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3 椭圆的标准方程（共21题）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判断方程是否表示椭圆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1．设椭圆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>，求满足上述条件的椭圆的个数．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【知识点】判断方程是否表示椭圆、分类加法计数原理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，然后列出即得.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可取2，3，4，5，6，7，有6种取法；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可取3，4，5，6，7，有5种取法；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可取4，5，6，7，有4种取法；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可取5，6，7，有3种取法；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可取6，7，有2种取法．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个满足条件的椭圆．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中，（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时，则曲线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时，则曲线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对称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时，则曲线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的焦距为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【知识点】椭圆的对称性、判断方程是否表示椭圆、根据方程表示椭圆求参数的范围、求椭圆的焦点、焦距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化为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，再根据此方程表示椭圆得出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的关系即可判断AB，求出椭圆的焦距即可判断D，根据椭圆的对称性即可判断C.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【详解】解：将曲线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化为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轴的椭圆，故A正确；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为椭圆，故B正确；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为椭圆，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椭圆的对称轴为坐标轴，不关于直线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对称，故C错误；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时，则曲线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为椭圆，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的焦距为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f>
                <m:num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den>
              </m:f>
            </m:e>
          </m:rad>
        </m:oMath>
      </m:oMathPara>
      <w:r>
        <w:rPr>
          <w:sz w:val="21"/>
          <w:szCs w:val="21"/>
        </w:rPr>
        <w:t>，故D正确.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”是“方程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表示的曲线为椭圆”的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条件．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【答案】必要不充分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【知识点】判断方程是否表示椭圆、根据方程表示椭圆求参数的范围、既不充分也不必要条件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【分析】由充分、必要性的定义，结合圆锥曲线的性质判断题设条件的推出关系，即可确定答案.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时表示圆，当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时表示椭圆，充分性不成立；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为椭圆，则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，必要性成立；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”是“方程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表示的曲线为椭圆”的必要不充分条件.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故答案为：必要不充分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根据方程表示椭圆求参数范围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表示的曲线是椭圆，则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的取值范围（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【知识点】根据方程表示椭圆求参数的范围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【分析】椭圆方程的分母均大于0且不相等，进而解出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的焦距为4，则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【答案】9或17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【知识点】根据方程表示椭圆求参数的范围、椭圆的方程与椭圆（焦点）位置的特征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轴上或在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轴上分情况讨论，然后根据椭圆中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表示椭圆，所以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的焦距为4，所以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故答案为：9或17.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为何值时，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(1)方程表示椭圆；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轴上的椭圆；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轴上的椭圆．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【答案】(1)3&lt;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&lt;7或7&lt;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&lt;11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(2)7&lt;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&lt;11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(3)3&lt;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【知识点】根据方程表示椭圆求参数的范围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【分析】（1）（2）（3）根据椭圆标准方程的定义，列出不等式即可.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【详解】（1）若方程表示椭圆，则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，解得3&lt;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&lt;7或7&lt;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&lt;11．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轴上的椭圆，则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－3&gt;11－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&gt;0，解得7&lt;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&lt;11．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轴上的椭圆，则11－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&gt;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－3&gt;0，解得3&lt;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&lt;7．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求椭圆上点的坐标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与两个焦点的连线互相垂直，求点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【知识点】已知直线垂直求参数、求椭圆上点的坐标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点坐标，列出坐标满足的等量关系式，求出坐标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，根据椭圆方程得：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，所以两个焦点坐标分别为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，因为点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与两个焦点的连线互相垂直，所以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在椭圆上，所以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 xml:space="preserve"> 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e>
          </m:eqArr>
        </m:oMath>
      </m:oMathPara>
      <w:r>
        <w:rPr>
          <w:sz w:val="21"/>
          <w:szCs w:val="21"/>
        </w:rPr>
        <w:t xml:space="preserve"> ，所以点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=1的一个焦点为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在椭圆上，若线段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轴上，则点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的纵坐标为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【答案】±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【知识点】求椭圆上点的坐标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【解析】根据线段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轴上且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是线段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的中点，所以</w:t>
      </w:r>
      <w:r>
        <w:rPr>
          <w:i/>
          <w:sz w:val="21"/>
          <w:szCs w:val="21"/>
        </w:rPr>
        <w:t>OM</w:t>
      </w:r>
      <w:r>
        <w:rPr>
          <w:sz w:val="21"/>
          <w:szCs w:val="21"/>
        </w:rPr>
        <w:t>为△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的中位线，求出点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坐标，进而代入即可得解.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【详解】∵线段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轴上且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是线段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i/>
          <w:sz w:val="21"/>
          <w:szCs w:val="21"/>
        </w:rPr>
        <w:t>OM</w:t>
      </w:r>
      <w:r>
        <w:rPr>
          <w:sz w:val="21"/>
          <w:szCs w:val="21"/>
        </w:rPr>
        <w:t>为△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的中位线，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⊥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轴，∴点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的横坐标是3或-3，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在椭圆上，∴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=1，即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=±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.∴点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的纵坐标为±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故答案为：±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【点睛】本题考查了椭圆的基本量的运算，考查了椭圆和几何关系的结合，解题关键是几何关系的数量表达，本题计算量不大，属于基础题.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的左,右焦点，点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在椭圆上.若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,则点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【知识点】求椭圆上点的坐标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+y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=1焦点在x轴上，a=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，b=1，c=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∴焦点坐标F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（﹣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>，0）F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（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>，0），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设A（x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），B（x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），则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</m:oMath>
      </m:oMathPara>
      <w:r>
        <w:rPr>
          <w:sz w:val="21"/>
          <w:szCs w:val="21"/>
        </w:rPr>
        <w:t>=（x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），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=（x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﹣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.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，由点A，B在椭圆上，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Cambria Math"/>
                                          <w:sz w:val="21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6</m:t>
                                  </m:r>
                                  <m:rad>
                                    <m:radPr>
                                      <m:degHide/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sSub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解得：x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=0，y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=±1，∴点A的坐标是（0，±1，）．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故答案为（0，±1）．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b/>
          <w:sz w:val="21"/>
          <w:szCs w:val="21"/>
        </w:rPr>
        <w:t>求椭圆方程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是椭圆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的两个焦点，过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且垂直于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轴的直线交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的标准方程为（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【知识点】利用椭圆定义求方程、根据a、b、c求椭圆标准方程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【分析】利用椭圆的对称性、勾股定理、椭圆的定义求得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，再求得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后可得标准方程．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【详解】由对称性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椭圆标准方程为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28750" cy="1304925"/>
            <wp:docPr id="100003" name="" descr="@@@a6824f09-e6e8-41f5-88fa-a2e549d96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11．已知椭圆的长轴长为10，其焦点到中心的距离为4，则这个椭圆的标准方程可以为（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，再根据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,求出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，分焦点在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轴上写出标准方程即可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【详解】解：因为椭圆的长轴长为10，其焦点到中心的距离为4，所以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所以当椭圆的焦点在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轴上时，椭圆的标准方程为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当椭圆的焦㤐在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轴上时，椭圆的标准方程为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12．椭圆两焦点间的距离为16，且椭圆上某一点到两焦点的距离分别等于9和15，则椭圆的标准方程是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【知识点】椭圆定义及辨析、利用椭圆定义求方程、根据a、b、c求椭圆标准方程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【分析】根据椭圆的定义，可求得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c,a,</w:t>
      </w:r>
      <w:r>
        <w:rPr>
          <w:sz w:val="21"/>
          <w:szCs w:val="21"/>
        </w:rPr>
        <w:t>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>
        <w:rPr>
          <w:sz w:val="21"/>
          <w:szCs w:val="21"/>
        </w:rPr>
        <w:t>，可得答案.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 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故椭圆的标准方程为：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根据椭圆过的点求椭圆方程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13．已知椭圆的两个焦点的坐标分别是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，且椭圆经过点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，则该椭圆的标准方程是（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【知识点】根据a、b、c求椭圆标准方程、根据椭圆过的点求标准方程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【分析】根据椭圆的焦点可求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，根据经过点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，进而可求解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，即可得椭圆方程.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.椭圆经过点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，且焦点在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轴上，焦距等于4，并且经过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</m:oMath>
      </m:oMathPara>
      <w:r>
        <w:rPr>
          <w:sz w:val="21"/>
          <w:szCs w:val="21"/>
        </w:rPr>
        <w:t>的椭圆的标准方程为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【分析】由题意，设椭圆的标准方程为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，然后列出关于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的方程组，求解方程组即可得答案.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轴上，所以设椭圆的标准方程为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由题意，有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  <m:rad>
                                <m:radPr>
                                  <m:degHide/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6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15．求满足下列条件的椭圆的标准方程．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，且与椭圆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e/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有公共的焦点；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(2)中心在原点，焦点在坐标轴上，且经过两点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【知识点】椭圆的方程与椭圆（焦点）位置的特征、根据椭圆过的点求标准方程、求椭圆的焦点、焦距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【分析】（1）法一：设椭圆的标准方程为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，根据与椭圆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e/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有公共的焦点得到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，再将点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代入求解；同理设椭圆方程为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）求解；法二：设椭圆的方程为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，再将点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代入求解；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（2）方法一 ：当椭圆的焦点在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轴上时，设椭圆的标准方程为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），将点的坐标代入求解；同理．当椭圆的焦点在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轴上时，可设椭圆的标准方程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），将点的坐标代入求解； 方法二 设椭圆的方程为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），将点的坐标代入求解．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【详解】（1）解：方法一 ：设所求椭圆的标准方程为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在所求椭圆上，所以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由①②得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即所求椭圆的标准方程是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 ：设所求椭圆的方程为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在所求椭圆上，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（2）方法一 ：当椭圆的焦点在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轴上时，可设椭圆的标准方程为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依题意有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f>
                    <m:num>
                      <m:sSup>
                        <m:e>
                          <m:d>
                            <m:e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d>
                            <m:e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d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-</m:t>
                              </m:r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知，不符合题意，故舍去．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当椭圆的焦点在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轴上时，可设椭圆的标准方程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依题意有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f>
                    <m:num>
                      <m:sSup>
                        <m:e>
                          <m:d>
                            <m:e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d>
                            <m:e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d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-</m:t>
                              </m:r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方法二： 设椭圆的方程为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所以所求椭圆的方程为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轨迹问题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16．一个动圆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外切，与圆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内切，试判断圆心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的轨迹，并说明理由．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为焦点，焦距为6，长轴为10的椭圆；理由见解析．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【知识点】由圆的位置关系确定参数或范围、轨迹问题——椭圆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【分析】设动圆的圆心为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），半径为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，两式相加消去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，可判断其轨迹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【详解】设动圆的圆心为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），半径为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，半径为1，圆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，半径为9，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内，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外切，与圆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 xml:space="preserve">内切，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在圆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为焦点，焦距为6，长轴为10的椭圆．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17．用圆规画一个圆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，然后在圆内标记点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，并把圆周上的点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折叠到点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，标记出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与折痕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的交点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（如图），若不断在圆周上取新的点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，…进行折叠并得到标记点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，…，则点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，…形成的轨迹是什么？并说明理由．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09700" cy="1390650"/>
            <wp:docPr id="100005" name="" descr="@@@874884d1-6782-4be6-9b5b-02489a3b4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【答案】椭圆，理由见解析.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【分析】根据圆的性质，结合椭圆的定义进行求解即可.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，…形成的轨迹是椭圆，证明如下：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上任意一点，设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与折痕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是定点，且点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内，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</m:oMath>
      </m:oMathPara>
      <w:r>
        <w:rPr>
          <w:sz w:val="21"/>
          <w:szCs w:val="21"/>
        </w:rPr>
        <w:t>为圆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的半径，为定值，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为焦点的椭圆，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，…形成的轨迹是椭圆.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，从圆上任意一点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轴作垂线段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为垂足，求线段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，利用点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的中点，得到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，带入圆的方程化简即可得到答案.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eqAr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在圆上，故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的距离和它到定直线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的距离的比是常数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的轨迹为曲线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，求曲线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的方程，并说明轨迹是什么图形．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，椭圆.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的坐标，根据题意列出满足的等量关系，整理化简即可求得轨迹方程，再根据方程即可判断轨迹对应的图形.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，根据题意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sSup>
                    <m:e>
                      <m:d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，整理得：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，其表示一个椭圆.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</w:t>
      </w:r>
      <w:r>
        <w:rPr>
          <w:rFonts w:ascii="Cambria Math" w:eastAsia="Cambria Math" w:hAnsi="Cambria Math" w:cs="Cambria Math"/>
          <w:sz w:val="21"/>
          <w:szCs w:val="21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底边两端点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，若这个三角形另外两边所在直线的斜率之积为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，利用斜率的两点式列方程并整理可得轨迹方程，注意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的轨迹方程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21．已知定点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(1)再从条件①、条件②这两个条件中选择一个作为已知，求：动点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的轨迹及其方程．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条件①：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条件②：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，求：动点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的轨迹及其方程．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【答案】(1)答案见解析；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【知识点】椭圆定义及辨析、轨迹问题——椭圆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【分析】（1）根据不同的选择，结合椭圆的定义，即可求得动点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的轨迹及其方程；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的取值范围进行分类讨论，结合不同情况求得对应的轨迹及方程即可.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【详解】（1）选择条件①：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为焦点的椭圆，设其方程为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，故其方程为：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即选择条件①，点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的轨迹是椭圆，其方程为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选择条件②：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时，此时动点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不存在，没有轨迹和方程；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由（1）可知，此时动点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为焦点的椭圆，其方程为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没有轨迹和方程；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为焦点的椭圆，其方程为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sectPr>
      <w:footerReference w:type="even" r:id="rId8"/>
      <w:footerReference w:type="default" r:id="rId9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8b64851df66444d3ae4363b09bf28e72ntgxmtqxmtc1</vt:lpwstr>
  </property>
</Properties>
</file>