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A5B" w:rsidRDefault="00A4643C" w:rsidP="00A4643C">
      <w:pPr>
        <w:rPr>
          <w:b/>
          <w:sz w:val="24"/>
        </w:rPr>
      </w:pPr>
      <w:r w:rsidRPr="00A4643C">
        <w:rPr>
          <w:b/>
          <w:sz w:val="24"/>
        </w:rPr>
        <w:t>Software Development Life Cycle (SDLC) Overview</w:t>
      </w:r>
      <w:r>
        <w:rPr>
          <w:b/>
          <w:noProof/>
          <w:sz w:val="24"/>
        </w:rPr>
        <w:drawing>
          <wp:inline distT="0" distB="0" distL="0" distR="0">
            <wp:extent cx="3524250" cy="188298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LC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896" cy="189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3C" w:rsidRDefault="00A4643C" w:rsidP="00A4643C"/>
    <w:p w:rsidR="00A4643C" w:rsidRPr="00A4643C" w:rsidRDefault="00A4643C" w:rsidP="00A4643C">
      <w:pPr>
        <w:rPr>
          <w:b/>
        </w:rPr>
      </w:pPr>
      <w:r w:rsidRPr="00A4643C">
        <w:rPr>
          <w:b/>
        </w:rPr>
        <w:t>1. Requirements</w:t>
      </w:r>
    </w:p>
    <w:p w:rsidR="00A4643C" w:rsidRDefault="00A4643C" w:rsidP="00A4643C">
      <w:r>
        <w:t>Identify the wishes an</w:t>
      </w:r>
      <w:r>
        <w:t>d expectations of stakeholders.</w:t>
      </w:r>
      <w:r w:rsidR="00CF5A5B">
        <w:t xml:space="preserve"> </w:t>
      </w:r>
      <w:r>
        <w:t>Define the scope, desires, and f</w:t>
      </w:r>
      <w:r>
        <w:t>unctionalities of the software.</w:t>
      </w:r>
      <w:r w:rsidR="00CF5A5B">
        <w:t xml:space="preserve"> </w:t>
      </w:r>
      <w:r>
        <w:t>Establish clear and measurable goals.</w:t>
      </w:r>
    </w:p>
    <w:p w:rsidR="00A4643C" w:rsidRPr="00A4643C" w:rsidRDefault="00A4643C" w:rsidP="00A4643C">
      <w:pPr>
        <w:rPr>
          <w:b/>
        </w:rPr>
      </w:pPr>
      <w:r w:rsidRPr="00A4643C">
        <w:rPr>
          <w:b/>
        </w:rPr>
        <w:t>2. Design</w:t>
      </w:r>
    </w:p>
    <w:p w:rsidR="00A4643C" w:rsidRDefault="00A4643C" w:rsidP="00A4643C">
      <w:r>
        <w:t xml:space="preserve">Create an in depth blueprint of </w:t>
      </w:r>
      <w:r>
        <w:t>the software program structure.</w:t>
      </w:r>
      <w:r w:rsidR="00CF5A5B">
        <w:t xml:space="preserve"> </w:t>
      </w:r>
      <w:r>
        <w:t>Design person interfa</w:t>
      </w:r>
      <w:r>
        <w:t>ces and gadget functionalities.</w:t>
      </w:r>
      <w:r w:rsidR="00CF5A5B">
        <w:t xml:space="preserve"> </w:t>
      </w:r>
      <w:r>
        <w:t>Determine the generation stack and assets required.</w:t>
      </w:r>
    </w:p>
    <w:p w:rsidR="00A4643C" w:rsidRPr="00A4643C" w:rsidRDefault="00A4643C" w:rsidP="00A4643C">
      <w:pPr>
        <w:rPr>
          <w:b/>
        </w:rPr>
      </w:pPr>
      <w:r w:rsidRPr="00A4643C">
        <w:rPr>
          <w:b/>
        </w:rPr>
        <w:t>3. Implementation</w:t>
      </w:r>
    </w:p>
    <w:p w:rsidR="00A4643C" w:rsidRDefault="00A4643C" w:rsidP="00A4643C">
      <w:r>
        <w:t>Translate design into code.</w:t>
      </w:r>
      <w:r w:rsidR="00CF5A5B">
        <w:t xml:space="preserve"> </w:t>
      </w:r>
      <w:r>
        <w:t>Develop a</w:t>
      </w:r>
      <w:r>
        <w:t xml:space="preserve">nd combine software components. </w:t>
      </w:r>
      <w:r>
        <w:t>Write smooth</w:t>
      </w:r>
      <w:r>
        <w:t>, maintainable, and green code.</w:t>
      </w:r>
    </w:p>
    <w:p w:rsidR="00A4643C" w:rsidRPr="00A4643C" w:rsidRDefault="00A4643C" w:rsidP="00A4643C">
      <w:pPr>
        <w:rPr>
          <w:b/>
        </w:rPr>
      </w:pPr>
      <w:r w:rsidRPr="00A4643C">
        <w:rPr>
          <w:b/>
        </w:rPr>
        <w:t>4</w:t>
      </w:r>
      <w:r w:rsidRPr="00A4643C">
        <w:rPr>
          <w:b/>
        </w:rPr>
        <w:t>. Testing</w:t>
      </w:r>
    </w:p>
    <w:p w:rsidR="00A4643C" w:rsidRDefault="00A4643C" w:rsidP="00A4643C">
      <w:r>
        <w:t>Verify that the software m</w:t>
      </w:r>
      <w:r>
        <w:t xml:space="preserve">eets the required requirements. </w:t>
      </w:r>
      <w:r>
        <w:t>Identify and attach defec</w:t>
      </w:r>
      <w:r>
        <w:t xml:space="preserve">ts and bugs. </w:t>
      </w:r>
      <w:r>
        <w:t>Conduct various types of testing (unit, integration, device, popularity).</w:t>
      </w:r>
    </w:p>
    <w:p w:rsidR="00A4643C" w:rsidRPr="00A4643C" w:rsidRDefault="00A4643C" w:rsidP="00A4643C">
      <w:pPr>
        <w:rPr>
          <w:b/>
        </w:rPr>
      </w:pPr>
      <w:r w:rsidRPr="00A4643C">
        <w:rPr>
          <w:b/>
        </w:rPr>
        <w:t>5. Deployment</w:t>
      </w:r>
    </w:p>
    <w:p w:rsidR="00A4643C" w:rsidRDefault="00A4643C" w:rsidP="00A4643C">
      <w:r>
        <w:t>Release the softwa</w:t>
      </w:r>
      <w:r>
        <w:t>re program to users or clients.</w:t>
      </w:r>
      <w:r w:rsidR="00CF5A5B">
        <w:t xml:space="preserve"> </w:t>
      </w:r>
      <w:r>
        <w:t>Install and configure the software with</w:t>
      </w:r>
      <w:r>
        <w:t>in the production surroundings.</w:t>
      </w:r>
      <w:r w:rsidR="00CF5A5B">
        <w:t xml:space="preserve"> </w:t>
      </w:r>
      <w:r>
        <w:t>Provide schooling and support for cease-customers.</w:t>
      </w:r>
    </w:p>
    <w:p w:rsidR="00A4643C" w:rsidRDefault="00A4643C" w:rsidP="00A4643C"/>
    <w:p w:rsidR="00A4643C" w:rsidRPr="00CF5A5B" w:rsidRDefault="00A4643C" w:rsidP="00A4643C">
      <w:pPr>
        <w:rPr>
          <w:b/>
        </w:rPr>
      </w:pPr>
      <w:r w:rsidRPr="00CF5A5B">
        <w:rPr>
          <w:b/>
        </w:rPr>
        <w:t>Interconnection of Phases:</w:t>
      </w:r>
      <w:bookmarkStart w:id="0" w:name="_GoBack"/>
      <w:bookmarkEnd w:id="0"/>
    </w:p>
    <w:p w:rsidR="00A4643C" w:rsidRDefault="00A4643C" w:rsidP="00A4643C">
      <w:pPr>
        <w:pStyle w:val="ListParagraph"/>
        <w:numPr>
          <w:ilvl w:val="0"/>
          <w:numId w:val="1"/>
        </w:numPr>
      </w:pPr>
      <w:r>
        <w:t>Requirements pressure layout and implementation.</w:t>
      </w:r>
    </w:p>
    <w:p w:rsidR="00A4643C" w:rsidRDefault="00A4643C" w:rsidP="00A4643C">
      <w:pPr>
        <w:pStyle w:val="ListParagraph"/>
        <w:numPr>
          <w:ilvl w:val="0"/>
          <w:numId w:val="1"/>
        </w:numPr>
      </w:pPr>
      <w:r>
        <w:t>Design guides the development process.</w:t>
      </w:r>
    </w:p>
    <w:p w:rsidR="00A4643C" w:rsidRDefault="00A4643C" w:rsidP="00A4643C">
      <w:pPr>
        <w:pStyle w:val="ListParagraph"/>
        <w:numPr>
          <w:ilvl w:val="0"/>
          <w:numId w:val="1"/>
        </w:numPr>
      </w:pPr>
      <w:r>
        <w:t>Implementation is primarily based on design specifications.</w:t>
      </w:r>
    </w:p>
    <w:p w:rsidR="00A4643C" w:rsidRDefault="00A4643C" w:rsidP="00A4643C">
      <w:pPr>
        <w:pStyle w:val="ListParagraph"/>
        <w:numPr>
          <w:ilvl w:val="0"/>
          <w:numId w:val="1"/>
        </w:numPr>
      </w:pPr>
      <w:r>
        <w:t>Testing ensures the best and capability of the applied software program.</w:t>
      </w:r>
    </w:p>
    <w:p w:rsidR="0089562A" w:rsidRDefault="00A4643C" w:rsidP="00A4643C">
      <w:pPr>
        <w:pStyle w:val="ListParagraph"/>
        <w:numPr>
          <w:ilvl w:val="0"/>
          <w:numId w:val="1"/>
        </w:numPr>
      </w:pPr>
      <w:r>
        <w:t>Deployment grants the finalized product to customers.</w:t>
      </w:r>
    </w:p>
    <w:sectPr w:rsidR="00895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326A3"/>
    <w:multiLevelType w:val="hybridMultilevel"/>
    <w:tmpl w:val="0FD01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43C"/>
    <w:rsid w:val="0089562A"/>
    <w:rsid w:val="00A4643C"/>
    <w:rsid w:val="00CF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EEE2"/>
  <w15:chartTrackingRefBased/>
  <w15:docId w15:val="{35F83D60-8347-4316-977C-EE987B6C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2024-05-03T06:30:00Z</dcterms:created>
  <dcterms:modified xsi:type="dcterms:W3CDTF">2024-05-03T06:46:00Z</dcterms:modified>
</cp:coreProperties>
</file>