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EC" w:rsidRDefault="00427FEC">
      <w:r>
        <w:t>1</w:t>
      </w:r>
    </w:p>
    <w:p w:rsidR="00790D89" w:rsidRDefault="00870F71">
      <w:r>
        <w:t>We added required gems in our application that is rack-</w:t>
      </w:r>
      <w:proofErr w:type="spellStart"/>
      <w:r>
        <w:t>cors</w:t>
      </w:r>
      <w:proofErr w:type="spellEnd"/>
      <w:r>
        <w:t xml:space="preserve"> and devise, devise-</w:t>
      </w:r>
      <w:proofErr w:type="spellStart"/>
      <w:r>
        <w:t>jwt</w:t>
      </w:r>
      <w:proofErr w:type="spellEnd"/>
      <w:r>
        <w:t xml:space="preserve"> </w:t>
      </w:r>
    </w:p>
    <w:p w:rsidR="00870F71" w:rsidRDefault="00870F71">
      <w:r>
        <w:t xml:space="preserve">We configured </w:t>
      </w:r>
      <w:proofErr w:type="spellStart"/>
      <w:r>
        <w:t>cors.rb</w:t>
      </w:r>
      <w:proofErr w:type="spellEnd"/>
    </w:p>
    <w:p w:rsidR="00870F71" w:rsidRDefault="00870F71">
      <w:r>
        <w:t xml:space="preserve">We configured </w:t>
      </w:r>
      <w:proofErr w:type="spellStart"/>
      <w:r>
        <w:t>development.rb</w:t>
      </w:r>
      <w:proofErr w:type="spellEnd"/>
    </w:p>
    <w:p w:rsidR="00870F71" w:rsidRDefault="00870F71">
      <w:r>
        <w:t xml:space="preserve">We set the required configuration to </w:t>
      </w:r>
      <w:proofErr w:type="spellStart"/>
      <w:r>
        <w:t>devise.rb</w:t>
      </w:r>
      <w:proofErr w:type="spellEnd"/>
      <w:r>
        <w:t xml:space="preserve"> (from the </w:t>
      </w:r>
      <w:proofErr w:type="spellStart"/>
      <w:r>
        <w:t>github</w:t>
      </w:r>
      <w:proofErr w:type="spellEnd"/>
      <w:r>
        <w:t xml:space="preserve"> repo) For both devise </w:t>
      </w:r>
      <w:proofErr w:type="spellStart"/>
      <w:r>
        <w:t>jwt</w:t>
      </w:r>
      <w:proofErr w:type="spellEnd"/>
      <w:r>
        <w:t xml:space="preserve"> and navigational formats</w:t>
      </w:r>
    </w:p>
    <w:p w:rsidR="00870F71" w:rsidRDefault="00870F71">
      <w:r>
        <w:t xml:space="preserve">We added </w:t>
      </w:r>
      <w:proofErr w:type="spellStart"/>
      <w:r>
        <w:t>jti</w:t>
      </w:r>
      <w:proofErr w:type="spellEnd"/>
      <w:r>
        <w:t xml:space="preserve"> to our user schema </w:t>
      </w:r>
      <w:proofErr w:type="spellStart"/>
      <w:r>
        <w:t>aswell</w:t>
      </w:r>
      <w:proofErr w:type="spellEnd"/>
    </w:p>
    <w:p w:rsidR="00870F71" w:rsidRDefault="00870F71">
      <w:r>
        <w:t xml:space="preserve">We configured the user model for using the revocation strategy and </w:t>
      </w:r>
      <w:proofErr w:type="spellStart"/>
      <w:r>
        <w:t>jwt</w:t>
      </w:r>
      <w:proofErr w:type="spellEnd"/>
      <w:r>
        <w:t xml:space="preserve"> authenticable as well</w:t>
      </w:r>
    </w:p>
    <w:p w:rsidR="00870F71" w:rsidRDefault="00870F71">
      <w:r>
        <w:t>We set up the routes as well</w:t>
      </w:r>
    </w:p>
    <w:p w:rsidR="00427FEC" w:rsidRDefault="00427FEC">
      <w:r>
        <w:t>2.</w:t>
      </w:r>
    </w:p>
    <w:p w:rsidR="00427FEC" w:rsidRDefault="00427FEC">
      <w:r>
        <w:t>Tested out authentication implementation</w:t>
      </w:r>
    </w:p>
    <w:p w:rsidR="00427FEC" w:rsidRDefault="00427FEC">
      <w:r>
        <w:t xml:space="preserve">In </w:t>
      </w:r>
      <w:proofErr w:type="gramStart"/>
      <w:r>
        <w:t>application .</w:t>
      </w:r>
      <w:proofErr w:type="spellStart"/>
      <w:r>
        <w:t>rb</w:t>
      </w:r>
      <w:proofErr w:type="spellEnd"/>
      <w:proofErr w:type="gramEnd"/>
      <w:r>
        <w:t xml:space="preserve"> added </w:t>
      </w:r>
      <w:proofErr w:type="spellStart"/>
      <w:r>
        <w:t>config</w:t>
      </w:r>
      <w:proofErr w:type="spellEnd"/>
      <w:r>
        <w:t xml:space="preserve"> files manually for </w:t>
      </w:r>
      <w:proofErr w:type="spellStart"/>
      <w:r>
        <w:t>sessionstore</w:t>
      </w:r>
      <w:proofErr w:type="spellEnd"/>
    </w:p>
    <w:p w:rsidR="00427FEC" w:rsidRDefault="00427FEC">
      <w:r>
        <w:t xml:space="preserve">Updated registration controller and session controller with methods in response to </w:t>
      </w:r>
      <w:proofErr w:type="spellStart"/>
      <w:r>
        <w:t>json</w:t>
      </w:r>
      <w:proofErr w:type="spellEnd"/>
    </w:p>
    <w:p w:rsidR="001830C4" w:rsidRDefault="001830C4"/>
    <w:p w:rsidR="001830C4" w:rsidRDefault="001830C4">
      <w:r>
        <w:t>3crud operation</w:t>
      </w:r>
    </w:p>
    <w:p w:rsidR="001830C4" w:rsidRDefault="001830C4">
      <w:r>
        <w:t xml:space="preserve">We first created a </w:t>
      </w:r>
      <w:proofErr w:type="spellStart"/>
      <w:r>
        <w:t>api</w:t>
      </w:r>
      <w:proofErr w:type="spellEnd"/>
      <w:r>
        <w:t xml:space="preserve"> controller where we set the authenticate user</w:t>
      </w:r>
    </w:p>
    <w:p w:rsidR="001830C4" w:rsidRDefault="001830C4">
      <w:r>
        <w:t>And implemented the company controller as a namespace controller</w:t>
      </w:r>
    </w:p>
    <w:p w:rsidR="001830C4" w:rsidRDefault="001830C4">
      <w:r>
        <w:t xml:space="preserve">And we provide the namespace for our company like </w:t>
      </w:r>
      <w:proofErr w:type="spellStart"/>
      <w:proofErr w:type="gramStart"/>
      <w:r>
        <w:t>api</w:t>
      </w:r>
      <w:proofErr w:type="spellEnd"/>
      <w:r>
        <w:t xml:space="preserve"> :v</w:t>
      </w:r>
      <w:proofErr w:type="gramEnd"/>
      <w:r>
        <w:t>1 and then companies actions</w:t>
      </w:r>
    </w:p>
    <w:p w:rsidR="00836E3A" w:rsidRDefault="00836E3A"/>
    <w:p w:rsidR="00836E3A" w:rsidRDefault="00836E3A">
      <w:bookmarkStart w:id="0" w:name="_GoBack"/>
      <w:bookmarkEnd w:id="0"/>
    </w:p>
    <w:p w:rsidR="00A565EC" w:rsidRDefault="00A565EC">
      <w:r>
        <w:t xml:space="preserve">4.installed </w:t>
      </w:r>
      <w:proofErr w:type="spellStart"/>
      <w:r>
        <w:t>cancancan</w:t>
      </w:r>
      <w:proofErr w:type="spellEnd"/>
      <w:r>
        <w:t xml:space="preserve"> gem for authorization </w:t>
      </w:r>
    </w:p>
    <w:p w:rsidR="00A565EC" w:rsidRDefault="00A565EC">
      <w:r>
        <w:t xml:space="preserve">The added roles to each user in the </w:t>
      </w:r>
      <w:proofErr w:type="spellStart"/>
      <w:r>
        <w:t>databse</w:t>
      </w:r>
      <w:proofErr w:type="spellEnd"/>
    </w:p>
    <w:p w:rsidR="00A565EC" w:rsidRDefault="00A565EC">
      <w:r>
        <w:t xml:space="preserve">Updated </w:t>
      </w:r>
      <w:proofErr w:type="spellStart"/>
      <w:r>
        <w:t>ability.rb</w:t>
      </w:r>
      <w:proofErr w:type="spellEnd"/>
      <w:r>
        <w:t xml:space="preserve"> for all the access </w:t>
      </w:r>
    </w:p>
    <w:p w:rsidR="00A565EC" w:rsidRDefault="00A565EC">
      <w:r>
        <w:t xml:space="preserve">Made some changes in the </w:t>
      </w:r>
      <w:proofErr w:type="spellStart"/>
      <w:r>
        <w:t>api</w:t>
      </w:r>
      <w:proofErr w:type="spellEnd"/>
      <w:r>
        <w:t xml:space="preserve"> cont</w:t>
      </w:r>
      <w:r w:rsidR="00334048">
        <w:t xml:space="preserve">roller and company controller can see edited data in </w:t>
      </w:r>
      <w:proofErr w:type="spellStart"/>
      <w:r w:rsidR="00334048">
        <w:t>github</w:t>
      </w:r>
      <w:proofErr w:type="spellEnd"/>
      <w:r w:rsidR="00334048">
        <w:t xml:space="preserve"> repo</w:t>
      </w:r>
    </w:p>
    <w:p w:rsidR="00334048" w:rsidRDefault="00334048"/>
    <w:sectPr w:rsidR="0033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DE"/>
    <w:rsid w:val="001010DE"/>
    <w:rsid w:val="001830C4"/>
    <w:rsid w:val="00334048"/>
    <w:rsid w:val="00427FEC"/>
    <w:rsid w:val="00790D89"/>
    <w:rsid w:val="00836E3A"/>
    <w:rsid w:val="00870F71"/>
    <w:rsid w:val="00A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47B0"/>
  <w15:chartTrackingRefBased/>
  <w15:docId w15:val="{8BE5A778-946E-4364-8F32-59192D4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2023-11-27T11:21:00Z</dcterms:created>
  <dcterms:modified xsi:type="dcterms:W3CDTF">2023-11-29T08:05:00Z</dcterms:modified>
</cp:coreProperties>
</file>