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473" w:rsidRDefault="009D1A99">
      <w:pPr>
        <w:pStyle w:val="Title"/>
        <w:keepNext w:val="0"/>
        <w:keepLines w:val="0"/>
        <w:spacing w:after="0" w:line="240" w:lineRule="auto"/>
        <w:contextualSpacing w:val="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Human Pose Tracking and Mask Generation in Video Sequences</w:t>
      </w:r>
    </w:p>
    <w:p w:rsidR="00593473" w:rsidRDefault="00593473">
      <w:pPr>
        <w:spacing w:after="160" w:line="259" w:lineRule="auto"/>
        <w:contextualSpacing w:val="0"/>
        <w:rPr>
          <w:rFonts w:ascii="Calibri" w:eastAsia="Calibri" w:hAnsi="Calibri" w:cs="Calibri"/>
        </w:rPr>
      </w:pPr>
    </w:p>
    <w:p w:rsidR="00593473" w:rsidRDefault="00593473">
      <w:pPr>
        <w:spacing w:after="160" w:line="259" w:lineRule="auto"/>
        <w:contextualSpacing w:val="0"/>
        <w:rPr>
          <w:rFonts w:ascii="Calibri" w:eastAsia="Calibri" w:hAnsi="Calibri" w:cs="Calibri"/>
        </w:rPr>
      </w:pPr>
    </w:p>
    <w:p w:rsidR="00593473" w:rsidRDefault="009D1A99">
      <w:pPr>
        <w:spacing w:after="160" w:line="259" w:lineRule="auto"/>
        <w:contextualSpacing w:val="0"/>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By</w:t>
      </w:r>
    </w:p>
    <w:p w:rsidR="00593473" w:rsidRDefault="009D1A99">
      <w:pPr>
        <w:spacing w:after="160" w:line="259" w:lineRule="auto"/>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Gursimar Singh</w:t>
      </w:r>
    </w:p>
    <w:p w:rsidR="00593473" w:rsidRDefault="009D1A99">
      <w:pPr>
        <w:spacing w:after="160" w:line="259" w:lineRule="auto"/>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(Roll No. 2015101)</w:t>
      </w:r>
    </w:p>
    <w:p w:rsidR="00593473" w:rsidRDefault="00593473">
      <w:pPr>
        <w:spacing w:after="160" w:line="259" w:lineRule="auto"/>
        <w:contextualSpacing w:val="0"/>
        <w:jc w:val="center"/>
        <w:rPr>
          <w:rFonts w:ascii="Times New Roman" w:eastAsia="Times New Roman" w:hAnsi="Times New Roman" w:cs="Times New Roman"/>
          <w:sz w:val="30"/>
          <w:szCs w:val="30"/>
        </w:rPr>
      </w:pPr>
    </w:p>
    <w:p w:rsidR="00593473" w:rsidRDefault="009D1A99">
      <w:pPr>
        <w:spacing w:after="160" w:line="259" w:lineRule="auto"/>
        <w:contextualSpacing w:v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Supervisors:</w:t>
      </w:r>
    </w:p>
    <w:tbl>
      <w:tblPr>
        <w:tblStyle w:val="a"/>
        <w:tblW w:w="9056" w:type="dxa"/>
        <w:tblBorders>
          <w:top w:val="single" w:sz="4" w:space="0" w:color="7F7F7F"/>
          <w:bottom w:val="single" w:sz="4" w:space="0" w:color="7F7F7F"/>
        </w:tblBorders>
        <w:tblLayout w:type="fixed"/>
        <w:tblLook w:val="04A0" w:firstRow="1" w:lastRow="0" w:firstColumn="1" w:lastColumn="0" w:noHBand="0" w:noVBand="1"/>
      </w:tblPr>
      <w:tblGrid>
        <w:gridCol w:w="4528"/>
        <w:gridCol w:w="4528"/>
      </w:tblGrid>
      <w:tr w:rsidR="00593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593473" w:rsidRDefault="009D1A99">
            <w:pPr>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Internal</w:t>
            </w:r>
          </w:p>
          <w:p w:rsidR="00593473" w:rsidRDefault="009D1A99">
            <w:pPr>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b w:val="0"/>
                <w:sz w:val="30"/>
                <w:szCs w:val="30"/>
              </w:rPr>
              <w:t xml:space="preserve">Dr. </w:t>
            </w:r>
            <w:proofErr w:type="spellStart"/>
            <w:r>
              <w:rPr>
                <w:rFonts w:ascii="Times New Roman" w:eastAsia="Times New Roman" w:hAnsi="Times New Roman" w:cs="Times New Roman"/>
                <w:b w:val="0"/>
                <w:sz w:val="30"/>
                <w:szCs w:val="30"/>
              </w:rPr>
              <w:t>Atul</w:t>
            </w:r>
            <w:proofErr w:type="spellEnd"/>
            <w:r>
              <w:rPr>
                <w:rFonts w:ascii="Times New Roman" w:eastAsia="Times New Roman" w:hAnsi="Times New Roman" w:cs="Times New Roman"/>
                <w:b w:val="0"/>
                <w:sz w:val="30"/>
                <w:szCs w:val="30"/>
              </w:rPr>
              <w:t xml:space="preserve"> Gupta</w:t>
            </w:r>
          </w:p>
          <w:p w:rsidR="00593473" w:rsidRDefault="009D1A99">
            <w:pPr>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b w:val="0"/>
                <w:sz w:val="30"/>
                <w:szCs w:val="30"/>
              </w:rPr>
              <w:t>Associate Professor</w:t>
            </w:r>
          </w:p>
          <w:p w:rsidR="00593473" w:rsidRDefault="009D1A99">
            <w:pPr>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b w:val="0"/>
                <w:sz w:val="30"/>
                <w:szCs w:val="30"/>
              </w:rPr>
              <w:t>PDPM IIITDM Jabalpur</w:t>
            </w:r>
          </w:p>
        </w:tc>
        <w:tc>
          <w:tcPr>
            <w:tcW w:w="4528" w:type="dxa"/>
          </w:tcPr>
          <w:p w:rsidR="00593473" w:rsidRDefault="009D1A99">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sz w:val="30"/>
                <w:szCs w:val="30"/>
              </w:rPr>
              <w:t>External</w:t>
            </w:r>
          </w:p>
          <w:p w:rsidR="00593473" w:rsidRDefault="009D1A99">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b w:val="0"/>
                <w:sz w:val="30"/>
                <w:szCs w:val="30"/>
              </w:rPr>
              <w:t>Mrs. Sheena KP</w:t>
            </w:r>
          </w:p>
          <w:p w:rsidR="00593473" w:rsidRDefault="009D1A99">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b w:val="0"/>
                <w:sz w:val="30"/>
                <w:szCs w:val="30"/>
              </w:rPr>
              <w:t>Senior Manager</w:t>
            </w:r>
          </w:p>
          <w:p w:rsidR="00593473" w:rsidRDefault="009D1A99">
            <w:pP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rPr>
            </w:pPr>
            <w:r>
              <w:rPr>
                <w:rFonts w:ascii="Times New Roman" w:eastAsia="Times New Roman" w:hAnsi="Times New Roman" w:cs="Times New Roman"/>
                <w:b w:val="0"/>
                <w:sz w:val="30"/>
                <w:szCs w:val="30"/>
              </w:rPr>
              <w:t>Canon ISDC, Bengaluru</w:t>
            </w:r>
          </w:p>
        </w:tc>
      </w:tr>
    </w:tbl>
    <w:p w:rsidR="00593473" w:rsidRDefault="00593473">
      <w:pPr>
        <w:spacing w:after="160" w:line="259" w:lineRule="auto"/>
        <w:contextualSpacing w:val="0"/>
        <w:rPr>
          <w:rFonts w:ascii="Times New Roman" w:eastAsia="Times New Roman" w:hAnsi="Times New Roman" w:cs="Times New Roman"/>
          <w:sz w:val="30"/>
          <w:szCs w:val="30"/>
        </w:rPr>
      </w:pPr>
    </w:p>
    <w:p w:rsidR="00593473" w:rsidRDefault="00593473">
      <w:pPr>
        <w:spacing w:after="160" w:line="259" w:lineRule="auto"/>
        <w:contextualSpacing w:val="0"/>
        <w:jc w:val="center"/>
        <w:rPr>
          <w:rFonts w:ascii="Times New Roman" w:eastAsia="Times New Roman" w:hAnsi="Times New Roman" w:cs="Times New Roman"/>
          <w:sz w:val="30"/>
          <w:szCs w:val="30"/>
        </w:rPr>
      </w:pPr>
    </w:p>
    <w:p w:rsidR="00593473" w:rsidRDefault="009D1A99">
      <w:pPr>
        <w:spacing w:after="160" w:line="259" w:lineRule="auto"/>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val="en-IN"/>
        </w:rPr>
        <w:drawing>
          <wp:inline distT="0" distB="0" distL="0" distR="0">
            <wp:extent cx="1005840" cy="99669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05840" cy="996696"/>
                    </a:xfrm>
                    <a:prstGeom prst="rect">
                      <a:avLst/>
                    </a:prstGeom>
                    <a:ln/>
                  </pic:spPr>
                </pic:pic>
              </a:graphicData>
            </a:graphic>
          </wp:inline>
        </w:drawing>
      </w:r>
    </w:p>
    <w:p w:rsidR="00593473" w:rsidRDefault="00593473">
      <w:pPr>
        <w:spacing w:after="160" w:line="259" w:lineRule="auto"/>
        <w:contextualSpacing w:val="0"/>
        <w:jc w:val="center"/>
        <w:rPr>
          <w:rFonts w:ascii="Times New Roman" w:eastAsia="Times New Roman" w:hAnsi="Times New Roman" w:cs="Times New Roman"/>
          <w:sz w:val="30"/>
          <w:szCs w:val="30"/>
        </w:rPr>
      </w:pPr>
    </w:p>
    <w:p w:rsidR="00593473" w:rsidRDefault="009D1A99">
      <w:pPr>
        <w:spacing w:after="160" w:line="259" w:lineRule="auto"/>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Electronics &amp; Communication Engineering, </w:t>
      </w:r>
      <w:proofErr w:type="spellStart"/>
      <w:r>
        <w:rPr>
          <w:rFonts w:ascii="Times New Roman" w:eastAsia="Times New Roman" w:hAnsi="Times New Roman" w:cs="Times New Roman"/>
          <w:sz w:val="30"/>
          <w:szCs w:val="30"/>
        </w:rPr>
        <w:t>B.Tech</w:t>
      </w:r>
      <w:proofErr w:type="spellEnd"/>
      <w:r>
        <w:rPr>
          <w:rFonts w:ascii="Times New Roman" w:eastAsia="Times New Roman" w:hAnsi="Times New Roman" w:cs="Times New Roman"/>
          <w:sz w:val="30"/>
          <w:szCs w:val="30"/>
        </w:rPr>
        <w:t xml:space="preserve"> 2015</w:t>
      </w:r>
    </w:p>
    <w:p w:rsidR="00593473" w:rsidRDefault="00593473">
      <w:pPr>
        <w:spacing w:after="160" w:line="259" w:lineRule="auto"/>
        <w:contextualSpacing w:val="0"/>
        <w:jc w:val="center"/>
        <w:rPr>
          <w:rFonts w:ascii="Times New Roman" w:eastAsia="Times New Roman" w:hAnsi="Times New Roman" w:cs="Times New Roman"/>
          <w:sz w:val="30"/>
          <w:szCs w:val="30"/>
        </w:rPr>
      </w:pPr>
    </w:p>
    <w:p w:rsidR="00593473" w:rsidRDefault="009D1A99">
      <w:pPr>
        <w:spacing w:after="160" w:line="259" w:lineRule="auto"/>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INDIAN INSTITUTE OF INFORMATION TECHNOLOGY, DESIGN AND MANUFACTURING, JABALPUR</w:t>
      </w:r>
    </w:p>
    <w:p w:rsidR="00593473" w:rsidRDefault="00593473">
      <w:pPr>
        <w:spacing w:after="160" w:line="259" w:lineRule="auto"/>
        <w:contextualSpacing w:val="0"/>
        <w:jc w:val="center"/>
        <w:rPr>
          <w:rFonts w:ascii="Times New Roman" w:eastAsia="Times New Roman" w:hAnsi="Times New Roman" w:cs="Times New Roman"/>
          <w:sz w:val="30"/>
          <w:szCs w:val="30"/>
        </w:rPr>
      </w:pPr>
    </w:p>
    <w:p w:rsidR="00593473" w:rsidRDefault="009D1A99">
      <w:pPr>
        <w:spacing w:after="160" w:line="259" w:lineRule="auto"/>
        <w:contextualSpacing w:val="0"/>
        <w:jc w:val="center"/>
        <w:rPr>
          <w:rFonts w:ascii="Times New Roman" w:eastAsia="Times New Roman" w:hAnsi="Times New Roman" w:cs="Times New Roman"/>
          <w:sz w:val="30"/>
          <w:szCs w:val="30"/>
        </w:rPr>
        <w:sectPr w:rsidR="00593473">
          <w:pgSz w:w="12240" w:h="15840"/>
          <w:pgMar w:top="1440" w:right="1440" w:bottom="1440" w:left="1440" w:header="0" w:footer="720" w:gutter="0"/>
          <w:pgNumType w:start="1"/>
          <w:cols w:space="720"/>
        </w:sectPr>
      </w:pPr>
      <w:r>
        <w:rPr>
          <w:rFonts w:ascii="Times New Roman" w:eastAsia="Times New Roman" w:hAnsi="Times New Roman" w:cs="Times New Roman"/>
          <w:sz w:val="30"/>
          <w:szCs w:val="30"/>
        </w:rPr>
        <w:t>29</w:t>
      </w:r>
      <w:r>
        <w:rPr>
          <w:rFonts w:ascii="Times New Roman" w:eastAsia="Times New Roman" w:hAnsi="Times New Roman" w:cs="Times New Roman"/>
          <w:sz w:val="30"/>
          <w:szCs w:val="30"/>
          <w:vertAlign w:val="superscript"/>
        </w:rPr>
        <w:t>h</w:t>
      </w:r>
      <w:r>
        <w:rPr>
          <w:rFonts w:ascii="Times New Roman" w:eastAsia="Times New Roman" w:hAnsi="Times New Roman" w:cs="Times New Roman"/>
          <w:sz w:val="30"/>
          <w:szCs w:val="30"/>
        </w:rPr>
        <w:t xml:space="preserve"> May, 2018 - 10</w:t>
      </w:r>
      <w:r>
        <w:rPr>
          <w:rFonts w:ascii="Times New Roman" w:eastAsia="Times New Roman" w:hAnsi="Times New Roman" w:cs="Times New Roman"/>
          <w:sz w:val="30"/>
          <w:szCs w:val="30"/>
          <w:vertAlign w:val="superscript"/>
        </w:rPr>
        <w:t>th</w:t>
      </w:r>
      <w:r>
        <w:rPr>
          <w:rFonts w:ascii="Times New Roman" w:eastAsia="Times New Roman" w:hAnsi="Times New Roman" w:cs="Times New Roman"/>
          <w:sz w:val="30"/>
          <w:szCs w:val="30"/>
        </w:rPr>
        <w:t xml:space="preserve"> July, 2018</w:t>
      </w:r>
      <w:r>
        <w:br w:type="page"/>
      </w:r>
    </w:p>
    <w:p w:rsidR="00593473" w:rsidRDefault="009D1A99">
      <w:pPr>
        <w:pStyle w:val="Heading1"/>
        <w:spacing w:before="240" w:after="0" w:line="259"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rsidR="00593473" w:rsidRDefault="00593473">
      <w:pPr>
        <w:spacing w:after="160" w:line="259" w:lineRule="auto"/>
        <w:contextualSpacing w:val="0"/>
        <w:rPr>
          <w:rFonts w:ascii="Calibri" w:eastAsia="Calibri" w:hAnsi="Calibri" w:cs="Calibri"/>
        </w:rPr>
      </w:pPr>
    </w:p>
    <w:p w:rsidR="00593473" w:rsidRDefault="009D1A99">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extraction and segmentation in natural environments is one </w:t>
      </w:r>
      <w:r>
        <w:rPr>
          <w:rFonts w:ascii="Times New Roman" w:eastAsia="Times New Roman" w:hAnsi="Times New Roman" w:cs="Times New Roman"/>
          <w:sz w:val="24"/>
          <w:szCs w:val="24"/>
        </w:rPr>
        <w:t xml:space="preserve">of the most discussed problems of modern times in computer vision. Many pedestrian detectors gained both popularity and accuracy after state-of-the-art object localization deep learning algorithms were introduced. But a bounding box is not enough for many </w:t>
      </w:r>
      <w:r>
        <w:rPr>
          <w:rFonts w:ascii="Times New Roman" w:eastAsia="Times New Roman" w:hAnsi="Times New Roman" w:cs="Times New Roman"/>
          <w:sz w:val="24"/>
          <w:szCs w:val="24"/>
        </w:rPr>
        <w:t>applications and thus pixel-wise segmentation is required. During the tenure of this report, I worked on this problem and explored and experimented various conventional and recent image processing and computer vision algorithms. The task of human mask gene</w:t>
      </w:r>
      <w:r>
        <w:rPr>
          <w:rFonts w:ascii="Times New Roman" w:eastAsia="Times New Roman" w:hAnsi="Times New Roman" w:cs="Times New Roman"/>
          <w:sz w:val="24"/>
          <w:szCs w:val="24"/>
        </w:rPr>
        <w:t>ration can be eased if we have information about the pose of the human to be segmented. In the process to generate the mask, first task is to extract the person of interest from video sequences. Second task is to identify essential key points of target hum</w:t>
      </w:r>
      <w:r>
        <w:rPr>
          <w:rFonts w:ascii="Times New Roman" w:eastAsia="Times New Roman" w:hAnsi="Times New Roman" w:cs="Times New Roman"/>
          <w:sz w:val="24"/>
          <w:szCs w:val="24"/>
        </w:rPr>
        <w:t xml:space="preserve">an and then constructing a skeleton mask which could be used as a seed for mask generation. </w:t>
      </w:r>
    </w:p>
    <w:p w:rsidR="00593473" w:rsidRDefault="009D1A99">
      <w:pPr>
        <w:pStyle w:val="Heading1"/>
        <w:spacing w:before="240" w:after="0" w:line="259"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Progress</w:t>
      </w:r>
    </w:p>
    <w:p w:rsidR="00593473" w:rsidRDefault="00593473">
      <w:pPr>
        <w:spacing w:after="160" w:line="259" w:lineRule="auto"/>
        <w:contextualSpacing w:val="0"/>
        <w:rPr>
          <w:rFonts w:ascii="Calibri" w:eastAsia="Calibri" w:hAnsi="Calibri" w:cs="Calibri"/>
          <w:sz w:val="2"/>
          <w:szCs w:val="2"/>
        </w:rPr>
      </w:pPr>
    </w:p>
    <w:p w:rsidR="00593473" w:rsidRDefault="009D1A99">
      <w:pPr>
        <w:spacing w:after="50"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period of this report I have worked on various image processing and deep </w:t>
      </w:r>
      <w:r w:rsidR="002E26FB">
        <w:rPr>
          <w:rFonts w:ascii="Times New Roman" w:eastAsia="Times New Roman" w:hAnsi="Times New Roman" w:cs="Times New Roman"/>
          <w:sz w:val="24"/>
          <w:szCs w:val="24"/>
        </w:rPr>
        <w:t>learning techniques</w:t>
      </w:r>
      <w:r>
        <w:rPr>
          <w:rFonts w:ascii="Times New Roman" w:eastAsia="Times New Roman" w:hAnsi="Times New Roman" w:cs="Times New Roman"/>
          <w:sz w:val="24"/>
          <w:szCs w:val="24"/>
        </w:rPr>
        <w:t xml:space="preserve"> for mainly accomplishing two tasks:</w:t>
      </w:r>
    </w:p>
    <w:p w:rsidR="00593473" w:rsidRDefault="009D1A9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Tracking per</w:t>
      </w:r>
      <w:r>
        <w:rPr>
          <w:rFonts w:ascii="Times New Roman" w:eastAsia="Times New Roman" w:hAnsi="Times New Roman" w:cs="Times New Roman"/>
          <w:b/>
          <w:sz w:val="28"/>
          <w:szCs w:val="28"/>
        </w:rPr>
        <w:t>son of interest and its essential key points for pose in video sequences</w:t>
      </w:r>
    </w:p>
    <w:p w:rsidR="00593473" w:rsidRDefault="009D1A9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Human full body segmentation </w:t>
      </w:r>
    </w:p>
    <w:p w:rsidR="00593473" w:rsidRDefault="00593473">
      <w:pPr>
        <w:spacing w:line="360" w:lineRule="auto"/>
        <w:contextualSpacing w:val="0"/>
        <w:jc w:val="both"/>
        <w:rPr>
          <w:rFonts w:ascii="Times New Roman" w:eastAsia="Times New Roman" w:hAnsi="Times New Roman" w:cs="Times New Roman"/>
          <w:sz w:val="24"/>
          <w:szCs w:val="24"/>
        </w:rPr>
      </w:pPr>
    </w:p>
    <w:p w:rsidR="00593473" w:rsidRDefault="002E26FB">
      <w:pPr>
        <w:spacing w:line="36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Tracking</w:t>
      </w:r>
      <w:r w:rsidR="009D1A99">
        <w:rPr>
          <w:rFonts w:ascii="Times New Roman" w:eastAsia="Times New Roman" w:hAnsi="Times New Roman" w:cs="Times New Roman"/>
          <w:b/>
          <w:sz w:val="28"/>
          <w:szCs w:val="28"/>
        </w:rPr>
        <w:t xml:space="preserve"> person of interest</w:t>
      </w:r>
    </w:p>
    <w:p w:rsidR="00593473" w:rsidRDefault="009D1A99">
      <w:pPr>
        <w:spacing w:line="360" w:lineRule="auto"/>
        <w:ind w:left="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task is to create a ROI for the person be segmented. A lot of work has been done in pedestrian tracking but they fail on persons in complex poses, therefore they could not be regarded as pedestrians. A lot person detection models are available li</w:t>
      </w:r>
      <w:r>
        <w:rPr>
          <w:rFonts w:ascii="Times New Roman" w:eastAsia="Times New Roman" w:hAnsi="Times New Roman" w:cs="Times New Roman"/>
          <w:sz w:val="24"/>
          <w:szCs w:val="24"/>
        </w:rPr>
        <w:t>ke HOG+SVM, Mask R-CNN etc. Mask R-CNN is state of the art object detection deep learning model.</w:t>
      </w:r>
    </w:p>
    <w:p w:rsidR="00593473" w:rsidRDefault="009D1A99">
      <w:pPr>
        <w:numPr>
          <w:ilvl w:val="2"/>
          <w:numId w:val="1"/>
        </w:num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Approach</w:t>
      </w:r>
    </w:p>
    <w:p w:rsidR="00593473" w:rsidRDefault="009D1A99">
      <w:pPr>
        <w:spacing w:after="160"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feature matching approach was used to track the person. The convention features like SIFT</w:t>
      </w:r>
      <w:r w:rsidR="002E26FB">
        <w:rPr>
          <w:rFonts w:ascii="Times New Roman" w:eastAsia="Times New Roman" w:hAnsi="Times New Roman" w:cs="Times New Roman"/>
          <w:sz w:val="24"/>
          <w:szCs w:val="24"/>
        </w:rPr>
        <w:t>, SURF, ORB</w:t>
      </w:r>
      <w:r>
        <w:rPr>
          <w:rFonts w:ascii="Times New Roman" w:eastAsia="Times New Roman" w:hAnsi="Times New Roman" w:cs="Times New Roman"/>
          <w:sz w:val="24"/>
          <w:szCs w:val="24"/>
        </w:rPr>
        <w:t xml:space="preserve"> etc. did not provide dense correspondences. </w:t>
      </w:r>
      <w:r w:rsidR="002E26FB">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a multi-scale convolutional based feature matching approach was used. The extra background features a</w:t>
      </w:r>
      <w:r>
        <w:rPr>
          <w:rFonts w:ascii="Times New Roman" w:eastAsia="Times New Roman" w:hAnsi="Times New Roman" w:cs="Times New Roman"/>
          <w:sz w:val="24"/>
          <w:szCs w:val="24"/>
        </w:rPr>
        <w:t xml:space="preserve">re removed using velocity mean based segmentation with the help of deep flow. </w:t>
      </w:r>
    </w:p>
    <w:p w:rsidR="00593473" w:rsidRDefault="009D1A99">
      <w:pPr>
        <w:spacing w:after="160" w:line="36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1.2 </w:t>
      </w:r>
      <w:proofErr w:type="spellStart"/>
      <w:r>
        <w:rPr>
          <w:rFonts w:ascii="Times New Roman" w:eastAsia="Times New Roman" w:hAnsi="Times New Roman" w:cs="Times New Roman"/>
          <w:b/>
          <w:sz w:val="28"/>
          <w:szCs w:val="28"/>
        </w:rPr>
        <w:t>Keypoint</w:t>
      </w:r>
      <w:proofErr w:type="spellEnd"/>
      <w:r>
        <w:rPr>
          <w:rFonts w:ascii="Times New Roman" w:eastAsia="Times New Roman" w:hAnsi="Times New Roman" w:cs="Times New Roman"/>
          <w:b/>
          <w:sz w:val="28"/>
          <w:szCs w:val="28"/>
        </w:rPr>
        <w:t xml:space="preserve"> Tracking</w:t>
      </w:r>
    </w:p>
    <w:p w:rsidR="00593473" w:rsidRDefault="009D1A99">
      <w:pPr>
        <w:spacing w:after="160"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essential key points of human body define the pose of the human. A lot of work is being done on pose detection of humans using deep learning algorithms</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keypoints</w:t>
      </w:r>
      <w:proofErr w:type="spellEnd"/>
      <w:r>
        <w:rPr>
          <w:rFonts w:ascii="Times New Roman" w:eastAsia="Times New Roman" w:hAnsi="Times New Roman" w:cs="Times New Roman"/>
          <w:sz w:val="24"/>
          <w:szCs w:val="24"/>
        </w:rPr>
        <w:t xml:space="preserve"> detected using the deep learning have to be refined as it fails in complex poses, low resolution images etc. Thus, assuming the </w:t>
      </w:r>
      <w:proofErr w:type="spellStart"/>
      <w:r>
        <w:rPr>
          <w:rFonts w:ascii="Times New Roman" w:eastAsia="Times New Roman" w:hAnsi="Times New Roman" w:cs="Times New Roman"/>
          <w:sz w:val="24"/>
          <w:szCs w:val="24"/>
        </w:rPr>
        <w:t>keypoints</w:t>
      </w:r>
      <w:proofErr w:type="spellEnd"/>
      <w:r>
        <w:rPr>
          <w:rFonts w:ascii="Times New Roman" w:eastAsia="Times New Roman" w:hAnsi="Times New Roman" w:cs="Times New Roman"/>
          <w:sz w:val="24"/>
          <w:szCs w:val="24"/>
        </w:rPr>
        <w:t xml:space="preserve"> of the first frame are correct, the </w:t>
      </w:r>
      <w:proofErr w:type="spellStart"/>
      <w:r>
        <w:rPr>
          <w:rFonts w:ascii="Times New Roman" w:eastAsia="Times New Roman" w:hAnsi="Times New Roman" w:cs="Times New Roman"/>
          <w:sz w:val="24"/>
          <w:szCs w:val="24"/>
        </w:rPr>
        <w:t>keypoints</w:t>
      </w:r>
      <w:proofErr w:type="spellEnd"/>
      <w:r>
        <w:rPr>
          <w:rFonts w:ascii="Times New Roman" w:eastAsia="Times New Roman" w:hAnsi="Times New Roman" w:cs="Times New Roman"/>
          <w:sz w:val="24"/>
          <w:szCs w:val="24"/>
        </w:rPr>
        <w:t xml:space="preserve"> are tracked in the subsequent frames using deep matching</w:t>
      </w:r>
      <w:r>
        <w:rPr>
          <w:rFonts w:ascii="Times New Roman" w:eastAsia="Times New Roman" w:hAnsi="Times New Roman" w:cs="Times New Roman"/>
          <w:sz w:val="24"/>
          <w:szCs w:val="24"/>
        </w:rPr>
        <w:t xml:space="preserve">. The reference frame is reinitialized when the number of </w:t>
      </w:r>
      <w:proofErr w:type="spellStart"/>
      <w:r>
        <w:rPr>
          <w:rFonts w:ascii="Times New Roman" w:eastAsia="Times New Roman" w:hAnsi="Times New Roman" w:cs="Times New Roman"/>
          <w:sz w:val="24"/>
          <w:szCs w:val="24"/>
        </w:rPr>
        <w:t>keypoints</w:t>
      </w:r>
      <w:proofErr w:type="spellEnd"/>
      <w:r>
        <w:rPr>
          <w:rFonts w:ascii="Times New Roman" w:eastAsia="Times New Roman" w:hAnsi="Times New Roman" w:cs="Times New Roman"/>
          <w:sz w:val="24"/>
          <w:szCs w:val="24"/>
        </w:rPr>
        <w:t xml:space="preserve"> become less than a certain number or is there is a drastic change in the location of the </w:t>
      </w:r>
      <w:proofErr w:type="spellStart"/>
      <w:r>
        <w:rPr>
          <w:rFonts w:ascii="Times New Roman" w:eastAsia="Times New Roman" w:hAnsi="Times New Roman" w:cs="Times New Roman"/>
          <w:sz w:val="24"/>
          <w:szCs w:val="24"/>
        </w:rPr>
        <w:t>keypoints</w:t>
      </w:r>
      <w:proofErr w:type="spellEnd"/>
      <w:r>
        <w:rPr>
          <w:rFonts w:ascii="Times New Roman" w:eastAsia="Times New Roman" w:hAnsi="Times New Roman" w:cs="Times New Roman"/>
          <w:sz w:val="24"/>
          <w:szCs w:val="24"/>
        </w:rPr>
        <w:t xml:space="preserve">. </w:t>
      </w:r>
    </w:p>
    <w:p w:rsidR="00593473" w:rsidRDefault="009D1A99">
      <w:pPr>
        <w:spacing w:after="160" w:line="36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Human mask generation</w:t>
      </w:r>
    </w:p>
    <w:p w:rsidR="00593473" w:rsidRDefault="009D1A99">
      <w:pPr>
        <w:spacing w:after="160"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Pixel-wise segmentation has gained popularity after the introd</w:t>
      </w:r>
      <w:r>
        <w:rPr>
          <w:rFonts w:ascii="Times New Roman" w:eastAsia="Times New Roman" w:hAnsi="Times New Roman" w:cs="Times New Roman"/>
          <w:sz w:val="24"/>
          <w:szCs w:val="24"/>
        </w:rPr>
        <w:t xml:space="preserve">uction of U-Net style deep learning architectures. But the recent works concentrate </w:t>
      </w:r>
      <w:r w:rsidR="002E26FB">
        <w:rPr>
          <w:rFonts w:ascii="Times New Roman" w:eastAsia="Times New Roman" w:hAnsi="Times New Roman" w:cs="Times New Roman"/>
          <w:sz w:val="24"/>
          <w:szCs w:val="24"/>
        </w:rPr>
        <w:t>on a</w:t>
      </w:r>
      <w:r>
        <w:rPr>
          <w:rFonts w:ascii="Times New Roman" w:eastAsia="Times New Roman" w:hAnsi="Times New Roman" w:cs="Times New Roman"/>
          <w:sz w:val="24"/>
          <w:szCs w:val="24"/>
        </w:rPr>
        <w:t xml:space="preserve"> number of semantic classes and does not incorporate pose or </w:t>
      </w:r>
      <w:proofErr w:type="spellStart"/>
      <w:r>
        <w:rPr>
          <w:rFonts w:ascii="Times New Roman" w:eastAsia="Times New Roman" w:hAnsi="Times New Roman" w:cs="Times New Roman"/>
          <w:sz w:val="24"/>
          <w:szCs w:val="24"/>
        </w:rPr>
        <w:t>keypoint</w:t>
      </w:r>
      <w:proofErr w:type="spellEnd"/>
      <w:r>
        <w:rPr>
          <w:rFonts w:ascii="Times New Roman" w:eastAsia="Times New Roman" w:hAnsi="Times New Roman" w:cs="Times New Roman"/>
          <w:sz w:val="24"/>
          <w:szCs w:val="24"/>
        </w:rPr>
        <w:t xml:space="preserve"> information for mask generation, thus are not very accurate. I till now have worked on various imag</w:t>
      </w:r>
      <w:r>
        <w:rPr>
          <w:rFonts w:ascii="Times New Roman" w:eastAsia="Times New Roman" w:hAnsi="Times New Roman" w:cs="Times New Roman"/>
          <w:sz w:val="24"/>
          <w:szCs w:val="24"/>
        </w:rPr>
        <w:t>e processing techniques in order perform this task and currently exploring deep learning techniques or a way design an algorithm combining both of them.</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Two major algorithms have been tested using the ensemble of the following techniques:</w:t>
      </w:r>
    </w:p>
    <w:p w:rsidR="00593473" w:rsidRDefault="009D1A99">
      <w:pPr>
        <w:numPr>
          <w:ilvl w:val="0"/>
          <w:numId w:val="6"/>
        </w:num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Weighted Graph Cu</w:t>
      </w:r>
      <w:r>
        <w:rPr>
          <w:rFonts w:ascii="Times New Roman" w:eastAsia="Times New Roman" w:hAnsi="Times New Roman" w:cs="Times New Roman"/>
          <w:b/>
          <w:sz w:val="28"/>
          <w:szCs w:val="28"/>
        </w:rPr>
        <w:t>t algorithm</w:t>
      </w:r>
    </w:p>
    <w:p w:rsidR="00593473" w:rsidRDefault="009D1A99">
      <w:pPr>
        <w:numPr>
          <w:ilvl w:val="0"/>
          <w:numId w:val="6"/>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 xml:space="preserve">Simple Linear Iterative Clustering (SLIC) </w:t>
      </w:r>
      <w:proofErr w:type="spellStart"/>
      <w:r>
        <w:rPr>
          <w:rFonts w:ascii="Times New Roman" w:eastAsia="Times New Roman" w:hAnsi="Times New Roman" w:cs="Times New Roman"/>
          <w:b/>
          <w:sz w:val="28"/>
          <w:szCs w:val="28"/>
          <w:highlight w:val="white"/>
        </w:rPr>
        <w:t>superpixel</w:t>
      </w:r>
      <w:proofErr w:type="spellEnd"/>
      <w:r>
        <w:rPr>
          <w:rFonts w:ascii="Times New Roman" w:eastAsia="Times New Roman" w:hAnsi="Times New Roman" w:cs="Times New Roman"/>
          <w:b/>
          <w:sz w:val="28"/>
          <w:szCs w:val="28"/>
          <w:highlight w:val="white"/>
        </w:rPr>
        <w:t xml:space="preserve"> segmentation</w:t>
      </w:r>
    </w:p>
    <w:p w:rsidR="00593473" w:rsidRDefault="009D1A99">
      <w:pPr>
        <w:numPr>
          <w:ilvl w:val="0"/>
          <w:numId w:val="6"/>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MLE using Color based Gaussian Mixture Models</w:t>
      </w:r>
    </w:p>
    <w:p w:rsidR="00593473" w:rsidRDefault="009D1A99">
      <w:pPr>
        <w:numPr>
          <w:ilvl w:val="0"/>
          <w:numId w:val="6"/>
        </w:num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Color based region growing</w:t>
      </w:r>
    </w:p>
    <w:p w:rsidR="002E26FB" w:rsidRPr="002E26FB" w:rsidRDefault="002E26FB" w:rsidP="002E26FB">
      <w:pPr>
        <w:spacing w:line="360" w:lineRule="auto"/>
        <w:jc w:val="both"/>
        <w:rPr>
          <w:rFonts w:ascii="Times New Roman" w:eastAsia="Times New Roman" w:hAnsi="Times New Roman" w:cs="Times New Roman"/>
          <w:b/>
          <w:sz w:val="16"/>
          <w:szCs w:val="16"/>
          <w:highlight w:val="white"/>
        </w:rPr>
      </w:pPr>
    </w:p>
    <w:p w:rsidR="009D1A99" w:rsidRPr="009D1A99" w:rsidRDefault="009D1A99" w:rsidP="009D1A99">
      <w:pPr>
        <w:spacing w:line="360" w:lineRule="auto"/>
        <w:contextualSpacing w:val="0"/>
        <w:rPr>
          <w:rFonts w:ascii="Times New Roman" w:eastAsia="Times New Roman" w:hAnsi="Times New Roman" w:cs="Times New Roman"/>
          <w:b/>
          <w:sz w:val="28"/>
          <w:szCs w:val="28"/>
          <w:highlight w:val="white"/>
        </w:rPr>
      </w:pPr>
      <w:r w:rsidRPr="002E26FB">
        <w:rPr>
          <w:rFonts w:ascii="Times New Roman" w:eastAsia="Times New Roman" w:hAnsi="Times New Roman" w:cs="Times New Roman"/>
          <w:sz w:val="24"/>
          <w:szCs w:val="24"/>
          <w:highlight w:val="white"/>
        </w:rPr>
        <w:t xml:space="preserve">The essence of the algorithms is same and they are </w:t>
      </w:r>
      <w:r w:rsidR="002E26FB" w:rsidRPr="002E26FB">
        <w:rPr>
          <w:rFonts w:ascii="Times New Roman" w:eastAsia="Times New Roman" w:hAnsi="Times New Roman" w:cs="Times New Roman"/>
          <w:sz w:val="24"/>
          <w:szCs w:val="24"/>
          <w:highlight w:val="white"/>
        </w:rPr>
        <w:t>focused</w:t>
      </w:r>
      <w:r w:rsidRPr="002E26FB">
        <w:rPr>
          <w:rFonts w:ascii="Times New Roman" w:eastAsia="Times New Roman" w:hAnsi="Times New Roman" w:cs="Times New Roman"/>
          <w:sz w:val="24"/>
          <w:szCs w:val="24"/>
          <w:highlight w:val="white"/>
        </w:rPr>
        <w:t xml:space="preserve"> on removing as much background region as poss</w:t>
      </w:r>
      <w:r w:rsidRPr="002E26FB">
        <w:rPr>
          <w:rFonts w:ascii="Times New Roman" w:eastAsia="Times New Roman" w:hAnsi="Times New Roman" w:cs="Times New Roman"/>
          <w:sz w:val="24"/>
          <w:szCs w:val="24"/>
          <w:highlight w:val="white"/>
        </w:rPr>
        <w:t xml:space="preserve">ible. A mask is to be developed to give it input to the graph cut algorithm. A skeleton mask generated by interconnecting the </w:t>
      </w:r>
      <w:proofErr w:type="spellStart"/>
      <w:r w:rsidRPr="002E26FB">
        <w:rPr>
          <w:rFonts w:ascii="Times New Roman" w:eastAsia="Times New Roman" w:hAnsi="Times New Roman" w:cs="Times New Roman"/>
          <w:sz w:val="24"/>
          <w:szCs w:val="24"/>
          <w:highlight w:val="white"/>
        </w:rPr>
        <w:t>keypoints</w:t>
      </w:r>
      <w:proofErr w:type="spellEnd"/>
      <w:r w:rsidRPr="002E26FB">
        <w:rPr>
          <w:rFonts w:ascii="Times New Roman" w:eastAsia="Times New Roman" w:hAnsi="Times New Roman" w:cs="Times New Roman"/>
          <w:sz w:val="24"/>
          <w:szCs w:val="24"/>
          <w:highlight w:val="white"/>
        </w:rPr>
        <w:t xml:space="preserve"> is available and an area of sure background is known by expanding the skeleton mask to the extent when no body part is b</w:t>
      </w:r>
      <w:r w:rsidR="002E26FB">
        <w:rPr>
          <w:rFonts w:ascii="Times New Roman" w:eastAsia="Times New Roman" w:hAnsi="Times New Roman" w:cs="Times New Roman"/>
          <w:sz w:val="24"/>
          <w:szCs w:val="24"/>
          <w:highlight w:val="white"/>
        </w:rPr>
        <w:t xml:space="preserve">eing labelled </w:t>
      </w:r>
      <w:r w:rsidRPr="002E26FB">
        <w:rPr>
          <w:rFonts w:ascii="Times New Roman" w:eastAsia="Times New Roman" w:hAnsi="Times New Roman" w:cs="Times New Roman"/>
          <w:sz w:val="24"/>
          <w:szCs w:val="24"/>
          <w:highlight w:val="white"/>
        </w:rPr>
        <w:t xml:space="preserve">as background. </w:t>
      </w:r>
      <w:r w:rsidRPr="002E26FB">
        <w:rPr>
          <w:rFonts w:ascii="Times New Roman" w:eastAsia="Times New Roman" w:hAnsi="Times New Roman" w:cs="Times New Roman"/>
          <w:sz w:val="24"/>
          <w:szCs w:val="24"/>
          <w:highlight w:val="white"/>
        </w:rPr>
        <w:br/>
      </w:r>
      <w:r w:rsidR="00E87A2A">
        <w:rPr>
          <w:rFonts w:ascii="Times New Roman" w:eastAsia="Times New Roman" w:hAnsi="Times New Roman" w:cs="Times New Roman"/>
          <w:b/>
          <w:sz w:val="28"/>
          <w:szCs w:val="28"/>
          <w:highlight w:val="white"/>
        </w:rPr>
        <w:t>Approach 1</w:t>
      </w:r>
      <w:r w:rsidRPr="00E87A2A">
        <w:rPr>
          <w:rFonts w:ascii="Times New Roman" w:eastAsia="Times New Roman" w:hAnsi="Times New Roman" w:cs="Times New Roman"/>
          <w:b/>
          <w:sz w:val="28"/>
          <w:szCs w:val="28"/>
          <w:highlight w:val="white"/>
        </w:rPr>
        <w:t>:</w:t>
      </w:r>
    </w:p>
    <w:p w:rsidR="002E26FB" w:rsidRPr="002E26FB" w:rsidRDefault="002E26FB">
      <w:pPr>
        <w:spacing w:line="360" w:lineRule="auto"/>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example of t</w:t>
      </w:r>
      <w:r w:rsidR="003B5DB7">
        <w:rPr>
          <w:rFonts w:ascii="Times New Roman" w:eastAsia="Times New Roman" w:hAnsi="Times New Roman" w:cs="Times New Roman"/>
          <w:sz w:val="24"/>
          <w:szCs w:val="24"/>
          <w:highlight w:val="white"/>
        </w:rPr>
        <w:t>he SLIC algorithm is shown in Fig 2</w:t>
      </w:r>
      <w:r>
        <w:rPr>
          <w:rFonts w:ascii="Times New Roman" w:eastAsia="Times New Roman" w:hAnsi="Times New Roman" w:cs="Times New Roman"/>
          <w:sz w:val="24"/>
          <w:szCs w:val="24"/>
          <w:highlight w:val="white"/>
        </w:rPr>
        <w:t>.</w:t>
      </w:r>
      <w:r w:rsidR="003B5DB7">
        <w:rPr>
          <w:rFonts w:ascii="Times New Roman" w:eastAsia="Times New Roman" w:hAnsi="Times New Roman" w:cs="Times New Roman"/>
          <w:sz w:val="24"/>
          <w:szCs w:val="24"/>
          <w:highlight w:val="white"/>
        </w:rPr>
        <w:t>1.</w:t>
      </w:r>
      <w:r w:rsidR="00A81EA2">
        <w:rPr>
          <w:rFonts w:ascii="Times New Roman" w:eastAsia="Times New Roman" w:hAnsi="Times New Roman" w:cs="Times New Roman"/>
          <w:sz w:val="24"/>
          <w:szCs w:val="24"/>
          <w:highlight w:val="white"/>
        </w:rPr>
        <w:t xml:space="preserve"> The intersection of the </w:t>
      </w:r>
      <w:proofErr w:type="spellStart"/>
      <w:r w:rsidR="00A81EA2">
        <w:rPr>
          <w:rFonts w:ascii="Times New Roman" w:eastAsia="Times New Roman" w:hAnsi="Times New Roman" w:cs="Times New Roman"/>
          <w:sz w:val="24"/>
          <w:szCs w:val="24"/>
          <w:highlight w:val="white"/>
        </w:rPr>
        <w:t>superixels</w:t>
      </w:r>
      <w:proofErr w:type="spellEnd"/>
      <w:r w:rsidR="00A81EA2">
        <w:rPr>
          <w:rFonts w:ascii="Times New Roman" w:eastAsia="Times New Roman" w:hAnsi="Times New Roman" w:cs="Times New Roman"/>
          <w:sz w:val="24"/>
          <w:szCs w:val="24"/>
          <w:highlight w:val="white"/>
        </w:rPr>
        <w:t xml:space="preserve"> clusters and the </w:t>
      </w:r>
      <w:r w:rsidR="001159B3">
        <w:rPr>
          <w:rFonts w:ascii="Times New Roman" w:eastAsia="Times New Roman" w:hAnsi="Times New Roman" w:cs="Times New Roman"/>
          <w:sz w:val="24"/>
          <w:szCs w:val="24"/>
          <w:highlight w:val="white"/>
        </w:rPr>
        <w:t xml:space="preserve">skeleton mask </w:t>
      </w:r>
      <w:r w:rsidR="00A81EA2">
        <w:rPr>
          <w:rFonts w:ascii="Times New Roman" w:eastAsia="Times New Roman" w:hAnsi="Times New Roman" w:cs="Times New Roman"/>
          <w:sz w:val="24"/>
          <w:szCs w:val="24"/>
          <w:highlight w:val="white"/>
        </w:rPr>
        <w:t>gen</w:t>
      </w:r>
      <w:r w:rsidR="001159B3">
        <w:rPr>
          <w:rFonts w:ascii="Times New Roman" w:eastAsia="Times New Roman" w:hAnsi="Times New Roman" w:cs="Times New Roman"/>
          <w:sz w:val="24"/>
          <w:szCs w:val="24"/>
          <w:highlight w:val="white"/>
        </w:rPr>
        <w:t>e</w:t>
      </w:r>
      <w:r w:rsidR="00A81EA2">
        <w:rPr>
          <w:rFonts w:ascii="Times New Roman" w:eastAsia="Times New Roman" w:hAnsi="Times New Roman" w:cs="Times New Roman"/>
          <w:sz w:val="24"/>
          <w:szCs w:val="24"/>
          <w:highlight w:val="white"/>
        </w:rPr>
        <w:t xml:space="preserve">rate a grown mask for the image </w:t>
      </w:r>
      <w:r w:rsidR="009D1A99" w:rsidRPr="002E26FB">
        <w:rPr>
          <w:rFonts w:ascii="Times New Roman" w:eastAsia="Times New Roman" w:hAnsi="Times New Roman" w:cs="Times New Roman"/>
          <w:sz w:val="24"/>
          <w:szCs w:val="24"/>
          <w:highlight w:val="white"/>
        </w:rPr>
        <w:t>Thus, the generated mask is given as seed to graph cut algorithm.</w:t>
      </w:r>
    </w:p>
    <w:p w:rsidR="00851909" w:rsidRDefault="009D1A99">
      <w:pPr>
        <w:spacing w:line="360" w:lineRule="auto"/>
        <w:contextualSpacing w:val="0"/>
        <w:jc w:val="both"/>
        <w:rPr>
          <w:rFonts w:ascii="Times New Roman" w:eastAsia="Times New Roman" w:hAnsi="Times New Roman" w:cs="Times New Roman"/>
          <w:b/>
          <w:sz w:val="28"/>
          <w:szCs w:val="28"/>
          <w:highlight w:val="white"/>
        </w:rPr>
      </w:pPr>
      <w:r>
        <w:rPr>
          <w:noProof/>
          <w:lang w:val="en-IN"/>
        </w:rPr>
        <w:lastRenderedPageBreak/>
        <w:drawing>
          <wp:anchor distT="114300" distB="114300" distL="114300" distR="114300" simplePos="0" relativeHeight="251657216" behindDoc="0" locked="0" layoutInCell="1" hidden="0" allowOverlap="1" wp14:anchorId="11EF80A3" wp14:editId="2C26A364">
            <wp:simplePos x="0" y="0"/>
            <wp:positionH relativeFrom="margin">
              <wp:posOffset>3053080</wp:posOffset>
            </wp:positionH>
            <wp:positionV relativeFrom="paragraph">
              <wp:posOffset>55880</wp:posOffset>
            </wp:positionV>
            <wp:extent cx="2466975" cy="1847850"/>
            <wp:effectExtent l="0" t="0" r="9525" b="0"/>
            <wp:wrapThrough wrapText="bothSides">
              <wp:wrapPolygon edited="0">
                <wp:start x="0" y="0"/>
                <wp:lineTo x="0" y="21377"/>
                <wp:lineTo x="21517" y="21377"/>
                <wp:lineTo x="21517" y="0"/>
                <wp:lineTo x="0" y="0"/>
              </wp:wrapPolygon>
            </wp:wrapThrough>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6975" cy="1847850"/>
                    </a:xfrm>
                    <a:prstGeom prst="rect">
                      <a:avLst/>
                    </a:prstGeom>
                    <a:ln/>
                  </pic:spPr>
                </pic:pic>
              </a:graphicData>
            </a:graphic>
          </wp:anchor>
        </w:drawing>
      </w:r>
      <w:r>
        <w:rPr>
          <w:noProof/>
          <w:lang w:val="en-IN"/>
        </w:rPr>
        <w:drawing>
          <wp:anchor distT="114300" distB="114300" distL="114300" distR="114300" simplePos="0" relativeHeight="251956224" behindDoc="0" locked="0" layoutInCell="1" hidden="0" allowOverlap="1" wp14:anchorId="2F40EF26" wp14:editId="692345EA">
            <wp:simplePos x="0" y="0"/>
            <wp:positionH relativeFrom="margin">
              <wp:posOffset>413649</wp:posOffset>
            </wp:positionH>
            <wp:positionV relativeFrom="paragraph">
              <wp:posOffset>56359</wp:posOffset>
            </wp:positionV>
            <wp:extent cx="2466975" cy="1847850"/>
            <wp:effectExtent l="0" t="0" r="9525" b="0"/>
            <wp:wrapThrough wrapText="bothSides">
              <wp:wrapPolygon edited="0">
                <wp:start x="0" y="0"/>
                <wp:lineTo x="0" y="21377"/>
                <wp:lineTo x="21517" y="21377"/>
                <wp:lineTo x="21517" y="0"/>
                <wp:lineTo x="0" y="0"/>
              </wp:wrapPolygon>
            </wp:wrapThrough>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466975" cy="1847850"/>
                    </a:xfrm>
                    <a:prstGeom prst="rect">
                      <a:avLst/>
                    </a:prstGeom>
                    <a:ln/>
                  </pic:spPr>
                </pic:pic>
              </a:graphicData>
            </a:graphic>
          </wp:anchor>
        </w:drawing>
      </w:r>
    </w:p>
    <w:p w:rsidR="00851909" w:rsidRDefault="00851909">
      <w:pPr>
        <w:spacing w:line="360" w:lineRule="auto"/>
        <w:contextualSpacing w:val="0"/>
        <w:jc w:val="both"/>
        <w:rPr>
          <w:rFonts w:ascii="Times New Roman" w:eastAsia="Times New Roman" w:hAnsi="Times New Roman" w:cs="Times New Roman"/>
          <w:b/>
          <w:sz w:val="28"/>
          <w:szCs w:val="28"/>
          <w:highlight w:val="white"/>
        </w:rPr>
      </w:pPr>
    </w:p>
    <w:p w:rsidR="00851909" w:rsidRDefault="00851909">
      <w:pPr>
        <w:spacing w:line="360" w:lineRule="auto"/>
        <w:contextualSpacing w:val="0"/>
        <w:jc w:val="both"/>
        <w:rPr>
          <w:rFonts w:ascii="Times New Roman" w:eastAsia="Times New Roman" w:hAnsi="Times New Roman" w:cs="Times New Roman"/>
          <w:b/>
          <w:sz w:val="28"/>
          <w:szCs w:val="28"/>
          <w:highlight w:val="white"/>
        </w:rPr>
      </w:pPr>
    </w:p>
    <w:p w:rsidR="00851909" w:rsidRDefault="00851909">
      <w:pPr>
        <w:spacing w:line="360" w:lineRule="auto"/>
        <w:contextualSpacing w:val="0"/>
        <w:jc w:val="both"/>
        <w:rPr>
          <w:rFonts w:ascii="Times New Roman" w:eastAsia="Times New Roman" w:hAnsi="Times New Roman" w:cs="Times New Roman"/>
          <w:b/>
          <w:sz w:val="28"/>
          <w:szCs w:val="28"/>
          <w:highlight w:val="white"/>
        </w:rPr>
      </w:pPr>
    </w:p>
    <w:p w:rsidR="00851909" w:rsidRDefault="00851909">
      <w:pPr>
        <w:spacing w:line="360" w:lineRule="auto"/>
        <w:contextualSpacing w:val="0"/>
        <w:jc w:val="both"/>
        <w:rPr>
          <w:rFonts w:ascii="Times New Roman" w:eastAsia="Times New Roman" w:hAnsi="Times New Roman" w:cs="Times New Roman"/>
          <w:b/>
          <w:sz w:val="28"/>
          <w:szCs w:val="28"/>
          <w:highlight w:val="white"/>
        </w:rPr>
      </w:pPr>
    </w:p>
    <w:p w:rsidR="00851909" w:rsidRDefault="00851909">
      <w:pPr>
        <w:spacing w:line="360" w:lineRule="auto"/>
        <w:contextualSpacing w:val="0"/>
        <w:jc w:val="both"/>
        <w:rPr>
          <w:rFonts w:ascii="Times New Roman" w:eastAsia="Times New Roman" w:hAnsi="Times New Roman" w:cs="Times New Roman"/>
          <w:b/>
          <w:sz w:val="28"/>
          <w:szCs w:val="28"/>
          <w:highlight w:val="white"/>
        </w:rPr>
      </w:pPr>
    </w:p>
    <w:p w:rsidR="00851909" w:rsidRDefault="00851909">
      <w:pPr>
        <w:spacing w:line="360" w:lineRule="auto"/>
        <w:contextualSpacing w:val="0"/>
        <w:jc w:val="both"/>
        <w:rPr>
          <w:rFonts w:ascii="Times New Roman" w:eastAsia="Times New Roman" w:hAnsi="Times New Roman" w:cs="Times New Roman"/>
          <w:b/>
          <w:sz w:val="28"/>
          <w:szCs w:val="28"/>
          <w:highlight w:val="white"/>
        </w:rPr>
      </w:pPr>
    </w:p>
    <w:p w:rsidR="00851909" w:rsidRPr="009D1A99" w:rsidRDefault="00851909" w:rsidP="009D1A99">
      <w:pPr>
        <w:spacing w:after="50" w:line="36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2.1: Super pixel clustering</w:t>
      </w:r>
    </w:p>
    <w:p w:rsidR="00593473" w:rsidRPr="001943F3" w:rsidRDefault="001943F3">
      <w:pPr>
        <w:spacing w:line="360" w:lineRule="auto"/>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Approach 2</w:t>
      </w:r>
      <w:r w:rsidR="009D1A99" w:rsidRPr="001943F3">
        <w:rPr>
          <w:rFonts w:ascii="Times New Roman" w:eastAsia="Times New Roman" w:hAnsi="Times New Roman" w:cs="Times New Roman"/>
          <w:b/>
          <w:sz w:val="28"/>
          <w:szCs w:val="28"/>
          <w:highlight w:val="white"/>
        </w:rPr>
        <w:t xml:space="preserve">:  </w:t>
      </w:r>
    </w:p>
    <w:p w:rsidR="00D36A72" w:rsidRPr="00D36A72" w:rsidRDefault="002E26FB">
      <w:pPr>
        <w:spacing w:line="360" w:lineRule="auto"/>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problem with the above algorithm is that some of the limbs or body parts are also labelled as background thus the output of the above approach is fed into the region growing algorithm. Gaussian Mixture Model is them made out of the sure background pixels and then the probability of all the candidate foreground pixels is computed to lie in the background. GMM clustering can be done two ways, i.e.</w:t>
      </w:r>
      <w:r w:rsidR="00851909">
        <w:rPr>
          <w:rFonts w:ascii="Times New Roman" w:eastAsia="Times New Roman" w:hAnsi="Times New Roman" w:cs="Times New Roman"/>
          <w:sz w:val="24"/>
          <w:szCs w:val="24"/>
          <w:highlight w:val="white"/>
        </w:rPr>
        <w:t xml:space="preserve"> pixel</w:t>
      </w:r>
      <w:r>
        <w:rPr>
          <w:rFonts w:ascii="Times New Roman" w:eastAsia="Times New Roman" w:hAnsi="Times New Roman" w:cs="Times New Roman"/>
          <w:sz w:val="24"/>
          <w:szCs w:val="24"/>
          <w:highlight w:val="white"/>
        </w:rPr>
        <w:t xml:space="preserve">-wise and </w:t>
      </w:r>
      <w:proofErr w:type="spellStart"/>
      <w:r>
        <w:rPr>
          <w:rFonts w:ascii="Times New Roman" w:eastAsia="Times New Roman" w:hAnsi="Times New Roman" w:cs="Times New Roman"/>
          <w:sz w:val="24"/>
          <w:szCs w:val="24"/>
          <w:highlight w:val="white"/>
        </w:rPr>
        <w:t>superixel</w:t>
      </w:r>
      <w:proofErr w:type="spellEnd"/>
      <w:r>
        <w:rPr>
          <w:rFonts w:ascii="Times New Roman" w:eastAsia="Times New Roman" w:hAnsi="Times New Roman" w:cs="Times New Roman"/>
          <w:sz w:val="24"/>
          <w:szCs w:val="24"/>
          <w:highlight w:val="white"/>
        </w:rPr>
        <w:t xml:space="preserve">-wise. In </w:t>
      </w:r>
      <w:proofErr w:type="spellStart"/>
      <w:r>
        <w:rPr>
          <w:rFonts w:ascii="Times New Roman" w:eastAsia="Times New Roman" w:hAnsi="Times New Roman" w:cs="Times New Roman"/>
          <w:sz w:val="24"/>
          <w:szCs w:val="24"/>
          <w:highlight w:val="white"/>
        </w:rPr>
        <w:t>superpixel</w:t>
      </w:r>
      <w:proofErr w:type="spellEnd"/>
      <w:r>
        <w:rPr>
          <w:rFonts w:ascii="Times New Roman" w:eastAsia="Times New Roman" w:hAnsi="Times New Roman" w:cs="Times New Roman"/>
          <w:sz w:val="24"/>
          <w:szCs w:val="24"/>
          <w:highlight w:val="white"/>
        </w:rPr>
        <w:t xml:space="preserve"> GMM clustering mean, median and standard deviation is computed for RGB values of each </w:t>
      </w:r>
      <w:proofErr w:type="spellStart"/>
      <w:r>
        <w:rPr>
          <w:rFonts w:ascii="Times New Roman" w:eastAsia="Times New Roman" w:hAnsi="Times New Roman" w:cs="Times New Roman"/>
          <w:sz w:val="24"/>
          <w:szCs w:val="24"/>
          <w:highlight w:val="white"/>
        </w:rPr>
        <w:t>superpixel</w:t>
      </w:r>
      <w:proofErr w:type="spellEnd"/>
      <w:r>
        <w:rPr>
          <w:rFonts w:ascii="Times New Roman" w:eastAsia="Times New Roman" w:hAnsi="Times New Roman" w:cs="Times New Roman"/>
          <w:sz w:val="24"/>
          <w:szCs w:val="24"/>
          <w:highlight w:val="white"/>
        </w:rPr>
        <w:t xml:space="preserve">. These three features are used as one </w:t>
      </w:r>
      <w:r w:rsidR="00851909">
        <w:rPr>
          <w:rFonts w:ascii="Times New Roman" w:eastAsia="Times New Roman" w:hAnsi="Times New Roman" w:cs="Times New Roman"/>
          <w:sz w:val="24"/>
          <w:szCs w:val="24"/>
          <w:highlight w:val="white"/>
        </w:rPr>
        <w:t>descriptor</w:t>
      </w:r>
      <w:r>
        <w:rPr>
          <w:rFonts w:ascii="Times New Roman" w:eastAsia="Times New Roman" w:hAnsi="Times New Roman" w:cs="Times New Roman"/>
          <w:sz w:val="24"/>
          <w:szCs w:val="24"/>
          <w:highlight w:val="white"/>
        </w:rPr>
        <w:t xml:space="preserve"> in the GMM model. </w:t>
      </w:r>
    </w:p>
    <w:p w:rsidR="00593473" w:rsidRDefault="009D1A99">
      <w:pPr>
        <w:pStyle w:val="Heading1"/>
        <w:spacing w:before="240" w:after="0" w:line="259"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 and Discussions:</w:t>
      </w:r>
    </w:p>
    <w:p w:rsidR="00D36A72" w:rsidRPr="00AD784E" w:rsidRDefault="00D36A72" w:rsidP="00D36A72">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the duration</w:t>
      </w:r>
      <w:r>
        <w:rPr>
          <w:rFonts w:ascii="Times New Roman" w:hAnsi="Times New Roman" w:cs="Times New Roman"/>
          <w:sz w:val="24"/>
          <w:szCs w:val="24"/>
        </w:rPr>
        <w:t xml:space="preserve"> of this report, I worked on the following tasks namely human tracking, </w:t>
      </w:r>
      <w:r>
        <w:rPr>
          <w:rFonts w:ascii="Times New Roman" w:hAnsi="Times New Roman" w:cs="Times New Roman"/>
          <w:sz w:val="24"/>
          <w:szCs w:val="24"/>
        </w:rPr>
        <w:t>body key point tracking</w:t>
      </w:r>
      <w:r>
        <w:rPr>
          <w:rFonts w:ascii="Times New Roman" w:hAnsi="Times New Roman" w:cs="Times New Roman"/>
          <w:sz w:val="24"/>
          <w:szCs w:val="24"/>
        </w:rPr>
        <w:t xml:space="preserve"> and human mask generation</w:t>
      </w:r>
      <w:r>
        <w:rPr>
          <w:rFonts w:ascii="Times New Roman" w:hAnsi="Times New Roman" w:cs="Times New Roman"/>
          <w:sz w:val="24"/>
          <w:szCs w:val="24"/>
        </w:rPr>
        <w:t xml:space="preserve">. They are cases when they fail and there is a scope of improvement.    </w:t>
      </w:r>
    </w:p>
    <w:p w:rsidR="00D36A72" w:rsidRDefault="00D36A72" w:rsidP="00D36A72">
      <w:pPr>
        <w:spacing w:line="360" w:lineRule="auto"/>
        <w:jc w:val="both"/>
        <w:rPr>
          <w:rFonts w:ascii="Times New Roman" w:hAnsi="Times New Roman" w:cs="Times New Roman"/>
          <w:b/>
          <w:sz w:val="24"/>
          <w:szCs w:val="24"/>
        </w:rPr>
      </w:pPr>
      <w:r w:rsidRPr="00AD784E">
        <w:rPr>
          <w:rFonts w:ascii="Times New Roman" w:hAnsi="Times New Roman" w:cs="Times New Roman"/>
          <w:b/>
          <w:sz w:val="24"/>
          <w:szCs w:val="24"/>
        </w:rPr>
        <w:t xml:space="preserve">Person Tracking: </w:t>
      </w:r>
    </w:p>
    <w:p w:rsidR="00D36A72" w:rsidRPr="00A959E1" w:rsidRDefault="00D36A72" w:rsidP="00D36A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of the person tracking approach were satisfactory. The tracking is good when the frames are continuous but fails when there are missing frames. </w:t>
      </w:r>
    </w:p>
    <w:p w:rsidR="00D36A72" w:rsidRPr="001A6553" w:rsidRDefault="00D36A72" w:rsidP="00D36A72">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Further improvements</w:t>
      </w:r>
    </w:p>
    <w:p w:rsidR="00D36A72" w:rsidRPr="001A6553" w:rsidRDefault="00D36A72" w:rsidP="00D36A72">
      <w:pPr>
        <w:numPr>
          <w:ilvl w:val="0"/>
          <w:numId w:val="7"/>
        </w:numPr>
        <w:spacing w:after="160" w:line="360" w:lineRule="auto"/>
        <w:contextualSpacing w:val="0"/>
        <w:jc w:val="both"/>
        <w:rPr>
          <w:rFonts w:ascii="Times New Roman" w:hAnsi="Times New Roman" w:cs="Times New Roman"/>
          <w:sz w:val="24"/>
          <w:szCs w:val="24"/>
          <w:lang w:val="en-IN"/>
        </w:rPr>
      </w:pPr>
      <w:r w:rsidRPr="001A6553">
        <w:rPr>
          <w:rFonts w:ascii="Times New Roman" w:hAnsi="Times New Roman" w:cs="Times New Roman"/>
          <w:sz w:val="24"/>
          <w:szCs w:val="24"/>
          <w:lang w:val="en-IN"/>
        </w:rPr>
        <w:t xml:space="preserve">Find way to detect false detection and reinitialize bounding rectangle either by </w:t>
      </w:r>
      <w:r>
        <w:rPr>
          <w:rFonts w:ascii="Times New Roman" w:hAnsi="Times New Roman" w:cs="Times New Roman"/>
          <w:sz w:val="24"/>
          <w:szCs w:val="24"/>
          <w:lang w:val="en-IN"/>
        </w:rPr>
        <w:t>manual intervention or some algorithm.</w:t>
      </w:r>
      <w:r w:rsidRPr="001A6553">
        <w:rPr>
          <w:rFonts w:ascii="Times New Roman" w:hAnsi="Times New Roman" w:cs="Times New Roman"/>
          <w:sz w:val="24"/>
          <w:szCs w:val="24"/>
          <w:lang w:val="en-IN"/>
        </w:rPr>
        <w:t xml:space="preserve"> </w:t>
      </w:r>
    </w:p>
    <w:p w:rsidR="00D36A72" w:rsidRPr="00EE01C3" w:rsidRDefault="00D36A72" w:rsidP="00D36A72">
      <w:pPr>
        <w:numPr>
          <w:ilvl w:val="0"/>
          <w:numId w:val="7"/>
        </w:numPr>
        <w:spacing w:after="160" w:line="360" w:lineRule="auto"/>
        <w:contextualSpacing w:val="0"/>
        <w:jc w:val="both"/>
        <w:rPr>
          <w:rFonts w:ascii="Times New Roman" w:hAnsi="Times New Roman" w:cs="Times New Roman"/>
          <w:sz w:val="24"/>
          <w:szCs w:val="24"/>
          <w:lang w:val="en-IN"/>
        </w:rPr>
      </w:pPr>
      <w:r w:rsidRPr="001A6553">
        <w:rPr>
          <w:rFonts w:ascii="Times New Roman" w:hAnsi="Times New Roman" w:cs="Times New Roman"/>
          <w:sz w:val="24"/>
          <w:szCs w:val="24"/>
          <w:lang w:val="en-IN"/>
        </w:rPr>
        <w:t>Make use of variance of the motion information to improve segmentatio</w:t>
      </w:r>
      <w:r>
        <w:rPr>
          <w:rFonts w:ascii="Times New Roman" w:hAnsi="Times New Roman" w:cs="Times New Roman"/>
          <w:sz w:val="24"/>
          <w:szCs w:val="24"/>
          <w:lang w:val="en-IN"/>
        </w:rPr>
        <w:t xml:space="preserve">n of foreground and background </w:t>
      </w:r>
    </w:p>
    <w:p w:rsidR="00D36A72" w:rsidRDefault="00D36A72" w:rsidP="00D36A7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Human Key Point labelling:</w:t>
      </w:r>
    </w:p>
    <w:p w:rsidR="00593473" w:rsidRPr="00D36A72" w:rsidRDefault="00D36A72" w:rsidP="00D36A72">
      <w:pPr>
        <w:spacing w:line="360" w:lineRule="auto"/>
        <w:jc w:val="both"/>
        <w:rPr>
          <w:rFonts w:ascii="Times New Roman" w:hAnsi="Times New Roman" w:cs="Times New Roman"/>
          <w:sz w:val="24"/>
          <w:szCs w:val="24"/>
        </w:rPr>
      </w:pPr>
      <w:r w:rsidRPr="00D36A72">
        <w:rPr>
          <w:rFonts w:ascii="Times New Roman" w:hAnsi="Times New Roman" w:cs="Times New Roman"/>
          <w:sz w:val="24"/>
          <w:szCs w:val="24"/>
        </w:rPr>
        <w:t>The results are satisfactory, but there is an offset error which needs to be compensated.</w:t>
      </w:r>
    </w:p>
    <w:p w:rsidR="00593473" w:rsidRPr="00D36A72" w:rsidRDefault="009D1A99">
      <w:pPr>
        <w:spacing w:after="160" w:line="360" w:lineRule="auto"/>
        <w:contextualSpacing w:val="0"/>
        <w:jc w:val="both"/>
        <w:rPr>
          <w:rFonts w:ascii="Times New Roman" w:eastAsia="Times New Roman" w:hAnsi="Times New Roman" w:cs="Times New Roman"/>
          <w:sz w:val="24"/>
          <w:szCs w:val="24"/>
        </w:rPr>
      </w:pPr>
      <w:r w:rsidRPr="00D36A72">
        <w:rPr>
          <w:rFonts w:ascii="Times New Roman" w:eastAsia="Times New Roman" w:hAnsi="Times New Roman" w:cs="Times New Roman"/>
          <w:sz w:val="24"/>
          <w:szCs w:val="24"/>
        </w:rPr>
        <w:t>During the duration of this report I worked on finding a solution to, combine all the mentioned techniques in some order to get fine results for mask generation. The generated</w:t>
      </w:r>
      <w:r w:rsidRPr="00D36A72">
        <w:rPr>
          <w:rFonts w:ascii="Times New Roman" w:eastAsia="Times New Roman" w:hAnsi="Times New Roman" w:cs="Times New Roman"/>
          <w:sz w:val="24"/>
          <w:szCs w:val="24"/>
        </w:rPr>
        <w:t xml:space="preserve"> masks with current approach and flow are very accurate in cases with homogeneous backgrounds. In cases with non-homogenous backgrounds, results are not very fine at the edges and also lose some foreground in some cases.  </w:t>
      </w:r>
    </w:p>
    <w:p w:rsidR="00593473" w:rsidRDefault="009D1A99">
      <w:pPr>
        <w:spacing w:after="160"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Further improvements</w:t>
      </w:r>
    </w:p>
    <w:p w:rsidR="00593473" w:rsidRDefault="009D1A99">
      <w:pPr>
        <w:numPr>
          <w:ilvl w:val="0"/>
          <w:numId w:val="4"/>
        </w:numPr>
        <w:spacing w:after="160" w:line="360" w:lineRule="auto"/>
        <w:contextualSpacing w:val="0"/>
        <w:jc w:val="both"/>
        <w:rPr>
          <w:sz w:val="24"/>
          <w:szCs w:val="24"/>
        </w:rPr>
      </w:pPr>
      <w:r>
        <w:rPr>
          <w:rFonts w:ascii="Times New Roman" w:eastAsia="Times New Roman" w:hAnsi="Times New Roman" w:cs="Times New Roman"/>
          <w:sz w:val="24"/>
          <w:szCs w:val="24"/>
        </w:rPr>
        <w:t xml:space="preserve">Find an efficient order in which these techniques can be used </w:t>
      </w:r>
    </w:p>
    <w:p w:rsidR="00593473" w:rsidRPr="00D36A72" w:rsidRDefault="009D1A99">
      <w:pPr>
        <w:numPr>
          <w:ilvl w:val="0"/>
          <w:numId w:val="4"/>
        </w:numPr>
        <w:spacing w:after="160" w:line="360" w:lineRule="auto"/>
        <w:contextualSpacing w:val="0"/>
        <w:jc w:val="both"/>
        <w:rPr>
          <w:b/>
          <w:sz w:val="24"/>
          <w:szCs w:val="24"/>
        </w:rPr>
      </w:pPr>
      <w:r>
        <w:rPr>
          <w:rFonts w:ascii="Times New Roman" w:eastAsia="Times New Roman" w:hAnsi="Times New Roman" w:cs="Times New Roman"/>
          <w:sz w:val="24"/>
          <w:szCs w:val="24"/>
        </w:rPr>
        <w:t>Trying including more features in GMM model for segmentation</w:t>
      </w:r>
    </w:p>
    <w:p w:rsidR="00D36A72" w:rsidRPr="00D36A72" w:rsidRDefault="00D36A72" w:rsidP="00D36A72">
      <w:pPr>
        <w:spacing w:after="160" w:line="360" w:lineRule="auto"/>
        <w:contextualSpacing w:val="0"/>
        <w:jc w:val="both"/>
        <w:rPr>
          <w:b/>
          <w:sz w:val="24"/>
          <w:szCs w:val="24"/>
        </w:rPr>
      </w:pPr>
      <w:r>
        <w:rPr>
          <w:rFonts w:ascii="Times New Roman" w:eastAsia="Times New Roman" w:hAnsi="Times New Roman" w:cs="Times New Roman"/>
          <w:b/>
          <w:sz w:val="24"/>
          <w:szCs w:val="24"/>
        </w:rPr>
        <w:t>Human Mask Generation</w:t>
      </w:r>
    </w:p>
    <w:p w:rsidR="00D36A72" w:rsidRDefault="00D36A72" w:rsidP="00D36A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generated masks with current approach and flow are very accurate in cases with homogeneous backgrounds. In cases with non-homogenous backgrounds, results are not very fine at the edges and also lose</w:t>
      </w:r>
      <w:r>
        <w:rPr>
          <w:rFonts w:ascii="Times New Roman" w:eastAsia="Times New Roman" w:hAnsi="Times New Roman" w:cs="Times New Roman"/>
          <w:sz w:val="24"/>
          <w:szCs w:val="24"/>
        </w:rPr>
        <w:t xml:space="preserve"> some foreground in some cases. There is also a problem of the foreground being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labelled as background.</w:t>
      </w:r>
    </w:p>
    <w:p w:rsidR="00D36A72" w:rsidRDefault="00D36A72" w:rsidP="00D36A7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Further improvements</w:t>
      </w:r>
    </w:p>
    <w:p w:rsidR="00D36A72" w:rsidRPr="00D36A72" w:rsidRDefault="00D36A72" w:rsidP="00D36A72">
      <w:pPr>
        <w:pStyle w:val="ListParagraph"/>
        <w:numPr>
          <w:ilvl w:val="0"/>
          <w:numId w:val="9"/>
        </w:numPr>
        <w:spacing w:after="160" w:line="360" w:lineRule="auto"/>
        <w:contextualSpacing w:val="0"/>
        <w:jc w:val="both"/>
        <w:rPr>
          <w:b/>
          <w:sz w:val="24"/>
          <w:szCs w:val="24"/>
        </w:rPr>
      </w:pPr>
      <w:r>
        <w:rPr>
          <w:rFonts w:ascii="Times New Roman" w:hAnsi="Times New Roman" w:cs="Times New Roman"/>
          <w:sz w:val="24"/>
          <w:szCs w:val="24"/>
        </w:rPr>
        <w:t>Explore some deep learning models for the purpose like the Joint Pose and Parsing network</w:t>
      </w:r>
    </w:p>
    <w:p w:rsidR="00D36A72" w:rsidRPr="00D36A72" w:rsidRDefault="00D36A72" w:rsidP="00D36A72">
      <w:pPr>
        <w:pStyle w:val="ListParagraph"/>
        <w:numPr>
          <w:ilvl w:val="0"/>
          <w:numId w:val="9"/>
        </w:numPr>
        <w:spacing w:after="160" w:line="360" w:lineRule="auto"/>
        <w:contextualSpacing w:val="0"/>
        <w:jc w:val="both"/>
        <w:rPr>
          <w:b/>
          <w:sz w:val="24"/>
          <w:szCs w:val="24"/>
        </w:rPr>
      </w:pPr>
      <w:r>
        <w:rPr>
          <w:rFonts w:ascii="Times New Roman" w:hAnsi="Times New Roman" w:cs="Times New Roman"/>
          <w:sz w:val="24"/>
          <w:szCs w:val="24"/>
        </w:rPr>
        <w:t xml:space="preserve">Efficient Graph cut implementation </w:t>
      </w:r>
      <w:r w:rsidR="009D1A99">
        <w:rPr>
          <w:rFonts w:ascii="Times New Roman" w:hAnsi="Times New Roman" w:cs="Times New Roman"/>
          <w:sz w:val="24"/>
          <w:szCs w:val="24"/>
        </w:rPr>
        <w:t>like Cooperative cut which has a discounting function that helps to preserve thin limbs.</w:t>
      </w:r>
    </w:p>
    <w:p w:rsidR="00593473" w:rsidRDefault="009D1A99">
      <w:pPr>
        <w:pStyle w:val="Heading1"/>
        <w:spacing w:before="240" w:after="0" w:line="259"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C</w:t>
      </w:r>
      <w:r>
        <w:rPr>
          <w:rFonts w:ascii="Times New Roman" w:eastAsia="Times New Roman" w:hAnsi="Times New Roman" w:cs="Times New Roman"/>
          <w:b/>
          <w:sz w:val="36"/>
          <w:szCs w:val="36"/>
        </w:rPr>
        <w:t>onclusion</w:t>
      </w:r>
    </w:p>
    <w:p w:rsidR="00593473" w:rsidRDefault="00593473">
      <w:pPr>
        <w:spacing w:after="160" w:line="259" w:lineRule="auto"/>
        <w:contextualSpacing w:val="0"/>
        <w:rPr>
          <w:rFonts w:ascii="Calibri" w:eastAsia="Calibri" w:hAnsi="Calibri" w:cs="Calibri"/>
          <w:sz w:val="4"/>
          <w:szCs w:val="4"/>
        </w:rPr>
      </w:pPr>
    </w:p>
    <w:p w:rsidR="00593473" w:rsidRDefault="009D1A99">
      <w:pPr>
        <w:spacing w:after="160"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mask generation techniques used to till now depend a lot on the variation of the background thus is not very r</w:t>
      </w:r>
      <w:r>
        <w:rPr>
          <w:rFonts w:ascii="Times New Roman" w:eastAsia="Times New Roman" w:hAnsi="Times New Roman" w:cs="Times New Roman"/>
          <w:sz w:val="24"/>
          <w:szCs w:val="24"/>
        </w:rPr>
        <w:t>eliable in many cases. During the term of this report I learnt a lot about various segmentation techniques and their working. I also learnt about the motion tracking and features extraction algorithms</w:t>
      </w:r>
      <w:bookmarkStart w:id="0" w:name="_GoBack"/>
      <w:bookmarkEnd w:id="0"/>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also analyzed their results in various cases and scenarios. </w:t>
      </w:r>
    </w:p>
    <w:p w:rsidR="00593473" w:rsidRDefault="00593473">
      <w:pPr>
        <w:contextualSpacing w:val="0"/>
      </w:pPr>
    </w:p>
    <w:sectPr w:rsidR="00593473">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94AE6"/>
    <w:multiLevelType w:val="multilevel"/>
    <w:tmpl w:val="327416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05F212E"/>
    <w:multiLevelType w:val="multilevel"/>
    <w:tmpl w:val="338A8C1E"/>
    <w:lvl w:ilvl="0">
      <w:start w:val="1"/>
      <w:numFmt w:val="decimal"/>
      <w:lvlText w:val="%1."/>
      <w:lvlJc w:val="left"/>
      <w:pPr>
        <w:ind w:left="360" w:hanging="36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22A24B22"/>
    <w:multiLevelType w:val="multilevel"/>
    <w:tmpl w:val="1742AA8E"/>
    <w:lvl w:ilvl="0">
      <w:start w:val="1"/>
      <w:numFmt w:val="decimal"/>
      <w:lvlText w:val="%1."/>
      <w:lvlJc w:val="left"/>
      <w:pPr>
        <w:ind w:left="360" w:hanging="36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257419AB"/>
    <w:multiLevelType w:val="multilevel"/>
    <w:tmpl w:val="B5EE220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28F2096A"/>
    <w:multiLevelType w:val="multilevel"/>
    <w:tmpl w:val="95821A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9A01608"/>
    <w:multiLevelType w:val="hybridMultilevel"/>
    <w:tmpl w:val="E6E69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39866F8"/>
    <w:multiLevelType w:val="multilevel"/>
    <w:tmpl w:val="F2D0D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F960472"/>
    <w:multiLevelType w:val="hybridMultilevel"/>
    <w:tmpl w:val="950A0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BC5E52"/>
    <w:multiLevelType w:val="multilevel"/>
    <w:tmpl w:val="542C8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3"/>
  </w:num>
  <w:num w:numId="4">
    <w:abstractNumId w:val="0"/>
  </w:num>
  <w:num w:numId="5">
    <w:abstractNumId w:val="2"/>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593473"/>
    <w:rsid w:val="001159B3"/>
    <w:rsid w:val="001943F3"/>
    <w:rsid w:val="002E26FB"/>
    <w:rsid w:val="003B5DB7"/>
    <w:rsid w:val="00593473"/>
    <w:rsid w:val="00851909"/>
    <w:rsid w:val="009D1A99"/>
    <w:rsid w:val="00A81EA2"/>
    <w:rsid w:val="00D36A72"/>
    <w:rsid w:val="00E87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764E57-A2F2-40DB-B937-7D4F0BCC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D36A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Gursimar SinghTR</cp:lastModifiedBy>
  <cp:revision>8</cp:revision>
  <dcterms:created xsi:type="dcterms:W3CDTF">2018-07-11T02:37:00Z</dcterms:created>
  <dcterms:modified xsi:type="dcterms:W3CDTF">2018-07-11T03:00:00Z</dcterms:modified>
</cp:coreProperties>
</file>