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b w:val="1"/>
          <w:bCs w:val="1"/>
          <w:rtl w:val="0"/>
        </w:rPr>
        <w:t xml:space="preserve">Urbanland Bus Shelters – Product Page Content</w:t>
      </w:r>
      <w:r w:rsidDel="00000000" w:rsidR="00000000" w:rsidRPr="00000000">
        <w:rPr>
          <w:rtl w:val="0"/>
        </w:rPr>
      </w:r>
    </w:p>
    <w:p w:rsidR="00000000" w:rsidDel="00000000" w:rsidP="00000000" w:rsidRDefault="00000000" w:rsidRPr="00000000" w14:paraId="00000002">
      <w:pPr>
        <w:widowControl w:val="0"/>
        <w:spacing w:after="240" w:before="240" w:lineRule="auto"/>
        <w:rPr>
          <w:b w:val="1"/>
          <w:bCs w:val="1"/>
        </w:rPr>
      </w:pPr>
      <w:r w:rsidDel="00000000" w:rsidR="00000000" w:rsidRPr="00000000">
        <w:rPr>
          <w:b w:val="1"/>
          <w:bCs w:val="1"/>
          <w:rtl w:val="0"/>
        </w:rPr>
        <w:t xml:space="preserve">Final SEO-Optimized Version for Developer</w:t>
      </w:r>
    </w:p>
    <w:p w:rsidR="00000000" w:rsidDel="00000000" w:rsidP="00000000" w:rsidRDefault="00000000" w:rsidRPr="00000000" w14:paraId="00000003">
      <w:pPr>
        <w:widowControl w:val="0"/>
        <w:rPr/>
      </w:pPr>
      <w:r w:rsidDel="00000000" w:rsidR="00000000" w:rsidRPr="00000000">
        <w:rPr>
          <w:b w:val="1"/>
          <w:bCs w:val="1"/>
          <w:rtl w:val="0"/>
        </w:rPr>
        <w:t xml:space="preserve">Page URL:</w:t>
      </w:r>
      <w:r w:rsidDel="00000000" w:rsidR="00000000" w:rsidRPr="00000000">
        <w:rPr>
          <w:rtl w:val="0"/>
        </w:rPr>
        <w:t xml:space="preserve"> /products/bus-shelters/</w:t>
      </w:r>
    </w:p>
    <w:p w:rsidR="00000000" w:rsidDel="00000000" w:rsidP="00000000" w:rsidRDefault="00000000" w:rsidRPr="00000000" w14:paraId="00000004">
      <w:pPr>
        <w:widowControl w:val="0"/>
        <w:rPr/>
      </w:pPr>
      <w:r w:rsidDel="00000000" w:rsidR="00000000" w:rsidRPr="00000000">
        <w:rPr>
          <w:b w:val="1"/>
          <w:bCs w:val="1"/>
          <w:rtl w:val="0"/>
        </w:rPr>
        <w:t xml:space="preserve">Meta Title:</w:t>
      </w:r>
      <w:r w:rsidDel="00000000" w:rsidR="00000000" w:rsidRPr="00000000">
        <w:rPr>
          <w:rtl w:val="0"/>
        </w:rPr>
        <w:t xml:space="preserve"> Bus Shelter Manufacturer India | Bus Stop Shelters | Urbanland Products</w:t>
      </w:r>
    </w:p>
    <w:p w:rsidR="00000000" w:rsidDel="00000000" w:rsidP="00000000" w:rsidRDefault="00000000" w:rsidRPr="00000000" w14:paraId="00000005">
      <w:pPr>
        <w:widowControl w:val="0"/>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High-quality bus stop shelters in Mild Steel, Stainless Steel &amp; Aluminium. Designed for Indian weather, smart cities &amp; municipalities. 2-Year Guarantee, custom sizes &amp; fast installation.</w:t>
      </w:r>
    </w:p>
    <w:p w:rsidR="00000000" w:rsidDel="00000000" w:rsidP="00000000" w:rsidRDefault="00000000" w:rsidRPr="00000000" w14:paraId="00000006">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widowControl w:val="0"/>
        <w:spacing w:before="280" w:lineRule="auto"/>
        <w:rPr>
          <w:b w:val="1"/>
          <w:bCs w:val="1"/>
          <w:color w:val="000000"/>
          <w:sz w:val="26"/>
          <w:szCs w:val="26"/>
        </w:rPr>
      </w:pPr>
      <w:bookmarkStart w:colFirst="0" w:colLast="0" w:name="_w0st2zwd6u3l" w:id="0"/>
      <w:bookmarkEnd w:id="0"/>
      <w:r w:rsidDel="00000000" w:rsidR="00000000" w:rsidRPr="00000000">
        <w:rPr>
          <w:b w:val="1"/>
          <w:bCs w:val="1"/>
          <w:color w:val="000000"/>
          <w:sz w:val="26"/>
          <w:szCs w:val="26"/>
          <w:rtl w:val="0"/>
        </w:rPr>
        <w:t xml:space="preserve">Hero Section</w:t>
      </w:r>
    </w:p>
    <w:p w:rsidR="00000000" w:rsidDel="00000000" w:rsidP="00000000" w:rsidRDefault="00000000" w:rsidRPr="00000000" w14:paraId="00000008">
      <w:pPr>
        <w:widowControl w:val="0"/>
        <w:rPr/>
      </w:pPr>
      <w:r w:rsidDel="00000000" w:rsidR="00000000" w:rsidRPr="00000000">
        <w:rPr>
          <w:b w:val="1"/>
          <w:bCs w:val="1"/>
          <w:rtl w:val="0"/>
        </w:rPr>
        <w:t xml:space="preserve">H1 Heading</w:t>
      </w:r>
      <w:r w:rsidDel="00000000" w:rsidR="00000000" w:rsidRPr="00000000">
        <w:rPr>
          <w:rtl w:val="0"/>
        </w:rPr>
      </w:r>
    </w:p>
    <w:p w:rsidR="00000000" w:rsidDel="00000000" w:rsidP="00000000" w:rsidRDefault="00000000" w:rsidRPr="00000000" w14:paraId="00000009">
      <w:pPr>
        <w:widowControl w:val="0"/>
        <w:spacing w:after="240" w:before="240" w:lineRule="auto"/>
        <w:rPr/>
      </w:pPr>
      <w:r w:rsidDel="00000000" w:rsidR="00000000" w:rsidRPr="00000000">
        <w:rPr>
          <w:rtl w:val="0"/>
        </w:rPr>
        <w:t xml:space="preserve">Premium Bus Stop Shelters Manufacturer in India – Durable &amp; Comfortable Urban Bus Shelters</w:t>
      </w:r>
    </w:p>
    <w:p w:rsidR="00000000" w:rsidDel="00000000" w:rsidP="00000000" w:rsidRDefault="00000000" w:rsidRPr="00000000" w14:paraId="0000000A">
      <w:pPr>
        <w:widowControl w:val="0"/>
        <w:rPr/>
      </w:pPr>
      <w:r w:rsidDel="00000000" w:rsidR="00000000" w:rsidRPr="00000000">
        <w:rPr>
          <w:b w:val="1"/>
          <w:bCs w:val="1"/>
          <w:rtl w:val="0"/>
        </w:rPr>
        <w:t xml:space="preserve">Sub-headline</w:t>
      </w:r>
      <w:r w:rsidDel="00000000" w:rsidR="00000000" w:rsidRPr="00000000">
        <w:rPr>
          <w:rtl w:val="0"/>
        </w:rPr>
      </w:r>
    </w:p>
    <w:p w:rsidR="00000000" w:rsidDel="00000000" w:rsidP="00000000" w:rsidRDefault="00000000" w:rsidRPr="00000000" w14:paraId="0000000B">
      <w:pPr>
        <w:widowControl w:val="0"/>
        <w:spacing w:after="240" w:before="240" w:lineRule="auto"/>
        <w:rPr/>
      </w:pPr>
      <w:r w:rsidDel="00000000" w:rsidR="00000000" w:rsidRPr="00000000">
        <w:rPr>
          <w:rtl w:val="0"/>
        </w:rPr>
        <w:t xml:space="preserve">Practical and stylish bus shelters that protect commuters from rain, sun, wind and dust. Engineered for India’s climate with Mild Steel, Stainless Steel and Aluminium options. Backed by India’s only </w:t>
      </w:r>
      <w:r w:rsidDel="00000000" w:rsidR="00000000" w:rsidRPr="00000000">
        <w:rPr>
          <w:b w:val="1"/>
          <w:bCs w:val="1"/>
          <w:rtl w:val="0"/>
        </w:rPr>
        <w:t xml:space="preserve">2-Year Comprehensive Guarantee</w:t>
      </w:r>
      <w:r w:rsidDel="00000000" w:rsidR="00000000" w:rsidRPr="00000000">
        <w:rPr>
          <w:rtl w:val="0"/>
        </w:rPr>
        <w:t xml:space="preserve">.</w:t>
      </w:r>
    </w:p>
    <w:p w:rsidR="00000000" w:rsidDel="00000000" w:rsidP="00000000" w:rsidRDefault="00000000" w:rsidRPr="00000000" w14:paraId="0000000C">
      <w:pPr>
        <w:widowControl w:val="0"/>
        <w:rPr/>
      </w:pPr>
      <w:r w:rsidDel="00000000" w:rsidR="00000000" w:rsidRPr="00000000">
        <w:rPr>
          <w:b w:val="1"/>
          <w:bCs w:val="1"/>
          <w:rtl w:val="0"/>
        </w:rPr>
        <w:t xml:space="preserve">Trust Line</w:t>
      </w:r>
      <w:r w:rsidDel="00000000" w:rsidR="00000000" w:rsidRPr="00000000">
        <w:rPr>
          <w:rtl w:val="0"/>
        </w:rPr>
      </w:r>
    </w:p>
    <w:p w:rsidR="00000000" w:rsidDel="00000000" w:rsidP="00000000" w:rsidRDefault="00000000" w:rsidRPr="00000000" w14:paraId="0000000D">
      <w:pPr>
        <w:widowControl w:val="0"/>
        <w:spacing w:after="240" w:before="240" w:lineRule="auto"/>
        <w:rPr/>
      </w:pPr>
      <w:r w:rsidDel="00000000" w:rsidR="00000000" w:rsidRPr="00000000">
        <w:rPr>
          <w:rFonts w:ascii="Arial Unicode MS" w:cs="Arial Unicode MS" w:eastAsia="Arial Unicode MS" w:hAnsi="Arial Unicode MS"/>
          <w:rtl w:val="0"/>
        </w:rPr>
        <w:t xml:space="preserve">✓ 2-Year Guarantee | ✓ ISO 9001:2015 Certified | ✓ Made in India | ✓ 50+ Projects Delivered</w:t>
      </w:r>
    </w:p>
    <w:p w:rsidR="00000000" w:rsidDel="00000000" w:rsidP="00000000" w:rsidRDefault="00000000" w:rsidRPr="00000000" w14:paraId="0000000E">
      <w:pPr>
        <w:widowControl w:val="0"/>
        <w:rPr/>
      </w:pPr>
      <w:r w:rsidDel="00000000" w:rsidR="00000000" w:rsidRPr="00000000">
        <w:rPr>
          <w:b w:val="1"/>
          <w:bCs w:val="1"/>
          <w:rtl w:val="0"/>
        </w:rPr>
        <w:t xml:space="preserve">Primary CTA</w:t>
      </w:r>
      <w:r w:rsidDel="00000000" w:rsidR="00000000" w:rsidRPr="00000000">
        <w:rPr>
          <w:rtl w:val="0"/>
        </w:rPr>
      </w:r>
    </w:p>
    <w:p w:rsidR="00000000" w:rsidDel="00000000" w:rsidP="00000000" w:rsidRDefault="00000000" w:rsidRPr="00000000" w14:paraId="0000000F">
      <w:pPr>
        <w:widowControl w:val="0"/>
        <w:spacing w:after="240" w:before="240" w:lineRule="auto"/>
        <w:rPr/>
      </w:pPr>
      <w:r w:rsidDel="00000000" w:rsidR="00000000" w:rsidRPr="00000000">
        <w:rPr>
          <w:rFonts w:ascii="Arial Unicode MS" w:cs="Arial Unicode MS" w:eastAsia="Arial Unicode MS" w:hAnsi="Arial Unicode MS"/>
          <w:rtl w:val="0"/>
        </w:rPr>
        <w:t xml:space="preserve">Request Custom Quote →</w:t>
      </w:r>
    </w:p>
    <w:p w:rsidR="00000000" w:rsidDel="00000000" w:rsidP="00000000" w:rsidRDefault="00000000" w:rsidRPr="00000000" w14:paraId="00000010">
      <w:pPr>
        <w:widowControl w:val="0"/>
        <w:rPr/>
      </w:pPr>
      <w:r w:rsidDel="00000000" w:rsidR="00000000" w:rsidRPr="00000000">
        <w:rPr>
          <w:b w:val="1"/>
          <w:bCs w:val="1"/>
          <w:rtl w:val="0"/>
        </w:rPr>
        <w:t xml:space="preserve">Secondary CTA</w:t>
      </w:r>
      <w:r w:rsidDel="00000000" w:rsidR="00000000" w:rsidRPr="00000000">
        <w:rPr>
          <w:rtl w:val="0"/>
        </w:rPr>
      </w:r>
    </w:p>
    <w:p w:rsidR="00000000" w:rsidDel="00000000" w:rsidP="00000000" w:rsidRDefault="00000000" w:rsidRPr="00000000" w14:paraId="00000011">
      <w:pPr>
        <w:widowControl w:val="0"/>
        <w:spacing w:after="240" w:before="240" w:lineRule="auto"/>
        <w:rPr/>
      </w:pPr>
      <w:r w:rsidDel="00000000" w:rsidR="00000000" w:rsidRPr="00000000">
        <w:rPr>
          <w:rFonts w:ascii="Arial Unicode MS" w:cs="Arial Unicode MS" w:eastAsia="Arial Unicode MS" w:hAnsi="Arial Unicode MS"/>
          <w:rtl w:val="0"/>
        </w:rPr>
        <w:t xml:space="preserve">Download Brochure ↓</w:t>
      </w:r>
    </w:p>
    <w:p w:rsidR="00000000" w:rsidDel="00000000" w:rsidP="00000000" w:rsidRDefault="00000000" w:rsidRPr="00000000" w14:paraId="00000012">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widowControl w:val="0"/>
        <w:spacing w:before="280" w:lineRule="auto"/>
        <w:rPr>
          <w:b w:val="1"/>
          <w:bCs w:val="1"/>
          <w:color w:val="000000"/>
          <w:sz w:val="26"/>
          <w:szCs w:val="26"/>
        </w:rPr>
      </w:pPr>
      <w:bookmarkStart w:colFirst="0" w:colLast="0" w:name="_j5sz8vd7sosq" w:id="1"/>
      <w:bookmarkEnd w:id="1"/>
      <w:r w:rsidDel="00000000" w:rsidR="00000000" w:rsidRPr="00000000">
        <w:rPr>
          <w:b w:val="1"/>
          <w:bCs w:val="1"/>
          <w:color w:val="000000"/>
          <w:sz w:val="26"/>
          <w:szCs w:val="26"/>
          <w:rtl w:val="0"/>
        </w:rPr>
        <w:t xml:space="preserve">Introductory Section</w:t>
      </w:r>
    </w:p>
    <w:p w:rsidR="00000000" w:rsidDel="00000000" w:rsidP="00000000" w:rsidRDefault="00000000" w:rsidRPr="00000000" w14:paraId="00000014">
      <w:pPr>
        <w:widowControl w:val="0"/>
        <w:spacing w:after="240" w:before="240" w:lineRule="auto"/>
        <w:rPr/>
      </w:pPr>
      <w:r w:rsidDel="00000000" w:rsidR="00000000" w:rsidRPr="00000000">
        <w:rPr>
          <w:rtl w:val="0"/>
        </w:rPr>
        <w:t xml:space="preserve">At Urbanland Products, we offer practical and comfortable </w:t>
      </w:r>
      <w:r w:rsidDel="00000000" w:rsidR="00000000" w:rsidRPr="00000000">
        <w:rPr>
          <w:b w:val="1"/>
          <w:bCs w:val="1"/>
          <w:rtl w:val="0"/>
        </w:rPr>
        <w:t xml:space="preserve">bus stop shelters</w:t>
      </w:r>
      <w:r w:rsidDel="00000000" w:rsidR="00000000" w:rsidRPr="00000000">
        <w:rPr>
          <w:rtl w:val="0"/>
        </w:rPr>
        <w:t xml:space="preserve"> designed for today’s urban environments. Our shelters provide reliable protection from the elements, enhancing the comfort and convenience of city commuters. Discover how our durable and stylish bus shelters make waiting for buses a better experience.</w:t>
      </w:r>
    </w:p>
    <w:p w:rsidR="00000000" w:rsidDel="00000000" w:rsidP="00000000" w:rsidRDefault="00000000" w:rsidRPr="00000000" w14:paraId="00000015">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widowControl w:val="0"/>
        <w:spacing w:before="280" w:lineRule="auto"/>
        <w:rPr>
          <w:b w:val="1"/>
          <w:bCs w:val="1"/>
          <w:color w:val="000000"/>
          <w:sz w:val="26"/>
          <w:szCs w:val="26"/>
        </w:rPr>
      </w:pPr>
      <w:bookmarkStart w:colFirst="0" w:colLast="0" w:name="_vlka1kgl3kqw" w:id="2"/>
      <w:bookmarkEnd w:id="2"/>
      <w:r w:rsidDel="00000000" w:rsidR="00000000" w:rsidRPr="00000000">
        <w:rPr>
          <w:b w:val="1"/>
          <w:bCs w:val="1"/>
          <w:color w:val="000000"/>
          <w:sz w:val="26"/>
          <w:szCs w:val="26"/>
          <w:rtl w:val="0"/>
        </w:rPr>
        <w:t xml:space="preserve">Section 1: Why Bus Shelters Matter</w:t>
      </w:r>
    </w:p>
    <w:p w:rsidR="00000000" w:rsidDel="00000000" w:rsidP="00000000" w:rsidRDefault="00000000" w:rsidRPr="00000000" w14:paraId="00000017">
      <w:pPr>
        <w:widowControl w:val="0"/>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18">
      <w:pPr>
        <w:widowControl w:val="0"/>
        <w:spacing w:after="240" w:before="240" w:lineRule="auto"/>
        <w:rPr/>
      </w:pPr>
      <w:r w:rsidDel="00000000" w:rsidR="00000000" w:rsidRPr="00000000">
        <w:rPr>
          <w:rtl w:val="0"/>
        </w:rPr>
        <w:t xml:space="preserve">Why Well-Designed Bus Shelters Matter in Indian Cities</w:t>
      </w:r>
    </w:p>
    <w:p w:rsidR="00000000" w:rsidDel="00000000" w:rsidP="00000000" w:rsidRDefault="00000000" w:rsidRPr="00000000" w14:paraId="00000019">
      <w:pPr>
        <w:widowControl w:val="0"/>
        <w:spacing w:after="240" w:before="240" w:lineRule="auto"/>
        <w:rPr>
          <w:b w:val="1"/>
          <w:bCs w:val="1"/>
        </w:rPr>
      </w:pPr>
      <w:r w:rsidDel="00000000" w:rsidR="00000000" w:rsidRPr="00000000">
        <w:rPr>
          <w:b w:val="1"/>
          <w:bCs w:val="1"/>
          <w:rtl w:val="0"/>
        </w:rPr>
        <w:t xml:space="preserve">5 Key Benefits</w:t>
      </w:r>
    </w:p>
    <w:p w:rsidR="00000000" w:rsidDel="00000000" w:rsidP="00000000" w:rsidRDefault="00000000" w:rsidRPr="00000000" w14:paraId="0000001A">
      <w:pPr>
        <w:widowControl w:val="0"/>
        <w:numPr>
          <w:ilvl w:val="0"/>
          <w:numId w:val="1"/>
        </w:numPr>
        <w:spacing w:after="0" w:afterAutospacing="0" w:before="240" w:lineRule="auto"/>
        <w:ind w:left="720" w:hanging="360"/>
      </w:pPr>
      <w:r w:rsidDel="00000000" w:rsidR="00000000" w:rsidRPr="00000000">
        <w:rPr>
          <w:b w:val="1"/>
          <w:bCs w:val="1"/>
          <w:rtl w:val="0"/>
        </w:rPr>
        <w:t xml:space="preserve">Protection from Weather</w:t>
      </w:r>
      <w:r w:rsidDel="00000000" w:rsidR="00000000" w:rsidRPr="00000000">
        <w:rPr>
          <w:rtl w:val="0"/>
        </w:rPr>
        <w:t xml:space="preserve"> Shielding commuters from rain, wind, sun and dust ensures a comfortable wait regardless of weather conditions.</w:t>
      </w:r>
    </w:p>
    <w:p w:rsidR="00000000" w:rsidDel="00000000" w:rsidP="00000000" w:rsidRDefault="00000000" w:rsidRPr="00000000" w14:paraId="0000001B">
      <w:pPr>
        <w:widowControl w:val="0"/>
        <w:numPr>
          <w:ilvl w:val="0"/>
          <w:numId w:val="1"/>
        </w:numPr>
        <w:spacing w:after="0" w:afterAutospacing="0" w:before="0" w:beforeAutospacing="0" w:lineRule="auto"/>
        <w:ind w:left="720" w:hanging="360"/>
      </w:pPr>
      <w:r w:rsidDel="00000000" w:rsidR="00000000" w:rsidRPr="00000000">
        <w:rPr>
          <w:b w:val="1"/>
          <w:bCs w:val="1"/>
          <w:rtl w:val="0"/>
        </w:rPr>
        <w:t xml:space="preserve">Safety Priority</w:t>
      </w:r>
      <w:r w:rsidDel="00000000" w:rsidR="00000000" w:rsidRPr="00000000">
        <w:rPr>
          <w:rtl w:val="0"/>
        </w:rPr>
        <w:t xml:space="preserve"> Sturdy structures and clear visibility offer peace of mind for commuters, prioritizing their safety at every bus stop.</w:t>
      </w:r>
    </w:p>
    <w:p w:rsidR="00000000" w:rsidDel="00000000" w:rsidP="00000000" w:rsidRDefault="00000000" w:rsidRPr="00000000" w14:paraId="0000001C">
      <w:pPr>
        <w:widowControl w:val="0"/>
        <w:numPr>
          <w:ilvl w:val="0"/>
          <w:numId w:val="1"/>
        </w:numPr>
        <w:spacing w:after="0" w:afterAutospacing="0" w:before="0" w:beforeAutospacing="0" w:lineRule="auto"/>
        <w:ind w:left="720" w:hanging="360"/>
      </w:pPr>
      <w:r w:rsidDel="00000000" w:rsidR="00000000" w:rsidRPr="00000000">
        <w:rPr>
          <w:b w:val="1"/>
          <w:bCs w:val="1"/>
          <w:rtl w:val="0"/>
        </w:rPr>
        <w:t xml:space="preserve">Accessibility</w:t>
      </w:r>
      <w:r w:rsidDel="00000000" w:rsidR="00000000" w:rsidRPr="00000000">
        <w:rPr>
          <w:rtl w:val="0"/>
        </w:rPr>
        <w:t xml:space="preserve"> Spacious seating, clear signage and thoughtful design ensure accessibility for people of all abilities, making public transport more inclusive.</w:t>
      </w:r>
    </w:p>
    <w:p w:rsidR="00000000" w:rsidDel="00000000" w:rsidP="00000000" w:rsidRDefault="00000000" w:rsidRPr="00000000" w14:paraId="0000001D">
      <w:pPr>
        <w:widowControl w:val="0"/>
        <w:numPr>
          <w:ilvl w:val="0"/>
          <w:numId w:val="1"/>
        </w:numPr>
        <w:spacing w:after="0" w:afterAutospacing="0" w:before="0" w:beforeAutospacing="0" w:lineRule="auto"/>
        <w:ind w:left="720" w:hanging="360"/>
      </w:pPr>
      <w:r w:rsidDel="00000000" w:rsidR="00000000" w:rsidRPr="00000000">
        <w:rPr>
          <w:b w:val="1"/>
          <w:bCs w:val="1"/>
          <w:rtl w:val="0"/>
        </w:rPr>
        <w:t xml:space="preserve">Environmental Responsibility</w:t>
      </w:r>
      <w:r w:rsidDel="00000000" w:rsidR="00000000" w:rsidRPr="00000000">
        <w:rPr>
          <w:rtl w:val="0"/>
        </w:rPr>
        <w:t xml:space="preserve"> Eco-friendly materials and energy-efficient features contribute to a greener urban environment and support sustainability goals.</w:t>
      </w:r>
    </w:p>
    <w:p w:rsidR="00000000" w:rsidDel="00000000" w:rsidP="00000000" w:rsidRDefault="00000000" w:rsidRPr="00000000" w14:paraId="0000001E">
      <w:pPr>
        <w:widowControl w:val="0"/>
        <w:numPr>
          <w:ilvl w:val="0"/>
          <w:numId w:val="1"/>
        </w:numPr>
        <w:spacing w:after="240" w:before="0" w:beforeAutospacing="0" w:lineRule="auto"/>
        <w:ind w:left="720" w:hanging="360"/>
      </w:pPr>
      <w:r w:rsidDel="00000000" w:rsidR="00000000" w:rsidRPr="00000000">
        <w:rPr>
          <w:b w:val="1"/>
          <w:bCs w:val="1"/>
          <w:rtl w:val="0"/>
        </w:rPr>
        <w:t xml:space="preserve">Community Integration</w:t>
      </w:r>
      <w:r w:rsidDel="00000000" w:rsidR="00000000" w:rsidRPr="00000000">
        <w:rPr>
          <w:rtl w:val="0"/>
        </w:rPr>
        <w:t xml:space="preserve"> Modern bus shelters reflect the character of the community, enhancing the urban landscape and fostering a sense of belonging.</w:t>
      </w:r>
    </w:p>
    <w:p w:rsidR="00000000" w:rsidDel="00000000" w:rsidP="00000000" w:rsidRDefault="00000000" w:rsidRPr="00000000" w14:paraId="0000001F">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widowControl w:val="0"/>
        <w:spacing w:before="280" w:lineRule="auto"/>
        <w:rPr>
          <w:b w:val="1"/>
          <w:bCs w:val="1"/>
          <w:color w:val="000000"/>
          <w:sz w:val="26"/>
          <w:szCs w:val="26"/>
        </w:rPr>
      </w:pPr>
      <w:bookmarkStart w:colFirst="0" w:colLast="0" w:name="_qdqwjchojchi" w:id="3"/>
      <w:bookmarkEnd w:id="3"/>
      <w:r w:rsidDel="00000000" w:rsidR="00000000" w:rsidRPr="00000000">
        <w:rPr>
          <w:b w:val="1"/>
          <w:bCs w:val="1"/>
          <w:color w:val="000000"/>
          <w:sz w:val="26"/>
          <w:szCs w:val="26"/>
          <w:rtl w:val="0"/>
        </w:rPr>
        <w:t xml:space="preserve">Section 2: Why People Choose Urbanland Products for Bus Shelters</w:t>
      </w:r>
    </w:p>
    <w:p w:rsidR="00000000" w:rsidDel="00000000" w:rsidP="00000000" w:rsidRDefault="00000000" w:rsidRPr="00000000" w14:paraId="00000021">
      <w:pPr>
        <w:widowControl w:val="0"/>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22">
      <w:pPr>
        <w:widowControl w:val="0"/>
        <w:spacing w:after="240" w:before="240" w:lineRule="auto"/>
        <w:rPr/>
      </w:pPr>
      <w:r w:rsidDel="00000000" w:rsidR="00000000" w:rsidRPr="00000000">
        <w:rPr>
          <w:rtl w:val="0"/>
        </w:rPr>
        <w:t xml:space="preserve">Why People Choose Urbanland Products for Bus Shelters</w:t>
      </w:r>
    </w:p>
    <w:p w:rsidR="00000000" w:rsidDel="00000000" w:rsidP="00000000" w:rsidRDefault="00000000" w:rsidRPr="00000000" w14:paraId="00000023">
      <w:pPr>
        <w:widowControl w:val="0"/>
        <w:spacing w:after="240" w:before="240" w:lineRule="auto"/>
        <w:rPr/>
      </w:pPr>
      <w:r w:rsidDel="00000000" w:rsidR="00000000" w:rsidRPr="00000000">
        <w:rPr>
          <w:rtl w:val="0"/>
        </w:rPr>
        <w:t xml:space="preserve">Urbanland Products’ bus stop shelters offer a practical and innovative solution with a strong community focus. We are committed to improving the commuting experience and enhancing the quality of urban life.</w:t>
      </w:r>
    </w:p>
    <w:p w:rsidR="00000000" w:rsidDel="00000000" w:rsidP="00000000" w:rsidRDefault="00000000" w:rsidRPr="00000000" w14:paraId="00000024">
      <w:pPr>
        <w:widowControl w:val="0"/>
        <w:spacing w:after="240" w:before="240" w:lineRule="auto"/>
        <w:rPr/>
      </w:pPr>
      <w:r w:rsidDel="00000000" w:rsidR="00000000" w:rsidRPr="00000000">
        <w:rPr>
          <w:rtl w:val="0"/>
        </w:rPr>
        <w:t xml:space="preserve">By choosing Urbanland Products for your bus shelters, you’re investing in infrastructure that boosts comfort, safety, and sustainability. As providers of the best outdoor furniture and urban infrastructure solutions in India, we aim to create vibrant and inclusive urban spaces that prioritize the needs and well-being of commuters and communities.</w:t>
      </w:r>
    </w:p>
    <w:p w:rsidR="00000000" w:rsidDel="00000000" w:rsidP="00000000" w:rsidRDefault="00000000" w:rsidRPr="00000000" w14:paraId="00000025">
      <w:pPr>
        <w:widowControl w:val="0"/>
        <w:spacing w:after="240" w:before="240" w:lineRule="auto"/>
        <w:rPr/>
      </w:pPr>
      <w:r w:rsidDel="00000000" w:rsidR="00000000" w:rsidRPr="00000000">
        <w:rPr>
          <w:rtl w:val="0"/>
        </w:rPr>
        <w:t xml:space="preserve">Join us in making city life better for everyone.</w:t>
      </w:r>
    </w:p>
    <w:p w:rsidR="00000000" w:rsidDel="00000000" w:rsidP="00000000" w:rsidRDefault="00000000" w:rsidRPr="00000000" w14:paraId="00000026">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widowControl w:val="0"/>
        <w:spacing w:before="280" w:lineRule="auto"/>
        <w:rPr>
          <w:b w:val="1"/>
          <w:bCs w:val="1"/>
          <w:color w:val="000000"/>
          <w:sz w:val="26"/>
          <w:szCs w:val="26"/>
        </w:rPr>
      </w:pPr>
      <w:bookmarkStart w:colFirst="0" w:colLast="0" w:name="_y6j5kuco91wj" w:id="4"/>
      <w:bookmarkEnd w:id="4"/>
      <w:r w:rsidDel="00000000" w:rsidR="00000000" w:rsidRPr="00000000">
        <w:rPr>
          <w:b w:val="1"/>
          <w:bCs w:val="1"/>
          <w:color w:val="000000"/>
          <w:sz w:val="26"/>
          <w:szCs w:val="26"/>
          <w:rtl w:val="0"/>
        </w:rPr>
        <w:t xml:space="preserve">Section 3: Materials &amp; Customization Guide</w:t>
      </w:r>
    </w:p>
    <w:p w:rsidR="00000000" w:rsidDel="00000000" w:rsidP="00000000" w:rsidRDefault="00000000" w:rsidRPr="00000000" w14:paraId="00000028">
      <w:pPr>
        <w:widowControl w:val="0"/>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29">
      <w:pPr>
        <w:widowControl w:val="0"/>
        <w:spacing w:after="240" w:before="240" w:lineRule="auto"/>
        <w:rPr/>
      </w:pPr>
      <w:r w:rsidDel="00000000" w:rsidR="00000000" w:rsidRPr="00000000">
        <w:rPr>
          <w:rtl w:val="0"/>
        </w:rPr>
        <w:t xml:space="preserve">Materials &amp; Customization Options for Bus Shelters</w:t>
      </w:r>
    </w:p>
    <w:p w:rsidR="00000000" w:rsidDel="00000000" w:rsidP="00000000" w:rsidRDefault="00000000" w:rsidRPr="00000000" w14:paraId="0000002A">
      <w:pPr>
        <w:widowControl w:val="0"/>
        <w:spacing w:after="240" w:before="240" w:lineRule="auto"/>
        <w:rPr>
          <w:b w:val="1"/>
          <w:bCs w:val="1"/>
        </w:rPr>
      </w:pPr>
      <w:r w:rsidDel="00000000" w:rsidR="00000000" w:rsidRPr="00000000">
        <w:rPr>
          <w:b w:val="1"/>
          <w:bCs w:val="1"/>
          <w:rtl w:val="0"/>
        </w:rPr>
        <w:t xml:space="preserve">Material Comparison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4.8865979381444"/>
        <w:gridCol w:w="1394.3505154639174"/>
        <w:gridCol w:w="2147.0103092783506"/>
        <w:gridCol w:w="2957.5670103092784"/>
        <w:gridCol w:w="1206.1855670103093"/>
        <w:tblGridChange w:id="0">
          <w:tblGrid>
            <w:gridCol w:w="1654.8865979381444"/>
            <w:gridCol w:w="1394.3505154639174"/>
            <w:gridCol w:w="2147.0103092783506"/>
            <w:gridCol w:w="2957.5670103092784"/>
            <w:gridCol w:w="1206.185567010309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widowControl w:val="0"/>
              <w:jc w:val="center"/>
              <w:rPr/>
            </w:pPr>
            <w:r w:rsidDel="00000000" w:rsidR="00000000" w:rsidRPr="00000000">
              <w:rPr>
                <w:b w:val="1"/>
                <w:bCs w:val="1"/>
                <w:rtl w:val="0"/>
              </w:rPr>
              <w:t xml:space="preserve">Material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widowControl w:val="0"/>
              <w:jc w:val="center"/>
              <w:rPr/>
            </w:pPr>
            <w:r w:rsidDel="00000000" w:rsidR="00000000" w:rsidRPr="00000000">
              <w:rPr>
                <w:b w:val="1"/>
                <w:bCs w:val="1"/>
                <w:rtl w:val="0"/>
              </w:rPr>
              <w:t xml:space="preserve">Lifespan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widowControl w:val="0"/>
              <w:jc w:val="center"/>
              <w:rPr/>
            </w:pPr>
            <w:r w:rsidDel="00000000" w:rsidR="00000000" w:rsidRPr="00000000">
              <w:rPr>
                <w:b w:val="1"/>
                <w:bCs w:val="1"/>
                <w:rtl w:val="0"/>
              </w:rPr>
              <w:t xml:space="preserve">Maintenance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widowControl w:val="0"/>
              <w:jc w:val="center"/>
              <w:rPr/>
            </w:pPr>
            <w:r w:rsidDel="00000000" w:rsidR="00000000" w:rsidRPr="00000000">
              <w:rPr>
                <w:b w:val="1"/>
                <w:bCs w:val="1"/>
                <w:rtl w:val="0"/>
              </w:rPr>
              <w:t xml:space="preserve">Best 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widowControl w:val="0"/>
              <w:jc w:val="center"/>
              <w:rPr/>
            </w:pPr>
            <w:r w:rsidDel="00000000" w:rsidR="00000000" w:rsidRPr="00000000">
              <w:rPr>
                <w:b w:val="1"/>
                <w:bCs w:val="1"/>
                <w:rtl w:val="0"/>
              </w:rPr>
              <w:t xml:space="preserve">Cost vs MS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widowControl w:val="0"/>
              <w:rPr/>
            </w:pPr>
            <w:r w:rsidDel="00000000" w:rsidR="00000000" w:rsidRPr="00000000">
              <w:rPr>
                <w:rtl w:val="0"/>
              </w:rPr>
              <w:t xml:space="preserve">Mild Steel (MS)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widowControl w:val="0"/>
              <w:rPr/>
            </w:pPr>
            <w:r w:rsidDel="00000000" w:rsidR="00000000" w:rsidRPr="00000000">
              <w:rPr>
                <w:rtl w:val="0"/>
              </w:rPr>
              <w:t xml:space="preserve">8–10 years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widowControl w:val="0"/>
              <w:rPr/>
            </w:pPr>
            <w:r w:rsidDel="00000000" w:rsidR="00000000" w:rsidRPr="00000000">
              <w:rPr>
                <w:rtl w:val="0"/>
              </w:rPr>
              <w:t xml:space="preserve">Annual paint touch-up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widowControl w:val="0"/>
              <w:rPr/>
            </w:pPr>
            <w:r w:rsidDel="00000000" w:rsidR="00000000" w:rsidRPr="00000000">
              <w:rPr>
                <w:rtl w:val="0"/>
              </w:rPr>
              <w:t xml:space="preserve">Inland cities &amp; municipal projects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widowControl w:val="0"/>
              <w:rPr/>
            </w:pPr>
            <w:r w:rsidDel="00000000" w:rsidR="00000000" w:rsidRPr="00000000">
              <w:rPr>
                <w:rtl w:val="0"/>
              </w:rPr>
              <w:t xml:space="preserve">Base (1×)</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widowControl w:val="0"/>
              <w:rPr/>
            </w:pPr>
            <w:r w:rsidDel="00000000" w:rsidR="00000000" w:rsidRPr="00000000">
              <w:rPr>
                <w:rtl w:val="0"/>
              </w:rPr>
              <w:t xml:space="preserve">Stainless Steel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widowControl w:val="0"/>
              <w:rPr/>
            </w:pPr>
            <w:r w:rsidDel="00000000" w:rsidR="00000000" w:rsidRPr="00000000">
              <w:rPr>
                <w:rtl w:val="0"/>
              </w:rPr>
              <w:t xml:space="preserve">15–20+ years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widowControl w:val="0"/>
              <w:rPr/>
            </w:pPr>
            <w:r w:rsidDel="00000000" w:rsidR="00000000" w:rsidRPr="00000000">
              <w:rPr>
                <w:rtl w:val="0"/>
              </w:rPr>
              <w:t xml:space="preserve">Minimal cleaning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widowControl w:val="0"/>
              <w:rPr/>
            </w:pPr>
            <w:r w:rsidDel="00000000" w:rsidR="00000000" w:rsidRPr="00000000">
              <w:rPr>
                <w:rtl w:val="0"/>
              </w:rPr>
              <w:t xml:space="preserve">Coastal areas &amp; premium projects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widowControl w:val="0"/>
              <w:rPr/>
            </w:pPr>
            <w:r w:rsidDel="00000000" w:rsidR="00000000" w:rsidRPr="00000000">
              <w:rPr>
                <w:rtl w:val="0"/>
              </w:rPr>
              <w:t xml:space="preserve">2.5–3×</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widowControl w:val="0"/>
              <w:rPr/>
            </w:pPr>
            <w:r w:rsidDel="00000000" w:rsidR="00000000" w:rsidRPr="00000000">
              <w:rPr>
                <w:rtl w:val="0"/>
              </w:rPr>
              <w:t xml:space="preserve">Aluminium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widowControl w:val="0"/>
              <w:rPr/>
            </w:pPr>
            <w:r w:rsidDel="00000000" w:rsidR="00000000" w:rsidRPr="00000000">
              <w:rPr>
                <w:rtl w:val="0"/>
              </w:rPr>
              <w:t xml:space="preserve">12–15 years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widowControl w:val="0"/>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widowControl w:val="0"/>
              <w:rPr/>
            </w:pPr>
            <w:r w:rsidDel="00000000" w:rsidR="00000000" w:rsidRPr="00000000">
              <w:rPr>
                <w:rtl w:val="0"/>
              </w:rPr>
              <w:t xml:space="preserve">Modern &amp; lightweight designs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widowControl w:val="0"/>
              <w:rPr/>
            </w:pPr>
            <w:r w:rsidDel="00000000" w:rsidR="00000000" w:rsidRPr="00000000">
              <w:rPr>
                <w:rtl w:val="0"/>
              </w:rPr>
              <w:t xml:space="preserve">1.8–2×</w:t>
            </w:r>
          </w:p>
        </w:tc>
      </w:tr>
    </w:tbl>
    <w:p w:rsidR="00000000" w:rsidDel="00000000" w:rsidP="00000000" w:rsidRDefault="00000000" w:rsidRPr="00000000" w14:paraId="0000003F">
      <w:pPr>
        <w:widowControl w:val="0"/>
        <w:spacing w:after="240" w:before="240" w:lineRule="auto"/>
        <w:rPr>
          <w:b w:val="1"/>
          <w:bCs w:val="1"/>
        </w:rPr>
      </w:pPr>
      <w:r w:rsidDel="00000000" w:rsidR="00000000" w:rsidRPr="00000000">
        <w:rPr>
          <w:b w:val="1"/>
          <w:bCs w:val="1"/>
          <w:rtl w:val="0"/>
        </w:rPr>
        <w:t xml:space="preserve">Customization Options</w:t>
      </w:r>
    </w:p>
    <w:p w:rsidR="00000000" w:rsidDel="00000000" w:rsidP="00000000" w:rsidRDefault="00000000" w:rsidRPr="00000000" w14:paraId="00000040">
      <w:pPr>
        <w:widowControl w:val="0"/>
        <w:numPr>
          <w:ilvl w:val="0"/>
          <w:numId w:val="2"/>
        </w:numPr>
        <w:spacing w:after="0" w:afterAutospacing="0" w:before="240" w:lineRule="auto"/>
        <w:ind w:left="720" w:hanging="360"/>
      </w:pPr>
      <w:r w:rsidDel="00000000" w:rsidR="00000000" w:rsidRPr="00000000">
        <w:rPr>
          <w:rtl w:val="0"/>
        </w:rPr>
        <w:t xml:space="preserve">Length: 3.5 m to 7 m (or custom)</w:t>
      </w:r>
    </w:p>
    <w:p w:rsidR="00000000" w:rsidDel="00000000" w:rsidP="00000000" w:rsidRDefault="00000000" w:rsidRPr="00000000" w14:paraId="00000041">
      <w:pPr>
        <w:widowControl w:val="0"/>
        <w:numPr>
          <w:ilvl w:val="0"/>
          <w:numId w:val="2"/>
        </w:numPr>
        <w:spacing w:after="0" w:afterAutospacing="0" w:before="0" w:beforeAutospacing="0" w:lineRule="auto"/>
        <w:ind w:left="720" w:hanging="360"/>
      </w:pPr>
      <w:r w:rsidDel="00000000" w:rsidR="00000000" w:rsidRPr="00000000">
        <w:rPr>
          <w:rtl w:val="0"/>
        </w:rPr>
        <w:t xml:space="preserve">Frame: Mild Steel, Stainless Steel 304/316, Aluminium</w:t>
      </w:r>
    </w:p>
    <w:p w:rsidR="00000000" w:rsidDel="00000000" w:rsidP="00000000" w:rsidRDefault="00000000" w:rsidRPr="00000000" w14:paraId="00000042">
      <w:pPr>
        <w:widowControl w:val="0"/>
        <w:numPr>
          <w:ilvl w:val="0"/>
          <w:numId w:val="2"/>
        </w:numPr>
        <w:spacing w:after="0" w:afterAutospacing="0" w:before="0" w:beforeAutospacing="0" w:lineRule="auto"/>
        <w:ind w:left="720" w:hanging="360"/>
      </w:pPr>
      <w:r w:rsidDel="00000000" w:rsidR="00000000" w:rsidRPr="00000000">
        <w:rPr>
          <w:rtl w:val="0"/>
        </w:rPr>
        <w:t xml:space="preserve">Roof: Galvanized sheet, polycarbonate, toughened glass</w:t>
      </w:r>
    </w:p>
    <w:p w:rsidR="00000000" w:rsidDel="00000000" w:rsidP="00000000" w:rsidRDefault="00000000" w:rsidRPr="00000000" w14:paraId="00000043">
      <w:pPr>
        <w:widowControl w:val="0"/>
        <w:numPr>
          <w:ilvl w:val="0"/>
          <w:numId w:val="2"/>
        </w:numPr>
        <w:spacing w:after="0" w:afterAutospacing="0" w:before="0" w:beforeAutospacing="0" w:lineRule="auto"/>
        <w:ind w:left="720" w:hanging="360"/>
      </w:pPr>
      <w:r w:rsidDel="00000000" w:rsidR="00000000" w:rsidRPr="00000000">
        <w:rPr>
          <w:rtl w:val="0"/>
        </w:rPr>
        <w:t xml:space="preserve">Finishes: 50+ RAL colours, mirror polish, brushed finish</w:t>
      </w:r>
    </w:p>
    <w:p w:rsidR="00000000" w:rsidDel="00000000" w:rsidP="00000000" w:rsidRDefault="00000000" w:rsidRPr="00000000" w14:paraId="00000044">
      <w:pPr>
        <w:widowControl w:val="0"/>
        <w:numPr>
          <w:ilvl w:val="0"/>
          <w:numId w:val="2"/>
        </w:numPr>
        <w:spacing w:after="240" w:before="0" w:beforeAutospacing="0" w:lineRule="auto"/>
        <w:ind w:left="720" w:hanging="360"/>
      </w:pPr>
      <w:r w:rsidDel="00000000" w:rsidR="00000000" w:rsidRPr="00000000">
        <w:rPr>
          <w:rtl w:val="0"/>
        </w:rPr>
        <w:t xml:space="preserve">Add-ons: Solar lighting, digital displays, seating, signage, anti-graffiti coating</w:t>
      </w:r>
    </w:p>
    <w:p w:rsidR="00000000" w:rsidDel="00000000" w:rsidP="00000000" w:rsidRDefault="00000000" w:rsidRPr="00000000" w14:paraId="00000045">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widowControl w:val="0"/>
        <w:spacing w:before="280" w:lineRule="auto"/>
        <w:rPr>
          <w:b w:val="1"/>
          <w:bCs w:val="1"/>
          <w:color w:val="000000"/>
          <w:sz w:val="26"/>
          <w:szCs w:val="26"/>
        </w:rPr>
      </w:pPr>
      <w:bookmarkStart w:colFirst="0" w:colLast="0" w:name="_5q78hjpf8613" w:id="5"/>
      <w:bookmarkEnd w:id="5"/>
      <w:r w:rsidDel="00000000" w:rsidR="00000000" w:rsidRPr="00000000">
        <w:rPr>
          <w:b w:val="1"/>
          <w:bCs w:val="1"/>
          <w:color w:val="000000"/>
          <w:sz w:val="26"/>
          <w:szCs w:val="26"/>
          <w:rtl w:val="0"/>
        </w:rPr>
        <w:t xml:space="preserve">Section 4: Real Projects Across India</w:t>
      </w:r>
    </w:p>
    <w:p w:rsidR="00000000" w:rsidDel="00000000" w:rsidP="00000000" w:rsidRDefault="00000000" w:rsidRPr="00000000" w14:paraId="00000047">
      <w:pPr>
        <w:widowControl w:val="0"/>
        <w:spacing w:after="240" w:before="240" w:lineRule="auto"/>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48">
      <w:pPr>
        <w:widowControl w:val="0"/>
        <w:spacing w:after="240" w:before="240" w:lineRule="auto"/>
        <w:rPr/>
      </w:pPr>
      <w:r w:rsidDel="00000000" w:rsidR="00000000" w:rsidRPr="00000000">
        <w:rPr>
          <w:rtl w:val="0"/>
        </w:rPr>
        <w:t xml:space="preserve">Real Bus Shelters. Real Results. Across India.</w:t>
      </w:r>
    </w:p>
    <w:p w:rsidR="00000000" w:rsidDel="00000000" w:rsidP="00000000" w:rsidRDefault="00000000" w:rsidRPr="00000000" w14:paraId="00000049">
      <w:pPr>
        <w:widowControl w:val="0"/>
        <w:spacing w:after="240" w:before="240" w:lineRule="auto"/>
        <w:rPr/>
      </w:pPr>
      <w:r w:rsidDel="00000000" w:rsidR="00000000" w:rsidRPr="00000000">
        <w:rPr>
          <w:b w:val="1"/>
          <w:bCs w:val="1"/>
          <w:rtl w:val="0"/>
        </w:rPr>
        <w:t xml:space="preserve">Key Statistics</w:t>
      </w:r>
      <w:r w:rsidDel="00000000" w:rsidR="00000000" w:rsidRPr="00000000">
        <w:rPr>
          <w:rtl w:val="0"/>
        </w:rPr>
      </w:r>
    </w:p>
    <w:p w:rsidR="00000000" w:rsidDel="00000000" w:rsidP="00000000" w:rsidRDefault="00000000" w:rsidRPr="00000000" w14:paraId="0000004A">
      <w:pPr>
        <w:widowControl w:val="0"/>
        <w:spacing w:after="240" w:before="240" w:lineRule="auto"/>
        <w:rPr/>
      </w:pPr>
      <w:r w:rsidDel="00000000" w:rsidR="00000000" w:rsidRPr="00000000">
        <w:rPr>
          <w:rtl w:val="0"/>
        </w:rPr>
        <w:t xml:space="preserve">50+ major infrastructure projects delivered | 15+ cities served | 2000+ operational bus shelters</w:t>
      </w:r>
    </w:p>
    <w:p w:rsidR="00000000" w:rsidDel="00000000" w:rsidP="00000000" w:rsidRDefault="00000000" w:rsidRPr="00000000" w14:paraId="0000004B">
      <w:pPr>
        <w:widowControl w:val="0"/>
        <w:spacing w:after="240" w:before="240" w:lineRule="auto"/>
        <w:rPr/>
      </w:pPr>
      <w:r w:rsidDel="00000000" w:rsidR="00000000" w:rsidRPr="00000000">
        <w:rPr>
          <w:b w:val="1"/>
          <w:bCs w:val="1"/>
          <w:rtl w:val="0"/>
        </w:rPr>
        <w:t xml:space="preserve">Featured Projects</w:t>
      </w:r>
      <w:r w:rsidDel="00000000" w:rsidR="00000000" w:rsidRPr="00000000">
        <w:rPr>
          <w:rtl w:val="0"/>
        </w:rPr>
      </w:r>
    </w:p>
    <w:p w:rsidR="00000000" w:rsidDel="00000000" w:rsidP="00000000" w:rsidRDefault="00000000" w:rsidRPr="00000000" w14:paraId="0000004C">
      <w:pPr>
        <w:widowControl w:val="0"/>
        <w:spacing w:after="240" w:before="240" w:lineRule="auto"/>
        <w:rPr/>
      </w:pPr>
      <w:r w:rsidDel="00000000" w:rsidR="00000000" w:rsidRPr="00000000">
        <w:rPr>
          <w:b w:val="1"/>
          <w:bCs w:val="1"/>
          <w:rtl w:val="0"/>
        </w:rPr>
        <w:t xml:space="preserve">Project 1</w:t>
      </w:r>
      <w:r w:rsidDel="00000000" w:rsidR="00000000" w:rsidRPr="00000000">
        <w:rPr>
          <w:rtl w:val="0"/>
        </w:rPr>
      </w:r>
    </w:p>
    <w:p w:rsidR="00000000" w:rsidDel="00000000" w:rsidP="00000000" w:rsidRDefault="00000000" w:rsidRPr="00000000" w14:paraId="0000004D">
      <w:pPr>
        <w:widowControl w:val="0"/>
        <w:spacing w:after="240" w:before="240" w:lineRule="auto"/>
        <w:rPr/>
      </w:pPr>
      <w:r w:rsidDel="00000000" w:rsidR="00000000" w:rsidRPr="00000000">
        <w:rPr>
          <w:b w:val="1"/>
          <w:bCs w:val="1"/>
          <w:rtl w:val="0"/>
        </w:rPr>
        <w:t xml:space="preserve">Title:</w:t>
      </w:r>
      <w:r w:rsidDel="00000000" w:rsidR="00000000" w:rsidRPr="00000000">
        <w:rPr>
          <w:rtl w:val="0"/>
        </w:rPr>
        <w:t xml:space="preserve"> Wadhwa Group Bus Shelter Installation</w:t>
      </w:r>
    </w:p>
    <w:p w:rsidR="00000000" w:rsidDel="00000000" w:rsidP="00000000" w:rsidRDefault="00000000" w:rsidRPr="00000000" w14:paraId="0000004E">
      <w:pPr>
        <w:widowControl w:val="0"/>
        <w:spacing w:after="240" w:before="240" w:lineRule="auto"/>
        <w:rPr/>
      </w:pPr>
      <w:r w:rsidDel="00000000" w:rsidR="00000000" w:rsidRPr="00000000">
        <w:rPr>
          <w:b w:val="1"/>
          <w:bCs w:val="1"/>
          <w:rtl w:val="0"/>
        </w:rPr>
        <w:t xml:space="preserve">Client:</w:t>
      </w:r>
      <w:r w:rsidDel="00000000" w:rsidR="00000000" w:rsidRPr="00000000">
        <w:rPr>
          <w:rtl w:val="0"/>
        </w:rPr>
        <w:t xml:space="preserve"> Wadhwa Group</w:t>
      </w:r>
    </w:p>
    <w:p w:rsidR="00000000" w:rsidDel="00000000" w:rsidP="00000000" w:rsidRDefault="00000000" w:rsidRPr="00000000" w14:paraId="0000004F">
      <w:pPr>
        <w:widowControl w:val="0"/>
        <w:spacing w:after="240" w:before="240" w:lineRule="auto"/>
        <w:rPr/>
      </w:pPr>
      <w:r w:rsidDel="00000000" w:rsidR="00000000" w:rsidRPr="00000000">
        <w:rPr>
          <w:b w:val="1"/>
          <w:bCs w:val="1"/>
          <w:rtl w:val="0"/>
        </w:rPr>
        <w:t xml:space="preserve">Details:</w:t>
      </w:r>
      <w:r w:rsidDel="00000000" w:rsidR="00000000" w:rsidRPr="00000000">
        <w:rPr>
          <w:rtl w:val="0"/>
        </w:rPr>
        <w:t xml:space="preserve"> 85 custom bus shelters installed across multiple townships in Maharashtra. Completed in 6 months with stainless steel finish for premium look and zero maintenance.</w:t>
      </w:r>
    </w:p>
    <w:p w:rsidR="00000000" w:rsidDel="00000000" w:rsidP="00000000" w:rsidRDefault="00000000" w:rsidRPr="00000000" w14:paraId="00000050">
      <w:pPr>
        <w:widowControl w:val="0"/>
        <w:spacing w:after="240" w:before="240" w:lineRule="auto"/>
        <w:rPr/>
      </w:pPr>
      <w:r w:rsidDel="00000000" w:rsidR="00000000" w:rsidRPr="00000000">
        <w:rPr>
          <w:b w:val="1"/>
          <w:bCs w:val="1"/>
          <w:rtl w:val="0"/>
        </w:rPr>
        <w:t xml:space="preserve">Project 2</w:t>
      </w:r>
      <w:r w:rsidDel="00000000" w:rsidR="00000000" w:rsidRPr="00000000">
        <w:rPr>
          <w:rtl w:val="0"/>
        </w:rPr>
      </w:r>
    </w:p>
    <w:p w:rsidR="00000000" w:rsidDel="00000000" w:rsidP="00000000" w:rsidRDefault="00000000" w:rsidRPr="00000000" w14:paraId="00000051">
      <w:pPr>
        <w:widowControl w:val="0"/>
        <w:spacing w:after="240" w:before="240" w:lineRule="auto"/>
        <w:rPr/>
      </w:pPr>
      <w:r w:rsidDel="00000000" w:rsidR="00000000" w:rsidRPr="00000000">
        <w:rPr>
          <w:b w:val="1"/>
          <w:bCs w:val="1"/>
          <w:rtl w:val="0"/>
        </w:rPr>
        <w:t xml:space="preserve">Title:</w:t>
      </w:r>
      <w:r w:rsidDel="00000000" w:rsidR="00000000" w:rsidRPr="00000000">
        <w:rPr>
          <w:rtl w:val="0"/>
        </w:rPr>
        <w:t xml:space="preserve"> Jindal Power Bus Shelter Installation</w:t>
      </w:r>
    </w:p>
    <w:p w:rsidR="00000000" w:rsidDel="00000000" w:rsidP="00000000" w:rsidRDefault="00000000" w:rsidRPr="00000000" w14:paraId="00000052">
      <w:pPr>
        <w:widowControl w:val="0"/>
        <w:spacing w:after="240" w:before="240" w:lineRule="auto"/>
        <w:rPr/>
      </w:pPr>
      <w:r w:rsidDel="00000000" w:rsidR="00000000" w:rsidRPr="00000000">
        <w:rPr>
          <w:b w:val="1"/>
          <w:bCs w:val="1"/>
          <w:rtl w:val="0"/>
        </w:rPr>
        <w:t xml:space="preserve">Client:</w:t>
      </w:r>
      <w:r w:rsidDel="00000000" w:rsidR="00000000" w:rsidRPr="00000000">
        <w:rPr>
          <w:rtl w:val="0"/>
        </w:rPr>
        <w:t xml:space="preserve"> Jindal Power</w:t>
      </w:r>
    </w:p>
    <w:p w:rsidR="00000000" w:rsidDel="00000000" w:rsidP="00000000" w:rsidRDefault="00000000" w:rsidRPr="00000000" w14:paraId="00000053">
      <w:pPr>
        <w:widowControl w:val="0"/>
        <w:spacing w:after="240" w:before="240" w:lineRule="auto"/>
        <w:rPr/>
      </w:pPr>
      <w:r w:rsidDel="00000000" w:rsidR="00000000" w:rsidRPr="00000000">
        <w:rPr>
          <w:b w:val="1"/>
          <w:bCs w:val="1"/>
          <w:rtl w:val="0"/>
        </w:rPr>
        <w:t xml:space="preserve">Details:</w:t>
      </w:r>
      <w:r w:rsidDel="00000000" w:rsidR="00000000" w:rsidRPr="00000000">
        <w:rPr>
          <w:rtl w:val="0"/>
        </w:rPr>
        <w:t xml:space="preserve"> 45 stainless steel bus shelters installed at plant premises in coastal area. Zero corrosion observed after 14 months.</w:t>
      </w:r>
    </w:p>
    <w:p w:rsidR="00000000" w:rsidDel="00000000" w:rsidP="00000000" w:rsidRDefault="00000000" w:rsidRPr="00000000" w14:paraId="00000054">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widowControl w:val="0"/>
        <w:spacing w:before="280" w:lineRule="auto"/>
        <w:rPr>
          <w:b w:val="1"/>
          <w:bCs w:val="1"/>
          <w:color w:val="000000"/>
          <w:sz w:val="26"/>
          <w:szCs w:val="26"/>
        </w:rPr>
      </w:pPr>
      <w:bookmarkStart w:colFirst="0" w:colLast="0" w:name="_mzp3uaasds" w:id="6"/>
      <w:bookmarkEnd w:id="6"/>
      <w:r w:rsidDel="00000000" w:rsidR="00000000" w:rsidRPr="00000000">
        <w:rPr>
          <w:b w:val="1"/>
          <w:bCs w:val="1"/>
          <w:color w:val="000000"/>
          <w:sz w:val="26"/>
          <w:szCs w:val="26"/>
          <w:rtl w:val="0"/>
        </w:rPr>
        <w:t xml:space="preserve">Section 5: Installation, Warranty &amp; FAQ</w:t>
      </w:r>
    </w:p>
    <w:p w:rsidR="00000000" w:rsidDel="00000000" w:rsidP="00000000" w:rsidRDefault="00000000" w:rsidRPr="00000000" w14:paraId="00000056">
      <w:pPr>
        <w:widowControl w:val="0"/>
        <w:rPr/>
      </w:pPr>
      <w:r w:rsidDel="00000000" w:rsidR="00000000" w:rsidRPr="00000000">
        <w:rPr>
          <w:b w:val="1"/>
          <w:bCs w:val="1"/>
          <w:rtl w:val="0"/>
        </w:rPr>
        <w:t xml:space="preserve">Installation Support</w:t>
      </w:r>
      <w:r w:rsidDel="00000000" w:rsidR="00000000" w:rsidRPr="00000000">
        <w:rPr>
          <w:rtl w:val="0"/>
        </w:rPr>
      </w:r>
    </w:p>
    <w:p w:rsidR="00000000" w:rsidDel="00000000" w:rsidP="00000000" w:rsidRDefault="00000000" w:rsidRPr="00000000" w14:paraId="00000057">
      <w:pPr>
        <w:widowControl w:val="0"/>
        <w:spacing w:after="240" w:before="240" w:lineRule="auto"/>
        <w:rPr/>
      </w:pPr>
      <w:r w:rsidDel="00000000" w:rsidR="00000000" w:rsidRPr="00000000">
        <w:rPr>
          <w:rtl w:val="0"/>
        </w:rPr>
        <w:t xml:space="preserve">Full installation and commissioning support provided. Cost included for sites within 50 km of our Vasai-Virar facility.</w:t>
      </w:r>
    </w:p>
    <w:p w:rsidR="00000000" w:rsidDel="00000000" w:rsidP="00000000" w:rsidRDefault="00000000" w:rsidRPr="00000000" w14:paraId="00000058">
      <w:pPr>
        <w:widowControl w:val="0"/>
        <w:rPr/>
      </w:pPr>
      <w:r w:rsidDel="00000000" w:rsidR="00000000" w:rsidRPr="00000000">
        <w:rPr>
          <w:b w:val="1"/>
          <w:bCs w:val="1"/>
          <w:rtl w:val="0"/>
        </w:rPr>
        <w:t xml:space="preserve">2-Year Comprehensive Warranty</w:t>
      </w:r>
      <w:r w:rsidDel="00000000" w:rsidR="00000000" w:rsidRPr="00000000">
        <w:rPr>
          <w:rtl w:val="0"/>
        </w:rPr>
      </w:r>
    </w:p>
    <w:p w:rsidR="00000000" w:rsidDel="00000000" w:rsidP="00000000" w:rsidRDefault="00000000" w:rsidRPr="00000000" w14:paraId="00000059">
      <w:pPr>
        <w:widowControl w:val="0"/>
        <w:spacing w:after="240" w:before="240" w:lineRule="auto"/>
        <w:rPr/>
      </w:pPr>
      <w:r w:rsidDel="00000000" w:rsidR="00000000" w:rsidRPr="00000000">
        <w:rPr>
          <w:rtl w:val="0"/>
        </w:rPr>
        <w:t xml:space="preserve">Covers frame, roof, seating, paint/coating, and manufacturing defects.</w:t>
      </w:r>
    </w:p>
    <w:p w:rsidR="00000000" w:rsidDel="00000000" w:rsidP="00000000" w:rsidRDefault="00000000" w:rsidRPr="00000000" w14:paraId="0000005A">
      <w:pPr>
        <w:widowControl w:val="0"/>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005B">
      <w:pPr>
        <w:widowControl w:val="0"/>
        <w:numPr>
          <w:ilvl w:val="0"/>
          <w:numId w:val="3"/>
        </w:numPr>
        <w:spacing w:after="0" w:afterAutospacing="0" w:before="240" w:lineRule="auto"/>
        <w:ind w:left="720" w:hanging="360"/>
      </w:pPr>
      <w:r w:rsidDel="00000000" w:rsidR="00000000" w:rsidRPr="00000000">
        <w:rPr>
          <w:rtl w:val="0"/>
        </w:rPr>
        <w:t xml:space="preserve">What materials are best for coastal areas?</w:t>
      </w:r>
    </w:p>
    <w:p w:rsidR="00000000" w:rsidDel="00000000" w:rsidP="00000000" w:rsidRDefault="00000000" w:rsidRPr="00000000" w14:paraId="0000005C">
      <w:pPr>
        <w:widowControl w:val="0"/>
        <w:numPr>
          <w:ilvl w:val="0"/>
          <w:numId w:val="3"/>
        </w:numPr>
        <w:spacing w:after="0" w:afterAutospacing="0" w:before="0" w:beforeAutospacing="0" w:lineRule="auto"/>
        <w:ind w:left="720" w:hanging="360"/>
      </w:pPr>
      <w:r w:rsidDel="00000000" w:rsidR="00000000" w:rsidRPr="00000000">
        <w:rPr>
          <w:rtl w:val="0"/>
        </w:rPr>
        <w:t xml:space="preserve">What is the typical lead time for bus shelters?</w:t>
      </w:r>
    </w:p>
    <w:p w:rsidR="00000000" w:rsidDel="00000000" w:rsidP="00000000" w:rsidRDefault="00000000" w:rsidRPr="00000000" w14:paraId="0000005D">
      <w:pPr>
        <w:widowControl w:val="0"/>
        <w:numPr>
          <w:ilvl w:val="0"/>
          <w:numId w:val="3"/>
        </w:numPr>
        <w:spacing w:after="0" w:afterAutospacing="0" w:before="0" w:beforeAutospacing="0" w:lineRule="auto"/>
        <w:ind w:left="720" w:hanging="360"/>
      </w:pPr>
      <w:r w:rsidDel="00000000" w:rsidR="00000000" w:rsidRPr="00000000">
        <w:rPr>
          <w:rtl w:val="0"/>
        </w:rPr>
        <w:t xml:space="preserve">Can bus shelters be customized in size and design?</w:t>
      </w:r>
    </w:p>
    <w:p w:rsidR="00000000" w:rsidDel="00000000" w:rsidP="00000000" w:rsidRDefault="00000000" w:rsidRPr="00000000" w14:paraId="0000005E">
      <w:pPr>
        <w:widowControl w:val="0"/>
        <w:numPr>
          <w:ilvl w:val="0"/>
          <w:numId w:val="3"/>
        </w:numPr>
        <w:spacing w:after="0" w:afterAutospacing="0" w:before="0" w:beforeAutospacing="0" w:lineRule="auto"/>
        <w:ind w:left="720" w:hanging="360"/>
      </w:pPr>
      <w:r w:rsidDel="00000000" w:rsidR="00000000" w:rsidRPr="00000000">
        <w:rPr>
          <w:rtl w:val="0"/>
        </w:rPr>
        <w:t xml:space="preserve">Do you provide installation services?</w:t>
      </w:r>
    </w:p>
    <w:p w:rsidR="00000000" w:rsidDel="00000000" w:rsidP="00000000" w:rsidRDefault="00000000" w:rsidRPr="00000000" w14:paraId="0000005F">
      <w:pPr>
        <w:widowControl w:val="0"/>
        <w:numPr>
          <w:ilvl w:val="0"/>
          <w:numId w:val="3"/>
        </w:numPr>
        <w:spacing w:after="240" w:before="0" w:beforeAutospacing="0" w:lineRule="auto"/>
        <w:ind w:left="720" w:hanging="360"/>
      </w:pPr>
      <w:r w:rsidDel="00000000" w:rsidR="00000000" w:rsidRPr="00000000">
        <w:rPr>
          <w:rtl w:val="0"/>
        </w:rPr>
        <w:t xml:space="preserve">What does the 2-Year Guarantee cover?</w:t>
      </w:r>
    </w:p>
    <w:p w:rsidR="00000000" w:rsidDel="00000000" w:rsidP="00000000" w:rsidRDefault="00000000" w:rsidRPr="00000000" w14:paraId="00000060">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widowControl w:val="0"/>
        <w:spacing w:before="280" w:lineRule="auto"/>
        <w:rPr>
          <w:b w:val="1"/>
          <w:bCs w:val="1"/>
          <w:color w:val="000000"/>
          <w:sz w:val="26"/>
          <w:szCs w:val="26"/>
        </w:rPr>
      </w:pPr>
      <w:bookmarkStart w:colFirst="0" w:colLast="0" w:name="_2uy0hgu7dw2u" w:id="7"/>
      <w:bookmarkEnd w:id="7"/>
      <w:r w:rsidDel="00000000" w:rsidR="00000000" w:rsidRPr="00000000">
        <w:rPr>
          <w:b w:val="1"/>
          <w:bCs w:val="1"/>
          <w:color w:val="000000"/>
          <w:sz w:val="26"/>
          <w:szCs w:val="26"/>
          <w:rtl w:val="0"/>
        </w:rPr>
        <w:t xml:space="preserve">Final Call-to-Action</w:t>
      </w:r>
    </w:p>
    <w:p w:rsidR="00000000" w:rsidDel="00000000" w:rsidP="00000000" w:rsidRDefault="00000000" w:rsidRPr="00000000" w14:paraId="00000062">
      <w:pPr>
        <w:widowControl w:val="0"/>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63">
      <w:pPr>
        <w:widowControl w:val="0"/>
        <w:spacing w:after="240" w:before="240" w:lineRule="auto"/>
        <w:rPr/>
      </w:pPr>
      <w:r w:rsidDel="00000000" w:rsidR="00000000" w:rsidRPr="00000000">
        <w:rPr>
          <w:rtl w:val="0"/>
        </w:rPr>
        <w:t xml:space="preserve">Ready to Install High-Quality Bus Shelters?</w:t>
      </w:r>
    </w:p>
    <w:p w:rsidR="00000000" w:rsidDel="00000000" w:rsidP="00000000" w:rsidRDefault="00000000" w:rsidRPr="00000000" w14:paraId="00000064">
      <w:pPr>
        <w:widowControl w:val="0"/>
        <w:rPr/>
      </w:pPr>
      <w:r w:rsidDel="00000000" w:rsidR="00000000" w:rsidRPr="00000000">
        <w:rPr>
          <w:b w:val="1"/>
          <w:bCs w:val="1"/>
          <w:rtl w:val="0"/>
        </w:rPr>
        <w:t xml:space="preserve">Primary CTA:</w:t>
      </w:r>
      <w:r w:rsidDel="00000000" w:rsidR="00000000" w:rsidRPr="00000000">
        <w:rPr>
          <w:rFonts w:ascii="Arial Unicode MS" w:cs="Arial Unicode MS" w:eastAsia="Arial Unicode MS" w:hAnsi="Arial Unicode MS"/>
          <w:rtl w:val="0"/>
        </w:rPr>
        <w:t xml:space="preserve"> Request Custom Quote →</w:t>
      </w:r>
    </w:p>
    <w:p w:rsidR="00000000" w:rsidDel="00000000" w:rsidP="00000000" w:rsidRDefault="00000000" w:rsidRPr="00000000" w14:paraId="00000065">
      <w:pPr>
        <w:widowControl w:val="0"/>
        <w:spacing w:after="240" w:before="240" w:lineRule="auto"/>
        <w:rPr/>
      </w:pPr>
      <w:r w:rsidDel="00000000" w:rsidR="00000000" w:rsidRPr="00000000">
        <w:rPr>
          <w:b w:val="1"/>
          <w:bCs w:val="1"/>
          <w:rtl w:val="0"/>
        </w:rPr>
        <w:t xml:space="preserve">Secondary CTA:</w:t>
      </w:r>
      <w:r w:rsidDel="00000000" w:rsidR="00000000" w:rsidRPr="00000000">
        <w:rPr>
          <w:rFonts w:ascii="Arial Unicode MS" w:cs="Arial Unicode MS" w:eastAsia="Arial Unicode MS" w:hAnsi="Arial Unicode MS"/>
          <w:rtl w:val="0"/>
        </w:rPr>
        <w:t xml:space="preserve"> Download the Brochure ↓</w:t>
      </w:r>
    </w:p>
    <w:p w:rsidR="00000000" w:rsidDel="00000000" w:rsidP="00000000" w:rsidRDefault="00000000" w:rsidRPr="00000000" w14:paraId="00000066">
      <w:pPr>
        <w:widowControl w:val="0"/>
        <w:rPr/>
      </w:pPr>
      <w:r w:rsidDel="00000000" w:rsidR="00000000" w:rsidRPr="00000000">
        <w:rPr>
          <w:b w:val="1"/>
          <w:bCs w:val="1"/>
          <w:rtl w:val="0"/>
        </w:rPr>
        <w:t xml:space="preserve">Why Urbanland Stands Apart</w:t>
      </w:r>
      <w:r w:rsidDel="00000000" w:rsidR="00000000" w:rsidRPr="00000000">
        <w:rPr>
          <w:rtl w:val="0"/>
        </w:rPr>
      </w:r>
    </w:p>
    <w:p w:rsidR="00000000" w:rsidDel="00000000" w:rsidP="00000000" w:rsidRDefault="00000000" w:rsidRPr="00000000" w14:paraId="00000067">
      <w:pPr>
        <w:widowControl w:val="0"/>
        <w:rPr/>
      </w:pPr>
      <w:r w:rsidDel="00000000" w:rsidR="00000000" w:rsidRPr="00000000">
        <w:rPr>
          <w:rFonts w:ascii="Arial Unicode MS" w:cs="Arial Unicode MS" w:eastAsia="Arial Unicode MS" w:hAnsi="Arial Unicode MS"/>
          <w:rtl w:val="0"/>
        </w:rPr>
        <w:t xml:space="preserve">✓ ISO 9001:2015 Certified</w:t>
      </w:r>
    </w:p>
    <w:p w:rsidR="00000000" w:rsidDel="00000000" w:rsidP="00000000" w:rsidRDefault="00000000" w:rsidRPr="00000000" w14:paraId="00000068">
      <w:pPr>
        <w:widowControl w:val="0"/>
        <w:rPr/>
      </w:pPr>
      <w:r w:rsidDel="00000000" w:rsidR="00000000" w:rsidRPr="00000000">
        <w:rPr>
          <w:rFonts w:ascii="Arial Unicode MS" w:cs="Arial Unicode MS" w:eastAsia="Arial Unicode MS" w:hAnsi="Arial Unicode MS"/>
          <w:rtl w:val="0"/>
        </w:rPr>
        <w:t xml:space="preserve">✓ 2-Year Guarantee (India’s only)</w:t>
      </w:r>
    </w:p>
    <w:p w:rsidR="00000000" w:rsidDel="00000000" w:rsidP="00000000" w:rsidRDefault="00000000" w:rsidRPr="00000000" w14:paraId="00000069">
      <w:pPr>
        <w:widowControl w:val="0"/>
        <w:rPr/>
      </w:pPr>
      <w:r w:rsidDel="00000000" w:rsidR="00000000" w:rsidRPr="00000000">
        <w:rPr>
          <w:rFonts w:ascii="Arial Unicode MS" w:cs="Arial Unicode MS" w:eastAsia="Arial Unicode MS" w:hAnsi="Arial Unicode MS"/>
          <w:rtl w:val="0"/>
        </w:rPr>
        <w:t xml:space="preserve">✓ 50+ completed projects</w:t>
      </w:r>
    </w:p>
    <w:p w:rsidR="00000000" w:rsidDel="00000000" w:rsidP="00000000" w:rsidRDefault="00000000" w:rsidRPr="00000000" w14:paraId="0000006A">
      <w:pPr>
        <w:widowControl w:val="0"/>
        <w:spacing w:after="240" w:before="240" w:lineRule="auto"/>
        <w:rPr/>
      </w:pPr>
      <w:r w:rsidDel="00000000" w:rsidR="00000000" w:rsidRPr="00000000">
        <w:rPr>
          <w:rFonts w:ascii="Arial Unicode MS" w:cs="Arial Unicode MS" w:eastAsia="Arial Unicode MS" w:hAnsi="Arial Unicode MS"/>
          <w:rtl w:val="0"/>
        </w:rPr>
        <w:t xml:space="preserve">✓ Nationwide delivery &amp; installation support</w:t>
      </w:r>
    </w:p>
    <w:p w:rsidR="00000000" w:rsidDel="00000000" w:rsidP="00000000" w:rsidRDefault="00000000" w:rsidRPr="00000000" w14:paraId="0000006B">
      <w:pPr>
        <w:widowControl w:val="0"/>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