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31012" w14:textId="0AFEA927" w:rsidR="00E55606" w:rsidRDefault="004132F5">
      <w:pPr>
        <w:rPr>
          <w:lang w:val="pt-BR"/>
        </w:rPr>
      </w:pPr>
      <w:r>
        <w:rPr>
          <w:lang w:val="pt-BR"/>
        </w:rPr>
        <w:t>Titulo</w:t>
      </w:r>
    </w:p>
    <w:p w14:paraId="66ABF37D" w14:textId="454902DC" w:rsidR="004132F5" w:rsidRPr="004132F5" w:rsidRDefault="004132F5">
      <w:pPr>
        <w:rPr>
          <w:lang w:val="pt-BR"/>
        </w:rPr>
      </w:pPr>
      <w:r>
        <w:rPr>
          <w:lang w:val="pt-BR"/>
        </w:rPr>
        <w:t>Palavra chave</w:t>
      </w:r>
      <w:bookmarkStart w:id="0" w:name="_GoBack"/>
      <w:bookmarkEnd w:id="0"/>
    </w:p>
    <w:sectPr w:rsidR="004132F5" w:rsidRPr="00413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2"/>
    <w:rsid w:val="004132F5"/>
    <w:rsid w:val="00BC79A2"/>
    <w:rsid w:val="00E5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A844"/>
  <w15:chartTrackingRefBased/>
  <w15:docId w15:val="{E613876D-63B4-4641-B2F0-CF51DB98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Rickli Agibert Santos</dc:creator>
  <cp:keywords/>
  <dc:description/>
  <cp:lastModifiedBy>Gustavo Rickli Agibert Santos</cp:lastModifiedBy>
  <cp:revision>2</cp:revision>
  <dcterms:created xsi:type="dcterms:W3CDTF">2020-01-31T14:55:00Z</dcterms:created>
  <dcterms:modified xsi:type="dcterms:W3CDTF">2020-01-31T14:56:00Z</dcterms:modified>
</cp:coreProperties>
</file>