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b w:val="1"/>
          <w:color w:val="20124d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b w:val="1"/>
          <w:color w:val="20124d"/>
          <w:sz w:val="36"/>
          <w:szCs w:val="36"/>
          <w:rtl w:val="0"/>
        </w:rPr>
        <w:t xml:space="preserve">Aula XXII - Desenvolvimento de Web III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b w:val="1"/>
          <w:color w:val="351c75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51c75"/>
          <w:sz w:val="24"/>
          <w:szCs w:val="24"/>
          <w:rtl w:val="0"/>
        </w:rPr>
        <w:t xml:space="preserve">Páginas Dinâmicas &amp; Servelets</w:t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b w:val="1"/>
          <w:color w:val="674ea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674ea7"/>
          <w:sz w:val="24"/>
          <w:szCs w:val="24"/>
          <w:rtl w:val="0"/>
        </w:rPr>
        <w:t xml:space="preserve">Java Server Pages </w:t>
      </w:r>
    </w:p>
    <w:p w:rsidR="00000000" w:rsidDel="00000000" w:rsidP="00000000" w:rsidRDefault="00000000" w:rsidRPr="00000000" w14:paraId="00000004">
      <w:pPr>
        <w:jc w:val="both"/>
        <w:rPr>
          <w:rFonts w:ascii="Roboto" w:cs="Roboto" w:eastAsia="Roboto" w:hAnsi="Roboto"/>
          <w:color w:val="8e7cc3"/>
        </w:rPr>
      </w:pPr>
      <w:r w:rsidDel="00000000" w:rsidR="00000000" w:rsidRPr="00000000">
        <w:rPr>
          <w:rFonts w:ascii="Roboto" w:cs="Roboto" w:eastAsia="Roboto" w:hAnsi="Roboto"/>
          <w:b w:val="1"/>
          <w:color w:val="8e7cc3"/>
          <w:sz w:val="24"/>
          <w:szCs w:val="24"/>
          <w:rtl w:val="0"/>
        </w:rPr>
        <w:t xml:space="preserve">Java Web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________________________________________________________________________________________________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b w:val="1"/>
          <w:i w:val="1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rtl w:val="0"/>
        </w:rPr>
        <w:t xml:space="preserve">Fontes:</w:t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i w:val="1"/>
        </w:rPr>
      </w:pPr>
      <w:hyperlink r:id="rId6">
        <w:r w:rsidDel="00000000" w:rsidR="00000000" w:rsidRPr="00000000">
          <w:rPr>
            <w:rFonts w:ascii="Roboto" w:cs="Roboto" w:eastAsia="Roboto" w:hAnsi="Roboto"/>
            <w:i w:val="1"/>
            <w:color w:val="1155cc"/>
            <w:u w:val="single"/>
            <w:rtl w:val="0"/>
          </w:rPr>
          <w:t xml:space="preserve">https://www.devmedia.com.br/introducao-ao-desenvolvimento-de-aplicacoes-web/29798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i w:val="1"/>
        </w:rPr>
      </w:pPr>
      <w:hyperlink r:id="rId7">
        <w:r w:rsidDel="00000000" w:rsidR="00000000" w:rsidRPr="00000000">
          <w:rPr>
            <w:rFonts w:ascii="Roboto" w:cs="Roboto" w:eastAsia="Roboto" w:hAnsi="Roboto"/>
            <w:i w:val="1"/>
            <w:color w:val="1155cc"/>
            <w:u w:val="single"/>
            <w:rtl w:val="0"/>
          </w:rPr>
          <w:t xml:space="preserve">https://www.devmedia.com.br/artigo-java-magazine-66-desenvolvendo-java-para-web/12289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i w:val="1"/>
        </w:rPr>
      </w:pPr>
      <w:hyperlink r:id="rId8">
        <w:r w:rsidDel="00000000" w:rsidR="00000000" w:rsidRPr="00000000">
          <w:rPr>
            <w:rFonts w:ascii="Roboto" w:cs="Roboto" w:eastAsia="Roboto" w:hAnsi="Roboto"/>
            <w:i w:val="1"/>
            <w:color w:val="1155cc"/>
            <w:u w:val="single"/>
            <w:rtl w:val="0"/>
          </w:rPr>
          <w:t xml:space="preserve">https://www.alura.com.br/artigos/criando-uma-aplicacao-java-web-com-servlet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i w:val="1"/>
        </w:rPr>
      </w:pPr>
      <w:hyperlink r:id="rId9">
        <w:r w:rsidDel="00000000" w:rsidR="00000000" w:rsidRPr="00000000">
          <w:rPr>
            <w:rFonts w:ascii="Roboto" w:cs="Roboto" w:eastAsia="Roboto" w:hAnsi="Roboto"/>
            <w:i w:val="1"/>
            <w:color w:val="1155cc"/>
            <w:u w:val="single"/>
            <w:rtl w:val="0"/>
          </w:rPr>
          <w:t xml:space="preserve">https://www.caelum.com.br/apostila-java-web/javaserver-pages/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________________________________________________________________________________________________</w:t>
      </w:r>
    </w:p>
    <w:p w:rsidR="00000000" w:rsidDel="00000000" w:rsidP="00000000" w:rsidRDefault="00000000" w:rsidRPr="00000000" w14:paraId="0000000C">
      <w:pPr>
        <w:jc w:val="both"/>
        <w:rPr>
          <w:rFonts w:ascii="Roboto" w:cs="Roboto" w:eastAsia="Roboto" w:hAnsi="Roboto"/>
          <w:b w:val="1"/>
          <w:color w:val="20124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20124d"/>
          <w:sz w:val="24"/>
          <w:szCs w:val="24"/>
          <w:rtl w:val="0"/>
        </w:rPr>
        <w:t xml:space="preserve">Web Dinâmica</w:t>
      </w:r>
    </w:p>
    <w:p w:rsidR="00000000" w:rsidDel="00000000" w:rsidP="00000000" w:rsidRDefault="00000000" w:rsidRPr="00000000" w14:paraId="0000000D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No início a Internet era estática, a falta de interatividade imperava, foi quando surgiu o CGI, a tecnologia CGI criava interatividade ao ambiente, mas não tornava simples o seu desenvolvimento. Entre as tecnologias de CGI mais utilizadas, destaca-se o PERL, linguagem poderosa, utilizada até hoje para administração de servidores. O grande problema de se desenvolver um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CGI</w:t>
      </w:r>
      <w:r w:rsidDel="00000000" w:rsidR="00000000" w:rsidRPr="00000000">
        <w:rPr>
          <w:rFonts w:ascii="Roboto" w:cs="Roboto" w:eastAsia="Roboto" w:hAnsi="Roboto"/>
          <w:rtl w:val="0"/>
        </w:rPr>
        <w:t xml:space="preserve">, além do desempenho, era a sua complexidade, a solução para simplificar o desenvolvimento WEB e passar para uma nova fase, surgiram as linguagens server-side scripts como ASP, PHP e JSP. Estas linguagens tornaram o desenvolvimento web mais ágil, simples e prático. Além de possuir um maior desempenho de aplicação, em um meio que a velocidade é essencial, isto garantiu o sucesso das novas linguagens de scripts.</w:t>
      </w:r>
    </w:p>
    <w:p w:rsidR="00000000" w:rsidDel="00000000" w:rsidP="00000000" w:rsidRDefault="00000000" w:rsidRPr="00000000" w14:paraId="0000000F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  <w:t xml:space="preserve">Uma das primeiras ideias para esses "geradores dinâmicos" de páginas HTML foi fazer o servidor</w:t>
      </w:r>
    </w:p>
    <w:p w:rsidR="00000000" w:rsidDel="00000000" w:rsidP="00000000" w:rsidRDefault="00000000" w:rsidRPr="00000000" w14:paraId="00000011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Web Invocar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um outro</w:t>
        <w:tab/>
        <w:t xml:space="preserve"> programa externo em</w:t>
        <w:tab/>
        <w:t xml:space="preserve"> cada requisição para</w:t>
        <w:tab/>
        <w:t xml:space="preserve"> gerar  o HTML de resposta.  Era o famoso CGI</w:t>
        <w:tab/>
        <w:t xml:space="preserve">que permitia escrever</w:t>
        <w:tab/>
        <w:t xml:space="preserve">pequenos programas</w:t>
        <w:tab/>
        <w:t xml:space="preserve">para apresentar páginas dinâmicas usando,por exemplo, Perl, PHP, ASP e té C ou C++.</w:t>
      </w:r>
    </w:p>
    <w:p w:rsidR="00000000" w:rsidDel="00000000" w:rsidP="00000000" w:rsidRDefault="00000000" w:rsidRPr="00000000" w14:paraId="00000012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Na plataforma</w:t>
        <w:tab/>
        <w:t xml:space="preserve"> Java, a primeira e principal tecnologia capaz de gerar páginas dinâmicas</w:t>
        <w:tab/>
        <w:t xml:space="preserve"> são as</w:t>
      </w:r>
    </w:p>
    <w:p w:rsidR="00000000" w:rsidDel="00000000" w:rsidP="00000000" w:rsidRDefault="00000000" w:rsidRPr="00000000" w14:paraId="00000014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Servlets, que surgiram no ano de 1997. Hoje,  a versão mais encontrada no mercado é baseada nas versões 2.x.</w:t>
      </w:r>
    </w:p>
    <w:p w:rsidR="00000000" w:rsidDel="00000000" w:rsidP="00000000" w:rsidRDefault="00000000" w:rsidRPr="00000000" w14:paraId="00000015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rFonts w:ascii="Roboto" w:cs="Roboto" w:eastAsia="Roboto" w:hAnsi="Roboto"/>
          <w:b w:val="1"/>
          <w:color w:val="351c75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51c75"/>
          <w:sz w:val="24"/>
          <w:szCs w:val="24"/>
          <w:rtl w:val="0"/>
        </w:rPr>
        <w:t xml:space="preserve">Servelets</w:t>
      </w:r>
    </w:p>
    <w:p w:rsidR="00000000" w:rsidDel="00000000" w:rsidP="00000000" w:rsidRDefault="00000000" w:rsidRPr="00000000" w14:paraId="00000017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As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Servelets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são uma das principais formas para criar páginas dinâmicas com Java, basta usar a própria linguagem Java para isso por meio da criação de uma classe que terá capacidade de operar no conteúdo HTML. </w:t>
      </w:r>
    </w:p>
    <w:p w:rsidR="00000000" w:rsidDel="00000000" w:rsidP="00000000" w:rsidRDefault="00000000" w:rsidRPr="00000000" w14:paraId="00000019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Uma primeira ideia de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servelet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é que cada uma delas é responsável por uma página, sendo que ela lê dados de requisição do cliente e responde com outros dados (como vimos na aula anterior).</w:t>
      </w:r>
    </w:p>
    <w:p w:rsidR="00000000" w:rsidDel="00000000" w:rsidP="00000000" w:rsidRDefault="00000000" w:rsidRPr="00000000" w14:paraId="0000001A">
      <w:pPr>
        <w:jc w:val="both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Importante: cada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Servelet é um objeto Java que recebe as requisições (request) e produz uma resposta (response), com uma página HTML dinamicamente gerada.</w:t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57150" distT="57150" distL="57150" distR="57150" hidden="0" layoutInCell="1" locked="0" relativeHeight="0" simplePos="0">
            <wp:simplePos x="0" y="0"/>
            <wp:positionH relativeFrom="column">
              <wp:posOffset>1343025</wp:posOffset>
            </wp:positionH>
            <wp:positionV relativeFrom="paragraph">
              <wp:posOffset>219075</wp:posOffset>
            </wp:positionV>
            <wp:extent cx="2757488" cy="1885911"/>
            <wp:effectExtent b="0" l="0" r="0" t="0"/>
            <wp:wrapTopAndBottom distB="57150" distT="5715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57488" cy="188591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rFonts w:ascii="Roboto" w:cs="Roboto" w:eastAsia="Roboto" w:hAnsi="Roboto"/>
          <w:b w:val="1"/>
          <w:color w:val="351c75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51c75"/>
          <w:sz w:val="24"/>
          <w:szCs w:val="24"/>
          <w:rtl w:val="0"/>
        </w:rPr>
        <w:t xml:space="preserve">Java Web</w:t>
      </w:r>
    </w:p>
    <w:p w:rsidR="00000000" w:rsidDel="00000000" w:rsidP="00000000" w:rsidRDefault="00000000" w:rsidRPr="00000000" w14:paraId="0000001F">
      <w:pPr>
        <w:jc w:val="both"/>
        <w:rPr>
          <w:rFonts w:ascii="Roboto" w:cs="Roboto" w:eastAsia="Roboto" w:hAnsi="Roboto"/>
          <w:b w:val="1"/>
          <w:color w:val="351c75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51c75"/>
          <w:sz w:val="24"/>
          <w:szCs w:val="24"/>
          <w:rtl w:val="0"/>
        </w:rPr>
        <w:t xml:space="preserve">Java Server Pages (JSP)</w:t>
      </w:r>
    </w:p>
    <w:p w:rsidR="00000000" w:rsidDel="00000000" w:rsidP="00000000" w:rsidRDefault="00000000" w:rsidRPr="00000000" w14:paraId="00000020">
      <w:pPr>
        <w:jc w:val="both"/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As JSPs, são páginas HTML que podem ter dentro de si trechos de código Java.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Como em um projeto real, a quantidade de HTML dentro de uma Servlet seria muito maior do que o visto nos exemplos anteriores, e na prática o código Java de verdade (e não o que escrevia HTML) era exceção. Com as JSPs em vez de ter algo parecido com o servlet que respondia por /visualizar, poderíamos ter uma página como visto abaixo:</w:t>
      </w:r>
    </w:p>
    <w:p w:rsidR="00000000" w:rsidDel="00000000" w:rsidP="00000000" w:rsidRDefault="00000000" w:rsidRPr="00000000" w14:paraId="00000022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209550</wp:posOffset>
            </wp:positionV>
            <wp:extent cx="6120000" cy="1498600"/>
            <wp:effectExtent b="0" l="0" r="0" t="0"/>
            <wp:wrapTopAndBottom distB="114300" distT="11430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1498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3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Veja como nosso código agora pareceu melhor.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 Agora a proporção parece estar mais correta, sendo o HTML a regra e o Java a exceção.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Nas JSPs temos a possibilidade da escrita direta do HTML, que além de deixar o código mais legível, deixa-o mais fácil e  ágil de fazer a manutenção. Apesar da notória melhoria, na mistura entre HTML e Java permaneceram, através dos </w:t>
      </w:r>
      <w:r w:rsidDel="00000000" w:rsidR="00000000" w:rsidRPr="00000000">
        <w:rPr>
          <w:rFonts w:ascii="Roboto" w:cs="Roboto" w:eastAsia="Roboto" w:hAnsi="Roboto"/>
          <w:b w:val="1"/>
          <w:color w:val="674ea7"/>
          <w:sz w:val="28"/>
          <w:szCs w:val="28"/>
          <w:shd w:fill="d9d2e9" w:val="clear"/>
          <w:rtl w:val="0"/>
        </w:rPr>
        <w:t xml:space="preserve">Scriptlets</w:t>
      </w:r>
      <w:r w:rsidDel="00000000" w:rsidR="00000000" w:rsidRPr="00000000">
        <w:rPr>
          <w:rFonts w:ascii="Roboto" w:cs="Roboto" w:eastAsia="Roboto" w:hAnsi="Roboto"/>
          <w:rtl w:val="0"/>
        </w:rPr>
        <w:t xml:space="preserve">, aqueles estranhos sinais de </w:t>
      </w:r>
      <w:r w:rsidDel="00000000" w:rsidR="00000000" w:rsidRPr="00000000">
        <w:rPr>
          <w:rFonts w:ascii="Roboto" w:cs="Roboto" w:eastAsia="Roboto" w:hAnsi="Roboto"/>
          <w:b w:val="1"/>
          <w:color w:val="674ea7"/>
          <w:sz w:val="36"/>
          <w:szCs w:val="36"/>
          <w:shd w:fill="d9d2e9" w:val="clear"/>
          <w:rtl w:val="0"/>
        </w:rPr>
        <w:t xml:space="preserve">&lt;% %&gt;</w:t>
      </w:r>
      <w:r w:rsidDel="00000000" w:rsidR="00000000" w:rsidRPr="00000000">
        <w:rPr>
          <w:rFonts w:ascii="Roboto" w:cs="Roboto" w:eastAsia="Roboto" w:hAnsi="Roboto"/>
          <w:rtl w:val="0"/>
        </w:rPr>
        <w:t xml:space="preserve">.Isso provocou o surgimento de  técnicas para eliminar esse código Java da visualização do resultado. Foi justamente o papel da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JSTL (JavaStandardTagLibrary) e da EL (ExpressionLanguage)</w:t>
      </w:r>
      <w:r w:rsidDel="00000000" w:rsidR="00000000" w:rsidRPr="00000000">
        <w:rPr>
          <w:rFonts w:ascii="Roboto" w:cs="Roboto" w:eastAsia="Roboto" w:hAnsi="Roboto"/>
          <w:rtl w:val="0"/>
        </w:rPr>
        <w:t xml:space="preserve">.</w:t>
      </w:r>
    </w:p>
    <w:p w:rsidR="00000000" w:rsidDel="00000000" w:rsidP="00000000" w:rsidRDefault="00000000" w:rsidRPr="00000000" w14:paraId="00000024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De acordo com a imagem acima é possível escrever HTML com códigos JSP embutidos.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Como o HTML é uma linguagem estática, o JSP será o responsável por criar dinamismo.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Por ser gratuita e possuir especificação aberta possui diversos servidores que suportam a linguagem, entre eles temos: </w:t>
      </w:r>
      <w:r w:rsidDel="00000000" w:rsidR="00000000" w:rsidRPr="00000000">
        <w:rPr>
          <w:rFonts w:ascii="Roboto" w:cs="Roboto" w:eastAsia="Roboto" w:hAnsi="Roboto"/>
          <w:b w:val="1"/>
          <w:color w:val="674ea7"/>
          <w:rtl w:val="0"/>
        </w:rPr>
        <w:t xml:space="preserve">Tomcat, GlassFish, JBoss</w:t>
      </w:r>
      <w:r w:rsidDel="00000000" w:rsidR="00000000" w:rsidRPr="00000000">
        <w:rPr>
          <w:rFonts w:ascii="Roboto" w:cs="Roboto" w:eastAsia="Roboto" w:hAnsi="Roboto"/>
          <w:b w:val="1"/>
          <w:color w:val="0b5394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entre outros. O JSP necessita de servidor para funcionar por ser uma linguagem Server-side script, o usuário não consegue ver a codificação JSP, pois esta é convertida diretamente pelo servidor, sendo apresentado ao usuário apenas codificação HTML.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209550</wp:posOffset>
            </wp:positionV>
            <wp:extent cx="6120000" cy="1790700"/>
            <wp:effectExtent b="0" l="0" r="0" t="0"/>
            <wp:wrapTopAndBottom distB="114300" distT="11430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1790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5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O objetivo da linguagem JSP não é só o desenvolvimento de páginas dinâmicas para Internet. Com ela é possível desenvolver sistemas inteiros para Internet. Além disso, existem diversos benefícios em se utilizar a linguagem JSP.</w:t>
      </w:r>
    </w:p>
    <w:p w:rsidR="00000000" w:rsidDel="00000000" w:rsidP="00000000" w:rsidRDefault="00000000" w:rsidRPr="00000000" w14:paraId="00000026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rFonts w:ascii="Roboto" w:cs="Roboto" w:eastAsia="Roboto" w:hAnsi="Roboto"/>
          <w:b w:val="1"/>
          <w:color w:val="674ea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674ea7"/>
          <w:sz w:val="24"/>
          <w:szCs w:val="24"/>
          <w:rtl w:val="0"/>
        </w:rPr>
        <w:t xml:space="preserve">JSP é embutido no HTML</w:t>
      </w:r>
    </w:p>
    <w:p w:rsidR="00000000" w:rsidDel="00000000" w:rsidP="00000000" w:rsidRDefault="00000000" w:rsidRPr="00000000" w14:paraId="00000028">
      <w:pPr>
        <w:jc w:val="both"/>
        <w:rPr>
          <w:rFonts w:ascii="Roboto" w:cs="Roboto" w:eastAsia="Roboto" w:hAnsi="Roboto"/>
          <w:b w:val="1"/>
          <w:color w:val="674ea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O JSP é simples de se utilizar, podendo gerar o HTML ou ainda estar embutido dentro do HTML, como no exemplo a seguir:</w:t>
      </w:r>
    </w:p>
    <w:p w:rsidR="00000000" w:rsidDel="00000000" w:rsidP="00000000" w:rsidRDefault="00000000" w:rsidRPr="00000000" w14:paraId="0000002A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57150" distT="57150" distL="57150" distR="57150" hidden="0" layoutInCell="1" locked="0" relativeHeight="0" simplePos="0">
            <wp:simplePos x="0" y="0"/>
            <wp:positionH relativeFrom="column">
              <wp:posOffset>381000</wp:posOffset>
            </wp:positionH>
            <wp:positionV relativeFrom="paragraph">
              <wp:posOffset>228600</wp:posOffset>
            </wp:positionV>
            <wp:extent cx="5216247" cy="3243263"/>
            <wp:effectExtent b="0" l="0" r="0" t="0"/>
            <wp:wrapTopAndBottom distB="57150" distT="5715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6247" cy="32432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B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ou</w:t>
      </w:r>
    </w:p>
    <w:p w:rsidR="00000000" w:rsidDel="00000000" w:rsidP="00000000" w:rsidRDefault="00000000" w:rsidRPr="00000000" w14:paraId="0000002F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57150" distT="57150" distL="57150" distR="5715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209550</wp:posOffset>
            </wp:positionV>
            <wp:extent cx="6117150" cy="3454400"/>
            <wp:effectExtent b="0" l="0" r="0" t="0"/>
            <wp:wrapTopAndBottom distB="57150" distT="5715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7150" cy="3454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0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Para ver o que fizemos, basta executar pelo servidor TomCat ou o GlassFish, ambos criam uma URL para que possamos conferir o que declaramos no JSP, um Localhost, usando a porta 8084.</w:t>
      </w:r>
    </w:p>
    <w:p w:rsidR="00000000" w:rsidDel="00000000" w:rsidP="00000000" w:rsidRDefault="00000000" w:rsidRPr="00000000" w14:paraId="00000032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209550</wp:posOffset>
            </wp:positionV>
            <wp:extent cx="5619750" cy="1676400"/>
            <wp:effectExtent b="0" l="0" r="0" t="0"/>
            <wp:wrapTopAndBottom distB="114300" distT="11430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1676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tbl>
      <w:tblPr>
        <w:tblStyle w:val="Table1"/>
        <w:tblW w:w="9637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37"/>
        <w:tblGridChange w:id="0">
          <w:tblGrid>
            <w:gridCol w:w="9637"/>
          </w:tblGrid>
        </w:tblGridChange>
      </w:tblGrid>
      <w:tr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Dica Tomcat (DEVMEDIA - </w:t>
            </w:r>
            <w:hyperlink r:id="rId16">
              <w:r w:rsidDel="00000000" w:rsidR="00000000" w:rsidRPr="00000000">
                <w:rPr>
                  <w:rFonts w:ascii="Roboto" w:cs="Roboto" w:eastAsia="Roboto" w:hAnsi="Roboto"/>
                  <w:b w:val="1"/>
                  <w:i w:val="1"/>
                  <w:color w:val="1155cc"/>
                  <w:sz w:val="20"/>
                  <w:szCs w:val="20"/>
                  <w:u w:val="single"/>
                  <w:rtl w:val="0"/>
                </w:rPr>
                <w:t xml:space="preserve">https://www.devmedia.com.br/introducao-ao-java-server-pages-jsp/25602</w:t>
              </w:r>
            </w:hyperlink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Tomcat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O JSP por ser uma linguagem Server-Side como visto anteriormente, necessita de um servidor para o seu funcionamento.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O Apache Tomcat foi desenvolvido pela Apache Software Foundation, o Tomcat é um servlet container de código aberto, ou seja, uma aplicação que interpreta e processa servlets (java servlets) e JSP (Java Server Pages). O servidor está disponível livremente na Internet sem a necessidade de pagamento de licenciamento e está disponível no endereço http://tomcat.apache.org para diversas plataformas, entre elas o Windows, Linux, Solaris etc. Recomenda-se o download da versão 7 do servidor. A instalação é simples, basta seguir o seu passo a passo. O desenvolvedor deve fazer a instalação completa do servidor para seu sistema operacional.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Com o Tomcat instalado pode-se iniciar o desenvolvimento JSP. Para iniciar o desenvolvimento deve-se criar um diretório easyjava em C:\Program Files (x86)\Apache Software Foundation\Tomcat 7.0\webapps (no Windows) e /usr/java/apache-tomcat-7.0 (no Linux)”. No diretório easyjava deve-se criar os diretórios src, web, WEB-INF e WEB-INF/lib.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Roboto" w:cs="Roboto" w:eastAsia="Roboto" w:hAnsi="Roboto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src - Diretório onde fica armazenado o código fonte dos servlets;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Roboto" w:cs="Roboto" w:eastAsia="Roboto" w:hAnsi="Roboto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web - Diretório raiz da aplicação web;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Roboto" w:cs="Roboto" w:eastAsia="Roboto" w:hAnsi="Roboto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WEB-INF - Diretório que armazena o descritor da aplicação web (web.xml), bem como outros arquivos de configuração. Este diretório é invisível ao usuário;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Roboto" w:cs="Roboto" w:eastAsia="Roboto" w:hAnsi="Roboto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WEB-INF/lib - Bibliotecas necessárias para a aplicação.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O JSP, assim como o PHP, pode ser utilizado dentro do HTML, a página JSP, na verdade, é uma página HTML, mas quando for necessário utilizar codificação JSP que deve estar entre as tags HTML: </w:t>
      </w:r>
    </w:p>
    <w:p w:rsidR="00000000" w:rsidDel="00000000" w:rsidP="00000000" w:rsidRDefault="00000000" w:rsidRPr="00000000" w14:paraId="00000043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37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37"/>
        <w:tblGridChange w:id="0">
          <w:tblGrid>
            <w:gridCol w:w="9637"/>
          </w:tblGrid>
        </w:tblGridChange>
      </w:tblGrid>
      <w:tr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jc w:val="center"/>
              <w:rPr>
                <w:rFonts w:ascii="Roboto" w:cs="Roboto" w:eastAsia="Roboto" w:hAnsi="Roboto"/>
                <w:b w:val="1"/>
                <w:color w:val="20124d"/>
                <w:sz w:val="48"/>
                <w:szCs w:val="4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0124d"/>
                <w:sz w:val="48"/>
                <w:szCs w:val="48"/>
                <w:rtl w:val="0"/>
              </w:rPr>
              <w:t xml:space="preserve">&lt;% 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351c75"/>
                <w:sz w:val="48"/>
                <w:szCs w:val="48"/>
                <w:rtl w:val="0"/>
              </w:rPr>
              <w:t xml:space="preserve">código jsp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20124d"/>
                <w:sz w:val="48"/>
                <w:szCs w:val="48"/>
                <w:rtl w:val="0"/>
              </w:rPr>
              <w:t xml:space="preserve"> %&gt;</w:t>
            </w:r>
          </w:p>
        </w:tc>
      </w:tr>
    </w:tbl>
    <w:p w:rsidR="00000000" w:rsidDel="00000000" w:rsidP="00000000" w:rsidRDefault="00000000" w:rsidRPr="00000000" w14:paraId="00000046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O servidor trata de converter para HTML para responder a solicitação do usuário.</w:t>
      </w:r>
    </w:p>
    <w:p w:rsidR="00000000" w:rsidDel="00000000" w:rsidP="00000000" w:rsidRDefault="00000000" w:rsidRPr="00000000" w14:paraId="00000048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Na codificação JSP, têm-se algumas diretivas, as quais são utilizadas para informações especiais dentro de páginas, sendo dividido em três tipos:</w:t>
      </w:r>
    </w:p>
    <w:p w:rsidR="00000000" w:rsidDel="00000000" w:rsidP="00000000" w:rsidRDefault="00000000" w:rsidRPr="00000000" w14:paraId="0000004A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  <w:jc w:val="both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color w:val="351c75"/>
          <w:rtl w:val="0"/>
        </w:rPr>
        <w:t xml:space="preserve">@include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- Utilizado para inserir os códigos de arquivos à página corrente;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720" w:hanging="360"/>
        <w:jc w:val="both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color w:val="351c75"/>
          <w:rtl w:val="0"/>
        </w:rPr>
        <w:t xml:space="preserve">@page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- Responsável por trazer informações sobre a página JSP;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720" w:hanging="360"/>
        <w:jc w:val="both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color w:val="351c75"/>
          <w:rtl w:val="0"/>
        </w:rPr>
        <w:t xml:space="preserve">@taglib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- Responsável por habilitar uma biblioteca de tags personalizada (item que será abordado em outro artigo com mais detalhes).</w:t>
      </w:r>
    </w:p>
    <w:p w:rsidR="00000000" w:rsidDel="00000000" w:rsidP="00000000" w:rsidRDefault="00000000" w:rsidRPr="00000000" w14:paraId="0000004E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sectPr>
      <w:pgSz w:h="16834" w:w="11909"/>
      <w:pgMar w:bottom="1231.77165354331" w:top="1440" w:left="1440" w:right="832.2047244094489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3" Type="http://schemas.openxmlformats.org/officeDocument/2006/relationships/image" Target="media/image2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caelum.com.br/apostila-java-web/javaserver-pages/" TargetMode="External"/><Relationship Id="rId15" Type="http://schemas.openxmlformats.org/officeDocument/2006/relationships/image" Target="media/image1.png"/><Relationship Id="rId14" Type="http://schemas.openxmlformats.org/officeDocument/2006/relationships/image" Target="media/image3.png"/><Relationship Id="rId16" Type="http://schemas.openxmlformats.org/officeDocument/2006/relationships/hyperlink" Target="https://www.devmedia.com.br/introducao-ao-java-server-pages-jsp/25602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devmedia.com.br/introducao-ao-desenvolvimento-de-aplicacoes-web/29798" TargetMode="External"/><Relationship Id="rId7" Type="http://schemas.openxmlformats.org/officeDocument/2006/relationships/hyperlink" Target="https://www.devmedia.com.br/artigo-java-magazine-66-desenvolvendo-java-para-web/12289" TargetMode="External"/><Relationship Id="rId8" Type="http://schemas.openxmlformats.org/officeDocument/2006/relationships/hyperlink" Target="https://www.alura.com.br/artigos/criando-uma-aplicacao-java-web-com-servlet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