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981548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96DC9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3F4C065E" w:rsidR="00993AF5" w:rsidRPr="00993AF5" w:rsidRDefault="00EE4E95" w:rsidP="00993AF5">
      <w:pPr>
        <w:spacing w:after="155"/>
        <w:jc w:val="both"/>
        <w:rPr>
          <w:sz w:val="24"/>
        </w:rPr>
      </w:pPr>
      <w:r>
        <w:rPr>
          <w:sz w:val="24"/>
        </w:rPr>
        <w:t xml:space="preserve">GUSTAVO REZENDE PAZ </w:t>
      </w: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986A6A6" w:rsidR="00993AF5" w:rsidRDefault="00993AF5" w:rsidP="00993AF5">
      <w:pPr>
        <w:spacing w:after="155"/>
        <w:jc w:val="both"/>
        <w:rPr>
          <w:sz w:val="24"/>
        </w:rPr>
      </w:pPr>
    </w:p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58710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8CB12" w14:textId="77777777" w:rsidR="00EB060C" w:rsidRDefault="00EB060C" w:rsidP="00EB060C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D36394" w14:textId="77777777" w:rsidR="00EB060C" w:rsidRPr="00993AF5" w:rsidRDefault="00EB060C" w:rsidP="00EB060C"/>
        <w:p w14:paraId="4CCB55BE" w14:textId="77A724BC" w:rsidR="00EB060C" w:rsidRDefault="00EB060C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2521" w:history="1">
            <w:r w:rsidRPr="002B6B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6B38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EEB" w14:textId="01DD7E9D" w:rsidR="00EB060C" w:rsidRDefault="00C658F6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2" w:history="1">
            <w:r w:rsidR="00EB060C" w:rsidRPr="002B6B38">
              <w:rPr>
                <w:rStyle w:val="Hyperlink"/>
                <w:noProof/>
              </w:rPr>
              <w:t>2.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Descrição do projeto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_Toc80562522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F05BF7D" w14:textId="39F29832" w:rsidR="00EB060C" w:rsidRDefault="00C658F6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3" w:history="1">
            <w:r w:rsidR="00EB060C" w:rsidRPr="002B6B38">
              <w:rPr>
                <w:rStyle w:val="Hyperlink"/>
                <w:noProof/>
              </w:rPr>
              <w:t>3.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Banco de dados relacional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_Toc80562523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4A90219C" w14:textId="31B2464C" w:rsidR="00EB060C" w:rsidRDefault="00C658F6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4" w:history="1">
            <w:r w:rsidR="00EB060C" w:rsidRPr="002B6B38">
              <w:rPr>
                <w:rStyle w:val="Hyperlink"/>
                <w:noProof/>
              </w:rPr>
              <w:t>4.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Modelagem de dados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_Toc80562524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1666399D" w14:textId="20BF3089" w:rsidR="00EB060C" w:rsidRDefault="00EB060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</w:t>
          </w:r>
          <w:hyperlink w:anchor="_Toc80562525" w:history="1">
            <w:r w:rsidRPr="002B6B3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EAA3" w14:textId="275EFDD1" w:rsidR="00EB060C" w:rsidRDefault="00C658F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6" w:history="1">
            <w:r w:rsidR="00EB060C" w:rsidRPr="002B6B38">
              <w:rPr>
                <w:rStyle w:val="Hyperlink"/>
                <w:noProof/>
              </w:rPr>
              <w:t>Modelo Lógico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_Toc80562526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5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C826EAA" w14:textId="130C60B0" w:rsidR="00EB060C" w:rsidRDefault="00C658F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7" w:history="1">
            <w:r w:rsidR="00EB060C" w:rsidRPr="002B6B38">
              <w:rPr>
                <w:rStyle w:val="Hyperlink"/>
                <w:noProof/>
              </w:rPr>
              <w:t>Modelo Físico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_Toc80562527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6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2DC6ED6" w14:textId="01405DCB" w:rsidR="00EB060C" w:rsidRDefault="00C658F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8" w:history="1">
            <w:r w:rsidR="00EB060C" w:rsidRPr="002B6B38">
              <w:rPr>
                <w:rStyle w:val="Hyperlink"/>
                <w:noProof/>
              </w:rPr>
              <w:t>Cronograma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_Toc80562528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D94E3FB" w14:textId="2AC71EA9" w:rsidR="00EB060C" w:rsidRDefault="00C658F6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anchor="_Toc80562529" w:history="1">
            <w:r w:rsidR="00EB060C" w:rsidRPr="002B6B38">
              <w:rPr>
                <w:rStyle w:val="Hyperlink"/>
                <w:noProof/>
              </w:rPr>
              <w:t>Trello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_Toc80562529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3F00A9E" w14:textId="73A92937" w:rsidR="00730C9D" w:rsidRDefault="00730C9D" w:rsidP="00730C9D">
          <w:r>
            <w:t>Backend..................................................................................................................................................................8</w:t>
          </w:r>
        </w:p>
        <w:p w14:paraId="3B9F2A14" w14:textId="524A0003" w:rsidR="007B59CD" w:rsidRDefault="007B59CD" w:rsidP="00730C9D">
          <w:r>
            <w:t>Funcionalidades......................................................................................................................................................9</w:t>
          </w:r>
        </w:p>
        <w:p w14:paraId="6AD9F166" w14:textId="612B2068" w:rsidR="007B59CD" w:rsidRPr="00730C9D" w:rsidRDefault="007B59CD" w:rsidP="00730C9D">
          <w:r>
            <w:t>Frontend...............................................................................................................................................................10</w:t>
          </w:r>
        </w:p>
        <w:p w14:paraId="3A49B899" w14:textId="13FADEAA" w:rsidR="00EB060C" w:rsidRDefault="00EB060C" w:rsidP="00EB060C">
          <w:pPr>
            <w:rPr>
              <w:b/>
              <w:bCs/>
            </w:rPr>
          </w:pPr>
          <w:r>
            <w:fldChar w:fldCharType="end"/>
          </w:r>
        </w:p>
      </w:sdtContent>
    </w:sdt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2DC37DF4" w:rsidR="00993AF5" w:rsidRDefault="00993AF5" w:rsidP="00993AF5">
      <w:pPr>
        <w:spacing w:after="155"/>
        <w:jc w:val="both"/>
        <w:rPr>
          <w:sz w:val="24"/>
        </w:rPr>
      </w:pPr>
    </w:p>
    <w:p w14:paraId="3FC3B3EF" w14:textId="51DABDCD" w:rsidR="00EB060C" w:rsidRDefault="00EB060C" w:rsidP="00993AF5">
      <w:pPr>
        <w:spacing w:after="155"/>
        <w:jc w:val="both"/>
        <w:rPr>
          <w:sz w:val="24"/>
        </w:rPr>
      </w:pPr>
    </w:p>
    <w:p w14:paraId="4FB0437A" w14:textId="1D630A44" w:rsidR="00EB060C" w:rsidRDefault="00EB060C" w:rsidP="00993AF5">
      <w:pPr>
        <w:spacing w:after="155"/>
        <w:jc w:val="both"/>
        <w:rPr>
          <w:sz w:val="24"/>
        </w:rPr>
      </w:pPr>
    </w:p>
    <w:p w14:paraId="7B8D9E3A" w14:textId="33623B76" w:rsidR="00EB060C" w:rsidRDefault="00EB060C" w:rsidP="00993AF5">
      <w:pPr>
        <w:spacing w:after="155"/>
        <w:jc w:val="both"/>
        <w:rPr>
          <w:sz w:val="24"/>
        </w:rPr>
      </w:pPr>
    </w:p>
    <w:p w14:paraId="5A8FEA98" w14:textId="77777777" w:rsidR="00EB060C" w:rsidRDefault="00EB060C" w:rsidP="00993AF5">
      <w:pPr>
        <w:spacing w:after="155"/>
        <w:jc w:val="both"/>
        <w:rPr>
          <w:sz w:val="24"/>
        </w:rPr>
      </w:pPr>
    </w:p>
    <w:p w14:paraId="3B9D6A84" w14:textId="45961F00" w:rsidR="005078EB" w:rsidRDefault="00B80690" w:rsidP="00411339">
      <w:pPr>
        <w:pStyle w:val="Ttulo1"/>
        <w:rPr>
          <w:lang w:val="en-US"/>
        </w:rPr>
      </w:pPr>
      <w:bookmarkStart w:id="0" w:name="_Toc80311768"/>
      <w:bookmarkStart w:id="1" w:name="_Toc80562521"/>
      <w:r>
        <w:rPr>
          <w:lang w:val="en-US"/>
        </w:rPr>
        <w:t>Resumo</w:t>
      </w:r>
      <w:bookmarkEnd w:id="0"/>
      <w:bookmarkEnd w:id="1"/>
    </w:p>
    <w:p w14:paraId="2B300CE2" w14:textId="7424D7B3" w:rsidR="00896DC9" w:rsidRPr="00730C9D" w:rsidRDefault="00730C9D" w:rsidP="008C5CFC">
      <w:pPr>
        <w:spacing w:line="360" w:lineRule="auto"/>
        <w:ind w:firstLine="357"/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lang w:val="en-US"/>
        </w:rPr>
        <w:t xml:space="preserve">A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documentação tem como fundamento apresentar detalhadamente o desenvolvimento e organização do banco de dados da clinica médica ‘’SP Medical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Group’’, destacando as etapas elaboradas do início até o término do projeto, o cronograma das atividades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,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o modo como foi produzido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e o material com informações do sistema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.</w:t>
      </w:r>
    </w:p>
    <w:p w14:paraId="12C1F2B0" w14:textId="77777777" w:rsidR="00EB060C" w:rsidRPr="008C5CFC" w:rsidRDefault="00EB060C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</w:p>
    <w:p w14:paraId="67700F51" w14:textId="625E771B" w:rsidR="00B80690" w:rsidRDefault="00B80690" w:rsidP="00B80690">
      <w:pPr>
        <w:pStyle w:val="Ttulo1"/>
      </w:pPr>
      <w:bookmarkStart w:id="2" w:name="_Toc80311769"/>
      <w:bookmarkStart w:id="3" w:name="_Toc80562522"/>
      <w:r>
        <w:t>Descrição do projeto</w:t>
      </w:r>
      <w:bookmarkEnd w:id="2"/>
      <w:bookmarkEnd w:id="3"/>
    </w:p>
    <w:p w14:paraId="4B5432AC" w14:textId="436955EC" w:rsidR="00896DC9" w:rsidRDefault="008C5CFC" w:rsidP="008C5CFC">
      <w:pPr>
        <w:spacing w:line="360" w:lineRule="auto"/>
        <w:rPr>
          <w:sz w:val="24"/>
          <w:szCs w:val="24"/>
        </w:rPr>
      </w:pPr>
      <w:r>
        <w:t xml:space="preserve">       </w:t>
      </w:r>
      <w:r w:rsidRPr="004E2FE4">
        <w:rPr>
          <w:sz w:val="24"/>
          <w:szCs w:val="24"/>
        </w:rPr>
        <w:t xml:space="preserve">O cliente </w:t>
      </w:r>
      <w:r w:rsidR="00896DC9" w:rsidRPr="004E2FE4">
        <w:rPr>
          <w:sz w:val="24"/>
          <w:szCs w:val="24"/>
        </w:rPr>
        <w:t xml:space="preserve">Fernando Strada solicitou ao desenvolvedor um sistema </w:t>
      </w:r>
      <w:r w:rsidRPr="004E2FE4">
        <w:rPr>
          <w:sz w:val="24"/>
          <w:szCs w:val="24"/>
        </w:rPr>
        <w:t xml:space="preserve">para </w:t>
      </w:r>
      <w:r w:rsidR="00896DC9" w:rsidRPr="004E2FE4">
        <w:rPr>
          <w:sz w:val="24"/>
          <w:szCs w:val="24"/>
        </w:rPr>
        <w:t>realizar a gestão da clínica</w:t>
      </w:r>
      <w:r w:rsidRPr="004E2FE4">
        <w:rPr>
          <w:sz w:val="24"/>
          <w:szCs w:val="24"/>
        </w:rPr>
        <w:t xml:space="preserve"> de forma dinâmica e precisa para </w:t>
      </w:r>
      <w:r w:rsidR="00896DC9" w:rsidRPr="004E2FE4">
        <w:rPr>
          <w:sz w:val="24"/>
          <w:szCs w:val="24"/>
        </w:rPr>
        <w:t>fácil</w:t>
      </w:r>
      <w:r w:rsidRPr="004E2FE4">
        <w:rPr>
          <w:sz w:val="24"/>
          <w:szCs w:val="24"/>
        </w:rPr>
        <w:t xml:space="preserve"> acesso </w:t>
      </w:r>
      <w:r w:rsidR="00896DC9" w:rsidRPr="004E2FE4">
        <w:rPr>
          <w:sz w:val="24"/>
          <w:szCs w:val="24"/>
        </w:rPr>
        <w:t>aos dados sobre as informações de seus pacientes. Para isso, foi realizado modelagens, scripts e</w:t>
      </w:r>
      <w:r w:rsidRPr="004E2FE4">
        <w:rPr>
          <w:sz w:val="24"/>
          <w:szCs w:val="24"/>
        </w:rPr>
        <w:t xml:space="preserve"> uma </w:t>
      </w:r>
      <w:r w:rsidR="00896DC9" w:rsidRPr="004E2FE4">
        <w:rPr>
          <w:sz w:val="24"/>
          <w:szCs w:val="24"/>
        </w:rPr>
        <w:t>organização</w:t>
      </w:r>
      <w:r w:rsidRPr="004E2FE4">
        <w:rPr>
          <w:sz w:val="24"/>
          <w:szCs w:val="24"/>
        </w:rPr>
        <w:t>. Com</w:t>
      </w:r>
      <w:r w:rsidR="00896DC9" w:rsidRPr="004E2FE4">
        <w:rPr>
          <w:sz w:val="24"/>
          <w:szCs w:val="24"/>
        </w:rPr>
        <w:t xml:space="preserve"> tabelas, funções e parâmetros para </w:t>
      </w:r>
      <w:r w:rsidRPr="004E2FE4">
        <w:rPr>
          <w:sz w:val="24"/>
          <w:szCs w:val="24"/>
        </w:rPr>
        <w:t>facilitar a</w:t>
      </w:r>
      <w:r w:rsidR="00896DC9" w:rsidRPr="004E2FE4">
        <w:rPr>
          <w:sz w:val="24"/>
          <w:szCs w:val="24"/>
        </w:rPr>
        <w:t xml:space="preserve"> visualização dos dados. O documento </w:t>
      </w:r>
      <w:r w:rsidRPr="004E2FE4">
        <w:rPr>
          <w:sz w:val="24"/>
          <w:szCs w:val="24"/>
        </w:rPr>
        <w:t>com as tabelas e descrição do que foi produzido pode-se encontrar no git hub do desenvolvedor Gustavo Rezende.</w:t>
      </w:r>
    </w:p>
    <w:p w14:paraId="3B120AB6" w14:textId="77777777" w:rsidR="004E2FE4" w:rsidRPr="004E2FE4" w:rsidRDefault="004E2FE4" w:rsidP="008C5CFC">
      <w:pPr>
        <w:spacing w:line="360" w:lineRule="auto"/>
        <w:rPr>
          <w:sz w:val="24"/>
          <w:szCs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4" w:name="_Toc80311770"/>
      <w:bookmarkStart w:id="5" w:name="_Toc80562523"/>
      <w:r>
        <w:t>Banco de dados relacional</w:t>
      </w:r>
      <w:bookmarkEnd w:id="4"/>
      <w:bookmarkEnd w:id="5"/>
    </w:p>
    <w:p w14:paraId="652EA978" w14:textId="667DC154" w:rsidR="008C5CFC" w:rsidRDefault="0087141B" w:rsidP="004E2FE4">
      <w:pPr>
        <w:spacing w:line="360" w:lineRule="auto"/>
        <w:ind w:left="-6" w:hanging="11"/>
        <w:jc w:val="both"/>
        <w:rPr>
          <w:sz w:val="24"/>
          <w:szCs w:val="24"/>
        </w:rPr>
      </w:pPr>
      <w:bookmarkStart w:id="6" w:name="_Toc80311771"/>
      <w:r>
        <w:rPr>
          <w:sz w:val="24"/>
          <w:szCs w:val="24"/>
        </w:rPr>
        <w:t xml:space="preserve">          </w:t>
      </w:r>
      <w:r w:rsidR="008C5CFC">
        <w:rPr>
          <w:sz w:val="24"/>
          <w:szCs w:val="24"/>
        </w:rPr>
        <w:t xml:space="preserve">Bancos de dados são importantes para organizarmos e armazenarmos informações de maneira organizada e centralizadas, assim facilitando o acesso aos dados e tornando possível adquirir informações através de relacionamentos entre entidades/tabelas, quando houver. </w:t>
      </w:r>
    </w:p>
    <w:p w14:paraId="4A284705" w14:textId="1DC663B3" w:rsidR="008C5CFC" w:rsidRDefault="008C5CFC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Nos casos em que estes relacionamentos existem, temos bancos de dados relacionais. Nestes a modelagem é feita de uma forma que estes tenham tabelas interligadas entre si, cada registro tem seus campos e é acompanhado por uma chave primária, que pode ser usada como estrangeira em outra entidade, formando a dita relação entre tabelas, que se bem feita, além de evitar anomalias, deixa o banco sem redundância e menos lento.</w:t>
      </w:r>
    </w:p>
    <w:p w14:paraId="5B59395A" w14:textId="4E87275F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31FE4F70" w14:textId="6391088B" w:rsidR="007B59CD" w:rsidRDefault="007B59CD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4E01AFCF" w14:textId="77777777" w:rsidR="007B59CD" w:rsidRDefault="007B59CD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7" w:name="_Toc80562524"/>
      <w:r>
        <w:lastRenderedPageBreak/>
        <w:t>Modelagem de dados</w:t>
      </w:r>
      <w:bookmarkEnd w:id="6"/>
      <w:bookmarkEnd w:id="7"/>
    </w:p>
    <w:p w14:paraId="40C2279B" w14:textId="2ED79B90" w:rsidR="004E2FE4" w:rsidRDefault="0087141B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bookmarkStart w:id="8" w:name="_Toc80311772"/>
      <w:r>
        <w:rPr>
          <w:color w:val="000000" w:themeColor="text1"/>
          <w:sz w:val="24"/>
          <w:szCs w:val="24"/>
        </w:rPr>
        <w:t xml:space="preserve">           </w:t>
      </w:r>
      <w:r w:rsidR="008C5CFC">
        <w:rPr>
          <w:color w:val="000000" w:themeColor="text1"/>
          <w:sz w:val="24"/>
          <w:szCs w:val="24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14:paraId="20779D02" w14:textId="77777777" w:rsidR="00730C9D" w:rsidRDefault="00730C9D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</w:p>
    <w:p w14:paraId="6BC5CF65" w14:textId="73763388" w:rsidR="00B80690" w:rsidRDefault="004E2FE4" w:rsidP="00B80690">
      <w:pPr>
        <w:pStyle w:val="Ttulo2"/>
      </w:pPr>
      <w:r>
        <w:t xml:space="preserve">             </w:t>
      </w:r>
      <w:bookmarkStart w:id="9" w:name="_Toc80562525"/>
      <w:r w:rsidR="00B80690" w:rsidRPr="00B80690">
        <w:t xml:space="preserve">Modelo </w:t>
      </w:r>
      <w:r w:rsidR="00B80690">
        <w:t>Conceitual</w:t>
      </w:r>
      <w:bookmarkEnd w:id="8"/>
      <w:bookmarkEnd w:id="9"/>
    </w:p>
    <w:p w14:paraId="18A3DA86" w14:textId="77777777" w:rsidR="004E2FE4" w:rsidRPr="004E2FE4" w:rsidRDefault="004E2FE4" w:rsidP="004E2FE4"/>
    <w:p w14:paraId="7BA1E071" w14:textId="77777777" w:rsidR="004E2FE4" w:rsidRPr="004E2FE4" w:rsidRDefault="004E2FE4" w:rsidP="004E2FE4"/>
    <w:p w14:paraId="3CCAA68A" w14:textId="6470FB0F" w:rsidR="00FA41A7" w:rsidRDefault="00FA41A7" w:rsidP="00387357">
      <w:pPr>
        <w:jc w:val="center"/>
      </w:pPr>
      <w:r>
        <w:rPr>
          <w:noProof/>
        </w:rPr>
        <w:drawing>
          <wp:inline distT="0" distB="0" distL="0" distR="0" wp14:anchorId="66857385" wp14:editId="2D7FCF91">
            <wp:extent cx="5405120" cy="35953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C7A" w14:textId="6BE4E038" w:rsidR="00387357" w:rsidRDefault="00387357" w:rsidP="00FA41A7"/>
    <w:p w14:paraId="467AAE5E" w14:textId="77777777" w:rsidR="007B59CD" w:rsidRPr="00FA41A7" w:rsidRDefault="007B59CD" w:rsidP="00FA41A7"/>
    <w:p w14:paraId="358FE756" w14:textId="1E75C120" w:rsidR="00FA41A7" w:rsidRDefault="00FA41A7" w:rsidP="00FA41A7"/>
    <w:p w14:paraId="13223EDC" w14:textId="1A83BBB0" w:rsidR="00FA41A7" w:rsidRPr="00387357" w:rsidRDefault="00FA41A7" w:rsidP="00387357">
      <w:pPr>
        <w:spacing w:line="360" w:lineRule="auto"/>
        <w:rPr>
          <w:rFonts w:ascii="Arial" w:hAnsi="Arial" w:cs="Arial"/>
          <w:color w:val="auto"/>
        </w:rPr>
      </w:pPr>
      <w:r w:rsidRPr="00387357">
        <w:rPr>
          <w:rFonts w:ascii="Arial" w:hAnsi="Arial" w:cs="Arial"/>
          <w:color w:val="auto"/>
        </w:rPr>
        <w:t xml:space="preserve">Nesse modelo conceitual do sistema, é possível traçar uma primeira organização mais simples do projeto, trazendo as classes e as respectivas cardinalidades que haverá entre elas. De acordo com o que foi solicitado foi introduzido Usuário, tipo de usuário, </w:t>
      </w:r>
      <w:r w:rsidR="00387357" w:rsidRPr="00387357">
        <w:rPr>
          <w:rFonts w:ascii="Arial" w:hAnsi="Arial" w:cs="Arial"/>
          <w:color w:val="auto"/>
        </w:rPr>
        <w:t>P</w:t>
      </w:r>
      <w:r w:rsidRPr="00387357">
        <w:rPr>
          <w:rFonts w:ascii="Arial" w:hAnsi="Arial" w:cs="Arial"/>
          <w:color w:val="auto"/>
        </w:rPr>
        <w:t xml:space="preserve">aciente, </w:t>
      </w:r>
      <w:r w:rsidR="00387357" w:rsidRPr="00387357">
        <w:rPr>
          <w:rFonts w:ascii="Arial" w:hAnsi="Arial" w:cs="Arial"/>
          <w:color w:val="auto"/>
        </w:rPr>
        <w:t>M</w:t>
      </w:r>
      <w:r w:rsidRPr="00387357">
        <w:rPr>
          <w:rFonts w:ascii="Arial" w:hAnsi="Arial" w:cs="Arial"/>
          <w:color w:val="auto"/>
        </w:rPr>
        <w:t xml:space="preserve">édicos, </w:t>
      </w:r>
      <w:r w:rsidR="00387357" w:rsidRPr="00387357">
        <w:rPr>
          <w:rFonts w:ascii="Arial" w:hAnsi="Arial" w:cs="Arial"/>
          <w:color w:val="auto"/>
        </w:rPr>
        <w:t>c</w:t>
      </w:r>
      <w:r w:rsidRPr="00387357">
        <w:rPr>
          <w:rFonts w:ascii="Arial" w:hAnsi="Arial" w:cs="Arial"/>
          <w:color w:val="auto"/>
        </w:rPr>
        <w:t>onsultas, especialidades, situação da consulta, clínica e dados da clínica</w:t>
      </w:r>
      <w:r w:rsidR="00387357" w:rsidRPr="00387357">
        <w:rPr>
          <w:rFonts w:ascii="Arial" w:hAnsi="Arial" w:cs="Arial"/>
          <w:color w:val="auto"/>
        </w:rPr>
        <w:t xml:space="preserve"> como endereço.</w:t>
      </w:r>
    </w:p>
    <w:p w14:paraId="6F866D76" w14:textId="77777777" w:rsidR="00FA41A7" w:rsidRPr="00FA41A7" w:rsidRDefault="00FA41A7" w:rsidP="00FA41A7"/>
    <w:p w14:paraId="3ABE590E" w14:textId="15730976" w:rsidR="00B80690" w:rsidRDefault="004E2FE4" w:rsidP="00B80690">
      <w:pPr>
        <w:pStyle w:val="Ttulo2"/>
      </w:pPr>
      <w:bookmarkStart w:id="10" w:name="_Toc80311773"/>
      <w:r>
        <w:lastRenderedPageBreak/>
        <w:t xml:space="preserve">             </w:t>
      </w:r>
      <w:bookmarkStart w:id="11" w:name="_Toc80562526"/>
      <w:r w:rsidR="00B80690">
        <w:t>Modelo Lógico</w:t>
      </w:r>
      <w:bookmarkEnd w:id="10"/>
      <w:bookmarkEnd w:id="11"/>
    </w:p>
    <w:p w14:paraId="793EAF82" w14:textId="77777777" w:rsidR="007B59CD" w:rsidRPr="007B59CD" w:rsidRDefault="007B59CD" w:rsidP="007B59CD"/>
    <w:p w14:paraId="6FFC404E" w14:textId="3B3BF6AF" w:rsidR="00387357" w:rsidRDefault="00387357" w:rsidP="00387357">
      <w:pPr>
        <w:jc w:val="center"/>
      </w:pPr>
      <w:r>
        <w:rPr>
          <w:noProof/>
        </w:rPr>
        <w:drawing>
          <wp:inline distT="0" distB="0" distL="0" distR="0" wp14:anchorId="1B254924" wp14:editId="0C9E19EE">
            <wp:extent cx="6294928" cy="382735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77" cy="3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0311774"/>
    </w:p>
    <w:p w14:paraId="607C23B7" w14:textId="77777777" w:rsidR="007B59CD" w:rsidRDefault="007B59CD" w:rsidP="00387357">
      <w:pPr>
        <w:spacing w:line="360" w:lineRule="auto"/>
        <w:rPr>
          <w:rFonts w:ascii="Helvetica" w:hAnsi="Helvetica" w:cs="Helvetica"/>
          <w:color w:val="auto"/>
        </w:rPr>
      </w:pPr>
    </w:p>
    <w:p w14:paraId="14011622" w14:textId="555E1752" w:rsidR="00387357" w:rsidRPr="009E7B6B" w:rsidRDefault="00387357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 xml:space="preserve">A modelagem lógica é um protótipo mais aprofundado e mais sólido do modelo conceitual, trazendo uma visão mais ampla das necessidades do </w:t>
      </w:r>
      <w:r>
        <w:rPr>
          <w:rFonts w:ascii="Helvetica" w:hAnsi="Helvetica" w:cs="Helvetica"/>
          <w:color w:val="auto"/>
        </w:rPr>
        <w:t>sistema da SP Medical Group</w:t>
      </w:r>
      <w:r w:rsidRPr="00EE4BFA">
        <w:rPr>
          <w:rFonts w:ascii="Helvetica" w:hAnsi="Helvetica" w:cs="Helvetica"/>
          <w:color w:val="auto"/>
        </w:rPr>
        <w:t>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37203059" w14:textId="5E0A49C0" w:rsidR="00B80690" w:rsidRDefault="004E2FE4" w:rsidP="00B80690">
      <w:pPr>
        <w:pStyle w:val="Ttulo2"/>
      </w:pPr>
      <w:r>
        <w:lastRenderedPageBreak/>
        <w:t xml:space="preserve">               </w:t>
      </w:r>
      <w:bookmarkStart w:id="13" w:name="_Toc80562527"/>
      <w:r w:rsidR="00B80690">
        <w:t>Modelo Físico</w:t>
      </w:r>
      <w:bookmarkEnd w:id="12"/>
      <w:bookmarkEnd w:id="13"/>
    </w:p>
    <w:p w14:paraId="6FAA7EEB" w14:textId="5F831FFD" w:rsidR="009E7B6B" w:rsidRDefault="009E7B6B" w:rsidP="009E7B6B">
      <w:r>
        <w:rPr>
          <w:noProof/>
        </w:rPr>
        <w:drawing>
          <wp:inline distT="0" distB="0" distL="0" distR="0" wp14:anchorId="446F06C0" wp14:editId="2046ECA7">
            <wp:extent cx="6254939" cy="41740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54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C01" w14:textId="5A2B9127" w:rsidR="009E7B6B" w:rsidRDefault="009E7B6B" w:rsidP="009E7B6B"/>
    <w:p w14:paraId="1D7C9263" w14:textId="77777777" w:rsidR="004E2FE4" w:rsidRDefault="004E2FE4" w:rsidP="009E7B6B">
      <w:pPr>
        <w:spacing w:line="360" w:lineRule="auto"/>
        <w:rPr>
          <w:rFonts w:ascii="Helvetica" w:hAnsi="Helvetica" w:cs="Helvetica"/>
          <w:color w:val="auto"/>
        </w:rPr>
      </w:pPr>
    </w:p>
    <w:p w14:paraId="546C7A81" w14:textId="576A20E3" w:rsidR="009E7B6B" w:rsidRDefault="009E7B6B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</w:t>
      </w:r>
      <w:r>
        <w:rPr>
          <w:rFonts w:ascii="Helvetica" w:hAnsi="Helvetica" w:cs="Helvetica"/>
          <w:color w:val="auto"/>
        </w:rPr>
        <w:t xml:space="preserve">. Assim como no Excel que </w:t>
      </w:r>
      <w:r w:rsidRPr="00EE4BFA">
        <w:rPr>
          <w:rFonts w:ascii="Helvetica" w:hAnsi="Helvetica" w:cs="Helvetica"/>
          <w:color w:val="auto"/>
        </w:rPr>
        <w:t>simula o banco de dados em uma planilha</w:t>
      </w:r>
      <w:r>
        <w:rPr>
          <w:rFonts w:ascii="Helvetica" w:hAnsi="Helvetica" w:cs="Helvetica"/>
          <w:color w:val="auto"/>
        </w:rPr>
        <w:t>.</w:t>
      </w:r>
    </w:p>
    <w:p w14:paraId="7B6B4C84" w14:textId="5E636820" w:rsidR="009E7B6B" w:rsidRDefault="009E7B6B" w:rsidP="009E7B6B">
      <w:pPr>
        <w:rPr>
          <w:rFonts w:ascii="Helvetica" w:hAnsi="Helvetica" w:cs="Helvetica"/>
          <w:color w:val="auto"/>
        </w:rPr>
      </w:pPr>
    </w:p>
    <w:p w14:paraId="269E7D5A" w14:textId="6A702899" w:rsidR="009E7B6B" w:rsidRDefault="009E7B6B" w:rsidP="009E7B6B"/>
    <w:p w14:paraId="6BD2787B" w14:textId="0464ED0A" w:rsidR="004E2FE4" w:rsidRDefault="004E2FE4" w:rsidP="009E7B6B"/>
    <w:p w14:paraId="2EE650E8" w14:textId="0A4AA521" w:rsidR="004E2FE4" w:rsidRDefault="004E2FE4" w:rsidP="009E7B6B"/>
    <w:p w14:paraId="6CAD8D2C" w14:textId="12420A87" w:rsidR="004E2FE4" w:rsidRDefault="004E2FE4" w:rsidP="009E7B6B"/>
    <w:p w14:paraId="0A9A8908" w14:textId="5BE9A1EB" w:rsidR="004E2FE4" w:rsidRDefault="004E2FE4" w:rsidP="009E7B6B"/>
    <w:p w14:paraId="2CF5AD62" w14:textId="28978702" w:rsidR="004E2FE4" w:rsidRDefault="004E2FE4" w:rsidP="009E7B6B"/>
    <w:p w14:paraId="58231C49" w14:textId="0B7081DA" w:rsidR="004E2FE4" w:rsidRDefault="004E2FE4" w:rsidP="009E7B6B"/>
    <w:p w14:paraId="76323047" w14:textId="2D40E6F5" w:rsidR="004E2FE4" w:rsidRDefault="004E2FE4" w:rsidP="009E7B6B"/>
    <w:p w14:paraId="2DE90DB0" w14:textId="7497D762" w:rsidR="004E2FE4" w:rsidRDefault="004E2FE4" w:rsidP="009E7B6B"/>
    <w:p w14:paraId="002EBD8C" w14:textId="77777777" w:rsidR="004E2FE4" w:rsidRPr="009E7B6B" w:rsidRDefault="004E2FE4" w:rsidP="009E7B6B"/>
    <w:p w14:paraId="6F033E0B" w14:textId="2727DC5B" w:rsidR="004E2FE4" w:rsidRPr="004E2FE4" w:rsidRDefault="004E2FE4" w:rsidP="004E2FE4">
      <w:pPr>
        <w:pStyle w:val="Ttulo2"/>
      </w:pPr>
      <w:bookmarkStart w:id="14" w:name="_Toc80311775"/>
      <w:r>
        <w:lastRenderedPageBreak/>
        <w:t xml:space="preserve">                  </w:t>
      </w:r>
      <w:bookmarkStart w:id="15" w:name="_Toc80562528"/>
      <w:r w:rsidR="00B80690">
        <w:t>Cronograma</w:t>
      </w:r>
      <w:bookmarkEnd w:id="14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410"/>
        <w:gridCol w:w="482"/>
        <w:gridCol w:w="368"/>
        <w:gridCol w:w="341"/>
        <w:gridCol w:w="371"/>
        <w:gridCol w:w="425"/>
        <w:gridCol w:w="425"/>
        <w:gridCol w:w="341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434BE" w14:paraId="0F61B92D" w14:textId="706E9DDB" w:rsidTr="007B59CD">
        <w:trPr>
          <w:trHeight w:val="237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B93E1B8" w14:textId="4AB116A1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Dias</w:t>
            </w:r>
          </w:p>
        </w:tc>
        <w:tc>
          <w:tcPr>
            <w:tcW w:w="410" w:type="dxa"/>
            <w:shd w:val="clear" w:color="auto" w:fill="8EAADB" w:themeFill="accent1" w:themeFillTint="99"/>
            <w:vAlign w:val="center"/>
          </w:tcPr>
          <w:p w14:paraId="13471741" w14:textId="39BA904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2" w:type="dxa"/>
            <w:shd w:val="clear" w:color="auto" w:fill="8EAADB" w:themeFill="accent1" w:themeFillTint="99"/>
            <w:vAlign w:val="center"/>
          </w:tcPr>
          <w:p w14:paraId="2953D010" w14:textId="5D25D53D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" w:type="dxa"/>
            <w:shd w:val="clear" w:color="auto" w:fill="8EAADB" w:themeFill="accent1" w:themeFillTint="99"/>
            <w:vAlign w:val="center"/>
          </w:tcPr>
          <w:p w14:paraId="7413DBB8" w14:textId="3540543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1" w:type="dxa"/>
            <w:shd w:val="clear" w:color="auto" w:fill="8EAADB" w:themeFill="accent1" w:themeFillTint="99"/>
            <w:vAlign w:val="center"/>
          </w:tcPr>
          <w:p w14:paraId="09A88A02" w14:textId="0C4610C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1" w:type="dxa"/>
            <w:shd w:val="clear" w:color="auto" w:fill="8EAADB" w:themeFill="accent1" w:themeFillTint="99"/>
            <w:vAlign w:val="center"/>
          </w:tcPr>
          <w:p w14:paraId="77AF5BE0" w14:textId="7808A49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" w:type="dxa"/>
            <w:shd w:val="clear" w:color="auto" w:fill="8EAADB" w:themeFill="accent1" w:themeFillTint="99"/>
            <w:vAlign w:val="center"/>
          </w:tcPr>
          <w:p w14:paraId="4A4501B8" w14:textId="4E27AA1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" w:type="dxa"/>
            <w:shd w:val="clear" w:color="auto" w:fill="8EAADB" w:themeFill="accent1" w:themeFillTint="99"/>
            <w:vAlign w:val="center"/>
          </w:tcPr>
          <w:p w14:paraId="1C9C88F9" w14:textId="22C6F7DA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1" w:type="dxa"/>
            <w:shd w:val="clear" w:color="auto" w:fill="8EAADB" w:themeFill="accent1" w:themeFillTint="99"/>
            <w:vAlign w:val="center"/>
          </w:tcPr>
          <w:p w14:paraId="7A045B51" w14:textId="461F1CF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1" w:type="dxa"/>
            <w:shd w:val="clear" w:color="auto" w:fill="8EAADB" w:themeFill="accent1" w:themeFillTint="99"/>
            <w:vAlign w:val="center"/>
          </w:tcPr>
          <w:p w14:paraId="1453987E" w14:textId="32A7277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9304E3A" w14:textId="4AB8E4E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884136E" w14:textId="2F7C892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567EAD59" w14:textId="7C1B1521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3D840079" w14:textId="33B722A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43F943B8" w14:textId="4539F10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7269E701" w14:textId="208C75D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26624D4" w14:textId="2FE88E59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5EAAC09C" w14:textId="13BD5ED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434BE" w14:paraId="359EA457" w14:textId="57AC09CC" w:rsidTr="007B59CD">
        <w:trPr>
          <w:trHeight w:val="596"/>
          <w:jc w:val="center"/>
        </w:trPr>
        <w:tc>
          <w:tcPr>
            <w:tcW w:w="1921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309B224" w14:textId="5BE1B74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Organização Trello</w:t>
            </w:r>
          </w:p>
        </w:tc>
        <w:tc>
          <w:tcPr>
            <w:tcW w:w="410" w:type="dxa"/>
            <w:vAlign w:val="center"/>
          </w:tcPr>
          <w:p w14:paraId="1603CACD" w14:textId="4542067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2A87C509" w14:textId="3EDFBFC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D7CD3C9" w14:textId="446A58D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4A2667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35D63D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944D63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C948E0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8DC532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392F08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5728E4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AFAFAD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C4127F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F2494D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97594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DC3761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DE003C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E00AA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EF4F919" w14:textId="7AA8566C" w:rsidTr="007B59CD">
        <w:trPr>
          <w:trHeight w:val="677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22136EA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10" w:type="dxa"/>
            <w:vAlign w:val="center"/>
          </w:tcPr>
          <w:p w14:paraId="5E89D13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82C1A2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18BA45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7CE6FDA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1B1B95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9237A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A5EC00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7E8358D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7B37A1F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18C1B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B9459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6BE761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BA2835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289996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125726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43C5CD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70861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30C7F389" w14:textId="079507DF" w:rsidTr="007B59CD">
        <w:trPr>
          <w:trHeight w:val="655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705429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10" w:type="dxa"/>
            <w:vAlign w:val="center"/>
          </w:tcPr>
          <w:p w14:paraId="3FD8ADA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768A400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C16338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65989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1C0062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1FE94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00AD3E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02E330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3F50E2E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13FF4B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95931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941E7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61CB25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7FFC8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06AA0A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CD4BEB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B5BAEF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827EA39" w14:textId="0753C8A5" w:rsidTr="007B59CD">
        <w:trPr>
          <w:trHeight w:val="706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01D6AD4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10" w:type="dxa"/>
            <w:vAlign w:val="center"/>
          </w:tcPr>
          <w:p w14:paraId="23C1725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4F4BC09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BE3DF0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258AAC3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6EB5FB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D587EA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4F557A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8EEE02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227EF81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3C0A3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DD31C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1E859E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437FA6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FF3FD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A8E95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0F95CC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4451B1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9424DB8" w14:textId="5A2DF1B7" w:rsidTr="007B59CD">
        <w:trPr>
          <w:trHeight w:val="702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E515B3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410" w:type="dxa"/>
            <w:vAlign w:val="center"/>
          </w:tcPr>
          <w:p w14:paraId="3225CE1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F5EF74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6A670C9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4E5CC3D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728677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EFEB96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CC9E5F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A1A231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2C1AF68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062785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76F3F9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A96118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1EB9FA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AEE2A3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81D26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E42A4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F9ECC9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64501BB4" w14:textId="7A1B0E19" w:rsidTr="007B59CD">
        <w:trPr>
          <w:trHeight w:val="699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6FAC52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410" w:type="dxa"/>
            <w:vAlign w:val="center"/>
          </w:tcPr>
          <w:p w14:paraId="40E01D9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0DCDE7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8" w:type="dxa"/>
            <w:vAlign w:val="center"/>
          </w:tcPr>
          <w:p w14:paraId="55BEC23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1ECFBE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5547192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EEACFD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A524ED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6EE9D2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10453C9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59B28E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78066D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FFFA7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52B86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B39D29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0009F6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D63267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AF8C81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5C79FD2" w14:textId="35213A07" w:rsidTr="007B59CD">
        <w:trPr>
          <w:trHeight w:val="708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7043AE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410" w:type="dxa"/>
            <w:vAlign w:val="center"/>
          </w:tcPr>
          <w:p w14:paraId="6F8AEDE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FD5526B" w14:textId="1898982D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D2ADA67" w14:textId="1A890A45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1" w:type="dxa"/>
            <w:vAlign w:val="center"/>
          </w:tcPr>
          <w:p w14:paraId="2E372959" w14:textId="2A6BCA85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1" w:type="dxa"/>
            <w:vAlign w:val="center"/>
          </w:tcPr>
          <w:p w14:paraId="3D3867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801CDF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8BF752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395459D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6843ED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57AB36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01B001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01F39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EDA570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EDA5E8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41D8C1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F2DC1E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6BBFB6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911A99A" w14:textId="04A7941B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064B2A09" w14:textId="50B6897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410" w:type="dxa"/>
            <w:vAlign w:val="center"/>
          </w:tcPr>
          <w:p w14:paraId="0C9860B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4CC3A80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A879996" w14:textId="04451DD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D290EBC" w14:textId="56FE583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765581AD" w14:textId="768AED20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2E8131A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0617F20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47F366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74F9EF9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9FDE36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FCE205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C2E99C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5D0201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391BF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1487E3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CAC275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BE977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B2D54B8" w14:textId="36982DA0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3DBC5AE8" w14:textId="14A2E19C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Desenvolvimento da API</w:t>
            </w:r>
          </w:p>
        </w:tc>
        <w:tc>
          <w:tcPr>
            <w:tcW w:w="410" w:type="dxa"/>
            <w:vAlign w:val="center"/>
          </w:tcPr>
          <w:p w14:paraId="7DF85C2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BF5521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4D5BF0A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0BF29D0B" w14:textId="4AB7D8D7" w:rsidR="00A434BE" w:rsidRDefault="00A434BE" w:rsidP="007B59CD">
            <w:pPr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0589E00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1D4A4DF" w14:textId="0A067F75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72CBB4AF" w14:textId="44115091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1" w:type="dxa"/>
            <w:vAlign w:val="center"/>
          </w:tcPr>
          <w:p w14:paraId="73D37933" w14:textId="674CA0EB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1" w:type="dxa"/>
            <w:vAlign w:val="center"/>
          </w:tcPr>
          <w:p w14:paraId="17F12467" w14:textId="01C633D6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1FDF25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5216D9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7F6B90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10C168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F3A0FE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B36071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35770E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71B2B7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141795AE" w14:textId="385F53FD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75180D4D" w14:textId="5F88496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Testes (</w:t>
            </w:r>
            <w:proofErr w:type="spellStart"/>
            <w:r>
              <w:rPr>
                <w:sz w:val="24"/>
              </w:rPr>
              <w:t>postman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10" w:type="dxa"/>
            <w:vAlign w:val="center"/>
          </w:tcPr>
          <w:p w14:paraId="36C349D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CF4BB8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3CA547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30AFC7A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3A6171B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142AFD5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18B27B49" w14:textId="38F2043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A0EF04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51E99A87" w14:textId="4DCED17E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2B48E040" w14:textId="3797B6E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2A7C7C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1B1A8C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839BDB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9365CC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892D87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8D87C1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C25EFF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643658B" w14:textId="1674D05F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67D5E104" w14:textId="014601D7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dos layouts</w:t>
            </w:r>
          </w:p>
        </w:tc>
        <w:tc>
          <w:tcPr>
            <w:tcW w:w="410" w:type="dxa"/>
            <w:vAlign w:val="center"/>
          </w:tcPr>
          <w:p w14:paraId="1326481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EA995C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AE45FF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56B971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650AC13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03CF0B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6F4C3E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FA9F877" w14:textId="1CDD8AC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0AB19003" w14:textId="75C14F7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2E5C0AA3" w14:textId="4A93A2E8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2EABA39" w14:textId="239E8D4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8AA1F78" w14:textId="149D9C7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790B0D6" w14:textId="61C90475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9FA801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6BD718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FC2527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A6A91F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7932F81" w14:textId="056EBF8C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29B7046" w14:textId="06B3B510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Aplicação web </w:t>
            </w:r>
            <w:proofErr w:type="spellStart"/>
            <w:r>
              <w:rPr>
                <w:sz w:val="24"/>
              </w:rPr>
              <w:t>frontend</w:t>
            </w:r>
            <w:proofErr w:type="spellEnd"/>
          </w:p>
        </w:tc>
        <w:tc>
          <w:tcPr>
            <w:tcW w:w="410" w:type="dxa"/>
            <w:vAlign w:val="center"/>
          </w:tcPr>
          <w:p w14:paraId="702EDAC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508B408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938800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02DAC30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F8031E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0D4D51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E278B5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24F4211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500DC16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B8540E7" w14:textId="7A21CEBA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C87F192" w14:textId="24852F31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0C7BD901" w14:textId="24702938" w:rsidR="007B59CD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8CC6A31" w14:textId="7E04BEFC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61C3B8EC" w14:textId="3F2A08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2F1B7BE" w14:textId="488C085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0725799" w14:textId="576493E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4B71948" w14:textId="433EB2F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4305AEA" w14:textId="7F519434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449247D9" w14:textId="09B1E3F2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10" w:type="dxa"/>
            <w:vAlign w:val="center"/>
          </w:tcPr>
          <w:p w14:paraId="3ADB1D7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0305F23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62AD4B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4363D57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E4926F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6745A8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0C5E2A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E6C550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488B726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1D7ABD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289E39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CA272B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04A9E36" w14:textId="3A4F13B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EB5DC2B" w14:textId="165821A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16A27B95" w14:textId="4E1008AA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0109D90B" w14:textId="58294B68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7AF7FCE" w14:textId="171FCED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BC7F27B" w14:textId="77777777" w:rsidR="004E2FE4" w:rsidRDefault="004E2FE4" w:rsidP="004E2FE4">
      <w:pPr>
        <w:spacing w:line="276" w:lineRule="auto"/>
        <w:jc w:val="both"/>
        <w:rPr>
          <w:sz w:val="24"/>
        </w:rPr>
      </w:pPr>
    </w:p>
    <w:p w14:paraId="62A93AC9" w14:textId="4F08A559" w:rsidR="00B80690" w:rsidRDefault="004E2FE4" w:rsidP="00DE0A8F">
      <w:pPr>
        <w:pStyle w:val="Ttulo3"/>
      </w:pPr>
      <w:bookmarkStart w:id="16" w:name="_Toc80311776"/>
      <w:r>
        <w:t xml:space="preserve">        </w:t>
      </w:r>
      <w:bookmarkStart w:id="17" w:name="_Toc80562529"/>
      <w:r w:rsidR="00DE0A8F">
        <w:t>Trello</w:t>
      </w:r>
      <w:bookmarkEnd w:id="16"/>
      <w:bookmarkEnd w:id="17"/>
    </w:p>
    <w:p w14:paraId="19BC28D1" w14:textId="58908463" w:rsidR="004E2FE4" w:rsidRPr="004E2FE4" w:rsidRDefault="00EB060C" w:rsidP="004E2FE4">
      <w:r>
        <w:t xml:space="preserve">          </w:t>
      </w:r>
      <w:r w:rsidRPr="00EB060C">
        <w:t>https://trello.com/b/351AYZMM/2dmmed-group</w:t>
      </w:r>
    </w:p>
    <w:p w14:paraId="11410C83" w14:textId="1596591A" w:rsidR="00DE0A8F" w:rsidRDefault="004E2FE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</w:t>
      </w:r>
    </w:p>
    <w:p w14:paraId="43E4F4D1" w14:textId="4190BC8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689CA51C" w14:textId="5C7713DD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F41E651" w14:textId="7E2D93E1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58F1281" w14:textId="4CC5AAC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F3AA7AC" w14:textId="183F5464" w:rsidR="00B77395" w:rsidRDefault="00B77395" w:rsidP="00C701A9">
      <w:pPr>
        <w:spacing w:line="276" w:lineRule="auto"/>
        <w:jc w:val="both"/>
        <w:rPr>
          <w:sz w:val="24"/>
        </w:rPr>
      </w:pPr>
    </w:p>
    <w:p w14:paraId="4CBC63F3" w14:textId="364EDAEB" w:rsidR="00B77395" w:rsidRPr="00B77395" w:rsidRDefault="00C73832" w:rsidP="00B77395">
      <w:pPr>
        <w:spacing w:line="276" w:lineRule="auto"/>
        <w:ind w:left="-5" w:hanging="1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B77395" w:rsidRPr="00B77395">
        <w:rPr>
          <w:sz w:val="32"/>
          <w:szCs w:val="32"/>
        </w:rPr>
        <w:t>4. Back-End</w:t>
      </w:r>
    </w:p>
    <w:p w14:paraId="72532E8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C2CD54B" w14:textId="12E4F5FF" w:rsidR="00B77395" w:rsidRDefault="00B77395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 xml:space="preserve">           </w:t>
      </w:r>
      <w:r w:rsidR="00556629">
        <w:rPr>
          <w:sz w:val="24"/>
        </w:rPr>
        <w:t xml:space="preserve">O projeto </w:t>
      </w:r>
      <w:r w:rsidR="00556629" w:rsidRPr="00C73832">
        <w:rPr>
          <w:color w:val="C00000"/>
          <w:sz w:val="24"/>
        </w:rPr>
        <w:t>SpMedicalGroup</w:t>
      </w:r>
      <w:r w:rsidR="00556629">
        <w:rPr>
          <w:sz w:val="24"/>
        </w:rPr>
        <w:t xml:space="preserve"> foi desenvolvido utilizando o SQL Server para a parte do banco de dados e </w:t>
      </w:r>
      <w:r w:rsidR="00A9233F">
        <w:rPr>
          <w:sz w:val="24"/>
        </w:rPr>
        <w:t xml:space="preserve">    </w:t>
      </w:r>
      <w:r w:rsidR="00556629">
        <w:rPr>
          <w:sz w:val="24"/>
        </w:rPr>
        <w:t xml:space="preserve">o Microsoft Visual Studio para parte da API, em linguagem C#. A </w:t>
      </w:r>
      <w:r w:rsidR="00556629">
        <w:rPr>
          <w:rStyle w:val="nfase"/>
        </w:rPr>
        <w:t xml:space="preserve">Application Programming Interface (API) </w:t>
      </w:r>
      <w:r w:rsidR="00556629">
        <w:rPr>
          <w:rStyle w:val="nfase"/>
          <w:i w:val="0"/>
          <w:iCs w:val="0"/>
          <w:sz w:val="24"/>
          <w:szCs w:val="24"/>
        </w:rPr>
        <w:t xml:space="preserve">é uma forma de integrar sistemas </w:t>
      </w:r>
      <w:r w:rsidR="00A9233F" w:rsidRPr="00B77395">
        <w:rPr>
          <w:sz w:val="24"/>
        </w:rPr>
        <w:t>definindo as requisições</w:t>
      </w:r>
      <w:r w:rsidR="00A9233F">
        <w:rPr>
          <w:sz w:val="24"/>
        </w:rPr>
        <w:t xml:space="preserve"> e </w:t>
      </w:r>
      <w:r w:rsidR="00A9233F" w:rsidRPr="00B77395">
        <w:rPr>
          <w:sz w:val="24"/>
        </w:rPr>
        <w:t xml:space="preserve">respostas </w:t>
      </w:r>
      <w:r w:rsidR="00556629">
        <w:rPr>
          <w:rStyle w:val="nfase"/>
          <w:i w:val="0"/>
          <w:iCs w:val="0"/>
          <w:sz w:val="24"/>
          <w:szCs w:val="24"/>
        </w:rPr>
        <w:t>obtendo muita vantagem, por facilitar o desenvolvimento</w:t>
      </w:r>
      <w:r w:rsidR="00A9233F">
        <w:rPr>
          <w:rStyle w:val="nfase"/>
          <w:i w:val="0"/>
          <w:iCs w:val="0"/>
          <w:sz w:val="24"/>
          <w:szCs w:val="24"/>
        </w:rPr>
        <w:t xml:space="preserve"> </w:t>
      </w:r>
      <w:r w:rsidR="00556629">
        <w:rPr>
          <w:rStyle w:val="nfase"/>
          <w:i w:val="0"/>
          <w:iCs w:val="0"/>
          <w:sz w:val="24"/>
          <w:szCs w:val="24"/>
        </w:rPr>
        <w:t xml:space="preserve">com mais agilidade precisão e principalmente organização, </w:t>
      </w:r>
      <w:r w:rsidR="00556629" w:rsidRPr="00556629">
        <w:rPr>
          <w:rFonts w:asciiTheme="minorHAnsi" w:hAnsiTheme="minorHAnsi" w:cstheme="minorHAnsi"/>
          <w:sz w:val="24"/>
          <w:szCs w:val="24"/>
        </w:rPr>
        <w:t>seguindo protocolo HTTP.</w:t>
      </w:r>
    </w:p>
    <w:p w14:paraId="74BDFF91" w14:textId="03DC9700" w:rsidR="00A9233F" w:rsidRDefault="00A9233F" w:rsidP="00A9233F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00A9233F">
        <w:rPr>
          <w:color w:val="000000" w:themeColor="text1"/>
          <w:sz w:val="24"/>
          <w:szCs w:val="24"/>
        </w:rPr>
        <w:t xml:space="preserve"> Para a inserção e a troca de respostas é possível utilizar um formato em JSON (</w:t>
      </w:r>
      <w:r w:rsidRPr="00A9233F">
        <w:rPr>
          <w:rStyle w:val="hgkelc"/>
          <w:color w:val="000000" w:themeColor="text1"/>
          <w:sz w:val="24"/>
          <w:szCs w:val="24"/>
        </w:rPr>
        <w:t xml:space="preserve">JavaScript Object Notation) para que </w:t>
      </w:r>
      <w:r>
        <w:rPr>
          <w:color w:val="000000" w:themeColor="text1"/>
          <w:sz w:val="24"/>
          <w:szCs w:val="24"/>
        </w:rPr>
        <w:t>o</w:t>
      </w:r>
      <w:r w:rsidRPr="00A9233F">
        <w:rPr>
          <w:color w:val="000000" w:themeColor="text1"/>
          <w:sz w:val="24"/>
          <w:szCs w:val="24"/>
        </w:rPr>
        <w:t xml:space="preserve"> sistema possa ser acessado de várias maneiras Dispositivos diferentes sem se preocupar com a linguagem que usarão.</w:t>
      </w:r>
    </w:p>
    <w:p w14:paraId="5E7D9C43" w14:textId="6E289E73" w:rsidR="00C73832" w:rsidRDefault="00A9233F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para haver uma praticidade na organização a</w:t>
      </w:r>
      <w:r w:rsidRPr="00A923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 foi feita utilizando o estilo de arquitetura REST, sigla em inglês para Representational State Transfer, ou, traduzindo, Interface de Programação de Aplicativos.</w:t>
      </w:r>
    </w:p>
    <w:p w14:paraId="275394CC" w14:textId="77777777" w:rsidR="00B9753A" w:rsidRPr="00C73832" w:rsidRDefault="00B9753A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828E604" w14:textId="19B510A7" w:rsidR="00B77395" w:rsidRPr="00C73832" w:rsidRDefault="00C73832" w:rsidP="00A9233F">
      <w:pPr>
        <w:spacing w:line="276" w:lineRule="auto"/>
        <w:jc w:val="both"/>
        <w:rPr>
          <w:rFonts w:ascii="Bahnschrift" w:hAnsi="Bahnschrift"/>
          <w:color w:val="7030A0"/>
          <w:sz w:val="28"/>
          <w:szCs w:val="24"/>
          <w:u w:val="single"/>
        </w:rPr>
      </w:pPr>
      <w:r w:rsidRPr="00C73832">
        <w:rPr>
          <w:rFonts w:ascii="Bahnschrift" w:hAnsi="Bahnschrift"/>
          <w:color w:val="7030A0"/>
          <w:sz w:val="28"/>
          <w:szCs w:val="24"/>
        </w:rPr>
        <w:t xml:space="preserve">       </w:t>
      </w:r>
      <w:r w:rsidRPr="00C73832">
        <w:rPr>
          <w:rFonts w:ascii="Bahnschrift" w:hAnsi="Bahnschrift"/>
          <w:color w:val="7030A0"/>
          <w:sz w:val="28"/>
          <w:szCs w:val="24"/>
          <w:u w:val="single"/>
        </w:rPr>
        <w:t>Como executar?</w:t>
      </w:r>
    </w:p>
    <w:p w14:paraId="1F46D3D1" w14:textId="77777777" w:rsidR="004B1E40" w:rsidRDefault="004B1E40" w:rsidP="004B1E40">
      <w:pPr>
        <w:spacing w:line="276" w:lineRule="auto"/>
        <w:ind w:left="-5" w:hanging="10"/>
        <w:rPr>
          <w:color w:val="000000" w:themeColor="text1"/>
          <w:sz w:val="24"/>
        </w:rPr>
      </w:pPr>
      <w:r w:rsidRPr="004B1E40">
        <w:rPr>
          <w:color w:val="000000" w:themeColor="text1"/>
          <w:sz w:val="24"/>
        </w:rPr>
        <w:t>Para executar</w:t>
      </w:r>
      <w:r>
        <w:rPr>
          <w:color w:val="000000" w:themeColor="text1"/>
          <w:sz w:val="24"/>
        </w:rPr>
        <w:t xml:space="preserve"> a API e conseguir utilizar basta entrar no link </w:t>
      </w:r>
      <w:hyperlink r:id="rId11" w:history="1">
        <w:r w:rsidRPr="00842DB3">
          <w:rPr>
            <w:rStyle w:val="Hyperlink"/>
            <w:sz w:val="24"/>
          </w:rPr>
          <w:t>http://senai-spmedgroup-webapi.azurewebsites.net</w:t>
        </w:r>
      </w:hyperlink>
      <w:r>
        <w:rPr>
          <w:color w:val="4472C4" w:themeColor="accent1"/>
          <w:sz w:val="24"/>
          <w:u w:val="single"/>
        </w:rPr>
        <w:t xml:space="preserve"> </w:t>
      </w:r>
      <w:r w:rsidRPr="004B1E40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uma outra opção é utilizar aplicativos para realizar as requisições como o </w:t>
      </w:r>
    </w:p>
    <w:p w14:paraId="1B56341A" w14:textId="4A720362" w:rsidR="00A9233F" w:rsidRPr="004B1E40" w:rsidRDefault="004B1E40" w:rsidP="004B1E40">
      <w:pPr>
        <w:spacing w:line="276" w:lineRule="auto"/>
        <w:ind w:left="-5" w:hanging="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>Postman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escolh</w:t>
      </w:r>
      <w:r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qual tipo de requisição que deseja realizar</w:t>
      </w:r>
      <w:r>
        <w:rPr>
          <w:rFonts w:asciiTheme="minorHAnsi" w:hAnsiTheme="minorHAnsi" w:cstheme="minorHAnsi"/>
          <w:noProof/>
          <w:sz w:val="24"/>
          <w:szCs w:val="24"/>
        </w:rPr>
        <w:t xml:space="preserve">, ou seja </w:t>
      </w:r>
      <w:r w:rsidRPr="004B1E40">
        <w:rPr>
          <w:rStyle w:val="hgkelc"/>
          <w:rFonts w:asciiTheme="minorHAnsi" w:hAnsiTheme="minorHAnsi" w:cstheme="minorHAnsi"/>
          <w:sz w:val="24"/>
          <w:szCs w:val="24"/>
        </w:rPr>
        <w:t>GET, POST, HEAD, OPTIONS, PUT, DELETE e TRACE.</w:t>
      </w:r>
      <w:r w:rsidR="00C73832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Copiando</w:t>
      </w: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 caminho e passando {link/api/campo}, por exemplo:     </w:t>
      </w:r>
      <w:r w:rsidRPr="004B1E4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04A007" w14:textId="727BF382" w:rsidR="004B1E40" w:rsidRDefault="004B1E40" w:rsidP="004B1E40">
      <w:pPr>
        <w:spacing w:line="276" w:lineRule="auto"/>
        <w:rPr>
          <w:color w:val="FF0000"/>
          <w:sz w:val="24"/>
        </w:rPr>
      </w:pPr>
      <w:r>
        <w:rPr>
          <w:color w:val="FF0000"/>
          <w:sz w:val="24"/>
        </w:rPr>
        <w:t xml:space="preserve">       </w:t>
      </w:r>
      <w:hyperlink r:id="rId12" w:history="1">
        <w:r w:rsidRPr="00842DB3">
          <w:rPr>
            <w:rStyle w:val="Hyperlink"/>
            <w:sz w:val="24"/>
          </w:rPr>
          <w:t>http://senai-spmedgroup-webapi.azurewebsites.net/api/consultas/minhasMed</w:t>
        </w:r>
      </w:hyperlink>
      <w:r>
        <w:rPr>
          <w:color w:val="FF0000"/>
          <w:sz w:val="24"/>
        </w:rPr>
        <w:t xml:space="preserve">         </w:t>
      </w:r>
      <w:r>
        <w:rPr>
          <w:noProof/>
        </w:rPr>
        <w:drawing>
          <wp:inline distT="0" distB="0" distL="0" distR="0" wp14:anchorId="6B44F0E2" wp14:editId="01EE8016">
            <wp:extent cx="441997" cy="413468"/>
            <wp:effectExtent l="0" t="0" r="0" b="5715"/>
            <wp:docPr id="3" name="Imagem 3" descr="Postman API Platform | Sign Up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API Platform | Sign Up for F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7" cy="4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B5D8" w14:textId="77777777" w:rsidR="00C73832" w:rsidRPr="004B1E40" w:rsidRDefault="00C73832" w:rsidP="004B1E40">
      <w:pPr>
        <w:spacing w:line="276" w:lineRule="auto"/>
        <w:rPr>
          <w:color w:val="FF0000"/>
          <w:sz w:val="24"/>
        </w:rPr>
      </w:pPr>
    </w:p>
    <w:p w14:paraId="6DAA8F3A" w14:textId="77777777" w:rsidR="00C73832" w:rsidRDefault="00C73832" w:rsidP="00C73832">
      <w:pPr>
        <w:rPr>
          <w:sz w:val="24"/>
        </w:rPr>
      </w:pPr>
      <w:r>
        <w:rPr>
          <w:sz w:val="24"/>
        </w:rPr>
        <w:t xml:space="preserve">Clonando o repositório </w:t>
      </w:r>
      <w:hyperlink r:id="rId14" w:history="1">
        <w:r w:rsidRPr="00842DB3">
          <w:rPr>
            <w:rStyle w:val="Hyperlink"/>
            <w:sz w:val="24"/>
          </w:rPr>
          <w:t>https://github.com/gustrpaz?tab=repositories</w:t>
        </w:r>
      </w:hyperlink>
      <w:r>
        <w:rPr>
          <w:color w:val="4472C4" w:themeColor="accent1"/>
          <w:sz w:val="24"/>
        </w:rPr>
        <w:t xml:space="preserve"> </w:t>
      </w:r>
      <w:r>
        <w:rPr>
          <w:sz w:val="24"/>
        </w:rPr>
        <w:t xml:space="preserve">, seguindo o caminho: </w:t>
      </w:r>
    </w:p>
    <w:p w14:paraId="5E205FFF" w14:textId="0195DF77" w:rsidR="00A9233F" w:rsidRPr="00C73832" w:rsidRDefault="00C73832" w:rsidP="00C73832">
      <w:pPr>
        <w:rPr>
          <w:rFonts w:asciiTheme="minorHAnsi" w:hAnsiTheme="minorHAnsi" w:cstheme="minorHAnsi"/>
          <w:sz w:val="24"/>
          <w:szCs w:val="24"/>
        </w:rPr>
      </w:pP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2021-2S-2M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2S-Projetos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SP-Medical-Group</w:t>
      </w:r>
      <w:r w:rsidRPr="00A9233F">
        <w:rPr>
          <w:rFonts w:asciiTheme="minorHAnsi" w:hAnsiTheme="minorHAnsi" w:cstheme="minorHAnsi"/>
          <w:sz w:val="24"/>
          <w:szCs w:val="24"/>
        </w:rPr>
        <w:t>\Back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233F">
        <w:rPr>
          <w:rFonts w:asciiTheme="minorHAnsi" w:hAnsiTheme="minorHAnsi" w:cstheme="minorHAnsi"/>
          <w:sz w:val="24"/>
          <w:szCs w:val="24"/>
        </w:rPr>
        <w:t xml:space="preserve">nd, abra a solução </w:t>
      </w:r>
      <w:hyperlink r:id="rId15" w:tooltip="Senai_SPMedGroup_webAPI.sln" w:history="1">
        <w:r>
          <w:rPr>
            <w:rStyle w:val="Hyperlink"/>
          </w:rPr>
          <w:t>Senai_SPMedGroup_webAPI.sln</w:t>
        </w:r>
      </w:hyperlink>
      <w: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Utilizando o </w:t>
      </w:r>
      <w:r w:rsidRPr="00A9233F">
        <w:rPr>
          <w:rFonts w:asciiTheme="minorHAnsi" w:hAnsiTheme="minorHAnsi" w:cstheme="minorHAnsi"/>
          <w:sz w:val="24"/>
          <w:szCs w:val="24"/>
        </w:rPr>
        <w:t xml:space="preserve">Microsoft Visual Code. Dentro do software, execute a aplicação e faça requisições pelo domínio </w:t>
      </w:r>
      <w:hyperlink r:id="rId16" w:history="1">
        <w:r w:rsidRPr="00A9233F">
          <w:rPr>
            <w:rStyle w:val="Hyperlink"/>
            <w:rFonts w:asciiTheme="minorHAnsi" w:hAnsiTheme="minorHAnsi" w:cstheme="minorHAnsi"/>
            <w:sz w:val="24"/>
            <w:szCs w:val="24"/>
          </w:rPr>
          <w:t>http://localhost:5000</w:t>
        </w:r>
      </w:hyperlink>
    </w:p>
    <w:p w14:paraId="3D057C2E" w14:textId="708E340A" w:rsidR="00A9233F" w:rsidRPr="00A9233F" w:rsidRDefault="00C73832" w:rsidP="00A9233F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C26B7D6" wp14:editId="5DA91F52">
            <wp:extent cx="492981" cy="492981"/>
            <wp:effectExtent l="0" t="0" r="2540" b="2540"/>
            <wp:docPr id="6" name="Imagem 6" descr="GitHub (@githu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(@github) |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3" cy="5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544" w14:textId="77777777" w:rsidR="00A9233F" w:rsidRPr="00A9233F" w:rsidRDefault="00A9233F" w:rsidP="00A9233F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14:paraId="43F7AEAF" w14:textId="77777777" w:rsidR="00A9233F" w:rsidRPr="00A9233F" w:rsidRDefault="00A9233F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7BE5BEE9" w14:textId="15FB3805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1A0E3DE" w14:textId="7452A37F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215735E6" w14:textId="29BB8EA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F6FB62D" w14:textId="0A31320E" w:rsidR="00B77395" w:rsidRDefault="00B77395" w:rsidP="00C73832">
      <w:pPr>
        <w:spacing w:line="276" w:lineRule="auto"/>
        <w:jc w:val="both"/>
        <w:rPr>
          <w:sz w:val="24"/>
        </w:rPr>
      </w:pPr>
    </w:p>
    <w:p w14:paraId="1C59FDE8" w14:textId="77777777" w:rsidR="00C73832" w:rsidRPr="00B77395" w:rsidRDefault="00C73832" w:rsidP="00C73832">
      <w:pPr>
        <w:spacing w:line="276" w:lineRule="auto"/>
        <w:jc w:val="both"/>
        <w:rPr>
          <w:sz w:val="24"/>
        </w:rPr>
      </w:pPr>
    </w:p>
    <w:p w14:paraId="1D9A52BA" w14:textId="7BA51D6B" w:rsidR="00B77395" w:rsidRPr="00B9753A" w:rsidRDefault="00B77395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32"/>
          <w:szCs w:val="32"/>
        </w:rPr>
      </w:pPr>
      <w:r w:rsidRPr="00B9753A">
        <w:rPr>
          <w:rFonts w:asciiTheme="minorHAnsi" w:hAnsiTheme="minorHAnsi" w:cstheme="minorHAnsi"/>
          <w:sz w:val="32"/>
          <w:szCs w:val="32"/>
        </w:rPr>
        <w:lastRenderedPageBreak/>
        <w:t>Funcionalidades</w:t>
      </w:r>
    </w:p>
    <w:p w14:paraId="08668291" w14:textId="77777777" w:rsidR="00B9753A" w:rsidRPr="00B9753A" w:rsidRDefault="00B9753A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5B87D3E9" w14:textId="269AE5E0" w:rsidR="00B9753A" w:rsidRPr="00B9753A" w:rsidRDefault="00B9753A" w:rsidP="00B9753A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projeto (API) possui </w:t>
      </w:r>
      <w:r w:rsidRPr="00B9753A">
        <w:rPr>
          <w:rFonts w:asciiTheme="minorHAnsi" w:hAnsiTheme="minorHAnsi" w:cstheme="minorHAnsi"/>
          <w:sz w:val="24"/>
          <w:szCs w:val="24"/>
        </w:rPr>
        <w:t>diversas funcionalidades que o usuário pode utilizar, como por exemplo:</w:t>
      </w:r>
    </w:p>
    <w:p w14:paraId="24D4DC05" w14:textId="3735E408" w:rsidR="00B9753A" w:rsidRDefault="00B9753A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979C9BE" w14:textId="6B34884A" w:rsidR="007B59CD" w:rsidRDefault="007B59CD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Funções do CRUD </w:t>
      </w:r>
      <w:r w:rsidR="00265B2E">
        <w:rPr>
          <w:rFonts w:asciiTheme="minorHAnsi" w:hAnsiTheme="minorHAnsi" w:cstheme="minorHAnsi"/>
          <w:sz w:val="24"/>
          <w:szCs w:val="24"/>
        </w:rPr>
        <w:t>(Criar</w:t>
      </w:r>
      <w:r>
        <w:rPr>
          <w:rFonts w:asciiTheme="minorHAnsi" w:hAnsiTheme="minorHAnsi" w:cstheme="minorHAnsi"/>
          <w:sz w:val="24"/>
          <w:szCs w:val="24"/>
        </w:rPr>
        <w:t xml:space="preserve">, Ler, Atualizar e </w:t>
      </w:r>
      <w:r w:rsidR="00265B2E">
        <w:rPr>
          <w:rFonts w:asciiTheme="minorHAnsi" w:hAnsiTheme="minorHAnsi" w:cstheme="minorHAnsi"/>
          <w:sz w:val="24"/>
          <w:szCs w:val="24"/>
        </w:rPr>
        <w:t>Deletar)</w:t>
      </w:r>
    </w:p>
    <w:p w14:paraId="0C830969" w14:textId="77777777" w:rsidR="007B59CD" w:rsidRPr="00B9753A" w:rsidRDefault="007B59CD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098309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9753A">
        <w:rPr>
          <w:rFonts w:asciiTheme="minorHAnsi" w:hAnsiTheme="minorHAnsi" w:cstheme="minorHAnsi"/>
          <w:b/>
          <w:bCs/>
          <w:sz w:val="28"/>
          <w:szCs w:val="28"/>
        </w:rPr>
        <w:t>Sistema Web</w:t>
      </w:r>
    </w:p>
    <w:p w14:paraId="28F4B43B" w14:textId="77777777" w:rsidR="00B9753A" w:rsidRPr="00B9753A" w:rsidRDefault="00B9753A" w:rsidP="00B9753A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</w:p>
    <w:p w14:paraId="4EB30B9B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Perfis de usuário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45D120C9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Administrador: Área administrativa das clínicas;</w:t>
      </w:r>
    </w:p>
    <w:p w14:paraId="02E392F1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Paciente: Usuário do paciente das clínicas;</w:t>
      </w:r>
    </w:p>
    <w:p w14:paraId="6F88EBCF" w14:textId="1F719818" w:rsid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Médico: Usuário do médico das clínicas.</w:t>
      </w:r>
    </w:p>
    <w:p w14:paraId="63E4A2C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</w:p>
    <w:p w14:paraId="72CB503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Funcionalidades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7CD26EF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O administrador poderá cadastrar qualquer tipo de usuário;</w:t>
      </w:r>
    </w:p>
    <w:p w14:paraId="2FF7806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O administrador poderá cadastrar os dados da clínica;</w:t>
      </w:r>
    </w:p>
    <w:p w14:paraId="4505A95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O administrador poderá cadastrar os médicos de cada clínica;</w:t>
      </w:r>
    </w:p>
    <w:p w14:paraId="053E31B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4. O administrador poderá agendar consultas;</w:t>
      </w:r>
    </w:p>
    <w:p w14:paraId="3E07164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5. O administrador poderá listar todas as consultas;</w:t>
      </w:r>
    </w:p>
    <w:p w14:paraId="30EE438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6. O administrador poderá cancelar as consultas;</w:t>
      </w:r>
    </w:p>
    <w:p w14:paraId="3FA0C86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7. O administrador poderá remover uma consulta do sistema;</w:t>
      </w:r>
    </w:p>
    <w:p w14:paraId="163468F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8. O administrador poderá remover uma clínica;</w:t>
      </w:r>
    </w:p>
    <w:p w14:paraId="73AB8DE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9. O administrador poderá atualizar os dados de uma clínica</w:t>
      </w:r>
    </w:p>
    <w:p w14:paraId="176F4C95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10. O administrador poderá listar todas as clínicas;</w:t>
      </w:r>
    </w:p>
    <w:p w14:paraId="23D9A13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11. O administrador poderá listar os médicos de cada clínica;</w:t>
      </w:r>
    </w:p>
    <w:p w14:paraId="6F0A471E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12. O administrador poderá listar os pacientes de cada clínica</w:t>
      </w:r>
    </w:p>
    <w:p w14:paraId="78573412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13. O administrador poderá cadastrar os pacientes de cada clínica;</w:t>
      </w:r>
    </w:p>
    <w:p w14:paraId="44757F3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14. O administrador poderá listar os pacientes de cada clínica;</w:t>
      </w:r>
    </w:p>
    <w:p w14:paraId="6A9E3160" w14:textId="01A08298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15. O administrador poderá listar um paciente pelo Id;</w:t>
      </w:r>
    </w:p>
    <w:p w14:paraId="51D92C41" w14:textId="63A4203F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16. O administrador poderá cadastrar uma imagem para um paciente;</w:t>
      </w:r>
    </w:p>
    <w:p w14:paraId="17925295" w14:textId="0D602492" w:rsidR="00A434BE" w:rsidRDefault="00B9753A" w:rsidP="00044C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17. O médico e o paciente poderão listar as consultas onde estão envolvidos</w:t>
      </w:r>
    </w:p>
    <w:p w14:paraId="3C67B64D" w14:textId="77777777" w:rsidR="00044CBC" w:rsidRPr="00044CBC" w:rsidRDefault="00044CBC" w:rsidP="00044CBC">
      <w:pPr>
        <w:rPr>
          <w:rFonts w:asciiTheme="minorHAnsi" w:hAnsiTheme="minorHAnsi" w:cstheme="minorHAnsi"/>
          <w:sz w:val="24"/>
          <w:szCs w:val="24"/>
        </w:rPr>
      </w:pPr>
    </w:p>
    <w:p w14:paraId="5BB96C65" w14:textId="73804B8F" w:rsidR="00044CBC" w:rsidRDefault="00044CBC" w:rsidP="00044CBC">
      <w:pPr>
        <w:pStyle w:val="Ttulo1"/>
      </w:pPr>
      <w:r w:rsidRPr="00044CBC">
        <w:lastRenderedPageBreak/>
        <w:t>Sistema Web</w:t>
      </w:r>
    </w:p>
    <w:p w14:paraId="728824AC" w14:textId="15C1A4C6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PASSO A PASSO DE COMO EXECUTAR O FRONT END COM </w:t>
      </w:r>
      <w:r w:rsidR="00EB2EC6" w:rsidRPr="00044CBC">
        <w:rPr>
          <w:rFonts w:ascii="Arial" w:eastAsia="Times New Roman" w:hAnsi="Arial" w:cs="Arial"/>
          <w:color w:val="auto"/>
          <w:sz w:val="30"/>
          <w:szCs w:val="30"/>
        </w:rPr>
        <w:t>REACT (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OBS: TENHA A API E</w:t>
      </w:r>
      <w:r w:rsidR="00EB2E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BANCO RODANDO NO SEU SISTEMA)</w:t>
      </w:r>
    </w:p>
    <w:p w14:paraId="012E30E6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1B3149" w14:textId="2E531B69" w:rsidR="00B2038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1. Já tendo o repositório clonado, scripts do banco e api rodando, siga o caminho: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SP_MedicalGroup -&gt; SP_MedicalGroup -&gt; </w:t>
      </w:r>
      <w:proofErr w:type="spellStart"/>
      <w:r w:rsidRPr="00044CBC">
        <w:rPr>
          <w:rFonts w:ascii="Arial" w:eastAsia="Times New Roman" w:hAnsi="Arial" w:cs="Arial"/>
          <w:color w:val="auto"/>
          <w:sz w:val="27"/>
          <w:szCs w:val="27"/>
        </w:rPr>
        <w:t>FrontEnd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 -&gt; </w:t>
      </w:r>
      <w:proofErr w:type="spellStart"/>
      <w:r w:rsidR="00265B2E">
        <w:rPr>
          <w:rFonts w:ascii="Arial" w:eastAsia="Times New Roman" w:hAnsi="Arial" w:cs="Arial"/>
          <w:color w:val="auto"/>
          <w:sz w:val="27"/>
          <w:szCs w:val="27"/>
        </w:rPr>
        <w:t>s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p</w:t>
      </w:r>
      <w:r w:rsidR="00265B2E">
        <w:rPr>
          <w:rFonts w:ascii="Arial" w:eastAsia="Times New Roman" w:hAnsi="Arial" w:cs="Arial"/>
          <w:color w:val="auto"/>
          <w:sz w:val="27"/>
          <w:szCs w:val="27"/>
        </w:rPr>
        <w:t>m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e</w:t>
      </w:r>
      <w:r w:rsidR="00265B2E">
        <w:rPr>
          <w:rFonts w:ascii="Arial" w:eastAsia="Times New Roman" w:hAnsi="Arial" w:cs="Arial"/>
          <w:color w:val="auto"/>
          <w:sz w:val="27"/>
          <w:szCs w:val="27"/>
        </w:rPr>
        <w:t>dU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i</w:t>
      </w:r>
      <w:proofErr w:type="spellEnd"/>
    </w:p>
    <w:p w14:paraId="454F4DD5" w14:textId="77777777" w:rsidR="00B2038E" w:rsidRDefault="00B2038E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</w:p>
    <w:p w14:paraId="7E08CC6A" w14:textId="0E3C3072" w:rsidR="00044CBC" w:rsidRPr="00044CBC" w:rsidRDefault="00044CBC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44CBC">
        <w:rPr>
          <w:rFonts w:ascii="Arial" w:eastAsia="Times New Roman" w:hAnsi="Arial" w:cs="Arial"/>
          <w:color w:val="auto"/>
          <w:sz w:val="27"/>
          <w:szCs w:val="27"/>
        </w:rPr>
        <w:t>vá ao terminal e</w:t>
      </w:r>
    </w:p>
    <w:p w14:paraId="603D41CA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Arial" w:eastAsia="Times New Roman" w:hAnsi="Arial" w:cs="Arial"/>
          <w:color w:val="auto"/>
          <w:sz w:val="27"/>
          <w:szCs w:val="27"/>
        </w:rPr>
        <w:t>digite o comando “npm i” para fazer a instalação de todas as dependências usadas no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aplicativo, sejam outros pacotes ou arquivos necessários para que a aplicação funcione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de forma correta.</w:t>
      </w:r>
    </w:p>
    <w:p w14:paraId="2926A01B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2.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Em seguida, quando a instalação for finalizada digite npm start para rodar os scripts</w:t>
      </w:r>
    </w:p>
    <w:p w14:paraId="3296F8A4" w14:textId="49D8E3A1" w:rsidR="00044CBC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3.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Pronto, agora você pode começar a navegar pelo site</w:t>
      </w:r>
    </w:p>
    <w:p w14:paraId="20A17DB1" w14:textId="77777777" w:rsidR="00265B2E" w:rsidRPr="00044CBC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BF1286" w14:textId="77777777" w:rsidR="00B2038E" w:rsidRPr="00B2038E" w:rsidRDefault="00044CBC" w:rsidP="00044CBC">
      <w:pPr>
        <w:spacing w:after="0" w:line="240" w:lineRule="auto"/>
        <w:rPr>
          <w:rFonts w:ascii="Arial" w:eastAsia="Times New Roman" w:hAnsi="Arial" w:cs="Arial"/>
          <w:b/>
          <w:color w:val="auto"/>
          <w:sz w:val="32"/>
          <w:szCs w:val="30"/>
        </w:rPr>
      </w:pPr>
      <w:r w:rsidRPr="00B2038E">
        <w:rPr>
          <w:rFonts w:ascii="Arial" w:eastAsia="Times New Roman" w:hAnsi="Arial" w:cs="Arial"/>
          <w:b/>
          <w:color w:val="auto"/>
          <w:sz w:val="32"/>
          <w:szCs w:val="30"/>
        </w:rPr>
        <w:t>Perfis de usuário:</w:t>
      </w:r>
    </w:p>
    <w:p w14:paraId="39161DC4" w14:textId="0E69B12F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1. Administrador: Para o colaborador da área administrativa da clínica;</w:t>
      </w:r>
    </w:p>
    <w:p w14:paraId="02CF9DA5" w14:textId="77777777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2. Médico: Colaboradores que atuam na área da saúde;</w:t>
      </w:r>
    </w:p>
    <w:p w14:paraId="483FD383" w14:textId="77777777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3. Paciente: Clientes da clínica;</w:t>
      </w:r>
    </w:p>
    <w:p w14:paraId="72768C6F" w14:textId="4FE611A5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Funcionalidades: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1. O administrador poderá agendar uma consulta, onde será informado o paciente,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data do agendamento e qual médico irá atender a consulta (o médico possuirá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sua determinada especialidade);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3. O administrador poderá cancelar o agendamento;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4. O administrador deverá informar os dados da clínica (como endereço, horário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de funcionamento, CNPJ, nome fantasia e razão social);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5. O médico poderá ver os agendamentos (consultas) associados a ele;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6. O médico poderá incluir a descrição da consulta que estará vinculada ao paciente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(prontuário);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7. O paciente poderá visualizar suas próprias consultas;</w:t>
      </w:r>
    </w:p>
    <w:p w14:paraId="275A6001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853A27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40"/>
          <w:szCs w:val="4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r w:rsidRPr="00044CBC">
        <w:rPr>
          <w:rFonts w:ascii="Arial" w:eastAsia="Times New Roman" w:hAnsi="Arial" w:cs="Arial"/>
          <w:color w:val="auto"/>
          <w:sz w:val="40"/>
          <w:szCs w:val="40"/>
        </w:rPr>
        <w:t>7. Sistema Mobile</w:t>
      </w:r>
    </w:p>
    <w:p w14:paraId="64CD886A" w14:textId="693693F3" w:rsidR="00044CBC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PASSO A PASSO DE COMO EXECUTAR O MOBILE COM REACT </w:t>
      </w:r>
      <w:r w:rsidR="00265B2E" w:rsidRPr="00044CBC">
        <w:rPr>
          <w:rFonts w:ascii="Arial" w:eastAsia="Times New Roman" w:hAnsi="Arial" w:cs="Arial"/>
          <w:color w:val="auto"/>
          <w:sz w:val="30"/>
          <w:szCs w:val="30"/>
        </w:rPr>
        <w:t>NATIVE (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OBS: TENHA A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API E BANCO RODANDO NO SEU SISTEMA)</w:t>
      </w:r>
    </w:p>
    <w:p w14:paraId="1D791E4C" w14:textId="4A8BFE35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A424B9" w14:textId="6F21B581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32B9A3" w14:textId="6C0873CF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4FC4FC" w14:textId="77777777" w:rsidR="00EE6B75" w:rsidRPr="00044CBC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220866" w14:textId="77777777" w:rsidR="00EE6B75" w:rsidRDefault="00044CBC" w:rsidP="00EE6B75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EE6B75">
        <w:rPr>
          <w:rFonts w:ascii="Arial" w:eastAsia="Times New Roman" w:hAnsi="Arial" w:cs="Arial"/>
          <w:color w:val="auto"/>
          <w:sz w:val="30"/>
          <w:szCs w:val="30"/>
        </w:rPr>
        <w:t>Troque a url da aplicação para seu Ip em vez de localhost:5000, para isso vá ao</w:t>
      </w:r>
      <w:r w:rsidR="00EE6B7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cmd da sua </w:t>
      </w:r>
      <w:r w:rsidR="00EE6B75" w:rsidRPr="00EE6B75">
        <w:rPr>
          <w:rFonts w:ascii="Arial" w:eastAsia="Times New Roman" w:hAnsi="Arial" w:cs="Arial"/>
          <w:color w:val="auto"/>
          <w:sz w:val="30"/>
          <w:szCs w:val="30"/>
        </w:rPr>
        <w:t>máquina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 e digite ipconfig e selecione o </w:t>
      </w:r>
      <w:r w:rsidR="00EE6B75" w:rsidRPr="00EE6B75">
        <w:rPr>
          <w:rFonts w:ascii="Arial" w:eastAsia="Times New Roman" w:hAnsi="Arial" w:cs="Arial"/>
          <w:color w:val="auto"/>
          <w:sz w:val="30"/>
          <w:szCs w:val="30"/>
        </w:rPr>
        <w:t>endereço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 ipv4</w:t>
      </w:r>
    </w:p>
    <w:p w14:paraId="7CCF11C7" w14:textId="77777777" w:rsidR="00EE6B75" w:rsidRDefault="00EE6B75" w:rsidP="00EE6B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4F04A4" w14:textId="77777777" w:rsidR="00EE6B75" w:rsidRDefault="00EE6B75" w:rsidP="00EE6B75">
      <w:pPr>
        <w:pStyle w:val="PargrafodaLista"/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</w:p>
    <w:p w14:paraId="3513EEC3" w14:textId="6FEA57B6" w:rsidR="00EE6B75" w:rsidRPr="00265B2E" w:rsidRDefault="00044CBC" w:rsidP="00265B2E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265B2E">
        <w:rPr>
          <w:rFonts w:ascii="Arial" w:eastAsia="Times New Roman" w:hAnsi="Arial" w:cs="Arial"/>
          <w:color w:val="auto"/>
          <w:sz w:val="30"/>
          <w:szCs w:val="30"/>
        </w:rPr>
        <w:t xml:space="preserve">Coloque seu </w:t>
      </w:r>
      <w:proofErr w:type="spellStart"/>
      <w:r w:rsidRPr="00265B2E">
        <w:rPr>
          <w:rFonts w:ascii="Arial" w:eastAsia="Times New Roman" w:hAnsi="Arial" w:cs="Arial"/>
          <w:color w:val="auto"/>
          <w:sz w:val="30"/>
          <w:szCs w:val="30"/>
        </w:rPr>
        <w:t>ip</w:t>
      </w:r>
      <w:proofErr w:type="spellEnd"/>
      <w:r w:rsidRPr="00265B2E">
        <w:rPr>
          <w:rFonts w:ascii="Arial" w:eastAsia="Times New Roman" w:hAnsi="Arial" w:cs="Arial"/>
          <w:color w:val="auto"/>
          <w:sz w:val="30"/>
          <w:szCs w:val="30"/>
        </w:rPr>
        <w:t xml:space="preserve"> no applicationURL e comente o do localhost</w:t>
      </w:r>
    </w:p>
    <w:p w14:paraId="327FE7BF" w14:textId="77777777" w:rsidR="00265B2E" w:rsidRPr="00265B2E" w:rsidRDefault="00265B2E" w:rsidP="00265B2E">
      <w:pPr>
        <w:pStyle w:val="PargrafodaLista"/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</w:p>
    <w:p w14:paraId="2E4E8736" w14:textId="77777777" w:rsidR="00EE6B75" w:rsidRPr="00EE6B75" w:rsidRDefault="00EE6B75" w:rsidP="00EE6B7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CEE3D51" w14:textId="77777777" w:rsidR="0037461A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3. </w:t>
      </w:r>
      <w:r w:rsidR="0037461A">
        <w:rPr>
          <w:rFonts w:ascii="Arial" w:eastAsia="Times New Roman" w:hAnsi="Arial" w:cs="Arial"/>
          <w:color w:val="auto"/>
          <w:sz w:val="30"/>
          <w:szCs w:val="30"/>
        </w:rPr>
        <w:t xml:space="preserve">       </w:t>
      </w:r>
      <w:r w:rsidRPr="0037461A">
        <w:rPr>
          <w:rFonts w:ascii="Arial" w:eastAsia="Times New Roman" w:hAnsi="Arial" w:cs="Arial"/>
          <w:color w:val="auto"/>
          <w:sz w:val="28"/>
          <w:szCs w:val="30"/>
        </w:rPr>
        <w:t>Rode a API e siga o caminho: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SP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>-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Medical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>-</w:t>
      </w:r>
      <w:r w:rsidR="00265B2E" w:rsidRPr="00044CBC">
        <w:rPr>
          <w:rFonts w:ascii="Arial" w:eastAsia="Times New Roman" w:hAnsi="Arial" w:cs="Arial"/>
          <w:color w:val="auto"/>
          <w:sz w:val="27"/>
          <w:szCs w:val="27"/>
        </w:rPr>
        <w:t>Group -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&gt; Banco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-&gt; Mobile-&gt; </w:t>
      </w:r>
    </w:p>
    <w:p w14:paraId="0A9F1E15" w14:textId="344C448A" w:rsidR="00EE6B75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proofErr w:type="spellStart"/>
      <w:r w:rsidRPr="00044CBC">
        <w:rPr>
          <w:rFonts w:ascii="Arial" w:eastAsia="Times New Roman" w:hAnsi="Arial" w:cs="Arial"/>
          <w:color w:val="auto"/>
          <w:sz w:val="27"/>
          <w:szCs w:val="27"/>
        </w:rPr>
        <w:t>SpMedMobile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, abra o </w:t>
      </w:r>
      <w:proofErr w:type="spellStart"/>
      <w:r w:rsidRPr="00044CBC">
        <w:rPr>
          <w:rFonts w:ascii="Arial" w:eastAsia="Times New Roman" w:hAnsi="Arial" w:cs="Arial"/>
          <w:color w:val="auto"/>
          <w:sz w:val="27"/>
          <w:szCs w:val="27"/>
        </w:rPr>
        <w:t>cmd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 e digite npm i:</w:t>
      </w:r>
    </w:p>
    <w:p w14:paraId="7E8D046A" w14:textId="77777777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040B47" w14:textId="77777777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87D884" w14:textId="2AEF2ADE" w:rsidR="00044CBC" w:rsidRPr="00044CBC" w:rsidRDefault="00044CBC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4. </w:t>
      </w:r>
      <w:r w:rsidR="0037461A">
        <w:rPr>
          <w:rFonts w:ascii="Arial" w:eastAsia="Times New Roman" w:hAnsi="Arial" w:cs="Arial"/>
          <w:color w:val="auto"/>
          <w:sz w:val="30"/>
          <w:szCs w:val="30"/>
        </w:rPr>
        <w:t xml:space="preserve">     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Agora digite </w:t>
      </w:r>
      <w:proofErr w:type="spellStart"/>
      <w:r w:rsidRPr="00044CBC">
        <w:rPr>
          <w:rFonts w:ascii="Arial" w:eastAsia="Times New Roman" w:hAnsi="Arial" w:cs="Arial"/>
          <w:color w:val="auto"/>
          <w:sz w:val="27"/>
          <w:szCs w:val="27"/>
        </w:rPr>
        <w:t>npx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 </w:t>
      </w:r>
      <w:proofErr w:type="spellStart"/>
      <w:r w:rsidRPr="00044CBC">
        <w:rPr>
          <w:rFonts w:ascii="Arial" w:eastAsia="Times New Roman" w:hAnsi="Arial" w:cs="Arial"/>
          <w:color w:val="auto"/>
          <w:sz w:val="27"/>
          <w:szCs w:val="27"/>
        </w:rPr>
        <w:t>react-native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 run-android e use o aplicativo.</w:t>
      </w:r>
    </w:p>
    <w:p w14:paraId="02D1724C" w14:textId="381A7612" w:rsidR="00A434BE" w:rsidRDefault="00A434BE" w:rsidP="00B9753A">
      <w:pPr>
        <w:spacing w:line="276" w:lineRule="auto"/>
        <w:jc w:val="both"/>
        <w:rPr>
          <w:sz w:val="24"/>
        </w:rPr>
      </w:pPr>
    </w:p>
    <w:p w14:paraId="6A306DAD" w14:textId="5EEC6E39" w:rsidR="00A434BE" w:rsidRDefault="00A434BE" w:rsidP="00B9753A">
      <w:pPr>
        <w:spacing w:line="276" w:lineRule="auto"/>
        <w:jc w:val="both"/>
        <w:rPr>
          <w:sz w:val="24"/>
        </w:rPr>
      </w:pPr>
    </w:p>
    <w:p w14:paraId="2F4D5B85" w14:textId="45BCDCDA" w:rsidR="00A434BE" w:rsidRDefault="00A434BE" w:rsidP="00B9753A">
      <w:pPr>
        <w:spacing w:line="276" w:lineRule="auto"/>
        <w:jc w:val="both"/>
        <w:rPr>
          <w:sz w:val="24"/>
        </w:rPr>
      </w:pPr>
    </w:p>
    <w:p w14:paraId="7971615F" w14:textId="0DB172F9" w:rsidR="00A434BE" w:rsidRDefault="00A434BE" w:rsidP="00B9753A">
      <w:pPr>
        <w:spacing w:line="276" w:lineRule="auto"/>
        <w:jc w:val="both"/>
        <w:rPr>
          <w:sz w:val="24"/>
        </w:rPr>
      </w:pPr>
    </w:p>
    <w:p w14:paraId="6B947EDD" w14:textId="3AD3DE45" w:rsidR="00A434BE" w:rsidRDefault="00A434BE" w:rsidP="00B9753A">
      <w:pPr>
        <w:spacing w:line="276" w:lineRule="auto"/>
        <w:jc w:val="both"/>
        <w:rPr>
          <w:sz w:val="24"/>
        </w:rPr>
      </w:pPr>
    </w:p>
    <w:p w14:paraId="6D02CBD0" w14:textId="1F51E718" w:rsidR="00A434BE" w:rsidRDefault="00A434BE" w:rsidP="00B9753A">
      <w:pPr>
        <w:spacing w:line="276" w:lineRule="auto"/>
        <w:jc w:val="both"/>
        <w:rPr>
          <w:sz w:val="24"/>
        </w:rPr>
      </w:pPr>
    </w:p>
    <w:p w14:paraId="241B595D" w14:textId="48400FDD" w:rsidR="00A434BE" w:rsidRDefault="00A434BE" w:rsidP="00B9753A">
      <w:pPr>
        <w:spacing w:line="276" w:lineRule="auto"/>
        <w:jc w:val="both"/>
        <w:rPr>
          <w:sz w:val="24"/>
        </w:rPr>
      </w:pPr>
    </w:p>
    <w:p w14:paraId="5CAD6B46" w14:textId="03F93C0B" w:rsidR="00A434BE" w:rsidRDefault="00A434BE" w:rsidP="00B9753A">
      <w:pPr>
        <w:spacing w:line="276" w:lineRule="auto"/>
        <w:jc w:val="both"/>
        <w:rPr>
          <w:sz w:val="24"/>
        </w:rPr>
      </w:pPr>
    </w:p>
    <w:p w14:paraId="0B811CC9" w14:textId="7339F3A1" w:rsidR="00A434BE" w:rsidRDefault="00A434BE" w:rsidP="00B9753A">
      <w:pPr>
        <w:spacing w:line="276" w:lineRule="auto"/>
        <w:jc w:val="both"/>
        <w:rPr>
          <w:sz w:val="24"/>
        </w:rPr>
      </w:pPr>
    </w:p>
    <w:p w14:paraId="11445290" w14:textId="05202785" w:rsidR="00A434BE" w:rsidRDefault="00A434BE" w:rsidP="00B9753A">
      <w:pPr>
        <w:spacing w:line="276" w:lineRule="auto"/>
        <w:jc w:val="both"/>
        <w:rPr>
          <w:sz w:val="24"/>
        </w:rPr>
      </w:pPr>
    </w:p>
    <w:p w14:paraId="3D98DE8D" w14:textId="2C9E9AC5" w:rsidR="00A434BE" w:rsidRDefault="00A434BE" w:rsidP="00B9753A">
      <w:pPr>
        <w:spacing w:line="276" w:lineRule="auto"/>
        <w:jc w:val="both"/>
        <w:rPr>
          <w:sz w:val="24"/>
        </w:rPr>
      </w:pPr>
    </w:p>
    <w:p w14:paraId="5BA43F59" w14:textId="18F32EF8" w:rsidR="00A434BE" w:rsidRDefault="00A434BE" w:rsidP="00B9753A">
      <w:pPr>
        <w:spacing w:line="276" w:lineRule="auto"/>
        <w:jc w:val="both"/>
        <w:rPr>
          <w:sz w:val="24"/>
        </w:rPr>
      </w:pPr>
    </w:p>
    <w:p w14:paraId="445D91C5" w14:textId="54AE1CD0" w:rsidR="0037461A" w:rsidRDefault="0037461A" w:rsidP="00B9753A">
      <w:pPr>
        <w:spacing w:line="276" w:lineRule="auto"/>
        <w:jc w:val="both"/>
        <w:rPr>
          <w:sz w:val="24"/>
        </w:rPr>
      </w:pPr>
    </w:p>
    <w:p w14:paraId="36944722" w14:textId="7179A895" w:rsidR="0037461A" w:rsidRDefault="0037461A" w:rsidP="00B9753A">
      <w:pPr>
        <w:spacing w:line="276" w:lineRule="auto"/>
        <w:jc w:val="both"/>
        <w:rPr>
          <w:sz w:val="24"/>
        </w:rPr>
      </w:pPr>
    </w:p>
    <w:p w14:paraId="63455609" w14:textId="77777777" w:rsidR="0037461A" w:rsidRDefault="0037461A" w:rsidP="00B9753A">
      <w:pPr>
        <w:spacing w:line="276" w:lineRule="auto"/>
        <w:jc w:val="both"/>
        <w:rPr>
          <w:sz w:val="24"/>
        </w:rPr>
      </w:pPr>
      <w:bookmarkStart w:id="18" w:name="_GoBack"/>
      <w:bookmarkEnd w:id="18"/>
    </w:p>
    <w:p w14:paraId="47E9EA8D" w14:textId="7C9638FB" w:rsidR="00A434BE" w:rsidRPr="00B2038E" w:rsidRDefault="00B2038E" w:rsidP="00B2038E">
      <w:pPr>
        <w:pStyle w:val="PargrafodaLista"/>
        <w:numPr>
          <w:ilvl w:val="0"/>
          <w:numId w:val="14"/>
        </w:numPr>
        <w:spacing w:line="276" w:lineRule="auto"/>
        <w:jc w:val="both"/>
        <w:rPr>
          <w:sz w:val="24"/>
        </w:rPr>
      </w:pPr>
      <w:r w:rsidRPr="00B2038E">
        <w:rPr>
          <w:sz w:val="28"/>
        </w:rPr>
        <w:lastRenderedPageBreak/>
        <w:t>Banco não relacional</w:t>
      </w:r>
    </w:p>
    <w:p w14:paraId="7039AA71" w14:textId="77777777" w:rsidR="0037461A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Foi criado um banco não relacional utilizando o MongoDB para que seja feita a </w:t>
      </w:r>
      <w:r>
        <w:rPr>
          <w:sz w:val="24"/>
        </w:rPr>
        <w:t>Data analytics</w:t>
      </w:r>
      <w:r>
        <w:rPr>
          <w:sz w:val="24"/>
        </w:rPr>
        <w:t>, o armazenamento das localizações dos pacientes, foi utilizado a API do google para o auxilio dessa função, na qual é exibido um mapa com os marcadores nos respectivos endereços.</w:t>
      </w:r>
    </w:p>
    <w:p w14:paraId="2A14F995" w14:textId="3C930BD4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</w:t>
      </w:r>
    </w:p>
    <w:p w14:paraId="6CFC0BDC" w14:textId="4EE19A56" w:rsidR="00B2038E" w:rsidRDefault="0037461A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         </w:t>
      </w:r>
      <w:r w:rsidR="00B2038E">
        <w:rPr>
          <w:sz w:val="24"/>
        </w:rPr>
        <w:t>Diferença do banco relacional para o banco não relacional</w:t>
      </w:r>
      <w:r>
        <w:rPr>
          <w:sz w:val="24"/>
        </w:rPr>
        <w:t>:</w:t>
      </w:r>
    </w:p>
    <w:p w14:paraId="7153F2B5" w14:textId="77777777" w:rsidR="0037461A" w:rsidRDefault="0037461A" w:rsidP="00B2038E">
      <w:pPr>
        <w:spacing w:line="276" w:lineRule="auto"/>
        <w:jc w:val="both"/>
        <w:rPr>
          <w:sz w:val="24"/>
        </w:rPr>
      </w:pPr>
    </w:p>
    <w:p w14:paraId="10C7C713" w14:textId="48D3E148" w:rsidR="00B2038E" w:rsidRPr="0037461A" w:rsidRDefault="0037461A" w:rsidP="00B2038E">
      <w:pPr>
        <w:pStyle w:val="NormalWeb"/>
        <w:rPr>
          <w:rFonts w:asciiTheme="minorHAnsi" w:hAnsiTheme="minorHAnsi" w:cstheme="minorHAnsi"/>
          <w:b/>
          <w:sz w:val="32"/>
        </w:rPr>
      </w:pPr>
      <w:r w:rsidRPr="0037461A">
        <w:rPr>
          <w:rFonts w:asciiTheme="minorHAnsi" w:hAnsiTheme="minorHAnsi" w:cstheme="minorHAnsi"/>
          <w:sz w:val="28"/>
        </w:rPr>
        <w:t xml:space="preserve">                   </w:t>
      </w:r>
      <w:r>
        <w:rPr>
          <w:rFonts w:asciiTheme="minorHAnsi" w:hAnsiTheme="minorHAnsi" w:cstheme="minorHAnsi"/>
          <w:sz w:val="28"/>
        </w:rPr>
        <w:t xml:space="preserve"> </w:t>
      </w:r>
      <w:r w:rsidR="00B2038E" w:rsidRPr="0037461A">
        <w:rPr>
          <w:rFonts w:asciiTheme="minorHAnsi" w:hAnsiTheme="minorHAnsi" w:cstheme="minorHAnsi"/>
          <w:b/>
          <w:sz w:val="32"/>
        </w:rPr>
        <w:t xml:space="preserve">SQL </w:t>
      </w:r>
      <w:r w:rsidRPr="0037461A">
        <w:rPr>
          <w:rFonts w:asciiTheme="minorHAnsi" w:hAnsiTheme="minorHAnsi" w:cstheme="minorHAnsi"/>
          <w:b/>
          <w:sz w:val="32"/>
        </w:rPr>
        <w:t xml:space="preserve">                                        </w:t>
      </w:r>
      <w:proofErr w:type="spellStart"/>
      <w:r w:rsidR="00B2038E" w:rsidRPr="0037461A">
        <w:rPr>
          <w:rFonts w:asciiTheme="minorHAnsi" w:hAnsiTheme="minorHAnsi" w:cstheme="minorHAnsi"/>
          <w:b/>
          <w:sz w:val="32"/>
        </w:rPr>
        <w:t>NoSQL</w:t>
      </w:r>
      <w:proofErr w:type="spellEnd"/>
    </w:p>
    <w:p w14:paraId="5B2CE025" w14:textId="69414AB5" w:rsidR="00B2038E" w:rsidRPr="0037461A" w:rsidRDefault="0037461A" w:rsidP="00B2038E">
      <w:pPr>
        <w:pStyle w:val="NormalWeb"/>
        <w:rPr>
          <w:rFonts w:asciiTheme="minorHAnsi" w:hAnsiTheme="minorHAnsi" w:cstheme="minorHAnsi"/>
          <w:sz w:val="28"/>
        </w:rPr>
      </w:pPr>
      <w:r w:rsidRPr="0037461A">
        <w:rPr>
          <w:rFonts w:asciiTheme="minorHAnsi" w:hAnsiTheme="minorHAnsi" w:cstheme="minorHAnsi"/>
          <w:sz w:val="28"/>
        </w:rPr>
        <w:t xml:space="preserve">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Database</w:t>
      </w:r>
      <w:proofErr w:type="spellEnd"/>
      <w:r w:rsidRPr="0037461A">
        <w:rPr>
          <w:rFonts w:asciiTheme="minorHAnsi" w:hAnsiTheme="minorHAnsi" w:cstheme="minorHAnsi"/>
          <w:sz w:val="28"/>
        </w:rPr>
        <w:t xml:space="preserve">           </w:t>
      </w:r>
      <w:r w:rsidR="00B2038E" w:rsidRPr="0037461A">
        <w:rPr>
          <w:rFonts w:asciiTheme="minorHAnsi" w:hAnsiTheme="minorHAnsi" w:cstheme="minorHAnsi"/>
          <w:sz w:val="28"/>
        </w:rPr>
        <w:t xml:space="preserve"> </w:t>
      </w:r>
      <w:r w:rsidRPr="0037461A">
        <w:rPr>
          <w:rFonts w:asciiTheme="minorHAnsi" w:hAnsiTheme="minorHAnsi" w:cstheme="minorHAnsi"/>
          <w:sz w:val="28"/>
        </w:rPr>
        <w:t xml:space="preserve">      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Database</w:t>
      </w:r>
      <w:proofErr w:type="spellEnd"/>
    </w:p>
    <w:p w14:paraId="639FC6C7" w14:textId="3CDC77C1" w:rsidR="00B2038E" w:rsidRPr="0037461A" w:rsidRDefault="0037461A" w:rsidP="00B2038E">
      <w:pPr>
        <w:pStyle w:val="NormalWeb"/>
        <w:rPr>
          <w:rFonts w:asciiTheme="minorHAnsi" w:hAnsiTheme="minorHAnsi" w:cstheme="minorHAnsi"/>
          <w:sz w:val="28"/>
        </w:rPr>
      </w:pPr>
      <w:r w:rsidRPr="0037461A">
        <w:rPr>
          <w:rFonts w:asciiTheme="minorHAnsi" w:hAnsiTheme="minorHAnsi" w:cstheme="minorHAnsi"/>
          <w:sz w:val="28"/>
        </w:rPr>
        <w:t xml:space="preserve">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Tables</w:t>
      </w:r>
      <w:proofErr w:type="spellEnd"/>
      <w:r w:rsidR="00B2038E" w:rsidRPr="0037461A">
        <w:rPr>
          <w:rFonts w:asciiTheme="minorHAnsi" w:hAnsiTheme="minorHAnsi" w:cstheme="minorHAnsi"/>
          <w:sz w:val="28"/>
        </w:rPr>
        <w:t xml:space="preserve"> </w:t>
      </w:r>
      <w:r w:rsidRPr="0037461A">
        <w:rPr>
          <w:rFonts w:asciiTheme="minorHAnsi" w:hAnsiTheme="minorHAnsi" w:cstheme="minorHAnsi"/>
          <w:sz w:val="28"/>
        </w:rPr>
        <w:t xml:space="preserve">                      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Collections</w:t>
      </w:r>
      <w:proofErr w:type="spellEnd"/>
    </w:p>
    <w:p w14:paraId="0399AA3F" w14:textId="68B1BEBF" w:rsidR="00B2038E" w:rsidRPr="0037461A" w:rsidRDefault="0037461A" w:rsidP="00B2038E">
      <w:pPr>
        <w:pStyle w:val="NormalWeb"/>
        <w:rPr>
          <w:rFonts w:asciiTheme="minorHAnsi" w:hAnsiTheme="minorHAnsi" w:cstheme="minorHAnsi"/>
          <w:sz w:val="28"/>
        </w:rPr>
      </w:pPr>
      <w:r w:rsidRPr="0037461A">
        <w:rPr>
          <w:rFonts w:asciiTheme="minorHAnsi" w:hAnsiTheme="minorHAnsi" w:cstheme="minorHAnsi"/>
          <w:sz w:val="28"/>
        </w:rPr>
        <w:t xml:space="preserve">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Rows</w:t>
      </w:r>
      <w:proofErr w:type="spellEnd"/>
      <w:r w:rsidR="00B2038E" w:rsidRPr="0037461A">
        <w:rPr>
          <w:rFonts w:asciiTheme="minorHAnsi" w:hAnsiTheme="minorHAnsi" w:cstheme="minorHAnsi"/>
          <w:sz w:val="28"/>
        </w:rPr>
        <w:t xml:space="preserve"> </w:t>
      </w:r>
      <w:r w:rsidRPr="0037461A">
        <w:rPr>
          <w:rFonts w:asciiTheme="minorHAnsi" w:hAnsiTheme="minorHAnsi" w:cstheme="minorHAnsi"/>
          <w:sz w:val="28"/>
        </w:rPr>
        <w:t xml:space="preserve">                        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Documents</w:t>
      </w:r>
      <w:proofErr w:type="spellEnd"/>
      <w:r w:rsidR="00B2038E" w:rsidRPr="0037461A">
        <w:rPr>
          <w:rFonts w:asciiTheme="minorHAnsi" w:hAnsiTheme="minorHAnsi" w:cstheme="minorHAnsi"/>
          <w:sz w:val="28"/>
        </w:rPr>
        <w:t xml:space="preserve"> (BSON) = </w:t>
      </w:r>
      <w:proofErr w:type="gramStart"/>
      <w:r w:rsidR="00B2038E" w:rsidRPr="0037461A">
        <w:rPr>
          <w:rFonts w:asciiTheme="minorHAnsi" w:hAnsiTheme="minorHAnsi" w:cstheme="minorHAnsi"/>
          <w:sz w:val="28"/>
        </w:rPr>
        <w:t>JSON</w:t>
      </w:r>
      <w:proofErr w:type="gramEnd"/>
      <w:r w:rsidR="00B2038E" w:rsidRPr="0037461A">
        <w:rPr>
          <w:rFonts w:asciiTheme="minorHAnsi" w:hAnsiTheme="minorHAnsi" w:cstheme="minorHAnsi"/>
          <w:sz w:val="28"/>
        </w:rPr>
        <w:t xml:space="preserve"> porém em binário</w:t>
      </w:r>
    </w:p>
    <w:p w14:paraId="3924E038" w14:textId="380D6943" w:rsidR="00B2038E" w:rsidRPr="0037461A" w:rsidRDefault="0037461A" w:rsidP="00B2038E">
      <w:pPr>
        <w:pStyle w:val="NormalWeb"/>
        <w:rPr>
          <w:rFonts w:asciiTheme="minorHAnsi" w:hAnsiTheme="minorHAnsi" w:cstheme="minorHAnsi"/>
          <w:sz w:val="28"/>
        </w:rPr>
      </w:pPr>
      <w:r w:rsidRPr="0037461A">
        <w:rPr>
          <w:rFonts w:asciiTheme="minorHAnsi" w:hAnsiTheme="minorHAnsi" w:cstheme="minorHAnsi"/>
          <w:sz w:val="28"/>
        </w:rPr>
        <w:t xml:space="preserve">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Columns</w:t>
      </w:r>
      <w:proofErr w:type="spellEnd"/>
      <w:r w:rsidR="00B2038E" w:rsidRPr="0037461A">
        <w:rPr>
          <w:rFonts w:asciiTheme="minorHAnsi" w:hAnsiTheme="minorHAnsi" w:cstheme="minorHAnsi"/>
          <w:sz w:val="28"/>
        </w:rPr>
        <w:t xml:space="preserve"> </w:t>
      </w:r>
      <w:r w:rsidRPr="0037461A">
        <w:rPr>
          <w:rFonts w:asciiTheme="minorHAnsi" w:hAnsiTheme="minorHAnsi" w:cstheme="minorHAnsi"/>
          <w:sz w:val="28"/>
        </w:rPr>
        <w:t xml:space="preserve">                                       </w:t>
      </w:r>
      <w:proofErr w:type="spellStart"/>
      <w:r w:rsidR="00B2038E" w:rsidRPr="0037461A">
        <w:rPr>
          <w:rFonts w:asciiTheme="minorHAnsi" w:hAnsiTheme="minorHAnsi" w:cstheme="minorHAnsi"/>
          <w:sz w:val="28"/>
        </w:rPr>
        <w:t>Fields</w:t>
      </w:r>
      <w:proofErr w:type="spellEnd"/>
    </w:p>
    <w:p w14:paraId="67D8E20B" w14:textId="053929AB" w:rsidR="00B2038E" w:rsidRDefault="00B2038E" w:rsidP="00B2038E">
      <w:pPr>
        <w:spacing w:line="276" w:lineRule="auto"/>
        <w:jc w:val="both"/>
        <w:rPr>
          <w:sz w:val="24"/>
        </w:rPr>
      </w:pPr>
    </w:p>
    <w:p w14:paraId="7D0048EE" w14:textId="0EFABB10" w:rsidR="0037461A" w:rsidRDefault="0037461A" w:rsidP="00B2038E">
      <w:pPr>
        <w:spacing w:line="276" w:lineRule="auto"/>
        <w:jc w:val="both"/>
        <w:rPr>
          <w:sz w:val="24"/>
        </w:rPr>
      </w:pPr>
    </w:p>
    <w:p w14:paraId="43E71E2B" w14:textId="77777777" w:rsidR="0037461A" w:rsidRDefault="0037461A" w:rsidP="00B2038E">
      <w:pPr>
        <w:spacing w:line="276" w:lineRule="auto"/>
        <w:jc w:val="both"/>
        <w:rPr>
          <w:sz w:val="24"/>
        </w:rPr>
      </w:pPr>
    </w:p>
    <w:p w14:paraId="7DCE36B8" w14:textId="4F9D7D33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>Comandos utilizados no MongoDB:</w:t>
      </w:r>
    </w:p>
    <w:p w14:paraId="4C563743" w14:textId="3590CD87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Use SPMEDGROUP</w:t>
      </w:r>
    </w:p>
    <w:p w14:paraId="142862CB" w14:textId="696C94D1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Db. createCollection(“mapas”)</w:t>
      </w:r>
    </w:p>
    <w:p w14:paraId="15F5B015" w14:textId="77777777" w:rsidR="00B2038E" w:rsidRDefault="00B2038E" w:rsidP="00B2038E">
      <w:pPr>
        <w:spacing w:line="276" w:lineRule="auto"/>
        <w:jc w:val="both"/>
        <w:rPr>
          <w:sz w:val="24"/>
        </w:rPr>
      </w:pPr>
    </w:p>
    <w:p w14:paraId="259EAC65" w14:textId="32968CE8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>Instalação de um pacote no backend “MongoDB.Driver”</w:t>
      </w:r>
    </w:p>
    <w:p w14:paraId="58C410C4" w14:textId="38C1E90D" w:rsidR="00B2038E" w:rsidRDefault="00B2038E" w:rsidP="00B2038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Alterações feitas na </w:t>
      </w:r>
      <w:r>
        <w:rPr>
          <w:sz w:val="24"/>
        </w:rPr>
        <w:t>API:</w:t>
      </w:r>
    </w:p>
    <w:p w14:paraId="74C40A03" w14:textId="77777777" w:rsidR="00B2038E" w:rsidRPr="00B2038E" w:rsidRDefault="00B2038E" w:rsidP="00B2038E">
      <w:pPr>
        <w:spacing w:line="276" w:lineRule="auto"/>
        <w:jc w:val="both"/>
        <w:rPr>
          <w:sz w:val="28"/>
        </w:rPr>
      </w:pPr>
      <w:r w:rsidRPr="00B2038E">
        <w:rPr>
          <w:sz w:val="28"/>
        </w:rPr>
        <w:t>Startup:</w:t>
      </w:r>
    </w:p>
    <w:p w14:paraId="1FC11AFD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options.AddPolicy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CorsPolicy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</w:t>
      </w:r>
    </w:p>
    <w:p w14:paraId="4E35262A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builder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=&gt;</w:t>
      </w:r>
    </w:p>
    <w:p w14:paraId="6805F352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{</w:t>
      </w:r>
    </w:p>
    <w:p w14:paraId="4754775E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builder.WithOrigins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"*"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E741E2E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AllowAnyHeader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</w:t>
      </w:r>
    </w:p>
    <w:p w14:paraId="17B673B3" w14:textId="77777777" w:rsidR="00B2038E" w:rsidRDefault="00B2038E" w:rsidP="00B2038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AllowAnyMethod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4D815B37" w14:textId="3D28584B" w:rsidR="00B2038E" w:rsidRDefault="00B2038E" w:rsidP="00B2038E">
      <w:pPr>
        <w:spacing w:line="276" w:lineRule="auto"/>
        <w:jc w:val="both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        });</w:t>
      </w:r>
    </w:p>
    <w:p w14:paraId="4FCFF77B" w14:textId="78561966" w:rsidR="00B2038E" w:rsidRDefault="00B2038E" w:rsidP="00B2038E">
      <w:pPr>
        <w:spacing w:line="276" w:lineRule="auto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1A0BFBB5" w14:textId="59574D31" w:rsidR="00B2038E" w:rsidRPr="00B2038E" w:rsidRDefault="00B2038E" w:rsidP="00B2038E">
      <w:pPr>
        <w:spacing w:line="276" w:lineRule="auto"/>
        <w:jc w:val="both"/>
        <w:rPr>
          <w:sz w:val="24"/>
        </w:rPr>
      </w:pPr>
    </w:p>
    <w:sectPr w:rsidR="00B2038E" w:rsidRPr="00B2038E" w:rsidSect="003873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9A097" w14:textId="77777777" w:rsidR="00C658F6" w:rsidRDefault="00C658F6">
      <w:pPr>
        <w:spacing w:after="0" w:line="240" w:lineRule="auto"/>
      </w:pPr>
      <w:r>
        <w:separator/>
      </w:r>
    </w:p>
  </w:endnote>
  <w:endnote w:type="continuationSeparator" w:id="0">
    <w:p w14:paraId="21A7BF06" w14:textId="77777777" w:rsidR="00C658F6" w:rsidRDefault="00C6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ACBC" w14:textId="77777777" w:rsidR="00C658F6" w:rsidRDefault="00C658F6">
      <w:pPr>
        <w:spacing w:after="0" w:line="240" w:lineRule="auto"/>
      </w:pPr>
      <w:r>
        <w:separator/>
      </w:r>
    </w:p>
  </w:footnote>
  <w:footnote w:type="continuationSeparator" w:id="0">
    <w:p w14:paraId="449D305A" w14:textId="77777777" w:rsidR="00C658F6" w:rsidRDefault="00C65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CF6"/>
    <w:multiLevelType w:val="hybridMultilevel"/>
    <w:tmpl w:val="A25E815E"/>
    <w:lvl w:ilvl="0" w:tplc="26C82DA6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4359"/>
    <w:multiLevelType w:val="hybridMultilevel"/>
    <w:tmpl w:val="F6A00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73AB6"/>
    <w:multiLevelType w:val="hybridMultilevel"/>
    <w:tmpl w:val="D03AE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4CBC"/>
    <w:rsid w:val="000659BE"/>
    <w:rsid w:val="000A5719"/>
    <w:rsid w:val="000E10D7"/>
    <w:rsid w:val="00112507"/>
    <w:rsid w:val="00166455"/>
    <w:rsid w:val="001C1BC6"/>
    <w:rsid w:val="00247635"/>
    <w:rsid w:val="00265B2E"/>
    <w:rsid w:val="002E71DB"/>
    <w:rsid w:val="003555AE"/>
    <w:rsid w:val="0037461A"/>
    <w:rsid w:val="00387357"/>
    <w:rsid w:val="003B304D"/>
    <w:rsid w:val="00411339"/>
    <w:rsid w:val="00417295"/>
    <w:rsid w:val="004422C8"/>
    <w:rsid w:val="00466807"/>
    <w:rsid w:val="004B1E40"/>
    <w:rsid w:val="004D49AA"/>
    <w:rsid w:val="004E2FE4"/>
    <w:rsid w:val="005078EB"/>
    <w:rsid w:val="00556629"/>
    <w:rsid w:val="00587595"/>
    <w:rsid w:val="005B33FC"/>
    <w:rsid w:val="00686000"/>
    <w:rsid w:val="006A7231"/>
    <w:rsid w:val="006C296B"/>
    <w:rsid w:val="00730C9D"/>
    <w:rsid w:val="007B59CD"/>
    <w:rsid w:val="0087141B"/>
    <w:rsid w:val="00896DC9"/>
    <w:rsid w:val="008C5CFC"/>
    <w:rsid w:val="0098647E"/>
    <w:rsid w:val="00993AF5"/>
    <w:rsid w:val="009E7B6B"/>
    <w:rsid w:val="009E7EDC"/>
    <w:rsid w:val="00A434BE"/>
    <w:rsid w:val="00A9233F"/>
    <w:rsid w:val="00AB1B63"/>
    <w:rsid w:val="00AB494C"/>
    <w:rsid w:val="00B2038E"/>
    <w:rsid w:val="00B77395"/>
    <w:rsid w:val="00B80690"/>
    <w:rsid w:val="00B9753A"/>
    <w:rsid w:val="00C05C39"/>
    <w:rsid w:val="00C55E42"/>
    <w:rsid w:val="00C568D1"/>
    <w:rsid w:val="00C658F6"/>
    <w:rsid w:val="00C701A9"/>
    <w:rsid w:val="00C73832"/>
    <w:rsid w:val="00D47472"/>
    <w:rsid w:val="00DE0A8F"/>
    <w:rsid w:val="00E1782C"/>
    <w:rsid w:val="00E62153"/>
    <w:rsid w:val="00E95517"/>
    <w:rsid w:val="00EA7F27"/>
    <w:rsid w:val="00EB060C"/>
    <w:rsid w:val="00EB2EC6"/>
    <w:rsid w:val="00ED4B6B"/>
    <w:rsid w:val="00EE4E95"/>
    <w:rsid w:val="00EE6B75"/>
    <w:rsid w:val="00F076DF"/>
    <w:rsid w:val="00F13AC6"/>
    <w:rsid w:val="00F93EC2"/>
    <w:rsid w:val="00FA044C"/>
    <w:rsid w:val="00FA41A7"/>
    <w:rsid w:val="00FB00C7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556629"/>
    <w:rPr>
      <w:i/>
      <w:iCs/>
    </w:rPr>
  </w:style>
  <w:style w:type="character" w:customStyle="1" w:styleId="hgkelc">
    <w:name w:val="hgkelc"/>
    <w:basedOn w:val="Fontepargpadro"/>
    <w:rsid w:val="00A9233F"/>
  </w:style>
  <w:style w:type="character" w:styleId="MenoPendente">
    <w:name w:val="Unresolved Mention"/>
    <w:basedOn w:val="Fontepargpadro"/>
    <w:uiPriority w:val="99"/>
    <w:semiHidden/>
    <w:unhideWhenUsed/>
    <w:rsid w:val="004B1E40"/>
    <w:rPr>
      <w:color w:val="605E5C"/>
      <w:shd w:val="clear" w:color="auto" w:fill="E1DFDD"/>
    </w:rPr>
  </w:style>
  <w:style w:type="character" w:customStyle="1" w:styleId="css-truncate">
    <w:name w:val="css-truncate"/>
    <w:basedOn w:val="Fontepargpadro"/>
    <w:rsid w:val="00C73832"/>
  </w:style>
  <w:style w:type="character" w:customStyle="1" w:styleId="markedcontent">
    <w:name w:val="markedcontent"/>
    <w:basedOn w:val="Fontepargpadro"/>
    <w:rsid w:val="00044CBC"/>
  </w:style>
  <w:style w:type="paragraph" w:styleId="Textodebalo">
    <w:name w:val="Balloon Text"/>
    <w:basedOn w:val="Normal"/>
    <w:link w:val="TextodebaloChar"/>
    <w:uiPriority w:val="99"/>
    <w:semiHidden/>
    <w:unhideWhenUsed/>
    <w:rsid w:val="00B20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38E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2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enai-spmedgroup-webapi.azurewebsites.net/api/consultas/minhasMed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nai-spmedgroup-webapi.azurewebsites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strpaz/2021-2S-2M/blob/main/2S-Projetos/SP-Medical-Group/Backend/Senai_SPMedGroup_webAPI/Senai_SPMedGroup_webAPI.sl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strpaz?tab=repositories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6F61-9D9A-4E8E-A843-074A4F82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1862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40</cp:revision>
  <dcterms:created xsi:type="dcterms:W3CDTF">2021-01-04T19:11:00Z</dcterms:created>
  <dcterms:modified xsi:type="dcterms:W3CDTF">2021-12-15T14:19:00Z</dcterms:modified>
</cp:coreProperties>
</file>