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3B018" w14:textId="77777777" w:rsidR="005C4A7E" w:rsidRDefault="00000000">
      <w:pPr>
        <w:spacing w:after="0" w:line="259" w:lineRule="auto"/>
        <w:ind w:left="128" w:firstLine="0"/>
        <w:jc w:val="center"/>
      </w:pPr>
      <w:r>
        <w:rPr>
          <w:rFonts w:cs="Montserrat"/>
          <w:b/>
          <w:color w:val="2F527B"/>
          <w:sz w:val="56"/>
        </w:rPr>
        <w:t xml:space="preserve">Kartheek Nallamala </w:t>
      </w:r>
      <w:r>
        <w:t xml:space="preserve"> </w:t>
      </w:r>
      <w:r>
        <w:rPr>
          <w:rFonts w:cs="Montserrat"/>
          <w:sz w:val="31"/>
          <w:vertAlign w:val="subscript"/>
        </w:rPr>
        <w:t xml:space="preserve"> </w:t>
      </w:r>
    </w:p>
    <w:p w14:paraId="3197852D" w14:textId="1BDD47F3" w:rsidR="005C4A7E" w:rsidRDefault="00000000" w:rsidP="003A1D77">
      <w:pPr>
        <w:spacing w:after="347" w:line="259" w:lineRule="auto"/>
      </w:pPr>
      <w:r>
        <w:rPr>
          <w:color w:val="404040"/>
        </w:rPr>
        <w:t>72</w:t>
      </w:r>
      <w:r w:rsidR="003A1D77">
        <w:rPr>
          <w:color w:val="404040"/>
        </w:rPr>
        <w:t>4-330-4437</w:t>
      </w:r>
      <w:r>
        <w:rPr>
          <w:color w:val="404040"/>
        </w:rPr>
        <w:t xml:space="preserve"> </w:t>
      </w:r>
      <w:r w:rsidR="003A1D77">
        <w:rPr>
          <w:color w:val="404040"/>
        </w:rPr>
        <w:t xml:space="preserve">| </w:t>
      </w:r>
      <w:r>
        <w:rPr>
          <w:color w:val="404040"/>
        </w:rPr>
        <w:t>kartheek</w:t>
      </w:r>
      <w:r w:rsidR="003A1D77">
        <w:rPr>
          <w:color w:val="404040"/>
        </w:rPr>
        <w:t>nallamala32</w:t>
      </w:r>
      <w:r>
        <w:rPr>
          <w:color w:val="404040"/>
        </w:rPr>
        <w:t>@gmail.com |</w:t>
      </w:r>
      <w:hyperlink r:id="rId5">
        <w:r>
          <w:rPr>
            <w:color w:val="404040"/>
          </w:rPr>
          <w:t xml:space="preserve"> </w:t>
        </w:r>
      </w:hyperlink>
      <w:hyperlink r:id="rId6">
        <w:r>
          <w:rPr>
            <w:color w:val="404040"/>
            <w:u w:val="single" w:color="467886"/>
          </w:rPr>
          <w:t>https://www.linkedin.com/in/karth</w:t>
        </w:r>
      </w:hyperlink>
      <w:hyperlink r:id="rId7">
        <w:r>
          <w:rPr>
            <w:color w:val="404040"/>
            <w:u w:val="single" w:color="467886"/>
          </w:rPr>
          <w:t>e</w:t>
        </w:r>
      </w:hyperlink>
      <w:hyperlink r:id="rId8">
        <w:r>
          <w:rPr>
            <w:color w:val="404040"/>
            <w:u w:val="single" w:color="467886"/>
          </w:rPr>
          <w:t>e</w:t>
        </w:r>
      </w:hyperlink>
      <w:hyperlink r:id="rId9">
        <w:r>
          <w:rPr>
            <w:color w:val="404040"/>
            <w:u w:val="single" w:color="467886"/>
          </w:rPr>
          <w:t>k</w:t>
        </w:r>
      </w:hyperlink>
      <w:hyperlink r:id="rId10">
        <w:r>
          <w:rPr>
            <w:color w:val="404040"/>
            <w:u w:val="single" w:color="467886"/>
          </w:rPr>
          <w:t>-</w:t>
        </w:r>
      </w:hyperlink>
      <w:hyperlink r:id="rId11">
        <w:r>
          <w:rPr>
            <w:color w:val="404040"/>
            <w:u w:val="single" w:color="467886"/>
          </w:rPr>
          <w:t>nallam</w:t>
        </w:r>
      </w:hyperlink>
      <w:hyperlink r:id="rId12">
        <w:r>
          <w:rPr>
            <w:color w:val="404040"/>
            <w:u w:val="single" w:color="467886"/>
          </w:rPr>
          <w:t>a</w:t>
        </w:r>
      </w:hyperlink>
      <w:hyperlink r:id="rId13">
        <w:r>
          <w:rPr>
            <w:color w:val="404040"/>
            <w:u w:val="single" w:color="467886"/>
          </w:rPr>
          <w:t>l</w:t>
        </w:r>
      </w:hyperlink>
      <w:hyperlink r:id="rId14">
        <w:r>
          <w:rPr>
            <w:color w:val="404040"/>
            <w:u w:val="single" w:color="467886"/>
          </w:rPr>
          <w:t>a</w:t>
        </w:r>
      </w:hyperlink>
      <w:hyperlink r:id="rId15">
        <w:r>
          <w:rPr>
            <w:color w:val="404040"/>
          </w:rPr>
          <w:t xml:space="preserve"> </w:t>
        </w:r>
      </w:hyperlink>
      <w:hyperlink r:id="rId16">
        <w:r>
          <w:rPr>
            <w:color w:val="404040"/>
          </w:rPr>
          <w:t xml:space="preserve"> </w:t>
        </w:r>
      </w:hyperlink>
      <w:hyperlink r:id="rId17">
        <w:r>
          <w:t xml:space="preserve"> </w:t>
        </w:r>
      </w:hyperlink>
      <w:hyperlink r:id="rId18">
        <w:r>
          <w:rPr>
            <w:rFonts w:cs="Montserrat"/>
          </w:rPr>
          <w:t xml:space="preserve"> </w:t>
        </w:r>
      </w:hyperlink>
    </w:p>
    <w:p w14:paraId="1CDCDDF3" w14:textId="77777777" w:rsidR="005C4A7E" w:rsidRDefault="00000000">
      <w:pPr>
        <w:pStyle w:val="Heading1"/>
        <w:spacing w:after="245"/>
        <w:ind w:left="-5"/>
      </w:pPr>
      <w:r>
        <w:t>PROFESSIONAL SUMMARY</w:t>
      </w:r>
      <w:r>
        <w:rPr>
          <w:b w:val="0"/>
          <w:color w:val="545F67"/>
          <w:sz w:val="20"/>
        </w:rPr>
        <w:t xml:space="preserve"> </w:t>
      </w:r>
      <w:r>
        <w:t xml:space="preserve">  </w:t>
      </w:r>
    </w:p>
    <w:p w14:paraId="603B7B82" w14:textId="7E080BEA" w:rsidR="005C4A7E" w:rsidRDefault="00000000">
      <w:pPr>
        <w:spacing w:after="319" w:line="240" w:lineRule="auto"/>
        <w:ind w:left="0" w:firstLine="0"/>
      </w:pPr>
      <w:r>
        <w:rPr>
          <w:rFonts w:cs="Montserrat"/>
        </w:rPr>
        <w:t xml:space="preserve">Backend Software Engineer with </w:t>
      </w:r>
      <w:r w:rsidR="003A1D77">
        <w:rPr>
          <w:rFonts w:cs="Montserrat"/>
        </w:rPr>
        <w:t>5 years</w:t>
      </w:r>
      <w:r>
        <w:rPr>
          <w:rFonts w:cs="Montserrat"/>
        </w:rPr>
        <w:t xml:space="preserve"> of experience building and scaling resilient, cloud-native distributed systems on AWS. Specialized in Python and Java-based backend development, including RESTful API design, distributed data platforms, and large-scale ingestion pipelines. Strong expertise in microservices, Kubernetes, AWS (EKS, Lambda, S3), and frameworks like Apache Kafka, Iceberg, Flask, and Spring Boot. Proven track record in optimizing performance, improving system scalability, and mentoring junior engineers in agile environments. Passionate about backend architecture, system reliability, and operational excellence. </w:t>
      </w:r>
    </w:p>
    <w:p w14:paraId="64FE07F6" w14:textId="77777777" w:rsidR="005C4A7E" w:rsidRDefault="00000000">
      <w:pPr>
        <w:pStyle w:val="Heading1"/>
        <w:spacing w:after="165"/>
        <w:ind w:left="-5"/>
      </w:pPr>
      <w:r>
        <w:t>SKILLS</w:t>
      </w:r>
      <w:r>
        <w:rPr>
          <w:b w:val="0"/>
          <w:color w:val="545F67"/>
          <w:sz w:val="20"/>
        </w:rPr>
        <w:t xml:space="preserve"> </w:t>
      </w:r>
      <w:r>
        <w:t xml:space="preserve">  </w:t>
      </w:r>
    </w:p>
    <w:p w14:paraId="00844B20" w14:textId="77777777" w:rsidR="005C4A7E" w:rsidRDefault="00000000">
      <w:pPr>
        <w:numPr>
          <w:ilvl w:val="0"/>
          <w:numId w:val="1"/>
        </w:numPr>
        <w:ind w:hanging="190"/>
      </w:pPr>
      <w:r>
        <w:rPr>
          <w:rFonts w:cs="Montserrat"/>
          <w:b/>
        </w:rPr>
        <w:t>Programming</w:t>
      </w:r>
      <w:r>
        <w:t>:  Python (Flask, Django), Java, C++, JavaScript</w:t>
      </w:r>
      <w:r>
        <w:rPr>
          <w:rFonts w:cs="Montserrat"/>
        </w:rPr>
        <w:t xml:space="preserve"> </w:t>
      </w:r>
    </w:p>
    <w:p w14:paraId="6E42CD89" w14:textId="77777777" w:rsidR="005C4A7E" w:rsidRDefault="00000000">
      <w:pPr>
        <w:numPr>
          <w:ilvl w:val="0"/>
          <w:numId w:val="1"/>
        </w:numPr>
        <w:ind w:hanging="190"/>
      </w:pPr>
      <w:r>
        <w:rPr>
          <w:rFonts w:cs="Montserrat"/>
          <w:b/>
        </w:rPr>
        <w:t>Cloud &amp; DevOps</w:t>
      </w:r>
      <w:r>
        <w:t>: AWS (S3, Lambda, EKS), Kubernetes, Docker, Terraform, GitLab CI/CD</w:t>
      </w:r>
      <w:r>
        <w:rPr>
          <w:rFonts w:cs="Montserrat"/>
        </w:rPr>
        <w:t xml:space="preserve"> </w:t>
      </w:r>
    </w:p>
    <w:p w14:paraId="13D3E27B" w14:textId="77777777" w:rsidR="005C4A7E" w:rsidRDefault="00000000">
      <w:pPr>
        <w:numPr>
          <w:ilvl w:val="0"/>
          <w:numId w:val="1"/>
        </w:numPr>
        <w:ind w:hanging="190"/>
      </w:pPr>
      <w:r>
        <w:rPr>
          <w:rFonts w:cs="Montserrat"/>
          <w:b/>
        </w:rPr>
        <w:t>Databases</w:t>
      </w:r>
      <w:r>
        <w:t>: PostgreSQL, MongoDB, Oracle, Snowflake, Vertica</w:t>
      </w:r>
      <w:r>
        <w:rPr>
          <w:rFonts w:cs="Montserrat"/>
        </w:rPr>
        <w:t xml:space="preserve"> </w:t>
      </w:r>
    </w:p>
    <w:p w14:paraId="42A4424E" w14:textId="77777777" w:rsidR="005C4A7E" w:rsidRDefault="00000000">
      <w:pPr>
        <w:numPr>
          <w:ilvl w:val="0"/>
          <w:numId w:val="1"/>
        </w:numPr>
        <w:ind w:hanging="190"/>
      </w:pPr>
      <w:r>
        <w:rPr>
          <w:rFonts w:cs="Montserrat"/>
          <w:b/>
        </w:rPr>
        <w:t>Distributed Systems</w:t>
      </w:r>
      <w:r>
        <w:t>: RESTful APIs, Microservices, Apache Kafka, Iceberg, Nessie</w:t>
      </w:r>
      <w:r>
        <w:rPr>
          <w:rFonts w:cs="Montserrat"/>
        </w:rPr>
        <w:t xml:space="preserve"> </w:t>
      </w:r>
    </w:p>
    <w:p w14:paraId="329077F6" w14:textId="77777777" w:rsidR="005C4A7E" w:rsidRDefault="00000000">
      <w:pPr>
        <w:numPr>
          <w:ilvl w:val="0"/>
          <w:numId w:val="1"/>
        </w:numPr>
        <w:ind w:hanging="190"/>
      </w:pPr>
      <w:r>
        <w:rPr>
          <w:rFonts w:cs="Montserrat"/>
          <w:b/>
        </w:rPr>
        <w:t>Frameworks</w:t>
      </w:r>
      <w:r>
        <w:t>: Flask, Django, Spring Boot, Spring Web Flux, React, Angular</w:t>
      </w:r>
      <w:r>
        <w:rPr>
          <w:rFonts w:cs="Montserrat"/>
        </w:rPr>
        <w:t xml:space="preserve"> </w:t>
      </w:r>
    </w:p>
    <w:p w14:paraId="6B56F919" w14:textId="77777777" w:rsidR="005C4A7E" w:rsidRDefault="00000000">
      <w:pPr>
        <w:numPr>
          <w:ilvl w:val="0"/>
          <w:numId w:val="1"/>
        </w:numPr>
        <w:ind w:hanging="190"/>
      </w:pPr>
      <w:r>
        <w:rPr>
          <w:rFonts w:cs="Montserrat"/>
          <w:b/>
        </w:rPr>
        <w:t>Monitoring Tools</w:t>
      </w:r>
      <w:r>
        <w:t xml:space="preserve">: Prometheus, Grafana, ELK Stack (Elasticsearch, Logstash, Kibana)  </w:t>
      </w:r>
      <w:r>
        <w:rPr>
          <w:rFonts w:cs="Montserrat"/>
        </w:rPr>
        <w:t xml:space="preserve"> </w:t>
      </w:r>
    </w:p>
    <w:p w14:paraId="029F2108" w14:textId="77777777" w:rsidR="005C4A7E" w:rsidRDefault="00000000">
      <w:pPr>
        <w:numPr>
          <w:ilvl w:val="0"/>
          <w:numId w:val="1"/>
        </w:numPr>
        <w:ind w:hanging="190"/>
      </w:pPr>
      <w:r>
        <w:rPr>
          <w:rFonts w:cs="Montserrat"/>
          <w:b/>
        </w:rPr>
        <w:t>Testing &amp; CI/CD</w:t>
      </w:r>
      <w:r>
        <w:t>: Unit, Mockito, GitLab Pipelines</w:t>
      </w:r>
      <w:r>
        <w:rPr>
          <w:rFonts w:cs="Montserrat"/>
        </w:rPr>
        <w:t xml:space="preserve"> </w:t>
      </w:r>
    </w:p>
    <w:p w14:paraId="2DC2E76E" w14:textId="77777777" w:rsidR="005C4A7E" w:rsidRDefault="00000000">
      <w:pPr>
        <w:numPr>
          <w:ilvl w:val="0"/>
          <w:numId w:val="1"/>
        </w:numPr>
        <w:spacing w:after="204"/>
        <w:ind w:hanging="190"/>
      </w:pPr>
      <w:r>
        <w:rPr>
          <w:rFonts w:cs="Montserrat"/>
          <w:b/>
        </w:rPr>
        <w:t>Software Development Methodologies:</w:t>
      </w:r>
      <w:r>
        <w:t xml:space="preserve"> Agile (Scrum), TDD, System Design, SDLC Best Practices</w:t>
      </w:r>
      <w:r>
        <w:rPr>
          <w:rFonts w:cs="Montserrat"/>
        </w:rPr>
        <w:t xml:space="preserve"> </w:t>
      </w:r>
    </w:p>
    <w:p w14:paraId="2935314B" w14:textId="77777777" w:rsidR="005C4A7E" w:rsidRDefault="00000000">
      <w:pPr>
        <w:pStyle w:val="Heading1"/>
        <w:spacing w:after="59"/>
        <w:ind w:left="-5"/>
      </w:pPr>
      <w:r>
        <w:t xml:space="preserve">EDUCATION   </w:t>
      </w:r>
    </w:p>
    <w:p w14:paraId="78B0DBEA" w14:textId="77777777" w:rsidR="005C4A7E" w:rsidRDefault="00000000">
      <w:pPr>
        <w:spacing w:after="3" w:line="259" w:lineRule="auto"/>
        <w:ind w:left="10" w:hanging="10"/>
      </w:pPr>
      <w:r>
        <w:rPr>
          <w:rFonts w:cs="Montserrat"/>
          <w:b/>
        </w:rPr>
        <w:t xml:space="preserve">Master of Science (M.S.), Computer Science  </w:t>
      </w:r>
      <w:r>
        <w:t xml:space="preserve"> </w:t>
      </w:r>
      <w:r>
        <w:rPr>
          <w:rFonts w:cs="Montserrat"/>
        </w:rPr>
        <w:t xml:space="preserve"> </w:t>
      </w:r>
    </w:p>
    <w:p w14:paraId="33F19FC3" w14:textId="77777777" w:rsidR="005C4A7E" w:rsidRDefault="00000000">
      <w:pPr>
        <w:pStyle w:val="Heading2"/>
        <w:spacing w:after="34" w:line="257" w:lineRule="auto"/>
        <w:ind w:left="-15" w:right="1729" w:firstLine="0"/>
      </w:pPr>
      <w:r>
        <w:rPr>
          <w:color w:val="262626"/>
        </w:rPr>
        <w:t xml:space="preserve">Wichita State University, Wichita, Kansas, JAN 2022 - MAY 2023   </w:t>
      </w:r>
      <w:r>
        <w:t xml:space="preserve"> </w:t>
      </w:r>
    </w:p>
    <w:p w14:paraId="578ACA24" w14:textId="77777777" w:rsidR="005C4A7E" w:rsidRDefault="00000000">
      <w:pPr>
        <w:tabs>
          <w:tab w:val="center" w:pos="348"/>
          <w:tab w:val="center" w:pos="1313"/>
        </w:tabs>
        <w:spacing w:after="0"/>
        <w:ind w:left="0" w:firstLine="0"/>
      </w:pPr>
      <w:r>
        <w:rPr>
          <w:rFonts w:ascii="Calibri" w:eastAsia="Calibri" w:hAnsi="Calibri" w:cs="Calibri"/>
          <w:color w:val="000000"/>
          <w:sz w:val="22"/>
        </w:rPr>
        <w:t xml:space="preserve"> </w:t>
      </w:r>
      <w:r>
        <w:rPr>
          <w:rFonts w:ascii="Calibri" w:eastAsia="Calibri" w:hAnsi="Calibri" w:cs="Calibri"/>
          <w:color w:val="000000"/>
          <w:sz w:val="22"/>
        </w:rPr>
        <w:tab/>
      </w:r>
      <w:r>
        <w:rPr>
          <w:rFonts w:ascii="Arial" w:eastAsia="Arial" w:hAnsi="Arial" w:cs="Arial"/>
          <w:sz w:val="16"/>
        </w:rPr>
        <w:t>•</w:t>
      </w:r>
      <w:r>
        <w:rPr>
          <w:rFonts w:ascii="Arial" w:eastAsia="Arial" w:hAnsi="Arial" w:cs="Arial"/>
          <w:sz w:val="25"/>
          <w:vertAlign w:val="subscript"/>
        </w:rPr>
        <w:t xml:space="preserve">  </w:t>
      </w:r>
      <w:r>
        <w:rPr>
          <w:rFonts w:ascii="Arial" w:eastAsia="Arial" w:hAnsi="Arial" w:cs="Arial"/>
          <w:sz w:val="25"/>
          <w:vertAlign w:val="subscript"/>
        </w:rPr>
        <w:tab/>
      </w:r>
      <w:r>
        <w:t xml:space="preserve">GPA: 3.62/4.0  </w:t>
      </w:r>
      <w:r>
        <w:rPr>
          <w:rFonts w:cs="Montserrat"/>
        </w:rPr>
        <w:t xml:space="preserve"> </w:t>
      </w:r>
    </w:p>
    <w:p w14:paraId="027999CE" w14:textId="77777777" w:rsidR="005C4A7E" w:rsidRDefault="00000000">
      <w:pPr>
        <w:spacing w:after="3" w:line="259" w:lineRule="auto"/>
        <w:ind w:left="10" w:hanging="10"/>
      </w:pPr>
      <w:r>
        <w:rPr>
          <w:rFonts w:cs="Montserrat"/>
          <w:b/>
        </w:rPr>
        <w:t>Bachelor of Technology, Computer Science and Engineering</w:t>
      </w:r>
      <w:r>
        <w:t xml:space="preserve">  </w:t>
      </w:r>
      <w:r>
        <w:rPr>
          <w:rFonts w:cs="Montserrat"/>
        </w:rPr>
        <w:t xml:space="preserve"> </w:t>
      </w:r>
    </w:p>
    <w:p w14:paraId="109A3487" w14:textId="77777777" w:rsidR="003A1D77" w:rsidRDefault="00000000" w:rsidP="003A1D77">
      <w:pPr>
        <w:spacing w:after="0" w:line="240" w:lineRule="auto"/>
        <w:ind w:left="302" w:right="1728" w:hanging="320"/>
      </w:pPr>
      <w:r>
        <w:rPr>
          <w:rFonts w:cs="Montserrat"/>
          <w:b/>
          <w:color w:val="262626"/>
        </w:rPr>
        <w:t xml:space="preserve">Lovely Professional University, Phagwara, Punjab, India, JUL 2016 - JUL 2020  </w:t>
      </w:r>
      <w:r>
        <w:t xml:space="preserve"> </w:t>
      </w:r>
    </w:p>
    <w:p w14:paraId="0E0E1555" w14:textId="51ED71DB" w:rsidR="005C4A7E" w:rsidRDefault="00000000" w:rsidP="003A1D77">
      <w:pPr>
        <w:spacing w:after="0" w:line="240" w:lineRule="auto"/>
        <w:ind w:left="302" w:right="1728" w:firstLine="0"/>
      </w:pPr>
      <w:r>
        <w:rPr>
          <w:rFonts w:ascii="Arial" w:eastAsia="Arial" w:hAnsi="Arial" w:cs="Arial"/>
          <w:sz w:val="25"/>
          <w:vertAlign w:val="subscript"/>
        </w:rPr>
        <w:t xml:space="preserve">• </w:t>
      </w:r>
      <w:r>
        <w:rPr>
          <w:rFonts w:ascii="Arial" w:eastAsia="Arial" w:hAnsi="Arial" w:cs="Arial"/>
          <w:sz w:val="16"/>
        </w:rPr>
        <w:t xml:space="preserve"> </w:t>
      </w:r>
      <w:r w:rsidR="003A1D77">
        <w:rPr>
          <w:rFonts w:ascii="Arial" w:eastAsia="Arial" w:hAnsi="Arial" w:cs="Arial"/>
          <w:sz w:val="16"/>
        </w:rPr>
        <w:tab/>
      </w:r>
      <w:r>
        <w:t xml:space="preserve">GPA: 3.6/4.0  </w:t>
      </w:r>
      <w:r>
        <w:rPr>
          <w:rFonts w:cs="Montserrat"/>
        </w:rPr>
        <w:t xml:space="preserve"> </w:t>
      </w:r>
    </w:p>
    <w:p w14:paraId="54A44BEE" w14:textId="32B12554" w:rsidR="005C4A7E" w:rsidRDefault="00000000" w:rsidP="003A1D77">
      <w:pPr>
        <w:pStyle w:val="Heading1"/>
        <w:ind w:left="-5"/>
      </w:pPr>
      <w:r>
        <w:t>EXPERIENCE</w:t>
      </w:r>
      <w:r>
        <w:rPr>
          <w:b w:val="0"/>
          <w:color w:val="545F67"/>
          <w:sz w:val="20"/>
        </w:rPr>
        <w:t xml:space="preserve"> </w:t>
      </w:r>
      <w:r>
        <w:t xml:space="preserve">    </w:t>
      </w:r>
    </w:p>
    <w:p w14:paraId="3E01C7CC" w14:textId="77777777" w:rsidR="005C4A7E" w:rsidRDefault="00000000">
      <w:pPr>
        <w:pStyle w:val="Heading2"/>
      </w:pPr>
      <w:r>
        <w:t xml:space="preserve">Java Software Engineer </w:t>
      </w:r>
      <w:r>
        <w:rPr>
          <w:b w:val="0"/>
          <w:color w:val="595959"/>
        </w:rPr>
        <w:t xml:space="preserve"> </w:t>
      </w:r>
      <w:r>
        <w:t xml:space="preserve"> </w:t>
      </w:r>
    </w:p>
    <w:p w14:paraId="655AAAE2" w14:textId="77777777" w:rsidR="005C4A7E" w:rsidRDefault="00000000">
      <w:pPr>
        <w:spacing w:after="3" w:line="259" w:lineRule="auto"/>
        <w:ind w:left="10" w:hanging="10"/>
      </w:pPr>
      <w:r>
        <w:rPr>
          <w:rFonts w:cs="Montserrat"/>
          <w:b/>
          <w:color w:val="0D0D0D"/>
        </w:rPr>
        <w:t xml:space="preserve">BNY Mellon, </w:t>
      </w:r>
      <w:r>
        <w:rPr>
          <w:rFonts w:cs="Montserrat"/>
          <w:b/>
        </w:rPr>
        <w:t xml:space="preserve">SEP 2023 </w:t>
      </w:r>
      <w:r>
        <w:t>–</w:t>
      </w:r>
      <w:r>
        <w:rPr>
          <w:rFonts w:cs="Montserrat"/>
          <w:b/>
        </w:rPr>
        <w:t xml:space="preserve"> Till Date</w:t>
      </w:r>
      <w:r>
        <w:rPr>
          <w:rFonts w:ascii="Cambria" w:eastAsia="Cambria" w:hAnsi="Cambria" w:cs="Cambria"/>
          <w:sz w:val="24"/>
        </w:rPr>
        <w:t xml:space="preserve">  </w:t>
      </w:r>
      <w:r>
        <w:rPr>
          <w:rFonts w:cs="Montserrat"/>
          <w:b/>
          <w:color w:val="262626"/>
        </w:rPr>
        <w:t xml:space="preserve"> </w:t>
      </w:r>
      <w:r>
        <w:rPr>
          <w:rFonts w:cs="Montserrat"/>
        </w:rPr>
        <w:t xml:space="preserve"> </w:t>
      </w:r>
    </w:p>
    <w:p w14:paraId="625A8EC5" w14:textId="77777777" w:rsidR="005C4A7E" w:rsidRDefault="00000000">
      <w:pPr>
        <w:numPr>
          <w:ilvl w:val="0"/>
          <w:numId w:val="2"/>
        </w:numPr>
        <w:spacing w:after="97" w:line="240" w:lineRule="auto"/>
      </w:pPr>
      <w:r>
        <w:rPr>
          <w:rFonts w:cs="Montserrat"/>
        </w:rPr>
        <w:t xml:space="preserve">Designed and deployed scalable backend microservices using Python (Flask) and Java (Spring Boot) on AWS EKS, improving system availability and reducing deployment time by 40%. </w:t>
      </w:r>
    </w:p>
    <w:p w14:paraId="47240045" w14:textId="77777777" w:rsidR="005C4A7E" w:rsidRDefault="00000000">
      <w:pPr>
        <w:numPr>
          <w:ilvl w:val="0"/>
          <w:numId w:val="2"/>
        </w:numPr>
      </w:pPr>
      <w:r>
        <w:t>Developed and optimized RESTful APIs to manage change requests across Oracle, Snowflake, and Vertica, improving API performance and scalability across multi-tenant environments.</w:t>
      </w:r>
      <w:r>
        <w:rPr>
          <w:rFonts w:cs="Montserrat"/>
        </w:rPr>
        <w:t xml:space="preserve"> </w:t>
      </w:r>
    </w:p>
    <w:p w14:paraId="4B2B35B3" w14:textId="77777777" w:rsidR="005C4A7E" w:rsidRDefault="00000000">
      <w:pPr>
        <w:numPr>
          <w:ilvl w:val="0"/>
          <w:numId w:val="2"/>
        </w:numPr>
      </w:pPr>
      <w:r>
        <w:t>Implemented compaction and optimization strategies in Apache Iceberg and Nessie Catalog, enhancing distributed storage performance and reducing S3 costs while improving query latency by 75%.</w:t>
      </w:r>
      <w:r>
        <w:rPr>
          <w:rFonts w:cs="Montserrat"/>
        </w:rPr>
        <w:t xml:space="preserve"> </w:t>
      </w:r>
    </w:p>
    <w:p w14:paraId="53B7FDAD" w14:textId="77777777" w:rsidR="005C4A7E" w:rsidRDefault="00000000">
      <w:pPr>
        <w:numPr>
          <w:ilvl w:val="0"/>
          <w:numId w:val="2"/>
        </w:numPr>
      </w:pPr>
      <w:r>
        <w:t>Automated large-scale data ingestion workflows with Kafka, Spark Streaming, and AWS Glue, enabling real-time processing for millions of records daily and reducing error rates by 25%.</w:t>
      </w:r>
      <w:r>
        <w:rPr>
          <w:rFonts w:cs="Montserrat"/>
        </w:rPr>
        <w:t xml:space="preserve"> </w:t>
      </w:r>
    </w:p>
    <w:p w14:paraId="548BB408" w14:textId="77777777" w:rsidR="005C4A7E" w:rsidRDefault="00000000">
      <w:pPr>
        <w:numPr>
          <w:ilvl w:val="0"/>
          <w:numId w:val="2"/>
        </w:numPr>
      </w:pPr>
      <w:r>
        <w:t>Built GDPR-compliant secure data management pipelines integrating PostgreSQL, Oracle, and AWS S3, ensuring end-to-end compliance and auditable storage.</w:t>
      </w:r>
      <w:r>
        <w:rPr>
          <w:rFonts w:cs="Montserrat"/>
        </w:rPr>
        <w:t xml:space="preserve"> </w:t>
      </w:r>
    </w:p>
    <w:p w14:paraId="0E867D1D" w14:textId="77777777" w:rsidR="005C4A7E" w:rsidRDefault="00000000">
      <w:pPr>
        <w:numPr>
          <w:ilvl w:val="0"/>
          <w:numId w:val="2"/>
        </w:numPr>
      </w:pPr>
      <w:r>
        <w:t>Integrated observability stack with Prometheus (metrics), Grafana (dashboards), and ELK (logging), improving incident response and system health visibility.</w:t>
      </w:r>
      <w:r>
        <w:rPr>
          <w:rFonts w:cs="Montserrat"/>
        </w:rPr>
        <w:t xml:space="preserve"> </w:t>
      </w:r>
    </w:p>
    <w:p w14:paraId="587A6BB8" w14:textId="77777777" w:rsidR="005C4A7E" w:rsidRDefault="00000000">
      <w:pPr>
        <w:numPr>
          <w:ilvl w:val="0"/>
          <w:numId w:val="2"/>
        </w:numPr>
      </w:pPr>
      <w:r>
        <w:lastRenderedPageBreak/>
        <w:t>Mentored junior developers in backend service design, Python coding practices, and CI/CD pipelines, accelerating onboarding and code quality.</w:t>
      </w:r>
      <w:r>
        <w:rPr>
          <w:rFonts w:cs="Montserrat"/>
        </w:rPr>
        <w:t xml:space="preserve"> </w:t>
      </w:r>
    </w:p>
    <w:p w14:paraId="6B8355CC" w14:textId="77777777" w:rsidR="005C4A7E" w:rsidRDefault="00000000">
      <w:pPr>
        <w:numPr>
          <w:ilvl w:val="0"/>
          <w:numId w:val="2"/>
        </w:numPr>
      </w:pPr>
      <w:r>
        <w:t>Applied principles of system design and algorithmic thinking to optimize backend services under high concurrency and large datasets.</w:t>
      </w:r>
      <w:r>
        <w:rPr>
          <w:rFonts w:cs="Montserrat"/>
        </w:rPr>
        <w:t xml:space="preserve"> </w:t>
      </w:r>
    </w:p>
    <w:p w14:paraId="287F58CA" w14:textId="77777777" w:rsidR="005C4A7E" w:rsidRDefault="00000000">
      <w:pPr>
        <w:numPr>
          <w:ilvl w:val="0"/>
          <w:numId w:val="2"/>
        </w:numPr>
      </w:pPr>
      <w:r>
        <w:t>Deployed applications using Kubernetes, Helm, and GitLab CI/CD, reducing deployment cycles by 35%.</w:t>
      </w:r>
      <w:r>
        <w:rPr>
          <w:rFonts w:cs="Montserrat"/>
        </w:rPr>
        <w:t xml:space="preserve"> </w:t>
      </w:r>
    </w:p>
    <w:p w14:paraId="387E0397" w14:textId="77777777" w:rsidR="005C4A7E" w:rsidRDefault="00000000">
      <w:pPr>
        <w:numPr>
          <w:ilvl w:val="0"/>
          <w:numId w:val="2"/>
        </w:numPr>
      </w:pPr>
      <w:r>
        <w:t>Collaborated within Agile Scrum teams, contributing to sprint planning, retrospectives, and peer code reviews to enhance delivery velocity.</w:t>
      </w:r>
      <w:r>
        <w:rPr>
          <w:rFonts w:cs="Montserrat"/>
        </w:rPr>
        <w:t xml:space="preserve"> </w:t>
      </w:r>
    </w:p>
    <w:p w14:paraId="555C9943" w14:textId="77777777" w:rsidR="005C4A7E" w:rsidRDefault="00000000">
      <w:pPr>
        <w:spacing w:after="82" w:line="259" w:lineRule="auto"/>
        <w:ind w:left="30" w:firstLine="0"/>
      </w:pPr>
      <w:r>
        <w:rPr>
          <w:rFonts w:cs="Montserrat"/>
        </w:rPr>
        <w:t xml:space="preserve"> </w:t>
      </w:r>
    </w:p>
    <w:p w14:paraId="5C707E46" w14:textId="77777777" w:rsidR="005C4A7E" w:rsidRDefault="00000000">
      <w:pPr>
        <w:pStyle w:val="Heading2"/>
      </w:pPr>
      <w:r>
        <w:t xml:space="preserve">Software Developer Odessa Solutions Pvt Ltd, </w:t>
      </w:r>
      <w:r>
        <w:rPr>
          <w:color w:val="595959"/>
        </w:rPr>
        <w:t xml:space="preserve">MAY 2019 </w:t>
      </w:r>
      <w:r>
        <w:rPr>
          <w:b w:val="0"/>
          <w:color w:val="595959"/>
        </w:rPr>
        <w:t>–</w:t>
      </w:r>
      <w:r>
        <w:rPr>
          <w:color w:val="595959"/>
        </w:rPr>
        <w:t xml:space="preserve"> NOV 2021</w:t>
      </w:r>
      <w:r>
        <w:rPr>
          <w:b w:val="0"/>
          <w:color w:val="262626"/>
        </w:rPr>
        <w:t xml:space="preserve"> </w:t>
      </w:r>
      <w:r>
        <w:t xml:space="preserve">  </w:t>
      </w:r>
    </w:p>
    <w:p w14:paraId="62A92296" w14:textId="77777777" w:rsidR="005C4A7E" w:rsidRDefault="00000000">
      <w:pPr>
        <w:numPr>
          <w:ilvl w:val="0"/>
          <w:numId w:val="3"/>
        </w:numPr>
      </w:pPr>
      <w:r>
        <w:t xml:space="preserve">Participated in the full software development lifecycle (SDLC) using Agile (Scrum) methodologies, enhancing delivery speed and software quality by 25%  </w:t>
      </w:r>
      <w:r>
        <w:rPr>
          <w:rFonts w:cs="Montserrat"/>
        </w:rPr>
        <w:t xml:space="preserve"> </w:t>
      </w:r>
    </w:p>
    <w:p w14:paraId="0DA0C88F" w14:textId="77777777" w:rsidR="005C4A7E" w:rsidRDefault="00000000">
      <w:pPr>
        <w:numPr>
          <w:ilvl w:val="0"/>
          <w:numId w:val="3"/>
        </w:numPr>
      </w:pPr>
      <w:r>
        <w:t>Built and optimized full-stack web applications using React.js, Redux, TypeScript, Java, and Spring Boot, improving UI responsiveness by 30%.</w:t>
      </w:r>
      <w:r>
        <w:rPr>
          <w:rFonts w:cs="Montserrat"/>
        </w:rPr>
        <w:t xml:space="preserve"> </w:t>
      </w:r>
    </w:p>
    <w:p w14:paraId="6C3AD749" w14:textId="77777777" w:rsidR="005C4A7E" w:rsidRDefault="00000000">
      <w:pPr>
        <w:numPr>
          <w:ilvl w:val="0"/>
          <w:numId w:val="3"/>
        </w:numPr>
      </w:pPr>
      <w:r>
        <w:t>Designed RESTful APIs and Spring Boot microservices for the leasing domain, enhancing modularity and reducing deployment time by 40%.</w:t>
      </w:r>
      <w:r>
        <w:rPr>
          <w:rFonts w:cs="Montserrat"/>
        </w:rPr>
        <w:t xml:space="preserve"> </w:t>
      </w:r>
    </w:p>
    <w:p w14:paraId="2861F459" w14:textId="77777777" w:rsidR="005C4A7E" w:rsidRDefault="00000000">
      <w:pPr>
        <w:numPr>
          <w:ilvl w:val="0"/>
          <w:numId w:val="3"/>
        </w:numPr>
      </w:pPr>
      <w:r>
        <w:t>Created scalable batch processing jobs using Spring Batch to manage bulk updates, improving processing efficiency by 30%.</w:t>
      </w:r>
      <w:r>
        <w:rPr>
          <w:rFonts w:cs="Montserrat"/>
        </w:rPr>
        <w:t xml:space="preserve"> </w:t>
      </w:r>
    </w:p>
    <w:p w14:paraId="50E7B24E" w14:textId="77777777" w:rsidR="005C4A7E" w:rsidRDefault="00000000">
      <w:pPr>
        <w:numPr>
          <w:ilvl w:val="0"/>
          <w:numId w:val="3"/>
        </w:numPr>
      </w:pPr>
      <w:r>
        <w:t>Implemented secure OAuth2 and JWT-based authentication, boosting application compliance and user security.</w:t>
      </w:r>
      <w:r>
        <w:rPr>
          <w:rFonts w:cs="Montserrat"/>
        </w:rPr>
        <w:t xml:space="preserve"> </w:t>
      </w:r>
    </w:p>
    <w:p w14:paraId="63B0281C" w14:textId="77777777" w:rsidR="005C4A7E" w:rsidRDefault="00000000">
      <w:pPr>
        <w:numPr>
          <w:ilvl w:val="0"/>
          <w:numId w:val="3"/>
        </w:numPr>
      </w:pPr>
      <w:r>
        <w:t>Applied Hystrix circuit breakers within Spring microservices, reducing system downtime by 35% during failure scenarios.</w:t>
      </w:r>
      <w:r>
        <w:rPr>
          <w:rFonts w:cs="Montserrat"/>
        </w:rPr>
        <w:t xml:space="preserve"> </w:t>
      </w:r>
    </w:p>
    <w:p w14:paraId="77FFA8D6" w14:textId="77777777" w:rsidR="005C4A7E" w:rsidRDefault="00000000">
      <w:pPr>
        <w:numPr>
          <w:ilvl w:val="0"/>
          <w:numId w:val="3"/>
        </w:numPr>
      </w:pPr>
      <w:r>
        <w:t>Configured Swagger for API documentation and service discovery using Eureka, streamlining development and deployment.</w:t>
      </w:r>
      <w:r>
        <w:rPr>
          <w:rFonts w:cs="Montserrat"/>
        </w:rPr>
        <w:t xml:space="preserve"> </w:t>
      </w:r>
    </w:p>
    <w:p w14:paraId="25FD24D0" w14:textId="77777777" w:rsidR="005C4A7E" w:rsidRDefault="00000000">
      <w:pPr>
        <w:numPr>
          <w:ilvl w:val="0"/>
          <w:numId w:val="3"/>
        </w:numPr>
      </w:pPr>
      <w:r>
        <w:t>Established monitoring with Spring Boot Actuator, AWS S3 logging, and CloudFormation templates, improving observability by 40%.</w:t>
      </w:r>
      <w:r>
        <w:rPr>
          <w:rFonts w:cs="Montserrat"/>
        </w:rPr>
        <w:t xml:space="preserve"> </w:t>
      </w:r>
    </w:p>
    <w:p w14:paraId="11259008" w14:textId="2CDE6CFA" w:rsidR="005C4A7E" w:rsidRDefault="00000000" w:rsidP="003A1D77">
      <w:pPr>
        <w:numPr>
          <w:ilvl w:val="0"/>
          <w:numId w:val="3"/>
        </w:numPr>
      </w:pPr>
      <w:r>
        <w:t>Developed unit and integration tests using JUnit and Mockito, increasing test coverage and backend stability by 30%.</w:t>
      </w:r>
      <w:r>
        <w:rPr>
          <w:rFonts w:cs="Montserrat"/>
        </w:rPr>
        <w:t xml:space="preserve"> </w:t>
      </w:r>
      <w:r w:rsidRPr="003A1D77">
        <w:rPr>
          <w:rFonts w:cs="Montserrat"/>
        </w:rPr>
        <w:t xml:space="preserve"> </w:t>
      </w:r>
    </w:p>
    <w:p w14:paraId="69133ABA" w14:textId="77777777" w:rsidR="005C4A7E" w:rsidRDefault="00000000">
      <w:pPr>
        <w:pStyle w:val="Heading1"/>
        <w:ind w:left="-5"/>
      </w:pPr>
      <w:r>
        <w:t>INTERNSHIPS</w:t>
      </w:r>
      <w:r>
        <w:rPr>
          <w:rFonts w:ascii="Cambria" w:eastAsia="Cambria" w:hAnsi="Cambria" w:cs="Cambria"/>
          <w:b w:val="0"/>
          <w:color w:val="000000"/>
          <w:sz w:val="31"/>
          <w:vertAlign w:val="subscript"/>
        </w:rPr>
        <w:t xml:space="preserve"> </w:t>
      </w:r>
      <w:r>
        <w:rPr>
          <w:b w:val="0"/>
          <w:color w:val="595959"/>
          <w:sz w:val="20"/>
        </w:rPr>
        <w:t xml:space="preserve"> </w:t>
      </w:r>
      <w:r>
        <w:t xml:space="preserve">  </w:t>
      </w:r>
    </w:p>
    <w:p w14:paraId="21C0D7C6" w14:textId="77777777" w:rsidR="005C4A7E" w:rsidRDefault="00000000">
      <w:pPr>
        <w:spacing w:after="2" w:line="259" w:lineRule="auto"/>
        <w:ind w:left="10" w:hanging="10"/>
      </w:pPr>
      <w:r>
        <w:rPr>
          <w:color w:val="0D0D0D"/>
        </w:rPr>
        <w:t xml:space="preserve">Programmer Analyst </w:t>
      </w:r>
      <w:r>
        <w:t xml:space="preserve"> </w:t>
      </w:r>
      <w:r>
        <w:rPr>
          <w:rFonts w:cs="Montserrat"/>
        </w:rPr>
        <w:t xml:space="preserve"> </w:t>
      </w:r>
    </w:p>
    <w:p w14:paraId="7E229779" w14:textId="77777777" w:rsidR="005C4A7E" w:rsidRDefault="00000000">
      <w:pPr>
        <w:spacing w:after="2" w:line="259" w:lineRule="auto"/>
        <w:ind w:left="10" w:hanging="10"/>
      </w:pPr>
      <w:r>
        <w:rPr>
          <w:color w:val="0D0D0D"/>
        </w:rPr>
        <w:t xml:space="preserve">Bright Bird Technologies Inc, </w:t>
      </w:r>
      <w:r>
        <w:t>JAN 2023 – MAY 2023</w:t>
      </w:r>
      <w:r>
        <w:rPr>
          <w:color w:val="262626"/>
        </w:rPr>
        <w:t xml:space="preserve"> </w:t>
      </w:r>
      <w:r>
        <w:t xml:space="preserve"> </w:t>
      </w:r>
      <w:r>
        <w:rPr>
          <w:rFonts w:cs="Montserrat"/>
        </w:rPr>
        <w:t xml:space="preserve"> </w:t>
      </w:r>
    </w:p>
    <w:p w14:paraId="101A0747" w14:textId="77777777" w:rsidR="005C4A7E" w:rsidRDefault="00000000">
      <w:pPr>
        <w:numPr>
          <w:ilvl w:val="0"/>
          <w:numId w:val="4"/>
        </w:numPr>
        <w:ind w:hanging="190"/>
      </w:pPr>
      <w:r>
        <w:t xml:space="preserve">Designed and developed scalable full-stack applications using React, Java, Spring Boot, and Oracle, ensuring high availability and fault tolerance.  </w:t>
      </w:r>
      <w:r>
        <w:rPr>
          <w:rFonts w:cs="Montserrat"/>
        </w:rPr>
        <w:t xml:space="preserve"> </w:t>
      </w:r>
    </w:p>
    <w:p w14:paraId="5195EE1B" w14:textId="77777777" w:rsidR="005C4A7E" w:rsidRDefault="00000000">
      <w:pPr>
        <w:numPr>
          <w:ilvl w:val="0"/>
          <w:numId w:val="4"/>
        </w:numPr>
        <w:ind w:hanging="190"/>
      </w:pPr>
      <w:r>
        <w:t>Designed and developed full-stack web applications using React, Java, and Spring Boot integrated with Oracle.</w:t>
      </w:r>
      <w:r>
        <w:rPr>
          <w:rFonts w:cs="Montserrat"/>
        </w:rPr>
        <w:t xml:space="preserve"> </w:t>
      </w:r>
    </w:p>
    <w:p w14:paraId="7FDC6E4D" w14:textId="77777777" w:rsidR="005C4A7E" w:rsidRDefault="00000000">
      <w:pPr>
        <w:numPr>
          <w:ilvl w:val="0"/>
          <w:numId w:val="4"/>
        </w:numPr>
        <w:ind w:hanging="190"/>
      </w:pPr>
      <w:r>
        <w:t>Delivered scalable and fault-tolerant backend systems using REST APIs and microservices best practices.</w:t>
      </w:r>
      <w:r>
        <w:rPr>
          <w:rFonts w:cs="Montserrat"/>
        </w:rPr>
        <w:t xml:space="preserve"> </w:t>
      </w:r>
    </w:p>
    <w:p w14:paraId="468080C6" w14:textId="77777777" w:rsidR="005C4A7E" w:rsidRDefault="00000000">
      <w:pPr>
        <w:numPr>
          <w:ilvl w:val="0"/>
          <w:numId w:val="4"/>
        </w:numPr>
        <w:ind w:hanging="190"/>
      </w:pPr>
      <w:r>
        <w:t>Enhanced observability with logging and monitoring tools to support rapid incident response.</w:t>
      </w:r>
      <w:r>
        <w:rPr>
          <w:rFonts w:cs="Montserrat"/>
        </w:rPr>
        <w:t xml:space="preserve"> </w:t>
      </w:r>
    </w:p>
    <w:p w14:paraId="4AD90F0F" w14:textId="77777777" w:rsidR="005C4A7E" w:rsidRDefault="00000000">
      <w:pPr>
        <w:numPr>
          <w:ilvl w:val="0"/>
          <w:numId w:val="4"/>
        </w:numPr>
        <w:spacing w:after="109"/>
        <w:ind w:hanging="190"/>
      </w:pPr>
      <w:r>
        <w:t>Automated deployment pipelines to streamline CI/CD software delivery across staging and production environments.</w:t>
      </w:r>
      <w:r>
        <w:rPr>
          <w:rFonts w:cs="Montserrat"/>
        </w:rPr>
        <w:t xml:space="preserve"> </w:t>
      </w:r>
    </w:p>
    <w:p w14:paraId="04239835" w14:textId="77777777" w:rsidR="005C4A7E" w:rsidRDefault="00000000">
      <w:pPr>
        <w:pStyle w:val="Heading1"/>
        <w:ind w:left="-5"/>
      </w:pPr>
      <w:r>
        <w:t>CERTIFICATIONS</w:t>
      </w:r>
      <w:r>
        <w:rPr>
          <w:rFonts w:ascii="Cambria" w:eastAsia="Cambria" w:hAnsi="Cambria" w:cs="Cambria"/>
          <w:b w:val="0"/>
          <w:color w:val="215E99"/>
          <w:sz w:val="29"/>
        </w:rPr>
        <w:t xml:space="preserve">  </w:t>
      </w:r>
      <w:r>
        <w:t xml:space="preserve">  </w:t>
      </w:r>
    </w:p>
    <w:p w14:paraId="6492CFFD" w14:textId="77777777" w:rsidR="005C4A7E" w:rsidRDefault="00000000">
      <w:pPr>
        <w:numPr>
          <w:ilvl w:val="0"/>
          <w:numId w:val="5"/>
        </w:numPr>
        <w:ind w:hanging="190"/>
      </w:pPr>
      <w:r>
        <w:t xml:space="preserve">International Leadership and Organizational Behavior | Coursera.   </w:t>
      </w:r>
      <w:r>
        <w:rPr>
          <w:rFonts w:cs="Montserrat"/>
        </w:rPr>
        <w:t xml:space="preserve"> </w:t>
      </w:r>
    </w:p>
    <w:p w14:paraId="6F421997" w14:textId="77777777" w:rsidR="005C4A7E" w:rsidRDefault="00000000">
      <w:pPr>
        <w:numPr>
          <w:ilvl w:val="0"/>
          <w:numId w:val="5"/>
        </w:numPr>
        <w:ind w:hanging="190"/>
      </w:pPr>
      <w:r>
        <w:t xml:space="preserve">Java Programming Course | GeeksForGeeks  </w:t>
      </w:r>
      <w:r>
        <w:rPr>
          <w:rFonts w:cs="Montserrat"/>
        </w:rPr>
        <w:t xml:space="preserve"> </w:t>
      </w:r>
    </w:p>
    <w:p w14:paraId="55DC9949" w14:textId="77777777" w:rsidR="005C4A7E" w:rsidRDefault="00000000">
      <w:pPr>
        <w:numPr>
          <w:ilvl w:val="0"/>
          <w:numId w:val="5"/>
        </w:numPr>
        <w:ind w:hanging="190"/>
      </w:pPr>
      <w:r>
        <w:t xml:space="preserve">Data Structures and Algorithms | NPTEL (National Programme on Technology Enhanced Learning)   </w:t>
      </w:r>
      <w:r>
        <w:rPr>
          <w:rFonts w:cs="Montserrat"/>
        </w:rPr>
        <w:t xml:space="preserve"> </w:t>
      </w:r>
    </w:p>
    <w:p w14:paraId="0AF160DC" w14:textId="77777777" w:rsidR="005C4A7E" w:rsidRDefault="00000000">
      <w:pPr>
        <w:numPr>
          <w:ilvl w:val="0"/>
          <w:numId w:val="5"/>
        </w:numPr>
        <w:ind w:hanging="190"/>
      </w:pPr>
      <w:r>
        <w:t xml:space="preserve">Modern React Using Redux | Udemy.   </w:t>
      </w:r>
      <w:r>
        <w:rPr>
          <w:rFonts w:cs="Montserrat"/>
        </w:rPr>
        <w:t xml:space="preserve"> </w:t>
      </w:r>
    </w:p>
    <w:p w14:paraId="691D9B81" w14:textId="77777777" w:rsidR="005C4A7E" w:rsidRDefault="00000000">
      <w:pPr>
        <w:numPr>
          <w:ilvl w:val="0"/>
          <w:numId w:val="5"/>
        </w:numPr>
        <w:ind w:hanging="190"/>
      </w:pPr>
      <w:r>
        <w:t xml:space="preserve">Python Foundation Nanodegree | Udacity.   </w:t>
      </w:r>
      <w:r>
        <w:rPr>
          <w:rFonts w:cs="Montserrat"/>
        </w:rPr>
        <w:t xml:space="preserve"> </w:t>
      </w:r>
    </w:p>
    <w:p w14:paraId="2FE39DEC" w14:textId="77777777" w:rsidR="005C4A7E" w:rsidRDefault="00000000">
      <w:pPr>
        <w:spacing w:after="0" w:line="259" w:lineRule="auto"/>
        <w:ind w:left="45" w:firstLine="0"/>
        <w:jc w:val="both"/>
      </w:pPr>
      <w:r>
        <w:rPr>
          <w:rFonts w:ascii="Cambria" w:eastAsia="Cambria" w:hAnsi="Cambria" w:cs="Cambria"/>
          <w:color w:val="000000"/>
        </w:rPr>
        <w:lastRenderedPageBreak/>
        <w:t xml:space="preserve">  </w:t>
      </w:r>
      <w:r>
        <w:t xml:space="preserve"> </w:t>
      </w:r>
      <w:r>
        <w:rPr>
          <w:rFonts w:cs="Montserrat"/>
        </w:rPr>
        <w:t xml:space="preserve"> </w:t>
      </w:r>
    </w:p>
    <w:sectPr w:rsidR="005C4A7E">
      <w:pgSz w:w="11905" w:h="16840"/>
      <w:pgMar w:top="728" w:right="810" w:bottom="1596" w:left="69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panose1 w:val="00000500000000000000"/>
    <w:charset w:val="4D"/>
    <w:family w:val="auto"/>
    <w:pitch w:val="variable"/>
    <w:sig w:usb0="2000020F" w:usb1="00000003" w:usb2="00000000" w:usb3="00000000" w:csb0="00000197" w:csb1="00000000"/>
  </w:font>
  <w:font w:name="Cambria">
    <w:panose1 w:val="02040503050406030204"/>
    <w:charset w:val="00"/>
    <w:family w:val="roman"/>
    <w:pitch w:val="variable"/>
    <w:sig w:usb0="E00002FF" w:usb1="400004FF"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11F98"/>
    <w:multiLevelType w:val="hybridMultilevel"/>
    <w:tmpl w:val="7CEAA60C"/>
    <w:lvl w:ilvl="0" w:tplc="B2982322">
      <w:start w:val="1"/>
      <w:numFmt w:val="bullet"/>
      <w:lvlText w:val="•"/>
      <w:lvlJc w:val="left"/>
      <w:pPr>
        <w:ind w:left="4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9DE30CE">
      <w:start w:val="1"/>
      <w:numFmt w:val="bullet"/>
      <w:lvlText w:val="o"/>
      <w:lvlJc w:val="left"/>
      <w:pPr>
        <w:ind w:left="13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BF6A9D0">
      <w:start w:val="1"/>
      <w:numFmt w:val="bullet"/>
      <w:lvlText w:val="▪"/>
      <w:lvlJc w:val="left"/>
      <w:pPr>
        <w:ind w:left="21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9B6733C">
      <w:start w:val="1"/>
      <w:numFmt w:val="bullet"/>
      <w:lvlText w:val="•"/>
      <w:lvlJc w:val="left"/>
      <w:pPr>
        <w:ind w:left="28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DB24B0A">
      <w:start w:val="1"/>
      <w:numFmt w:val="bullet"/>
      <w:lvlText w:val="o"/>
      <w:lvlJc w:val="left"/>
      <w:pPr>
        <w:ind w:left="35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5B0435A">
      <w:start w:val="1"/>
      <w:numFmt w:val="bullet"/>
      <w:lvlText w:val="▪"/>
      <w:lvlJc w:val="left"/>
      <w:pPr>
        <w:ind w:left="42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3B2D244">
      <w:start w:val="1"/>
      <w:numFmt w:val="bullet"/>
      <w:lvlText w:val="•"/>
      <w:lvlJc w:val="left"/>
      <w:pPr>
        <w:ind w:left="49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0B6360C">
      <w:start w:val="1"/>
      <w:numFmt w:val="bullet"/>
      <w:lvlText w:val="o"/>
      <w:lvlJc w:val="left"/>
      <w:pPr>
        <w:ind w:left="57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6AC0FF0">
      <w:start w:val="1"/>
      <w:numFmt w:val="bullet"/>
      <w:lvlText w:val="▪"/>
      <w:lvlJc w:val="left"/>
      <w:pPr>
        <w:ind w:left="64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39217931"/>
    <w:multiLevelType w:val="hybridMultilevel"/>
    <w:tmpl w:val="39C6AC0A"/>
    <w:lvl w:ilvl="0" w:tplc="6F44089C">
      <w:start w:val="1"/>
      <w:numFmt w:val="bullet"/>
      <w:lvlText w:val="•"/>
      <w:lvlJc w:val="left"/>
      <w:pPr>
        <w:ind w:left="48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A71EC6D4">
      <w:start w:val="1"/>
      <w:numFmt w:val="bullet"/>
      <w:lvlText w:val="o"/>
      <w:lvlJc w:val="left"/>
      <w:pPr>
        <w:ind w:left="13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688DE5E">
      <w:start w:val="1"/>
      <w:numFmt w:val="bullet"/>
      <w:lvlText w:val="▪"/>
      <w:lvlJc w:val="left"/>
      <w:pPr>
        <w:ind w:left="21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434083FE">
      <w:start w:val="1"/>
      <w:numFmt w:val="bullet"/>
      <w:lvlText w:val="•"/>
      <w:lvlJc w:val="left"/>
      <w:pPr>
        <w:ind w:left="28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ABA6B0A">
      <w:start w:val="1"/>
      <w:numFmt w:val="bullet"/>
      <w:lvlText w:val="o"/>
      <w:lvlJc w:val="left"/>
      <w:pPr>
        <w:ind w:left="35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26E7FCE">
      <w:start w:val="1"/>
      <w:numFmt w:val="bullet"/>
      <w:lvlText w:val="▪"/>
      <w:lvlJc w:val="left"/>
      <w:pPr>
        <w:ind w:left="42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85027A8">
      <w:start w:val="1"/>
      <w:numFmt w:val="bullet"/>
      <w:lvlText w:val="•"/>
      <w:lvlJc w:val="left"/>
      <w:pPr>
        <w:ind w:left="49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11869E6">
      <w:start w:val="1"/>
      <w:numFmt w:val="bullet"/>
      <w:lvlText w:val="o"/>
      <w:lvlJc w:val="left"/>
      <w:pPr>
        <w:ind w:left="57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17E2925C">
      <w:start w:val="1"/>
      <w:numFmt w:val="bullet"/>
      <w:lvlText w:val="▪"/>
      <w:lvlJc w:val="left"/>
      <w:pPr>
        <w:ind w:left="64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58EE5F8E"/>
    <w:multiLevelType w:val="hybridMultilevel"/>
    <w:tmpl w:val="4A307650"/>
    <w:lvl w:ilvl="0" w:tplc="4F6EBDE4">
      <w:start w:val="1"/>
      <w:numFmt w:val="bullet"/>
      <w:lvlText w:val="•"/>
      <w:lvlJc w:val="left"/>
      <w:pPr>
        <w:ind w:left="47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6498BB4C">
      <w:start w:val="1"/>
      <w:numFmt w:val="bullet"/>
      <w:lvlText w:val="o"/>
      <w:lvlJc w:val="left"/>
      <w:pPr>
        <w:ind w:left="13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FDA1874">
      <w:start w:val="1"/>
      <w:numFmt w:val="bullet"/>
      <w:lvlText w:val="▪"/>
      <w:lvlJc w:val="left"/>
      <w:pPr>
        <w:ind w:left="21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8063D86">
      <w:start w:val="1"/>
      <w:numFmt w:val="bullet"/>
      <w:lvlText w:val="•"/>
      <w:lvlJc w:val="left"/>
      <w:pPr>
        <w:ind w:left="28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A1547E16">
      <w:start w:val="1"/>
      <w:numFmt w:val="bullet"/>
      <w:lvlText w:val="o"/>
      <w:lvlJc w:val="left"/>
      <w:pPr>
        <w:ind w:left="35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7868B986">
      <w:start w:val="1"/>
      <w:numFmt w:val="bullet"/>
      <w:lvlText w:val="▪"/>
      <w:lvlJc w:val="left"/>
      <w:pPr>
        <w:ind w:left="42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CEA4AF4">
      <w:start w:val="1"/>
      <w:numFmt w:val="bullet"/>
      <w:lvlText w:val="•"/>
      <w:lvlJc w:val="left"/>
      <w:pPr>
        <w:ind w:left="49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DC6548A">
      <w:start w:val="1"/>
      <w:numFmt w:val="bullet"/>
      <w:lvlText w:val="o"/>
      <w:lvlJc w:val="left"/>
      <w:pPr>
        <w:ind w:left="57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E4A1636">
      <w:start w:val="1"/>
      <w:numFmt w:val="bullet"/>
      <w:lvlText w:val="▪"/>
      <w:lvlJc w:val="left"/>
      <w:pPr>
        <w:ind w:left="64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5CAB4A0B"/>
    <w:multiLevelType w:val="hybridMultilevel"/>
    <w:tmpl w:val="82206616"/>
    <w:lvl w:ilvl="0" w:tplc="DBCCCF20">
      <w:start w:val="1"/>
      <w:numFmt w:val="bullet"/>
      <w:lvlText w:val="•"/>
      <w:lvlJc w:val="left"/>
      <w:pPr>
        <w:ind w:left="47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B2F867DE">
      <w:start w:val="1"/>
      <w:numFmt w:val="bullet"/>
      <w:lvlText w:val="o"/>
      <w:lvlJc w:val="left"/>
      <w:pPr>
        <w:ind w:left="13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0F2A820">
      <w:start w:val="1"/>
      <w:numFmt w:val="bullet"/>
      <w:lvlText w:val="▪"/>
      <w:lvlJc w:val="left"/>
      <w:pPr>
        <w:ind w:left="21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0EC3F9A">
      <w:start w:val="1"/>
      <w:numFmt w:val="bullet"/>
      <w:lvlText w:val="•"/>
      <w:lvlJc w:val="left"/>
      <w:pPr>
        <w:ind w:left="28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6F9E5A22">
      <w:start w:val="1"/>
      <w:numFmt w:val="bullet"/>
      <w:lvlText w:val="o"/>
      <w:lvlJc w:val="left"/>
      <w:pPr>
        <w:ind w:left="35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553C4052">
      <w:start w:val="1"/>
      <w:numFmt w:val="bullet"/>
      <w:lvlText w:val="▪"/>
      <w:lvlJc w:val="left"/>
      <w:pPr>
        <w:ind w:left="42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D689A82">
      <w:start w:val="1"/>
      <w:numFmt w:val="bullet"/>
      <w:lvlText w:val="•"/>
      <w:lvlJc w:val="left"/>
      <w:pPr>
        <w:ind w:left="49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06E807C">
      <w:start w:val="1"/>
      <w:numFmt w:val="bullet"/>
      <w:lvlText w:val="o"/>
      <w:lvlJc w:val="left"/>
      <w:pPr>
        <w:ind w:left="57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8DD82EF8">
      <w:start w:val="1"/>
      <w:numFmt w:val="bullet"/>
      <w:lvlText w:val="▪"/>
      <w:lvlJc w:val="left"/>
      <w:pPr>
        <w:ind w:left="64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5CCE14F8"/>
    <w:multiLevelType w:val="hybridMultilevel"/>
    <w:tmpl w:val="34F4C0B8"/>
    <w:lvl w:ilvl="0" w:tplc="CC3CC2EA">
      <w:start w:val="1"/>
      <w:numFmt w:val="bullet"/>
      <w:lvlText w:val="•"/>
      <w:lvlJc w:val="left"/>
      <w:pPr>
        <w:ind w:left="48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FCC6E45E">
      <w:start w:val="1"/>
      <w:numFmt w:val="bullet"/>
      <w:lvlText w:val="o"/>
      <w:lvlJc w:val="left"/>
      <w:pPr>
        <w:ind w:left="13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ED8EFBC">
      <w:start w:val="1"/>
      <w:numFmt w:val="bullet"/>
      <w:lvlText w:val="▪"/>
      <w:lvlJc w:val="left"/>
      <w:pPr>
        <w:ind w:left="21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7D433C6">
      <w:start w:val="1"/>
      <w:numFmt w:val="bullet"/>
      <w:lvlText w:val="•"/>
      <w:lvlJc w:val="left"/>
      <w:pPr>
        <w:ind w:left="28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B486310A">
      <w:start w:val="1"/>
      <w:numFmt w:val="bullet"/>
      <w:lvlText w:val="o"/>
      <w:lvlJc w:val="left"/>
      <w:pPr>
        <w:ind w:left="35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A3A18C0">
      <w:start w:val="1"/>
      <w:numFmt w:val="bullet"/>
      <w:lvlText w:val="▪"/>
      <w:lvlJc w:val="left"/>
      <w:pPr>
        <w:ind w:left="42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60E84BE">
      <w:start w:val="1"/>
      <w:numFmt w:val="bullet"/>
      <w:lvlText w:val="•"/>
      <w:lvlJc w:val="left"/>
      <w:pPr>
        <w:ind w:left="49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AF899B4">
      <w:start w:val="1"/>
      <w:numFmt w:val="bullet"/>
      <w:lvlText w:val="o"/>
      <w:lvlJc w:val="left"/>
      <w:pPr>
        <w:ind w:left="57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6F4B5C8">
      <w:start w:val="1"/>
      <w:numFmt w:val="bullet"/>
      <w:lvlText w:val="▪"/>
      <w:lvlJc w:val="left"/>
      <w:pPr>
        <w:ind w:left="64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num w:numId="1" w16cid:durableId="927080638">
    <w:abstractNumId w:val="2"/>
  </w:num>
  <w:num w:numId="2" w16cid:durableId="948122649">
    <w:abstractNumId w:val="4"/>
  </w:num>
  <w:num w:numId="3" w16cid:durableId="435255501">
    <w:abstractNumId w:val="1"/>
  </w:num>
  <w:num w:numId="4" w16cid:durableId="1808275599">
    <w:abstractNumId w:val="3"/>
  </w:num>
  <w:num w:numId="5" w16cid:durableId="10309522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4A7E"/>
    <w:rsid w:val="001D32DB"/>
    <w:rsid w:val="003A1D77"/>
    <w:rsid w:val="005C4A7E"/>
    <w:rsid w:val="007D6A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34B1B51"/>
  <w15:docId w15:val="{1AE4A60E-7986-3E4A-8DA4-BD440C979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2" w:line="267" w:lineRule="auto"/>
      <w:ind w:left="500" w:hanging="200"/>
    </w:pPr>
    <w:rPr>
      <w:rFonts w:ascii="Montserrat" w:eastAsia="Montserrat" w:hAnsi="Montserrat" w:cs="Times New Roman"/>
      <w:color w:val="595959"/>
      <w:sz w:val="20"/>
      <w:lang w:val="en" w:eastAsia="en"/>
    </w:rPr>
  </w:style>
  <w:style w:type="paragraph" w:styleId="Heading1">
    <w:name w:val="heading 1"/>
    <w:next w:val="Normal"/>
    <w:link w:val="Heading1Char"/>
    <w:uiPriority w:val="9"/>
    <w:qFormat/>
    <w:pPr>
      <w:keepNext/>
      <w:keepLines/>
      <w:spacing w:after="0" w:line="259" w:lineRule="auto"/>
      <w:ind w:left="10" w:hanging="10"/>
      <w:outlineLvl w:val="0"/>
    </w:pPr>
    <w:rPr>
      <w:rFonts w:ascii="Montserrat" w:eastAsia="Montserrat" w:hAnsi="Montserrat" w:cs="Montserrat"/>
      <w:b/>
      <w:color w:val="2F527B"/>
    </w:rPr>
  </w:style>
  <w:style w:type="paragraph" w:styleId="Heading2">
    <w:name w:val="heading 2"/>
    <w:next w:val="Normal"/>
    <w:link w:val="Heading2Char"/>
    <w:uiPriority w:val="9"/>
    <w:unhideWhenUsed/>
    <w:qFormat/>
    <w:pPr>
      <w:keepNext/>
      <w:keepLines/>
      <w:spacing w:after="20" w:line="259" w:lineRule="auto"/>
      <w:ind w:left="10" w:hanging="10"/>
      <w:outlineLvl w:val="1"/>
    </w:pPr>
    <w:rPr>
      <w:rFonts w:ascii="Montserrat" w:eastAsia="Montserrat" w:hAnsi="Montserrat" w:cs="Montserrat"/>
      <w:b/>
      <w:color w:val="0D0D0D"/>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Montserrat" w:eastAsia="Montserrat" w:hAnsi="Montserrat" w:cs="Montserrat"/>
      <w:b/>
      <w:color w:val="0D0D0D"/>
      <w:sz w:val="20"/>
    </w:rPr>
  </w:style>
  <w:style w:type="character" w:customStyle="1" w:styleId="Heading1Char">
    <w:name w:val="Heading 1 Char"/>
    <w:link w:val="Heading1"/>
    <w:rPr>
      <w:rFonts w:ascii="Montserrat" w:eastAsia="Montserrat" w:hAnsi="Montserrat" w:cs="Montserrat"/>
      <w:b/>
      <w:color w:val="2F527B"/>
      <w:sz w:val="24"/>
    </w:rPr>
  </w:style>
  <w:style w:type="paragraph" w:styleId="ListParagraph">
    <w:name w:val="List Paragraph"/>
    <w:basedOn w:val="Normal"/>
    <w:uiPriority w:val="34"/>
    <w:qFormat/>
    <w:rsid w:val="003A1D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linkedin.com/in/kartheek-nallamala" TargetMode="External"/><Relationship Id="rId13" Type="http://schemas.openxmlformats.org/officeDocument/2006/relationships/hyperlink" Target="https://www.linkedin.com/in/kartheek-nallamala" TargetMode="External"/><Relationship Id="rId18" Type="http://schemas.openxmlformats.org/officeDocument/2006/relationships/hyperlink" Target="https://www.linkedin.com/in/kartheek-nallamala" TargetMode="External"/><Relationship Id="rId3" Type="http://schemas.openxmlformats.org/officeDocument/2006/relationships/settings" Target="settings.xml"/><Relationship Id="rId7" Type="http://schemas.openxmlformats.org/officeDocument/2006/relationships/hyperlink" Target="https://www.linkedin.com/in/kartheek-nallamala" TargetMode="External"/><Relationship Id="rId12" Type="http://schemas.openxmlformats.org/officeDocument/2006/relationships/hyperlink" Target="https://www.linkedin.com/in/kartheek-nallamala" TargetMode="External"/><Relationship Id="rId17" Type="http://schemas.openxmlformats.org/officeDocument/2006/relationships/hyperlink" Target="https://www.linkedin.com/in/kartheek-nallamala" TargetMode="External"/><Relationship Id="rId2" Type="http://schemas.openxmlformats.org/officeDocument/2006/relationships/styles" Target="styles.xml"/><Relationship Id="rId16" Type="http://schemas.openxmlformats.org/officeDocument/2006/relationships/hyperlink" Target="https://www.linkedin.com/in/kartheek-nallamala"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linkedin.com/in/kartheek-nallamala" TargetMode="External"/><Relationship Id="rId11" Type="http://schemas.openxmlformats.org/officeDocument/2006/relationships/hyperlink" Target="https://www.linkedin.com/in/kartheek-nallamala" TargetMode="External"/><Relationship Id="rId5" Type="http://schemas.openxmlformats.org/officeDocument/2006/relationships/hyperlink" Target="https://www.linkedin.com/in/kartheek-nallamala" TargetMode="External"/><Relationship Id="rId15" Type="http://schemas.openxmlformats.org/officeDocument/2006/relationships/hyperlink" Target="https://www.linkedin.com/in/kartheek-nallamala" TargetMode="External"/><Relationship Id="rId10" Type="http://schemas.openxmlformats.org/officeDocument/2006/relationships/hyperlink" Target="https://www.linkedin.com/in/kartheek-nallamala"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linkedin.com/in/kartheek-nallamala" TargetMode="External"/><Relationship Id="rId14" Type="http://schemas.openxmlformats.org/officeDocument/2006/relationships/hyperlink" Target="https://www.linkedin.com/in/kartheek-nallamal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960</Words>
  <Characters>5477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Kartheek Nallamala</dc:creator>
  <cp:keywords/>
  <cp:lastModifiedBy>Kartheek Nallamala</cp:lastModifiedBy>
  <cp:revision>2</cp:revision>
  <dcterms:created xsi:type="dcterms:W3CDTF">2026-01-29T21:49:00Z</dcterms:created>
  <dcterms:modified xsi:type="dcterms:W3CDTF">2026-01-29T21:49:00Z</dcterms:modified>
</cp:coreProperties>
</file>