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B2AAEA" w14:textId="35F56C82" w:rsidR="00A178A7" w:rsidRPr="00A15A45" w:rsidRDefault="00A178A7" w:rsidP="00A15A45">
      <w:pPr>
        <w:spacing w:line="240" w:lineRule="auto"/>
        <w:contextualSpacing/>
        <w:rPr>
          <w:rFonts w:ascii="Sathu" w:eastAsia="Times New Roman" w:hAnsi="Sathu" w:cs="Sathu"/>
          <w:b/>
          <w:bCs/>
          <w:sz w:val="20"/>
          <w:szCs w:val="20"/>
        </w:rPr>
      </w:pPr>
      <w:r w:rsidRPr="00A15A45">
        <w:rPr>
          <w:rFonts w:ascii="Sathu" w:eastAsia="Times New Roman" w:hAnsi="Sathu" w:cs="Sathu"/>
          <w:b/>
          <w:bCs/>
          <w:sz w:val="20"/>
          <w:szCs w:val="20"/>
        </w:rPr>
        <w:t>Rohan S</w:t>
      </w:r>
    </w:p>
    <w:p w14:paraId="483728F5" w14:textId="7CC15E10" w:rsidR="00A178A7" w:rsidRPr="00A15A45" w:rsidRDefault="00356035" w:rsidP="00A15A45">
      <w:pPr>
        <w:spacing w:line="240" w:lineRule="auto"/>
        <w:contextualSpacing/>
        <w:rPr>
          <w:rFonts w:ascii="Sathu" w:eastAsia="Times New Roman" w:hAnsi="Sathu" w:cs="Sathu"/>
          <w:b/>
          <w:bCs/>
          <w:sz w:val="20"/>
          <w:szCs w:val="20"/>
        </w:rPr>
      </w:pPr>
      <w:r>
        <w:rPr>
          <w:rFonts w:ascii="Sathu" w:eastAsia="Times New Roman" w:hAnsi="Sathu" w:cs="Sathu"/>
          <w:b/>
          <w:bCs/>
          <w:sz w:val="20"/>
          <w:szCs w:val="20"/>
        </w:rPr>
        <w:t>Cell</w:t>
      </w:r>
      <w:r w:rsidR="00A178A7" w:rsidRPr="00A15A45">
        <w:rPr>
          <w:rFonts w:ascii="Sathu" w:eastAsia="Times New Roman" w:hAnsi="Sathu" w:cs="Sathu"/>
          <w:b/>
          <w:bCs/>
          <w:sz w:val="20"/>
          <w:szCs w:val="20"/>
        </w:rPr>
        <w:t>: +19802913103</w:t>
      </w:r>
    </w:p>
    <w:p w14:paraId="77513BE7" w14:textId="3CF9DA59" w:rsidR="00A178A7" w:rsidRPr="00A15A45" w:rsidRDefault="00A178A7" w:rsidP="00A15A45">
      <w:pPr>
        <w:spacing w:line="240" w:lineRule="auto"/>
        <w:contextualSpacing/>
        <w:rPr>
          <w:rFonts w:ascii="Sathu" w:eastAsia="Times New Roman" w:hAnsi="Sathu" w:cs="Sathu"/>
          <w:b/>
          <w:bCs/>
          <w:sz w:val="20"/>
          <w:szCs w:val="20"/>
        </w:rPr>
      </w:pPr>
      <w:r w:rsidRPr="00A15A45">
        <w:rPr>
          <w:rFonts w:ascii="Sathu" w:eastAsia="Times New Roman" w:hAnsi="Sathu" w:cs="Sathu"/>
          <w:b/>
          <w:bCs/>
          <w:sz w:val="20"/>
          <w:szCs w:val="20"/>
        </w:rPr>
        <w:t xml:space="preserve">Email: </w:t>
      </w:r>
      <w:r w:rsidR="00A15A45" w:rsidRPr="00A15A45">
        <w:rPr>
          <w:rFonts w:ascii="Sathu" w:eastAsia="Times New Roman" w:hAnsi="Sathu" w:cs="Sathu"/>
          <w:b/>
          <w:bCs/>
          <w:sz w:val="20"/>
          <w:szCs w:val="20"/>
        </w:rPr>
        <w:t>rohansbusinessanalyst@gmail.com</w:t>
      </w:r>
    </w:p>
    <w:p w14:paraId="0F82DBF5" w14:textId="77777777" w:rsidR="00A178A7" w:rsidRDefault="00A178A7" w:rsidP="00A178A7">
      <w:pPr>
        <w:spacing w:line="240" w:lineRule="auto"/>
        <w:ind w:firstLine="360"/>
        <w:contextualSpacing/>
        <w:rPr>
          <w:rFonts w:ascii="Sathu" w:eastAsia="Times New Roman" w:hAnsi="Sathu" w:cs="Sathu"/>
          <w:b/>
          <w:bCs/>
          <w:sz w:val="22"/>
          <w:szCs w:val="22"/>
        </w:rPr>
      </w:pPr>
    </w:p>
    <w:p w14:paraId="1859AC35" w14:textId="1C2DE5AE" w:rsidR="00561698" w:rsidRPr="009F572A" w:rsidRDefault="00561698" w:rsidP="00A15A45">
      <w:pPr>
        <w:spacing w:line="240" w:lineRule="auto"/>
        <w:contextualSpacing/>
        <w:rPr>
          <w:rFonts w:asciiTheme="minorHAnsi" w:eastAsia="Times New Roman" w:hAnsiTheme="minorHAnsi" w:cstheme="minorHAnsi"/>
          <w:b/>
          <w:bCs/>
          <w:sz w:val="22"/>
          <w:szCs w:val="22"/>
        </w:rPr>
      </w:pPr>
      <w:r w:rsidRPr="00A15A45">
        <w:rPr>
          <w:rFonts w:ascii="Sathu" w:eastAsia="Times New Roman" w:hAnsi="Sathu" w:cs="Sathu" w:hint="cs"/>
          <w:b/>
          <w:bCs/>
          <w:sz w:val="20"/>
          <w:szCs w:val="20"/>
        </w:rPr>
        <w:t>SUMMARY</w:t>
      </w:r>
      <w:r w:rsidRPr="009F572A">
        <w:rPr>
          <w:rFonts w:asciiTheme="minorHAnsi" w:eastAsia="Times New Roman" w:hAnsiTheme="minorHAnsi" w:cstheme="minorHAnsi"/>
          <w:b/>
          <w:bCs/>
          <w:sz w:val="22"/>
          <w:szCs w:val="22"/>
        </w:rPr>
        <w:t>:</w:t>
      </w:r>
    </w:p>
    <w:p w14:paraId="54C9DF65" w14:textId="0878077D" w:rsidR="00733263" w:rsidRPr="00733263" w:rsidRDefault="00733263" w:rsidP="00A178A7">
      <w:pPr>
        <w:pStyle w:val="ListParagraph"/>
        <w:numPr>
          <w:ilvl w:val="0"/>
          <w:numId w:val="28"/>
        </w:numPr>
        <w:rPr>
          <w:rFonts w:ascii="Sathu" w:hAnsi="Sathu" w:cs="Sathu"/>
          <w:sz w:val="20"/>
          <w:szCs w:val="20"/>
        </w:rPr>
      </w:pPr>
      <w:r w:rsidRPr="00733263">
        <w:rPr>
          <w:rFonts w:ascii="Sathu" w:hAnsi="Sathu" w:cs="Sathu" w:hint="cs"/>
          <w:sz w:val="20"/>
          <w:szCs w:val="20"/>
        </w:rPr>
        <w:t xml:space="preserve">Over </w:t>
      </w:r>
      <w:r w:rsidR="00F67D62">
        <w:rPr>
          <w:rFonts w:ascii="Sathu" w:hAnsi="Sathu" w:cs="Sathu"/>
          <w:sz w:val="20"/>
          <w:szCs w:val="20"/>
        </w:rPr>
        <w:t>8</w:t>
      </w:r>
      <w:r w:rsidRPr="00733263">
        <w:rPr>
          <w:rFonts w:ascii="Sathu" w:hAnsi="Sathu" w:cs="Sathu" w:hint="cs"/>
          <w:sz w:val="20"/>
          <w:szCs w:val="20"/>
        </w:rPr>
        <w:t xml:space="preserve"> years of experience as a Business/System Analyst in the healthcare industry, working on projects involving EHR, EMR, Medicare, Medicaid, and healthcare claims systems.</w:t>
      </w:r>
    </w:p>
    <w:p w14:paraId="2912ABA2" w14:textId="77777777" w:rsidR="00CA3BC6" w:rsidRDefault="00CA3BC6" w:rsidP="00A178A7">
      <w:pPr>
        <w:pStyle w:val="ListParagraph"/>
        <w:numPr>
          <w:ilvl w:val="0"/>
          <w:numId w:val="28"/>
        </w:numPr>
        <w:rPr>
          <w:rFonts w:ascii="Sathu" w:hAnsi="Sathu" w:cs="Sathu"/>
          <w:sz w:val="20"/>
          <w:szCs w:val="20"/>
        </w:rPr>
      </w:pPr>
      <w:r w:rsidRPr="00CA3BC6">
        <w:rPr>
          <w:rFonts w:ascii="Sathu" w:hAnsi="Sathu" w:cs="Sathu"/>
          <w:sz w:val="20"/>
          <w:szCs w:val="20"/>
        </w:rPr>
        <w:t>Served as a key influencer driving solution ideation through to implementation, consistently ensuring that all technical delivery aligned with the defined customer value and overarching business objectives.</w:t>
      </w:r>
    </w:p>
    <w:p w14:paraId="311B7C72" w14:textId="77FFBD6B" w:rsidR="003956AE" w:rsidRPr="00733263" w:rsidRDefault="003956AE" w:rsidP="00A178A7">
      <w:pPr>
        <w:pStyle w:val="ListParagraph"/>
        <w:numPr>
          <w:ilvl w:val="0"/>
          <w:numId w:val="28"/>
        </w:numPr>
        <w:rPr>
          <w:rFonts w:ascii="Sathu" w:hAnsi="Sathu" w:cs="Sathu"/>
          <w:sz w:val="20"/>
          <w:szCs w:val="20"/>
        </w:rPr>
      </w:pPr>
      <w:r w:rsidRPr="00733263">
        <w:rPr>
          <w:rFonts w:ascii="Sathu" w:hAnsi="Sathu" w:cs="Sathu" w:hint="cs"/>
          <w:sz w:val="20"/>
          <w:szCs w:val="20"/>
        </w:rPr>
        <w:t xml:space="preserve">Hands-on in owning, prioritizing, and maintaining a Product Backlog including writing epics, user stories, and accepting user stories followed by prioritizing and accepting defects. </w:t>
      </w:r>
    </w:p>
    <w:p w14:paraId="0681FA95" w14:textId="77777777" w:rsidR="003956AE" w:rsidRPr="00733263" w:rsidRDefault="003956AE" w:rsidP="00A178A7">
      <w:pPr>
        <w:pStyle w:val="ListParagraph"/>
        <w:numPr>
          <w:ilvl w:val="0"/>
          <w:numId w:val="28"/>
        </w:numPr>
        <w:rPr>
          <w:rFonts w:ascii="Sathu" w:hAnsi="Sathu" w:cs="Sathu"/>
          <w:sz w:val="20"/>
          <w:szCs w:val="20"/>
        </w:rPr>
      </w:pPr>
      <w:r w:rsidRPr="00733263">
        <w:rPr>
          <w:rFonts w:ascii="Sathu" w:hAnsi="Sathu" w:cs="Sathu" w:hint="cs"/>
          <w:sz w:val="20"/>
          <w:szCs w:val="20"/>
        </w:rPr>
        <w:t>Reviewing/updating multiple wireframes/comps to ensure alignment with the requirements.</w:t>
      </w:r>
    </w:p>
    <w:p w14:paraId="4376DF73" w14:textId="77777777" w:rsidR="003956AE" w:rsidRPr="00733263" w:rsidRDefault="003956AE" w:rsidP="00A178A7">
      <w:pPr>
        <w:pStyle w:val="ListParagraph"/>
        <w:numPr>
          <w:ilvl w:val="0"/>
          <w:numId w:val="28"/>
        </w:numPr>
        <w:rPr>
          <w:rFonts w:ascii="Sathu" w:hAnsi="Sathu" w:cs="Sathu"/>
          <w:sz w:val="20"/>
          <w:szCs w:val="20"/>
        </w:rPr>
      </w:pPr>
      <w:r w:rsidRPr="00733263">
        <w:rPr>
          <w:rFonts w:ascii="Sathu" w:hAnsi="Sathu" w:cs="Sathu" w:hint="cs"/>
          <w:sz w:val="20"/>
          <w:szCs w:val="20"/>
        </w:rPr>
        <w:t>Expertise in documenting business requirements and system functional specifications including BRD (Business Requirement Document) and FRD (Functional Requirement Document).</w:t>
      </w:r>
    </w:p>
    <w:p w14:paraId="45956CF8" w14:textId="470B3CAE" w:rsidR="008E606F" w:rsidRPr="00733263" w:rsidRDefault="008E606F" w:rsidP="008E606F">
      <w:pPr>
        <w:pStyle w:val="NoSpacing"/>
        <w:numPr>
          <w:ilvl w:val="0"/>
          <w:numId w:val="28"/>
        </w:numPr>
        <w:rPr>
          <w:rFonts w:ascii="Sathu" w:hAnsi="Sathu" w:cs="Sathu"/>
          <w:bCs/>
          <w:sz w:val="20"/>
          <w:szCs w:val="20"/>
        </w:rPr>
      </w:pPr>
      <w:r w:rsidRPr="00733263">
        <w:rPr>
          <w:rFonts w:ascii="Sathu" w:hAnsi="Sathu" w:cs="Sathu" w:hint="cs"/>
          <w:bCs/>
          <w:sz w:val="20"/>
          <w:szCs w:val="20"/>
        </w:rPr>
        <w:t>Solid Experience in working with EHR (Electronic Health Record) and EMR (Electronic Medical Record) team for data requirement.</w:t>
      </w:r>
    </w:p>
    <w:p w14:paraId="76A291B9" w14:textId="77777777" w:rsidR="00CA3BC6" w:rsidRDefault="00CA3BC6" w:rsidP="00A178A7">
      <w:pPr>
        <w:pStyle w:val="ListParagraph"/>
        <w:numPr>
          <w:ilvl w:val="0"/>
          <w:numId w:val="28"/>
        </w:numPr>
        <w:rPr>
          <w:rFonts w:ascii="Sathu" w:hAnsi="Sathu" w:cs="Sathu"/>
          <w:sz w:val="20"/>
          <w:szCs w:val="20"/>
        </w:rPr>
      </w:pPr>
      <w:r w:rsidRPr="00CA3BC6">
        <w:rPr>
          <w:rFonts w:ascii="Sathu" w:hAnsi="Sathu" w:cs="Sathu"/>
          <w:sz w:val="20"/>
          <w:szCs w:val="20"/>
        </w:rPr>
        <w:t>Established a comprehensive requirements management strategy, defining the standards and processes for elicitation, documentation, backlog grooming, and communications to maximize team efficiency.</w:t>
      </w:r>
    </w:p>
    <w:p w14:paraId="7774FF9A" w14:textId="2EA12203" w:rsidR="005A0693" w:rsidRPr="00733263" w:rsidRDefault="005A0693" w:rsidP="00A178A7">
      <w:pPr>
        <w:pStyle w:val="ListParagraph"/>
        <w:numPr>
          <w:ilvl w:val="0"/>
          <w:numId w:val="28"/>
        </w:numPr>
        <w:rPr>
          <w:rFonts w:ascii="Sathu" w:hAnsi="Sathu" w:cs="Sathu"/>
          <w:sz w:val="20"/>
          <w:szCs w:val="20"/>
        </w:rPr>
      </w:pPr>
      <w:r w:rsidRPr="00733263">
        <w:rPr>
          <w:rFonts w:ascii="Sathu" w:hAnsi="Sathu" w:cs="Sathu" w:hint="cs"/>
          <w:sz w:val="20"/>
          <w:szCs w:val="20"/>
        </w:rPr>
        <w:t xml:space="preserve">Working closely with </w:t>
      </w:r>
      <w:r w:rsidR="00B43858" w:rsidRPr="00733263">
        <w:rPr>
          <w:rFonts w:ascii="Sathu" w:hAnsi="Sathu" w:cs="Sathu" w:hint="cs"/>
          <w:sz w:val="20"/>
          <w:szCs w:val="20"/>
        </w:rPr>
        <w:t>SMEs</w:t>
      </w:r>
      <w:r w:rsidRPr="00733263">
        <w:rPr>
          <w:rFonts w:ascii="Sathu" w:hAnsi="Sathu" w:cs="Sathu" w:hint="cs"/>
          <w:sz w:val="20"/>
          <w:szCs w:val="20"/>
        </w:rPr>
        <w:t xml:space="preserve"> to update and manage web </w:t>
      </w:r>
      <w:r w:rsidR="00B43858" w:rsidRPr="00733263">
        <w:rPr>
          <w:rFonts w:ascii="Sathu" w:hAnsi="Sathu" w:cs="Sathu" w:hint="cs"/>
          <w:sz w:val="20"/>
          <w:szCs w:val="20"/>
        </w:rPr>
        <w:t>content</w:t>
      </w:r>
      <w:r w:rsidRPr="00733263">
        <w:rPr>
          <w:rFonts w:ascii="Sathu" w:hAnsi="Sathu" w:cs="Sathu" w:hint="cs"/>
          <w:sz w:val="20"/>
          <w:szCs w:val="20"/>
        </w:rPr>
        <w:t xml:space="preserve"> using WCM platforms such as </w:t>
      </w:r>
    </w:p>
    <w:p w14:paraId="3AEDDC01" w14:textId="77777777" w:rsidR="00B0091E" w:rsidRPr="00B0091E" w:rsidRDefault="00B0091E" w:rsidP="00B0091E">
      <w:pPr>
        <w:pStyle w:val="NoSpacing"/>
        <w:numPr>
          <w:ilvl w:val="0"/>
          <w:numId w:val="28"/>
        </w:numPr>
        <w:rPr>
          <w:rFonts w:ascii="Sathu" w:hAnsi="Sathu" w:cs="Sathu"/>
          <w:sz w:val="20"/>
          <w:szCs w:val="20"/>
        </w:rPr>
      </w:pPr>
      <w:r w:rsidRPr="00B0091E">
        <w:rPr>
          <w:rFonts w:ascii="Sathu" w:hAnsi="Sathu" w:cs="Sathu" w:hint="cs"/>
          <w:sz w:val="20"/>
          <w:szCs w:val="20"/>
        </w:rPr>
        <w:t>Experience with Healthcare system, Medicaid and with prime focus on claims adjudication, provider, eligibility and prior authorization. Knowledge of healthcare standard Health Level Seven (HL7), and in Web service testing for ANSI X12 837/835, 834 and 820 Messages.</w:t>
      </w:r>
    </w:p>
    <w:p w14:paraId="0FBD9B61" w14:textId="66755AB7" w:rsidR="003956AE" w:rsidRPr="00733263" w:rsidRDefault="003956AE" w:rsidP="00A178A7">
      <w:pPr>
        <w:pStyle w:val="ListParagraph"/>
        <w:numPr>
          <w:ilvl w:val="0"/>
          <w:numId w:val="28"/>
        </w:numPr>
        <w:rPr>
          <w:rFonts w:ascii="Sathu" w:hAnsi="Sathu" w:cs="Sathu"/>
          <w:sz w:val="20"/>
          <w:szCs w:val="20"/>
        </w:rPr>
      </w:pPr>
      <w:r w:rsidRPr="00733263">
        <w:rPr>
          <w:rFonts w:ascii="Sathu" w:hAnsi="Sathu" w:cs="Sathu" w:hint="cs"/>
          <w:sz w:val="20"/>
          <w:szCs w:val="20"/>
        </w:rPr>
        <w:t xml:space="preserve">Expertise in analyzing systems, identifying business requirements, writing system requirements, developing </w:t>
      </w:r>
      <w:r w:rsidR="0052280C" w:rsidRPr="00733263">
        <w:rPr>
          <w:rFonts w:ascii="Sathu" w:hAnsi="Sathu" w:cs="Sathu" w:hint="cs"/>
          <w:sz w:val="20"/>
          <w:szCs w:val="20"/>
        </w:rPr>
        <w:t xml:space="preserve">the </w:t>
      </w:r>
      <w:r w:rsidRPr="00733263">
        <w:rPr>
          <w:rFonts w:ascii="Sathu" w:hAnsi="Sathu" w:cs="Sathu" w:hint="cs"/>
          <w:sz w:val="20"/>
          <w:szCs w:val="20"/>
        </w:rPr>
        <w:t xml:space="preserve">technical specification, use cases, user story, requirement traceability matrix, and creating Business documentation. </w:t>
      </w:r>
    </w:p>
    <w:p w14:paraId="41AD2125" w14:textId="77777777" w:rsidR="00CA3BC6" w:rsidRDefault="00CA3BC6" w:rsidP="00733263">
      <w:pPr>
        <w:pStyle w:val="NormalWeb"/>
        <w:numPr>
          <w:ilvl w:val="0"/>
          <w:numId w:val="28"/>
        </w:numPr>
        <w:rPr>
          <w:rFonts w:ascii="Sathu" w:hAnsi="Sathu" w:cs="Sathu"/>
          <w:sz w:val="20"/>
          <w:szCs w:val="20"/>
        </w:rPr>
      </w:pPr>
      <w:r w:rsidRPr="00CA3BC6">
        <w:rPr>
          <w:rFonts w:ascii="Sathu" w:hAnsi="Sathu" w:cs="Sathu"/>
          <w:sz w:val="20"/>
          <w:szCs w:val="20"/>
        </w:rPr>
        <w:t>Collaborated with business stakeholders to refine high-level ideas into clearly scoped and sized business changes, including the formal definition of the Minimal Viable Product (MVP).</w:t>
      </w:r>
    </w:p>
    <w:p w14:paraId="4A27CB1B" w14:textId="028BA106" w:rsidR="00733263" w:rsidRPr="00733263" w:rsidRDefault="00733263" w:rsidP="00733263">
      <w:pPr>
        <w:pStyle w:val="NormalWeb"/>
        <w:numPr>
          <w:ilvl w:val="0"/>
          <w:numId w:val="28"/>
        </w:numPr>
        <w:rPr>
          <w:rFonts w:ascii="Sathu" w:hAnsi="Sathu" w:cs="Sathu"/>
          <w:sz w:val="20"/>
          <w:szCs w:val="20"/>
        </w:rPr>
      </w:pPr>
      <w:r w:rsidRPr="00733263">
        <w:rPr>
          <w:rFonts w:ascii="Sathu" w:hAnsi="Sathu" w:cs="Sathu" w:hint="cs"/>
          <w:sz w:val="20"/>
          <w:szCs w:val="20"/>
        </w:rPr>
        <w:t>Committed to driving healthcare technology improvements that enhance patient care, data accuracy, and business efficiency.</w:t>
      </w:r>
    </w:p>
    <w:p w14:paraId="0521ABF9" w14:textId="20CD148F" w:rsidR="003956AE" w:rsidRPr="00733263" w:rsidRDefault="003956AE" w:rsidP="00A178A7">
      <w:pPr>
        <w:pStyle w:val="ListParagraph"/>
        <w:numPr>
          <w:ilvl w:val="0"/>
          <w:numId w:val="28"/>
        </w:numPr>
        <w:rPr>
          <w:rFonts w:ascii="Sathu" w:hAnsi="Sathu" w:cs="Sathu"/>
          <w:sz w:val="20"/>
          <w:szCs w:val="20"/>
        </w:rPr>
      </w:pPr>
      <w:r w:rsidRPr="00733263">
        <w:rPr>
          <w:rFonts w:ascii="Sathu" w:hAnsi="Sathu" w:cs="Sathu" w:hint="cs"/>
          <w:sz w:val="20"/>
          <w:szCs w:val="20"/>
        </w:rPr>
        <w:t xml:space="preserve">Expertise in facilitating and coordinating Joint Application Development (JAD), </w:t>
      </w:r>
      <w:r w:rsidR="00B43858" w:rsidRPr="00733263">
        <w:rPr>
          <w:rFonts w:ascii="Sathu" w:hAnsi="Sathu" w:cs="Sathu" w:hint="cs"/>
          <w:sz w:val="20"/>
          <w:szCs w:val="20"/>
        </w:rPr>
        <w:t xml:space="preserve">and </w:t>
      </w:r>
      <w:r w:rsidRPr="00733263">
        <w:rPr>
          <w:rFonts w:ascii="Sathu" w:hAnsi="Sathu" w:cs="Sathu" w:hint="cs"/>
          <w:sz w:val="20"/>
          <w:szCs w:val="20"/>
        </w:rPr>
        <w:t xml:space="preserve">Joint Application Requirement sessions (JAR) with exceptional </w:t>
      </w:r>
      <w:r w:rsidR="00B43858" w:rsidRPr="00733263">
        <w:rPr>
          <w:rFonts w:ascii="Sathu" w:hAnsi="Sathu" w:cs="Sathu" w:hint="cs"/>
          <w:sz w:val="20"/>
          <w:szCs w:val="20"/>
        </w:rPr>
        <w:t>interpersonal</w:t>
      </w:r>
      <w:r w:rsidRPr="00733263">
        <w:rPr>
          <w:rFonts w:ascii="Sathu" w:hAnsi="Sathu" w:cs="Sathu" w:hint="cs"/>
          <w:sz w:val="20"/>
          <w:szCs w:val="20"/>
        </w:rPr>
        <w:t xml:space="preserve"> and </w:t>
      </w:r>
      <w:r w:rsidR="00B43858" w:rsidRPr="00733263">
        <w:rPr>
          <w:rFonts w:ascii="Sathu" w:hAnsi="Sathu" w:cs="Sathu" w:hint="cs"/>
          <w:sz w:val="20"/>
          <w:szCs w:val="20"/>
        </w:rPr>
        <w:t>conflict-resolving</w:t>
      </w:r>
      <w:r w:rsidRPr="00733263">
        <w:rPr>
          <w:rFonts w:ascii="Sathu" w:hAnsi="Sathu" w:cs="Sathu" w:hint="cs"/>
          <w:sz w:val="20"/>
          <w:szCs w:val="20"/>
        </w:rPr>
        <w:t xml:space="preserve"> skills. </w:t>
      </w:r>
    </w:p>
    <w:p w14:paraId="77CF30B7" w14:textId="77777777" w:rsidR="003956AE" w:rsidRPr="00733263" w:rsidRDefault="003956AE" w:rsidP="00A178A7">
      <w:pPr>
        <w:pStyle w:val="ListParagraph"/>
        <w:numPr>
          <w:ilvl w:val="0"/>
          <w:numId w:val="28"/>
        </w:numPr>
        <w:rPr>
          <w:rFonts w:ascii="Sathu" w:hAnsi="Sathu" w:cs="Sathu"/>
          <w:sz w:val="20"/>
          <w:szCs w:val="20"/>
        </w:rPr>
      </w:pPr>
      <w:r w:rsidRPr="00733263">
        <w:rPr>
          <w:rFonts w:ascii="Sathu" w:hAnsi="Sathu" w:cs="Sathu" w:hint="cs"/>
          <w:sz w:val="20"/>
          <w:szCs w:val="20"/>
        </w:rPr>
        <w:t xml:space="preserve">Work extensively with the team to meet the business requirements, create prototypes, and analyze workflow.  </w:t>
      </w:r>
    </w:p>
    <w:p w14:paraId="3CC6EBE1" w14:textId="048175AE" w:rsidR="007B2433" w:rsidRPr="00733263" w:rsidRDefault="003956AE" w:rsidP="003956AE">
      <w:pPr>
        <w:pStyle w:val="ListParagraph"/>
        <w:numPr>
          <w:ilvl w:val="0"/>
          <w:numId w:val="28"/>
        </w:numPr>
        <w:rPr>
          <w:rFonts w:ascii="Sathu" w:hAnsi="Sathu" w:cs="Sathu"/>
          <w:sz w:val="20"/>
          <w:szCs w:val="20"/>
        </w:rPr>
      </w:pPr>
      <w:r w:rsidRPr="00733263">
        <w:rPr>
          <w:rFonts w:ascii="Sathu" w:hAnsi="Sathu" w:cs="Sathu" w:hint="cs"/>
          <w:sz w:val="20"/>
          <w:szCs w:val="20"/>
        </w:rPr>
        <w:t>Excellent Communicator, relationship builder, and strong organizational skills in ensuring quality and integrity aligned with organizational goals.</w:t>
      </w:r>
    </w:p>
    <w:p w14:paraId="1FA61A8F" w14:textId="77777777" w:rsidR="00CA3BC6" w:rsidRDefault="00CA3BC6" w:rsidP="00733263">
      <w:pPr>
        <w:pStyle w:val="NormalWeb"/>
        <w:numPr>
          <w:ilvl w:val="0"/>
          <w:numId w:val="28"/>
        </w:numPr>
        <w:rPr>
          <w:rFonts w:ascii="Sathu" w:hAnsi="Sathu" w:cs="Sathu"/>
          <w:sz w:val="20"/>
          <w:szCs w:val="20"/>
        </w:rPr>
      </w:pPr>
      <w:r w:rsidRPr="00CA3BC6">
        <w:rPr>
          <w:rFonts w:ascii="Sathu" w:hAnsi="Sathu" w:cs="Sathu"/>
          <w:sz w:val="20"/>
          <w:szCs w:val="20"/>
        </w:rPr>
        <w:t>Partnered and mentored the Business Lead/Product Owner on defining product vision, prioritizing features, and meticulously grooming the backlog to ensure stories were "fit for purpose" and ready for development.</w:t>
      </w:r>
    </w:p>
    <w:p w14:paraId="33564E4D" w14:textId="61DE13AF" w:rsidR="00733263" w:rsidRPr="00733263" w:rsidRDefault="00733263" w:rsidP="00733263">
      <w:pPr>
        <w:pStyle w:val="NormalWeb"/>
        <w:numPr>
          <w:ilvl w:val="0"/>
          <w:numId w:val="28"/>
        </w:numPr>
        <w:rPr>
          <w:rFonts w:ascii="Sathu" w:hAnsi="Sathu" w:cs="Sathu"/>
          <w:sz w:val="20"/>
          <w:szCs w:val="20"/>
        </w:rPr>
      </w:pPr>
      <w:r w:rsidRPr="00733263">
        <w:rPr>
          <w:rFonts w:ascii="Sathu" w:hAnsi="Sathu" w:cs="Sathu" w:hint="cs"/>
          <w:sz w:val="20"/>
          <w:szCs w:val="20"/>
        </w:rPr>
        <w:t xml:space="preserve">Hands-on experience with </w:t>
      </w:r>
      <w:r w:rsidRPr="00733263">
        <w:rPr>
          <w:rStyle w:val="Strong"/>
          <w:rFonts w:ascii="Sathu" w:hAnsi="Sathu" w:cs="Sathu" w:hint="cs"/>
          <w:b w:val="0"/>
          <w:bCs w:val="0"/>
          <w:sz w:val="20"/>
          <w:szCs w:val="20"/>
        </w:rPr>
        <w:t>Power BI</w:t>
      </w:r>
      <w:r w:rsidRPr="00733263">
        <w:rPr>
          <w:rFonts w:ascii="Sathu" w:hAnsi="Sathu" w:cs="Sathu" w:hint="cs"/>
          <w:b/>
          <w:bCs/>
          <w:sz w:val="20"/>
          <w:szCs w:val="20"/>
        </w:rPr>
        <w:t xml:space="preserve">, </w:t>
      </w:r>
      <w:r w:rsidRPr="00733263">
        <w:rPr>
          <w:rStyle w:val="Strong"/>
          <w:rFonts w:ascii="Sathu" w:hAnsi="Sathu" w:cs="Sathu" w:hint="cs"/>
          <w:b w:val="0"/>
          <w:bCs w:val="0"/>
          <w:sz w:val="20"/>
          <w:szCs w:val="20"/>
        </w:rPr>
        <w:t>Tableau</w:t>
      </w:r>
      <w:r w:rsidRPr="00733263">
        <w:rPr>
          <w:rFonts w:ascii="Sathu" w:hAnsi="Sathu" w:cs="Sathu" w:hint="cs"/>
          <w:b/>
          <w:bCs/>
          <w:sz w:val="20"/>
          <w:szCs w:val="20"/>
        </w:rPr>
        <w:t xml:space="preserve">, </w:t>
      </w:r>
      <w:r w:rsidRPr="00733263">
        <w:rPr>
          <w:rStyle w:val="Strong"/>
          <w:rFonts w:ascii="Sathu" w:hAnsi="Sathu" w:cs="Sathu" w:hint="cs"/>
          <w:b w:val="0"/>
          <w:bCs w:val="0"/>
          <w:sz w:val="20"/>
          <w:szCs w:val="20"/>
        </w:rPr>
        <w:t>JIRA</w:t>
      </w:r>
      <w:r w:rsidRPr="00733263">
        <w:rPr>
          <w:rFonts w:ascii="Sathu" w:hAnsi="Sathu" w:cs="Sathu" w:hint="cs"/>
          <w:b/>
          <w:bCs/>
          <w:sz w:val="20"/>
          <w:szCs w:val="20"/>
        </w:rPr>
        <w:t xml:space="preserve">, </w:t>
      </w:r>
      <w:r w:rsidRPr="00733263">
        <w:rPr>
          <w:rStyle w:val="Strong"/>
          <w:rFonts w:ascii="Sathu" w:hAnsi="Sathu" w:cs="Sathu" w:hint="cs"/>
          <w:b w:val="0"/>
          <w:bCs w:val="0"/>
          <w:sz w:val="20"/>
          <w:szCs w:val="20"/>
        </w:rPr>
        <w:t>HP Quality Center</w:t>
      </w:r>
      <w:r w:rsidRPr="00733263">
        <w:rPr>
          <w:rFonts w:ascii="Sathu" w:hAnsi="Sathu" w:cs="Sathu" w:hint="cs"/>
          <w:b/>
          <w:bCs/>
          <w:sz w:val="20"/>
          <w:szCs w:val="20"/>
        </w:rPr>
        <w:t xml:space="preserve">, </w:t>
      </w:r>
      <w:r w:rsidRPr="00733263">
        <w:rPr>
          <w:rFonts w:ascii="Sathu" w:hAnsi="Sathu" w:cs="Sathu" w:hint="cs"/>
          <w:sz w:val="20"/>
          <w:szCs w:val="20"/>
        </w:rPr>
        <w:t xml:space="preserve">and </w:t>
      </w:r>
      <w:r w:rsidRPr="00733263">
        <w:rPr>
          <w:rStyle w:val="Strong"/>
          <w:rFonts w:ascii="Sathu" w:hAnsi="Sathu" w:cs="Sathu" w:hint="cs"/>
          <w:b w:val="0"/>
          <w:bCs w:val="0"/>
          <w:sz w:val="20"/>
          <w:szCs w:val="20"/>
        </w:rPr>
        <w:t>MS Vision</w:t>
      </w:r>
      <w:r w:rsidRPr="00733263">
        <w:rPr>
          <w:rFonts w:ascii="Sathu" w:hAnsi="Sathu" w:cs="Sathu" w:hint="cs"/>
          <w:sz w:val="20"/>
          <w:szCs w:val="20"/>
        </w:rPr>
        <w:t xml:space="preserve"> for reporting, testing, and project documentation.</w:t>
      </w:r>
    </w:p>
    <w:p w14:paraId="1106C0DC" w14:textId="30742E25" w:rsidR="00733263" w:rsidRPr="00733263" w:rsidRDefault="00733263" w:rsidP="00733263">
      <w:pPr>
        <w:pStyle w:val="NormalWeb"/>
        <w:numPr>
          <w:ilvl w:val="0"/>
          <w:numId w:val="28"/>
        </w:numPr>
        <w:rPr>
          <w:rFonts w:ascii="Sathu" w:hAnsi="Sathu" w:cs="Sathu"/>
          <w:sz w:val="20"/>
          <w:szCs w:val="20"/>
        </w:rPr>
      </w:pPr>
      <w:r w:rsidRPr="00733263">
        <w:rPr>
          <w:rFonts w:ascii="Sathu" w:hAnsi="Sathu" w:cs="Sathu" w:hint="cs"/>
          <w:sz w:val="20"/>
          <w:szCs w:val="20"/>
        </w:rPr>
        <w:t xml:space="preserve">Collaborated closely with </w:t>
      </w:r>
      <w:r w:rsidRPr="00733263">
        <w:rPr>
          <w:rStyle w:val="Strong"/>
          <w:rFonts w:ascii="Sathu" w:hAnsi="Sathu" w:cs="Sathu" w:hint="cs"/>
          <w:b w:val="0"/>
          <w:bCs w:val="0"/>
          <w:sz w:val="20"/>
          <w:szCs w:val="20"/>
        </w:rPr>
        <w:t>SMEs, business users, and technical teams</w:t>
      </w:r>
      <w:r w:rsidRPr="00733263">
        <w:rPr>
          <w:rFonts w:ascii="Sathu" w:hAnsi="Sathu" w:cs="Sathu" w:hint="cs"/>
          <w:sz w:val="20"/>
          <w:szCs w:val="20"/>
        </w:rPr>
        <w:t xml:space="preserve"> to design, test, and implement healthcare solutions while ensuring </w:t>
      </w:r>
      <w:r w:rsidRPr="00733263">
        <w:rPr>
          <w:rStyle w:val="Strong"/>
          <w:rFonts w:ascii="Sathu" w:hAnsi="Sathu" w:cs="Sathu" w:hint="cs"/>
          <w:b w:val="0"/>
          <w:bCs w:val="0"/>
          <w:sz w:val="20"/>
          <w:szCs w:val="20"/>
        </w:rPr>
        <w:t>HIPAA compliance</w:t>
      </w:r>
      <w:r w:rsidRPr="00733263">
        <w:rPr>
          <w:rFonts w:ascii="Sathu" w:hAnsi="Sathu" w:cs="Sathu" w:hint="cs"/>
          <w:b/>
          <w:bCs/>
          <w:sz w:val="20"/>
          <w:szCs w:val="20"/>
        </w:rPr>
        <w:t>.</w:t>
      </w:r>
    </w:p>
    <w:p w14:paraId="4B216614" w14:textId="768C8705" w:rsidR="00733263" w:rsidRPr="00733263" w:rsidRDefault="00733263" w:rsidP="00733263">
      <w:pPr>
        <w:pStyle w:val="NormalWeb"/>
        <w:numPr>
          <w:ilvl w:val="0"/>
          <w:numId w:val="28"/>
        </w:numPr>
        <w:rPr>
          <w:rFonts w:ascii="Sathu" w:hAnsi="Sathu" w:cs="Sathu"/>
          <w:sz w:val="20"/>
          <w:szCs w:val="20"/>
        </w:rPr>
      </w:pPr>
      <w:r w:rsidRPr="00733263">
        <w:rPr>
          <w:rFonts w:ascii="Sathu" w:hAnsi="Sathu" w:cs="Sathu" w:hint="cs"/>
          <w:sz w:val="20"/>
          <w:szCs w:val="20"/>
        </w:rPr>
        <w:t xml:space="preserve">Developed </w:t>
      </w:r>
      <w:r w:rsidRPr="00733263">
        <w:rPr>
          <w:rStyle w:val="Strong"/>
          <w:rFonts w:ascii="Sathu" w:hAnsi="Sathu" w:cs="Sathu" w:hint="cs"/>
          <w:b w:val="0"/>
          <w:bCs w:val="0"/>
          <w:sz w:val="20"/>
          <w:szCs w:val="20"/>
        </w:rPr>
        <w:t>data models</w:t>
      </w:r>
      <w:r w:rsidRPr="00733263">
        <w:rPr>
          <w:rFonts w:ascii="Sathu" w:hAnsi="Sathu" w:cs="Sathu" w:hint="cs"/>
          <w:sz w:val="20"/>
          <w:szCs w:val="20"/>
        </w:rPr>
        <w:t xml:space="preserve"> and supported </w:t>
      </w:r>
      <w:r w:rsidRPr="00733263">
        <w:rPr>
          <w:rStyle w:val="Strong"/>
          <w:rFonts w:ascii="Sathu" w:hAnsi="Sathu" w:cs="Sathu" w:hint="cs"/>
          <w:b w:val="0"/>
          <w:bCs w:val="0"/>
          <w:sz w:val="20"/>
          <w:szCs w:val="20"/>
        </w:rPr>
        <w:t>ETL processes</w:t>
      </w:r>
      <w:r w:rsidRPr="00733263">
        <w:rPr>
          <w:rFonts w:ascii="Sathu" w:hAnsi="Sathu" w:cs="Sathu" w:hint="cs"/>
          <w:sz w:val="20"/>
          <w:szCs w:val="20"/>
        </w:rPr>
        <w:t xml:space="preserve"> for data migration and reporting within healthcare data warehouses.</w:t>
      </w:r>
    </w:p>
    <w:p w14:paraId="5F9D08C0" w14:textId="77777777" w:rsidR="00CA3BC6" w:rsidRDefault="00CA3BC6" w:rsidP="008D56C7">
      <w:pPr>
        <w:pStyle w:val="NormalWeb"/>
        <w:numPr>
          <w:ilvl w:val="0"/>
          <w:numId w:val="28"/>
        </w:numPr>
        <w:rPr>
          <w:rFonts w:ascii="Sathu" w:hAnsi="Sathu" w:cs="Sathu"/>
          <w:sz w:val="20"/>
          <w:szCs w:val="20"/>
        </w:rPr>
      </w:pPr>
      <w:r w:rsidRPr="00CA3BC6">
        <w:rPr>
          <w:rFonts w:ascii="Sathu" w:hAnsi="Sathu" w:cs="Sathu"/>
          <w:sz w:val="20"/>
          <w:szCs w:val="20"/>
        </w:rPr>
        <w:t>Facilitated ongoing backlog grooming sessions, ensuring continuous alignment of scope, value, and priority with upcoming releases and sprint planning cycles.</w:t>
      </w:r>
    </w:p>
    <w:p w14:paraId="0DCCD209" w14:textId="7F579FDE" w:rsidR="008D56C7" w:rsidRDefault="00733263" w:rsidP="008D56C7">
      <w:pPr>
        <w:pStyle w:val="NormalWeb"/>
        <w:numPr>
          <w:ilvl w:val="0"/>
          <w:numId w:val="28"/>
        </w:numPr>
        <w:rPr>
          <w:rFonts w:ascii="Sathu" w:hAnsi="Sathu" w:cs="Sathu"/>
          <w:sz w:val="20"/>
          <w:szCs w:val="20"/>
        </w:rPr>
      </w:pPr>
      <w:r w:rsidRPr="00733263">
        <w:rPr>
          <w:rFonts w:ascii="Sathu" w:hAnsi="Sathu" w:cs="Sathu" w:hint="cs"/>
          <w:sz w:val="20"/>
          <w:szCs w:val="20"/>
        </w:rPr>
        <w:lastRenderedPageBreak/>
        <w:t xml:space="preserve">Known for </w:t>
      </w:r>
      <w:r w:rsidRPr="00733263">
        <w:rPr>
          <w:rStyle w:val="Strong"/>
          <w:rFonts w:ascii="Sathu" w:hAnsi="Sathu" w:cs="Sathu" w:hint="cs"/>
          <w:b w:val="0"/>
          <w:bCs w:val="0"/>
          <w:sz w:val="20"/>
          <w:szCs w:val="20"/>
        </w:rPr>
        <w:t>excellent communication</w:t>
      </w:r>
      <w:r w:rsidRPr="00733263">
        <w:rPr>
          <w:rFonts w:ascii="Sathu" w:hAnsi="Sathu" w:cs="Sathu" w:hint="cs"/>
          <w:sz w:val="20"/>
          <w:szCs w:val="20"/>
        </w:rPr>
        <w:t>, teamwork, and leadership skills in coordinating cross-functional teams and maintaining project quality.</w:t>
      </w:r>
    </w:p>
    <w:p w14:paraId="55D677B1" w14:textId="4AA096FA" w:rsidR="008D56C7" w:rsidRPr="008D56C7" w:rsidRDefault="008D56C7" w:rsidP="008D56C7">
      <w:pPr>
        <w:pStyle w:val="NormalWeb"/>
        <w:rPr>
          <w:rFonts w:ascii="Sathu" w:hAnsi="Sathu" w:cs="Sathu"/>
          <w:sz w:val="20"/>
          <w:szCs w:val="20"/>
        </w:rPr>
      </w:pPr>
      <w:r w:rsidRPr="008D56C7">
        <w:rPr>
          <w:rFonts w:ascii="Sathu" w:hAnsi="Sathu" w:cs="Sathu"/>
          <w:b/>
          <w:sz w:val="20"/>
          <w:szCs w:val="20"/>
        </w:rPr>
        <w:t>Skills:</w:t>
      </w:r>
    </w:p>
    <w:tbl>
      <w:tblPr>
        <w:tblW w:w="10170" w:type="dxa"/>
        <w:tblInd w:w="-5" w:type="dxa"/>
        <w:tblLook w:val="04A0" w:firstRow="1" w:lastRow="0" w:firstColumn="1" w:lastColumn="0" w:noHBand="0" w:noVBand="1"/>
      </w:tblPr>
      <w:tblGrid>
        <w:gridCol w:w="2993"/>
        <w:gridCol w:w="7177"/>
      </w:tblGrid>
      <w:tr w:rsidR="008D56C7" w:rsidRPr="00B0091E" w14:paraId="155D5310" w14:textId="77777777" w:rsidTr="0042173B">
        <w:trPr>
          <w:trHeight w:val="695"/>
        </w:trPr>
        <w:tc>
          <w:tcPr>
            <w:tcW w:w="2993" w:type="dxa"/>
            <w:tcBorders>
              <w:top w:val="single" w:sz="4" w:space="0" w:color="auto"/>
              <w:left w:val="single" w:sz="4" w:space="0" w:color="auto"/>
              <w:bottom w:val="single" w:sz="4" w:space="0" w:color="auto"/>
              <w:right w:val="single" w:sz="4" w:space="0" w:color="auto"/>
            </w:tcBorders>
            <w:vAlign w:val="center"/>
            <w:hideMark/>
          </w:tcPr>
          <w:p w14:paraId="1FBA97C5" w14:textId="77777777" w:rsidR="008D56C7" w:rsidRPr="00B0091E" w:rsidRDefault="008D56C7" w:rsidP="0042173B">
            <w:pPr>
              <w:widowControl w:val="0"/>
              <w:autoSpaceDE w:val="0"/>
              <w:autoSpaceDN w:val="0"/>
              <w:adjustRightInd w:val="0"/>
              <w:spacing w:after="0" w:line="240" w:lineRule="auto"/>
              <w:rPr>
                <w:rFonts w:ascii="Sathu" w:eastAsia="Times New Roman" w:hAnsi="Sathu" w:cs="Sathu"/>
                <w:b/>
                <w:bCs/>
                <w:color w:val="333333"/>
                <w:sz w:val="20"/>
                <w:szCs w:val="20"/>
                <w:lang w:val="en-IN" w:eastAsia="en-IN"/>
              </w:rPr>
            </w:pPr>
            <w:r w:rsidRPr="00B0091E">
              <w:rPr>
                <w:rFonts w:ascii="Sathu" w:eastAsia="Times New Roman" w:hAnsi="Sathu" w:cs="Sathu" w:hint="cs"/>
                <w:b/>
                <w:bCs/>
                <w:color w:val="333333"/>
                <w:sz w:val="20"/>
                <w:szCs w:val="20"/>
                <w:lang w:val="en-IN" w:eastAsia="en-IN"/>
              </w:rPr>
              <w:t>Healthcare</w:t>
            </w:r>
          </w:p>
        </w:tc>
        <w:tc>
          <w:tcPr>
            <w:tcW w:w="7177" w:type="dxa"/>
            <w:tcBorders>
              <w:top w:val="single" w:sz="4" w:space="0" w:color="auto"/>
              <w:left w:val="nil"/>
              <w:bottom w:val="single" w:sz="4" w:space="0" w:color="auto"/>
              <w:right w:val="single" w:sz="4" w:space="0" w:color="auto"/>
            </w:tcBorders>
            <w:vAlign w:val="center"/>
            <w:hideMark/>
          </w:tcPr>
          <w:p w14:paraId="545D2B92" w14:textId="77777777" w:rsidR="008D56C7" w:rsidRPr="00B0091E" w:rsidRDefault="008D56C7" w:rsidP="0042173B">
            <w:pPr>
              <w:widowControl w:val="0"/>
              <w:autoSpaceDE w:val="0"/>
              <w:autoSpaceDN w:val="0"/>
              <w:adjustRightInd w:val="0"/>
              <w:spacing w:after="0" w:line="240" w:lineRule="auto"/>
              <w:rPr>
                <w:rFonts w:ascii="Sathu" w:eastAsia="Times New Roman" w:hAnsi="Sathu" w:cs="Sathu"/>
                <w:color w:val="333333"/>
                <w:sz w:val="20"/>
                <w:szCs w:val="20"/>
                <w:lang w:val="en-IN" w:eastAsia="en-IN"/>
              </w:rPr>
            </w:pPr>
            <w:r w:rsidRPr="00B0091E">
              <w:rPr>
                <w:rFonts w:ascii="Sathu" w:eastAsia="Times New Roman" w:hAnsi="Sathu" w:cs="Sathu" w:hint="cs"/>
                <w:color w:val="333333"/>
                <w:sz w:val="20"/>
                <w:szCs w:val="20"/>
                <w:lang w:val="en-IN" w:eastAsia="en-IN"/>
              </w:rPr>
              <w:t>MMIS, Facets Data Model, Facets Modules such as Billing, Provider, Claims, Membership, HIPPA5010compliancy, X12, Medicare, Medicaid HL7 and EDI</w:t>
            </w:r>
          </w:p>
        </w:tc>
      </w:tr>
      <w:tr w:rsidR="008D56C7" w:rsidRPr="00B0091E" w14:paraId="238A428C" w14:textId="77777777" w:rsidTr="0042173B">
        <w:trPr>
          <w:trHeight w:val="231"/>
        </w:trPr>
        <w:tc>
          <w:tcPr>
            <w:tcW w:w="2993" w:type="dxa"/>
            <w:tcBorders>
              <w:top w:val="nil"/>
              <w:left w:val="single" w:sz="4" w:space="0" w:color="auto"/>
              <w:bottom w:val="single" w:sz="4" w:space="0" w:color="auto"/>
              <w:right w:val="single" w:sz="4" w:space="0" w:color="auto"/>
            </w:tcBorders>
            <w:vAlign w:val="center"/>
            <w:hideMark/>
          </w:tcPr>
          <w:p w14:paraId="38484A2E" w14:textId="77777777" w:rsidR="008D56C7" w:rsidRPr="00B0091E" w:rsidRDefault="008D56C7" w:rsidP="0042173B">
            <w:pPr>
              <w:widowControl w:val="0"/>
              <w:autoSpaceDE w:val="0"/>
              <w:autoSpaceDN w:val="0"/>
              <w:adjustRightInd w:val="0"/>
              <w:spacing w:after="0" w:line="240" w:lineRule="auto"/>
              <w:rPr>
                <w:rFonts w:ascii="Sathu" w:eastAsia="Times New Roman" w:hAnsi="Sathu" w:cs="Sathu"/>
                <w:b/>
                <w:bCs/>
                <w:color w:val="333333"/>
                <w:sz w:val="20"/>
                <w:szCs w:val="20"/>
                <w:lang w:val="en-IN" w:eastAsia="en-IN"/>
              </w:rPr>
            </w:pPr>
            <w:r w:rsidRPr="00B0091E">
              <w:rPr>
                <w:rFonts w:ascii="Sathu" w:eastAsia="Times New Roman" w:hAnsi="Sathu" w:cs="Sathu" w:hint="cs"/>
                <w:b/>
                <w:bCs/>
                <w:color w:val="333333"/>
                <w:sz w:val="20"/>
                <w:szCs w:val="20"/>
                <w:lang w:val="en-IN" w:eastAsia="en-IN"/>
              </w:rPr>
              <w:t>Methodology</w:t>
            </w:r>
          </w:p>
        </w:tc>
        <w:tc>
          <w:tcPr>
            <w:tcW w:w="7177" w:type="dxa"/>
            <w:tcBorders>
              <w:top w:val="nil"/>
              <w:left w:val="nil"/>
              <w:bottom w:val="single" w:sz="4" w:space="0" w:color="auto"/>
              <w:right w:val="single" w:sz="4" w:space="0" w:color="auto"/>
            </w:tcBorders>
            <w:vAlign w:val="center"/>
            <w:hideMark/>
          </w:tcPr>
          <w:p w14:paraId="4852977C" w14:textId="77777777" w:rsidR="008D56C7" w:rsidRPr="00B0091E" w:rsidRDefault="008D56C7" w:rsidP="0042173B">
            <w:pPr>
              <w:widowControl w:val="0"/>
              <w:autoSpaceDE w:val="0"/>
              <w:autoSpaceDN w:val="0"/>
              <w:adjustRightInd w:val="0"/>
              <w:spacing w:after="0" w:line="240" w:lineRule="auto"/>
              <w:rPr>
                <w:rFonts w:ascii="Sathu" w:eastAsia="Times New Roman" w:hAnsi="Sathu" w:cs="Sathu"/>
                <w:color w:val="333333"/>
                <w:sz w:val="20"/>
                <w:szCs w:val="20"/>
                <w:lang w:val="en-IN" w:eastAsia="en-IN"/>
              </w:rPr>
            </w:pPr>
            <w:r w:rsidRPr="00B0091E">
              <w:rPr>
                <w:rFonts w:ascii="Sathu" w:eastAsia="Times New Roman" w:hAnsi="Sathu" w:cs="Sathu" w:hint="cs"/>
                <w:color w:val="333333"/>
                <w:sz w:val="20"/>
                <w:szCs w:val="20"/>
                <w:lang w:val="en-IN" w:eastAsia="en-IN"/>
              </w:rPr>
              <w:t>Agile, SCRUM, UML, Waterfall</w:t>
            </w:r>
          </w:p>
        </w:tc>
      </w:tr>
      <w:tr w:rsidR="008D56C7" w:rsidRPr="00B0091E" w14:paraId="587C5129" w14:textId="77777777" w:rsidTr="0042173B">
        <w:trPr>
          <w:trHeight w:val="231"/>
        </w:trPr>
        <w:tc>
          <w:tcPr>
            <w:tcW w:w="2993" w:type="dxa"/>
            <w:tcBorders>
              <w:top w:val="nil"/>
              <w:left w:val="single" w:sz="4" w:space="0" w:color="auto"/>
              <w:bottom w:val="single" w:sz="4" w:space="0" w:color="auto"/>
              <w:right w:val="single" w:sz="4" w:space="0" w:color="auto"/>
            </w:tcBorders>
            <w:vAlign w:val="center"/>
          </w:tcPr>
          <w:p w14:paraId="0A27A7D0" w14:textId="77777777" w:rsidR="008D56C7" w:rsidRPr="00B0091E" w:rsidRDefault="008D56C7" w:rsidP="0042173B">
            <w:pPr>
              <w:widowControl w:val="0"/>
              <w:autoSpaceDE w:val="0"/>
              <w:autoSpaceDN w:val="0"/>
              <w:adjustRightInd w:val="0"/>
              <w:spacing w:after="0" w:line="240" w:lineRule="auto"/>
              <w:rPr>
                <w:rFonts w:ascii="Sathu" w:eastAsia="Times New Roman" w:hAnsi="Sathu" w:cs="Sathu"/>
                <w:b/>
                <w:bCs/>
                <w:color w:val="333333"/>
                <w:sz w:val="20"/>
                <w:szCs w:val="20"/>
                <w:lang w:val="en-IN" w:eastAsia="en-IN"/>
              </w:rPr>
            </w:pPr>
            <w:r w:rsidRPr="00B0091E">
              <w:rPr>
                <w:rFonts w:ascii="Sathu" w:eastAsia="Times New Roman" w:hAnsi="Sathu" w:cs="Sathu" w:hint="cs"/>
                <w:b/>
                <w:bCs/>
                <w:color w:val="333333"/>
                <w:sz w:val="20"/>
                <w:szCs w:val="20"/>
                <w:lang w:val="en-IN" w:eastAsia="en-IN"/>
              </w:rPr>
              <w:t>Defect Tracking Tools</w:t>
            </w:r>
          </w:p>
        </w:tc>
        <w:tc>
          <w:tcPr>
            <w:tcW w:w="7177" w:type="dxa"/>
            <w:tcBorders>
              <w:top w:val="nil"/>
              <w:left w:val="nil"/>
              <w:bottom w:val="single" w:sz="4" w:space="0" w:color="auto"/>
              <w:right w:val="single" w:sz="4" w:space="0" w:color="auto"/>
            </w:tcBorders>
            <w:vAlign w:val="center"/>
          </w:tcPr>
          <w:p w14:paraId="2E5D9DD2" w14:textId="77777777" w:rsidR="008D56C7" w:rsidRPr="00B0091E" w:rsidRDefault="008D56C7" w:rsidP="0042173B">
            <w:pPr>
              <w:widowControl w:val="0"/>
              <w:autoSpaceDE w:val="0"/>
              <w:autoSpaceDN w:val="0"/>
              <w:adjustRightInd w:val="0"/>
              <w:spacing w:after="0" w:line="240" w:lineRule="auto"/>
              <w:rPr>
                <w:rFonts w:ascii="Sathu" w:eastAsia="Times New Roman" w:hAnsi="Sathu" w:cs="Sathu"/>
                <w:color w:val="333333"/>
                <w:sz w:val="20"/>
                <w:szCs w:val="20"/>
                <w:lang w:val="en-IN" w:eastAsia="en-IN"/>
              </w:rPr>
            </w:pPr>
            <w:r w:rsidRPr="00B0091E">
              <w:rPr>
                <w:rFonts w:ascii="Sathu" w:eastAsia="Times New Roman" w:hAnsi="Sathu" w:cs="Sathu" w:hint="cs"/>
                <w:color w:val="333333"/>
                <w:sz w:val="20"/>
                <w:szCs w:val="20"/>
                <w:lang w:val="en-IN" w:eastAsia="en-IN"/>
              </w:rPr>
              <w:t>HP ALM, Rational ClearQuest</w:t>
            </w:r>
          </w:p>
        </w:tc>
      </w:tr>
      <w:tr w:rsidR="008D56C7" w:rsidRPr="00B0091E" w14:paraId="295A2047" w14:textId="77777777" w:rsidTr="0042173B">
        <w:trPr>
          <w:trHeight w:val="231"/>
        </w:trPr>
        <w:tc>
          <w:tcPr>
            <w:tcW w:w="2993" w:type="dxa"/>
            <w:tcBorders>
              <w:top w:val="nil"/>
              <w:left w:val="single" w:sz="4" w:space="0" w:color="auto"/>
              <w:bottom w:val="single" w:sz="4" w:space="0" w:color="auto"/>
              <w:right w:val="single" w:sz="4" w:space="0" w:color="auto"/>
            </w:tcBorders>
            <w:vAlign w:val="center"/>
            <w:hideMark/>
          </w:tcPr>
          <w:p w14:paraId="344283DD" w14:textId="77777777" w:rsidR="008D56C7" w:rsidRPr="00B0091E" w:rsidRDefault="008D56C7" w:rsidP="0042173B">
            <w:pPr>
              <w:widowControl w:val="0"/>
              <w:autoSpaceDE w:val="0"/>
              <w:autoSpaceDN w:val="0"/>
              <w:adjustRightInd w:val="0"/>
              <w:spacing w:after="0" w:line="240" w:lineRule="auto"/>
              <w:rPr>
                <w:rFonts w:ascii="Sathu" w:eastAsia="Times New Roman" w:hAnsi="Sathu" w:cs="Sathu"/>
                <w:b/>
                <w:bCs/>
                <w:color w:val="333333"/>
                <w:sz w:val="20"/>
                <w:szCs w:val="20"/>
                <w:lang w:val="en-IN" w:eastAsia="en-IN"/>
              </w:rPr>
            </w:pPr>
            <w:r w:rsidRPr="00B0091E">
              <w:rPr>
                <w:rFonts w:ascii="Sathu" w:eastAsia="Times New Roman" w:hAnsi="Sathu" w:cs="Sathu" w:hint="cs"/>
                <w:b/>
                <w:bCs/>
                <w:color w:val="333333"/>
                <w:sz w:val="20"/>
                <w:szCs w:val="20"/>
                <w:lang w:val="en-IN" w:eastAsia="en-IN"/>
              </w:rPr>
              <w:t>Project Management</w:t>
            </w:r>
          </w:p>
        </w:tc>
        <w:tc>
          <w:tcPr>
            <w:tcW w:w="7177" w:type="dxa"/>
            <w:tcBorders>
              <w:top w:val="nil"/>
              <w:left w:val="nil"/>
              <w:bottom w:val="single" w:sz="4" w:space="0" w:color="auto"/>
              <w:right w:val="single" w:sz="4" w:space="0" w:color="auto"/>
            </w:tcBorders>
            <w:vAlign w:val="center"/>
            <w:hideMark/>
          </w:tcPr>
          <w:p w14:paraId="76C97353" w14:textId="77777777" w:rsidR="008D56C7" w:rsidRPr="00B0091E" w:rsidRDefault="008D56C7" w:rsidP="0042173B">
            <w:pPr>
              <w:widowControl w:val="0"/>
              <w:autoSpaceDE w:val="0"/>
              <w:autoSpaceDN w:val="0"/>
              <w:adjustRightInd w:val="0"/>
              <w:spacing w:after="0" w:line="240" w:lineRule="auto"/>
              <w:rPr>
                <w:rFonts w:ascii="Sathu" w:eastAsia="Times New Roman" w:hAnsi="Sathu" w:cs="Sathu"/>
                <w:color w:val="333333"/>
                <w:sz w:val="20"/>
                <w:szCs w:val="20"/>
                <w:lang w:val="en-IN" w:eastAsia="en-IN"/>
              </w:rPr>
            </w:pPr>
            <w:r w:rsidRPr="00B0091E">
              <w:rPr>
                <w:rFonts w:ascii="Sathu" w:eastAsia="Times New Roman" w:hAnsi="Sathu" w:cs="Sathu" w:hint="cs"/>
                <w:color w:val="333333"/>
                <w:sz w:val="20"/>
                <w:szCs w:val="20"/>
                <w:lang w:val="en-IN" w:eastAsia="en-IN"/>
              </w:rPr>
              <w:t>MS Project, Microsoft Office, JIRA, Kanban</w:t>
            </w:r>
          </w:p>
        </w:tc>
      </w:tr>
      <w:tr w:rsidR="008D56C7" w:rsidRPr="00B0091E" w14:paraId="7AA653D0" w14:textId="77777777" w:rsidTr="0042173B">
        <w:trPr>
          <w:trHeight w:val="463"/>
        </w:trPr>
        <w:tc>
          <w:tcPr>
            <w:tcW w:w="2993" w:type="dxa"/>
            <w:tcBorders>
              <w:top w:val="nil"/>
              <w:left w:val="single" w:sz="4" w:space="0" w:color="auto"/>
              <w:bottom w:val="single" w:sz="4" w:space="0" w:color="auto"/>
              <w:right w:val="single" w:sz="4" w:space="0" w:color="auto"/>
            </w:tcBorders>
            <w:vAlign w:val="center"/>
            <w:hideMark/>
          </w:tcPr>
          <w:p w14:paraId="019517A4" w14:textId="77777777" w:rsidR="008D56C7" w:rsidRPr="00B0091E" w:rsidRDefault="008D56C7" w:rsidP="0042173B">
            <w:pPr>
              <w:widowControl w:val="0"/>
              <w:autoSpaceDE w:val="0"/>
              <w:autoSpaceDN w:val="0"/>
              <w:adjustRightInd w:val="0"/>
              <w:spacing w:after="0" w:line="240" w:lineRule="auto"/>
              <w:rPr>
                <w:rFonts w:ascii="Sathu" w:eastAsia="Times New Roman" w:hAnsi="Sathu" w:cs="Sathu"/>
                <w:b/>
                <w:bCs/>
                <w:color w:val="333333"/>
                <w:sz w:val="20"/>
                <w:szCs w:val="20"/>
                <w:lang w:val="en-IN" w:eastAsia="en-IN"/>
              </w:rPr>
            </w:pPr>
            <w:r w:rsidRPr="00B0091E">
              <w:rPr>
                <w:rFonts w:ascii="Sathu" w:eastAsia="Times New Roman" w:hAnsi="Sathu" w:cs="Sathu" w:hint="cs"/>
                <w:b/>
                <w:bCs/>
                <w:color w:val="333333"/>
                <w:sz w:val="20"/>
                <w:szCs w:val="20"/>
                <w:lang w:val="en-IN" w:eastAsia="en-IN"/>
              </w:rPr>
              <w:t>Tools and Applications</w:t>
            </w:r>
          </w:p>
        </w:tc>
        <w:tc>
          <w:tcPr>
            <w:tcW w:w="7177" w:type="dxa"/>
            <w:tcBorders>
              <w:top w:val="nil"/>
              <w:left w:val="nil"/>
              <w:bottom w:val="single" w:sz="4" w:space="0" w:color="auto"/>
              <w:right w:val="single" w:sz="4" w:space="0" w:color="auto"/>
            </w:tcBorders>
            <w:vAlign w:val="center"/>
            <w:hideMark/>
          </w:tcPr>
          <w:p w14:paraId="4FB8ABDE" w14:textId="77777777" w:rsidR="008D56C7" w:rsidRPr="00B0091E" w:rsidRDefault="008D56C7" w:rsidP="0042173B">
            <w:pPr>
              <w:widowControl w:val="0"/>
              <w:autoSpaceDE w:val="0"/>
              <w:autoSpaceDN w:val="0"/>
              <w:adjustRightInd w:val="0"/>
              <w:spacing w:after="0" w:line="240" w:lineRule="auto"/>
              <w:rPr>
                <w:rFonts w:ascii="Sathu" w:eastAsia="Times New Roman" w:hAnsi="Sathu" w:cs="Sathu"/>
                <w:color w:val="333333"/>
                <w:sz w:val="20"/>
                <w:szCs w:val="20"/>
                <w:lang w:val="en-IN" w:eastAsia="en-IN"/>
              </w:rPr>
            </w:pPr>
            <w:r w:rsidRPr="00B0091E">
              <w:rPr>
                <w:rFonts w:ascii="Sathu" w:eastAsia="Times New Roman" w:hAnsi="Sathu" w:cs="Sathu" w:hint="cs"/>
                <w:color w:val="333333"/>
                <w:sz w:val="20"/>
                <w:szCs w:val="20"/>
                <w:lang w:val="en-IN" w:eastAsia="en-IN"/>
              </w:rPr>
              <w:t>MS Visio, Microsoft Office, MS Project, Excel, Confluence, SharePoint</w:t>
            </w:r>
          </w:p>
        </w:tc>
      </w:tr>
      <w:tr w:rsidR="008D56C7" w:rsidRPr="00B0091E" w14:paraId="646A9C9B" w14:textId="77777777" w:rsidTr="0042173B">
        <w:trPr>
          <w:trHeight w:val="231"/>
        </w:trPr>
        <w:tc>
          <w:tcPr>
            <w:tcW w:w="2993" w:type="dxa"/>
            <w:tcBorders>
              <w:top w:val="nil"/>
              <w:left w:val="single" w:sz="4" w:space="0" w:color="auto"/>
              <w:bottom w:val="single" w:sz="4" w:space="0" w:color="auto"/>
              <w:right w:val="single" w:sz="4" w:space="0" w:color="auto"/>
            </w:tcBorders>
            <w:vAlign w:val="center"/>
            <w:hideMark/>
          </w:tcPr>
          <w:p w14:paraId="59EA5B01" w14:textId="77777777" w:rsidR="008D56C7" w:rsidRPr="00B0091E" w:rsidRDefault="008D56C7" w:rsidP="0042173B">
            <w:pPr>
              <w:widowControl w:val="0"/>
              <w:autoSpaceDE w:val="0"/>
              <w:autoSpaceDN w:val="0"/>
              <w:adjustRightInd w:val="0"/>
              <w:spacing w:after="0" w:line="240" w:lineRule="auto"/>
              <w:rPr>
                <w:rFonts w:ascii="Sathu" w:eastAsia="Times New Roman" w:hAnsi="Sathu" w:cs="Sathu"/>
                <w:b/>
                <w:bCs/>
                <w:color w:val="333333"/>
                <w:sz w:val="20"/>
                <w:szCs w:val="20"/>
                <w:lang w:val="en-IN" w:eastAsia="en-IN"/>
              </w:rPr>
            </w:pPr>
            <w:r w:rsidRPr="00B0091E">
              <w:rPr>
                <w:rFonts w:ascii="Sathu" w:eastAsia="Times New Roman" w:hAnsi="Sathu" w:cs="Sathu" w:hint="cs"/>
                <w:b/>
                <w:bCs/>
                <w:color w:val="333333"/>
                <w:sz w:val="20"/>
                <w:szCs w:val="20"/>
                <w:lang w:val="en-IN" w:eastAsia="en-IN"/>
              </w:rPr>
              <w:t>Requirement Mgmt. Tools</w:t>
            </w:r>
          </w:p>
        </w:tc>
        <w:tc>
          <w:tcPr>
            <w:tcW w:w="7177" w:type="dxa"/>
            <w:tcBorders>
              <w:top w:val="nil"/>
              <w:left w:val="nil"/>
              <w:bottom w:val="single" w:sz="4" w:space="0" w:color="auto"/>
              <w:right w:val="single" w:sz="4" w:space="0" w:color="auto"/>
            </w:tcBorders>
            <w:vAlign w:val="center"/>
            <w:hideMark/>
          </w:tcPr>
          <w:p w14:paraId="0EB22CBA" w14:textId="77777777" w:rsidR="008D56C7" w:rsidRPr="00B0091E" w:rsidRDefault="008D56C7" w:rsidP="0042173B">
            <w:pPr>
              <w:widowControl w:val="0"/>
              <w:autoSpaceDE w:val="0"/>
              <w:autoSpaceDN w:val="0"/>
              <w:adjustRightInd w:val="0"/>
              <w:spacing w:after="0" w:line="240" w:lineRule="auto"/>
              <w:rPr>
                <w:rFonts w:ascii="Sathu" w:eastAsia="Times New Roman" w:hAnsi="Sathu" w:cs="Sathu"/>
                <w:color w:val="333333"/>
                <w:sz w:val="20"/>
                <w:szCs w:val="20"/>
                <w:lang w:val="en-IN" w:eastAsia="en-IN"/>
              </w:rPr>
            </w:pPr>
            <w:r w:rsidRPr="00B0091E">
              <w:rPr>
                <w:rFonts w:ascii="Sathu" w:eastAsia="Times New Roman" w:hAnsi="Sathu" w:cs="Sathu" w:hint="cs"/>
                <w:color w:val="333333"/>
                <w:sz w:val="20"/>
                <w:szCs w:val="20"/>
                <w:lang w:val="en-IN" w:eastAsia="en-IN"/>
              </w:rPr>
              <w:t>Rally, JIRA</w:t>
            </w:r>
          </w:p>
        </w:tc>
      </w:tr>
      <w:tr w:rsidR="008D56C7" w:rsidRPr="00B0091E" w14:paraId="57DC1B89" w14:textId="77777777" w:rsidTr="0042173B">
        <w:trPr>
          <w:trHeight w:val="231"/>
        </w:trPr>
        <w:tc>
          <w:tcPr>
            <w:tcW w:w="2993" w:type="dxa"/>
            <w:tcBorders>
              <w:top w:val="nil"/>
              <w:left w:val="single" w:sz="4" w:space="0" w:color="auto"/>
              <w:bottom w:val="single" w:sz="4" w:space="0" w:color="auto"/>
              <w:right w:val="single" w:sz="4" w:space="0" w:color="auto"/>
            </w:tcBorders>
            <w:vAlign w:val="center"/>
            <w:hideMark/>
          </w:tcPr>
          <w:p w14:paraId="6906D99F" w14:textId="77777777" w:rsidR="008D56C7" w:rsidRPr="00B0091E" w:rsidRDefault="008D56C7" w:rsidP="0042173B">
            <w:pPr>
              <w:widowControl w:val="0"/>
              <w:autoSpaceDE w:val="0"/>
              <w:autoSpaceDN w:val="0"/>
              <w:adjustRightInd w:val="0"/>
              <w:spacing w:after="0" w:line="240" w:lineRule="auto"/>
              <w:rPr>
                <w:rFonts w:ascii="Sathu" w:eastAsia="Times New Roman" w:hAnsi="Sathu" w:cs="Sathu"/>
                <w:b/>
                <w:bCs/>
                <w:color w:val="333333"/>
                <w:sz w:val="20"/>
                <w:szCs w:val="20"/>
                <w:lang w:val="en-IN" w:eastAsia="en-IN"/>
              </w:rPr>
            </w:pPr>
            <w:r w:rsidRPr="00B0091E">
              <w:rPr>
                <w:rFonts w:ascii="Sathu" w:eastAsia="Times New Roman" w:hAnsi="Sathu" w:cs="Sathu" w:hint="cs"/>
                <w:b/>
                <w:bCs/>
                <w:color w:val="333333"/>
                <w:sz w:val="20"/>
                <w:szCs w:val="20"/>
                <w:lang w:val="en-IN" w:eastAsia="en-IN"/>
              </w:rPr>
              <w:t>Programming Language</w:t>
            </w:r>
          </w:p>
        </w:tc>
        <w:tc>
          <w:tcPr>
            <w:tcW w:w="7177" w:type="dxa"/>
            <w:tcBorders>
              <w:top w:val="nil"/>
              <w:left w:val="nil"/>
              <w:bottom w:val="single" w:sz="4" w:space="0" w:color="auto"/>
              <w:right w:val="single" w:sz="4" w:space="0" w:color="auto"/>
            </w:tcBorders>
            <w:vAlign w:val="center"/>
            <w:hideMark/>
          </w:tcPr>
          <w:p w14:paraId="46D79781" w14:textId="77777777" w:rsidR="008D56C7" w:rsidRPr="00B0091E" w:rsidRDefault="008D56C7" w:rsidP="0042173B">
            <w:pPr>
              <w:widowControl w:val="0"/>
              <w:autoSpaceDE w:val="0"/>
              <w:autoSpaceDN w:val="0"/>
              <w:adjustRightInd w:val="0"/>
              <w:spacing w:after="0" w:line="240" w:lineRule="auto"/>
              <w:rPr>
                <w:rFonts w:ascii="Sathu" w:eastAsia="Times New Roman" w:hAnsi="Sathu" w:cs="Sathu"/>
                <w:color w:val="333333"/>
                <w:sz w:val="20"/>
                <w:szCs w:val="20"/>
                <w:lang w:val="en-IN" w:eastAsia="en-IN"/>
              </w:rPr>
            </w:pPr>
            <w:r w:rsidRPr="00B0091E">
              <w:rPr>
                <w:rFonts w:ascii="Sathu" w:eastAsia="Times New Roman" w:hAnsi="Sathu" w:cs="Sathu" w:hint="cs"/>
                <w:color w:val="333333"/>
                <w:sz w:val="20"/>
                <w:szCs w:val="20"/>
                <w:lang w:val="en-IN" w:eastAsia="en-IN"/>
              </w:rPr>
              <w:t>SQL, Databricks SQL, Snowflake, JSON, Data Vault, UI, HTML</w:t>
            </w:r>
          </w:p>
        </w:tc>
      </w:tr>
      <w:tr w:rsidR="008D56C7" w:rsidRPr="00B0091E" w14:paraId="755C9C5F" w14:textId="77777777" w:rsidTr="0042173B">
        <w:trPr>
          <w:trHeight w:val="231"/>
        </w:trPr>
        <w:tc>
          <w:tcPr>
            <w:tcW w:w="2993" w:type="dxa"/>
            <w:tcBorders>
              <w:top w:val="nil"/>
              <w:left w:val="single" w:sz="4" w:space="0" w:color="auto"/>
              <w:bottom w:val="single" w:sz="4" w:space="0" w:color="auto"/>
              <w:right w:val="single" w:sz="4" w:space="0" w:color="auto"/>
            </w:tcBorders>
            <w:vAlign w:val="center"/>
            <w:hideMark/>
          </w:tcPr>
          <w:p w14:paraId="32193149" w14:textId="77777777" w:rsidR="008D56C7" w:rsidRPr="00B0091E" w:rsidRDefault="008D56C7" w:rsidP="0042173B">
            <w:pPr>
              <w:widowControl w:val="0"/>
              <w:autoSpaceDE w:val="0"/>
              <w:autoSpaceDN w:val="0"/>
              <w:adjustRightInd w:val="0"/>
              <w:spacing w:after="0" w:line="240" w:lineRule="auto"/>
              <w:rPr>
                <w:rFonts w:ascii="Sathu" w:eastAsia="Times New Roman" w:hAnsi="Sathu" w:cs="Sathu"/>
                <w:b/>
                <w:bCs/>
                <w:color w:val="333333"/>
                <w:sz w:val="20"/>
                <w:szCs w:val="20"/>
                <w:lang w:val="en-IN" w:eastAsia="en-IN"/>
              </w:rPr>
            </w:pPr>
            <w:r w:rsidRPr="00B0091E">
              <w:rPr>
                <w:rFonts w:ascii="Sathu" w:eastAsia="Times New Roman" w:hAnsi="Sathu" w:cs="Sathu" w:hint="cs"/>
                <w:b/>
                <w:bCs/>
                <w:color w:val="333333"/>
                <w:sz w:val="20"/>
                <w:szCs w:val="20"/>
                <w:lang w:val="en-IN" w:eastAsia="en-IN"/>
              </w:rPr>
              <w:t>Reporting Tools</w:t>
            </w:r>
          </w:p>
        </w:tc>
        <w:tc>
          <w:tcPr>
            <w:tcW w:w="7177" w:type="dxa"/>
            <w:tcBorders>
              <w:top w:val="nil"/>
              <w:left w:val="nil"/>
              <w:bottom w:val="single" w:sz="4" w:space="0" w:color="auto"/>
              <w:right w:val="single" w:sz="4" w:space="0" w:color="auto"/>
            </w:tcBorders>
            <w:vAlign w:val="center"/>
            <w:hideMark/>
          </w:tcPr>
          <w:p w14:paraId="0B84812F" w14:textId="77777777" w:rsidR="008D56C7" w:rsidRPr="00B0091E" w:rsidRDefault="008D56C7" w:rsidP="0042173B">
            <w:pPr>
              <w:widowControl w:val="0"/>
              <w:autoSpaceDE w:val="0"/>
              <w:autoSpaceDN w:val="0"/>
              <w:adjustRightInd w:val="0"/>
              <w:spacing w:after="0" w:line="240" w:lineRule="auto"/>
              <w:rPr>
                <w:rFonts w:ascii="Sathu" w:eastAsia="Times New Roman" w:hAnsi="Sathu" w:cs="Sathu"/>
                <w:color w:val="333333"/>
                <w:sz w:val="20"/>
                <w:szCs w:val="20"/>
                <w:lang w:val="en-IN" w:eastAsia="en-IN"/>
              </w:rPr>
            </w:pPr>
            <w:r w:rsidRPr="00B0091E">
              <w:rPr>
                <w:rFonts w:ascii="Sathu" w:eastAsia="Times New Roman" w:hAnsi="Sathu" w:cs="Sathu" w:hint="cs"/>
                <w:color w:val="333333"/>
                <w:sz w:val="20"/>
                <w:szCs w:val="20"/>
                <w:lang w:val="en-IN" w:eastAsia="en-IN"/>
              </w:rPr>
              <w:t>Tableau, Tableau Prep</w:t>
            </w:r>
          </w:p>
        </w:tc>
      </w:tr>
      <w:tr w:rsidR="008D56C7" w:rsidRPr="00B0091E" w14:paraId="7003BF87" w14:textId="77777777" w:rsidTr="0042173B">
        <w:trPr>
          <w:trHeight w:val="42"/>
        </w:trPr>
        <w:tc>
          <w:tcPr>
            <w:tcW w:w="2993" w:type="dxa"/>
            <w:tcBorders>
              <w:top w:val="nil"/>
              <w:left w:val="single" w:sz="4" w:space="0" w:color="auto"/>
              <w:bottom w:val="single" w:sz="4" w:space="0" w:color="auto"/>
              <w:right w:val="single" w:sz="4" w:space="0" w:color="auto"/>
            </w:tcBorders>
            <w:vAlign w:val="center"/>
            <w:hideMark/>
          </w:tcPr>
          <w:p w14:paraId="7CE7E078" w14:textId="77777777" w:rsidR="008D56C7" w:rsidRPr="00B0091E" w:rsidRDefault="008D56C7" w:rsidP="0042173B">
            <w:pPr>
              <w:widowControl w:val="0"/>
              <w:autoSpaceDE w:val="0"/>
              <w:autoSpaceDN w:val="0"/>
              <w:adjustRightInd w:val="0"/>
              <w:spacing w:after="0" w:line="240" w:lineRule="auto"/>
              <w:rPr>
                <w:rFonts w:ascii="Sathu" w:eastAsia="Times New Roman" w:hAnsi="Sathu" w:cs="Sathu"/>
                <w:b/>
                <w:bCs/>
                <w:color w:val="333333"/>
                <w:sz w:val="20"/>
                <w:szCs w:val="20"/>
                <w:lang w:val="en-IN" w:eastAsia="en-IN"/>
              </w:rPr>
            </w:pPr>
            <w:r w:rsidRPr="00B0091E">
              <w:rPr>
                <w:rFonts w:ascii="Sathu" w:eastAsia="Times New Roman" w:hAnsi="Sathu" w:cs="Sathu" w:hint="cs"/>
                <w:b/>
                <w:bCs/>
                <w:color w:val="333333"/>
                <w:sz w:val="20"/>
                <w:szCs w:val="20"/>
                <w:lang w:val="en-IN" w:eastAsia="en-IN"/>
              </w:rPr>
              <w:t>ETL Tools</w:t>
            </w:r>
          </w:p>
        </w:tc>
        <w:tc>
          <w:tcPr>
            <w:tcW w:w="7177" w:type="dxa"/>
            <w:tcBorders>
              <w:top w:val="nil"/>
              <w:left w:val="nil"/>
              <w:bottom w:val="single" w:sz="4" w:space="0" w:color="auto"/>
              <w:right w:val="single" w:sz="4" w:space="0" w:color="auto"/>
            </w:tcBorders>
            <w:vAlign w:val="center"/>
            <w:hideMark/>
          </w:tcPr>
          <w:p w14:paraId="669B5473" w14:textId="77777777" w:rsidR="008D56C7" w:rsidRPr="00B0091E" w:rsidRDefault="008D56C7" w:rsidP="0042173B">
            <w:pPr>
              <w:widowControl w:val="0"/>
              <w:autoSpaceDE w:val="0"/>
              <w:autoSpaceDN w:val="0"/>
              <w:adjustRightInd w:val="0"/>
              <w:spacing w:after="0" w:line="240" w:lineRule="auto"/>
              <w:rPr>
                <w:rFonts w:ascii="Sathu" w:eastAsia="Times New Roman" w:hAnsi="Sathu" w:cs="Sathu"/>
                <w:color w:val="333333"/>
                <w:sz w:val="20"/>
                <w:szCs w:val="20"/>
                <w:lang w:val="en-IN" w:eastAsia="en-IN"/>
              </w:rPr>
            </w:pPr>
            <w:r w:rsidRPr="00B0091E">
              <w:rPr>
                <w:rFonts w:ascii="Sathu" w:eastAsia="Times New Roman" w:hAnsi="Sathu" w:cs="Sathu" w:hint="cs"/>
                <w:color w:val="333333"/>
                <w:sz w:val="20"/>
                <w:szCs w:val="20"/>
                <w:lang w:val="en-IN" w:eastAsia="en-IN"/>
              </w:rPr>
              <w:t>SSIS, Azure Data factory, Azure Synapse</w:t>
            </w:r>
          </w:p>
        </w:tc>
      </w:tr>
    </w:tbl>
    <w:p w14:paraId="6D3780A7" w14:textId="77777777" w:rsidR="008D56C7" w:rsidRDefault="008D56C7" w:rsidP="00A15A45">
      <w:pPr>
        <w:rPr>
          <w:rFonts w:ascii="Sathu" w:eastAsia="Times New Roman" w:hAnsi="Sathu" w:cs="Sathu"/>
          <w:b/>
          <w:bCs/>
          <w:sz w:val="20"/>
          <w:szCs w:val="20"/>
        </w:rPr>
      </w:pPr>
    </w:p>
    <w:p w14:paraId="534C5D68" w14:textId="6ED49A7C" w:rsidR="00A15A45" w:rsidRDefault="00202120" w:rsidP="00A15A45">
      <w:pPr>
        <w:rPr>
          <w:rFonts w:ascii="Sathu" w:eastAsia="Times New Roman" w:hAnsi="Sathu" w:cs="Sathu"/>
          <w:b/>
          <w:bCs/>
          <w:sz w:val="20"/>
          <w:szCs w:val="20"/>
        </w:rPr>
      </w:pPr>
      <w:r w:rsidRPr="00A15A45">
        <w:rPr>
          <w:rFonts w:ascii="Sathu" w:eastAsia="Times New Roman" w:hAnsi="Sathu" w:cs="Sathu" w:hint="cs"/>
          <w:b/>
          <w:bCs/>
          <w:sz w:val="20"/>
          <w:szCs w:val="20"/>
        </w:rPr>
        <w:t>Professional Experience:</w:t>
      </w:r>
    </w:p>
    <w:p w14:paraId="0DDFADCE" w14:textId="5E147EAB" w:rsidR="00A15A45" w:rsidRPr="00A15A45" w:rsidRDefault="00A15A45" w:rsidP="00A15A45">
      <w:pPr>
        <w:pStyle w:val="NoSpacing"/>
        <w:rPr>
          <w:rFonts w:ascii="Sathu" w:eastAsia="Times New Roman" w:hAnsi="Sathu" w:cs="Sathu"/>
          <w:b/>
          <w:bCs/>
          <w:sz w:val="20"/>
          <w:szCs w:val="20"/>
        </w:rPr>
      </w:pPr>
      <w:r w:rsidRPr="00A15A45">
        <w:rPr>
          <w:rFonts w:ascii="Sathu" w:hAnsi="Sathu" w:cs="Sathu" w:hint="cs"/>
          <w:b/>
          <w:bCs/>
          <w:sz w:val="20"/>
          <w:szCs w:val="20"/>
        </w:rPr>
        <w:t xml:space="preserve">Client: </w:t>
      </w:r>
      <w:r w:rsidR="00FD17AF" w:rsidRPr="00A15A45">
        <w:rPr>
          <w:rFonts w:ascii="Sathu" w:hAnsi="Sathu" w:cs="Sathu" w:hint="cs"/>
          <w:b/>
          <w:bCs/>
          <w:sz w:val="20"/>
          <w:szCs w:val="20"/>
        </w:rPr>
        <w:t>C</w:t>
      </w:r>
      <w:r w:rsidRPr="00A15A45">
        <w:rPr>
          <w:rFonts w:ascii="Sathu" w:hAnsi="Sathu" w:cs="Sathu" w:hint="cs"/>
          <w:b/>
          <w:bCs/>
          <w:sz w:val="20"/>
          <w:szCs w:val="20"/>
        </w:rPr>
        <w:t>VS</w:t>
      </w:r>
      <w:r w:rsidR="00FD17AF" w:rsidRPr="00A15A45">
        <w:rPr>
          <w:rFonts w:ascii="Sathu" w:hAnsi="Sathu" w:cs="Sathu" w:hint="cs"/>
          <w:b/>
          <w:bCs/>
          <w:sz w:val="20"/>
          <w:szCs w:val="20"/>
        </w:rPr>
        <w:t xml:space="preserve">, </w:t>
      </w:r>
      <w:r w:rsidRPr="00A15A45">
        <w:rPr>
          <w:rFonts w:ascii="Sathu" w:hAnsi="Sathu" w:cs="Sathu" w:hint="cs"/>
          <w:b/>
          <w:bCs/>
          <w:sz w:val="20"/>
          <w:szCs w:val="20"/>
        </w:rPr>
        <w:t>Dallas</w:t>
      </w:r>
      <w:r w:rsidR="00FD17AF" w:rsidRPr="00A15A45">
        <w:rPr>
          <w:rFonts w:ascii="Sathu" w:hAnsi="Sathu" w:cs="Sathu" w:hint="cs"/>
          <w:b/>
          <w:bCs/>
          <w:sz w:val="20"/>
          <w:szCs w:val="20"/>
        </w:rPr>
        <w:t xml:space="preserve"> </w:t>
      </w:r>
    </w:p>
    <w:p w14:paraId="0BF38D9C" w14:textId="01E9A162" w:rsidR="00A15A45" w:rsidRPr="00A15A45" w:rsidRDefault="00A15A45" w:rsidP="00A15A45">
      <w:pPr>
        <w:pStyle w:val="NoSpacing"/>
        <w:rPr>
          <w:rFonts w:ascii="Sathu" w:hAnsi="Sathu" w:cs="Sathu"/>
          <w:b/>
          <w:bCs/>
          <w:sz w:val="20"/>
          <w:szCs w:val="20"/>
        </w:rPr>
      </w:pPr>
      <w:r w:rsidRPr="00A15A45">
        <w:rPr>
          <w:rFonts w:ascii="Sathu" w:hAnsi="Sathu" w:cs="Sathu" w:hint="cs"/>
          <w:b/>
          <w:bCs/>
          <w:sz w:val="20"/>
          <w:szCs w:val="20"/>
        </w:rPr>
        <w:t>July</w:t>
      </w:r>
      <w:r w:rsidR="00FD17AF" w:rsidRPr="00A15A45">
        <w:rPr>
          <w:rFonts w:ascii="Sathu" w:hAnsi="Sathu" w:cs="Sathu" w:hint="cs"/>
          <w:b/>
          <w:bCs/>
          <w:sz w:val="20"/>
          <w:szCs w:val="20"/>
        </w:rPr>
        <w:t xml:space="preserve"> 202</w:t>
      </w:r>
      <w:r w:rsidRPr="00A15A45">
        <w:rPr>
          <w:rFonts w:ascii="Sathu" w:hAnsi="Sathu" w:cs="Sathu" w:hint="cs"/>
          <w:b/>
          <w:bCs/>
          <w:sz w:val="20"/>
          <w:szCs w:val="20"/>
        </w:rPr>
        <w:t>3</w:t>
      </w:r>
      <w:r w:rsidR="00FD17AF" w:rsidRPr="00A15A45">
        <w:rPr>
          <w:rFonts w:ascii="Sathu" w:hAnsi="Sathu" w:cs="Sathu" w:hint="cs"/>
          <w:b/>
          <w:bCs/>
          <w:sz w:val="20"/>
          <w:szCs w:val="20"/>
        </w:rPr>
        <w:t xml:space="preserve"> – </w:t>
      </w:r>
      <w:r w:rsidRPr="00A15A45">
        <w:rPr>
          <w:rFonts w:ascii="Sathu" w:hAnsi="Sathu" w:cs="Sathu" w:hint="cs"/>
          <w:b/>
          <w:bCs/>
          <w:sz w:val="20"/>
          <w:szCs w:val="20"/>
        </w:rPr>
        <w:t>August 2025</w:t>
      </w:r>
      <w:r w:rsidR="00FD17AF" w:rsidRPr="00A15A45">
        <w:rPr>
          <w:rFonts w:ascii="Sathu" w:hAnsi="Sathu" w:cs="Sathu" w:hint="cs"/>
          <w:b/>
          <w:bCs/>
          <w:sz w:val="20"/>
          <w:szCs w:val="20"/>
        </w:rPr>
        <w:t xml:space="preserve"> </w:t>
      </w:r>
    </w:p>
    <w:p w14:paraId="43BBD3A5" w14:textId="7AE0EE16" w:rsidR="004821BC" w:rsidRDefault="00FD17AF" w:rsidP="00A15A45">
      <w:pPr>
        <w:pStyle w:val="NoSpacing"/>
        <w:rPr>
          <w:rFonts w:ascii="Sathu" w:hAnsi="Sathu" w:cs="Sathu"/>
          <w:b/>
          <w:bCs/>
          <w:sz w:val="20"/>
          <w:szCs w:val="20"/>
        </w:rPr>
      </w:pPr>
      <w:r w:rsidRPr="00A15A45">
        <w:rPr>
          <w:rFonts w:ascii="Sathu" w:hAnsi="Sathu" w:cs="Sathu" w:hint="cs"/>
          <w:b/>
          <w:bCs/>
          <w:sz w:val="20"/>
          <w:szCs w:val="20"/>
        </w:rPr>
        <w:t>Business Analyst</w:t>
      </w:r>
    </w:p>
    <w:p w14:paraId="0E7CCCF0" w14:textId="77777777" w:rsidR="00733263" w:rsidRDefault="00733263" w:rsidP="00A15A45">
      <w:pPr>
        <w:pStyle w:val="NoSpacing"/>
        <w:rPr>
          <w:rFonts w:ascii="Sathu" w:hAnsi="Sathu" w:cs="Sathu"/>
          <w:b/>
          <w:bCs/>
          <w:sz w:val="20"/>
          <w:szCs w:val="20"/>
        </w:rPr>
      </w:pPr>
    </w:p>
    <w:p w14:paraId="0D900825" w14:textId="69951F1F" w:rsidR="00B0091E" w:rsidRDefault="0044640F" w:rsidP="00A15A45">
      <w:pPr>
        <w:pStyle w:val="NoSpacing"/>
      </w:pPr>
      <w:r w:rsidRPr="0044640F">
        <w:rPr>
          <w:rFonts w:ascii="Sathu" w:hAnsi="Sathu" w:cs="Sathu"/>
          <w:b/>
          <w:bCs/>
          <w:sz w:val="20"/>
          <w:szCs w:val="20"/>
        </w:rPr>
        <w:t>Project Description:</w:t>
      </w:r>
      <w:r w:rsidRPr="0044640F">
        <w:t xml:space="preserve"> </w:t>
      </w:r>
    </w:p>
    <w:p w14:paraId="2450A3AF" w14:textId="77777777" w:rsidR="00B0091E" w:rsidRDefault="00B0091E" w:rsidP="00B0091E">
      <w:pPr>
        <w:pStyle w:val="NoSpacing"/>
        <w:rPr>
          <w:rFonts w:ascii="Sathu" w:hAnsi="Sathu" w:cs="Sathu"/>
          <w:sz w:val="20"/>
          <w:szCs w:val="20"/>
        </w:rPr>
      </w:pPr>
      <w:r>
        <w:t>W</w:t>
      </w:r>
      <w:r w:rsidR="0044640F" w:rsidRPr="0044640F">
        <w:rPr>
          <w:rFonts w:ascii="Sathu" w:hAnsi="Sathu" w:cs="Sathu"/>
          <w:sz w:val="20"/>
          <w:szCs w:val="20"/>
        </w:rPr>
        <w:t>orked on a major project for CVS Health to modernize its systems for Medicare, Medicaid, and mental health programs, focusing on making business operations smoother and improving data analysis. My job involved meeting with leaders to write down the exact requirements (like a blueprint), checking for technical issues, and ensuring we correctly handled all the specific rules for processing healthcare claims and eligibility. I led the technical team as the Scrum Master, managing all the planning and reviews to keep the project on schedule, and I also created automated reports and dashboards using tools like Power BI to show critical information about members and finances. Finally, I worked closely with data teams to build the necessary data structure and connect key company platforms, including FACETS and various electronic health record (EHR) systems.</w:t>
      </w:r>
    </w:p>
    <w:p w14:paraId="691BCBFA" w14:textId="77777777" w:rsidR="00B0091E" w:rsidRDefault="00B0091E" w:rsidP="00B0091E">
      <w:pPr>
        <w:pStyle w:val="NoSpacing"/>
        <w:rPr>
          <w:rFonts w:ascii="Sathu" w:hAnsi="Sathu" w:cs="Sathu"/>
          <w:sz w:val="20"/>
          <w:szCs w:val="20"/>
        </w:rPr>
      </w:pPr>
    </w:p>
    <w:p w14:paraId="7F4A232D" w14:textId="44A42B3E" w:rsidR="00B0091E" w:rsidRPr="00B0091E" w:rsidRDefault="00B0091E" w:rsidP="00B0091E">
      <w:pPr>
        <w:pStyle w:val="NoSpacing"/>
        <w:rPr>
          <w:rFonts w:ascii="Sathu" w:hAnsi="Sathu" w:cs="Sathu"/>
          <w:sz w:val="20"/>
          <w:szCs w:val="20"/>
        </w:rPr>
      </w:pPr>
      <w:r w:rsidRPr="00E462C1">
        <w:rPr>
          <w:rFonts w:ascii="Sathu" w:eastAsia="Times New Roman" w:hAnsi="Sathu" w:cs="Sathu" w:hint="cs"/>
          <w:b/>
          <w:bCs/>
          <w:sz w:val="20"/>
          <w:szCs w:val="20"/>
        </w:rPr>
        <w:t>Responsibilities:</w:t>
      </w:r>
    </w:p>
    <w:p w14:paraId="10DB8E7E" w14:textId="77777777" w:rsidR="00BD7713" w:rsidRPr="00A15A45" w:rsidRDefault="00BD7713" w:rsidP="00A15A45">
      <w:pPr>
        <w:pStyle w:val="NoSpacing"/>
        <w:rPr>
          <w:rFonts w:ascii="Sathu" w:hAnsi="Sathu" w:cs="Sathu"/>
          <w:b/>
          <w:bCs/>
          <w:sz w:val="20"/>
          <w:szCs w:val="20"/>
        </w:rPr>
      </w:pPr>
    </w:p>
    <w:p w14:paraId="64A575F0" w14:textId="5DA4175F" w:rsidR="00A55975" w:rsidRPr="008E606F" w:rsidRDefault="00A55975" w:rsidP="008E606F">
      <w:pPr>
        <w:pStyle w:val="NoSpacing"/>
        <w:numPr>
          <w:ilvl w:val="0"/>
          <w:numId w:val="36"/>
        </w:numPr>
        <w:rPr>
          <w:rFonts w:ascii="Sathu" w:hAnsi="Sathu" w:cs="Sathu"/>
          <w:b/>
          <w:bCs/>
          <w:sz w:val="20"/>
          <w:szCs w:val="20"/>
        </w:rPr>
      </w:pPr>
      <w:r w:rsidRPr="008E606F">
        <w:rPr>
          <w:rFonts w:ascii="Sathu" w:hAnsi="Sathu" w:cs="Sathu" w:hint="cs"/>
          <w:sz w:val="20"/>
          <w:szCs w:val="20"/>
        </w:rPr>
        <w:t>Create a storyboard of backlog items in Agile and develop items according to business needs.</w:t>
      </w:r>
    </w:p>
    <w:p w14:paraId="3AAA5686" w14:textId="3CAA61EA" w:rsidR="00A55975" w:rsidRPr="008E606F" w:rsidRDefault="00A55975" w:rsidP="008E606F">
      <w:pPr>
        <w:pStyle w:val="NoSpacing"/>
        <w:numPr>
          <w:ilvl w:val="0"/>
          <w:numId w:val="36"/>
        </w:numPr>
        <w:rPr>
          <w:rFonts w:ascii="Sathu" w:hAnsi="Sathu" w:cs="Sathu"/>
          <w:b/>
          <w:bCs/>
          <w:sz w:val="20"/>
          <w:szCs w:val="20"/>
        </w:rPr>
      </w:pPr>
      <w:r w:rsidRPr="008E606F">
        <w:rPr>
          <w:rFonts w:ascii="Sathu" w:hAnsi="Sathu" w:cs="Sathu" w:hint="cs"/>
          <w:sz w:val="20"/>
          <w:szCs w:val="20"/>
        </w:rPr>
        <w:t xml:space="preserve">Gather and </w:t>
      </w:r>
      <w:r w:rsidR="00DA0253" w:rsidRPr="008E606F">
        <w:rPr>
          <w:rFonts w:ascii="Sathu" w:hAnsi="Sathu" w:cs="Sathu" w:hint="cs"/>
          <w:sz w:val="20"/>
          <w:szCs w:val="20"/>
        </w:rPr>
        <w:t>document</w:t>
      </w:r>
      <w:r w:rsidRPr="008E606F">
        <w:rPr>
          <w:rFonts w:ascii="Sathu" w:hAnsi="Sathu" w:cs="Sathu" w:hint="cs"/>
          <w:sz w:val="20"/>
          <w:szCs w:val="20"/>
        </w:rPr>
        <w:t xml:space="preserve"> business BRD, and FRD from both formal and informal sessions and </w:t>
      </w:r>
      <w:r w:rsidR="00ED745B" w:rsidRPr="008E606F">
        <w:rPr>
          <w:rFonts w:ascii="Sathu" w:hAnsi="Sathu" w:cs="Sathu" w:hint="cs"/>
          <w:sz w:val="20"/>
          <w:szCs w:val="20"/>
        </w:rPr>
        <w:t>validate</w:t>
      </w:r>
      <w:r w:rsidRPr="008E606F">
        <w:rPr>
          <w:rFonts w:ascii="Sathu" w:hAnsi="Sathu" w:cs="Sathu" w:hint="cs"/>
          <w:sz w:val="20"/>
          <w:szCs w:val="20"/>
        </w:rPr>
        <w:t xml:space="preserve"> the needs of the business stakeholders.</w:t>
      </w:r>
    </w:p>
    <w:p w14:paraId="420E6509" w14:textId="09C8046F" w:rsidR="008E606F" w:rsidRPr="008E606F" w:rsidRDefault="008E606F" w:rsidP="008E606F">
      <w:pPr>
        <w:pStyle w:val="NoSpacing"/>
        <w:numPr>
          <w:ilvl w:val="0"/>
          <w:numId w:val="36"/>
        </w:numPr>
        <w:rPr>
          <w:rFonts w:ascii="Sathu" w:hAnsi="Sathu" w:cs="Sathu"/>
          <w:sz w:val="20"/>
          <w:szCs w:val="20"/>
        </w:rPr>
      </w:pPr>
      <w:r w:rsidRPr="008E606F">
        <w:rPr>
          <w:rFonts w:ascii="Sathu" w:hAnsi="Sathu" w:cs="Sathu" w:hint="cs"/>
          <w:sz w:val="20"/>
          <w:szCs w:val="20"/>
        </w:rPr>
        <w:t>End to End working experience of Medicare, Medicaid, and behavioral health benefits projects from Patient/Member Eligibility, Patient/Member Registration to Patient/Member departure.</w:t>
      </w:r>
    </w:p>
    <w:p w14:paraId="5170C6B4" w14:textId="63F0BEBD" w:rsidR="00CB62EC" w:rsidRPr="008E606F" w:rsidRDefault="00CB62EC" w:rsidP="008E606F">
      <w:pPr>
        <w:pStyle w:val="NoSpacing"/>
        <w:numPr>
          <w:ilvl w:val="0"/>
          <w:numId w:val="36"/>
        </w:numPr>
        <w:rPr>
          <w:rFonts w:ascii="Sathu" w:hAnsi="Sathu" w:cs="Sathu"/>
          <w:bCs/>
          <w:sz w:val="20"/>
          <w:szCs w:val="20"/>
        </w:rPr>
      </w:pPr>
      <w:r w:rsidRPr="008E606F">
        <w:rPr>
          <w:rFonts w:ascii="Sathu" w:hAnsi="Sathu" w:cs="Sathu" w:hint="cs"/>
          <w:bCs/>
          <w:sz w:val="20"/>
          <w:szCs w:val="20"/>
        </w:rPr>
        <w:t xml:space="preserve">Using Power </w:t>
      </w:r>
      <w:r w:rsidR="00ED745B" w:rsidRPr="008E606F">
        <w:rPr>
          <w:rFonts w:ascii="Sathu" w:hAnsi="Sathu" w:cs="Sathu" w:hint="cs"/>
          <w:bCs/>
          <w:sz w:val="20"/>
          <w:szCs w:val="20"/>
        </w:rPr>
        <w:t>BI</w:t>
      </w:r>
      <w:r w:rsidRPr="008E606F">
        <w:rPr>
          <w:rFonts w:ascii="Sathu" w:hAnsi="Sathu" w:cs="Sathu" w:hint="cs"/>
          <w:bCs/>
          <w:sz w:val="20"/>
          <w:szCs w:val="20"/>
        </w:rPr>
        <w:t xml:space="preserve"> Desktop to Develop operational reports and </w:t>
      </w:r>
      <w:r w:rsidR="001F6D13" w:rsidRPr="008E606F">
        <w:rPr>
          <w:rFonts w:ascii="Sathu" w:hAnsi="Sathu" w:cs="Sathu" w:hint="cs"/>
          <w:bCs/>
          <w:sz w:val="20"/>
          <w:szCs w:val="20"/>
        </w:rPr>
        <w:t>build</w:t>
      </w:r>
      <w:r w:rsidRPr="008E606F">
        <w:rPr>
          <w:rFonts w:ascii="Sathu" w:hAnsi="Sathu" w:cs="Sathu" w:hint="cs"/>
          <w:bCs/>
          <w:sz w:val="20"/>
          <w:szCs w:val="20"/>
        </w:rPr>
        <w:t xml:space="preserve"> automated reports and dashboards with the help of Power BI</w:t>
      </w:r>
      <w:r w:rsidR="002109E1" w:rsidRPr="008E606F">
        <w:rPr>
          <w:rFonts w:ascii="Sathu" w:hAnsi="Sathu" w:cs="Sathu" w:hint="cs"/>
          <w:bCs/>
          <w:sz w:val="20"/>
          <w:szCs w:val="20"/>
        </w:rPr>
        <w:t>, Tableau</w:t>
      </w:r>
      <w:r w:rsidR="001F6D13" w:rsidRPr="008E606F">
        <w:rPr>
          <w:rFonts w:ascii="Sathu" w:hAnsi="Sathu" w:cs="Sathu" w:hint="cs"/>
          <w:bCs/>
          <w:sz w:val="20"/>
          <w:szCs w:val="20"/>
        </w:rPr>
        <w:t>,</w:t>
      </w:r>
      <w:r w:rsidRPr="008E606F">
        <w:rPr>
          <w:rFonts w:ascii="Sathu" w:hAnsi="Sathu" w:cs="Sathu" w:hint="cs"/>
          <w:bCs/>
          <w:sz w:val="20"/>
          <w:szCs w:val="20"/>
        </w:rPr>
        <w:t xml:space="preserve"> and other reporting tools</w:t>
      </w:r>
    </w:p>
    <w:p w14:paraId="33C62075" w14:textId="22762E93" w:rsidR="00A55975" w:rsidRPr="008E606F" w:rsidRDefault="00A55975" w:rsidP="008E606F">
      <w:pPr>
        <w:pStyle w:val="NoSpacing"/>
        <w:numPr>
          <w:ilvl w:val="0"/>
          <w:numId w:val="36"/>
        </w:numPr>
        <w:rPr>
          <w:rFonts w:ascii="Sathu" w:hAnsi="Sathu" w:cs="Sathu"/>
          <w:b/>
          <w:bCs/>
          <w:sz w:val="20"/>
          <w:szCs w:val="20"/>
        </w:rPr>
      </w:pPr>
      <w:r w:rsidRPr="008E606F">
        <w:rPr>
          <w:rFonts w:ascii="Sathu" w:hAnsi="Sathu" w:cs="Sathu" w:hint="cs"/>
          <w:sz w:val="20"/>
          <w:szCs w:val="20"/>
        </w:rPr>
        <w:t xml:space="preserve">Using MS Project to create Gantt Charts for </w:t>
      </w:r>
      <w:r w:rsidR="00DA0253" w:rsidRPr="008E606F">
        <w:rPr>
          <w:rFonts w:ascii="Sathu" w:hAnsi="Sathu" w:cs="Sathu" w:hint="cs"/>
          <w:sz w:val="20"/>
          <w:szCs w:val="20"/>
        </w:rPr>
        <w:t xml:space="preserve">a </w:t>
      </w:r>
      <w:r w:rsidRPr="008E606F">
        <w:rPr>
          <w:rFonts w:ascii="Sathu" w:hAnsi="Sathu" w:cs="Sathu" w:hint="cs"/>
          <w:sz w:val="20"/>
          <w:szCs w:val="20"/>
        </w:rPr>
        <w:t xml:space="preserve">mortgage </w:t>
      </w:r>
      <w:r w:rsidR="00DA0253" w:rsidRPr="008E606F">
        <w:rPr>
          <w:rFonts w:ascii="Sathu" w:hAnsi="Sathu" w:cs="Sathu" w:hint="cs"/>
          <w:sz w:val="20"/>
          <w:szCs w:val="20"/>
        </w:rPr>
        <w:t>look-back</w:t>
      </w:r>
      <w:r w:rsidRPr="008E606F">
        <w:rPr>
          <w:rFonts w:ascii="Sathu" w:hAnsi="Sathu" w:cs="Sathu" w:hint="cs"/>
          <w:sz w:val="20"/>
          <w:szCs w:val="20"/>
        </w:rPr>
        <w:t xml:space="preserve"> project.</w:t>
      </w:r>
    </w:p>
    <w:p w14:paraId="17496EFB" w14:textId="27094E8A" w:rsidR="008E606F" w:rsidRPr="008E606F" w:rsidRDefault="008E606F" w:rsidP="008E606F">
      <w:pPr>
        <w:pStyle w:val="NoSpacing"/>
        <w:numPr>
          <w:ilvl w:val="0"/>
          <w:numId w:val="36"/>
        </w:numPr>
        <w:rPr>
          <w:rFonts w:ascii="Sathu" w:hAnsi="Sathu" w:cs="Sathu"/>
          <w:sz w:val="20"/>
          <w:szCs w:val="20"/>
        </w:rPr>
      </w:pPr>
      <w:r w:rsidRPr="008E606F">
        <w:rPr>
          <w:rFonts w:ascii="Sathu" w:hAnsi="Sathu" w:cs="Sathu" w:hint="cs"/>
          <w:sz w:val="20"/>
          <w:szCs w:val="20"/>
        </w:rPr>
        <w:t>Validated the following: 837 (Health Care Claims or Encounters), 835 (Health Care Claims</w:t>
      </w:r>
    </w:p>
    <w:p w14:paraId="52D7F0CF" w14:textId="6324E1F3" w:rsidR="00A55975" w:rsidRPr="008E606F" w:rsidRDefault="00A55975" w:rsidP="008E606F">
      <w:pPr>
        <w:pStyle w:val="NoSpacing"/>
        <w:numPr>
          <w:ilvl w:val="0"/>
          <w:numId w:val="36"/>
        </w:numPr>
        <w:rPr>
          <w:rFonts w:ascii="Sathu" w:hAnsi="Sathu" w:cs="Sathu"/>
          <w:b/>
          <w:bCs/>
          <w:sz w:val="20"/>
          <w:szCs w:val="20"/>
        </w:rPr>
      </w:pPr>
      <w:r w:rsidRPr="008E606F">
        <w:rPr>
          <w:rFonts w:ascii="Sathu" w:hAnsi="Sathu" w:cs="Sathu" w:hint="cs"/>
          <w:sz w:val="20"/>
          <w:szCs w:val="20"/>
        </w:rPr>
        <w:t>Develop and maintain sales reporting using MS Excel queries and MS SharePoint.</w:t>
      </w:r>
    </w:p>
    <w:p w14:paraId="413E19E7" w14:textId="4917D555" w:rsidR="00A55975" w:rsidRPr="008E606F" w:rsidRDefault="00A55975" w:rsidP="008E606F">
      <w:pPr>
        <w:pStyle w:val="NoSpacing"/>
        <w:numPr>
          <w:ilvl w:val="0"/>
          <w:numId w:val="36"/>
        </w:numPr>
        <w:rPr>
          <w:rFonts w:ascii="Sathu" w:hAnsi="Sathu" w:cs="Sathu"/>
          <w:b/>
          <w:bCs/>
          <w:sz w:val="20"/>
          <w:szCs w:val="20"/>
        </w:rPr>
      </w:pPr>
      <w:r w:rsidRPr="008E606F">
        <w:rPr>
          <w:rFonts w:ascii="Sathu" w:hAnsi="Sathu" w:cs="Sathu" w:hint="cs"/>
          <w:sz w:val="20"/>
          <w:szCs w:val="20"/>
        </w:rPr>
        <w:t xml:space="preserve">Managing and administering corporate Microsoft Office SharePoint </w:t>
      </w:r>
      <w:r w:rsidR="003B3E07" w:rsidRPr="008E606F">
        <w:rPr>
          <w:rFonts w:ascii="Sathu" w:hAnsi="Sathu" w:cs="Sathu" w:hint="cs"/>
          <w:sz w:val="20"/>
          <w:szCs w:val="20"/>
        </w:rPr>
        <w:t>applications</w:t>
      </w:r>
      <w:r w:rsidRPr="008E606F">
        <w:rPr>
          <w:rFonts w:ascii="Sathu" w:hAnsi="Sathu" w:cs="Sathu" w:hint="cs"/>
          <w:sz w:val="20"/>
          <w:szCs w:val="20"/>
        </w:rPr>
        <w:t>.</w:t>
      </w:r>
    </w:p>
    <w:p w14:paraId="722B314B" w14:textId="77777777" w:rsidR="00CA3BC6" w:rsidRPr="00CA3BC6" w:rsidRDefault="00CA3BC6" w:rsidP="008E606F">
      <w:pPr>
        <w:pStyle w:val="NoSpacing"/>
        <w:numPr>
          <w:ilvl w:val="0"/>
          <w:numId w:val="36"/>
        </w:numPr>
        <w:rPr>
          <w:rFonts w:ascii="Sathu" w:hAnsi="Sathu" w:cs="Sathu"/>
          <w:b/>
          <w:bCs/>
          <w:sz w:val="20"/>
          <w:szCs w:val="20"/>
        </w:rPr>
      </w:pPr>
      <w:r w:rsidRPr="00CA3BC6">
        <w:rPr>
          <w:rFonts w:ascii="Sathu" w:hAnsi="Sathu" w:cs="Sathu"/>
          <w:sz w:val="20"/>
          <w:szCs w:val="20"/>
        </w:rPr>
        <w:t>Leveraged background in ETRM (Energy Trading Risk Management) to understand and elicit specialized business, functional, and non-functional requirements within the trading lifecycle.</w:t>
      </w:r>
    </w:p>
    <w:p w14:paraId="0674918E" w14:textId="4F184C12" w:rsidR="00A55975" w:rsidRPr="008E606F" w:rsidRDefault="00A55975" w:rsidP="008E606F">
      <w:pPr>
        <w:pStyle w:val="NoSpacing"/>
        <w:numPr>
          <w:ilvl w:val="0"/>
          <w:numId w:val="36"/>
        </w:numPr>
        <w:rPr>
          <w:rFonts w:ascii="Sathu" w:hAnsi="Sathu" w:cs="Sathu"/>
          <w:b/>
          <w:bCs/>
          <w:sz w:val="20"/>
          <w:szCs w:val="20"/>
        </w:rPr>
      </w:pPr>
      <w:r w:rsidRPr="008E606F">
        <w:rPr>
          <w:rFonts w:ascii="Sathu" w:hAnsi="Sathu" w:cs="Sathu" w:hint="cs"/>
          <w:sz w:val="20"/>
          <w:szCs w:val="20"/>
        </w:rPr>
        <w:lastRenderedPageBreak/>
        <w:t>Conducting GAP Analysis of current state As-Is and proposed state To-Be situations.</w:t>
      </w:r>
    </w:p>
    <w:p w14:paraId="4100B7DF" w14:textId="79D6A779" w:rsidR="00A55975" w:rsidRPr="008E606F" w:rsidRDefault="00A55975" w:rsidP="008E606F">
      <w:pPr>
        <w:pStyle w:val="NoSpacing"/>
        <w:numPr>
          <w:ilvl w:val="0"/>
          <w:numId w:val="36"/>
        </w:numPr>
        <w:rPr>
          <w:rFonts w:ascii="Sathu" w:hAnsi="Sathu" w:cs="Sathu"/>
          <w:b/>
          <w:bCs/>
          <w:sz w:val="20"/>
          <w:szCs w:val="20"/>
        </w:rPr>
      </w:pPr>
      <w:r w:rsidRPr="008E606F">
        <w:rPr>
          <w:rFonts w:ascii="Sathu" w:hAnsi="Sathu" w:cs="Sathu" w:hint="cs"/>
          <w:sz w:val="20"/>
          <w:szCs w:val="20"/>
        </w:rPr>
        <w:t>Conducting User Acceptance Testing (UAT), SWOT analysis, and Cost-benefit analysis.</w:t>
      </w:r>
    </w:p>
    <w:p w14:paraId="539AC432" w14:textId="6DD5D625" w:rsidR="00A55975" w:rsidRPr="008E606F" w:rsidRDefault="00A55975" w:rsidP="008E606F">
      <w:pPr>
        <w:pStyle w:val="NoSpacing"/>
        <w:numPr>
          <w:ilvl w:val="0"/>
          <w:numId w:val="36"/>
        </w:numPr>
        <w:rPr>
          <w:rFonts w:ascii="Sathu" w:hAnsi="Sathu" w:cs="Sathu"/>
          <w:b/>
          <w:bCs/>
          <w:sz w:val="20"/>
          <w:szCs w:val="20"/>
        </w:rPr>
      </w:pPr>
      <w:r w:rsidRPr="008E606F">
        <w:rPr>
          <w:rFonts w:ascii="Sathu" w:hAnsi="Sathu" w:cs="Sathu" w:hint="cs"/>
          <w:sz w:val="20"/>
          <w:szCs w:val="20"/>
        </w:rPr>
        <w:t xml:space="preserve">Working as a Scrum Master for multiple teams to create Sprint Backlog, organized Sprint planning meetings, Daily Sprint </w:t>
      </w:r>
      <w:r w:rsidR="003B3E07" w:rsidRPr="008E606F">
        <w:rPr>
          <w:rFonts w:ascii="Sathu" w:hAnsi="Sathu" w:cs="Sathu" w:hint="cs"/>
          <w:sz w:val="20"/>
          <w:szCs w:val="20"/>
        </w:rPr>
        <w:t>Meetings</w:t>
      </w:r>
      <w:r w:rsidRPr="008E606F">
        <w:rPr>
          <w:rFonts w:ascii="Sathu" w:hAnsi="Sathu" w:cs="Sathu" w:hint="cs"/>
          <w:sz w:val="20"/>
          <w:szCs w:val="20"/>
        </w:rPr>
        <w:t xml:space="preserve">, Sprint review meetings, and </w:t>
      </w:r>
      <w:r w:rsidR="001F6D13" w:rsidRPr="008E606F">
        <w:rPr>
          <w:rFonts w:ascii="Sathu" w:hAnsi="Sathu" w:cs="Sathu" w:hint="cs"/>
          <w:sz w:val="20"/>
          <w:szCs w:val="20"/>
        </w:rPr>
        <w:t>Sprint</w:t>
      </w:r>
      <w:r w:rsidRPr="008E606F">
        <w:rPr>
          <w:rFonts w:ascii="Sathu" w:hAnsi="Sathu" w:cs="Sathu" w:hint="cs"/>
          <w:sz w:val="20"/>
          <w:szCs w:val="20"/>
        </w:rPr>
        <w:t xml:space="preserve"> retrospective meetings.</w:t>
      </w:r>
    </w:p>
    <w:p w14:paraId="2C6555D4" w14:textId="0383AC5D" w:rsidR="008E606F" w:rsidRPr="008E606F" w:rsidRDefault="008E606F" w:rsidP="008E606F">
      <w:pPr>
        <w:pStyle w:val="NoSpacing"/>
        <w:numPr>
          <w:ilvl w:val="0"/>
          <w:numId w:val="36"/>
        </w:numPr>
        <w:rPr>
          <w:rFonts w:ascii="Sathu" w:hAnsi="Sathu" w:cs="Sathu"/>
          <w:sz w:val="20"/>
          <w:szCs w:val="20"/>
        </w:rPr>
      </w:pPr>
      <w:r w:rsidRPr="008E606F">
        <w:rPr>
          <w:rFonts w:ascii="Sathu" w:hAnsi="Sathu" w:cs="Sathu" w:hint="cs"/>
          <w:sz w:val="20"/>
          <w:szCs w:val="20"/>
        </w:rPr>
        <w:t>Extensively worked under the healthcare sector in Scrum and Waterfall methodologies.</w:t>
      </w:r>
    </w:p>
    <w:p w14:paraId="69D043AB" w14:textId="77777777" w:rsidR="00CA3BC6" w:rsidRPr="00CA3BC6" w:rsidRDefault="00CA3BC6" w:rsidP="008E606F">
      <w:pPr>
        <w:pStyle w:val="NoSpacing"/>
        <w:numPr>
          <w:ilvl w:val="0"/>
          <w:numId w:val="36"/>
        </w:numPr>
        <w:rPr>
          <w:rFonts w:ascii="Sathu" w:hAnsi="Sathu" w:cs="Sathu"/>
          <w:b/>
          <w:bCs/>
          <w:sz w:val="20"/>
          <w:szCs w:val="20"/>
        </w:rPr>
      </w:pPr>
      <w:r w:rsidRPr="00CA3BC6">
        <w:rPr>
          <w:rFonts w:ascii="Sathu" w:hAnsi="Sathu" w:cs="Sathu"/>
          <w:sz w:val="20"/>
          <w:szCs w:val="20"/>
        </w:rPr>
        <w:t>Elicited and documented business requirements in the form of clear vision statements, process flows, business objectives, and measurable success criteria to set the project foundation.</w:t>
      </w:r>
    </w:p>
    <w:p w14:paraId="7365985D" w14:textId="6D0166C3" w:rsidR="00A55975" w:rsidRPr="008E606F" w:rsidRDefault="00A55975" w:rsidP="008E606F">
      <w:pPr>
        <w:pStyle w:val="NoSpacing"/>
        <w:numPr>
          <w:ilvl w:val="0"/>
          <w:numId w:val="36"/>
        </w:numPr>
        <w:rPr>
          <w:rFonts w:ascii="Sathu" w:hAnsi="Sathu" w:cs="Sathu"/>
          <w:b/>
          <w:bCs/>
          <w:sz w:val="20"/>
          <w:szCs w:val="20"/>
        </w:rPr>
      </w:pPr>
      <w:r w:rsidRPr="008E606F">
        <w:rPr>
          <w:rFonts w:ascii="Sathu" w:hAnsi="Sathu" w:cs="Sathu" w:hint="cs"/>
          <w:sz w:val="20"/>
          <w:szCs w:val="20"/>
        </w:rPr>
        <w:t>Facilitate numerous Joint Application Development (JAD) sessions utilize for the creation of design documents and system specifications for applications.</w:t>
      </w:r>
    </w:p>
    <w:p w14:paraId="1B931EB3" w14:textId="0326749F" w:rsidR="00A55975" w:rsidRPr="008E606F" w:rsidRDefault="00A55975" w:rsidP="008E606F">
      <w:pPr>
        <w:pStyle w:val="NoSpacing"/>
        <w:numPr>
          <w:ilvl w:val="0"/>
          <w:numId w:val="36"/>
        </w:numPr>
        <w:rPr>
          <w:rFonts w:ascii="Sathu" w:hAnsi="Sathu" w:cs="Sathu"/>
          <w:b/>
          <w:bCs/>
          <w:sz w:val="20"/>
          <w:szCs w:val="20"/>
        </w:rPr>
      </w:pPr>
      <w:r w:rsidRPr="008E606F">
        <w:rPr>
          <w:rFonts w:ascii="Sathu" w:hAnsi="Sathu" w:cs="Sathu" w:hint="cs"/>
          <w:sz w:val="20"/>
          <w:szCs w:val="20"/>
        </w:rPr>
        <w:t>Manage both functional and non-functional Business Requirements as well as new request requirements using JIRA.</w:t>
      </w:r>
    </w:p>
    <w:p w14:paraId="49FFA37D" w14:textId="58883DCF" w:rsidR="004821BC" w:rsidRPr="008E606F" w:rsidRDefault="004821BC" w:rsidP="008E606F">
      <w:pPr>
        <w:pStyle w:val="NoSpacing"/>
        <w:numPr>
          <w:ilvl w:val="0"/>
          <w:numId w:val="36"/>
        </w:numPr>
        <w:rPr>
          <w:rFonts w:ascii="Sathu" w:hAnsi="Sathu" w:cs="Sathu"/>
          <w:bCs/>
          <w:sz w:val="20"/>
          <w:szCs w:val="20"/>
        </w:rPr>
      </w:pPr>
      <w:r w:rsidRPr="008E606F">
        <w:rPr>
          <w:rFonts w:ascii="Sathu" w:hAnsi="Sathu" w:cs="Sathu" w:hint="cs"/>
          <w:bCs/>
          <w:sz w:val="20"/>
          <w:szCs w:val="20"/>
        </w:rPr>
        <w:t>Worked with Business Intelligence (BI) teams to create data mapping and data modeling for conversions.</w:t>
      </w:r>
    </w:p>
    <w:p w14:paraId="44AA419F" w14:textId="48EE9D48" w:rsidR="008E606F" w:rsidRPr="008E606F" w:rsidRDefault="008E606F" w:rsidP="008E606F">
      <w:pPr>
        <w:pStyle w:val="NoSpacing"/>
        <w:numPr>
          <w:ilvl w:val="0"/>
          <w:numId w:val="36"/>
        </w:numPr>
        <w:rPr>
          <w:rFonts w:ascii="Sathu" w:hAnsi="Sathu" w:cs="Sathu"/>
          <w:sz w:val="20"/>
          <w:szCs w:val="20"/>
        </w:rPr>
      </w:pPr>
      <w:r w:rsidRPr="008E606F">
        <w:rPr>
          <w:rFonts w:ascii="Sathu" w:hAnsi="Sathu" w:cs="Sathu" w:hint="cs"/>
          <w:sz w:val="20"/>
          <w:szCs w:val="20"/>
        </w:rPr>
        <w:t>Implemented Healthcare Enterprise Core Administration Platforms such as FACETS and electronic Health Record</w:t>
      </w:r>
      <w:r w:rsidR="00B0091E">
        <w:rPr>
          <w:rFonts w:ascii="Sathu" w:hAnsi="Sathu" w:cs="Sathu"/>
          <w:sz w:val="20"/>
          <w:szCs w:val="20"/>
        </w:rPr>
        <w:t>.</w:t>
      </w:r>
    </w:p>
    <w:p w14:paraId="175DEE09" w14:textId="1A676FD3" w:rsidR="0044640F" w:rsidRDefault="004821BC" w:rsidP="00A55975">
      <w:pPr>
        <w:pStyle w:val="NoSpacing"/>
        <w:numPr>
          <w:ilvl w:val="0"/>
          <w:numId w:val="36"/>
        </w:numPr>
        <w:rPr>
          <w:rFonts w:ascii="Sathu" w:hAnsi="Sathu" w:cs="Sathu"/>
          <w:bCs/>
          <w:sz w:val="20"/>
          <w:szCs w:val="20"/>
        </w:rPr>
      </w:pPr>
      <w:r w:rsidRPr="008E606F">
        <w:rPr>
          <w:rFonts w:ascii="Sathu" w:hAnsi="Sathu" w:cs="Sathu" w:hint="cs"/>
          <w:bCs/>
          <w:sz w:val="20"/>
          <w:szCs w:val="20"/>
        </w:rPr>
        <w:t xml:space="preserve">Developed a data model for the data warehouse and implemented ETL processes to extract, transform, and load data from various sources into the warehouse.  </w:t>
      </w:r>
    </w:p>
    <w:p w14:paraId="7B5AA84C" w14:textId="77777777" w:rsidR="0044640F" w:rsidRPr="0044640F" w:rsidRDefault="0044640F" w:rsidP="0044640F">
      <w:pPr>
        <w:pStyle w:val="NoSpacing"/>
        <w:ind w:left="360"/>
        <w:rPr>
          <w:rFonts w:ascii="Sathu" w:hAnsi="Sathu" w:cs="Sathu"/>
          <w:bCs/>
          <w:sz w:val="20"/>
          <w:szCs w:val="20"/>
        </w:rPr>
      </w:pPr>
    </w:p>
    <w:p w14:paraId="04CE21E1" w14:textId="77777777" w:rsidR="00733263" w:rsidRDefault="00733263" w:rsidP="00A15A45">
      <w:pPr>
        <w:pStyle w:val="NoSpacing"/>
        <w:rPr>
          <w:rFonts w:ascii="Sathu" w:hAnsi="Sathu" w:cs="Sathu"/>
          <w:b/>
          <w:bCs/>
          <w:sz w:val="20"/>
          <w:szCs w:val="20"/>
        </w:rPr>
      </w:pPr>
    </w:p>
    <w:p w14:paraId="51B4B70A" w14:textId="0E26E28E" w:rsidR="00A15A45" w:rsidRPr="00A15A45" w:rsidRDefault="008E606F" w:rsidP="00A15A45">
      <w:pPr>
        <w:pStyle w:val="NoSpacing"/>
        <w:rPr>
          <w:rFonts w:ascii="Sathu" w:hAnsi="Sathu" w:cs="Sathu"/>
          <w:b/>
          <w:bCs/>
          <w:sz w:val="20"/>
          <w:szCs w:val="20"/>
        </w:rPr>
      </w:pPr>
      <w:r>
        <w:rPr>
          <w:rFonts w:ascii="Sathu" w:hAnsi="Sathu" w:cs="Sathu"/>
          <w:b/>
          <w:bCs/>
          <w:sz w:val="20"/>
          <w:szCs w:val="20"/>
        </w:rPr>
        <w:t>Select Health</w:t>
      </w:r>
      <w:r w:rsidR="00A15A45" w:rsidRPr="00A15A45">
        <w:rPr>
          <w:rFonts w:ascii="Sathu" w:hAnsi="Sathu" w:cs="Sathu" w:hint="cs"/>
          <w:b/>
          <w:bCs/>
          <w:sz w:val="20"/>
          <w:szCs w:val="20"/>
        </w:rPr>
        <w:t>,</w:t>
      </w:r>
      <w:r w:rsidR="00A15A45">
        <w:rPr>
          <w:rFonts w:ascii="Sathu" w:hAnsi="Sathu" w:cs="Sathu"/>
          <w:b/>
          <w:bCs/>
          <w:sz w:val="20"/>
          <w:szCs w:val="20"/>
        </w:rPr>
        <w:t xml:space="preserve"> </w:t>
      </w:r>
      <w:r>
        <w:rPr>
          <w:rFonts w:ascii="Sathu" w:hAnsi="Sathu" w:cs="Sathu"/>
          <w:b/>
          <w:bCs/>
          <w:sz w:val="20"/>
          <w:szCs w:val="20"/>
        </w:rPr>
        <w:t>Salt Lake, UTAH</w:t>
      </w:r>
    </w:p>
    <w:p w14:paraId="7A00DDFD" w14:textId="7CFB499C" w:rsidR="00A15A45" w:rsidRPr="00A15A45" w:rsidRDefault="00BD7713" w:rsidP="00A15A45">
      <w:pPr>
        <w:pStyle w:val="NoSpacing"/>
        <w:rPr>
          <w:rFonts w:ascii="Sathu" w:hAnsi="Sathu" w:cs="Sathu"/>
          <w:b/>
          <w:bCs/>
          <w:sz w:val="20"/>
          <w:szCs w:val="20"/>
        </w:rPr>
      </w:pPr>
      <w:r>
        <w:rPr>
          <w:rFonts w:ascii="Sathu" w:hAnsi="Sathu" w:cs="Sathu"/>
          <w:b/>
          <w:bCs/>
          <w:sz w:val="20"/>
          <w:szCs w:val="20"/>
        </w:rPr>
        <w:t>April</w:t>
      </w:r>
      <w:r w:rsidR="0072654C" w:rsidRPr="00A15A45">
        <w:rPr>
          <w:rFonts w:ascii="Sathu" w:hAnsi="Sathu" w:cs="Sathu" w:hint="cs"/>
          <w:b/>
          <w:bCs/>
          <w:sz w:val="20"/>
          <w:szCs w:val="20"/>
        </w:rPr>
        <w:t xml:space="preserve"> </w:t>
      </w:r>
      <w:r>
        <w:rPr>
          <w:rFonts w:ascii="Sathu" w:hAnsi="Sathu" w:cs="Sathu"/>
          <w:b/>
          <w:bCs/>
          <w:sz w:val="20"/>
          <w:szCs w:val="20"/>
        </w:rPr>
        <w:t>2021</w:t>
      </w:r>
      <w:r w:rsidR="0072654C" w:rsidRPr="00A15A45">
        <w:rPr>
          <w:rFonts w:ascii="Sathu" w:hAnsi="Sathu" w:cs="Sathu" w:hint="cs"/>
          <w:b/>
          <w:bCs/>
          <w:sz w:val="20"/>
          <w:szCs w:val="20"/>
        </w:rPr>
        <w:t xml:space="preserve"> - </w:t>
      </w:r>
      <w:r>
        <w:rPr>
          <w:rFonts w:ascii="Sathu" w:hAnsi="Sathu" w:cs="Sathu"/>
          <w:b/>
          <w:bCs/>
          <w:sz w:val="20"/>
          <w:szCs w:val="20"/>
        </w:rPr>
        <w:t>June</w:t>
      </w:r>
      <w:r w:rsidR="0072654C" w:rsidRPr="00A15A45">
        <w:rPr>
          <w:rFonts w:ascii="Sathu" w:hAnsi="Sathu" w:cs="Sathu" w:hint="cs"/>
          <w:b/>
          <w:bCs/>
          <w:sz w:val="20"/>
          <w:szCs w:val="20"/>
        </w:rPr>
        <w:t xml:space="preserve"> 202</w:t>
      </w:r>
      <w:r>
        <w:rPr>
          <w:rFonts w:ascii="Sathu" w:hAnsi="Sathu" w:cs="Sathu"/>
          <w:b/>
          <w:bCs/>
          <w:sz w:val="20"/>
          <w:szCs w:val="20"/>
        </w:rPr>
        <w:t>3</w:t>
      </w:r>
    </w:p>
    <w:p w14:paraId="7D8F50F2" w14:textId="4B864B3A" w:rsidR="00A55975" w:rsidRDefault="0072654C" w:rsidP="00A15A45">
      <w:pPr>
        <w:pStyle w:val="NoSpacing"/>
        <w:rPr>
          <w:rFonts w:ascii="Sathu" w:hAnsi="Sathu" w:cs="Sathu"/>
          <w:b/>
          <w:bCs/>
          <w:sz w:val="20"/>
          <w:szCs w:val="20"/>
        </w:rPr>
      </w:pPr>
      <w:r w:rsidRPr="00A15A45">
        <w:rPr>
          <w:rFonts w:ascii="Sathu" w:hAnsi="Sathu" w:cs="Sathu" w:hint="cs"/>
          <w:b/>
          <w:bCs/>
          <w:sz w:val="20"/>
          <w:szCs w:val="20"/>
        </w:rPr>
        <w:t>Business Analyst</w:t>
      </w:r>
    </w:p>
    <w:p w14:paraId="7128A1BD" w14:textId="77777777" w:rsidR="00733263" w:rsidRDefault="00733263" w:rsidP="00A15A45">
      <w:pPr>
        <w:pStyle w:val="NoSpacing"/>
        <w:rPr>
          <w:rFonts w:ascii="Sathu" w:hAnsi="Sathu" w:cs="Sathu"/>
          <w:b/>
          <w:bCs/>
          <w:sz w:val="20"/>
          <w:szCs w:val="20"/>
        </w:rPr>
      </w:pPr>
    </w:p>
    <w:p w14:paraId="6E905AD5" w14:textId="0F584F90" w:rsidR="0044640F" w:rsidRPr="00733263" w:rsidRDefault="0044640F" w:rsidP="0044640F">
      <w:pPr>
        <w:pStyle w:val="NoSpacing"/>
        <w:rPr>
          <w:rFonts w:ascii="Sathu" w:hAnsi="Sathu" w:cs="Sathu"/>
          <w:sz w:val="20"/>
          <w:szCs w:val="20"/>
        </w:rPr>
      </w:pPr>
      <w:r w:rsidRPr="0044640F">
        <w:rPr>
          <w:rFonts w:ascii="Sathu" w:hAnsi="Sathu" w:cs="Sathu"/>
          <w:b/>
          <w:bCs/>
          <w:sz w:val="20"/>
          <w:szCs w:val="20"/>
        </w:rPr>
        <w:t>Project Description</w:t>
      </w:r>
      <w:r w:rsidRPr="00733263">
        <w:rPr>
          <w:rFonts w:ascii="Sathu" w:hAnsi="Sathu" w:cs="Sathu" w:hint="cs"/>
          <w:b/>
          <w:bCs/>
          <w:sz w:val="20"/>
          <w:szCs w:val="20"/>
        </w:rPr>
        <w:t>:</w:t>
      </w:r>
      <w:r w:rsidRPr="00733263">
        <w:rPr>
          <w:rFonts w:ascii="Sathu" w:hAnsi="Sathu" w:cs="Sathu" w:hint="cs"/>
          <w:sz w:val="20"/>
          <w:szCs w:val="20"/>
        </w:rPr>
        <w:t xml:space="preserve"> </w:t>
      </w:r>
      <w:r w:rsidR="00733263" w:rsidRPr="00733263">
        <w:rPr>
          <w:rFonts w:ascii="Sathu" w:hAnsi="Sathu" w:cs="Sathu" w:hint="cs"/>
          <w:sz w:val="20"/>
          <w:szCs w:val="20"/>
        </w:rPr>
        <w:t>Led a healthcare system modernization project using the Waterfall methodology, converting legacy claims systems to the Power STEPP Health Management platform integrated with Power Queue. Collaborated with cross-functional teams across Claims, Billing, Membership, and Provider Management to streamline workflows and ensure HIPAA compliance. Supported EMR/EHR implementation, created detailed Use Cases, SRS, and workflow diagrams, and managed UAT and defect resolution using HP Quality Center. Partnered with BI teams to develop healthcare data models and ETL processes for the enterprise data warehouse.</w:t>
      </w:r>
    </w:p>
    <w:p w14:paraId="7991A7D0" w14:textId="77777777" w:rsidR="0044640F" w:rsidRPr="00733263" w:rsidRDefault="0044640F" w:rsidP="0044640F">
      <w:pPr>
        <w:pStyle w:val="NoSpacing"/>
        <w:rPr>
          <w:rFonts w:ascii="Sathu" w:hAnsi="Sathu" w:cs="Sathu"/>
          <w:sz w:val="20"/>
          <w:szCs w:val="20"/>
        </w:rPr>
      </w:pPr>
    </w:p>
    <w:p w14:paraId="32C1B2CB" w14:textId="77777777" w:rsidR="0044640F" w:rsidRPr="00733263" w:rsidRDefault="0044640F" w:rsidP="00A15A45">
      <w:pPr>
        <w:pStyle w:val="NoSpacing"/>
        <w:rPr>
          <w:rFonts w:ascii="Sathu" w:hAnsi="Sathu" w:cs="Sathu"/>
          <w:b/>
          <w:bCs/>
          <w:sz w:val="20"/>
          <w:szCs w:val="20"/>
        </w:rPr>
      </w:pPr>
    </w:p>
    <w:p w14:paraId="253DAB11" w14:textId="010B2FE6" w:rsidR="00BD7713" w:rsidRPr="00BD7713" w:rsidRDefault="00BD7713" w:rsidP="00BD7713">
      <w:pPr>
        <w:rPr>
          <w:rFonts w:ascii="Sathu" w:eastAsia="Times New Roman" w:hAnsi="Sathu" w:cs="Sathu"/>
          <w:b/>
          <w:bCs/>
          <w:sz w:val="20"/>
          <w:szCs w:val="20"/>
        </w:rPr>
      </w:pPr>
      <w:r w:rsidRPr="00E462C1">
        <w:rPr>
          <w:rFonts w:ascii="Sathu" w:eastAsia="Times New Roman" w:hAnsi="Sathu" w:cs="Sathu" w:hint="cs"/>
          <w:b/>
          <w:bCs/>
          <w:sz w:val="20"/>
          <w:szCs w:val="20"/>
        </w:rPr>
        <w:t>Responsibilities:</w:t>
      </w:r>
    </w:p>
    <w:p w14:paraId="5C187D83" w14:textId="2573298B" w:rsidR="00A55975" w:rsidRPr="00C84B88" w:rsidRDefault="00A55975" w:rsidP="00A15A45">
      <w:pPr>
        <w:pStyle w:val="NoSpacing"/>
        <w:numPr>
          <w:ilvl w:val="0"/>
          <w:numId w:val="30"/>
        </w:numPr>
        <w:rPr>
          <w:rFonts w:ascii="Sathu" w:hAnsi="Sathu" w:cs="Sathu"/>
          <w:b/>
          <w:bCs/>
          <w:sz w:val="20"/>
          <w:szCs w:val="20"/>
        </w:rPr>
      </w:pPr>
      <w:r w:rsidRPr="00C84B88">
        <w:rPr>
          <w:rFonts w:ascii="Sathu" w:hAnsi="Sathu" w:cs="Sathu" w:hint="cs"/>
          <w:sz w:val="20"/>
          <w:szCs w:val="20"/>
        </w:rPr>
        <w:t>Employed Waterfall Methodology to conduct the system development.</w:t>
      </w:r>
    </w:p>
    <w:p w14:paraId="3293E8ED" w14:textId="2E765AF2" w:rsidR="00A55975" w:rsidRPr="00C84B88" w:rsidRDefault="00A55975" w:rsidP="00A15A45">
      <w:pPr>
        <w:pStyle w:val="NoSpacing"/>
        <w:numPr>
          <w:ilvl w:val="0"/>
          <w:numId w:val="30"/>
        </w:numPr>
        <w:rPr>
          <w:rFonts w:ascii="Sathu" w:hAnsi="Sathu" w:cs="Sathu"/>
          <w:b/>
          <w:bCs/>
          <w:sz w:val="20"/>
          <w:szCs w:val="20"/>
        </w:rPr>
      </w:pPr>
      <w:r w:rsidRPr="00C84B88">
        <w:rPr>
          <w:rFonts w:ascii="Sathu" w:hAnsi="Sathu" w:cs="Sathu" w:hint="cs"/>
          <w:sz w:val="20"/>
          <w:szCs w:val="20"/>
        </w:rPr>
        <w:t>Created detailed Use Cases, Use, workflow, Wireframes, and SRS template to support the SRS document.</w:t>
      </w:r>
    </w:p>
    <w:p w14:paraId="2FD38491" w14:textId="57FF7F4D" w:rsidR="008E606F" w:rsidRPr="00C84B88" w:rsidRDefault="008E606F" w:rsidP="008E606F">
      <w:pPr>
        <w:pStyle w:val="NoSpacing"/>
        <w:numPr>
          <w:ilvl w:val="0"/>
          <w:numId w:val="30"/>
        </w:numPr>
        <w:rPr>
          <w:rFonts w:ascii="Sathu" w:hAnsi="Sathu" w:cs="Sathu"/>
          <w:b/>
          <w:bCs/>
          <w:sz w:val="20"/>
          <w:szCs w:val="20"/>
        </w:rPr>
      </w:pPr>
      <w:r w:rsidRPr="00C84B88">
        <w:rPr>
          <w:rFonts w:ascii="Sathu" w:hAnsi="Sathu" w:cs="Sathu" w:hint="cs"/>
          <w:sz w:val="20"/>
          <w:szCs w:val="20"/>
        </w:rPr>
        <w:t>Developed testing tool HP Quality Center to resolve defects raised during the implementation time.</w:t>
      </w:r>
    </w:p>
    <w:p w14:paraId="6E0F9768" w14:textId="77777777" w:rsidR="008E606F" w:rsidRPr="00C84B88" w:rsidRDefault="008E606F" w:rsidP="008E606F">
      <w:pPr>
        <w:pStyle w:val="NoSpacing"/>
        <w:numPr>
          <w:ilvl w:val="0"/>
          <w:numId w:val="30"/>
        </w:numPr>
        <w:rPr>
          <w:rFonts w:ascii="Sathu" w:hAnsi="Sathu" w:cs="Sathu"/>
          <w:sz w:val="20"/>
          <w:szCs w:val="20"/>
        </w:rPr>
      </w:pPr>
      <w:r w:rsidRPr="00C84B88">
        <w:rPr>
          <w:rFonts w:ascii="Sathu" w:hAnsi="Sathu" w:cs="Sathu"/>
          <w:sz w:val="20"/>
          <w:szCs w:val="20"/>
        </w:rPr>
        <w:t>Worked on Healthcare system implementation including enterprise Electronic Medical Records (EMR) and Electronic Health Records (EHR) software.</w:t>
      </w:r>
    </w:p>
    <w:p w14:paraId="67305495" w14:textId="77777777" w:rsidR="008E606F" w:rsidRPr="00C84B88" w:rsidRDefault="008E606F" w:rsidP="008E606F">
      <w:pPr>
        <w:pStyle w:val="NoSpacing"/>
        <w:numPr>
          <w:ilvl w:val="0"/>
          <w:numId w:val="30"/>
        </w:numPr>
        <w:rPr>
          <w:rFonts w:ascii="Sathu" w:hAnsi="Sathu" w:cs="Sathu"/>
          <w:sz w:val="20"/>
          <w:szCs w:val="20"/>
        </w:rPr>
      </w:pPr>
      <w:r w:rsidRPr="00C84B88">
        <w:rPr>
          <w:rFonts w:ascii="Sathu" w:hAnsi="Sathu" w:cs="Sathu"/>
          <w:sz w:val="20"/>
          <w:szCs w:val="20"/>
        </w:rPr>
        <w:t>Served as a liaison between the internal and external business community (Claims, Billing, Membership, Capitation, Customer service, membership management, provider management, advanced Healthcare management, provider agreement management) and the project team.</w:t>
      </w:r>
    </w:p>
    <w:p w14:paraId="4429D63C" w14:textId="77777777" w:rsidR="008E606F" w:rsidRPr="00C84B88" w:rsidRDefault="008E606F" w:rsidP="008E606F">
      <w:pPr>
        <w:pStyle w:val="NoSpacing"/>
        <w:numPr>
          <w:ilvl w:val="0"/>
          <w:numId w:val="30"/>
        </w:numPr>
        <w:rPr>
          <w:rFonts w:ascii="Sathu" w:hAnsi="Sathu" w:cs="Sathu"/>
          <w:sz w:val="20"/>
          <w:szCs w:val="20"/>
        </w:rPr>
      </w:pPr>
      <w:r w:rsidRPr="00C84B88">
        <w:rPr>
          <w:rFonts w:ascii="Sathu" w:hAnsi="Sathu" w:cs="Sathu"/>
          <w:sz w:val="20"/>
          <w:szCs w:val="20"/>
        </w:rPr>
        <w:t>Played integral part in conversion project from Legacy claim system to Power STEPP Health Management System integrated with Power Queue claims routing system for commercial lines of business.</w:t>
      </w:r>
    </w:p>
    <w:p w14:paraId="44F4215F" w14:textId="77777777" w:rsidR="00CA3BC6" w:rsidRDefault="00CA3BC6" w:rsidP="008E606F">
      <w:pPr>
        <w:pStyle w:val="NoSpacing"/>
        <w:numPr>
          <w:ilvl w:val="0"/>
          <w:numId w:val="30"/>
        </w:numPr>
        <w:rPr>
          <w:rFonts w:ascii="Sathu" w:hAnsi="Sathu" w:cs="Sathu"/>
          <w:sz w:val="20"/>
          <w:szCs w:val="20"/>
        </w:rPr>
      </w:pPr>
      <w:r w:rsidRPr="00CA3BC6">
        <w:rPr>
          <w:rFonts w:ascii="Sathu" w:hAnsi="Sathu" w:cs="Sathu"/>
          <w:sz w:val="20"/>
          <w:szCs w:val="20"/>
        </w:rPr>
        <w:t>Documented detailed functional and non-functional requirements as structured epics and elaborated user stories, including detailed business rules and precise acceptance criteria.</w:t>
      </w:r>
    </w:p>
    <w:p w14:paraId="401D93AD" w14:textId="21DA0B67" w:rsidR="008E606F" w:rsidRPr="00C84B88" w:rsidRDefault="008E606F" w:rsidP="008E606F">
      <w:pPr>
        <w:pStyle w:val="NoSpacing"/>
        <w:numPr>
          <w:ilvl w:val="0"/>
          <w:numId w:val="30"/>
        </w:numPr>
        <w:rPr>
          <w:rFonts w:ascii="Sathu" w:hAnsi="Sathu" w:cs="Sathu"/>
          <w:sz w:val="20"/>
          <w:szCs w:val="20"/>
        </w:rPr>
      </w:pPr>
      <w:r w:rsidRPr="00C84B88">
        <w:rPr>
          <w:rFonts w:ascii="Sathu" w:hAnsi="Sathu" w:cs="Sathu"/>
          <w:sz w:val="20"/>
          <w:szCs w:val="20"/>
        </w:rPr>
        <w:lastRenderedPageBreak/>
        <w:t>Captured all Health Insurance Portability and Accountability Act (HIPAA)-related EDI data in the repository using Facets.</w:t>
      </w:r>
    </w:p>
    <w:p w14:paraId="7BB5AAFC" w14:textId="3CEBE5E2" w:rsidR="008E606F" w:rsidRPr="00C84B88" w:rsidRDefault="008E606F" w:rsidP="008E606F">
      <w:pPr>
        <w:pStyle w:val="NoSpacing"/>
        <w:numPr>
          <w:ilvl w:val="0"/>
          <w:numId w:val="30"/>
        </w:numPr>
        <w:rPr>
          <w:rFonts w:ascii="Sathu" w:hAnsi="Sathu" w:cs="Sathu"/>
          <w:sz w:val="20"/>
          <w:szCs w:val="20"/>
        </w:rPr>
      </w:pPr>
      <w:r w:rsidRPr="00C84B88">
        <w:rPr>
          <w:rFonts w:ascii="Sathu" w:hAnsi="Sathu" w:cs="Sathu"/>
          <w:sz w:val="20"/>
          <w:szCs w:val="20"/>
        </w:rPr>
        <w:t>Worked on Electronic Health Record (EHR) system on a CRM web-based application.</w:t>
      </w:r>
    </w:p>
    <w:p w14:paraId="5C392131" w14:textId="1FDC4738" w:rsidR="00275066" w:rsidRPr="00C84B88" w:rsidRDefault="00A55975" w:rsidP="00A15A45">
      <w:pPr>
        <w:pStyle w:val="NoSpacing"/>
        <w:numPr>
          <w:ilvl w:val="0"/>
          <w:numId w:val="30"/>
        </w:numPr>
        <w:rPr>
          <w:rFonts w:ascii="Sathu" w:hAnsi="Sathu" w:cs="Sathu"/>
          <w:b/>
          <w:bCs/>
          <w:sz w:val="20"/>
          <w:szCs w:val="20"/>
        </w:rPr>
      </w:pPr>
      <w:r w:rsidRPr="00C84B88">
        <w:rPr>
          <w:rFonts w:ascii="Sathu" w:hAnsi="Sathu" w:cs="Sathu" w:hint="cs"/>
          <w:sz w:val="20"/>
          <w:szCs w:val="20"/>
        </w:rPr>
        <w:t xml:space="preserve">Facilitated Sprint planning, daily Scrum </w:t>
      </w:r>
      <w:r w:rsidR="001B2FC6" w:rsidRPr="00C84B88">
        <w:rPr>
          <w:rFonts w:ascii="Sathu" w:hAnsi="Sathu" w:cs="Sathu" w:hint="cs"/>
          <w:sz w:val="20"/>
          <w:szCs w:val="20"/>
        </w:rPr>
        <w:t>meetings</w:t>
      </w:r>
      <w:r w:rsidRPr="00C84B88">
        <w:rPr>
          <w:rFonts w:ascii="Sathu" w:hAnsi="Sathu" w:cs="Sathu" w:hint="cs"/>
          <w:sz w:val="20"/>
          <w:szCs w:val="20"/>
        </w:rPr>
        <w:t>, Backlog Grooming, Sprint retro, and Sprint review.</w:t>
      </w:r>
    </w:p>
    <w:p w14:paraId="6BE57049" w14:textId="77777777" w:rsidR="00CA3BC6" w:rsidRDefault="00CA3BC6" w:rsidP="00A15A45">
      <w:pPr>
        <w:pStyle w:val="NoSpacing"/>
        <w:numPr>
          <w:ilvl w:val="0"/>
          <w:numId w:val="30"/>
        </w:numPr>
        <w:rPr>
          <w:rFonts w:ascii="Sathu" w:hAnsi="Sathu" w:cs="Sathu"/>
          <w:sz w:val="20"/>
          <w:szCs w:val="20"/>
        </w:rPr>
      </w:pPr>
      <w:r w:rsidRPr="00CA3BC6">
        <w:rPr>
          <w:rFonts w:ascii="Sathu" w:hAnsi="Sathu" w:cs="Sathu"/>
          <w:sz w:val="20"/>
          <w:szCs w:val="20"/>
        </w:rPr>
        <w:t>Applied diverse business analysis techniques, including data modeling, feature decomposition, context diagrams, and wireframes, to effectively visualize and communicate complex solutions.</w:t>
      </w:r>
    </w:p>
    <w:p w14:paraId="5AE1614B" w14:textId="30208D9C" w:rsidR="004821BC" w:rsidRPr="00C84B88" w:rsidRDefault="004821BC" w:rsidP="00A15A45">
      <w:pPr>
        <w:pStyle w:val="NoSpacing"/>
        <w:numPr>
          <w:ilvl w:val="0"/>
          <w:numId w:val="30"/>
        </w:numPr>
        <w:rPr>
          <w:rFonts w:ascii="Sathu" w:hAnsi="Sathu" w:cs="Sathu"/>
          <w:sz w:val="20"/>
          <w:szCs w:val="20"/>
        </w:rPr>
      </w:pPr>
      <w:r w:rsidRPr="00C84B88">
        <w:rPr>
          <w:rFonts w:ascii="Sathu" w:hAnsi="Sathu" w:cs="Sathu" w:hint="cs"/>
          <w:sz w:val="20"/>
          <w:szCs w:val="20"/>
        </w:rPr>
        <w:t xml:space="preserve">Developed a data model for the data warehouse and implemented ETL processes to extract, transform, and load data from various sources into the warehouse.  </w:t>
      </w:r>
    </w:p>
    <w:p w14:paraId="26E14828" w14:textId="77777777" w:rsidR="0015235E" w:rsidRPr="00C84B88" w:rsidRDefault="0015235E" w:rsidP="00A15A45">
      <w:pPr>
        <w:pStyle w:val="NoSpacing"/>
        <w:numPr>
          <w:ilvl w:val="0"/>
          <w:numId w:val="30"/>
        </w:numPr>
        <w:rPr>
          <w:rFonts w:ascii="Sathu" w:hAnsi="Sathu" w:cs="Sathu"/>
          <w:b/>
          <w:sz w:val="20"/>
          <w:szCs w:val="20"/>
        </w:rPr>
      </w:pPr>
      <w:r w:rsidRPr="00C84B88">
        <w:rPr>
          <w:rFonts w:ascii="Sathu" w:hAnsi="Sathu" w:cs="Sathu" w:hint="cs"/>
          <w:sz w:val="20"/>
          <w:szCs w:val="20"/>
        </w:rPr>
        <w:t xml:space="preserve">Developed templates for Use Case documents for mapping and data conversion projects. </w:t>
      </w:r>
    </w:p>
    <w:p w14:paraId="60A4F241" w14:textId="674B9513" w:rsidR="0015235E" w:rsidRPr="00C84B88" w:rsidRDefault="0015235E" w:rsidP="00A15A45">
      <w:pPr>
        <w:pStyle w:val="NoSpacing"/>
        <w:numPr>
          <w:ilvl w:val="0"/>
          <w:numId w:val="30"/>
        </w:numPr>
        <w:rPr>
          <w:rFonts w:ascii="Sathu" w:hAnsi="Sathu" w:cs="Sathu"/>
          <w:b/>
          <w:bCs/>
          <w:sz w:val="20"/>
          <w:szCs w:val="20"/>
        </w:rPr>
      </w:pPr>
      <w:r w:rsidRPr="00C84B88">
        <w:rPr>
          <w:rFonts w:ascii="Sathu" w:hAnsi="Sathu" w:cs="Sathu" w:hint="cs"/>
          <w:sz w:val="20"/>
          <w:szCs w:val="20"/>
        </w:rPr>
        <w:t>Worked with IT to drive solutions for business problems.</w:t>
      </w:r>
    </w:p>
    <w:p w14:paraId="0A96B19F" w14:textId="5F6D053A" w:rsidR="008E606F" w:rsidRPr="00C84B88" w:rsidRDefault="008E606F" w:rsidP="008E606F">
      <w:pPr>
        <w:pStyle w:val="NoSpacing"/>
        <w:numPr>
          <w:ilvl w:val="0"/>
          <w:numId w:val="30"/>
        </w:numPr>
        <w:rPr>
          <w:rFonts w:ascii="Sathu" w:hAnsi="Sathu" w:cs="Sathu"/>
          <w:b/>
          <w:bCs/>
          <w:sz w:val="20"/>
          <w:szCs w:val="20"/>
        </w:rPr>
      </w:pPr>
      <w:r w:rsidRPr="00C84B88">
        <w:rPr>
          <w:rFonts w:ascii="Sathu" w:hAnsi="Sathu" w:cs="Sathu" w:hint="cs"/>
          <w:sz w:val="20"/>
          <w:szCs w:val="20"/>
        </w:rPr>
        <w:t>Created and updated Project Track Plan Slides via MS PowerPoint, MS Project, MS Excel, and MS Visio</w:t>
      </w:r>
      <w:r w:rsidRPr="00C84B88">
        <w:rPr>
          <w:rFonts w:ascii="Sathu" w:hAnsi="Sathu" w:cs="Sathu"/>
          <w:sz w:val="20"/>
          <w:szCs w:val="20"/>
        </w:rPr>
        <w:t>n.</w:t>
      </w:r>
    </w:p>
    <w:p w14:paraId="5945734D" w14:textId="77777777" w:rsidR="002B1CB5" w:rsidRPr="00C84B88" w:rsidRDefault="002B1CB5" w:rsidP="00A15A45">
      <w:pPr>
        <w:pStyle w:val="NoSpacing"/>
        <w:numPr>
          <w:ilvl w:val="0"/>
          <w:numId w:val="30"/>
        </w:numPr>
        <w:rPr>
          <w:rFonts w:ascii="Sathu" w:hAnsi="Sathu" w:cs="Sathu"/>
          <w:bCs/>
          <w:sz w:val="20"/>
          <w:szCs w:val="20"/>
        </w:rPr>
      </w:pPr>
      <w:r w:rsidRPr="00C84B88">
        <w:rPr>
          <w:rFonts w:ascii="Sathu" w:hAnsi="Sathu" w:cs="Sathu" w:hint="cs"/>
          <w:bCs/>
          <w:sz w:val="20"/>
          <w:szCs w:val="20"/>
        </w:rPr>
        <w:t>Prepared workflows and GAP Analysis for the as-is and to-be processes in the Business Requirement Document (BRD) using Rational Requisite Pro.</w:t>
      </w:r>
    </w:p>
    <w:p w14:paraId="644C30A2" w14:textId="77777777" w:rsidR="00CA3BC6" w:rsidRPr="00CA3BC6" w:rsidRDefault="00CA3BC6" w:rsidP="008E606F">
      <w:pPr>
        <w:pStyle w:val="NoSpacing"/>
        <w:numPr>
          <w:ilvl w:val="0"/>
          <w:numId w:val="30"/>
        </w:numPr>
        <w:rPr>
          <w:rFonts w:ascii="Sathu" w:hAnsi="Sathu" w:cs="Sathu"/>
          <w:b/>
          <w:sz w:val="20"/>
          <w:szCs w:val="20"/>
        </w:rPr>
      </w:pPr>
      <w:r w:rsidRPr="00CA3BC6">
        <w:rPr>
          <w:rFonts w:ascii="Sathu" w:hAnsi="Sathu" w:cs="Sathu"/>
          <w:sz w:val="20"/>
          <w:szCs w:val="20"/>
        </w:rPr>
        <w:t>Analyzed new stakeholder requests to accurately determine if the item was a defect, new story, modification, or duplicate, ensuring the integrity and accuracy of the project backlog.</w:t>
      </w:r>
    </w:p>
    <w:p w14:paraId="482D045F" w14:textId="61C52C95" w:rsidR="008E606F" w:rsidRPr="00C84B88" w:rsidRDefault="008E606F" w:rsidP="008E606F">
      <w:pPr>
        <w:pStyle w:val="NoSpacing"/>
        <w:numPr>
          <w:ilvl w:val="0"/>
          <w:numId w:val="30"/>
        </w:numPr>
        <w:rPr>
          <w:rFonts w:ascii="Sathu" w:hAnsi="Sathu" w:cs="Sathu"/>
          <w:b/>
          <w:sz w:val="20"/>
          <w:szCs w:val="20"/>
        </w:rPr>
      </w:pPr>
      <w:r w:rsidRPr="00C84B88">
        <w:rPr>
          <w:rFonts w:ascii="Sathu" w:hAnsi="Sathu" w:cs="Sathu" w:hint="cs"/>
          <w:sz w:val="20"/>
          <w:szCs w:val="20"/>
        </w:rPr>
        <w:t>Led and conducted end-to-end acceptance testing with the stakeholders to verify the converted data.</w:t>
      </w:r>
    </w:p>
    <w:p w14:paraId="25980A99" w14:textId="4864822C" w:rsidR="00733263" w:rsidRPr="00C84B88" w:rsidRDefault="00733263" w:rsidP="008E606F">
      <w:pPr>
        <w:pStyle w:val="NoSpacing"/>
        <w:numPr>
          <w:ilvl w:val="0"/>
          <w:numId w:val="30"/>
        </w:numPr>
        <w:rPr>
          <w:rFonts w:ascii="Sathu" w:hAnsi="Sathu" w:cs="Sathu"/>
          <w:bCs/>
          <w:sz w:val="20"/>
          <w:szCs w:val="20"/>
        </w:rPr>
      </w:pPr>
      <w:r w:rsidRPr="00C84B88">
        <w:rPr>
          <w:rFonts w:ascii="Sathu" w:hAnsi="Sathu" w:cs="Sathu"/>
          <w:bCs/>
          <w:sz w:val="20"/>
          <w:szCs w:val="20"/>
        </w:rPr>
        <w:t>Documented healthcare processes and requirements in BRD/FRD, ensuring that all functional and non-functional needs were aligned with payer and provider systems.</w:t>
      </w:r>
    </w:p>
    <w:p w14:paraId="2774B9F2" w14:textId="77777777" w:rsidR="00CA3BC6" w:rsidRDefault="00C84B88" w:rsidP="00E462C1">
      <w:pPr>
        <w:pStyle w:val="NoSpacing"/>
        <w:numPr>
          <w:ilvl w:val="0"/>
          <w:numId w:val="30"/>
        </w:numPr>
        <w:rPr>
          <w:rFonts w:ascii="Sathu" w:hAnsi="Sathu" w:cs="Sathu"/>
          <w:bCs/>
          <w:sz w:val="20"/>
          <w:szCs w:val="20"/>
        </w:rPr>
      </w:pPr>
      <w:r w:rsidRPr="00C84B88">
        <w:rPr>
          <w:rFonts w:ascii="Sathu" w:hAnsi="Sathu" w:cs="Sathu"/>
          <w:sz w:val="20"/>
          <w:szCs w:val="20"/>
        </w:rPr>
        <w:t>Worked with healthcare enterprise platforms like FACETS, Power STEPP, and EHR/CRM applications for eligibility, enrollment and claims management.</w:t>
      </w:r>
    </w:p>
    <w:p w14:paraId="79673F7D" w14:textId="1A64C8B6" w:rsidR="00E462C1" w:rsidRPr="00CA3BC6" w:rsidRDefault="00CA3BC6" w:rsidP="00E462C1">
      <w:pPr>
        <w:pStyle w:val="NoSpacing"/>
        <w:numPr>
          <w:ilvl w:val="0"/>
          <w:numId w:val="30"/>
        </w:numPr>
        <w:rPr>
          <w:rFonts w:ascii="Sathu" w:hAnsi="Sathu" w:cs="Sathu"/>
          <w:bCs/>
          <w:sz w:val="20"/>
          <w:szCs w:val="20"/>
        </w:rPr>
      </w:pPr>
      <w:r w:rsidRPr="00CA3BC6">
        <w:rPr>
          <w:rFonts w:ascii="Sathu" w:hAnsi="Sathu" w:cs="Sathu"/>
          <w:bCs/>
          <w:sz w:val="20"/>
          <w:szCs w:val="20"/>
        </w:rPr>
        <w:t>Wrote detailed User Acceptance Test (UAT) scripts and facilitated the testing process with end-users, ensuring solutions met all documented business requirements prior to final release.</w:t>
      </w:r>
    </w:p>
    <w:p w14:paraId="4B652698" w14:textId="77777777" w:rsidR="003F5D9B" w:rsidRDefault="003F5D9B" w:rsidP="00E462C1">
      <w:pPr>
        <w:pStyle w:val="NoSpacing"/>
        <w:rPr>
          <w:rFonts w:ascii="Sathu" w:hAnsi="Sathu" w:cs="Sathu"/>
          <w:b/>
          <w:bCs/>
          <w:sz w:val="20"/>
          <w:szCs w:val="20"/>
        </w:rPr>
      </w:pPr>
    </w:p>
    <w:p w14:paraId="28D01C16" w14:textId="1873DE29" w:rsidR="00E462C1" w:rsidRPr="00E462C1" w:rsidRDefault="008D56C7" w:rsidP="00E462C1">
      <w:pPr>
        <w:pStyle w:val="NoSpacing"/>
        <w:rPr>
          <w:rFonts w:ascii="Sathu" w:hAnsi="Sathu" w:cs="Sathu"/>
          <w:b/>
          <w:bCs/>
          <w:sz w:val="20"/>
          <w:szCs w:val="20"/>
        </w:rPr>
      </w:pPr>
      <w:r>
        <w:rPr>
          <w:rFonts w:ascii="Sathu" w:hAnsi="Sathu" w:cs="Sathu"/>
          <w:b/>
          <w:bCs/>
          <w:sz w:val="20"/>
          <w:szCs w:val="20"/>
        </w:rPr>
        <w:t>Danube Pvt Ltd</w:t>
      </w:r>
      <w:r w:rsidR="003F5D9B">
        <w:rPr>
          <w:rFonts w:ascii="Sathu" w:hAnsi="Sathu" w:cs="Sathu"/>
          <w:b/>
          <w:bCs/>
          <w:sz w:val="20"/>
          <w:szCs w:val="20"/>
        </w:rPr>
        <w:t>, Hyderabad</w:t>
      </w:r>
    </w:p>
    <w:p w14:paraId="10BB11ED" w14:textId="57B4BCC3" w:rsidR="00E462C1" w:rsidRPr="00E462C1" w:rsidRDefault="00E462C1" w:rsidP="00E462C1">
      <w:pPr>
        <w:pStyle w:val="NoSpacing"/>
        <w:rPr>
          <w:rFonts w:ascii="Sathu" w:hAnsi="Sathu" w:cs="Sathu"/>
          <w:b/>
          <w:bCs/>
          <w:sz w:val="20"/>
          <w:szCs w:val="20"/>
        </w:rPr>
      </w:pPr>
      <w:r w:rsidRPr="00E462C1">
        <w:rPr>
          <w:rFonts w:ascii="Sathu" w:hAnsi="Sathu" w:cs="Sathu" w:hint="cs"/>
          <w:b/>
          <w:bCs/>
          <w:sz w:val="20"/>
          <w:szCs w:val="20"/>
        </w:rPr>
        <w:t>March</w:t>
      </w:r>
      <w:r w:rsidR="00AC0699" w:rsidRPr="00E462C1">
        <w:rPr>
          <w:rFonts w:ascii="Sathu" w:hAnsi="Sathu" w:cs="Sathu" w:hint="cs"/>
          <w:b/>
          <w:bCs/>
          <w:sz w:val="20"/>
          <w:szCs w:val="20"/>
        </w:rPr>
        <w:t xml:space="preserve"> 20</w:t>
      </w:r>
      <w:r w:rsidR="008D56C7">
        <w:rPr>
          <w:rFonts w:ascii="Sathu" w:hAnsi="Sathu" w:cs="Sathu"/>
          <w:b/>
          <w:bCs/>
          <w:sz w:val="20"/>
          <w:szCs w:val="20"/>
        </w:rPr>
        <w:t>18</w:t>
      </w:r>
      <w:r w:rsidR="00AC0699" w:rsidRPr="00E462C1">
        <w:rPr>
          <w:rFonts w:ascii="Sathu" w:hAnsi="Sathu" w:cs="Sathu" w:hint="cs"/>
          <w:b/>
          <w:bCs/>
          <w:sz w:val="20"/>
          <w:szCs w:val="20"/>
        </w:rPr>
        <w:t xml:space="preserve"> – </w:t>
      </w:r>
      <w:r w:rsidRPr="00E462C1">
        <w:rPr>
          <w:rFonts w:ascii="Sathu" w:hAnsi="Sathu" w:cs="Sathu" w:hint="cs"/>
          <w:b/>
          <w:bCs/>
          <w:sz w:val="20"/>
          <w:szCs w:val="20"/>
        </w:rPr>
        <w:t>November</w:t>
      </w:r>
      <w:r w:rsidR="00AC0699" w:rsidRPr="00E462C1">
        <w:rPr>
          <w:rFonts w:ascii="Sathu" w:hAnsi="Sathu" w:cs="Sathu" w:hint="cs"/>
          <w:b/>
          <w:bCs/>
          <w:sz w:val="20"/>
          <w:szCs w:val="20"/>
        </w:rPr>
        <w:t xml:space="preserve"> 2019 </w:t>
      </w:r>
    </w:p>
    <w:p w14:paraId="2A4B6D9A" w14:textId="5F7CC82C" w:rsidR="00950886" w:rsidRDefault="00AC0699" w:rsidP="00E462C1">
      <w:pPr>
        <w:pStyle w:val="NoSpacing"/>
        <w:rPr>
          <w:rFonts w:ascii="Sathu" w:hAnsi="Sathu" w:cs="Sathu"/>
          <w:b/>
          <w:bCs/>
          <w:sz w:val="20"/>
          <w:szCs w:val="20"/>
        </w:rPr>
      </w:pPr>
      <w:r w:rsidRPr="00E462C1">
        <w:rPr>
          <w:rFonts w:ascii="Sathu" w:hAnsi="Sathu" w:cs="Sathu" w:hint="cs"/>
          <w:b/>
          <w:bCs/>
          <w:sz w:val="20"/>
          <w:szCs w:val="20"/>
        </w:rPr>
        <w:t>Business Analyst</w:t>
      </w:r>
      <w:r w:rsidR="00950886" w:rsidRPr="00E462C1">
        <w:rPr>
          <w:rFonts w:ascii="Sathu" w:hAnsi="Sathu" w:cs="Sathu" w:hint="cs"/>
          <w:b/>
          <w:bCs/>
          <w:sz w:val="20"/>
          <w:szCs w:val="20"/>
        </w:rPr>
        <w:t xml:space="preserve"> </w:t>
      </w:r>
    </w:p>
    <w:p w14:paraId="78E12B51" w14:textId="77777777" w:rsidR="00B0091E" w:rsidRDefault="00B0091E" w:rsidP="00E462C1">
      <w:pPr>
        <w:pStyle w:val="NoSpacing"/>
        <w:rPr>
          <w:rFonts w:ascii="Sathu" w:hAnsi="Sathu" w:cs="Sathu"/>
          <w:b/>
          <w:bCs/>
          <w:sz w:val="20"/>
          <w:szCs w:val="20"/>
        </w:rPr>
      </w:pPr>
    </w:p>
    <w:p w14:paraId="178B5E76" w14:textId="46C6220C" w:rsidR="00C84B88" w:rsidRDefault="00C84B88" w:rsidP="00E462C1">
      <w:pPr>
        <w:pStyle w:val="NoSpacing"/>
        <w:rPr>
          <w:rFonts w:ascii="Sathu" w:hAnsi="Sathu" w:cs="Sathu"/>
          <w:b/>
          <w:bCs/>
          <w:sz w:val="20"/>
          <w:szCs w:val="20"/>
        </w:rPr>
      </w:pPr>
      <w:r>
        <w:rPr>
          <w:rFonts w:ascii="Sathu" w:hAnsi="Sathu" w:cs="Sathu"/>
          <w:b/>
          <w:bCs/>
          <w:sz w:val="20"/>
          <w:szCs w:val="20"/>
        </w:rPr>
        <w:t xml:space="preserve">Project Description: </w:t>
      </w:r>
    </w:p>
    <w:p w14:paraId="529B975D" w14:textId="401745F9" w:rsidR="00C84B88" w:rsidRDefault="00C84B88" w:rsidP="00E462C1">
      <w:pPr>
        <w:pStyle w:val="NoSpacing"/>
        <w:rPr>
          <w:rFonts w:ascii="Sathu" w:hAnsi="Sathu" w:cs="Sathu"/>
          <w:sz w:val="20"/>
          <w:szCs w:val="20"/>
        </w:rPr>
      </w:pPr>
      <w:r w:rsidRPr="00C84B88">
        <w:rPr>
          <w:rFonts w:ascii="Sathu" w:hAnsi="Sathu" w:cs="Sathu"/>
          <w:sz w:val="20"/>
          <w:szCs w:val="20"/>
        </w:rPr>
        <w:t>Worked as a Business/System Analyst on projects involving both healthcare and financial systems, focusing on improving data accuracy, process efficiency, and reporting. Gathered and analyzed business and user requirements through Joint Application Development (JAD) sessions with senior management and technology teams. Collaborated with the sales and loan servicing departments to enhance the lending pipeline reporting process across mortgage, personal loan, and credit card products. Supported healthcare operations including member eligibility, enrollment, claims processing, billing, and provider management, ensuring data governance and HIPAA compliance.</w:t>
      </w:r>
    </w:p>
    <w:p w14:paraId="69FD21B1" w14:textId="77777777" w:rsidR="00B0091E" w:rsidRPr="00C84B88" w:rsidRDefault="00B0091E" w:rsidP="00E462C1">
      <w:pPr>
        <w:pStyle w:val="NoSpacing"/>
        <w:rPr>
          <w:rFonts w:ascii="Sathu" w:hAnsi="Sathu" w:cs="Sathu"/>
          <w:sz w:val="20"/>
          <w:szCs w:val="20"/>
        </w:rPr>
      </w:pPr>
    </w:p>
    <w:p w14:paraId="5C309987" w14:textId="6F0B9476" w:rsidR="00202120" w:rsidRPr="00E462C1" w:rsidRDefault="00202120" w:rsidP="00202120">
      <w:pPr>
        <w:rPr>
          <w:rFonts w:ascii="Sathu" w:eastAsia="Times New Roman" w:hAnsi="Sathu" w:cs="Sathu"/>
          <w:b/>
          <w:bCs/>
          <w:sz w:val="20"/>
          <w:szCs w:val="20"/>
        </w:rPr>
      </w:pPr>
      <w:r w:rsidRPr="00E462C1">
        <w:rPr>
          <w:rFonts w:ascii="Sathu" w:eastAsia="Times New Roman" w:hAnsi="Sathu" w:cs="Sathu" w:hint="cs"/>
          <w:b/>
          <w:bCs/>
          <w:sz w:val="20"/>
          <w:szCs w:val="20"/>
        </w:rPr>
        <w:t>Responsibilit</w:t>
      </w:r>
      <w:r w:rsidR="008A4AD9" w:rsidRPr="00E462C1">
        <w:rPr>
          <w:rFonts w:ascii="Sathu" w:eastAsia="Times New Roman" w:hAnsi="Sathu" w:cs="Sathu" w:hint="cs"/>
          <w:b/>
          <w:bCs/>
          <w:sz w:val="20"/>
          <w:szCs w:val="20"/>
        </w:rPr>
        <w:t>ies</w:t>
      </w:r>
      <w:r w:rsidRPr="00E462C1">
        <w:rPr>
          <w:rFonts w:ascii="Sathu" w:eastAsia="Times New Roman" w:hAnsi="Sathu" w:cs="Sathu" w:hint="cs"/>
          <w:b/>
          <w:bCs/>
          <w:sz w:val="20"/>
          <w:szCs w:val="20"/>
        </w:rPr>
        <w:t>:</w:t>
      </w:r>
    </w:p>
    <w:p w14:paraId="49567420" w14:textId="0938A7DD" w:rsidR="00202120" w:rsidRPr="00C84B88" w:rsidRDefault="00202120" w:rsidP="00E462C1">
      <w:pPr>
        <w:pStyle w:val="NoSpacing"/>
        <w:numPr>
          <w:ilvl w:val="0"/>
          <w:numId w:val="31"/>
        </w:numPr>
        <w:rPr>
          <w:rFonts w:ascii="Sathu" w:hAnsi="Sathu" w:cs="Sathu"/>
          <w:sz w:val="20"/>
          <w:szCs w:val="20"/>
        </w:rPr>
      </w:pPr>
      <w:r w:rsidRPr="00C84B88">
        <w:rPr>
          <w:rFonts w:ascii="Sathu" w:hAnsi="Sathu" w:cs="Sathu" w:hint="cs"/>
          <w:sz w:val="20"/>
          <w:szCs w:val="20"/>
        </w:rPr>
        <w:t>Analyze loan documents &amp; gather user requirements to efficiently lead Joint Application Development sessions with the Technology Department and Senior Management.</w:t>
      </w:r>
    </w:p>
    <w:p w14:paraId="0CA1B94A" w14:textId="77777777" w:rsidR="00CA3BC6" w:rsidRDefault="00CA3BC6" w:rsidP="00E462C1">
      <w:pPr>
        <w:pStyle w:val="NoSpacing"/>
        <w:numPr>
          <w:ilvl w:val="0"/>
          <w:numId w:val="31"/>
        </w:numPr>
        <w:rPr>
          <w:rFonts w:ascii="Sathu" w:hAnsi="Sathu" w:cs="Sathu"/>
          <w:sz w:val="20"/>
          <w:szCs w:val="20"/>
        </w:rPr>
      </w:pPr>
      <w:r w:rsidRPr="00CA3BC6">
        <w:rPr>
          <w:rFonts w:ascii="Sathu" w:hAnsi="Sathu" w:cs="Sathu"/>
          <w:sz w:val="20"/>
          <w:szCs w:val="20"/>
        </w:rPr>
        <w:t>Participated actively in all Agile/Scrum ceremonies (stand-ups, demos, retrospectives), ensuring a common, shared understanding of the product and progress across the delivery team.</w:t>
      </w:r>
    </w:p>
    <w:p w14:paraId="0622AE08" w14:textId="4573F599" w:rsidR="00202120" w:rsidRPr="00C84B88" w:rsidRDefault="00202120" w:rsidP="00E462C1">
      <w:pPr>
        <w:pStyle w:val="NoSpacing"/>
        <w:numPr>
          <w:ilvl w:val="0"/>
          <w:numId w:val="31"/>
        </w:numPr>
        <w:rPr>
          <w:rFonts w:ascii="Sathu" w:hAnsi="Sathu" w:cs="Sathu"/>
          <w:sz w:val="20"/>
          <w:szCs w:val="20"/>
        </w:rPr>
      </w:pPr>
      <w:r w:rsidRPr="00C84B88">
        <w:rPr>
          <w:rFonts w:ascii="Sathu" w:hAnsi="Sathu" w:cs="Sathu" w:hint="cs"/>
          <w:sz w:val="20"/>
          <w:szCs w:val="20"/>
        </w:rPr>
        <w:t xml:space="preserve">Assisted on projects covering. Various lending products include mortgages, home equity lines of credit, personal loans, and credit cards. </w:t>
      </w:r>
    </w:p>
    <w:p w14:paraId="6C33BB97" w14:textId="77777777" w:rsidR="00CA3BC6" w:rsidRPr="00CA3BC6" w:rsidRDefault="00CA3BC6" w:rsidP="00733263">
      <w:pPr>
        <w:pStyle w:val="NoSpacing"/>
        <w:numPr>
          <w:ilvl w:val="0"/>
          <w:numId w:val="31"/>
        </w:numPr>
        <w:rPr>
          <w:rFonts w:ascii="Sathu" w:hAnsi="Sathu" w:cs="Sathu"/>
          <w:bCs/>
          <w:sz w:val="20"/>
          <w:szCs w:val="20"/>
        </w:rPr>
      </w:pPr>
      <w:r w:rsidRPr="00CA3BC6">
        <w:rPr>
          <w:rFonts w:ascii="Sathu" w:hAnsi="Sathu" w:cs="Sathu"/>
          <w:sz w:val="20"/>
          <w:szCs w:val="20"/>
        </w:rPr>
        <w:t>Collaborated with Product Owner and Technical Team to write and elaborate user stories, ensuring they met the team’s "Definition of Done" before committing to a sprint.</w:t>
      </w:r>
    </w:p>
    <w:p w14:paraId="0CE56613" w14:textId="630905E3" w:rsidR="00733263" w:rsidRPr="00C84B88" w:rsidRDefault="00733263" w:rsidP="00733263">
      <w:pPr>
        <w:pStyle w:val="NoSpacing"/>
        <w:numPr>
          <w:ilvl w:val="0"/>
          <w:numId w:val="31"/>
        </w:numPr>
        <w:rPr>
          <w:rFonts w:ascii="Sathu" w:hAnsi="Sathu" w:cs="Sathu"/>
          <w:bCs/>
          <w:sz w:val="20"/>
          <w:szCs w:val="20"/>
        </w:rPr>
      </w:pPr>
      <w:r w:rsidRPr="00C84B88">
        <w:rPr>
          <w:rFonts w:ascii="Sathu" w:hAnsi="Sathu" w:cs="Sathu" w:hint="cs"/>
          <w:bCs/>
          <w:sz w:val="20"/>
          <w:szCs w:val="20"/>
        </w:rPr>
        <w:lastRenderedPageBreak/>
        <w:t>Prepared graphical depictions of Use Cases, Business process diagrams, Use Case Diagrams, State Diagrams, Activity Diagrams, Sequence Diagrams, Component-Based Diagrams, and Collateral Diagrams and creation of technical design (UI screen) using Microsoft Vision.</w:t>
      </w:r>
    </w:p>
    <w:p w14:paraId="1B0B002A" w14:textId="1A28C217" w:rsidR="00202120" w:rsidRPr="00C84B88" w:rsidRDefault="00202120" w:rsidP="00E462C1">
      <w:pPr>
        <w:pStyle w:val="NoSpacing"/>
        <w:numPr>
          <w:ilvl w:val="0"/>
          <w:numId w:val="31"/>
        </w:numPr>
        <w:rPr>
          <w:rFonts w:ascii="Sathu" w:hAnsi="Sathu" w:cs="Sathu"/>
          <w:sz w:val="20"/>
          <w:szCs w:val="20"/>
        </w:rPr>
      </w:pPr>
      <w:r w:rsidRPr="00C84B88">
        <w:rPr>
          <w:rFonts w:ascii="Sathu" w:hAnsi="Sathu" w:cs="Sathu" w:hint="cs"/>
          <w:sz w:val="20"/>
          <w:szCs w:val="20"/>
        </w:rPr>
        <w:t>Interviewed the loan servicing department, loan origination department, and SMEs to implement updates efficiently using current systems.</w:t>
      </w:r>
    </w:p>
    <w:p w14:paraId="501FA031" w14:textId="77777777" w:rsidR="00CA3BC6" w:rsidRPr="00CA3BC6" w:rsidRDefault="00CA3BC6" w:rsidP="00E462C1">
      <w:pPr>
        <w:pStyle w:val="NoSpacing"/>
        <w:numPr>
          <w:ilvl w:val="0"/>
          <w:numId w:val="31"/>
        </w:numPr>
        <w:rPr>
          <w:rStyle w:val="Strong"/>
          <w:rFonts w:ascii="Sathu" w:hAnsi="Sathu" w:cs="Sathu"/>
          <w:b w:val="0"/>
          <w:bCs w:val="0"/>
          <w:sz w:val="20"/>
          <w:szCs w:val="20"/>
        </w:rPr>
      </w:pPr>
      <w:r w:rsidRPr="00CA3BC6">
        <w:rPr>
          <w:rStyle w:val="Strong"/>
          <w:rFonts w:ascii="Sathu" w:eastAsia="Times New Roman" w:hAnsi="Sathu" w:cs="Sathu"/>
          <w:b w:val="0"/>
          <w:bCs w:val="0"/>
          <w:sz w:val="20"/>
          <w:szCs w:val="20"/>
        </w:rPr>
        <w:t>Maintained a critical "big picture" perspective, analyzing how individual project components fit together to deliver the overall strategic solution to the customer.</w:t>
      </w:r>
    </w:p>
    <w:p w14:paraId="72A2C69B" w14:textId="547964DF" w:rsidR="00202120" w:rsidRPr="00C84B88" w:rsidRDefault="00733263" w:rsidP="00E462C1">
      <w:pPr>
        <w:pStyle w:val="NoSpacing"/>
        <w:numPr>
          <w:ilvl w:val="0"/>
          <w:numId w:val="31"/>
        </w:numPr>
        <w:rPr>
          <w:rFonts w:ascii="Sathu" w:hAnsi="Sathu" w:cs="Sathu"/>
          <w:sz w:val="20"/>
          <w:szCs w:val="20"/>
        </w:rPr>
      </w:pPr>
      <w:r w:rsidRPr="00C84B88">
        <w:rPr>
          <w:rFonts w:ascii="Sathu" w:hAnsi="Sathu" w:cs="Sathu" w:hint="cs"/>
          <w:sz w:val="20"/>
          <w:szCs w:val="20"/>
        </w:rPr>
        <w:t xml:space="preserve">Supported end-to-end healthcare operations, including member eligibility, enrollment, claims processing, billing, provider management, and payment </w:t>
      </w:r>
      <w:r w:rsidR="00356035">
        <w:rPr>
          <w:rFonts w:ascii="Sathu" w:hAnsi="Sathu" w:cs="Sathu"/>
          <w:sz w:val="20"/>
          <w:szCs w:val="20"/>
        </w:rPr>
        <w:t xml:space="preserve">reconciliation, </w:t>
      </w:r>
      <w:proofErr w:type="gramStart"/>
      <w:r w:rsidR="00202120" w:rsidRPr="00C84B88">
        <w:rPr>
          <w:rFonts w:ascii="Sathu" w:hAnsi="Sathu" w:cs="Sathu" w:hint="cs"/>
          <w:sz w:val="20"/>
          <w:szCs w:val="20"/>
        </w:rPr>
        <w:t>Ensured</w:t>
      </w:r>
      <w:proofErr w:type="gramEnd"/>
      <w:r w:rsidR="00202120" w:rsidRPr="00C84B88">
        <w:rPr>
          <w:rFonts w:ascii="Sathu" w:hAnsi="Sathu" w:cs="Sathu" w:hint="cs"/>
          <w:sz w:val="20"/>
          <w:szCs w:val="20"/>
        </w:rPr>
        <w:t xml:space="preserve"> timely completion of the project by staying on top of the scheduled tasks as well as assigning tasks to other team members.</w:t>
      </w:r>
    </w:p>
    <w:p w14:paraId="09E624EC" w14:textId="77777777" w:rsidR="00CA3BC6" w:rsidRDefault="00C84B88" w:rsidP="00CA3BC6">
      <w:pPr>
        <w:pStyle w:val="NoSpacing"/>
        <w:numPr>
          <w:ilvl w:val="0"/>
          <w:numId w:val="31"/>
        </w:numPr>
        <w:rPr>
          <w:rFonts w:ascii="Sathu" w:hAnsi="Sathu" w:cs="Sathu"/>
          <w:sz w:val="20"/>
          <w:szCs w:val="20"/>
        </w:rPr>
      </w:pPr>
      <w:r w:rsidRPr="00C84B88">
        <w:rPr>
          <w:rFonts w:ascii="Sathu" w:hAnsi="Sathu" w:cs="Sathu" w:hint="cs"/>
          <w:sz w:val="20"/>
          <w:szCs w:val="20"/>
        </w:rPr>
        <w:t>Conducted GAP and impact analysis to compare existing healthcare workflows with new system requirements, recommending improvements for efficiency and compliance</w:t>
      </w:r>
      <w:r w:rsidR="00356035">
        <w:rPr>
          <w:rFonts w:ascii="Sathu" w:hAnsi="Sathu" w:cs="Sathu"/>
          <w:sz w:val="20"/>
          <w:szCs w:val="20"/>
        </w:rPr>
        <w:t xml:space="preserve">, </w:t>
      </w:r>
      <w:proofErr w:type="gramStart"/>
      <w:r w:rsidR="00202120" w:rsidRPr="00C84B88">
        <w:rPr>
          <w:rFonts w:ascii="Sathu" w:hAnsi="Sathu" w:cs="Sathu" w:hint="cs"/>
          <w:sz w:val="20"/>
          <w:szCs w:val="20"/>
        </w:rPr>
        <w:t>Worked</w:t>
      </w:r>
      <w:proofErr w:type="gramEnd"/>
      <w:r w:rsidR="00202120" w:rsidRPr="00C84B88">
        <w:rPr>
          <w:rFonts w:ascii="Sathu" w:hAnsi="Sathu" w:cs="Sathu" w:hint="cs"/>
          <w:sz w:val="20"/>
          <w:szCs w:val="20"/>
        </w:rPr>
        <w:t xml:space="preserve"> with the bank’s loan origination system encompass to understand which data can be extracted for more efficient reporting.</w:t>
      </w:r>
    </w:p>
    <w:p w14:paraId="007C188E" w14:textId="482FAF87" w:rsidR="003C0646" w:rsidRDefault="00CA3BC6" w:rsidP="003C0646">
      <w:pPr>
        <w:pStyle w:val="NoSpacing"/>
        <w:numPr>
          <w:ilvl w:val="0"/>
          <w:numId w:val="31"/>
        </w:numPr>
        <w:rPr>
          <w:rFonts w:ascii="Sathu" w:hAnsi="Sathu" w:cs="Sathu"/>
          <w:sz w:val="20"/>
          <w:szCs w:val="20"/>
        </w:rPr>
      </w:pPr>
      <w:r w:rsidRPr="00CA3BC6">
        <w:rPr>
          <w:rFonts w:ascii="Sathu" w:hAnsi="Sathu" w:cs="Sathu"/>
          <w:sz w:val="20"/>
          <w:szCs w:val="20"/>
        </w:rPr>
        <w:t>Performed functional testing during development sprints, reviewing and diagnosing testing issues to distinguish between true software defects and expected behavior.</w:t>
      </w:r>
    </w:p>
    <w:p w14:paraId="04FCD610" w14:textId="77777777" w:rsidR="003C0646" w:rsidRDefault="003C0646" w:rsidP="003C0646">
      <w:pPr>
        <w:pStyle w:val="NoSpacing"/>
        <w:ind w:left="360"/>
        <w:rPr>
          <w:rFonts w:ascii="Sathu" w:hAnsi="Sathu" w:cs="Sathu"/>
          <w:b/>
          <w:bCs/>
          <w:sz w:val="20"/>
          <w:szCs w:val="20"/>
        </w:rPr>
      </w:pPr>
    </w:p>
    <w:p w14:paraId="780CC53B" w14:textId="654CC249" w:rsidR="003C0646" w:rsidRPr="003C0646" w:rsidRDefault="003C0646" w:rsidP="003C0646">
      <w:pPr>
        <w:pStyle w:val="NoSpacing"/>
        <w:rPr>
          <w:rFonts w:ascii="Sathu" w:hAnsi="Sathu" w:cs="Sathu" w:hint="cs"/>
          <w:b/>
          <w:bCs/>
          <w:sz w:val="20"/>
          <w:szCs w:val="20"/>
        </w:rPr>
      </w:pPr>
      <w:r>
        <w:rPr>
          <w:rFonts w:ascii="Sathu" w:hAnsi="Sathu" w:cs="Sathu"/>
          <w:b/>
          <w:bCs/>
          <w:sz w:val="20"/>
          <w:szCs w:val="20"/>
        </w:rPr>
        <w:t>Capgemini</w:t>
      </w:r>
      <w:r w:rsidRPr="003C0646">
        <w:rPr>
          <w:rFonts w:ascii="Sathu" w:hAnsi="Sathu" w:cs="Sathu" w:hint="cs"/>
          <w:b/>
          <w:bCs/>
          <w:sz w:val="20"/>
          <w:szCs w:val="20"/>
        </w:rPr>
        <w:t>, Hyderabad</w:t>
      </w:r>
    </w:p>
    <w:p w14:paraId="1CF75BFA" w14:textId="53D2BEEB" w:rsidR="003C0646" w:rsidRPr="003C0646" w:rsidRDefault="003C0646" w:rsidP="003C0646">
      <w:pPr>
        <w:pStyle w:val="NoSpacing"/>
        <w:rPr>
          <w:rFonts w:ascii="Sathu" w:hAnsi="Sathu" w:cs="Sathu" w:hint="cs"/>
          <w:b/>
          <w:bCs/>
          <w:sz w:val="20"/>
          <w:szCs w:val="20"/>
        </w:rPr>
      </w:pPr>
      <w:r w:rsidRPr="003C0646">
        <w:rPr>
          <w:rFonts w:ascii="Sathu" w:hAnsi="Sathu" w:cs="Sathu" w:hint="cs"/>
          <w:b/>
          <w:bCs/>
          <w:sz w:val="20"/>
          <w:szCs w:val="20"/>
        </w:rPr>
        <w:t>March 201</w:t>
      </w:r>
      <w:r>
        <w:rPr>
          <w:rFonts w:ascii="Sathu" w:hAnsi="Sathu" w:cs="Sathu"/>
          <w:b/>
          <w:bCs/>
          <w:sz w:val="20"/>
          <w:szCs w:val="20"/>
        </w:rPr>
        <w:t>7</w:t>
      </w:r>
      <w:r w:rsidRPr="003C0646">
        <w:rPr>
          <w:rFonts w:ascii="Sathu" w:hAnsi="Sathu" w:cs="Sathu" w:hint="cs"/>
          <w:b/>
          <w:bCs/>
          <w:sz w:val="20"/>
          <w:szCs w:val="20"/>
        </w:rPr>
        <w:t xml:space="preserve"> – </w:t>
      </w:r>
      <w:r>
        <w:rPr>
          <w:rFonts w:ascii="Sathu" w:hAnsi="Sathu" w:cs="Sathu"/>
          <w:b/>
          <w:bCs/>
          <w:sz w:val="20"/>
          <w:szCs w:val="20"/>
        </w:rPr>
        <w:t xml:space="preserve">February </w:t>
      </w:r>
      <w:r w:rsidRPr="003C0646">
        <w:rPr>
          <w:rFonts w:ascii="Sathu" w:hAnsi="Sathu" w:cs="Sathu" w:hint="cs"/>
          <w:b/>
          <w:bCs/>
          <w:sz w:val="20"/>
          <w:szCs w:val="20"/>
        </w:rPr>
        <w:t>201</w:t>
      </w:r>
      <w:r>
        <w:rPr>
          <w:rFonts w:ascii="Sathu" w:hAnsi="Sathu" w:cs="Sathu"/>
          <w:b/>
          <w:bCs/>
          <w:sz w:val="20"/>
          <w:szCs w:val="20"/>
        </w:rPr>
        <w:t>8</w:t>
      </w:r>
    </w:p>
    <w:p w14:paraId="58903CBE" w14:textId="6AA84101" w:rsidR="003C0646" w:rsidRPr="003C0646" w:rsidRDefault="003C0646" w:rsidP="003C0646">
      <w:pPr>
        <w:pStyle w:val="NoSpacing"/>
        <w:rPr>
          <w:rFonts w:ascii="Sathu" w:hAnsi="Sathu" w:cs="Sathu" w:hint="cs"/>
          <w:b/>
          <w:bCs/>
          <w:sz w:val="20"/>
          <w:szCs w:val="20"/>
        </w:rPr>
      </w:pPr>
      <w:r>
        <w:rPr>
          <w:rFonts w:ascii="Sathu" w:hAnsi="Sathu" w:cs="Sathu"/>
          <w:b/>
          <w:bCs/>
          <w:sz w:val="20"/>
          <w:szCs w:val="20"/>
        </w:rPr>
        <w:t xml:space="preserve">Junior </w:t>
      </w:r>
      <w:r w:rsidRPr="003C0646">
        <w:rPr>
          <w:rFonts w:ascii="Sathu" w:hAnsi="Sathu" w:cs="Sathu" w:hint="cs"/>
          <w:b/>
          <w:bCs/>
          <w:sz w:val="20"/>
          <w:szCs w:val="20"/>
        </w:rPr>
        <w:t>Business Analyst</w:t>
      </w:r>
    </w:p>
    <w:p w14:paraId="30772455" w14:textId="77777777" w:rsidR="003C0646" w:rsidRPr="003C0646" w:rsidRDefault="003C0646" w:rsidP="003C0646">
      <w:pPr>
        <w:pStyle w:val="NoSpacing"/>
        <w:rPr>
          <w:rFonts w:ascii="Sathu" w:hAnsi="Sathu" w:cs="Sathu" w:hint="cs"/>
          <w:sz w:val="20"/>
          <w:szCs w:val="20"/>
        </w:rPr>
      </w:pPr>
    </w:p>
    <w:p w14:paraId="65B9AC84" w14:textId="3EDAB5B8" w:rsidR="003C0646" w:rsidRPr="003C0646" w:rsidRDefault="003C0646" w:rsidP="003C0646">
      <w:pPr>
        <w:pStyle w:val="NoSpacing"/>
        <w:rPr>
          <w:rFonts w:ascii="Sathu" w:hAnsi="Sathu" w:cs="Sathu" w:hint="cs"/>
          <w:b/>
          <w:bCs/>
          <w:sz w:val="20"/>
          <w:szCs w:val="20"/>
        </w:rPr>
      </w:pPr>
      <w:r w:rsidRPr="003C0646">
        <w:rPr>
          <w:rFonts w:ascii="Sathu" w:hAnsi="Sathu" w:cs="Sathu" w:hint="cs"/>
          <w:b/>
          <w:bCs/>
          <w:sz w:val="20"/>
          <w:szCs w:val="20"/>
        </w:rPr>
        <w:t>Project Description:</w:t>
      </w:r>
    </w:p>
    <w:p w14:paraId="7BE7EA5D" w14:textId="76AA2F40" w:rsidR="003C0646" w:rsidRDefault="003C0646" w:rsidP="003C0646">
      <w:pPr>
        <w:pStyle w:val="NoSpacing"/>
        <w:rPr>
          <w:rFonts w:ascii="Sathu" w:hAnsi="Sathu" w:cs="Sathu"/>
          <w:sz w:val="20"/>
          <w:szCs w:val="20"/>
        </w:rPr>
      </w:pPr>
      <w:r w:rsidRPr="003C0646">
        <w:rPr>
          <w:rFonts w:ascii="Sathu" w:hAnsi="Sathu" w:cs="Sathu"/>
          <w:sz w:val="20"/>
          <w:szCs w:val="20"/>
        </w:rPr>
        <w:t>Assisted in gathering and documenting business requirements for marketing campaigns and offer management.</w:t>
      </w:r>
      <w:r>
        <w:rPr>
          <w:rFonts w:ascii="Sathu" w:hAnsi="Sathu" w:cs="Sathu"/>
          <w:sz w:val="20"/>
          <w:szCs w:val="20"/>
        </w:rPr>
        <w:t xml:space="preserve"> </w:t>
      </w:r>
      <w:r w:rsidRPr="003C0646">
        <w:rPr>
          <w:rFonts w:ascii="Sathu" w:hAnsi="Sathu" w:cs="Sathu"/>
          <w:sz w:val="20"/>
          <w:szCs w:val="20"/>
        </w:rPr>
        <w:t>Collaborated with stakeholders and development teams to create user stories, process flows, and acceptance criteria.</w:t>
      </w:r>
      <w:r>
        <w:rPr>
          <w:rFonts w:ascii="Sathu" w:hAnsi="Sathu" w:cs="Sathu"/>
          <w:sz w:val="20"/>
          <w:szCs w:val="20"/>
        </w:rPr>
        <w:t xml:space="preserve"> </w:t>
      </w:r>
      <w:r w:rsidRPr="003C0646">
        <w:rPr>
          <w:rFonts w:ascii="Sathu" w:hAnsi="Sathu" w:cs="Sathu"/>
          <w:sz w:val="20"/>
          <w:szCs w:val="20"/>
        </w:rPr>
        <w:t>Supported UAT and analyzed campaign performance to provide actionable insights for optimization.</w:t>
      </w:r>
    </w:p>
    <w:p w14:paraId="684B7728" w14:textId="77777777" w:rsidR="003C0646" w:rsidRDefault="003C0646" w:rsidP="003C0646">
      <w:pPr>
        <w:pStyle w:val="NoSpacing"/>
        <w:rPr>
          <w:rFonts w:ascii="Sathu" w:hAnsi="Sathu" w:cs="Sathu"/>
          <w:sz w:val="20"/>
          <w:szCs w:val="20"/>
        </w:rPr>
      </w:pPr>
    </w:p>
    <w:p w14:paraId="21162A10" w14:textId="77777777" w:rsidR="003C0646" w:rsidRDefault="003C0646" w:rsidP="003C0646">
      <w:pPr>
        <w:pStyle w:val="NoSpacing"/>
        <w:rPr>
          <w:rFonts w:ascii="Sathu" w:hAnsi="Sathu" w:cs="Sathu"/>
          <w:sz w:val="20"/>
          <w:szCs w:val="20"/>
        </w:rPr>
      </w:pPr>
    </w:p>
    <w:p w14:paraId="5F02C5E4" w14:textId="77777777" w:rsidR="003C0646" w:rsidRDefault="003C0646" w:rsidP="003C0646">
      <w:pPr>
        <w:pStyle w:val="NoSpacing"/>
        <w:rPr>
          <w:rFonts w:ascii="Sathu" w:hAnsi="Sathu" w:cs="Sathu"/>
          <w:sz w:val="20"/>
          <w:szCs w:val="20"/>
        </w:rPr>
      </w:pPr>
    </w:p>
    <w:p w14:paraId="332843EE" w14:textId="77777777" w:rsidR="003C0646" w:rsidRPr="003C0646" w:rsidRDefault="003C0646" w:rsidP="003C0646">
      <w:pPr>
        <w:pStyle w:val="NoSpacing"/>
        <w:rPr>
          <w:rFonts w:ascii="Sathu" w:hAnsi="Sathu" w:cs="Sathu"/>
          <w:b/>
          <w:bCs/>
          <w:sz w:val="20"/>
          <w:szCs w:val="20"/>
        </w:rPr>
      </w:pPr>
      <w:r w:rsidRPr="003C0646">
        <w:rPr>
          <w:rFonts w:ascii="Sathu" w:hAnsi="Sathu" w:cs="Sathu"/>
          <w:b/>
          <w:bCs/>
          <w:sz w:val="20"/>
          <w:szCs w:val="20"/>
        </w:rPr>
        <w:t xml:space="preserve">Responsibilities: </w:t>
      </w:r>
    </w:p>
    <w:p w14:paraId="2AC2E1D2" w14:textId="3F11A298" w:rsidR="003C0646" w:rsidRPr="003C0646" w:rsidRDefault="003C0646" w:rsidP="003C0646">
      <w:pPr>
        <w:pStyle w:val="NoSpacing"/>
        <w:numPr>
          <w:ilvl w:val="0"/>
          <w:numId w:val="40"/>
        </w:numPr>
        <w:rPr>
          <w:rFonts w:ascii="Sathu" w:hAnsi="Sathu" w:cs="Sathu"/>
          <w:sz w:val="20"/>
          <w:szCs w:val="20"/>
        </w:rPr>
      </w:pPr>
      <w:r w:rsidRPr="003C0646">
        <w:rPr>
          <w:rFonts w:ascii="Sathu" w:hAnsi="Sathu" w:cs="Sathu"/>
          <w:sz w:val="20"/>
          <w:szCs w:val="20"/>
        </w:rPr>
        <w:t xml:space="preserve">Developed Power BI dashboards to track operational performance and key metrics for teams and management. </w:t>
      </w:r>
    </w:p>
    <w:p w14:paraId="115DFF65" w14:textId="229772AB" w:rsidR="003C0646" w:rsidRPr="003C0646" w:rsidRDefault="003C0646" w:rsidP="003C0646">
      <w:pPr>
        <w:pStyle w:val="NoSpacing"/>
        <w:numPr>
          <w:ilvl w:val="0"/>
          <w:numId w:val="40"/>
        </w:numPr>
        <w:rPr>
          <w:rFonts w:ascii="Sathu" w:hAnsi="Sathu" w:cs="Sathu"/>
          <w:sz w:val="20"/>
          <w:szCs w:val="20"/>
        </w:rPr>
      </w:pPr>
      <w:r w:rsidRPr="003C0646">
        <w:rPr>
          <w:rFonts w:ascii="Sathu" w:hAnsi="Sathu" w:cs="Sathu"/>
          <w:sz w:val="20"/>
          <w:szCs w:val="20"/>
        </w:rPr>
        <w:t xml:space="preserve">Built ETL workflows using Talend and Python to integrate data from multiple sources into analytics-ready formats. </w:t>
      </w:r>
    </w:p>
    <w:p w14:paraId="5E1B91D1" w14:textId="2716CE9B" w:rsidR="003C0646" w:rsidRPr="003C0646" w:rsidRDefault="003C0646" w:rsidP="003C0646">
      <w:pPr>
        <w:pStyle w:val="NoSpacing"/>
        <w:numPr>
          <w:ilvl w:val="0"/>
          <w:numId w:val="40"/>
        </w:numPr>
        <w:rPr>
          <w:rFonts w:ascii="Sathu" w:hAnsi="Sathu" w:cs="Sathu"/>
          <w:sz w:val="20"/>
          <w:szCs w:val="20"/>
        </w:rPr>
      </w:pPr>
      <w:r w:rsidRPr="003C0646">
        <w:rPr>
          <w:rFonts w:ascii="Sathu" w:hAnsi="Sathu" w:cs="Sathu"/>
          <w:sz w:val="20"/>
          <w:szCs w:val="20"/>
        </w:rPr>
        <w:t xml:space="preserve">Optimized SQL Server queries and database structures to enhance performance and improve reporting efficiency. </w:t>
      </w:r>
    </w:p>
    <w:p w14:paraId="62B5EDBE" w14:textId="3100EAE6" w:rsidR="003C0646" w:rsidRPr="003C0646" w:rsidRDefault="003C0646" w:rsidP="003C0646">
      <w:pPr>
        <w:pStyle w:val="NoSpacing"/>
        <w:numPr>
          <w:ilvl w:val="0"/>
          <w:numId w:val="40"/>
        </w:numPr>
        <w:rPr>
          <w:rFonts w:ascii="Sathu" w:hAnsi="Sathu" w:cs="Sathu"/>
          <w:sz w:val="20"/>
          <w:szCs w:val="20"/>
        </w:rPr>
      </w:pPr>
      <w:r w:rsidRPr="003C0646">
        <w:rPr>
          <w:rFonts w:ascii="Sathu" w:hAnsi="Sathu" w:cs="Sathu"/>
          <w:sz w:val="20"/>
          <w:szCs w:val="20"/>
        </w:rPr>
        <w:t xml:space="preserve">Conducted predictive modeling and trend analysis using Python and R to provide insights for planning and decision-making. </w:t>
      </w:r>
    </w:p>
    <w:p w14:paraId="786E84A9" w14:textId="0B404430" w:rsidR="003C0646" w:rsidRPr="003C0646" w:rsidRDefault="003C0646" w:rsidP="003C0646">
      <w:pPr>
        <w:pStyle w:val="NoSpacing"/>
        <w:numPr>
          <w:ilvl w:val="0"/>
          <w:numId w:val="40"/>
        </w:numPr>
        <w:rPr>
          <w:rFonts w:ascii="Sathu" w:hAnsi="Sathu" w:cs="Sathu"/>
          <w:sz w:val="20"/>
          <w:szCs w:val="20"/>
        </w:rPr>
      </w:pPr>
      <w:r w:rsidRPr="003C0646">
        <w:rPr>
          <w:rFonts w:ascii="Sathu" w:hAnsi="Sathu" w:cs="Sathu"/>
          <w:sz w:val="20"/>
          <w:szCs w:val="20"/>
        </w:rPr>
        <w:t xml:space="preserve">Automated reporting processes to reduce manual effort and improve the timeliness of analytics delivery. </w:t>
      </w:r>
    </w:p>
    <w:p w14:paraId="42E44426" w14:textId="2A512B6A" w:rsidR="003C0646" w:rsidRPr="003C0646" w:rsidRDefault="003C0646" w:rsidP="003C0646">
      <w:pPr>
        <w:pStyle w:val="NoSpacing"/>
        <w:numPr>
          <w:ilvl w:val="0"/>
          <w:numId w:val="40"/>
        </w:numPr>
        <w:rPr>
          <w:rFonts w:ascii="Sathu" w:hAnsi="Sathu" w:cs="Sathu"/>
          <w:sz w:val="20"/>
          <w:szCs w:val="20"/>
        </w:rPr>
      </w:pPr>
      <w:r>
        <w:rPr>
          <w:rFonts w:ascii="Sathu" w:hAnsi="Sathu" w:cs="Sathu"/>
          <w:sz w:val="20"/>
          <w:szCs w:val="20"/>
        </w:rPr>
        <w:t>I</w:t>
      </w:r>
      <w:r w:rsidRPr="003C0646">
        <w:rPr>
          <w:rFonts w:ascii="Sathu" w:hAnsi="Sathu" w:cs="Sathu"/>
          <w:sz w:val="20"/>
          <w:szCs w:val="20"/>
        </w:rPr>
        <w:t xml:space="preserve">ntegrated multiple datasets into unified reporting frameworks to ensure consistent and accurate analytics outputs. </w:t>
      </w:r>
    </w:p>
    <w:p w14:paraId="4A175047" w14:textId="06FB3F41" w:rsidR="003C0646" w:rsidRPr="003C0646" w:rsidRDefault="003C0646" w:rsidP="003C0646">
      <w:pPr>
        <w:pStyle w:val="NoSpacing"/>
        <w:numPr>
          <w:ilvl w:val="0"/>
          <w:numId w:val="40"/>
        </w:numPr>
        <w:rPr>
          <w:rFonts w:ascii="Sathu" w:hAnsi="Sathu" w:cs="Sathu"/>
          <w:sz w:val="20"/>
          <w:szCs w:val="20"/>
        </w:rPr>
      </w:pPr>
      <w:r w:rsidRPr="003C0646">
        <w:rPr>
          <w:rFonts w:ascii="Sathu" w:hAnsi="Sathu" w:cs="Sathu"/>
          <w:sz w:val="20"/>
          <w:szCs w:val="20"/>
        </w:rPr>
        <w:t xml:space="preserve">Conducted ad hoc analyses to generate actionable insights for operational and strategic purposes. </w:t>
      </w:r>
    </w:p>
    <w:p w14:paraId="7B6F91E6" w14:textId="6FB64780" w:rsidR="003C0646" w:rsidRPr="003C0646" w:rsidRDefault="003C0646" w:rsidP="003C0646">
      <w:pPr>
        <w:pStyle w:val="NoSpacing"/>
        <w:numPr>
          <w:ilvl w:val="0"/>
          <w:numId w:val="40"/>
        </w:numPr>
        <w:rPr>
          <w:rFonts w:ascii="Sathu" w:hAnsi="Sathu" w:cs="Sathu"/>
          <w:sz w:val="20"/>
          <w:szCs w:val="20"/>
        </w:rPr>
      </w:pPr>
      <w:r w:rsidRPr="003C0646">
        <w:rPr>
          <w:rFonts w:ascii="Sathu" w:hAnsi="Sathu" w:cs="Sathu"/>
          <w:sz w:val="20"/>
          <w:szCs w:val="20"/>
        </w:rPr>
        <w:t xml:space="preserve">Developed reusable Python scripts, SQL templates, and dashboards to standardize analytics workflows across projects. </w:t>
      </w:r>
    </w:p>
    <w:p w14:paraId="023D2A28" w14:textId="3EE1DDC1" w:rsidR="003C0646" w:rsidRPr="003C0646" w:rsidRDefault="003C0646" w:rsidP="003C0646">
      <w:pPr>
        <w:pStyle w:val="NoSpacing"/>
        <w:numPr>
          <w:ilvl w:val="0"/>
          <w:numId w:val="40"/>
        </w:numPr>
        <w:rPr>
          <w:rFonts w:ascii="Sathu" w:hAnsi="Sathu" w:cs="Sathu"/>
          <w:sz w:val="20"/>
          <w:szCs w:val="20"/>
        </w:rPr>
      </w:pPr>
      <w:r w:rsidRPr="003C0646">
        <w:rPr>
          <w:rFonts w:ascii="Sathu" w:hAnsi="Sathu" w:cs="Sathu"/>
          <w:sz w:val="20"/>
          <w:szCs w:val="20"/>
        </w:rPr>
        <w:t xml:space="preserve">Created KPI dashboards and scorecards to monitor operational and strategic performance metrics. </w:t>
      </w:r>
    </w:p>
    <w:p w14:paraId="7F86EEE9" w14:textId="7A05104C" w:rsidR="003C0646" w:rsidRPr="003C0646" w:rsidRDefault="003C0646" w:rsidP="003C0646">
      <w:pPr>
        <w:pStyle w:val="NoSpacing"/>
        <w:numPr>
          <w:ilvl w:val="0"/>
          <w:numId w:val="40"/>
        </w:numPr>
        <w:rPr>
          <w:rFonts w:ascii="Sathu" w:hAnsi="Sathu" w:cs="Sathu"/>
          <w:sz w:val="20"/>
          <w:szCs w:val="20"/>
        </w:rPr>
      </w:pPr>
      <w:r w:rsidRPr="003C0646">
        <w:rPr>
          <w:rFonts w:ascii="Sathu" w:hAnsi="Sathu" w:cs="Sathu"/>
          <w:sz w:val="20"/>
          <w:szCs w:val="20"/>
        </w:rPr>
        <w:t xml:space="preserve">Implemented data validation and governance procedures to maintain data quality and reliability of analytics outputs. </w:t>
      </w:r>
    </w:p>
    <w:p w14:paraId="76884B31" w14:textId="2F4F35FC" w:rsidR="003C0646" w:rsidRPr="003C0646" w:rsidRDefault="003C0646" w:rsidP="003C0646">
      <w:pPr>
        <w:pStyle w:val="NoSpacing"/>
        <w:numPr>
          <w:ilvl w:val="0"/>
          <w:numId w:val="40"/>
        </w:numPr>
        <w:rPr>
          <w:rFonts w:ascii="Sathu" w:hAnsi="Sathu" w:cs="Sathu"/>
          <w:sz w:val="20"/>
          <w:szCs w:val="20"/>
        </w:rPr>
      </w:pPr>
      <w:r w:rsidRPr="003C0646">
        <w:rPr>
          <w:rFonts w:ascii="Sathu" w:hAnsi="Sathu" w:cs="Sathu"/>
          <w:sz w:val="20"/>
          <w:szCs w:val="20"/>
        </w:rPr>
        <w:lastRenderedPageBreak/>
        <w:t xml:space="preserve">Migrated manual reporting processes to automated dashboards to improve efficiency and scalability. </w:t>
      </w:r>
    </w:p>
    <w:p w14:paraId="65B992CE" w14:textId="0CD6E07D" w:rsidR="003C0646" w:rsidRPr="003C0646" w:rsidRDefault="003C0646" w:rsidP="003C0646">
      <w:pPr>
        <w:pStyle w:val="NoSpacing"/>
        <w:numPr>
          <w:ilvl w:val="0"/>
          <w:numId w:val="40"/>
        </w:numPr>
        <w:rPr>
          <w:rFonts w:ascii="Sathu" w:hAnsi="Sathu" w:cs="Sathu"/>
          <w:sz w:val="20"/>
          <w:szCs w:val="20"/>
        </w:rPr>
      </w:pPr>
      <w:r w:rsidRPr="003C0646">
        <w:rPr>
          <w:rFonts w:ascii="Sathu" w:hAnsi="Sathu" w:cs="Sathu"/>
          <w:sz w:val="20"/>
          <w:szCs w:val="20"/>
        </w:rPr>
        <w:t xml:space="preserve">Collaborated with teams to translate business requirements into actionable analytics and reporting solutions. </w:t>
      </w:r>
    </w:p>
    <w:p w14:paraId="1B41DA5B" w14:textId="2A6ECA04" w:rsidR="003C0646" w:rsidRPr="003C0646" w:rsidRDefault="003C0646" w:rsidP="003C0646">
      <w:pPr>
        <w:pStyle w:val="NoSpacing"/>
        <w:numPr>
          <w:ilvl w:val="0"/>
          <w:numId w:val="40"/>
        </w:numPr>
        <w:rPr>
          <w:rFonts w:ascii="Sathu" w:hAnsi="Sathu" w:cs="Sathu"/>
          <w:sz w:val="20"/>
          <w:szCs w:val="20"/>
        </w:rPr>
      </w:pPr>
      <w:r w:rsidRPr="003C0646">
        <w:rPr>
          <w:rFonts w:ascii="Sathu" w:hAnsi="Sathu" w:cs="Sathu"/>
          <w:sz w:val="20"/>
          <w:szCs w:val="20"/>
        </w:rPr>
        <w:t xml:space="preserve">Mentored junior team members on SQL, Python, Tableau, and Power BI best practices. </w:t>
      </w:r>
    </w:p>
    <w:p w14:paraId="08A1FBDB" w14:textId="7748D48A" w:rsidR="003C0646" w:rsidRPr="003C0646" w:rsidRDefault="003C0646" w:rsidP="003C0646">
      <w:pPr>
        <w:pStyle w:val="NoSpacing"/>
        <w:numPr>
          <w:ilvl w:val="0"/>
          <w:numId w:val="40"/>
        </w:numPr>
        <w:rPr>
          <w:rFonts w:ascii="Sathu" w:hAnsi="Sathu" w:cs="Sathu"/>
          <w:sz w:val="20"/>
          <w:szCs w:val="20"/>
        </w:rPr>
      </w:pPr>
      <w:r w:rsidRPr="003C0646">
        <w:rPr>
          <w:rFonts w:ascii="Sathu" w:hAnsi="Sathu" w:cs="Sathu"/>
          <w:sz w:val="20"/>
          <w:szCs w:val="20"/>
        </w:rPr>
        <w:t>Applied Agile methodology to deliver iterative improvements to analytics and reporting processes.</w:t>
      </w:r>
    </w:p>
    <w:p w14:paraId="2E682B6E" w14:textId="77777777" w:rsidR="003C0646" w:rsidRDefault="003C0646" w:rsidP="008D56C7">
      <w:pPr>
        <w:pStyle w:val="NoSpacing"/>
        <w:ind w:left="360"/>
        <w:rPr>
          <w:rFonts w:ascii="Sathu" w:hAnsi="Sathu" w:cs="Sathu"/>
          <w:sz w:val="20"/>
          <w:szCs w:val="20"/>
        </w:rPr>
      </w:pPr>
    </w:p>
    <w:p w14:paraId="39764B1D" w14:textId="77777777" w:rsidR="003C0646" w:rsidRDefault="003C0646" w:rsidP="008D56C7">
      <w:pPr>
        <w:pStyle w:val="NoSpacing"/>
        <w:ind w:left="360"/>
        <w:rPr>
          <w:rFonts w:ascii="Sathu" w:hAnsi="Sathu" w:cs="Sathu"/>
          <w:sz w:val="20"/>
          <w:szCs w:val="20"/>
        </w:rPr>
      </w:pPr>
    </w:p>
    <w:p w14:paraId="097E97C0" w14:textId="77777777" w:rsidR="003C0646" w:rsidRPr="008D56C7" w:rsidRDefault="003C0646" w:rsidP="003C0646">
      <w:pPr>
        <w:pStyle w:val="NoSpacing"/>
        <w:rPr>
          <w:rFonts w:ascii="Sathu" w:hAnsi="Sathu" w:cs="Sathu"/>
          <w:sz w:val="20"/>
          <w:szCs w:val="20"/>
        </w:rPr>
      </w:pPr>
    </w:p>
    <w:p w14:paraId="5D87B83F" w14:textId="77777777" w:rsidR="003C0646" w:rsidRDefault="003C0646" w:rsidP="00BD7713">
      <w:pPr>
        <w:pStyle w:val="NoSpacing"/>
        <w:rPr>
          <w:rFonts w:ascii="Sathu" w:hAnsi="Sathu" w:cs="Sathu"/>
          <w:b/>
          <w:bCs/>
          <w:sz w:val="20"/>
          <w:szCs w:val="20"/>
        </w:rPr>
      </w:pPr>
    </w:p>
    <w:p w14:paraId="74575609" w14:textId="2627BCEE" w:rsidR="00BD7713" w:rsidRDefault="00E462C1" w:rsidP="00BD7713">
      <w:pPr>
        <w:pStyle w:val="NoSpacing"/>
      </w:pPr>
      <w:r w:rsidRPr="00BD7713">
        <w:rPr>
          <w:rFonts w:ascii="Sathu" w:hAnsi="Sathu" w:cs="Sathu" w:hint="cs"/>
          <w:b/>
          <w:bCs/>
          <w:sz w:val="20"/>
          <w:szCs w:val="20"/>
        </w:rPr>
        <w:t>Education</w:t>
      </w:r>
      <w:r>
        <w:t>:</w:t>
      </w:r>
    </w:p>
    <w:p w14:paraId="190953A8" w14:textId="77777777" w:rsidR="00BD7713" w:rsidRDefault="00BD7713" w:rsidP="00BD7713">
      <w:pPr>
        <w:pStyle w:val="NoSpacing"/>
      </w:pPr>
    </w:p>
    <w:p w14:paraId="7B8338C7" w14:textId="626A3F42" w:rsidR="00B0091E" w:rsidRDefault="00BD7713" w:rsidP="00BD7713">
      <w:pPr>
        <w:pStyle w:val="NoSpacing"/>
        <w:rPr>
          <w:rFonts w:ascii="Sathu" w:hAnsi="Sathu" w:cs="Sathu"/>
          <w:b/>
          <w:bCs/>
          <w:sz w:val="20"/>
          <w:szCs w:val="20"/>
        </w:rPr>
      </w:pPr>
      <w:proofErr w:type="gramStart"/>
      <w:r w:rsidRPr="00BD7713">
        <w:rPr>
          <w:rFonts w:ascii="Sathu" w:hAnsi="Sathu" w:cs="Sathu" w:hint="cs"/>
          <w:b/>
          <w:bCs/>
          <w:sz w:val="20"/>
          <w:szCs w:val="20"/>
        </w:rPr>
        <w:t xml:space="preserve">Master’s </w:t>
      </w:r>
      <w:r w:rsidR="008D56C7">
        <w:rPr>
          <w:rFonts w:ascii="Sathu" w:hAnsi="Sathu" w:cs="Sathu"/>
          <w:b/>
          <w:bCs/>
          <w:sz w:val="20"/>
          <w:szCs w:val="20"/>
        </w:rPr>
        <w:t xml:space="preserve"> in</w:t>
      </w:r>
      <w:proofErr w:type="gramEnd"/>
      <w:r w:rsidR="008D56C7">
        <w:rPr>
          <w:rFonts w:ascii="Sathu" w:hAnsi="Sathu" w:cs="Sathu"/>
          <w:b/>
          <w:bCs/>
          <w:sz w:val="20"/>
          <w:szCs w:val="20"/>
        </w:rPr>
        <w:t xml:space="preserve"> </w:t>
      </w:r>
      <w:r w:rsidRPr="00BD7713">
        <w:rPr>
          <w:rFonts w:ascii="Sathu" w:hAnsi="Sathu" w:cs="Sathu" w:hint="cs"/>
          <w:b/>
          <w:bCs/>
          <w:sz w:val="20"/>
          <w:szCs w:val="20"/>
        </w:rPr>
        <w:t xml:space="preserve"> Computer</w:t>
      </w:r>
      <w:r w:rsidR="00B0091E">
        <w:rPr>
          <w:rFonts w:ascii="Sathu" w:hAnsi="Sathu" w:cs="Sathu"/>
          <w:b/>
          <w:bCs/>
          <w:sz w:val="20"/>
          <w:szCs w:val="20"/>
        </w:rPr>
        <w:t xml:space="preserve"> </w:t>
      </w:r>
      <w:r w:rsidRPr="00BD7713">
        <w:rPr>
          <w:rFonts w:ascii="Sathu" w:hAnsi="Sathu" w:cs="Sathu" w:hint="cs"/>
          <w:b/>
          <w:bCs/>
          <w:sz w:val="20"/>
          <w:szCs w:val="20"/>
        </w:rPr>
        <w:t>Science, Western Illinois University</w:t>
      </w:r>
      <w:r w:rsidR="00B0091E">
        <w:rPr>
          <w:rFonts w:ascii="Sathu" w:hAnsi="Sathu" w:cs="Sathu"/>
          <w:b/>
          <w:bCs/>
          <w:sz w:val="20"/>
          <w:szCs w:val="20"/>
        </w:rPr>
        <w:t>, 2021</w:t>
      </w:r>
    </w:p>
    <w:p w14:paraId="59601022" w14:textId="4441AA1C" w:rsidR="00E462C1" w:rsidRPr="00BD7713" w:rsidRDefault="00E462C1" w:rsidP="00BD7713">
      <w:pPr>
        <w:pStyle w:val="NoSpacing"/>
        <w:rPr>
          <w:rFonts w:ascii="Sathu" w:hAnsi="Sathu" w:cs="Sathu"/>
          <w:b/>
          <w:bCs/>
          <w:sz w:val="20"/>
          <w:szCs w:val="20"/>
        </w:rPr>
      </w:pPr>
      <w:r w:rsidRPr="00BD7713">
        <w:rPr>
          <w:rFonts w:ascii="Sathu" w:hAnsi="Sathu" w:cs="Sathu" w:hint="cs"/>
          <w:b/>
          <w:bCs/>
          <w:sz w:val="20"/>
          <w:szCs w:val="20"/>
        </w:rPr>
        <w:br/>
      </w:r>
      <w:proofErr w:type="gramStart"/>
      <w:r w:rsidRPr="00BD7713">
        <w:rPr>
          <w:rFonts w:ascii="Sathu" w:hAnsi="Sathu" w:cs="Sathu" w:hint="cs"/>
          <w:b/>
          <w:bCs/>
          <w:sz w:val="20"/>
          <w:szCs w:val="20"/>
        </w:rPr>
        <w:t xml:space="preserve">Bachelor’s </w:t>
      </w:r>
      <w:r w:rsidR="008D56C7">
        <w:rPr>
          <w:rFonts w:ascii="Sathu" w:hAnsi="Sathu" w:cs="Sathu"/>
          <w:b/>
          <w:bCs/>
          <w:sz w:val="20"/>
          <w:szCs w:val="20"/>
        </w:rPr>
        <w:t xml:space="preserve"> in</w:t>
      </w:r>
      <w:proofErr w:type="gramEnd"/>
      <w:r w:rsidR="008D56C7">
        <w:rPr>
          <w:rFonts w:ascii="Sathu" w:hAnsi="Sathu" w:cs="Sathu"/>
          <w:b/>
          <w:bCs/>
          <w:sz w:val="20"/>
          <w:szCs w:val="20"/>
        </w:rPr>
        <w:t xml:space="preserve"> </w:t>
      </w:r>
      <w:r w:rsidR="00BD7713" w:rsidRPr="00BD7713">
        <w:rPr>
          <w:rFonts w:ascii="Sathu" w:hAnsi="Sathu" w:cs="Sathu" w:hint="cs"/>
          <w:b/>
          <w:bCs/>
          <w:sz w:val="20"/>
          <w:szCs w:val="20"/>
        </w:rPr>
        <w:t xml:space="preserve"> </w:t>
      </w:r>
      <w:r w:rsidRPr="00BD7713">
        <w:rPr>
          <w:rFonts w:ascii="Sathu" w:hAnsi="Sathu" w:cs="Sathu" w:hint="cs"/>
          <w:b/>
          <w:bCs/>
          <w:sz w:val="20"/>
          <w:szCs w:val="20"/>
        </w:rPr>
        <w:t>Computer</w:t>
      </w:r>
      <w:r w:rsidR="00B0091E">
        <w:rPr>
          <w:rFonts w:ascii="Sathu" w:hAnsi="Sathu" w:cs="Sathu"/>
          <w:b/>
          <w:bCs/>
          <w:sz w:val="20"/>
          <w:szCs w:val="20"/>
        </w:rPr>
        <w:t xml:space="preserve"> </w:t>
      </w:r>
      <w:r w:rsidRPr="00BD7713">
        <w:rPr>
          <w:rFonts w:ascii="Sathu" w:hAnsi="Sathu" w:cs="Sathu" w:hint="cs"/>
          <w:b/>
          <w:bCs/>
          <w:sz w:val="20"/>
          <w:szCs w:val="20"/>
        </w:rPr>
        <w:t>Science, JNTUH</w:t>
      </w:r>
      <w:r w:rsidR="00B0091E">
        <w:rPr>
          <w:rFonts w:ascii="Sathu" w:hAnsi="Sathu" w:cs="Sathu"/>
          <w:b/>
          <w:bCs/>
          <w:sz w:val="20"/>
          <w:szCs w:val="20"/>
        </w:rPr>
        <w:t>, 201</w:t>
      </w:r>
      <w:r w:rsidR="003C0646">
        <w:rPr>
          <w:rFonts w:ascii="Sathu" w:hAnsi="Sathu" w:cs="Sathu"/>
          <w:b/>
          <w:bCs/>
          <w:sz w:val="20"/>
          <w:szCs w:val="20"/>
        </w:rPr>
        <w:t>7</w:t>
      </w:r>
    </w:p>
    <w:sectPr w:rsidR="00E462C1" w:rsidRPr="00BD77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FAA5BD" w14:textId="77777777" w:rsidR="00EA0A63" w:rsidRDefault="00EA0A63" w:rsidP="008D56C7">
      <w:pPr>
        <w:spacing w:after="0" w:line="240" w:lineRule="auto"/>
      </w:pPr>
      <w:r>
        <w:separator/>
      </w:r>
    </w:p>
  </w:endnote>
  <w:endnote w:type="continuationSeparator" w:id="0">
    <w:p w14:paraId="619E5027" w14:textId="77777777" w:rsidR="00EA0A63" w:rsidRDefault="00EA0A63" w:rsidP="008D56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Garamond">
    <w:panose1 w:val="02020404030301010803"/>
    <w:charset w:val="00"/>
    <w:family w:val="roman"/>
    <w:pitch w:val="variable"/>
    <w:sig w:usb0="00000287" w:usb1="00000002" w:usb2="00000000" w:usb3="00000000" w:csb0="0000009F" w:csb1="00000000"/>
  </w:font>
  <w:font w:name="Sathu">
    <w:panose1 w:val="00000400000000000000"/>
    <w:charset w:val="DE"/>
    <w:family w:val="auto"/>
    <w:pitch w:val="variable"/>
    <w:sig w:usb0="01000001" w:usb1="00000000" w:usb2="00000000" w:usb3="00000000" w:csb0="00010197"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AFBCAF" w14:textId="77777777" w:rsidR="00EA0A63" w:rsidRDefault="00EA0A63" w:rsidP="008D56C7">
      <w:pPr>
        <w:spacing w:after="0" w:line="240" w:lineRule="auto"/>
      </w:pPr>
      <w:r>
        <w:separator/>
      </w:r>
    </w:p>
  </w:footnote>
  <w:footnote w:type="continuationSeparator" w:id="0">
    <w:p w14:paraId="5A5A5D84" w14:textId="77777777" w:rsidR="00EA0A63" w:rsidRDefault="00EA0A63" w:rsidP="008D56C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A42C5"/>
    <w:multiLevelType w:val="hybridMultilevel"/>
    <w:tmpl w:val="894493E6"/>
    <w:lvl w:ilvl="0" w:tplc="2000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01C17678"/>
    <w:multiLevelType w:val="hybridMultilevel"/>
    <w:tmpl w:val="6A5A7D54"/>
    <w:lvl w:ilvl="0" w:tplc="C4C2CB0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546F96"/>
    <w:multiLevelType w:val="multilevel"/>
    <w:tmpl w:val="439063A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4FB3457"/>
    <w:multiLevelType w:val="hybridMultilevel"/>
    <w:tmpl w:val="49A6E0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8CF1391"/>
    <w:multiLevelType w:val="hybridMultilevel"/>
    <w:tmpl w:val="BAACCCE4"/>
    <w:lvl w:ilvl="0" w:tplc="82987E30">
      <w:numFmt w:val="bullet"/>
      <w:lvlText w:val="•"/>
      <w:lvlJc w:val="left"/>
      <w:pPr>
        <w:ind w:left="720" w:hanging="360"/>
      </w:pPr>
      <w:rPr>
        <w:rFonts w:ascii="Garamond" w:eastAsia="Times New Roman"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C300C5"/>
    <w:multiLevelType w:val="hybridMultilevel"/>
    <w:tmpl w:val="7494D93E"/>
    <w:lvl w:ilvl="0" w:tplc="82987E30">
      <w:numFmt w:val="bullet"/>
      <w:lvlText w:val="•"/>
      <w:lvlJc w:val="left"/>
      <w:pPr>
        <w:ind w:left="720" w:hanging="360"/>
      </w:pPr>
      <w:rPr>
        <w:rFonts w:ascii="Garamond" w:eastAsia="Times New Roman"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CEE2602"/>
    <w:multiLevelType w:val="hybridMultilevel"/>
    <w:tmpl w:val="B5783254"/>
    <w:lvl w:ilvl="0" w:tplc="C4C2CB0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6872FC"/>
    <w:multiLevelType w:val="hybridMultilevel"/>
    <w:tmpl w:val="F81CF4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B2109D2"/>
    <w:multiLevelType w:val="hybridMultilevel"/>
    <w:tmpl w:val="463C0030"/>
    <w:lvl w:ilvl="0" w:tplc="C4C2CB0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C4B32C7"/>
    <w:multiLevelType w:val="hybridMultilevel"/>
    <w:tmpl w:val="68F0335E"/>
    <w:lvl w:ilvl="0" w:tplc="C4C2CB0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EC22673"/>
    <w:multiLevelType w:val="hybridMultilevel"/>
    <w:tmpl w:val="7EE235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0051D64"/>
    <w:multiLevelType w:val="hybridMultilevel"/>
    <w:tmpl w:val="734CA42A"/>
    <w:lvl w:ilvl="0" w:tplc="C4C2CB0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99D181B"/>
    <w:multiLevelType w:val="hybridMultilevel"/>
    <w:tmpl w:val="E2BC0BBE"/>
    <w:lvl w:ilvl="0" w:tplc="5CD839FC">
      <w:start w:val="1"/>
      <w:numFmt w:val="bullet"/>
      <w:lvlText w:val="•"/>
      <w:lvlJc w:val="left"/>
      <w:pPr>
        <w:ind w:left="720" w:hanging="360"/>
      </w:pPr>
      <w:rPr>
        <w:rFonts w:ascii="Times New Roman" w:hAnsi="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B4E05BD"/>
    <w:multiLevelType w:val="hybridMultilevel"/>
    <w:tmpl w:val="A19E9A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E702904"/>
    <w:multiLevelType w:val="hybridMultilevel"/>
    <w:tmpl w:val="4EF45F36"/>
    <w:lvl w:ilvl="0" w:tplc="C4C2CB0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81F4EC6"/>
    <w:multiLevelType w:val="hybridMultilevel"/>
    <w:tmpl w:val="B5D67BE0"/>
    <w:lvl w:ilvl="0" w:tplc="C4C2CB0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B503E3C"/>
    <w:multiLevelType w:val="hybridMultilevel"/>
    <w:tmpl w:val="879499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4A1088D"/>
    <w:multiLevelType w:val="hybridMultilevel"/>
    <w:tmpl w:val="5D9247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465F77F3"/>
    <w:multiLevelType w:val="hybridMultilevel"/>
    <w:tmpl w:val="E9CE3748"/>
    <w:lvl w:ilvl="0" w:tplc="B0D8C696">
      <w:start w:val="1"/>
      <w:numFmt w:val="bullet"/>
      <w:lvlText w:val=""/>
      <w:lvlJc w:val="left"/>
      <w:pPr>
        <w:ind w:left="720" w:hanging="360"/>
      </w:pPr>
      <w:rPr>
        <w:rFonts w:ascii="Symbol" w:hAnsi="Symbol" w:hint="default"/>
        <w:kern w:val="0"/>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6E75460"/>
    <w:multiLevelType w:val="hybridMultilevel"/>
    <w:tmpl w:val="4978E2F8"/>
    <w:lvl w:ilvl="0" w:tplc="C55C0ACC">
      <w:start w:val="5"/>
      <w:numFmt w:val="bullet"/>
      <w:lvlText w:val="-"/>
      <w:lvlJc w:val="left"/>
      <w:pPr>
        <w:ind w:left="720" w:hanging="360"/>
      </w:pPr>
      <w:rPr>
        <w:rFonts w:ascii="Times New Roman" w:eastAsia="Times New Roman" w:hAnsi="Times New Roman" w:cs="Times New Roman"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0" w15:restartNumberingAfterBreak="0">
    <w:nsid w:val="495F0FA7"/>
    <w:multiLevelType w:val="hybridMultilevel"/>
    <w:tmpl w:val="7612078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1" w15:restartNumberingAfterBreak="0">
    <w:nsid w:val="4BC7461F"/>
    <w:multiLevelType w:val="hybridMultilevel"/>
    <w:tmpl w:val="8C4A60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4D0A31E8"/>
    <w:multiLevelType w:val="multilevel"/>
    <w:tmpl w:val="B7A4B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4A32619"/>
    <w:multiLevelType w:val="hybridMultilevel"/>
    <w:tmpl w:val="8ECA6D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576A42C8"/>
    <w:multiLevelType w:val="hybridMultilevel"/>
    <w:tmpl w:val="64A6C514"/>
    <w:lvl w:ilvl="0" w:tplc="C4C2CB0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7A80758"/>
    <w:multiLevelType w:val="hybridMultilevel"/>
    <w:tmpl w:val="1A7C5D5A"/>
    <w:lvl w:ilvl="0" w:tplc="B0D8C696">
      <w:start w:val="1"/>
      <w:numFmt w:val="bullet"/>
      <w:lvlText w:val=""/>
      <w:lvlJc w:val="left"/>
      <w:pPr>
        <w:ind w:left="720" w:hanging="360"/>
      </w:pPr>
      <w:rPr>
        <w:rFonts w:ascii="Symbol" w:hAnsi="Symbol" w:hint="default"/>
        <w:kern w:val="0"/>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90C7175"/>
    <w:multiLevelType w:val="multilevel"/>
    <w:tmpl w:val="EAA66EE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27" w15:restartNumberingAfterBreak="0">
    <w:nsid w:val="5947358B"/>
    <w:multiLevelType w:val="multilevel"/>
    <w:tmpl w:val="C6A641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047F10"/>
    <w:multiLevelType w:val="hybridMultilevel"/>
    <w:tmpl w:val="D8BE9AFE"/>
    <w:lvl w:ilvl="0" w:tplc="C4C2CB0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0C37171"/>
    <w:multiLevelType w:val="hybridMultilevel"/>
    <w:tmpl w:val="A17EC5AC"/>
    <w:lvl w:ilvl="0" w:tplc="82987E30">
      <w:numFmt w:val="bullet"/>
      <w:lvlText w:val="•"/>
      <w:lvlJc w:val="left"/>
      <w:pPr>
        <w:ind w:left="720" w:hanging="360"/>
      </w:pPr>
      <w:rPr>
        <w:rFonts w:ascii="Garamond" w:eastAsia="Times New Roman"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DB749CA"/>
    <w:multiLevelType w:val="hybridMultilevel"/>
    <w:tmpl w:val="32FE91A2"/>
    <w:lvl w:ilvl="0" w:tplc="C4C2CB0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013DBB"/>
    <w:multiLevelType w:val="hybridMultilevel"/>
    <w:tmpl w:val="300EF3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1EB0D37"/>
    <w:multiLevelType w:val="hybridMultilevel"/>
    <w:tmpl w:val="547ED014"/>
    <w:lvl w:ilvl="0" w:tplc="C4C2CB0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4E7145B"/>
    <w:multiLevelType w:val="hybridMultilevel"/>
    <w:tmpl w:val="281633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75B31BF2"/>
    <w:multiLevelType w:val="hybridMultilevel"/>
    <w:tmpl w:val="825810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5" w15:restartNumberingAfterBreak="0">
    <w:nsid w:val="7C3A09BC"/>
    <w:multiLevelType w:val="hybridMultilevel"/>
    <w:tmpl w:val="3A869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C9D6CED"/>
    <w:multiLevelType w:val="hybridMultilevel"/>
    <w:tmpl w:val="3C503008"/>
    <w:lvl w:ilvl="0" w:tplc="C4C2CB0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F344CBF"/>
    <w:multiLevelType w:val="hybridMultilevel"/>
    <w:tmpl w:val="E30CFB56"/>
    <w:lvl w:ilvl="0" w:tplc="C4C2CB0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FAD6C69"/>
    <w:multiLevelType w:val="hybridMultilevel"/>
    <w:tmpl w:val="920C5B0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num w:numId="1" w16cid:durableId="2098089535">
    <w:abstractNumId w:val="27"/>
  </w:num>
  <w:num w:numId="2" w16cid:durableId="1475098305">
    <w:abstractNumId w:val="19"/>
  </w:num>
  <w:num w:numId="3" w16cid:durableId="1716276156">
    <w:abstractNumId w:val="32"/>
  </w:num>
  <w:num w:numId="4" w16cid:durableId="1160190976">
    <w:abstractNumId w:val="34"/>
  </w:num>
  <w:num w:numId="5" w16cid:durableId="409347865">
    <w:abstractNumId w:val="8"/>
  </w:num>
  <w:num w:numId="6" w16cid:durableId="1178495764">
    <w:abstractNumId w:val="15"/>
  </w:num>
  <w:num w:numId="7" w16cid:durableId="1608007094">
    <w:abstractNumId w:val="9"/>
  </w:num>
  <w:num w:numId="8" w16cid:durableId="1315842731">
    <w:abstractNumId w:val="19"/>
  </w:num>
  <w:num w:numId="9" w16cid:durableId="1749111447">
    <w:abstractNumId w:val="38"/>
  </w:num>
  <w:num w:numId="10" w16cid:durableId="1222253863">
    <w:abstractNumId w:val="20"/>
  </w:num>
  <w:num w:numId="11" w16cid:durableId="1628200256">
    <w:abstractNumId w:val="26"/>
  </w:num>
  <w:num w:numId="12" w16cid:durableId="719207370">
    <w:abstractNumId w:val="1"/>
  </w:num>
  <w:num w:numId="13" w16cid:durableId="1998027883">
    <w:abstractNumId w:val="37"/>
  </w:num>
  <w:num w:numId="14" w16cid:durableId="210194316">
    <w:abstractNumId w:val="28"/>
  </w:num>
  <w:num w:numId="15" w16cid:durableId="171377081">
    <w:abstractNumId w:val="14"/>
  </w:num>
  <w:num w:numId="16" w16cid:durableId="2078698343">
    <w:abstractNumId w:val="24"/>
  </w:num>
  <w:num w:numId="17" w16cid:durableId="1529948557">
    <w:abstractNumId w:val="36"/>
  </w:num>
  <w:num w:numId="18" w16cid:durableId="74127771">
    <w:abstractNumId w:val="6"/>
  </w:num>
  <w:num w:numId="19" w16cid:durableId="231888191">
    <w:abstractNumId w:val="11"/>
  </w:num>
  <w:num w:numId="20" w16cid:durableId="275716816">
    <w:abstractNumId w:val="30"/>
  </w:num>
  <w:num w:numId="21" w16cid:durableId="55857954">
    <w:abstractNumId w:val="35"/>
  </w:num>
  <w:num w:numId="22" w16cid:durableId="1685132187">
    <w:abstractNumId w:val="12"/>
  </w:num>
  <w:num w:numId="23" w16cid:durableId="735052321">
    <w:abstractNumId w:val="5"/>
  </w:num>
  <w:num w:numId="24" w16cid:durableId="280961311">
    <w:abstractNumId w:val="29"/>
  </w:num>
  <w:num w:numId="25" w16cid:durableId="1854107775">
    <w:abstractNumId w:val="4"/>
  </w:num>
  <w:num w:numId="26" w16cid:durableId="402411803">
    <w:abstractNumId w:val="21"/>
  </w:num>
  <w:num w:numId="27" w16cid:durableId="298463193">
    <w:abstractNumId w:val="2"/>
  </w:num>
  <w:num w:numId="28" w16cid:durableId="791630452">
    <w:abstractNumId w:val="16"/>
  </w:num>
  <w:num w:numId="29" w16cid:durableId="109203105">
    <w:abstractNumId w:val="23"/>
  </w:num>
  <w:num w:numId="30" w16cid:durableId="18632082">
    <w:abstractNumId w:val="10"/>
  </w:num>
  <w:num w:numId="31" w16cid:durableId="217016659">
    <w:abstractNumId w:val="3"/>
  </w:num>
  <w:num w:numId="32" w16cid:durableId="618415412">
    <w:abstractNumId w:val="17"/>
  </w:num>
  <w:num w:numId="33" w16cid:durableId="1890996828">
    <w:abstractNumId w:val="7"/>
  </w:num>
  <w:num w:numId="34" w16cid:durableId="1771311373">
    <w:abstractNumId w:val="25"/>
  </w:num>
  <w:num w:numId="35" w16cid:durableId="192771240">
    <w:abstractNumId w:val="18"/>
  </w:num>
  <w:num w:numId="36" w16cid:durableId="691882965">
    <w:abstractNumId w:val="33"/>
  </w:num>
  <w:num w:numId="37" w16cid:durableId="1193569436">
    <w:abstractNumId w:val="0"/>
  </w:num>
  <w:num w:numId="38" w16cid:durableId="221327422">
    <w:abstractNumId w:val="22"/>
  </w:num>
  <w:num w:numId="39" w16cid:durableId="1803648051">
    <w:abstractNumId w:val="31"/>
  </w:num>
  <w:num w:numId="40" w16cid:durableId="94280549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1698"/>
    <w:rsid w:val="00065EDE"/>
    <w:rsid w:val="00075E38"/>
    <w:rsid w:val="000D7F63"/>
    <w:rsid w:val="000F7E4E"/>
    <w:rsid w:val="00117563"/>
    <w:rsid w:val="00117983"/>
    <w:rsid w:val="00121AD8"/>
    <w:rsid w:val="0015235E"/>
    <w:rsid w:val="001A00E8"/>
    <w:rsid w:val="001B2FC6"/>
    <w:rsid w:val="001B67F2"/>
    <w:rsid w:val="001C3746"/>
    <w:rsid w:val="001F6D13"/>
    <w:rsid w:val="00202120"/>
    <w:rsid w:val="002109E1"/>
    <w:rsid w:val="002357F8"/>
    <w:rsid w:val="002526F1"/>
    <w:rsid w:val="00257E1F"/>
    <w:rsid w:val="00275066"/>
    <w:rsid w:val="00293812"/>
    <w:rsid w:val="002B1478"/>
    <w:rsid w:val="002B1CB5"/>
    <w:rsid w:val="002C4134"/>
    <w:rsid w:val="002F667B"/>
    <w:rsid w:val="0034572E"/>
    <w:rsid w:val="00356035"/>
    <w:rsid w:val="003933C8"/>
    <w:rsid w:val="003956AE"/>
    <w:rsid w:val="003B3E07"/>
    <w:rsid w:val="003C0646"/>
    <w:rsid w:val="003C58C7"/>
    <w:rsid w:val="003E2D7B"/>
    <w:rsid w:val="003F0265"/>
    <w:rsid w:val="003F5D9B"/>
    <w:rsid w:val="004012C3"/>
    <w:rsid w:val="0044077A"/>
    <w:rsid w:val="00443C12"/>
    <w:rsid w:val="0044640F"/>
    <w:rsid w:val="004821BC"/>
    <w:rsid w:val="004B32C0"/>
    <w:rsid w:val="004B6D5C"/>
    <w:rsid w:val="00514286"/>
    <w:rsid w:val="005163FC"/>
    <w:rsid w:val="0052280C"/>
    <w:rsid w:val="00532607"/>
    <w:rsid w:val="00534248"/>
    <w:rsid w:val="00561698"/>
    <w:rsid w:val="00565881"/>
    <w:rsid w:val="005752DD"/>
    <w:rsid w:val="00582349"/>
    <w:rsid w:val="00597EAD"/>
    <w:rsid w:val="005A0693"/>
    <w:rsid w:val="00604ABB"/>
    <w:rsid w:val="006C4456"/>
    <w:rsid w:val="006F2588"/>
    <w:rsid w:val="0072654C"/>
    <w:rsid w:val="00733263"/>
    <w:rsid w:val="00746A72"/>
    <w:rsid w:val="00793AFD"/>
    <w:rsid w:val="007B2433"/>
    <w:rsid w:val="007D289A"/>
    <w:rsid w:val="007F2EF8"/>
    <w:rsid w:val="00813985"/>
    <w:rsid w:val="00847923"/>
    <w:rsid w:val="00862806"/>
    <w:rsid w:val="008639CC"/>
    <w:rsid w:val="00877F0F"/>
    <w:rsid w:val="008806F5"/>
    <w:rsid w:val="008847ED"/>
    <w:rsid w:val="00886644"/>
    <w:rsid w:val="008A49A2"/>
    <w:rsid w:val="008A4AD9"/>
    <w:rsid w:val="008D56C7"/>
    <w:rsid w:val="008E606F"/>
    <w:rsid w:val="009173E8"/>
    <w:rsid w:val="00950886"/>
    <w:rsid w:val="00961547"/>
    <w:rsid w:val="0099454B"/>
    <w:rsid w:val="00995B41"/>
    <w:rsid w:val="009B6D53"/>
    <w:rsid w:val="009C30D7"/>
    <w:rsid w:val="009C7160"/>
    <w:rsid w:val="009F572A"/>
    <w:rsid w:val="00A05C2C"/>
    <w:rsid w:val="00A10BD6"/>
    <w:rsid w:val="00A15A45"/>
    <w:rsid w:val="00A178A7"/>
    <w:rsid w:val="00A402C8"/>
    <w:rsid w:val="00A55975"/>
    <w:rsid w:val="00A764FA"/>
    <w:rsid w:val="00AA0E1D"/>
    <w:rsid w:val="00AC0699"/>
    <w:rsid w:val="00AC3BCA"/>
    <w:rsid w:val="00AC45D9"/>
    <w:rsid w:val="00AE6FD5"/>
    <w:rsid w:val="00B0091E"/>
    <w:rsid w:val="00B432FD"/>
    <w:rsid w:val="00B43858"/>
    <w:rsid w:val="00B57B16"/>
    <w:rsid w:val="00B63514"/>
    <w:rsid w:val="00B93849"/>
    <w:rsid w:val="00B96375"/>
    <w:rsid w:val="00BD60DB"/>
    <w:rsid w:val="00BD7713"/>
    <w:rsid w:val="00BE5D6D"/>
    <w:rsid w:val="00BF5F17"/>
    <w:rsid w:val="00C0660A"/>
    <w:rsid w:val="00C244BB"/>
    <w:rsid w:val="00C367E9"/>
    <w:rsid w:val="00C44A6C"/>
    <w:rsid w:val="00C84B88"/>
    <w:rsid w:val="00C91F81"/>
    <w:rsid w:val="00CA3BC6"/>
    <w:rsid w:val="00CA409F"/>
    <w:rsid w:val="00CA6577"/>
    <w:rsid w:val="00CB62EC"/>
    <w:rsid w:val="00CB78E8"/>
    <w:rsid w:val="00CC0143"/>
    <w:rsid w:val="00CC497D"/>
    <w:rsid w:val="00CF0A5A"/>
    <w:rsid w:val="00D059A9"/>
    <w:rsid w:val="00D14B0C"/>
    <w:rsid w:val="00D83D3A"/>
    <w:rsid w:val="00D9296D"/>
    <w:rsid w:val="00DA0253"/>
    <w:rsid w:val="00DC5168"/>
    <w:rsid w:val="00DD0DF1"/>
    <w:rsid w:val="00DE50F6"/>
    <w:rsid w:val="00E23177"/>
    <w:rsid w:val="00E37904"/>
    <w:rsid w:val="00E462C1"/>
    <w:rsid w:val="00E9342F"/>
    <w:rsid w:val="00E9356F"/>
    <w:rsid w:val="00E956CB"/>
    <w:rsid w:val="00EA0A63"/>
    <w:rsid w:val="00EB4079"/>
    <w:rsid w:val="00ED06B0"/>
    <w:rsid w:val="00ED745B"/>
    <w:rsid w:val="00ED7957"/>
    <w:rsid w:val="00F054E4"/>
    <w:rsid w:val="00F67D62"/>
    <w:rsid w:val="00F86CB3"/>
    <w:rsid w:val="00F93038"/>
    <w:rsid w:val="00F94F07"/>
    <w:rsid w:val="00FB417F"/>
    <w:rsid w:val="00FD17AF"/>
    <w:rsid w:val="00FF2E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EAD7F55"/>
  <w15:docId w15:val="{51BF8721-FC72-474A-976B-3F924C4050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2349"/>
    <w:pPr>
      <w:spacing w:after="200" w:line="276" w:lineRule="auto"/>
    </w:pPr>
    <w:rPr>
      <w:rFonts w:ascii="Times New Roman" w:eastAsia="Calibri" w:hAnsi="Times New Roman" w:cs="Times New Roman"/>
      <w:sz w:val="24"/>
      <w:szCs w:val="24"/>
    </w:rPr>
  </w:style>
  <w:style w:type="paragraph" w:styleId="Heading6">
    <w:name w:val="heading 6"/>
    <w:basedOn w:val="Normal"/>
    <w:next w:val="Normal"/>
    <w:link w:val="Heading6Char"/>
    <w:semiHidden/>
    <w:unhideWhenUsed/>
    <w:qFormat/>
    <w:rsid w:val="00886644"/>
    <w:pPr>
      <w:keepNext/>
      <w:tabs>
        <w:tab w:val="right" w:leader="dot" w:pos="9360"/>
      </w:tabs>
      <w:spacing w:after="0" w:line="264" w:lineRule="auto"/>
      <w:ind w:left="288"/>
      <w:jc w:val="both"/>
      <w:outlineLvl w:val="5"/>
    </w:pPr>
    <w:rPr>
      <w:rFonts w:eastAsia="Times New Roman"/>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561698"/>
    <w:pPr>
      <w:spacing w:after="0" w:line="240" w:lineRule="auto"/>
      <w:ind w:left="720"/>
      <w:contextualSpacing/>
    </w:pPr>
    <w:rPr>
      <w:rFonts w:eastAsia="Times New Roman"/>
    </w:rPr>
  </w:style>
  <w:style w:type="character" w:customStyle="1" w:styleId="ListParagraphChar">
    <w:name w:val="List Paragraph Char"/>
    <w:basedOn w:val="DefaultParagraphFont"/>
    <w:link w:val="ListParagraph"/>
    <w:uiPriority w:val="34"/>
    <w:locked/>
    <w:rsid w:val="00A402C8"/>
    <w:rPr>
      <w:rFonts w:ascii="Times New Roman" w:eastAsia="Times New Roman" w:hAnsi="Times New Roman" w:cs="Times New Roman"/>
      <w:sz w:val="24"/>
      <w:szCs w:val="24"/>
    </w:rPr>
  </w:style>
  <w:style w:type="character" w:customStyle="1" w:styleId="Heading6Char">
    <w:name w:val="Heading 6 Char"/>
    <w:basedOn w:val="DefaultParagraphFont"/>
    <w:link w:val="Heading6"/>
    <w:semiHidden/>
    <w:rsid w:val="00886644"/>
    <w:rPr>
      <w:rFonts w:ascii="Times New Roman" w:eastAsia="Times New Roman" w:hAnsi="Times New Roman" w:cs="Times New Roman"/>
      <w:b/>
      <w:sz w:val="20"/>
      <w:szCs w:val="20"/>
    </w:rPr>
  </w:style>
  <w:style w:type="character" w:styleId="Hyperlink">
    <w:name w:val="Hyperlink"/>
    <w:basedOn w:val="DefaultParagraphFont"/>
    <w:uiPriority w:val="99"/>
    <w:unhideWhenUsed/>
    <w:rsid w:val="00CC0143"/>
    <w:rPr>
      <w:color w:val="467886" w:themeColor="hyperlink"/>
      <w:u w:val="single"/>
    </w:rPr>
  </w:style>
  <w:style w:type="character" w:customStyle="1" w:styleId="UnresolvedMention1">
    <w:name w:val="Unresolved Mention1"/>
    <w:basedOn w:val="DefaultParagraphFont"/>
    <w:uiPriority w:val="99"/>
    <w:semiHidden/>
    <w:unhideWhenUsed/>
    <w:rsid w:val="00CC0143"/>
    <w:rPr>
      <w:color w:val="605E5C"/>
      <w:shd w:val="clear" w:color="auto" w:fill="E1DFDD"/>
    </w:rPr>
  </w:style>
  <w:style w:type="table" w:styleId="TableGrid">
    <w:name w:val="Table Grid"/>
    <w:basedOn w:val="TableNormal"/>
    <w:uiPriority w:val="39"/>
    <w:rsid w:val="009615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A15A45"/>
    <w:pPr>
      <w:spacing w:after="0" w:line="240" w:lineRule="auto"/>
    </w:pPr>
    <w:rPr>
      <w:rFonts w:ascii="Times New Roman" w:eastAsia="Calibri" w:hAnsi="Times New Roman" w:cs="Times New Roman"/>
      <w:sz w:val="24"/>
      <w:szCs w:val="24"/>
    </w:rPr>
  </w:style>
  <w:style w:type="character" w:customStyle="1" w:styleId="NoSpacingChar">
    <w:name w:val="No Spacing Char"/>
    <w:link w:val="NoSpacing"/>
    <w:uiPriority w:val="1"/>
    <w:rsid w:val="008E606F"/>
    <w:rPr>
      <w:rFonts w:ascii="Times New Roman" w:eastAsia="Calibri" w:hAnsi="Times New Roman" w:cs="Times New Roman"/>
      <w:sz w:val="24"/>
      <w:szCs w:val="24"/>
    </w:rPr>
  </w:style>
  <w:style w:type="paragraph" w:styleId="NormalWeb">
    <w:name w:val="Normal (Web)"/>
    <w:basedOn w:val="Normal"/>
    <w:uiPriority w:val="99"/>
    <w:unhideWhenUsed/>
    <w:rsid w:val="00733263"/>
    <w:pPr>
      <w:spacing w:before="100" w:beforeAutospacing="1" w:after="100" w:afterAutospacing="1" w:line="240" w:lineRule="auto"/>
    </w:pPr>
    <w:rPr>
      <w:rFonts w:eastAsia="Times New Roman"/>
    </w:rPr>
  </w:style>
  <w:style w:type="character" w:styleId="Strong">
    <w:name w:val="Strong"/>
    <w:basedOn w:val="DefaultParagraphFont"/>
    <w:uiPriority w:val="22"/>
    <w:qFormat/>
    <w:rsid w:val="00733263"/>
    <w:rPr>
      <w:b/>
      <w:bCs/>
    </w:rPr>
  </w:style>
  <w:style w:type="paragraph" w:styleId="Header">
    <w:name w:val="header"/>
    <w:basedOn w:val="Normal"/>
    <w:link w:val="HeaderChar"/>
    <w:uiPriority w:val="99"/>
    <w:unhideWhenUsed/>
    <w:rsid w:val="008D56C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D56C7"/>
    <w:rPr>
      <w:rFonts w:ascii="Times New Roman" w:eastAsia="Calibri" w:hAnsi="Times New Roman" w:cs="Times New Roman"/>
      <w:sz w:val="24"/>
      <w:szCs w:val="24"/>
    </w:rPr>
  </w:style>
  <w:style w:type="paragraph" w:styleId="Footer">
    <w:name w:val="footer"/>
    <w:basedOn w:val="Normal"/>
    <w:link w:val="FooterChar"/>
    <w:uiPriority w:val="99"/>
    <w:unhideWhenUsed/>
    <w:rsid w:val="008D56C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D56C7"/>
    <w:rPr>
      <w:rFonts w:ascii="Times New Roman" w:eastAsia="Calibri"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93133">
      <w:bodyDiv w:val="1"/>
      <w:marLeft w:val="0"/>
      <w:marRight w:val="0"/>
      <w:marTop w:val="0"/>
      <w:marBottom w:val="0"/>
      <w:divBdr>
        <w:top w:val="none" w:sz="0" w:space="0" w:color="auto"/>
        <w:left w:val="none" w:sz="0" w:space="0" w:color="auto"/>
        <w:bottom w:val="none" w:sz="0" w:space="0" w:color="auto"/>
        <w:right w:val="none" w:sz="0" w:space="0" w:color="auto"/>
      </w:divBdr>
    </w:div>
    <w:div w:id="92095810">
      <w:bodyDiv w:val="1"/>
      <w:marLeft w:val="0"/>
      <w:marRight w:val="0"/>
      <w:marTop w:val="0"/>
      <w:marBottom w:val="0"/>
      <w:divBdr>
        <w:top w:val="none" w:sz="0" w:space="0" w:color="auto"/>
        <w:left w:val="none" w:sz="0" w:space="0" w:color="auto"/>
        <w:bottom w:val="none" w:sz="0" w:space="0" w:color="auto"/>
        <w:right w:val="none" w:sz="0" w:space="0" w:color="auto"/>
      </w:divBdr>
    </w:div>
    <w:div w:id="106825328">
      <w:bodyDiv w:val="1"/>
      <w:marLeft w:val="0"/>
      <w:marRight w:val="0"/>
      <w:marTop w:val="0"/>
      <w:marBottom w:val="0"/>
      <w:divBdr>
        <w:top w:val="none" w:sz="0" w:space="0" w:color="auto"/>
        <w:left w:val="none" w:sz="0" w:space="0" w:color="auto"/>
        <w:bottom w:val="none" w:sz="0" w:space="0" w:color="auto"/>
        <w:right w:val="none" w:sz="0" w:space="0" w:color="auto"/>
      </w:divBdr>
    </w:div>
    <w:div w:id="143859273">
      <w:bodyDiv w:val="1"/>
      <w:marLeft w:val="0"/>
      <w:marRight w:val="0"/>
      <w:marTop w:val="0"/>
      <w:marBottom w:val="0"/>
      <w:divBdr>
        <w:top w:val="none" w:sz="0" w:space="0" w:color="auto"/>
        <w:left w:val="none" w:sz="0" w:space="0" w:color="auto"/>
        <w:bottom w:val="none" w:sz="0" w:space="0" w:color="auto"/>
        <w:right w:val="none" w:sz="0" w:space="0" w:color="auto"/>
      </w:divBdr>
    </w:div>
    <w:div w:id="146018479">
      <w:bodyDiv w:val="1"/>
      <w:marLeft w:val="0"/>
      <w:marRight w:val="0"/>
      <w:marTop w:val="0"/>
      <w:marBottom w:val="0"/>
      <w:divBdr>
        <w:top w:val="none" w:sz="0" w:space="0" w:color="auto"/>
        <w:left w:val="none" w:sz="0" w:space="0" w:color="auto"/>
        <w:bottom w:val="none" w:sz="0" w:space="0" w:color="auto"/>
        <w:right w:val="none" w:sz="0" w:space="0" w:color="auto"/>
      </w:divBdr>
    </w:div>
    <w:div w:id="858398496">
      <w:bodyDiv w:val="1"/>
      <w:marLeft w:val="0"/>
      <w:marRight w:val="0"/>
      <w:marTop w:val="0"/>
      <w:marBottom w:val="0"/>
      <w:divBdr>
        <w:top w:val="none" w:sz="0" w:space="0" w:color="auto"/>
        <w:left w:val="none" w:sz="0" w:space="0" w:color="auto"/>
        <w:bottom w:val="none" w:sz="0" w:space="0" w:color="auto"/>
        <w:right w:val="none" w:sz="0" w:space="0" w:color="auto"/>
      </w:divBdr>
    </w:div>
    <w:div w:id="1669552307">
      <w:bodyDiv w:val="1"/>
      <w:marLeft w:val="0"/>
      <w:marRight w:val="0"/>
      <w:marTop w:val="0"/>
      <w:marBottom w:val="0"/>
      <w:divBdr>
        <w:top w:val="none" w:sz="0" w:space="0" w:color="auto"/>
        <w:left w:val="none" w:sz="0" w:space="0" w:color="auto"/>
        <w:bottom w:val="none" w:sz="0" w:space="0" w:color="auto"/>
        <w:right w:val="none" w:sz="0" w:space="0" w:color="auto"/>
      </w:divBdr>
    </w:div>
    <w:div w:id="17759024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ACA156-34EC-4E8E-ABB9-9B4ED1C77C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2360</Words>
  <Characters>13458</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sumaira rizvi</dc:creator>
  <cp:lastModifiedBy>rohan s</cp:lastModifiedBy>
  <cp:revision>2</cp:revision>
  <dcterms:created xsi:type="dcterms:W3CDTF">2025-11-12T17:51:00Z</dcterms:created>
  <dcterms:modified xsi:type="dcterms:W3CDTF">2025-11-12T17:51:00Z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76f3de11c9f2a06eabdc182c95ba1d4526d8f33b2a3526f72e9e73fa65c12935</vt:lpwstr>
  </property>
</Properties>
</file>