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C9" w:rsidRPr="000568C9" w:rsidRDefault="000568C9" w:rsidP="000568C9">
      <w:pPr>
        <w:widowControl/>
        <w:shd w:val="clear" w:color="auto" w:fill="FFFFFF"/>
        <w:spacing w:before="188" w:after="103" w:line="293" w:lineRule="atLeast"/>
        <w:jc w:val="left"/>
        <w:textAlignment w:val="baseline"/>
        <w:outlineLvl w:val="2"/>
        <w:rPr>
          <w:rFonts w:ascii="Segoe UI" w:eastAsia="宋体" w:hAnsi="Segoe UI" w:cs="Segoe UI"/>
          <w:color w:val="222222"/>
          <w:kern w:val="0"/>
          <w:sz w:val="56"/>
          <w:szCs w:val="56"/>
        </w:rPr>
      </w:pPr>
      <w:r w:rsidRPr="000568C9">
        <w:rPr>
          <w:rFonts w:ascii="Segoe UI" w:eastAsia="宋体" w:hAnsi="Segoe UI" w:cs="Segoe UI"/>
          <w:color w:val="222222"/>
          <w:kern w:val="0"/>
          <w:sz w:val="56"/>
          <w:szCs w:val="56"/>
        </w:rPr>
        <w:t>底层原理</w:t>
      </w:r>
    </w:p>
    <w:p w:rsidR="000568C9" w:rsidRPr="000568C9" w:rsidRDefault="000568C9" w:rsidP="000568C9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0568C9">
        <w:rPr>
          <w:rFonts w:ascii="Segoe UI" w:eastAsia="宋体" w:hAnsi="Segoe UI" w:cs="Segoe UI"/>
          <w:color w:val="444444"/>
          <w:kern w:val="0"/>
          <w:szCs w:val="21"/>
        </w:rPr>
        <w:t xml:space="preserve">SSH </w:t>
      </w:r>
      <w:r w:rsidRPr="000568C9">
        <w:rPr>
          <w:rFonts w:ascii="Segoe UI" w:eastAsia="宋体" w:hAnsi="Segoe UI" w:cs="Segoe UI"/>
          <w:color w:val="444444"/>
          <w:kern w:val="0"/>
          <w:szCs w:val="21"/>
        </w:rPr>
        <w:t>之所以能够保证安全，原因在于它采用了公</w:t>
      </w:r>
      <w:proofErr w:type="gramStart"/>
      <w:r w:rsidRPr="000568C9">
        <w:rPr>
          <w:rFonts w:ascii="Segoe UI" w:eastAsia="宋体" w:hAnsi="Segoe UI" w:cs="Segoe UI"/>
          <w:color w:val="444444"/>
          <w:kern w:val="0"/>
          <w:szCs w:val="21"/>
        </w:rPr>
        <w:t>钥</w:t>
      </w:r>
      <w:proofErr w:type="gramEnd"/>
      <w:r w:rsidRPr="000568C9">
        <w:rPr>
          <w:rFonts w:ascii="Segoe UI" w:eastAsia="宋体" w:hAnsi="Segoe UI" w:cs="Segoe UI"/>
          <w:color w:val="444444"/>
          <w:kern w:val="0"/>
          <w:szCs w:val="21"/>
        </w:rPr>
        <w:t>加密。</w:t>
      </w:r>
    </w:p>
    <w:p w:rsidR="000568C9" w:rsidRPr="000568C9" w:rsidRDefault="000568C9" w:rsidP="000568C9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0568C9">
        <w:rPr>
          <w:rFonts w:ascii="Segoe UI" w:eastAsia="宋体" w:hAnsi="Segoe UI" w:cs="Segoe UI"/>
          <w:color w:val="444444"/>
          <w:kern w:val="0"/>
          <w:szCs w:val="21"/>
        </w:rPr>
        <w:t>整个过程是这样的：</w:t>
      </w:r>
    </w:p>
    <w:p w:rsidR="000568C9" w:rsidRPr="000568C9" w:rsidRDefault="000568C9" w:rsidP="000568C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0568C9">
        <w:rPr>
          <w:rFonts w:ascii="inherit" w:eastAsia="宋体" w:hAnsi="inherit" w:cs="Segoe UI"/>
          <w:color w:val="444444"/>
          <w:kern w:val="0"/>
          <w:szCs w:val="21"/>
        </w:rPr>
        <w:t>远程主机收到用户的登录请求，把自己的公</w:t>
      </w:r>
      <w:proofErr w:type="gramStart"/>
      <w:r w:rsidRPr="000568C9">
        <w:rPr>
          <w:rFonts w:ascii="inherit" w:eastAsia="宋体" w:hAnsi="inherit" w:cs="Segoe UI"/>
          <w:color w:val="444444"/>
          <w:kern w:val="0"/>
          <w:szCs w:val="21"/>
        </w:rPr>
        <w:t>钥</w:t>
      </w:r>
      <w:proofErr w:type="gramEnd"/>
      <w:r w:rsidRPr="000568C9">
        <w:rPr>
          <w:rFonts w:ascii="inherit" w:eastAsia="宋体" w:hAnsi="inherit" w:cs="Segoe UI"/>
          <w:color w:val="444444"/>
          <w:kern w:val="0"/>
          <w:szCs w:val="21"/>
        </w:rPr>
        <w:t>发给用户；</w:t>
      </w:r>
    </w:p>
    <w:p w:rsidR="000568C9" w:rsidRPr="000568C9" w:rsidRDefault="000568C9" w:rsidP="000568C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0568C9">
        <w:rPr>
          <w:rFonts w:ascii="inherit" w:eastAsia="宋体" w:hAnsi="inherit" w:cs="Segoe UI"/>
          <w:color w:val="444444"/>
          <w:kern w:val="0"/>
          <w:szCs w:val="21"/>
        </w:rPr>
        <w:t>用户使用这个公</w:t>
      </w:r>
      <w:proofErr w:type="gramStart"/>
      <w:r w:rsidRPr="000568C9">
        <w:rPr>
          <w:rFonts w:ascii="inherit" w:eastAsia="宋体" w:hAnsi="inherit" w:cs="Segoe UI"/>
          <w:color w:val="444444"/>
          <w:kern w:val="0"/>
          <w:szCs w:val="21"/>
        </w:rPr>
        <w:t>钥</w:t>
      </w:r>
      <w:proofErr w:type="gramEnd"/>
      <w:r w:rsidRPr="000568C9">
        <w:rPr>
          <w:rFonts w:ascii="inherit" w:eastAsia="宋体" w:hAnsi="inherit" w:cs="Segoe UI"/>
          <w:color w:val="444444"/>
          <w:kern w:val="0"/>
          <w:szCs w:val="21"/>
        </w:rPr>
        <w:t>，将登录密码加密后，发送回来；</w:t>
      </w:r>
    </w:p>
    <w:p w:rsidR="000568C9" w:rsidRPr="000568C9" w:rsidRDefault="000568C9" w:rsidP="000568C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0568C9">
        <w:rPr>
          <w:rFonts w:ascii="inherit" w:eastAsia="宋体" w:hAnsi="inherit" w:cs="Segoe UI"/>
          <w:color w:val="444444"/>
          <w:kern w:val="0"/>
          <w:szCs w:val="21"/>
        </w:rPr>
        <w:t>远程主机用自己的私</w:t>
      </w:r>
      <w:proofErr w:type="gramStart"/>
      <w:r w:rsidRPr="000568C9">
        <w:rPr>
          <w:rFonts w:ascii="inherit" w:eastAsia="宋体" w:hAnsi="inherit" w:cs="Segoe UI"/>
          <w:color w:val="444444"/>
          <w:kern w:val="0"/>
          <w:szCs w:val="21"/>
        </w:rPr>
        <w:t>钥</w:t>
      </w:r>
      <w:proofErr w:type="gramEnd"/>
      <w:r w:rsidRPr="000568C9">
        <w:rPr>
          <w:rFonts w:ascii="inherit" w:eastAsia="宋体" w:hAnsi="inherit" w:cs="Segoe UI"/>
          <w:color w:val="444444"/>
          <w:kern w:val="0"/>
          <w:szCs w:val="21"/>
        </w:rPr>
        <w:t>，解密登录密码，如果密码正确，就同意用户登录。</w:t>
      </w:r>
    </w:p>
    <w:p w:rsidR="00C673B8" w:rsidRPr="000568C9" w:rsidRDefault="00C673B8">
      <w:bookmarkStart w:id="0" w:name="_GoBack"/>
      <w:bookmarkEnd w:id="0"/>
    </w:p>
    <w:sectPr w:rsidR="00C673B8" w:rsidRPr="00056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60996"/>
    <w:multiLevelType w:val="multilevel"/>
    <w:tmpl w:val="065C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65"/>
    <w:rsid w:val="00015F65"/>
    <w:rsid w:val="000568C9"/>
    <w:rsid w:val="00C6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29749-D1C2-4943-AB84-B4480E80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568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568C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568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2</cp:revision>
  <dcterms:created xsi:type="dcterms:W3CDTF">2020-03-19T01:16:00Z</dcterms:created>
  <dcterms:modified xsi:type="dcterms:W3CDTF">2020-03-19T03:56:00Z</dcterms:modified>
</cp:coreProperties>
</file>