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9E21" w14:textId="6CB27597" w:rsidR="007F4D11" w:rsidRDefault="009F733F" w:rsidP="00055526">
      <w:pPr>
        <w:jc w:val="center"/>
        <w:rPr>
          <w:rFonts w:ascii="Arial" w:hAnsi="Arial" w:cs="Arial"/>
          <w:b/>
          <w:bCs/>
          <w:sz w:val="36"/>
          <w:szCs w:val="36"/>
        </w:rPr>
      </w:pPr>
      <w:r>
        <w:rPr>
          <w:rFonts w:ascii="Arial" w:hAnsi="Arial" w:cs="Arial"/>
          <w:b/>
          <w:bCs/>
          <w:sz w:val="36"/>
          <w:szCs w:val="36"/>
        </w:rPr>
        <w:t>Trabajo de investigación</w:t>
      </w:r>
    </w:p>
    <w:p w14:paraId="6DE4A1DC" w14:textId="1A6CEA4D" w:rsidR="00BC3E49" w:rsidRDefault="009F733F" w:rsidP="00CC31B3">
      <w:pPr>
        <w:spacing w:line="360" w:lineRule="auto"/>
        <w:jc w:val="both"/>
        <w:rPr>
          <w:rFonts w:ascii="Arial" w:hAnsi="Arial" w:cs="Arial"/>
        </w:rPr>
      </w:pPr>
      <w:r w:rsidRPr="009F733F">
        <w:rPr>
          <w:rFonts w:ascii="Arial" w:hAnsi="Arial" w:cs="Arial"/>
        </w:rPr>
        <w:t xml:space="preserve">Deberás de hacer una investigación </w:t>
      </w:r>
      <w:r w:rsidR="00CC31B3">
        <w:rPr>
          <w:rFonts w:ascii="Arial" w:hAnsi="Arial" w:cs="Arial"/>
        </w:rPr>
        <w:t>sobre los satélites naturales del sistema solar y de los satélites artificiales que orbitan la Tierra, consultando ya sea libros, revistas, sitios de internet de divulgación científica u otras fuentes de consulta relacionadas al tema.</w:t>
      </w:r>
    </w:p>
    <w:p w14:paraId="33D0266B" w14:textId="6114D1A1" w:rsidR="00BF332F" w:rsidRDefault="002C49E9" w:rsidP="00BC3E49">
      <w:pPr>
        <w:spacing w:line="360" w:lineRule="auto"/>
        <w:jc w:val="both"/>
        <w:rPr>
          <w:rFonts w:ascii="Arial" w:hAnsi="Arial" w:cs="Arial"/>
        </w:rPr>
      </w:pPr>
      <w:r w:rsidRPr="002C49E9">
        <w:rPr>
          <w:rFonts w:ascii="Arial" w:hAnsi="Arial" w:cs="Arial"/>
          <w:b/>
          <w:bCs/>
        </w:rPr>
        <w:t xml:space="preserve">La actividad otorgará hasta </w:t>
      </w:r>
      <w:r w:rsidR="00AD29D2">
        <w:rPr>
          <w:rFonts w:ascii="Arial" w:hAnsi="Arial" w:cs="Arial"/>
          <w:b/>
          <w:bCs/>
        </w:rPr>
        <w:t>cinco</w:t>
      </w:r>
      <w:r w:rsidRPr="002C49E9">
        <w:rPr>
          <w:rFonts w:ascii="Arial" w:hAnsi="Arial" w:cs="Arial"/>
          <w:b/>
          <w:bCs/>
        </w:rPr>
        <w:t xml:space="preserve"> puntos para Evaluación Continua</w:t>
      </w:r>
      <w:r>
        <w:rPr>
          <w:rFonts w:ascii="Arial" w:hAnsi="Arial" w:cs="Arial"/>
        </w:rPr>
        <w:t>.</w:t>
      </w:r>
      <w:r w:rsidR="00BF332F">
        <w:rPr>
          <w:rFonts w:ascii="Arial" w:hAnsi="Arial" w:cs="Arial"/>
        </w:rPr>
        <w:t xml:space="preserve"> La entrega se realizará por la asignación en Teams.</w:t>
      </w:r>
    </w:p>
    <w:p w14:paraId="781020B3" w14:textId="672D435D" w:rsidR="00BF332F" w:rsidRDefault="00AD29D2" w:rsidP="00BF332F">
      <w:pPr>
        <w:spacing w:line="360" w:lineRule="auto"/>
        <w:jc w:val="both"/>
        <w:rPr>
          <w:rFonts w:ascii="Arial" w:hAnsi="Arial" w:cs="Arial"/>
        </w:rPr>
      </w:pPr>
      <w:r>
        <w:rPr>
          <w:rFonts w:ascii="Arial" w:hAnsi="Arial" w:cs="Arial"/>
        </w:rPr>
        <w:t>Se pide responder de manera clara, consistente y sin monosílabos, las siguientes preguntas (es decir, deberán de extender las respuestas apoyándose con las referencias)</w:t>
      </w:r>
    </w:p>
    <w:p w14:paraId="5890E1F8" w14:textId="725F3B7D" w:rsidR="00AD29D2" w:rsidRDefault="00AD29D2" w:rsidP="00AD29D2">
      <w:pPr>
        <w:pStyle w:val="Prrafodelista"/>
        <w:numPr>
          <w:ilvl w:val="0"/>
          <w:numId w:val="4"/>
        </w:numPr>
        <w:spacing w:line="360" w:lineRule="auto"/>
        <w:jc w:val="both"/>
        <w:rPr>
          <w:rFonts w:ascii="Arial" w:hAnsi="Arial" w:cs="Arial"/>
        </w:rPr>
      </w:pPr>
      <w:r>
        <w:rPr>
          <w:rFonts w:ascii="Arial" w:hAnsi="Arial" w:cs="Arial"/>
        </w:rPr>
        <w:t>¿Qué es un satélite natural?</w:t>
      </w:r>
    </w:p>
    <w:p w14:paraId="4C909178" w14:textId="3E0F5673" w:rsidR="00AD29D2" w:rsidRDefault="00AD29D2" w:rsidP="00AD29D2">
      <w:pPr>
        <w:pStyle w:val="Prrafodelista"/>
        <w:numPr>
          <w:ilvl w:val="0"/>
          <w:numId w:val="4"/>
        </w:numPr>
        <w:spacing w:line="360" w:lineRule="auto"/>
        <w:jc w:val="both"/>
        <w:rPr>
          <w:rFonts w:ascii="Arial" w:hAnsi="Arial" w:cs="Arial"/>
        </w:rPr>
      </w:pPr>
      <w:r>
        <w:rPr>
          <w:rFonts w:ascii="Arial" w:hAnsi="Arial" w:cs="Arial"/>
        </w:rPr>
        <w:t>¿Qué planetas del sistema solar tiene satélites?</w:t>
      </w:r>
    </w:p>
    <w:p w14:paraId="21E6CF83" w14:textId="50F64932" w:rsidR="00AD29D2" w:rsidRDefault="00AD29D2" w:rsidP="00AD29D2">
      <w:pPr>
        <w:pStyle w:val="Prrafodelista"/>
        <w:numPr>
          <w:ilvl w:val="0"/>
          <w:numId w:val="4"/>
        </w:numPr>
        <w:spacing w:line="360" w:lineRule="auto"/>
        <w:jc w:val="both"/>
        <w:rPr>
          <w:rFonts w:ascii="Arial" w:hAnsi="Arial" w:cs="Arial"/>
        </w:rPr>
      </w:pPr>
      <w:r>
        <w:rPr>
          <w:rFonts w:ascii="Arial" w:hAnsi="Arial" w:cs="Arial"/>
        </w:rPr>
        <w:t>¿Cuántos satélites tienen los planetas de la pregunta anterior? ¿Cómo se llaman? En caso de que la lista sea muy grande, anota el nombre de los 10 principales, indicando el criterio del por</w:t>
      </w:r>
      <w:r w:rsidR="00611FE1">
        <w:rPr>
          <w:rFonts w:ascii="Arial" w:hAnsi="Arial" w:cs="Arial"/>
        </w:rPr>
        <w:t xml:space="preserve"> </w:t>
      </w:r>
      <w:r>
        <w:rPr>
          <w:rFonts w:ascii="Arial" w:hAnsi="Arial" w:cs="Arial"/>
        </w:rPr>
        <w:t>qu</w:t>
      </w:r>
      <w:r w:rsidR="00611FE1">
        <w:rPr>
          <w:rFonts w:ascii="Arial" w:hAnsi="Arial" w:cs="Arial"/>
        </w:rPr>
        <w:t>é</w:t>
      </w:r>
      <w:r>
        <w:rPr>
          <w:rFonts w:ascii="Arial" w:hAnsi="Arial" w:cs="Arial"/>
        </w:rPr>
        <w:t xml:space="preserve"> son los principales (</w:t>
      </w:r>
      <w:r w:rsidR="00611FE1">
        <w:rPr>
          <w:rFonts w:ascii="Arial" w:hAnsi="Arial" w:cs="Arial"/>
        </w:rPr>
        <w:t xml:space="preserve">ya sea por su </w:t>
      </w:r>
      <w:r>
        <w:rPr>
          <w:rFonts w:ascii="Arial" w:hAnsi="Arial" w:cs="Arial"/>
        </w:rPr>
        <w:t xml:space="preserve">tamaño, </w:t>
      </w:r>
      <w:r w:rsidR="00611FE1">
        <w:rPr>
          <w:rFonts w:ascii="Arial" w:hAnsi="Arial" w:cs="Arial"/>
        </w:rPr>
        <w:t xml:space="preserve">fueron los </w:t>
      </w:r>
      <w:r>
        <w:rPr>
          <w:rFonts w:ascii="Arial" w:hAnsi="Arial" w:cs="Arial"/>
        </w:rPr>
        <w:t>primeros en descubrirse, etc.)</w:t>
      </w:r>
    </w:p>
    <w:p w14:paraId="3BA8055C" w14:textId="5553BEE0" w:rsidR="00AD29D2" w:rsidRDefault="00AD29D2" w:rsidP="00AD29D2">
      <w:pPr>
        <w:pStyle w:val="Prrafodelista"/>
        <w:numPr>
          <w:ilvl w:val="0"/>
          <w:numId w:val="4"/>
        </w:numPr>
        <w:spacing w:line="360" w:lineRule="auto"/>
        <w:jc w:val="both"/>
        <w:rPr>
          <w:rFonts w:ascii="Arial" w:hAnsi="Arial" w:cs="Arial"/>
        </w:rPr>
      </w:pPr>
      <w:r>
        <w:rPr>
          <w:rFonts w:ascii="Arial" w:hAnsi="Arial" w:cs="Arial"/>
        </w:rPr>
        <w:t>¿Qué es un satélite artificial?</w:t>
      </w:r>
    </w:p>
    <w:p w14:paraId="734197FE" w14:textId="23FA730A" w:rsidR="00AD29D2" w:rsidRDefault="00AD29D2" w:rsidP="00AD29D2">
      <w:pPr>
        <w:pStyle w:val="Prrafodelista"/>
        <w:numPr>
          <w:ilvl w:val="0"/>
          <w:numId w:val="4"/>
        </w:numPr>
        <w:spacing w:line="360" w:lineRule="auto"/>
        <w:jc w:val="both"/>
        <w:rPr>
          <w:rFonts w:ascii="Arial" w:hAnsi="Arial" w:cs="Arial"/>
        </w:rPr>
      </w:pPr>
      <w:r>
        <w:rPr>
          <w:rFonts w:ascii="Arial" w:hAnsi="Arial" w:cs="Arial"/>
        </w:rPr>
        <w:t>¿En qué año se lanzó el primer satélite artificial?</w:t>
      </w:r>
    </w:p>
    <w:p w14:paraId="7EAD11F6" w14:textId="2B19E463" w:rsidR="00AD29D2" w:rsidRDefault="00AD29D2" w:rsidP="00AD29D2">
      <w:pPr>
        <w:pStyle w:val="Prrafodelista"/>
        <w:numPr>
          <w:ilvl w:val="0"/>
          <w:numId w:val="4"/>
        </w:numPr>
        <w:spacing w:line="360" w:lineRule="auto"/>
        <w:jc w:val="both"/>
        <w:rPr>
          <w:rFonts w:ascii="Arial" w:hAnsi="Arial" w:cs="Arial"/>
        </w:rPr>
      </w:pPr>
      <w:r>
        <w:rPr>
          <w:rFonts w:ascii="Arial" w:hAnsi="Arial" w:cs="Arial"/>
        </w:rPr>
        <w:t>Para el año 2023, ¿cuántos satélites se tienen en órbita alrededor de la Tierra?</w:t>
      </w:r>
    </w:p>
    <w:p w14:paraId="1F77D78C" w14:textId="6A1070DB" w:rsidR="00AD29D2" w:rsidRPr="00AD29D2" w:rsidRDefault="00AD29D2" w:rsidP="00AD29D2">
      <w:pPr>
        <w:pStyle w:val="Prrafodelista"/>
        <w:numPr>
          <w:ilvl w:val="0"/>
          <w:numId w:val="4"/>
        </w:numPr>
        <w:spacing w:line="360" w:lineRule="auto"/>
        <w:jc w:val="both"/>
        <w:rPr>
          <w:rFonts w:ascii="Arial" w:hAnsi="Arial" w:cs="Arial"/>
        </w:rPr>
      </w:pPr>
      <w:r>
        <w:rPr>
          <w:rFonts w:ascii="Arial" w:hAnsi="Arial" w:cs="Arial"/>
        </w:rPr>
        <w:t>¿Para qué se utiliza un satélite artificial?</w:t>
      </w:r>
    </w:p>
    <w:p w14:paraId="0303AC70" w14:textId="698A41ED" w:rsidR="00BF332F" w:rsidRPr="00BF332F" w:rsidRDefault="00BF332F" w:rsidP="00BF332F">
      <w:pPr>
        <w:spacing w:line="360" w:lineRule="auto"/>
        <w:jc w:val="both"/>
        <w:rPr>
          <w:rFonts w:ascii="Arial" w:hAnsi="Arial" w:cs="Arial"/>
        </w:rPr>
      </w:pPr>
      <w:r w:rsidRPr="00BF332F">
        <w:rPr>
          <w:rFonts w:ascii="Arial" w:hAnsi="Arial" w:cs="Arial"/>
        </w:rPr>
        <w:t>A continuación se presenta una rúbrica en donde se señalan los elementos que debe de contener el trabajo que se entregará, así como los niveles de desempeño esperados.</w:t>
      </w:r>
    </w:p>
    <w:p w14:paraId="17A789E5" w14:textId="77777777" w:rsidR="009E0079" w:rsidRPr="00BC3E49" w:rsidRDefault="009E0079" w:rsidP="009E0079">
      <w:pPr>
        <w:rPr>
          <w:rFonts w:ascii="Arial" w:hAnsi="Arial" w:cs="Arial"/>
          <w:b/>
          <w:bCs/>
        </w:rPr>
      </w:pPr>
      <w:r w:rsidRPr="00BC3E49">
        <w:rPr>
          <w:rFonts w:ascii="Arial" w:hAnsi="Arial" w:cs="Arial"/>
          <w:b/>
          <w:bCs/>
        </w:rPr>
        <w:t>Importante:</w:t>
      </w:r>
    </w:p>
    <w:p w14:paraId="1161DA87" w14:textId="77777777" w:rsidR="009E0079" w:rsidRDefault="009E0079" w:rsidP="009E0079">
      <w:pPr>
        <w:pStyle w:val="Prrafodelista"/>
        <w:numPr>
          <w:ilvl w:val="0"/>
          <w:numId w:val="3"/>
        </w:numPr>
        <w:spacing w:line="360" w:lineRule="auto"/>
        <w:jc w:val="both"/>
        <w:rPr>
          <w:rFonts w:ascii="Arial" w:hAnsi="Arial" w:cs="Arial"/>
        </w:rPr>
      </w:pPr>
      <w:r>
        <w:rPr>
          <w:rFonts w:ascii="Arial" w:hAnsi="Arial" w:cs="Arial"/>
        </w:rPr>
        <w:t>Se pueden incluir imágenes, dibujos ya sea a mano o impresos.</w:t>
      </w:r>
    </w:p>
    <w:p w14:paraId="720939B1" w14:textId="77777777" w:rsidR="009E0079" w:rsidRDefault="009E0079" w:rsidP="009E0079">
      <w:pPr>
        <w:pStyle w:val="Prrafodelista"/>
        <w:numPr>
          <w:ilvl w:val="0"/>
          <w:numId w:val="3"/>
        </w:numPr>
        <w:spacing w:line="360" w:lineRule="auto"/>
        <w:jc w:val="both"/>
        <w:rPr>
          <w:rFonts w:ascii="Arial" w:hAnsi="Arial" w:cs="Arial"/>
        </w:rPr>
      </w:pPr>
      <w:r>
        <w:rPr>
          <w:rFonts w:ascii="Arial" w:hAnsi="Arial" w:cs="Arial"/>
        </w:rPr>
        <w:t>Cuentan con la libertad de presentar un trabajo creativo, que realce la presentación.</w:t>
      </w:r>
    </w:p>
    <w:p w14:paraId="66F73488" w14:textId="77777777" w:rsidR="009E0079" w:rsidRDefault="009E0079" w:rsidP="009E0079">
      <w:pPr>
        <w:pStyle w:val="Prrafodelista"/>
        <w:numPr>
          <w:ilvl w:val="0"/>
          <w:numId w:val="3"/>
        </w:numPr>
        <w:spacing w:line="360" w:lineRule="auto"/>
        <w:jc w:val="both"/>
        <w:rPr>
          <w:rFonts w:ascii="Arial" w:hAnsi="Arial" w:cs="Arial"/>
        </w:rPr>
      </w:pPr>
      <w:r>
        <w:rPr>
          <w:rFonts w:ascii="Arial" w:hAnsi="Arial" w:cs="Arial"/>
        </w:rPr>
        <w:t>Es necesario señalar que todo trabajo que se entregue como de elaboración propia y se identifique que fue elaborado con plataformas de inteligencia artificial (chatGPT, Google AI, Microsoft AI, etc.) será cancelado. Es por ello que se pide como elemento de evaluación, las referencias de consulta, que pueden ser: libros, revistas, sitios de internet de divulgación.</w:t>
      </w:r>
    </w:p>
    <w:p w14:paraId="71BDFE9B" w14:textId="0FA54584" w:rsidR="00BC3E49" w:rsidRPr="00BF332F" w:rsidRDefault="00BC3E49" w:rsidP="009E0079">
      <w:pPr>
        <w:spacing w:line="360" w:lineRule="auto"/>
        <w:jc w:val="both"/>
        <w:rPr>
          <w:rFonts w:ascii="Arial" w:hAnsi="Arial" w:cs="Arial"/>
        </w:rPr>
      </w:pPr>
      <w:r w:rsidRPr="00BF332F">
        <w:rPr>
          <w:rFonts w:ascii="Arial" w:hAnsi="Arial" w:cs="Arial"/>
        </w:rPr>
        <w:br w:type="page"/>
      </w:r>
    </w:p>
    <w:p w14:paraId="53460EA8" w14:textId="0FC2155C" w:rsidR="00055526" w:rsidRPr="003F2607" w:rsidRDefault="003B2EF6" w:rsidP="00055526">
      <w:pPr>
        <w:jc w:val="center"/>
        <w:rPr>
          <w:rFonts w:ascii="Arial" w:hAnsi="Arial" w:cs="Arial"/>
          <w:b/>
          <w:bCs/>
          <w:sz w:val="36"/>
          <w:szCs w:val="36"/>
        </w:rPr>
      </w:pPr>
      <w:r w:rsidRPr="003F2607">
        <w:rPr>
          <w:rFonts w:ascii="Arial" w:hAnsi="Arial" w:cs="Arial"/>
          <w:b/>
          <w:bCs/>
          <w:sz w:val="36"/>
          <w:szCs w:val="36"/>
        </w:rPr>
        <w:lastRenderedPageBreak/>
        <w:t>Rúbrica de evaluación</w:t>
      </w:r>
    </w:p>
    <w:p w14:paraId="34C1E396" w14:textId="7C8731D0" w:rsidR="00DA3338" w:rsidRPr="003F2607" w:rsidRDefault="009E0079" w:rsidP="00055526">
      <w:pPr>
        <w:jc w:val="center"/>
        <w:rPr>
          <w:rFonts w:ascii="Arial" w:hAnsi="Arial" w:cs="Arial"/>
          <w:b/>
          <w:bCs/>
          <w:sz w:val="36"/>
          <w:szCs w:val="36"/>
        </w:rPr>
      </w:pPr>
      <w:r>
        <w:rPr>
          <w:rFonts w:ascii="Arial" w:hAnsi="Arial" w:cs="Arial"/>
          <w:b/>
          <w:bCs/>
          <w:sz w:val="36"/>
          <w:szCs w:val="36"/>
        </w:rPr>
        <w:t>Satélites naturales y artificiales</w:t>
      </w:r>
    </w:p>
    <w:p w14:paraId="155C65AE" w14:textId="77777777" w:rsidR="003B2EF6" w:rsidRDefault="003B2EF6"/>
    <w:tbl>
      <w:tblPr>
        <w:tblStyle w:val="Tablaconcuadrcula"/>
        <w:tblW w:w="0" w:type="auto"/>
        <w:jc w:val="center"/>
        <w:tblCellMar>
          <w:top w:w="57" w:type="dxa"/>
          <w:bottom w:w="57" w:type="dxa"/>
        </w:tblCellMar>
        <w:tblLook w:val="04A0" w:firstRow="1" w:lastRow="0" w:firstColumn="1" w:lastColumn="0" w:noHBand="0" w:noVBand="1"/>
      </w:tblPr>
      <w:tblGrid>
        <w:gridCol w:w="1978"/>
        <w:gridCol w:w="2575"/>
        <w:gridCol w:w="2262"/>
        <w:gridCol w:w="2013"/>
      </w:tblGrid>
      <w:tr w:rsidR="003B2EF6" w:rsidRPr="003F2607" w14:paraId="7026DF9E" w14:textId="77777777" w:rsidTr="00611FE1">
        <w:trPr>
          <w:jc w:val="center"/>
        </w:trPr>
        <w:tc>
          <w:tcPr>
            <w:tcW w:w="1978" w:type="dxa"/>
            <w:vAlign w:val="center"/>
          </w:tcPr>
          <w:p w14:paraId="5875E510" w14:textId="40CFB7F3" w:rsidR="003B2EF6" w:rsidRPr="003F2607" w:rsidRDefault="003B2EF6" w:rsidP="00F42B12">
            <w:pPr>
              <w:jc w:val="center"/>
              <w:rPr>
                <w:rFonts w:ascii="Arial" w:hAnsi="Arial" w:cs="Arial"/>
                <w:b/>
                <w:bCs/>
              </w:rPr>
            </w:pPr>
            <w:r w:rsidRPr="003F2607">
              <w:rPr>
                <w:rFonts w:ascii="Arial" w:hAnsi="Arial" w:cs="Arial"/>
                <w:b/>
                <w:bCs/>
              </w:rPr>
              <w:t>Atributo</w:t>
            </w:r>
          </w:p>
        </w:tc>
        <w:tc>
          <w:tcPr>
            <w:tcW w:w="2575" w:type="dxa"/>
            <w:vAlign w:val="center"/>
          </w:tcPr>
          <w:p w14:paraId="47591F79" w14:textId="77777777" w:rsidR="003B2EF6" w:rsidRPr="003F2607" w:rsidRDefault="003B2EF6" w:rsidP="00F42B12">
            <w:pPr>
              <w:jc w:val="center"/>
              <w:rPr>
                <w:rFonts w:ascii="Arial" w:hAnsi="Arial" w:cs="Arial"/>
                <w:b/>
                <w:bCs/>
              </w:rPr>
            </w:pPr>
            <w:r w:rsidRPr="003F2607">
              <w:rPr>
                <w:rFonts w:ascii="Arial" w:hAnsi="Arial" w:cs="Arial"/>
                <w:b/>
                <w:bCs/>
              </w:rPr>
              <w:t>Excelente</w:t>
            </w:r>
          </w:p>
          <w:p w14:paraId="3DE17FB6" w14:textId="6D085FA7" w:rsidR="003B2EF6" w:rsidRPr="003F2607" w:rsidRDefault="003B2EF6" w:rsidP="00F42B12">
            <w:pPr>
              <w:jc w:val="center"/>
              <w:rPr>
                <w:rFonts w:ascii="Arial" w:hAnsi="Arial" w:cs="Arial"/>
                <w:b/>
                <w:bCs/>
              </w:rPr>
            </w:pPr>
            <w:r w:rsidRPr="003F2607">
              <w:rPr>
                <w:rFonts w:ascii="Arial" w:hAnsi="Arial" w:cs="Arial"/>
                <w:b/>
                <w:bCs/>
              </w:rPr>
              <w:t>(</w:t>
            </w:r>
            <w:r w:rsidR="00A25C7E">
              <w:rPr>
                <w:rFonts w:ascii="Arial" w:hAnsi="Arial" w:cs="Arial"/>
                <w:b/>
                <w:bCs/>
              </w:rPr>
              <w:t>1</w:t>
            </w:r>
            <w:r w:rsidRPr="003F2607">
              <w:rPr>
                <w:rFonts w:ascii="Arial" w:hAnsi="Arial" w:cs="Arial"/>
                <w:b/>
                <w:bCs/>
              </w:rPr>
              <w:t xml:space="preserve"> punto)</w:t>
            </w:r>
          </w:p>
        </w:tc>
        <w:tc>
          <w:tcPr>
            <w:tcW w:w="2262" w:type="dxa"/>
            <w:vAlign w:val="center"/>
          </w:tcPr>
          <w:p w14:paraId="4DC570E6" w14:textId="77777777" w:rsidR="003B2EF6" w:rsidRPr="003F2607" w:rsidRDefault="003B2EF6" w:rsidP="00F42B12">
            <w:pPr>
              <w:jc w:val="center"/>
              <w:rPr>
                <w:rFonts w:ascii="Arial" w:hAnsi="Arial" w:cs="Arial"/>
                <w:b/>
                <w:bCs/>
              </w:rPr>
            </w:pPr>
            <w:r w:rsidRPr="003F2607">
              <w:rPr>
                <w:rFonts w:ascii="Arial" w:hAnsi="Arial" w:cs="Arial"/>
                <w:b/>
                <w:bCs/>
              </w:rPr>
              <w:t>Bueno</w:t>
            </w:r>
          </w:p>
          <w:p w14:paraId="0EED4E59" w14:textId="3103D6E5" w:rsidR="003B2EF6" w:rsidRPr="003F2607" w:rsidRDefault="003B2EF6" w:rsidP="00F42B12">
            <w:pPr>
              <w:jc w:val="center"/>
              <w:rPr>
                <w:rFonts w:ascii="Arial" w:hAnsi="Arial" w:cs="Arial"/>
                <w:b/>
                <w:bCs/>
              </w:rPr>
            </w:pPr>
            <w:r w:rsidRPr="003F2607">
              <w:rPr>
                <w:rFonts w:ascii="Arial" w:hAnsi="Arial" w:cs="Arial"/>
                <w:b/>
                <w:bCs/>
              </w:rPr>
              <w:t>(0.5 puntos)</w:t>
            </w:r>
          </w:p>
        </w:tc>
        <w:tc>
          <w:tcPr>
            <w:tcW w:w="2013" w:type="dxa"/>
            <w:vAlign w:val="center"/>
          </w:tcPr>
          <w:p w14:paraId="36181C39" w14:textId="77777777" w:rsidR="003B2EF6" w:rsidRPr="003F2607" w:rsidRDefault="003B2EF6" w:rsidP="00F42B12">
            <w:pPr>
              <w:jc w:val="center"/>
              <w:rPr>
                <w:rFonts w:ascii="Arial" w:hAnsi="Arial" w:cs="Arial"/>
                <w:b/>
                <w:bCs/>
              </w:rPr>
            </w:pPr>
            <w:r w:rsidRPr="003F2607">
              <w:rPr>
                <w:rFonts w:ascii="Arial" w:hAnsi="Arial" w:cs="Arial"/>
                <w:b/>
                <w:bCs/>
              </w:rPr>
              <w:t>Suficiente</w:t>
            </w:r>
          </w:p>
          <w:p w14:paraId="40E36F05" w14:textId="72A876B6" w:rsidR="003B2EF6" w:rsidRPr="003F2607" w:rsidRDefault="003B2EF6" w:rsidP="00F42B12">
            <w:pPr>
              <w:jc w:val="center"/>
              <w:rPr>
                <w:rFonts w:ascii="Arial" w:hAnsi="Arial" w:cs="Arial"/>
                <w:b/>
                <w:bCs/>
              </w:rPr>
            </w:pPr>
            <w:r w:rsidRPr="003F2607">
              <w:rPr>
                <w:rFonts w:ascii="Arial" w:hAnsi="Arial" w:cs="Arial"/>
                <w:b/>
                <w:bCs/>
              </w:rPr>
              <w:t>(0 puntos)</w:t>
            </w:r>
          </w:p>
        </w:tc>
      </w:tr>
      <w:tr w:rsidR="003B2EF6" w:rsidRPr="003F2607" w14:paraId="13DEF2D1" w14:textId="77777777" w:rsidTr="00611FE1">
        <w:trPr>
          <w:jc w:val="center"/>
        </w:trPr>
        <w:tc>
          <w:tcPr>
            <w:tcW w:w="1978" w:type="dxa"/>
            <w:vAlign w:val="center"/>
          </w:tcPr>
          <w:p w14:paraId="1E5D9135" w14:textId="406678E4" w:rsidR="003B2EF6" w:rsidRPr="003F2607" w:rsidRDefault="003B2EF6" w:rsidP="00F42B12">
            <w:pPr>
              <w:rPr>
                <w:rFonts w:ascii="Arial" w:hAnsi="Arial" w:cs="Arial"/>
              </w:rPr>
            </w:pPr>
            <w:r w:rsidRPr="003F2607">
              <w:rPr>
                <w:rFonts w:ascii="Arial" w:hAnsi="Arial" w:cs="Arial"/>
              </w:rPr>
              <w:t>Presentación</w:t>
            </w:r>
          </w:p>
        </w:tc>
        <w:tc>
          <w:tcPr>
            <w:tcW w:w="2575" w:type="dxa"/>
            <w:vAlign w:val="center"/>
          </w:tcPr>
          <w:p w14:paraId="06986BCF" w14:textId="075F7836" w:rsidR="003B2EF6" w:rsidRPr="003F2607" w:rsidRDefault="00106738" w:rsidP="00F42B12">
            <w:pPr>
              <w:rPr>
                <w:rFonts w:ascii="Arial" w:hAnsi="Arial" w:cs="Arial"/>
              </w:rPr>
            </w:pPr>
            <w:r w:rsidRPr="003F2607">
              <w:rPr>
                <w:rFonts w:ascii="Arial" w:hAnsi="Arial" w:cs="Arial"/>
              </w:rPr>
              <w:t>Se escribe a mano cada una de las hojas del trabajo.</w:t>
            </w:r>
          </w:p>
        </w:tc>
        <w:tc>
          <w:tcPr>
            <w:tcW w:w="2262" w:type="dxa"/>
            <w:vAlign w:val="center"/>
          </w:tcPr>
          <w:p w14:paraId="206C979A" w14:textId="60658B57" w:rsidR="003B2EF6" w:rsidRPr="003F2607" w:rsidRDefault="00106738" w:rsidP="00F42B12">
            <w:pPr>
              <w:rPr>
                <w:rFonts w:ascii="Arial" w:hAnsi="Arial" w:cs="Arial"/>
              </w:rPr>
            </w:pPr>
            <w:r w:rsidRPr="003F2607">
              <w:rPr>
                <w:rFonts w:ascii="Arial" w:hAnsi="Arial" w:cs="Arial"/>
              </w:rPr>
              <w:t>Se elabora en un procesador de texto</w:t>
            </w:r>
            <w:r w:rsidR="007F4D11">
              <w:rPr>
                <w:rFonts w:ascii="Arial" w:hAnsi="Arial" w:cs="Arial"/>
              </w:rPr>
              <w:t>, o se prepara con alguna otra aplicación informática.</w:t>
            </w:r>
          </w:p>
        </w:tc>
        <w:tc>
          <w:tcPr>
            <w:tcW w:w="2013" w:type="dxa"/>
            <w:vAlign w:val="center"/>
          </w:tcPr>
          <w:p w14:paraId="0100B9A7" w14:textId="57120561" w:rsidR="003B2EF6" w:rsidRPr="003F2607" w:rsidRDefault="00106738" w:rsidP="00F42B12">
            <w:pPr>
              <w:rPr>
                <w:rFonts w:ascii="Arial" w:hAnsi="Arial" w:cs="Arial"/>
              </w:rPr>
            </w:pPr>
            <w:r w:rsidRPr="003F2607">
              <w:rPr>
                <w:rFonts w:ascii="Arial" w:hAnsi="Arial" w:cs="Arial"/>
              </w:rPr>
              <w:t>Se elabora con imágenes tomadas de sitios de internet.</w:t>
            </w:r>
          </w:p>
        </w:tc>
      </w:tr>
      <w:tr w:rsidR="00F42B12" w:rsidRPr="003F2607" w14:paraId="15CE77EE" w14:textId="77777777" w:rsidTr="00611FE1">
        <w:trPr>
          <w:jc w:val="center"/>
        </w:trPr>
        <w:tc>
          <w:tcPr>
            <w:tcW w:w="1978" w:type="dxa"/>
            <w:vAlign w:val="center"/>
          </w:tcPr>
          <w:p w14:paraId="43CA5859" w14:textId="5C051327" w:rsidR="00F42B12" w:rsidRPr="003F2607" w:rsidRDefault="009E0079" w:rsidP="00F42B12">
            <w:pPr>
              <w:rPr>
                <w:rFonts w:ascii="Arial" w:hAnsi="Arial" w:cs="Arial"/>
              </w:rPr>
            </w:pPr>
            <w:r>
              <w:rPr>
                <w:rFonts w:ascii="Arial" w:hAnsi="Arial" w:cs="Arial"/>
              </w:rPr>
              <w:t>Respuestas</w:t>
            </w:r>
          </w:p>
        </w:tc>
        <w:tc>
          <w:tcPr>
            <w:tcW w:w="2575" w:type="dxa"/>
            <w:vAlign w:val="center"/>
          </w:tcPr>
          <w:p w14:paraId="10678394" w14:textId="78B2B9E7" w:rsidR="00F42B12" w:rsidRDefault="009E0079" w:rsidP="00F42B12">
            <w:pPr>
              <w:rPr>
                <w:rFonts w:ascii="Arial" w:hAnsi="Arial" w:cs="Arial"/>
              </w:rPr>
            </w:pPr>
            <w:r>
              <w:rPr>
                <w:rFonts w:ascii="Arial" w:hAnsi="Arial" w:cs="Arial"/>
              </w:rPr>
              <w:t xml:space="preserve">Elabora enunciados que responden de manera clara cada pregunta, </w:t>
            </w:r>
            <w:r w:rsidR="00611FE1">
              <w:rPr>
                <w:rFonts w:ascii="Arial" w:hAnsi="Arial" w:cs="Arial"/>
              </w:rPr>
              <w:t>aporta una respuesta extendida</w:t>
            </w:r>
            <w:r>
              <w:rPr>
                <w:rFonts w:ascii="Arial" w:hAnsi="Arial" w:cs="Arial"/>
              </w:rPr>
              <w:t xml:space="preserve"> y </w:t>
            </w:r>
            <w:r w:rsidR="00611FE1">
              <w:rPr>
                <w:rFonts w:ascii="Arial" w:hAnsi="Arial" w:cs="Arial"/>
              </w:rPr>
              <w:t xml:space="preserve">se </w:t>
            </w:r>
            <w:r>
              <w:rPr>
                <w:rFonts w:ascii="Arial" w:hAnsi="Arial" w:cs="Arial"/>
              </w:rPr>
              <w:t>apoy</w:t>
            </w:r>
            <w:r w:rsidR="00611FE1">
              <w:rPr>
                <w:rFonts w:ascii="Arial" w:hAnsi="Arial" w:cs="Arial"/>
              </w:rPr>
              <w:t>a</w:t>
            </w:r>
            <w:r>
              <w:rPr>
                <w:rFonts w:ascii="Arial" w:hAnsi="Arial" w:cs="Arial"/>
              </w:rPr>
              <w:t xml:space="preserve"> con las fuentes de consulta.</w:t>
            </w:r>
            <w:r w:rsidR="00611FE1">
              <w:rPr>
                <w:rFonts w:ascii="Arial" w:hAnsi="Arial" w:cs="Arial"/>
              </w:rPr>
              <w:t xml:space="preserve"> Organiza la información en forma de una tabla.</w:t>
            </w:r>
          </w:p>
          <w:p w14:paraId="579208D6" w14:textId="77777777" w:rsidR="00611FE1" w:rsidRDefault="00611FE1" w:rsidP="00F42B12">
            <w:pPr>
              <w:rPr>
                <w:rFonts w:ascii="Arial" w:hAnsi="Arial" w:cs="Arial"/>
              </w:rPr>
            </w:pPr>
          </w:p>
          <w:p w14:paraId="44AC2F5D" w14:textId="42147128" w:rsidR="00611FE1" w:rsidRPr="00611FE1" w:rsidRDefault="00611FE1" w:rsidP="00611FE1">
            <w:pPr>
              <w:jc w:val="center"/>
              <w:rPr>
                <w:rFonts w:ascii="Arial" w:hAnsi="Arial" w:cs="Arial"/>
                <w:b/>
                <w:bCs/>
              </w:rPr>
            </w:pPr>
            <w:r w:rsidRPr="00611FE1">
              <w:rPr>
                <w:rFonts w:ascii="Arial" w:hAnsi="Arial" w:cs="Arial"/>
                <w:b/>
                <w:bCs/>
              </w:rPr>
              <w:t>(2 puntos)</w:t>
            </w:r>
          </w:p>
        </w:tc>
        <w:tc>
          <w:tcPr>
            <w:tcW w:w="2262" w:type="dxa"/>
            <w:vAlign w:val="center"/>
          </w:tcPr>
          <w:p w14:paraId="1CA1E53E" w14:textId="230A84BD" w:rsidR="00611FE1" w:rsidRPr="003F2607" w:rsidRDefault="009E0079" w:rsidP="00F42B12">
            <w:pPr>
              <w:rPr>
                <w:rFonts w:ascii="Arial" w:hAnsi="Arial" w:cs="Arial"/>
              </w:rPr>
            </w:pPr>
            <w:r>
              <w:rPr>
                <w:rFonts w:ascii="Arial" w:hAnsi="Arial" w:cs="Arial"/>
              </w:rPr>
              <w:t>Las respuestas son demasiado breves</w:t>
            </w:r>
            <w:r w:rsidR="00611FE1">
              <w:rPr>
                <w:rFonts w:ascii="Arial" w:hAnsi="Arial" w:cs="Arial"/>
              </w:rPr>
              <w:t>, no extiende su enunciado.</w:t>
            </w:r>
          </w:p>
        </w:tc>
        <w:tc>
          <w:tcPr>
            <w:tcW w:w="2013" w:type="dxa"/>
            <w:vAlign w:val="center"/>
          </w:tcPr>
          <w:p w14:paraId="09E448EE" w14:textId="21E5620E" w:rsidR="00F42B12" w:rsidRPr="003F2607" w:rsidRDefault="00611FE1" w:rsidP="00F42B12">
            <w:pPr>
              <w:rPr>
                <w:rFonts w:ascii="Arial" w:hAnsi="Arial" w:cs="Arial"/>
              </w:rPr>
            </w:pPr>
            <w:r>
              <w:rPr>
                <w:rFonts w:ascii="Arial" w:hAnsi="Arial" w:cs="Arial"/>
              </w:rPr>
              <w:t>Presenta solo datos sin una explicación o interpretación.</w:t>
            </w:r>
          </w:p>
        </w:tc>
      </w:tr>
      <w:tr w:rsidR="00106738" w:rsidRPr="003F2607" w14:paraId="233CCA09" w14:textId="77777777" w:rsidTr="00611FE1">
        <w:trPr>
          <w:jc w:val="center"/>
        </w:trPr>
        <w:tc>
          <w:tcPr>
            <w:tcW w:w="1978" w:type="dxa"/>
            <w:vAlign w:val="center"/>
          </w:tcPr>
          <w:p w14:paraId="0D7A8CEB" w14:textId="575787FF" w:rsidR="00106738" w:rsidRPr="003F2607" w:rsidRDefault="00106738" w:rsidP="00F42B12">
            <w:pPr>
              <w:rPr>
                <w:rFonts w:ascii="Arial" w:hAnsi="Arial" w:cs="Arial"/>
              </w:rPr>
            </w:pPr>
            <w:r w:rsidRPr="003F2607">
              <w:rPr>
                <w:rFonts w:ascii="Arial" w:hAnsi="Arial" w:cs="Arial"/>
              </w:rPr>
              <w:t>Bibliografía</w:t>
            </w:r>
          </w:p>
        </w:tc>
        <w:tc>
          <w:tcPr>
            <w:tcW w:w="2575" w:type="dxa"/>
            <w:vAlign w:val="center"/>
          </w:tcPr>
          <w:p w14:paraId="317CDB75" w14:textId="3AD33F38" w:rsidR="00106738" w:rsidRPr="003F2607" w:rsidRDefault="00106738" w:rsidP="00F42B12">
            <w:pPr>
              <w:rPr>
                <w:rFonts w:ascii="Arial" w:hAnsi="Arial" w:cs="Arial"/>
              </w:rPr>
            </w:pPr>
            <w:r w:rsidRPr="003F2607">
              <w:rPr>
                <w:rFonts w:ascii="Arial" w:hAnsi="Arial" w:cs="Arial"/>
              </w:rPr>
              <w:t xml:space="preserve">Reporta </w:t>
            </w:r>
            <w:r w:rsidR="009B794B">
              <w:rPr>
                <w:rFonts w:ascii="Arial" w:hAnsi="Arial" w:cs="Arial"/>
              </w:rPr>
              <w:t xml:space="preserve">de manera completa </w:t>
            </w:r>
            <w:r w:rsidRPr="003F2607">
              <w:rPr>
                <w:rFonts w:ascii="Arial" w:hAnsi="Arial" w:cs="Arial"/>
              </w:rPr>
              <w:t xml:space="preserve">más de </w:t>
            </w:r>
            <w:r w:rsidR="00611FE1">
              <w:rPr>
                <w:rFonts w:ascii="Arial" w:hAnsi="Arial" w:cs="Arial"/>
              </w:rPr>
              <w:t>3</w:t>
            </w:r>
            <w:r w:rsidRPr="003F2607">
              <w:rPr>
                <w:rFonts w:ascii="Arial" w:hAnsi="Arial" w:cs="Arial"/>
              </w:rPr>
              <w:t xml:space="preserve"> fuentes de consulta</w:t>
            </w:r>
            <w:r w:rsidR="00A25C7E">
              <w:rPr>
                <w:rFonts w:ascii="Arial" w:hAnsi="Arial" w:cs="Arial"/>
              </w:rPr>
              <w:t>, predominando los libros.</w:t>
            </w:r>
          </w:p>
        </w:tc>
        <w:tc>
          <w:tcPr>
            <w:tcW w:w="2262" w:type="dxa"/>
            <w:vAlign w:val="center"/>
          </w:tcPr>
          <w:p w14:paraId="1DFBD7F2" w14:textId="3C6B82CF" w:rsidR="00106738" w:rsidRPr="003F2607" w:rsidRDefault="00106738" w:rsidP="00F42B12">
            <w:pPr>
              <w:rPr>
                <w:rFonts w:ascii="Arial" w:hAnsi="Arial" w:cs="Arial"/>
              </w:rPr>
            </w:pPr>
            <w:r w:rsidRPr="003F2607">
              <w:rPr>
                <w:rFonts w:ascii="Arial" w:hAnsi="Arial" w:cs="Arial"/>
              </w:rPr>
              <w:t xml:space="preserve">Menciona </w:t>
            </w:r>
            <w:r w:rsidR="00611FE1">
              <w:rPr>
                <w:rFonts w:ascii="Arial" w:hAnsi="Arial" w:cs="Arial"/>
              </w:rPr>
              <w:t>una o</w:t>
            </w:r>
            <w:r w:rsidRPr="003F2607">
              <w:rPr>
                <w:rFonts w:ascii="Arial" w:hAnsi="Arial" w:cs="Arial"/>
              </w:rPr>
              <w:t xml:space="preserve"> dos referencias de consulta</w:t>
            </w:r>
            <w:r w:rsidR="009B794B">
              <w:rPr>
                <w:rFonts w:ascii="Arial" w:hAnsi="Arial" w:cs="Arial"/>
              </w:rPr>
              <w:t xml:space="preserve"> con el formato completo</w:t>
            </w:r>
            <w:r w:rsidRPr="003F2607">
              <w:rPr>
                <w:rFonts w:ascii="Arial" w:hAnsi="Arial" w:cs="Arial"/>
              </w:rPr>
              <w:t>.</w:t>
            </w:r>
          </w:p>
        </w:tc>
        <w:tc>
          <w:tcPr>
            <w:tcW w:w="2013" w:type="dxa"/>
            <w:vAlign w:val="center"/>
          </w:tcPr>
          <w:p w14:paraId="61981A7B" w14:textId="7B72EAAD" w:rsidR="00106738" w:rsidRPr="003F2607" w:rsidRDefault="009B794B" w:rsidP="00F42B12">
            <w:pPr>
              <w:rPr>
                <w:rFonts w:ascii="Arial" w:hAnsi="Arial" w:cs="Arial"/>
              </w:rPr>
            </w:pPr>
            <w:r>
              <w:rPr>
                <w:rFonts w:ascii="Arial" w:hAnsi="Arial" w:cs="Arial"/>
              </w:rPr>
              <w:t>Indica las fuentes de consulta pero sin formato completo.</w:t>
            </w:r>
          </w:p>
        </w:tc>
      </w:tr>
      <w:tr w:rsidR="00106738" w:rsidRPr="003F2607" w14:paraId="2D669BFF" w14:textId="77777777" w:rsidTr="00611FE1">
        <w:trPr>
          <w:jc w:val="center"/>
        </w:trPr>
        <w:tc>
          <w:tcPr>
            <w:tcW w:w="1978" w:type="dxa"/>
            <w:vAlign w:val="center"/>
          </w:tcPr>
          <w:p w14:paraId="23523EAB" w14:textId="602F13CE" w:rsidR="00106738" w:rsidRPr="003F2607" w:rsidRDefault="00106738" w:rsidP="00F42B12">
            <w:pPr>
              <w:rPr>
                <w:rFonts w:ascii="Arial" w:hAnsi="Arial" w:cs="Arial"/>
              </w:rPr>
            </w:pPr>
            <w:r w:rsidRPr="003F2607">
              <w:rPr>
                <w:rFonts w:ascii="Arial" w:hAnsi="Arial" w:cs="Arial"/>
              </w:rPr>
              <w:t>Ortografía</w:t>
            </w:r>
          </w:p>
        </w:tc>
        <w:tc>
          <w:tcPr>
            <w:tcW w:w="2575" w:type="dxa"/>
            <w:vAlign w:val="center"/>
          </w:tcPr>
          <w:p w14:paraId="253AFA44" w14:textId="2F1059E2" w:rsidR="00106738" w:rsidRPr="003F2607" w:rsidRDefault="00106738" w:rsidP="00F42B12">
            <w:pPr>
              <w:rPr>
                <w:rFonts w:ascii="Arial" w:hAnsi="Arial" w:cs="Arial"/>
              </w:rPr>
            </w:pPr>
            <w:r w:rsidRPr="003F2607">
              <w:rPr>
                <w:rFonts w:ascii="Arial" w:hAnsi="Arial" w:cs="Arial"/>
              </w:rPr>
              <w:t>El trabajo está debidamente escrito sin errores ortográficos.</w:t>
            </w:r>
          </w:p>
        </w:tc>
        <w:tc>
          <w:tcPr>
            <w:tcW w:w="2262" w:type="dxa"/>
            <w:vAlign w:val="center"/>
          </w:tcPr>
          <w:p w14:paraId="629FDBDE" w14:textId="0C7C44FF" w:rsidR="00106738" w:rsidRPr="003F2607" w:rsidRDefault="00106738" w:rsidP="00F42B12">
            <w:pPr>
              <w:rPr>
                <w:rFonts w:ascii="Arial" w:hAnsi="Arial" w:cs="Arial"/>
              </w:rPr>
            </w:pPr>
            <w:r w:rsidRPr="003F2607">
              <w:rPr>
                <w:rFonts w:ascii="Arial" w:hAnsi="Arial" w:cs="Arial"/>
              </w:rPr>
              <w:t>Presenta algunos errores ortográficos en el desarrollo.</w:t>
            </w:r>
          </w:p>
        </w:tc>
        <w:tc>
          <w:tcPr>
            <w:tcW w:w="2013" w:type="dxa"/>
            <w:vAlign w:val="center"/>
          </w:tcPr>
          <w:p w14:paraId="29C2B355" w14:textId="79C07DA5" w:rsidR="00106738" w:rsidRPr="003F2607" w:rsidRDefault="00106738" w:rsidP="00F42B12">
            <w:pPr>
              <w:rPr>
                <w:rFonts w:ascii="Arial" w:hAnsi="Arial" w:cs="Arial"/>
              </w:rPr>
            </w:pPr>
            <w:r w:rsidRPr="003F2607">
              <w:rPr>
                <w:rFonts w:ascii="Arial" w:hAnsi="Arial" w:cs="Arial"/>
              </w:rPr>
              <w:t>No se hizo una revisión previa de la ortografía.</w:t>
            </w:r>
          </w:p>
        </w:tc>
      </w:tr>
    </w:tbl>
    <w:p w14:paraId="13414FA5" w14:textId="77777777" w:rsidR="003B2EF6" w:rsidRDefault="003B2EF6"/>
    <w:sectPr w:rsidR="003B2EF6" w:rsidSect="00BC3E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2FB"/>
    <w:multiLevelType w:val="hybridMultilevel"/>
    <w:tmpl w:val="1BB42C72"/>
    <w:lvl w:ilvl="0" w:tplc="15FE29A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E059BE"/>
    <w:multiLevelType w:val="hybridMultilevel"/>
    <w:tmpl w:val="3D78A8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0315D4A"/>
    <w:multiLevelType w:val="hybridMultilevel"/>
    <w:tmpl w:val="4296DE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5B03973"/>
    <w:multiLevelType w:val="hybridMultilevel"/>
    <w:tmpl w:val="859E68EA"/>
    <w:lvl w:ilvl="0" w:tplc="2E9C797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7733598">
    <w:abstractNumId w:val="2"/>
  </w:num>
  <w:num w:numId="2" w16cid:durableId="729809906">
    <w:abstractNumId w:val="3"/>
  </w:num>
  <w:num w:numId="3" w16cid:durableId="362873355">
    <w:abstractNumId w:val="0"/>
  </w:num>
  <w:num w:numId="4" w16cid:durableId="706443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F6"/>
    <w:rsid w:val="00055526"/>
    <w:rsid w:val="00106738"/>
    <w:rsid w:val="002C49E9"/>
    <w:rsid w:val="003174AF"/>
    <w:rsid w:val="00397D2A"/>
    <w:rsid w:val="003B2EF6"/>
    <w:rsid w:val="003F2607"/>
    <w:rsid w:val="0057346E"/>
    <w:rsid w:val="005C44A2"/>
    <w:rsid w:val="00611FE1"/>
    <w:rsid w:val="00767831"/>
    <w:rsid w:val="007F4D11"/>
    <w:rsid w:val="009B794B"/>
    <w:rsid w:val="009E0079"/>
    <w:rsid w:val="009F733F"/>
    <w:rsid w:val="00A25C7E"/>
    <w:rsid w:val="00AD29D2"/>
    <w:rsid w:val="00BC3E49"/>
    <w:rsid w:val="00BF332F"/>
    <w:rsid w:val="00CC31B3"/>
    <w:rsid w:val="00CF598D"/>
    <w:rsid w:val="00D272D5"/>
    <w:rsid w:val="00D54DF7"/>
    <w:rsid w:val="00DA3338"/>
    <w:rsid w:val="00F42B12"/>
    <w:rsid w:val="00F83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B003"/>
  <w15:chartTrackingRefBased/>
  <w15:docId w15:val="{32398237-6050-48E2-BFB7-C90B8944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B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F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448</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Ramón Gustavo Contreras Mayén</cp:lastModifiedBy>
  <cp:revision>4</cp:revision>
  <cp:lastPrinted>2024-01-05T02:42:00Z</cp:lastPrinted>
  <dcterms:created xsi:type="dcterms:W3CDTF">2024-01-05T03:27:00Z</dcterms:created>
  <dcterms:modified xsi:type="dcterms:W3CDTF">2024-01-05T03:42:00Z</dcterms:modified>
</cp:coreProperties>
</file>