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9A68C" w14:textId="50D0A068" w:rsidR="00B9529F" w:rsidRPr="00367E7F" w:rsidRDefault="00B9529F" w:rsidP="00B9529F">
      <w:pPr>
        <w:rPr>
          <w:b/>
          <w:bCs/>
          <w:u w:val="single"/>
        </w:rPr>
      </w:pPr>
      <w:r w:rsidRPr="00266124">
        <w:rPr>
          <w:rFonts w:hint="eastAsia"/>
          <w:b/>
          <w:bCs/>
          <w:u w:val="single"/>
          <w:rtl/>
        </w:rPr>
        <w:t>דוח</w:t>
      </w:r>
      <w:r w:rsidRPr="00266124">
        <w:rPr>
          <w:b/>
          <w:bCs/>
          <w:u w:val="single"/>
          <w:rtl/>
        </w:rPr>
        <w:t xml:space="preserve"> </w:t>
      </w:r>
      <w:r w:rsidRPr="00266124">
        <w:rPr>
          <w:rFonts w:hint="eastAsia"/>
          <w:b/>
          <w:bCs/>
          <w:u w:val="single"/>
          <w:rtl/>
        </w:rPr>
        <w:t>מסקנות</w:t>
      </w:r>
      <w:r w:rsidRPr="00266124">
        <w:rPr>
          <w:b/>
          <w:bCs/>
          <w:u w:val="single"/>
          <w:rtl/>
        </w:rPr>
        <w:t xml:space="preserve">: </w:t>
      </w:r>
      <w:r w:rsidR="00BA434F">
        <w:rPr>
          <w:rFonts w:hint="cs"/>
          <w:b/>
          <w:bCs/>
          <w:u w:val="single"/>
          <w:rtl/>
        </w:rPr>
        <w:t xml:space="preserve">בחינת שיפור הסיפורים ע"י המלצות </w:t>
      </w:r>
      <w:r w:rsidR="00323464">
        <w:rPr>
          <w:rFonts w:hint="cs"/>
          <w:b/>
          <w:bCs/>
          <w:u w:val="single"/>
          <w:rtl/>
        </w:rPr>
        <w:t>המבקר</w:t>
      </w:r>
      <w:r w:rsidR="00BA434F">
        <w:rPr>
          <w:rFonts w:hint="cs"/>
          <w:b/>
          <w:bCs/>
          <w:u w:val="single"/>
          <w:rtl/>
        </w:rPr>
        <w:t xml:space="preserve"> האוטומטי</w:t>
      </w:r>
    </w:p>
    <w:p w14:paraId="2A373788" w14:textId="25890E80" w:rsidR="00B9529F" w:rsidRPr="00C4313D" w:rsidRDefault="00B9529F" w:rsidP="00B9529F">
      <w:pPr>
        <w:rPr>
          <w:b/>
          <w:bCs/>
          <w:u w:val="single"/>
          <w:rtl/>
        </w:rPr>
      </w:pPr>
      <w:r w:rsidRPr="00C4313D">
        <w:rPr>
          <w:rFonts w:hint="cs"/>
          <w:b/>
          <w:bCs/>
          <w:u w:val="single"/>
          <w:rtl/>
        </w:rPr>
        <w:t>מוטיבציה לניסוי</w:t>
      </w:r>
      <w:r w:rsidR="00C4313D">
        <w:rPr>
          <w:rFonts w:hint="cs"/>
          <w:b/>
          <w:bCs/>
          <w:u w:val="single"/>
          <w:rtl/>
        </w:rPr>
        <w:t>:</w:t>
      </w:r>
    </w:p>
    <w:p w14:paraId="447F0E01" w14:textId="6AB43494" w:rsidR="00BA434F" w:rsidRDefault="00B9529F" w:rsidP="00EC0182">
      <w:pPr>
        <w:rPr>
          <w:rtl/>
        </w:rPr>
      </w:pPr>
      <w:r>
        <w:rPr>
          <w:rFonts w:hint="eastAsia"/>
          <w:rtl/>
        </w:rPr>
        <w:t>כחלק</w:t>
      </w:r>
      <w:r>
        <w:rPr>
          <w:rtl/>
        </w:rPr>
        <w:t xml:space="preserve"> </w:t>
      </w:r>
      <w:r>
        <w:rPr>
          <w:rFonts w:hint="eastAsia"/>
          <w:rtl/>
        </w:rPr>
        <w:t>ממטרות</w:t>
      </w:r>
      <w:r>
        <w:rPr>
          <w:rtl/>
        </w:rPr>
        <w:t xml:space="preserve"> </w:t>
      </w:r>
      <w:r>
        <w:rPr>
          <w:rFonts w:hint="eastAsia"/>
          <w:rtl/>
        </w:rPr>
        <w:t>הפרויקט</w:t>
      </w:r>
      <w:r>
        <w:rPr>
          <w:rtl/>
        </w:rPr>
        <w:t xml:space="preserve">, </w:t>
      </w:r>
      <w:r w:rsidR="00BB7FF5">
        <w:rPr>
          <w:rFonts w:hint="cs"/>
          <w:rtl/>
        </w:rPr>
        <w:t>התבצע</w:t>
      </w:r>
      <w:r>
        <w:rPr>
          <w:rtl/>
        </w:rPr>
        <w:t xml:space="preserve"> </w:t>
      </w:r>
      <w:r w:rsidR="00EC0182" w:rsidRPr="00EC0182">
        <w:rPr>
          <w:rtl/>
        </w:rPr>
        <w:t xml:space="preserve">ניסוי </w:t>
      </w:r>
      <w:r w:rsidR="00BA434F">
        <w:rPr>
          <w:rFonts w:hint="cs"/>
          <w:rtl/>
        </w:rPr>
        <w:t xml:space="preserve">לבחינת השיפור בסיפורים המיוצרים לאחר יישום ההמלצות שהתקבלו ע"י </w:t>
      </w:r>
      <w:r w:rsidR="00323464">
        <w:rPr>
          <w:rFonts w:hint="cs"/>
          <w:rtl/>
        </w:rPr>
        <w:t xml:space="preserve">המבקר </w:t>
      </w:r>
      <w:r w:rsidR="00BA434F">
        <w:rPr>
          <w:rFonts w:hint="cs"/>
          <w:rtl/>
        </w:rPr>
        <w:t>האוטומטי שיצרנו במסגרת הפרויקט.</w:t>
      </w:r>
    </w:p>
    <w:p w14:paraId="52C0F005" w14:textId="15FE011F" w:rsidR="00B9529F" w:rsidRPr="00C4313D" w:rsidRDefault="00B9529F" w:rsidP="00EC0182">
      <w:pPr>
        <w:rPr>
          <w:b/>
          <w:bCs/>
          <w:u w:val="single"/>
          <w:rtl/>
        </w:rPr>
      </w:pPr>
      <w:r w:rsidRPr="00C4313D">
        <w:rPr>
          <w:rFonts w:hint="eastAsia"/>
          <w:b/>
          <w:bCs/>
          <w:u w:val="single"/>
          <w:rtl/>
        </w:rPr>
        <w:t>אופן</w:t>
      </w:r>
      <w:r w:rsidRPr="00C4313D">
        <w:rPr>
          <w:b/>
          <w:bCs/>
          <w:u w:val="single"/>
          <w:rtl/>
        </w:rPr>
        <w:t xml:space="preserve"> </w:t>
      </w:r>
      <w:r w:rsidRPr="00C4313D">
        <w:rPr>
          <w:rFonts w:hint="eastAsia"/>
          <w:b/>
          <w:bCs/>
          <w:u w:val="single"/>
          <w:rtl/>
        </w:rPr>
        <w:t>ביצוע</w:t>
      </w:r>
      <w:r w:rsidRPr="00C4313D">
        <w:rPr>
          <w:b/>
          <w:bCs/>
          <w:u w:val="single"/>
          <w:rtl/>
        </w:rPr>
        <w:t xml:space="preserve"> </w:t>
      </w:r>
      <w:r w:rsidRPr="00C4313D">
        <w:rPr>
          <w:rFonts w:hint="eastAsia"/>
          <w:b/>
          <w:bCs/>
          <w:u w:val="single"/>
          <w:rtl/>
        </w:rPr>
        <w:t>הניסוי</w:t>
      </w:r>
      <w:r w:rsidR="00C4313D">
        <w:rPr>
          <w:rFonts w:hint="cs"/>
          <w:b/>
          <w:bCs/>
          <w:u w:val="single"/>
          <w:rtl/>
        </w:rPr>
        <w:t>:</w:t>
      </w:r>
    </w:p>
    <w:p w14:paraId="4EC4D977" w14:textId="36CC782E" w:rsidR="00B9529F" w:rsidRDefault="00B9529F" w:rsidP="00B9529F">
      <w:pPr>
        <w:numPr>
          <w:ilvl w:val="0"/>
          <w:numId w:val="2"/>
        </w:numPr>
      </w:pPr>
      <w:r>
        <w:rPr>
          <w:rFonts w:hint="cs"/>
          <w:rtl/>
        </w:rPr>
        <w:t xml:space="preserve">יצרנו </w:t>
      </w:r>
      <w:r w:rsidR="006442FD">
        <w:rPr>
          <w:rFonts w:hint="cs"/>
          <w:rtl/>
        </w:rPr>
        <w:t>50</w:t>
      </w:r>
      <w:r>
        <w:rPr>
          <w:rFonts w:hint="cs"/>
          <w:rtl/>
        </w:rPr>
        <w:t xml:space="preserve"> שלדי סיפור תקינים </w:t>
      </w:r>
      <w:r w:rsidR="007B2F6F">
        <w:rPr>
          <w:rFonts w:hint="cs"/>
          <w:rtl/>
        </w:rPr>
        <w:t>באמצעות</w:t>
      </w:r>
      <w:r w:rsidR="006442FD">
        <w:rPr>
          <w:rFonts w:hint="cs"/>
          <w:rtl/>
        </w:rPr>
        <w:t xml:space="preserve"> כל</w:t>
      </w:r>
      <w:r w:rsidR="007B2F6F">
        <w:rPr>
          <w:rFonts w:hint="cs"/>
          <w:rtl/>
        </w:rPr>
        <w:t xml:space="preserve"> </w:t>
      </w:r>
      <w:r w:rsidR="006442FD">
        <w:rPr>
          <w:rFonts w:hint="cs"/>
          <w:rtl/>
        </w:rPr>
        <w:t xml:space="preserve">אלגוריתם </w:t>
      </w:r>
      <w:r w:rsidR="006442FD">
        <w:t>Plotto</w:t>
      </w:r>
      <w:r w:rsidR="006442FD">
        <w:rPr>
          <w:rFonts w:hint="cs"/>
          <w:rtl/>
        </w:rPr>
        <w:t xml:space="preserve"> ו-</w:t>
      </w:r>
      <w:r w:rsidR="00BA434F">
        <w:rPr>
          <w:rFonts w:hint="cs"/>
          <w:rtl/>
        </w:rPr>
        <w:t xml:space="preserve"> </w:t>
      </w:r>
      <w:r w:rsidR="00BA434F">
        <w:t>Plot Genie</w:t>
      </w:r>
      <w:r w:rsidR="00BA434F">
        <w:rPr>
          <w:rFonts w:hint="cs"/>
          <w:rtl/>
        </w:rPr>
        <w:t xml:space="preserve"> </w:t>
      </w:r>
      <w:r w:rsidR="007B2F6F">
        <w:rPr>
          <w:rFonts w:hint="cs"/>
          <w:rtl/>
        </w:rPr>
        <w:t>.</w:t>
      </w:r>
    </w:p>
    <w:p w14:paraId="5925818A" w14:textId="6474D9C0" w:rsidR="00B04DFA" w:rsidRDefault="00BA434F" w:rsidP="00B04DFA">
      <w:pPr>
        <w:numPr>
          <w:ilvl w:val="0"/>
          <w:numId w:val="2"/>
        </w:numPr>
      </w:pPr>
      <w:r>
        <w:rPr>
          <w:rFonts w:hint="cs"/>
          <w:rtl/>
        </w:rPr>
        <w:t xml:space="preserve">עבור כל שלד סיפור ביצענו הרחבה באמצעות </w:t>
      </w:r>
      <w:r>
        <w:t>Prompt</w:t>
      </w:r>
      <w:r>
        <w:rPr>
          <w:rFonts w:hint="cs"/>
          <w:rtl/>
        </w:rPr>
        <w:t xml:space="preserve"> שנשלח למודל </w:t>
      </w:r>
      <w:r>
        <w:t>Claude 3.7 Sonnet</w:t>
      </w:r>
      <w:r>
        <w:rPr>
          <w:rFonts w:hint="cs"/>
          <w:rtl/>
        </w:rPr>
        <w:t xml:space="preserve">, </w:t>
      </w:r>
      <w:r w:rsidR="002F03CC">
        <w:rPr>
          <w:rFonts w:hint="cs"/>
          <w:rtl/>
        </w:rPr>
        <w:t>ע</w:t>
      </w:r>
      <w:r w:rsidR="00ED36C7">
        <w:rPr>
          <w:rFonts w:hint="cs"/>
          <w:rtl/>
        </w:rPr>
        <w:t>ל מנת</w:t>
      </w:r>
      <w:r w:rsidR="002F03CC">
        <w:rPr>
          <w:rFonts w:hint="cs"/>
          <w:rtl/>
        </w:rPr>
        <w:t xml:space="preserve"> שיפיק עבורנו סיפורים</w:t>
      </w:r>
      <w:r w:rsidR="00ED36C7">
        <w:rPr>
          <w:rFonts w:hint="cs"/>
          <w:rtl/>
        </w:rPr>
        <w:t xml:space="preserve"> באורך </w:t>
      </w:r>
      <w:r>
        <w:rPr>
          <w:rFonts w:hint="cs"/>
          <w:rtl/>
        </w:rPr>
        <w:t>של כ2000</w:t>
      </w:r>
      <w:r w:rsidR="00ED36C7">
        <w:rPr>
          <w:rFonts w:hint="cs"/>
          <w:rtl/>
        </w:rPr>
        <w:t xml:space="preserve"> מילים</w:t>
      </w:r>
      <w:r w:rsidR="00B9529F">
        <w:rPr>
          <w:rFonts w:hint="cs"/>
          <w:rtl/>
        </w:rPr>
        <w:t>.</w:t>
      </w:r>
    </w:p>
    <w:p w14:paraId="2E14CC2B" w14:textId="5C56DBD1" w:rsidR="00323464" w:rsidRDefault="00323464" w:rsidP="00B9529F">
      <w:pPr>
        <w:numPr>
          <w:ilvl w:val="0"/>
          <w:numId w:val="2"/>
        </w:numPr>
      </w:pPr>
      <w:r w:rsidRPr="00323464">
        <w:rPr>
          <w:rFonts w:hint="eastAsia"/>
          <w:rtl/>
        </w:rPr>
        <w:t>כל</w:t>
      </w:r>
      <w:r w:rsidRPr="00323464">
        <w:rPr>
          <w:rtl/>
        </w:rPr>
        <w:t xml:space="preserve"> </w:t>
      </w:r>
      <w:r w:rsidRPr="00323464">
        <w:rPr>
          <w:rFonts w:hint="eastAsia"/>
          <w:rtl/>
        </w:rPr>
        <w:t>אחד</w:t>
      </w:r>
      <w:r w:rsidRPr="00323464">
        <w:rPr>
          <w:rtl/>
        </w:rPr>
        <w:t xml:space="preserve"> </w:t>
      </w:r>
      <w:r w:rsidRPr="00323464">
        <w:rPr>
          <w:rFonts w:hint="eastAsia"/>
          <w:rtl/>
        </w:rPr>
        <w:t>מבין</w:t>
      </w:r>
      <w:r w:rsidRPr="00323464">
        <w:rPr>
          <w:rtl/>
        </w:rPr>
        <w:t xml:space="preserve"> </w:t>
      </w:r>
      <w:r w:rsidR="006442FD">
        <w:rPr>
          <w:rFonts w:hint="cs"/>
          <w:rtl/>
        </w:rPr>
        <w:t>50</w:t>
      </w:r>
      <w:r w:rsidRPr="00323464">
        <w:rPr>
          <w:rtl/>
        </w:rPr>
        <w:t xml:space="preserve"> </w:t>
      </w:r>
      <w:r w:rsidRPr="00323464">
        <w:rPr>
          <w:rFonts w:hint="eastAsia"/>
          <w:rtl/>
        </w:rPr>
        <w:t>הסיפורים</w:t>
      </w:r>
      <w:r w:rsidRPr="00323464">
        <w:rPr>
          <w:rtl/>
        </w:rPr>
        <w:t xml:space="preserve"> </w:t>
      </w:r>
      <w:r w:rsidRPr="00323464">
        <w:rPr>
          <w:rFonts w:hint="eastAsia"/>
          <w:rtl/>
        </w:rPr>
        <w:t>דורגו</w:t>
      </w:r>
      <w:r w:rsidRPr="00323464">
        <w:rPr>
          <w:rtl/>
        </w:rPr>
        <w:t xml:space="preserve"> </w:t>
      </w:r>
      <w:r w:rsidRPr="00323464">
        <w:rPr>
          <w:rFonts w:hint="eastAsia"/>
          <w:rtl/>
        </w:rPr>
        <w:t>באמצעות</w:t>
      </w:r>
      <w:r w:rsidRPr="00323464">
        <w:rPr>
          <w:rtl/>
        </w:rPr>
        <w:t xml:space="preserve"> </w:t>
      </w:r>
      <w:r w:rsidRPr="00323464">
        <w:rPr>
          <w:rFonts w:hint="eastAsia"/>
          <w:rtl/>
        </w:rPr>
        <w:t>המבקר</w:t>
      </w:r>
      <w:r w:rsidRPr="00323464">
        <w:rPr>
          <w:rtl/>
        </w:rPr>
        <w:t xml:space="preserve"> </w:t>
      </w:r>
      <w:r w:rsidRPr="00323464">
        <w:rPr>
          <w:rFonts w:hint="cs"/>
          <w:rtl/>
        </w:rPr>
        <w:t>האוטומט</w:t>
      </w:r>
      <w:r w:rsidRPr="00323464">
        <w:rPr>
          <w:rFonts w:hint="eastAsia"/>
          <w:rtl/>
        </w:rPr>
        <w:t>י</w:t>
      </w:r>
      <w:r>
        <w:rPr>
          <w:rFonts w:hint="cs"/>
          <w:rtl/>
        </w:rPr>
        <w:t xml:space="preserve"> בשיטה זהה.</w:t>
      </w:r>
    </w:p>
    <w:p w14:paraId="59B1AFCF" w14:textId="1E7E80C4" w:rsidR="00323464" w:rsidRDefault="00323464" w:rsidP="00B9529F">
      <w:pPr>
        <w:numPr>
          <w:ilvl w:val="0"/>
          <w:numId w:val="2"/>
        </w:numPr>
      </w:pPr>
      <w:r>
        <w:rPr>
          <w:rFonts w:hint="cs"/>
          <w:rtl/>
        </w:rPr>
        <w:t xml:space="preserve">התקבל דירוג בצירוף הסברים והמלצות לשיפור הסיפור עבור כל אחד מהסיפורים, מהדירוגים יצרנו </w:t>
      </w:r>
      <w:r>
        <w:t>Prompt</w:t>
      </w:r>
      <w:r w:rsidR="0016501C">
        <w:rPr>
          <w:rFonts w:hint="cs"/>
          <w:rtl/>
        </w:rPr>
        <w:t xml:space="preserve"> ייעודי</w:t>
      </w:r>
      <w:r>
        <w:rPr>
          <w:rFonts w:hint="cs"/>
          <w:rtl/>
        </w:rPr>
        <w:t xml:space="preserve"> </w:t>
      </w:r>
      <w:r w:rsidR="0016501C">
        <w:rPr>
          <w:rFonts w:hint="cs"/>
          <w:rtl/>
        </w:rPr>
        <w:t>שמטרתו לשפר כל הסיפור על סמך הביקורת.</w:t>
      </w:r>
    </w:p>
    <w:p w14:paraId="06422472" w14:textId="0BA602AA" w:rsidR="00323464" w:rsidRDefault="0016501C" w:rsidP="00B9529F">
      <w:pPr>
        <w:numPr>
          <w:ilvl w:val="0"/>
          <w:numId w:val="2"/>
        </w:numPr>
      </w:pPr>
      <w:r>
        <w:rPr>
          <w:rFonts w:hint="cs"/>
          <w:rtl/>
        </w:rPr>
        <w:t xml:space="preserve">ביצענו את השיפור לכל אחד מהסיפורים באמצעות שליחתו למודל </w:t>
      </w:r>
      <w:r>
        <w:t>Claude 3.7 Sonnet</w:t>
      </w:r>
      <w:r>
        <w:rPr>
          <w:rFonts w:hint="cs"/>
          <w:rtl/>
        </w:rPr>
        <w:t>.</w:t>
      </w:r>
    </w:p>
    <w:p w14:paraId="24A4FD4D" w14:textId="19712DFC" w:rsidR="0016501C" w:rsidRDefault="0016501C" w:rsidP="0016501C">
      <w:pPr>
        <w:numPr>
          <w:ilvl w:val="0"/>
          <w:numId w:val="2"/>
        </w:numPr>
      </w:pPr>
      <w:r w:rsidRPr="00323464">
        <w:rPr>
          <w:rFonts w:hint="eastAsia"/>
          <w:rtl/>
        </w:rPr>
        <w:t>כל</w:t>
      </w:r>
      <w:r w:rsidRPr="00323464">
        <w:rPr>
          <w:rtl/>
        </w:rPr>
        <w:t xml:space="preserve"> </w:t>
      </w:r>
      <w:r w:rsidRPr="00323464">
        <w:rPr>
          <w:rFonts w:hint="eastAsia"/>
          <w:rtl/>
        </w:rPr>
        <w:t>אחד</w:t>
      </w:r>
      <w:r w:rsidRPr="00323464">
        <w:rPr>
          <w:rtl/>
        </w:rPr>
        <w:t xml:space="preserve"> </w:t>
      </w:r>
      <w:r w:rsidRPr="00323464">
        <w:rPr>
          <w:rFonts w:hint="eastAsia"/>
          <w:rtl/>
        </w:rPr>
        <w:t>מבין</w:t>
      </w:r>
      <w:r w:rsidRPr="00323464">
        <w:rPr>
          <w:rtl/>
        </w:rPr>
        <w:t xml:space="preserve"> </w:t>
      </w:r>
      <w:r w:rsidR="006442FD">
        <w:rPr>
          <w:rFonts w:hint="cs"/>
          <w:rtl/>
        </w:rPr>
        <w:t>50</w:t>
      </w:r>
      <w:r w:rsidRPr="00323464">
        <w:rPr>
          <w:rtl/>
        </w:rPr>
        <w:t xml:space="preserve"> </w:t>
      </w:r>
      <w:r w:rsidRPr="00323464">
        <w:rPr>
          <w:rFonts w:hint="eastAsia"/>
          <w:rtl/>
        </w:rPr>
        <w:t>הסיפורים</w:t>
      </w:r>
      <w:r>
        <w:rPr>
          <w:rFonts w:hint="cs"/>
          <w:rtl/>
        </w:rPr>
        <w:t xml:space="preserve"> המשופרים</w:t>
      </w:r>
      <w:r w:rsidRPr="00323464">
        <w:rPr>
          <w:rtl/>
        </w:rPr>
        <w:t xml:space="preserve"> </w:t>
      </w:r>
      <w:r w:rsidRPr="00323464">
        <w:rPr>
          <w:rFonts w:hint="eastAsia"/>
          <w:rtl/>
        </w:rPr>
        <w:t>דורגו</w:t>
      </w:r>
      <w:r w:rsidRPr="00323464">
        <w:rPr>
          <w:rtl/>
        </w:rPr>
        <w:t xml:space="preserve"> </w:t>
      </w:r>
      <w:r w:rsidRPr="00323464">
        <w:rPr>
          <w:rFonts w:hint="eastAsia"/>
          <w:rtl/>
        </w:rPr>
        <w:t>באמצעות</w:t>
      </w:r>
      <w:r w:rsidRPr="00323464">
        <w:rPr>
          <w:rtl/>
        </w:rPr>
        <w:t xml:space="preserve"> </w:t>
      </w:r>
      <w:r w:rsidRPr="00323464">
        <w:rPr>
          <w:rFonts w:hint="eastAsia"/>
          <w:rtl/>
        </w:rPr>
        <w:t>המבקר</w:t>
      </w:r>
      <w:r w:rsidRPr="00323464">
        <w:rPr>
          <w:rtl/>
        </w:rPr>
        <w:t xml:space="preserve"> </w:t>
      </w:r>
      <w:r w:rsidRPr="00323464">
        <w:rPr>
          <w:rFonts w:hint="cs"/>
          <w:rtl/>
        </w:rPr>
        <w:t>האוטומט</w:t>
      </w:r>
      <w:r w:rsidRPr="00323464">
        <w:rPr>
          <w:rFonts w:hint="eastAsia"/>
          <w:rtl/>
        </w:rPr>
        <w:t>י</w:t>
      </w:r>
      <w:r>
        <w:rPr>
          <w:rFonts w:hint="cs"/>
          <w:rtl/>
        </w:rPr>
        <w:t xml:space="preserve"> פעם נוספת בשיטה זהה.</w:t>
      </w:r>
    </w:p>
    <w:p w14:paraId="3904B1D2" w14:textId="31B08989" w:rsidR="00DE6682" w:rsidRDefault="00DE6682" w:rsidP="00DE6682">
      <w:pPr>
        <w:pStyle w:val="a9"/>
        <w:numPr>
          <w:ilvl w:val="0"/>
          <w:numId w:val="2"/>
        </w:numPr>
      </w:pPr>
      <w:r w:rsidRPr="00DE6682">
        <w:rPr>
          <w:rFonts w:hint="eastAsia"/>
          <w:rtl/>
        </w:rPr>
        <w:t>כנספח</w:t>
      </w:r>
      <w:r w:rsidRPr="00DE6682">
        <w:rPr>
          <w:rtl/>
        </w:rPr>
        <w:t xml:space="preserve"> </w:t>
      </w:r>
      <w:r w:rsidRPr="00DE6682">
        <w:rPr>
          <w:rFonts w:hint="eastAsia"/>
          <w:rtl/>
        </w:rPr>
        <w:t>לניסוי</w:t>
      </w:r>
      <w:r w:rsidRPr="00DE6682">
        <w:rPr>
          <w:rtl/>
        </w:rPr>
        <w:t xml:space="preserve"> </w:t>
      </w:r>
      <w:r w:rsidRPr="00DE6682">
        <w:rPr>
          <w:rFonts w:hint="eastAsia"/>
          <w:rtl/>
        </w:rPr>
        <w:t>זה</w:t>
      </w:r>
      <w:r w:rsidRPr="00DE6682">
        <w:rPr>
          <w:rtl/>
        </w:rPr>
        <w:t xml:space="preserve"> </w:t>
      </w:r>
      <w:r w:rsidRPr="00DE6682">
        <w:rPr>
          <w:rFonts w:hint="eastAsia"/>
          <w:rtl/>
        </w:rPr>
        <w:t>מצורפת</w:t>
      </w:r>
      <w:r w:rsidRPr="00DE6682">
        <w:rPr>
          <w:rtl/>
        </w:rPr>
        <w:t xml:space="preserve"> </w:t>
      </w:r>
      <w:r w:rsidRPr="00DE6682">
        <w:rPr>
          <w:rFonts w:hint="eastAsia"/>
          <w:rtl/>
        </w:rPr>
        <w:t>טבלה</w:t>
      </w:r>
      <w:r w:rsidRPr="00DE6682">
        <w:rPr>
          <w:rtl/>
        </w:rPr>
        <w:t xml:space="preserve"> </w:t>
      </w:r>
      <w:r w:rsidRPr="00DE6682">
        <w:rPr>
          <w:rFonts w:hint="eastAsia"/>
          <w:rtl/>
        </w:rPr>
        <w:t>ובה</w:t>
      </w:r>
      <w:r w:rsidRPr="00DE6682">
        <w:rPr>
          <w:rtl/>
        </w:rPr>
        <w:t xml:space="preserve"> </w:t>
      </w:r>
      <w:r w:rsidRPr="00DE6682">
        <w:rPr>
          <w:rFonts w:hint="eastAsia"/>
          <w:rtl/>
        </w:rPr>
        <w:t>ציון</w:t>
      </w:r>
      <w:r w:rsidRPr="00DE6682">
        <w:rPr>
          <w:rtl/>
        </w:rPr>
        <w:t xml:space="preserve"> </w:t>
      </w:r>
      <w:r w:rsidRPr="00DE6682">
        <w:rPr>
          <w:rFonts w:hint="eastAsia"/>
          <w:rtl/>
        </w:rPr>
        <w:t>כל</w:t>
      </w:r>
      <w:r w:rsidRPr="00DE6682">
        <w:rPr>
          <w:rtl/>
        </w:rPr>
        <w:t xml:space="preserve"> </w:t>
      </w:r>
      <w:r w:rsidRPr="00DE6682">
        <w:rPr>
          <w:rFonts w:hint="eastAsia"/>
          <w:rtl/>
        </w:rPr>
        <w:t>סיפור</w:t>
      </w:r>
      <w:r w:rsidRPr="00DE6682">
        <w:rPr>
          <w:rtl/>
        </w:rPr>
        <w:t xml:space="preserve"> </w:t>
      </w:r>
      <w:r w:rsidRPr="00DE6682">
        <w:rPr>
          <w:rFonts w:hint="eastAsia"/>
          <w:rtl/>
        </w:rPr>
        <w:t>עבור</w:t>
      </w:r>
      <w:r w:rsidRPr="00DE6682">
        <w:rPr>
          <w:rtl/>
        </w:rPr>
        <w:t xml:space="preserve"> </w:t>
      </w:r>
      <w:r w:rsidRPr="00DE6682">
        <w:rPr>
          <w:rFonts w:hint="eastAsia"/>
          <w:rtl/>
        </w:rPr>
        <w:t>אחד</w:t>
      </w:r>
      <w:r w:rsidRPr="00DE6682">
        <w:rPr>
          <w:rtl/>
        </w:rPr>
        <w:t xml:space="preserve"> </w:t>
      </w:r>
      <w:r w:rsidRPr="00DE6682">
        <w:rPr>
          <w:rFonts w:hint="eastAsia"/>
          <w:rtl/>
        </w:rPr>
        <w:t>מהמדדים</w:t>
      </w:r>
      <w:r w:rsidRPr="00DE6682">
        <w:rPr>
          <w:rtl/>
        </w:rPr>
        <w:t xml:space="preserve"> </w:t>
      </w:r>
      <w:r w:rsidRPr="00DE6682">
        <w:rPr>
          <w:rFonts w:hint="eastAsia"/>
          <w:rtl/>
        </w:rPr>
        <w:t>והציון</w:t>
      </w:r>
      <w:r w:rsidRPr="00DE6682">
        <w:rPr>
          <w:rtl/>
        </w:rPr>
        <w:t xml:space="preserve"> </w:t>
      </w:r>
      <w:r w:rsidRPr="00DE6682">
        <w:rPr>
          <w:rFonts w:hint="eastAsia"/>
          <w:rtl/>
        </w:rPr>
        <w:t>הכולל</w:t>
      </w:r>
      <w:r w:rsidRPr="00DE6682">
        <w:rPr>
          <w:rtl/>
        </w:rPr>
        <w:t xml:space="preserve"> </w:t>
      </w:r>
      <w:r w:rsidRPr="00DE6682">
        <w:rPr>
          <w:rFonts w:hint="eastAsia"/>
          <w:rtl/>
        </w:rPr>
        <w:t>שקיבל</w:t>
      </w:r>
      <w:r w:rsidRPr="00DE6682">
        <w:rPr>
          <w:rtl/>
        </w:rPr>
        <w:t xml:space="preserve"> </w:t>
      </w:r>
      <w:r w:rsidRPr="00DE6682">
        <w:rPr>
          <w:rFonts w:hint="eastAsia"/>
          <w:rtl/>
        </w:rPr>
        <w:t>הסיפור</w:t>
      </w:r>
      <w:r w:rsidRPr="00DE6682">
        <w:rPr>
          <w:rtl/>
        </w:rPr>
        <w:t xml:space="preserve"> + </w:t>
      </w:r>
      <w:r w:rsidRPr="00DE6682">
        <w:rPr>
          <w:rFonts w:hint="eastAsia"/>
          <w:rtl/>
        </w:rPr>
        <w:t>הערכים</w:t>
      </w:r>
      <w:r w:rsidRPr="00DE6682">
        <w:rPr>
          <w:rtl/>
        </w:rPr>
        <w:t xml:space="preserve"> </w:t>
      </w:r>
      <w:r w:rsidRPr="00DE6682">
        <w:rPr>
          <w:rFonts w:hint="eastAsia"/>
          <w:rtl/>
        </w:rPr>
        <w:t>הסטטיסטיים</w:t>
      </w:r>
      <w:r w:rsidRPr="00DE6682">
        <w:rPr>
          <w:rtl/>
        </w:rPr>
        <w:t xml:space="preserve">. </w:t>
      </w:r>
      <w:r w:rsidRPr="00DE6682">
        <w:rPr>
          <w:rFonts w:hint="eastAsia"/>
          <w:rtl/>
        </w:rPr>
        <w:t>ציוני</w:t>
      </w:r>
      <w:r w:rsidRPr="00DE6682">
        <w:rPr>
          <w:rtl/>
        </w:rPr>
        <w:t xml:space="preserve"> </w:t>
      </w:r>
      <w:r w:rsidRPr="00DE6682">
        <w:rPr>
          <w:rFonts w:hint="eastAsia"/>
          <w:rtl/>
        </w:rPr>
        <w:t>המדדים</w:t>
      </w:r>
      <w:r w:rsidRPr="00DE6682">
        <w:rPr>
          <w:rtl/>
        </w:rPr>
        <w:t xml:space="preserve"> </w:t>
      </w:r>
      <w:r w:rsidRPr="00DE6682">
        <w:rPr>
          <w:rFonts w:hint="eastAsia"/>
          <w:rtl/>
        </w:rPr>
        <w:t>בטבלה</w:t>
      </w:r>
      <w:r w:rsidRPr="00DE6682">
        <w:rPr>
          <w:rtl/>
        </w:rPr>
        <w:t xml:space="preserve"> </w:t>
      </w:r>
      <w:r w:rsidRPr="00DE6682">
        <w:rPr>
          <w:rFonts w:hint="eastAsia"/>
          <w:rtl/>
        </w:rPr>
        <w:t>הם</w:t>
      </w:r>
      <w:r w:rsidRPr="00DE6682">
        <w:rPr>
          <w:rtl/>
        </w:rPr>
        <w:t xml:space="preserve"> </w:t>
      </w:r>
      <w:r w:rsidRPr="00DE6682">
        <w:rPr>
          <w:rFonts w:hint="eastAsia"/>
          <w:rtl/>
        </w:rPr>
        <w:t>לאחר</w:t>
      </w:r>
      <w:r w:rsidRPr="00DE6682">
        <w:rPr>
          <w:rtl/>
        </w:rPr>
        <w:t xml:space="preserve"> </w:t>
      </w:r>
      <w:r w:rsidRPr="00DE6682">
        <w:rPr>
          <w:rFonts w:hint="eastAsia"/>
          <w:rtl/>
        </w:rPr>
        <w:t>התחשבות</w:t>
      </w:r>
      <w:r w:rsidRPr="00DE6682">
        <w:rPr>
          <w:rtl/>
        </w:rPr>
        <w:t xml:space="preserve"> </w:t>
      </w:r>
      <w:r w:rsidRPr="00DE6682">
        <w:rPr>
          <w:rFonts w:hint="eastAsia"/>
          <w:rtl/>
        </w:rPr>
        <w:t>במשקלן</w:t>
      </w:r>
      <w:r w:rsidRPr="00DE6682">
        <w:rPr>
          <w:rtl/>
        </w:rPr>
        <w:t xml:space="preserve"> </w:t>
      </w:r>
      <w:r w:rsidRPr="00DE6682">
        <w:rPr>
          <w:rFonts w:hint="eastAsia"/>
          <w:rtl/>
        </w:rPr>
        <w:t>מכלל</w:t>
      </w:r>
      <w:r w:rsidRPr="00DE6682">
        <w:rPr>
          <w:rtl/>
        </w:rPr>
        <w:t xml:space="preserve"> </w:t>
      </w:r>
      <w:r w:rsidRPr="00DE6682">
        <w:rPr>
          <w:rFonts w:hint="eastAsia"/>
          <w:rtl/>
        </w:rPr>
        <w:t>הציון</w:t>
      </w:r>
      <w:r w:rsidRPr="00DE6682">
        <w:rPr>
          <w:rtl/>
        </w:rPr>
        <w:t xml:space="preserve"> </w:t>
      </w:r>
      <w:r w:rsidRPr="00DE6682">
        <w:rPr>
          <w:rFonts w:hint="eastAsia"/>
          <w:rtl/>
        </w:rPr>
        <w:t>הסופי</w:t>
      </w:r>
      <w:r w:rsidRPr="00DE6682">
        <w:rPr>
          <w:rtl/>
        </w:rPr>
        <w:t xml:space="preserve">, </w:t>
      </w:r>
      <w:r w:rsidRPr="00DE6682">
        <w:rPr>
          <w:rFonts w:hint="eastAsia"/>
          <w:rtl/>
        </w:rPr>
        <w:t>כלומר</w:t>
      </w:r>
      <w:r w:rsidRPr="00DE6682">
        <w:rPr>
          <w:rtl/>
        </w:rPr>
        <w:t xml:space="preserve"> </w:t>
      </w:r>
      <w:r w:rsidRPr="00DE6682">
        <w:rPr>
          <w:rFonts w:hint="eastAsia"/>
          <w:rtl/>
        </w:rPr>
        <w:t>אם</w:t>
      </w:r>
      <w:r w:rsidRPr="00DE6682">
        <w:rPr>
          <w:rtl/>
        </w:rPr>
        <w:t xml:space="preserve"> </w:t>
      </w:r>
      <w:r w:rsidRPr="00DE6682">
        <w:rPr>
          <w:rFonts w:hint="eastAsia"/>
          <w:rtl/>
        </w:rPr>
        <w:t>ציון</w:t>
      </w:r>
      <w:r w:rsidRPr="00DE6682">
        <w:rPr>
          <w:rtl/>
        </w:rPr>
        <w:t xml:space="preserve"> </w:t>
      </w:r>
      <w:r w:rsidRPr="00DE6682">
        <w:rPr>
          <w:rFonts w:hint="eastAsia"/>
          <w:rtl/>
        </w:rPr>
        <w:t>מדד</w:t>
      </w:r>
      <w:r w:rsidRPr="00DE6682">
        <w:rPr>
          <w:rtl/>
        </w:rPr>
        <w:t xml:space="preserve"> </w:t>
      </w:r>
      <w:r w:rsidRPr="00DE6682">
        <w:rPr>
          <w:rFonts w:hint="eastAsia"/>
          <w:rtl/>
        </w:rPr>
        <w:t>הדמויות</w:t>
      </w:r>
      <w:r w:rsidRPr="00DE6682">
        <w:rPr>
          <w:rtl/>
        </w:rPr>
        <w:t xml:space="preserve"> </w:t>
      </w:r>
      <w:r w:rsidRPr="00DE6682">
        <w:rPr>
          <w:rFonts w:hint="eastAsia"/>
          <w:rtl/>
        </w:rPr>
        <w:t>בסיפור</w:t>
      </w:r>
      <w:r w:rsidRPr="00DE6682">
        <w:rPr>
          <w:rtl/>
        </w:rPr>
        <w:t xml:space="preserve"> </w:t>
      </w:r>
      <w:r w:rsidRPr="00DE6682">
        <w:rPr>
          <w:rFonts w:hint="eastAsia"/>
          <w:rtl/>
        </w:rPr>
        <w:t>הוא</w:t>
      </w:r>
      <w:r w:rsidRPr="00DE6682">
        <w:rPr>
          <w:rtl/>
        </w:rPr>
        <w:t xml:space="preserve"> 1.155 </w:t>
      </w:r>
      <w:r w:rsidRPr="00DE6682">
        <w:rPr>
          <w:rFonts w:hint="eastAsia"/>
          <w:rtl/>
        </w:rPr>
        <w:t>הציון</w:t>
      </w:r>
      <w:r w:rsidRPr="00DE6682">
        <w:rPr>
          <w:rtl/>
        </w:rPr>
        <w:t xml:space="preserve"> </w:t>
      </w:r>
      <w:r w:rsidRPr="00DE6682">
        <w:rPr>
          <w:rFonts w:hint="eastAsia"/>
          <w:rtl/>
        </w:rPr>
        <w:t>שקיבל</w:t>
      </w:r>
      <w:r w:rsidRPr="00DE6682">
        <w:rPr>
          <w:rtl/>
        </w:rPr>
        <w:t xml:space="preserve"> </w:t>
      </w:r>
      <w:r w:rsidRPr="00DE6682">
        <w:rPr>
          <w:rFonts w:hint="eastAsia"/>
          <w:rtl/>
        </w:rPr>
        <w:t>בפועל</w:t>
      </w:r>
      <w:r w:rsidRPr="00DE6682">
        <w:rPr>
          <w:rtl/>
        </w:rPr>
        <w:t xml:space="preserve"> </w:t>
      </w:r>
      <w:r w:rsidRPr="00DE6682">
        <w:rPr>
          <w:rFonts w:hint="eastAsia"/>
          <w:rtl/>
        </w:rPr>
        <w:t>מתוך</w:t>
      </w:r>
      <w:r w:rsidRPr="00DE6682">
        <w:rPr>
          <w:rtl/>
        </w:rPr>
        <w:t xml:space="preserve"> 4 </w:t>
      </w:r>
      <w:r w:rsidRPr="00DE6682">
        <w:rPr>
          <w:rFonts w:hint="eastAsia"/>
          <w:rtl/>
        </w:rPr>
        <w:t>נקודות</w:t>
      </w:r>
      <w:r w:rsidRPr="00DE6682">
        <w:rPr>
          <w:rtl/>
        </w:rPr>
        <w:t xml:space="preserve"> </w:t>
      </w:r>
      <w:r w:rsidRPr="00DE6682">
        <w:rPr>
          <w:rFonts w:hint="eastAsia"/>
          <w:rtl/>
        </w:rPr>
        <w:t>הוא</w:t>
      </w:r>
      <w:r w:rsidRPr="00DE6682">
        <w:rPr>
          <w:rtl/>
        </w:rPr>
        <w:t xml:space="preserve"> 1.155/0.3=3.85 </w:t>
      </w:r>
      <w:r w:rsidRPr="00DE6682">
        <w:rPr>
          <w:rFonts w:hint="eastAsia"/>
          <w:rtl/>
        </w:rPr>
        <w:t>כיוון</w:t>
      </w:r>
      <w:r w:rsidRPr="00DE6682">
        <w:rPr>
          <w:rtl/>
        </w:rPr>
        <w:t xml:space="preserve"> </w:t>
      </w:r>
      <w:r w:rsidRPr="00DE6682">
        <w:rPr>
          <w:rFonts w:hint="eastAsia"/>
          <w:rtl/>
        </w:rPr>
        <w:t>שמשקל</w:t>
      </w:r>
      <w:r w:rsidRPr="00DE6682">
        <w:rPr>
          <w:rtl/>
        </w:rPr>
        <w:t xml:space="preserve"> </w:t>
      </w:r>
      <w:r w:rsidRPr="00DE6682">
        <w:rPr>
          <w:rFonts w:hint="eastAsia"/>
          <w:rtl/>
        </w:rPr>
        <w:t>הקטגוריה</w:t>
      </w:r>
      <w:r w:rsidRPr="00DE6682">
        <w:rPr>
          <w:rtl/>
        </w:rPr>
        <w:t xml:space="preserve"> </w:t>
      </w:r>
      <w:r w:rsidRPr="00DE6682">
        <w:rPr>
          <w:rFonts w:hint="eastAsia"/>
          <w:rtl/>
        </w:rPr>
        <w:t>הוא</w:t>
      </w:r>
      <w:r w:rsidRPr="00DE6682">
        <w:rPr>
          <w:rtl/>
        </w:rPr>
        <w:t xml:space="preserve"> 30% </w:t>
      </w:r>
      <w:r w:rsidRPr="00DE6682">
        <w:rPr>
          <w:rFonts w:hint="eastAsia"/>
          <w:rtl/>
        </w:rPr>
        <w:t>מהציון</w:t>
      </w:r>
      <w:r w:rsidRPr="00DE6682">
        <w:rPr>
          <w:rtl/>
        </w:rPr>
        <w:t xml:space="preserve"> </w:t>
      </w:r>
      <w:r w:rsidRPr="00DE6682">
        <w:rPr>
          <w:rFonts w:hint="eastAsia"/>
          <w:rtl/>
        </w:rPr>
        <w:t>הכולל</w:t>
      </w:r>
      <w:r w:rsidRPr="00DE6682">
        <w:rPr>
          <w:rtl/>
        </w:rPr>
        <w:t>.</w:t>
      </w:r>
    </w:p>
    <w:p w14:paraId="10855ED5" w14:textId="77777777" w:rsidR="00B9529F" w:rsidRPr="00D37829" w:rsidRDefault="00B9529F" w:rsidP="00B9529F">
      <w:pPr>
        <w:rPr>
          <w:b/>
          <w:bCs/>
          <w:u w:val="single"/>
          <w:rtl/>
        </w:rPr>
      </w:pPr>
      <w:r>
        <w:rPr>
          <w:rFonts w:hint="cs"/>
          <w:b/>
          <w:bCs/>
          <w:u w:val="single"/>
          <w:rtl/>
        </w:rPr>
        <w:t>מהלך</w:t>
      </w:r>
      <w:r w:rsidRPr="00D37829">
        <w:rPr>
          <w:rFonts w:hint="cs"/>
          <w:b/>
          <w:bCs/>
          <w:u w:val="single"/>
          <w:rtl/>
        </w:rPr>
        <w:t xml:space="preserve"> ההשוואה</w:t>
      </w:r>
      <w:r>
        <w:rPr>
          <w:rFonts w:hint="cs"/>
          <w:b/>
          <w:bCs/>
          <w:u w:val="single"/>
          <w:rtl/>
        </w:rPr>
        <w:t>:</w:t>
      </w:r>
    </w:p>
    <w:p w14:paraId="6793C2C1" w14:textId="7571134F" w:rsidR="00B9529F" w:rsidRDefault="00B43204" w:rsidP="00B9529F">
      <w:pPr>
        <w:rPr>
          <w:rtl/>
        </w:rPr>
      </w:pPr>
      <w:r>
        <w:rPr>
          <w:rFonts w:hint="cs"/>
          <w:rtl/>
        </w:rPr>
        <w:t>בוצעה השוואה בין הגרסאות של כל אחד מהסיפורים (לפני ואחרי השיפור)</w:t>
      </w:r>
      <w:r w:rsidR="00B9529F" w:rsidRPr="00266124">
        <w:rPr>
          <w:rtl/>
        </w:rPr>
        <w:t xml:space="preserve">, </w:t>
      </w:r>
      <w:r w:rsidR="00B9529F">
        <w:rPr>
          <w:rFonts w:hint="cs"/>
          <w:rtl/>
        </w:rPr>
        <w:t xml:space="preserve">כאשר המדדים </w:t>
      </w:r>
      <w:r>
        <w:rPr>
          <w:rFonts w:hint="cs"/>
          <w:rtl/>
        </w:rPr>
        <w:t xml:space="preserve"> להשוואה </w:t>
      </w:r>
      <w:r w:rsidR="00B9529F">
        <w:rPr>
          <w:rFonts w:hint="cs"/>
          <w:rtl/>
        </w:rPr>
        <w:t>הם: דמויות, קונפליקט, מלאכת הכתיבה והיגיון.</w:t>
      </w:r>
    </w:p>
    <w:p w14:paraId="2AA3665B" w14:textId="5C888377" w:rsidR="00B9529F" w:rsidRDefault="00B9529F" w:rsidP="00B9529F">
      <w:pPr>
        <w:rPr>
          <w:rtl/>
        </w:rPr>
      </w:pPr>
      <w:r>
        <w:rPr>
          <w:rFonts w:hint="cs"/>
          <w:rtl/>
        </w:rPr>
        <w:t xml:space="preserve">עבור כל אחד מהמדדים השתמשנו בשאלות שהופיעו במאמר להערכת תסריטים תוך התאמת השאלות לסיפורים, </w:t>
      </w:r>
      <w:hyperlink r:id="rId9" w:history="1">
        <w:r w:rsidRPr="008B3904">
          <w:rPr>
            <w:rStyle w:val="Hyperlink"/>
            <w:rFonts w:hint="cs"/>
            <w:rtl/>
          </w:rPr>
          <w:t>קישור למאמר</w:t>
        </w:r>
      </w:hyperlink>
      <w:r>
        <w:rPr>
          <w:rFonts w:hint="cs"/>
          <w:rtl/>
        </w:rPr>
        <w:t>.</w:t>
      </w:r>
      <w:r>
        <w:rPr>
          <w:rtl/>
        </w:rPr>
        <w:br/>
      </w:r>
    </w:p>
    <w:p w14:paraId="761F09D0" w14:textId="77777777" w:rsidR="00DE50F0" w:rsidRDefault="00B9529F" w:rsidP="00DE50F0">
      <w:pPr>
        <w:rPr>
          <w:b/>
          <w:bCs/>
          <w:u w:val="single"/>
          <w:rtl/>
        </w:rPr>
      </w:pPr>
      <w:r>
        <w:rPr>
          <w:rFonts w:hint="cs"/>
          <w:b/>
          <w:bCs/>
          <w:u w:val="single"/>
          <w:rtl/>
        </w:rPr>
        <w:t>תוצאות ההשוואה:</w:t>
      </w:r>
    </w:p>
    <w:p w14:paraId="6438F94C" w14:textId="585F1943" w:rsidR="00375078" w:rsidRDefault="00DE50F0" w:rsidP="00375078">
      <w:pPr>
        <w:rPr>
          <w:color w:val="FF0000"/>
          <w:rtl/>
        </w:rPr>
      </w:pPr>
      <w:r w:rsidRPr="00DE50F0">
        <w:rPr>
          <w:rtl/>
        </w:rPr>
        <w:t xml:space="preserve">הושלמה השוואה בין </w:t>
      </w:r>
      <w:r w:rsidR="006442FD">
        <w:rPr>
          <w:rFonts w:hint="cs"/>
          <w:rtl/>
        </w:rPr>
        <w:t>50</w:t>
      </w:r>
      <w:r w:rsidRPr="00DE50F0">
        <w:rPr>
          <w:rtl/>
        </w:rPr>
        <w:t xml:space="preserve"> סיפורים </w:t>
      </w:r>
      <w:r w:rsidR="006442FD">
        <w:rPr>
          <w:rFonts w:hint="cs"/>
          <w:rtl/>
        </w:rPr>
        <w:t xml:space="preserve">עבור כל אלגוריתם </w:t>
      </w:r>
      <w:r w:rsidRPr="00DE50F0">
        <w:rPr>
          <w:rtl/>
        </w:rPr>
        <w:t>בגרסתם המקורית לעומת גרסתם המשופרת לאחר יישום המלצות המבקר האוטומטי</w:t>
      </w:r>
      <w:r>
        <w:rPr>
          <w:rFonts w:hint="cs"/>
          <w:rtl/>
        </w:rPr>
        <w:t xml:space="preserve"> (איטרציה אחת של שיפור בלבד בשלב זה).</w:t>
      </w:r>
      <w:r w:rsidRPr="00DE50F0">
        <w:br/>
      </w:r>
    </w:p>
    <w:p w14:paraId="770F9283" w14:textId="77777777" w:rsidR="00DE6682" w:rsidRDefault="00DE6682" w:rsidP="00375078">
      <w:pPr>
        <w:rPr>
          <w:color w:val="FF0000"/>
          <w:rtl/>
        </w:rPr>
      </w:pPr>
    </w:p>
    <w:p w14:paraId="33011E53" w14:textId="77777777" w:rsidR="00DE6682" w:rsidRDefault="00DE6682" w:rsidP="00375078">
      <w:pPr>
        <w:rPr>
          <w:color w:val="FF0000"/>
          <w:rtl/>
        </w:rPr>
      </w:pPr>
    </w:p>
    <w:p w14:paraId="71BB3D6C" w14:textId="77777777" w:rsidR="00DE6682" w:rsidRDefault="00DE6682" w:rsidP="00375078">
      <w:pPr>
        <w:rPr>
          <w:color w:val="FF0000"/>
          <w:rtl/>
        </w:rPr>
      </w:pPr>
    </w:p>
    <w:p w14:paraId="2AC3A96E" w14:textId="2F339673" w:rsidR="00DE50F0" w:rsidRDefault="00375078" w:rsidP="00DE50F0">
      <w:pPr>
        <w:rPr>
          <w:b/>
          <w:bCs/>
          <w:u w:val="single"/>
          <w:rtl/>
        </w:rPr>
      </w:pPr>
      <w:r>
        <w:rPr>
          <w:rFonts w:hint="cs"/>
          <w:b/>
          <w:bCs/>
          <w:u w:val="single"/>
          <w:rtl/>
        </w:rPr>
        <w:lastRenderedPageBreak/>
        <w:t xml:space="preserve">טבלת ההשוואה עבור אלגוריתם </w:t>
      </w:r>
      <w:r>
        <w:rPr>
          <w:b/>
          <w:bCs/>
          <w:u w:val="single"/>
        </w:rPr>
        <w:t>Plotto</w:t>
      </w:r>
      <w:r>
        <w:rPr>
          <w:rFonts w:hint="cs"/>
          <w:b/>
          <w:bCs/>
          <w:u w:val="single"/>
          <w:rtl/>
        </w:rPr>
        <w:t>:</w:t>
      </w:r>
    </w:p>
    <w:p w14:paraId="4EEA116D" w14:textId="52818C18" w:rsidR="007C229E" w:rsidRPr="00375078" w:rsidRDefault="00375078" w:rsidP="00DE6682">
      <w:pPr>
        <w:rPr>
          <w:b/>
          <w:bCs/>
          <w:u w:val="single"/>
          <w:rtl/>
        </w:rPr>
      </w:pPr>
      <w:r w:rsidRPr="00375078">
        <w:rPr>
          <w:rtl/>
        </w:rPr>
        <w:t xml:space="preserve">מתוך 50 הסיפורים, </w:t>
      </w:r>
      <w:r w:rsidRPr="00375078">
        <w:rPr>
          <w:b/>
          <w:bCs/>
          <w:rtl/>
        </w:rPr>
        <w:t>ב־</w:t>
      </w:r>
      <w:r w:rsidR="006A03FF">
        <w:rPr>
          <w:rFonts w:hint="cs"/>
          <w:b/>
          <w:bCs/>
          <w:rtl/>
        </w:rPr>
        <w:t>3</w:t>
      </w:r>
      <w:r w:rsidRPr="00375078">
        <w:rPr>
          <w:b/>
          <w:bCs/>
          <w:rtl/>
        </w:rPr>
        <w:t>3 מהם</w:t>
      </w:r>
      <w:r w:rsidRPr="00375078">
        <w:rPr>
          <w:rtl/>
        </w:rPr>
        <w:t xml:space="preserve"> </w:t>
      </w:r>
      <w:r w:rsidRPr="00375078">
        <w:rPr>
          <w:b/>
          <w:bCs/>
          <w:rtl/>
        </w:rPr>
        <w:t>נרשם שיפור</w:t>
      </w:r>
      <w:r w:rsidRPr="00375078">
        <w:rPr>
          <w:rtl/>
        </w:rPr>
        <w:t xml:space="preserve"> בציון הכולל. </w:t>
      </w:r>
      <w:r w:rsidRPr="00375078">
        <w:rPr>
          <w:b/>
          <w:bCs/>
          <w:rtl/>
        </w:rPr>
        <w:t>ב־</w:t>
      </w:r>
      <w:r w:rsidR="006A03FF">
        <w:rPr>
          <w:rFonts w:hint="cs"/>
          <w:b/>
          <w:bCs/>
          <w:rtl/>
        </w:rPr>
        <w:t>3</w:t>
      </w:r>
      <w:r w:rsidRPr="00375078">
        <w:rPr>
          <w:b/>
          <w:bCs/>
          <w:rtl/>
        </w:rPr>
        <w:t xml:space="preserve"> סיפורים לא חל שיפור</w:t>
      </w:r>
      <w:r w:rsidRPr="00375078">
        <w:rPr>
          <w:rtl/>
        </w:rPr>
        <w:t>, וב־</w:t>
      </w:r>
      <w:r w:rsidR="006A03FF">
        <w:rPr>
          <w:rFonts w:hint="cs"/>
          <w:b/>
          <w:bCs/>
          <w:rtl/>
        </w:rPr>
        <w:t>14</w:t>
      </w:r>
      <w:r w:rsidRPr="00375078">
        <w:rPr>
          <w:b/>
          <w:bCs/>
          <w:rtl/>
        </w:rPr>
        <w:t xml:space="preserve"> סיפורים</w:t>
      </w:r>
      <w:r w:rsidRPr="00375078">
        <w:rPr>
          <w:rtl/>
        </w:rPr>
        <w:t xml:space="preserve"> אף נרשמה </w:t>
      </w:r>
      <w:r w:rsidRPr="00375078">
        <w:rPr>
          <w:b/>
          <w:bCs/>
          <w:rtl/>
        </w:rPr>
        <w:t>ירידה קלה</w:t>
      </w:r>
      <w:r w:rsidRPr="00375078">
        <w:t>.</w:t>
      </w:r>
      <w:r>
        <w:rPr>
          <w:rtl/>
        </w:rPr>
        <w:br/>
      </w:r>
      <w:r>
        <w:rPr>
          <w:rFonts w:hint="cs"/>
          <w:rtl/>
        </w:rPr>
        <w:t xml:space="preserve">- </w:t>
      </w:r>
      <w:r w:rsidRPr="00375078">
        <w:rPr>
          <w:rtl/>
        </w:rPr>
        <w:t>ממוצע הציונים לפני השיפור</w:t>
      </w:r>
      <w:r w:rsidR="006A03FF">
        <w:rPr>
          <w:rFonts w:hint="cs"/>
          <w:rtl/>
        </w:rPr>
        <w:t>: 3.643</w:t>
      </w:r>
      <w:r w:rsidRPr="00375078">
        <w:t xml:space="preserve"> </w:t>
      </w:r>
      <w:r>
        <w:rPr>
          <w:rtl/>
        </w:rPr>
        <w:br/>
      </w:r>
      <w:r>
        <w:rPr>
          <w:rFonts w:hint="cs"/>
          <w:rtl/>
        </w:rPr>
        <w:t xml:space="preserve">- </w:t>
      </w:r>
      <w:r w:rsidRPr="00375078">
        <w:rPr>
          <w:rtl/>
        </w:rPr>
        <w:t>ממוצע הציונים לאחר השיפור</w:t>
      </w:r>
      <w:r>
        <w:rPr>
          <w:rFonts w:hint="cs"/>
          <w:rtl/>
        </w:rPr>
        <w:t xml:space="preserve">: </w:t>
      </w:r>
      <w:r w:rsidR="006A03FF">
        <w:rPr>
          <w:rFonts w:hint="cs"/>
          <w:rtl/>
        </w:rPr>
        <w:t>3.73</w:t>
      </w:r>
      <w:r w:rsidR="006A03FF">
        <w:t xml:space="preserve"> </w:t>
      </w:r>
      <w:r>
        <w:br/>
      </w:r>
      <w:r>
        <w:rPr>
          <w:rFonts w:hint="cs"/>
          <w:rtl/>
        </w:rPr>
        <w:t xml:space="preserve">- ממוצע השיפור </w:t>
      </w:r>
      <w:r w:rsidRPr="00375078">
        <w:rPr>
          <w:rtl/>
        </w:rPr>
        <w:t xml:space="preserve">הכולל: </w:t>
      </w:r>
      <w:r w:rsidRPr="00375078">
        <w:rPr>
          <w:b/>
          <w:bCs/>
          <w:rtl/>
        </w:rPr>
        <w:t>0.</w:t>
      </w:r>
      <w:r w:rsidR="006A03FF">
        <w:rPr>
          <w:rFonts w:hint="cs"/>
          <w:b/>
          <w:bCs/>
          <w:rtl/>
        </w:rPr>
        <w:t>087</w:t>
      </w:r>
      <w:r w:rsidRPr="00375078">
        <w:rPr>
          <w:b/>
          <w:bCs/>
          <w:rtl/>
        </w:rPr>
        <w:t xml:space="preserve"> נקודות</w:t>
      </w:r>
      <w:r w:rsidRPr="00375078">
        <w:t>.</w:t>
      </w:r>
    </w:p>
    <w:tbl>
      <w:tblPr>
        <w:tblStyle w:val="11"/>
        <w:tblW w:w="0" w:type="auto"/>
        <w:tblLook w:val="04A0" w:firstRow="1" w:lastRow="0" w:firstColumn="1" w:lastColumn="0" w:noHBand="0" w:noVBand="1"/>
      </w:tblPr>
      <w:tblGrid>
        <w:gridCol w:w="752"/>
        <w:gridCol w:w="3995"/>
        <w:gridCol w:w="962"/>
        <w:gridCol w:w="1036"/>
        <w:gridCol w:w="1500"/>
      </w:tblGrid>
      <w:tr w:rsidR="00375078" w:rsidRPr="004D5A93" w14:paraId="0CAF1E43" w14:textId="77777777" w:rsidTr="00796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FD3CAF" w14:textId="77777777" w:rsidR="00375078" w:rsidRPr="004D5A93" w:rsidRDefault="00375078" w:rsidP="00796FFF">
            <w:pPr>
              <w:bidi w:val="0"/>
              <w:jc w:val="center"/>
              <w:rPr>
                <w:rFonts w:asciiTheme="minorBidi" w:hAnsiTheme="minorBidi" w:cstheme="minorBidi"/>
              </w:rPr>
            </w:pPr>
            <w:r w:rsidRPr="004D5A93">
              <w:rPr>
                <w:rFonts w:asciiTheme="minorBidi" w:hAnsiTheme="minorBidi" w:cstheme="minorBidi"/>
                <w:b w:val="0"/>
                <w:bCs w:val="0"/>
                <w:rtl/>
              </w:rPr>
              <w:t>מספר</w:t>
            </w:r>
          </w:p>
        </w:tc>
        <w:tc>
          <w:tcPr>
            <w:tcW w:w="0" w:type="auto"/>
            <w:hideMark/>
          </w:tcPr>
          <w:p w14:paraId="700DEA93" w14:textId="77777777" w:rsidR="00375078" w:rsidRPr="004D5A93" w:rsidRDefault="00375078" w:rsidP="00796FFF">
            <w:pPr>
              <w:bidi w:val="0"/>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4D5A93">
              <w:rPr>
                <w:rFonts w:asciiTheme="minorBidi" w:hAnsiTheme="minorBidi" w:cstheme="minorBidi"/>
                <w:b w:val="0"/>
                <w:bCs w:val="0"/>
                <w:rtl/>
              </w:rPr>
              <w:t>שם הסיפור</w:t>
            </w:r>
          </w:p>
        </w:tc>
        <w:tc>
          <w:tcPr>
            <w:tcW w:w="0" w:type="auto"/>
            <w:hideMark/>
          </w:tcPr>
          <w:p w14:paraId="60ED03E9" w14:textId="77777777" w:rsidR="00375078" w:rsidRPr="004D5A93" w:rsidRDefault="00375078" w:rsidP="00796FFF">
            <w:pPr>
              <w:bidi w:val="0"/>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4D5A93">
              <w:rPr>
                <w:rFonts w:asciiTheme="minorBidi" w:hAnsiTheme="minorBidi" w:cstheme="minorBidi"/>
                <w:b w:val="0"/>
                <w:bCs w:val="0"/>
                <w:rtl/>
              </w:rPr>
              <w:t>ציון לפני</w:t>
            </w:r>
          </w:p>
        </w:tc>
        <w:tc>
          <w:tcPr>
            <w:tcW w:w="0" w:type="auto"/>
            <w:hideMark/>
          </w:tcPr>
          <w:p w14:paraId="7FBBDAE1" w14:textId="77777777" w:rsidR="00375078" w:rsidRPr="004D5A93" w:rsidRDefault="00375078" w:rsidP="00796FFF">
            <w:pPr>
              <w:bidi w:val="0"/>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4D5A93">
              <w:rPr>
                <w:rFonts w:asciiTheme="minorBidi" w:hAnsiTheme="minorBidi" w:cstheme="minorBidi"/>
                <w:b w:val="0"/>
                <w:bCs w:val="0"/>
                <w:rtl/>
              </w:rPr>
              <w:t>ציון אחרי</w:t>
            </w:r>
          </w:p>
        </w:tc>
        <w:tc>
          <w:tcPr>
            <w:tcW w:w="0" w:type="auto"/>
            <w:hideMark/>
          </w:tcPr>
          <w:p w14:paraId="64C8F6C0" w14:textId="77777777" w:rsidR="00375078" w:rsidRPr="004D5A93" w:rsidRDefault="00375078" w:rsidP="00796FFF">
            <w:pPr>
              <w:bidi w:val="0"/>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4D5A93">
              <w:rPr>
                <w:rFonts w:asciiTheme="minorBidi" w:hAnsiTheme="minorBidi" w:cstheme="minorBidi"/>
                <w:b w:val="0"/>
                <w:bCs w:val="0"/>
                <w:rtl/>
              </w:rPr>
              <w:t>שינוי בציון</w:t>
            </w:r>
          </w:p>
        </w:tc>
      </w:tr>
      <w:tr w:rsidR="009D6084" w:rsidRPr="004D5A93" w14:paraId="49BECACC" w14:textId="77777777" w:rsidTr="003B4F60">
        <w:tc>
          <w:tcPr>
            <w:cnfStyle w:val="001000000000" w:firstRow="0" w:lastRow="0" w:firstColumn="1" w:lastColumn="0" w:oddVBand="0" w:evenVBand="0" w:oddHBand="0" w:evenHBand="0" w:firstRowFirstColumn="0" w:firstRowLastColumn="0" w:lastRowFirstColumn="0" w:lastRowLastColumn="0"/>
            <w:tcW w:w="0" w:type="auto"/>
            <w:hideMark/>
          </w:tcPr>
          <w:p w14:paraId="3528A324" w14:textId="77777777" w:rsidR="009D6084" w:rsidRPr="004D5A93" w:rsidRDefault="009D6084" w:rsidP="009D6084">
            <w:pPr>
              <w:bidi w:val="0"/>
              <w:rPr>
                <w:rFonts w:asciiTheme="minorBidi" w:hAnsiTheme="minorBidi" w:cstheme="minorBidi"/>
                <w:b w:val="0"/>
                <w:bCs w:val="0"/>
              </w:rPr>
            </w:pPr>
            <w:r w:rsidRPr="004D5A93">
              <w:rPr>
                <w:rFonts w:asciiTheme="minorBidi" w:hAnsiTheme="minorBidi" w:cstheme="minorBidi"/>
              </w:rPr>
              <w:t>1</w:t>
            </w:r>
          </w:p>
        </w:tc>
        <w:tc>
          <w:tcPr>
            <w:tcW w:w="0" w:type="auto"/>
            <w:vAlign w:val="bottom"/>
            <w:hideMark/>
          </w:tcPr>
          <w:p w14:paraId="73077BC2" w14:textId="0C0C7862"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Adrift in Betrayal</w:t>
            </w:r>
          </w:p>
        </w:tc>
        <w:tc>
          <w:tcPr>
            <w:tcW w:w="0" w:type="auto"/>
            <w:vAlign w:val="bottom"/>
            <w:hideMark/>
          </w:tcPr>
          <w:p w14:paraId="0123BFF6" w14:textId="08709F6E"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3.7325</w:t>
            </w:r>
          </w:p>
        </w:tc>
        <w:tc>
          <w:tcPr>
            <w:tcW w:w="0" w:type="auto"/>
            <w:vAlign w:val="bottom"/>
            <w:hideMark/>
          </w:tcPr>
          <w:p w14:paraId="5387E4DB" w14:textId="131A4560"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3.53</w:t>
            </w:r>
          </w:p>
        </w:tc>
        <w:tc>
          <w:tcPr>
            <w:tcW w:w="0" w:type="auto"/>
            <w:vAlign w:val="bottom"/>
            <w:hideMark/>
          </w:tcPr>
          <w:p w14:paraId="1F639102" w14:textId="6F14762C"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-0.20 (-5.4%)</w:t>
            </w:r>
          </w:p>
        </w:tc>
      </w:tr>
      <w:tr w:rsidR="009D6084" w:rsidRPr="004D5A93" w14:paraId="2134AF56" w14:textId="77777777" w:rsidTr="003B4F60">
        <w:tc>
          <w:tcPr>
            <w:cnfStyle w:val="001000000000" w:firstRow="0" w:lastRow="0" w:firstColumn="1" w:lastColumn="0" w:oddVBand="0" w:evenVBand="0" w:oddHBand="0" w:evenHBand="0" w:firstRowFirstColumn="0" w:firstRowLastColumn="0" w:lastRowFirstColumn="0" w:lastRowLastColumn="0"/>
            <w:tcW w:w="0" w:type="auto"/>
            <w:hideMark/>
          </w:tcPr>
          <w:p w14:paraId="3776E27B"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2</w:t>
            </w:r>
          </w:p>
        </w:tc>
        <w:tc>
          <w:tcPr>
            <w:tcW w:w="0" w:type="auto"/>
            <w:vAlign w:val="bottom"/>
            <w:hideMark/>
          </w:tcPr>
          <w:p w14:paraId="66DB5183" w14:textId="383952E0"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Between Two Worlds</w:t>
            </w:r>
          </w:p>
        </w:tc>
        <w:tc>
          <w:tcPr>
            <w:tcW w:w="0" w:type="auto"/>
            <w:vAlign w:val="bottom"/>
            <w:hideMark/>
          </w:tcPr>
          <w:p w14:paraId="06D2FDB6" w14:textId="2FFBDA60"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3.7475</w:t>
            </w:r>
          </w:p>
        </w:tc>
        <w:tc>
          <w:tcPr>
            <w:tcW w:w="0" w:type="auto"/>
            <w:vAlign w:val="bottom"/>
            <w:hideMark/>
          </w:tcPr>
          <w:p w14:paraId="675BF0E7" w14:textId="59BACE60"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3.5675</w:t>
            </w:r>
          </w:p>
        </w:tc>
        <w:tc>
          <w:tcPr>
            <w:tcW w:w="0" w:type="auto"/>
            <w:vAlign w:val="bottom"/>
            <w:hideMark/>
          </w:tcPr>
          <w:p w14:paraId="4D35BA30" w14:textId="3521EA7F"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-0.18 (-4.8%)</w:t>
            </w:r>
          </w:p>
        </w:tc>
      </w:tr>
      <w:tr w:rsidR="009D6084" w:rsidRPr="004D5A93" w14:paraId="58C499CF" w14:textId="77777777" w:rsidTr="003B4F60">
        <w:tc>
          <w:tcPr>
            <w:cnfStyle w:val="001000000000" w:firstRow="0" w:lastRow="0" w:firstColumn="1" w:lastColumn="0" w:oddVBand="0" w:evenVBand="0" w:oddHBand="0" w:evenHBand="0" w:firstRowFirstColumn="0" w:firstRowLastColumn="0" w:lastRowFirstColumn="0" w:lastRowLastColumn="0"/>
            <w:tcW w:w="0" w:type="auto"/>
            <w:hideMark/>
          </w:tcPr>
          <w:p w14:paraId="7D373F4B"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3</w:t>
            </w:r>
          </w:p>
        </w:tc>
        <w:tc>
          <w:tcPr>
            <w:tcW w:w="0" w:type="auto"/>
            <w:vAlign w:val="bottom"/>
            <w:hideMark/>
          </w:tcPr>
          <w:p w14:paraId="4B842445" w14:textId="042B6779"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Breaking Free</w:t>
            </w:r>
          </w:p>
        </w:tc>
        <w:tc>
          <w:tcPr>
            <w:tcW w:w="0" w:type="auto"/>
            <w:vAlign w:val="bottom"/>
            <w:hideMark/>
          </w:tcPr>
          <w:p w14:paraId="27704701" w14:textId="3EAB766D"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3.365</w:t>
            </w:r>
          </w:p>
        </w:tc>
        <w:tc>
          <w:tcPr>
            <w:tcW w:w="0" w:type="auto"/>
            <w:vAlign w:val="bottom"/>
            <w:hideMark/>
          </w:tcPr>
          <w:p w14:paraId="1960C656" w14:textId="0DE7D178"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3.985</w:t>
            </w:r>
          </w:p>
        </w:tc>
        <w:tc>
          <w:tcPr>
            <w:tcW w:w="0" w:type="auto"/>
            <w:vAlign w:val="bottom"/>
            <w:hideMark/>
          </w:tcPr>
          <w:p w14:paraId="30A583F8" w14:textId="0805C5B4"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0.62 (18.4%)</w:t>
            </w:r>
          </w:p>
        </w:tc>
      </w:tr>
      <w:tr w:rsidR="009D6084" w:rsidRPr="004D5A93" w14:paraId="3F228129" w14:textId="77777777" w:rsidTr="003B4F60">
        <w:tc>
          <w:tcPr>
            <w:cnfStyle w:val="001000000000" w:firstRow="0" w:lastRow="0" w:firstColumn="1" w:lastColumn="0" w:oddVBand="0" w:evenVBand="0" w:oddHBand="0" w:evenHBand="0" w:firstRowFirstColumn="0" w:firstRowLastColumn="0" w:lastRowFirstColumn="0" w:lastRowLastColumn="0"/>
            <w:tcW w:w="0" w:type="auto"/>
            <w:hideMark/>
          </w:tcPr>
          <w:p w14:paraId="094D7671"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4</w:t>
            </w:r>
          </w:p>
        </w:tc>
        <w:tc>
          <w:tcPr>
            <w:tcW w:w="0" w:type="auto"/>
            <w:vAlign w:val="bottom"/>
            <w:hideMark/>
          </w:tcPr>
          <w:p w14:paraId="7BC5712A" w14:textId="35217C12"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proofErr w:type="spellStart"/>
            <w:r w:rsidRPr="006A03FF">
              <w:rPr>
                <w:rFonts w:ascii="Arial" w:hAnsi="Arial"/>
                <w:sz w:val="22"/>
                <w:szCs w:val="22"/>
              </w:rPr>
              <w:t>Etchoes</w:t>
            </w:r>
            <w:proofErr w:type="spellEnd"/>
            <w:r w:rsidRPr="006A03FF">
              <w:rPr>
                <w:rFonts w:ascii="Arial" w:hAnsi="Arial"/>
                <w:sz w:val="22"/>
                <w:szCs w:val="22"/>
              </w:rPr>
              <w:t xml:space="preserve"> of Fidelity</w:t>
            </w:r>
          </w:p>
        </w:tc>
        <w:tc>
          <w:tcPr>
            <w:tcW w:w="0" w:type="auto"/>
            <w:vAlign w:val="bottom"/>
            <w:hideMark/>
          </w:tcPr>
          <w:p w14:paraId="6093473A" w14:textId="1B503751"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3.6275</w:t>
            </w:r>
          </w:p>
        </w:tc>
        <w:tc>
          <w:tcPr>
            <w:tcW w:w="0" w:type="auto"/>
            <w:vAlign w:val="bottom"/>
            <w:hideMark/>
          </w:tcPr>
          <w:p w14:paraId="0D20565D" w14:textId="00ECC252"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3.56</w:t>
            </w:r>
          </w:p>
        </w:tc>
        <w:tc>
          <w:tcPr>
            <w:tcW w:w="0" w:type="auto"/>
            <w:vAlign w:val="bottom"/>
            <w:hideMark/>
          </w:tcPr>
          <w:p w14:paraId="2C9DDC8B" w14:textId="66F2B57D"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-0.07 (-1.9%)</w:t>
            </w:r>
          </w:p>
        </w:tc>
      </w:tr>
      <w:tr w:rsidR="009D6084" w:rsidRPr="004D5A93" w14:paraId="1F0BDDC0" w14:textId="77777777" w:rsidTr="003B4F60">
        <w:tc>
          <w:tcPr>
            <w:cnfStyle w:val="001000000000" w:firstRow="0" w:lastRow="0" w:firstColumn="1" w:lastColumn="0" w:oddVBand="0" w:evenVBand="0" w:oddHBand="0" w:evenHBand="0" w:firstRowFirstColumn="0" w:firstRowLastColumn="0" w:lastRowFirstColumn="0" w:lastRowLastColumn="0"/>
            <w:tcW w:w="0" w:type="auto"/>
            <w:hideMark/>
          </w:tcPr>
          <w:p w14:paraId="29C1D25F"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5</w:t>
            </w:r>
          </w:p>
        </w:tc>
        <w:tc>
          <w:tcPr>
            <w:tcW w:w="0" w:type="auto"/>
            <w:vAlign w:val="bottom"/>
            <w:hideMark/>
          </w:tcPr>
          <w:p w14:paraId="0BB03D23" w14:textId="33092B48"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Shadows of Loyalty</w:t>
            </w:r>
          </w:p>
        </w:tc>
        <w:tc>
          <w:tcPr>
            <w:tcW w:w="0" w:type="auto"/>
            <w:vAlign w:val="bottom"/>
            <w:hideMark/>
          </w:tcPr>
          <w:p w14:paraId="03262B28" w14:textId="55B4E66B"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3.53</w:t>
            </w:r>
          </w:p>
        </w:tc>
        <w:tc>
          <w:tcPr>
            <w:tcW w:w="0" w:type="auto"/>
            <w:vAlign w:val="bottom"/>
            <w:hideMark/>
          </w:tcPr>
          <w:p w14:paraId="6A523CED" w14:textId="6BFF7B90"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3.605</w:t>
            </w:r>
          </w:p>
        </w:tc>
        <w:tc>
          <w:tcPr>
            <w:tcW w:w="0" w:type="auto"/>
            <w:vAlign w:val="bottom"/>
            <w:hideMark/>
          </w:tcPr>
          <w:p w14:paraId="6FF82E0F" w14:textId="399BB059"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0.07 (2.1%)</w:t>
            </w:r>
          </w:p>
        </w:tc>
      </w:tr>
      <w:tr w:rsidR="009D6084" w:rsidRPr="004D5A93" w14:paraId="407D4448" w14:textId="77777777" w:rsidTr="003B4F60">
        <w:tc>
          <w:tcPr>
            <w:cnfStyle w:val="001000000000" w:firstRow="0" w:lastRow="0" w:firstColumn="1" w:lastColumn="0" w:oddVBand="0" w:evenVBand="0" w:oddHBand="0" w:evenHBand="0" w:firstRowFirstColumn="0" w:firstRowLastColumn="0" w:lastRowFirstColumn="0" w:lastRowLastColumn="0"/>
            <w:tcW w:w="0" w:type="auto"/>
            <w:hideMark/>
          </w:tcPr>
          <w:p w14:paraId="2546E299"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6</w:t>
            </w:r>
          </w:p>
        </w:tc>
        <w:tc>
          <w:tcPr>
            <w:tcW w:w="0" w:type="auto"/>
            <w:vAlign w:val="bottom"/>
            <w:hideMark/>
          </w:tcPr>
          <w:p w14:paraId="2B6FC4E0" w14:textId="5EEA7975"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Shadows of Resemblance</w:t>
            </w:r>
          </w:p>
        </w:tc>
        <w:tc>
          <w:tcPr>
            <w:tcW w:w="0" w:type="auto"/>
            <w:vAlign w:val="bottom"/>
            <w:hideMark/>
          </w:tcPr>
          <w:p w14:paraId="79E08F2D" w14:textId="31EEBD72"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3.5975</w:t>
            </w:r>
          </w:p>
        </w:tc>
        <w:tc>
          <w:tcPr>
            <w:tcW w:w="0" w:type="auto"/>
            <w:vAlign w:val="bottom"/>
            <w:hideMark/>
          </w:tcPr>
          <w:p w14:paraId="36E1AE54" w14:textId="45D14F07"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3.5675</w:t>
            </w:r>
          </w:p>
        </w:tc>
        <w:tc>
          <w:tcPr>
            <w:tcW w:w="0" w:type="auto"/>
            <w:vAlign w:val="bottom"/>
            <w:hideMark/>
          </w:tcPr>
          <w:p w14:paraId="0AE9A576" w14:textId="50EA206B"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-0.03 (-0.8%)</w:t>
            </w:r>
          </w:p>
        </w:tc>
      </w:tr>
      <w:tr w:rsidR="009D6084" w:rsidRPr="004D5A93" w14:paraId="1534CCCC" w14:textId="77777777" w:rsidTr="003B4F60">
        <w:tc>
          <w:tcPr>
            <w:cnfStyle w:val="001000000000" w:firstRow="0" w:lastRow="0" w:firstColumn="1" w:lastColumn="0" w:oddVBand="0" w:evenVBand="0" w:oddHBand="0" w:evenHBand="0" w:firstRowFirstColumn="0" w:firstRowLastColumn="0" w:lastRowFirstColumn="0" w:lastRowLastColumn="0"/>
            <w:tcW w:w="0" w:type="auto"/>
            <w:hideMark/>
          </w:tcPr>
          <w:p w14:paraId="20B162A3"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7</w:t>
            </w:r>
          </w:p>
        </w:tc>
        <w:tc>
          <w:tcPr>
            <w:tcW w:w="0" w:type="auto"/>
            <w:vAlign w:val="bottom"/>
            <w:hideMark/>
          </w:tcPr>
          <w:p w14:paraId="5021D0F2" w14:textId="615CC549"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Billiard General's Gambit</w:t>
            </w:r>
          </w:p>
        </w:tc>
        <w:tc>
          <w:tcPr>
            <w:tcW w:w="0" w:type="auto"/>
            <w:vAlign w:val="bottom"/>
            <w:hideMark/>
          </w:tcPr>
          <w:p w14:paraId="3C59A390" w14:textId="5BF0AF60"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3.7475</w:t>
            </w:r>
          </w:p>
        </w:tc>
        <w:tc>
          <w:tcPr>
            <w:tcW w:w="0" w:type="auto"/>
            <w:vAlign w:val="bottom"/>
            <w:hideMark/>
          </w:tcPr>
          <w:p w14:paraId="55E4A85F" w14:textId="49B6AD9C"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3.7775</w:t>
            </w:r>
          </w:p>
        </w:tc>
        <w:tc>
          <w:tcPr>
            <w:tcW w:w="0" w:type="auto"/>
            <w:vAlign w:val="bottom"/>
            <w:hideMark/>
          </w:tcPr>
          <w:p w14:paraId="401C3547" w14:textId="7F0A18C5"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0.03 (0.8%)</w:t>
            </w:r>
          </w:p>
        </w:tc>
      </w:tr>
      <w:tr w:rsidR="009D6084" w:rsidRPr="004D5A93" w14:paraId="19592343" w14:textId="77777777" w:rsidTr="003B4F60">
        <w:tc>
          <w:tcPr>
            <w:cnfStyle w:val="001000000000" w:firstRow="0" w:lastRow="0" w:firstColumn="1" w:lastColumn="0" w:oddVBand="0" w:evenVBand="0" w:oddHBand="0" w:evenHBand="0" w:firstRowFirstColumn="0" w:firstRowLastColumn="0" w:lastRowFirstColumn="0" w:lastRowLastColumn="0"/>
            <w:tcW w:w="0" w:type="auto"/>
            <w:hideMark/>
          </w:tcPr>
          <w:p w14:paraId="25A16615"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8</w:t>
            </w:r>
          </w:p>
        </w:tc>
        <w:tc>
          <w:tcPr>
            <w:tcW w:w="0" w:type="auto"/>
            <w:vAlign w:val="bottom"/>
            <w:hideMark/>
          </w:tcPr>
          <w:p w14:paraId="3BD60168" w14:textId="69C57342"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Birthmark's Shadow</w:t>
            </w:r>
          </w:p>
        </w:tc>
        <w:tc>
          <w:tcPr>
            <w:tcW w:w="0" w:type="auto"/>
            <w:vAlign w:val="bottom"/>
            <w:hideMark/>
          </w:tcPr>
          <w:p w14:paraId="1C00BB17" w14:textId="72CADE02"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3.7025</w:t>
            </w:r>
          </w:p>
        </w:tc>
        <w:tc>
          <w:tcPr>
            <w:tcW w:w="0" w:type="auto"/>
            <w:vAlign w:val="bottom"/>
            <w:hideMark/>
          </w:tcPr>
          <w:p w14:paraId="63161FB2" w14:textId="27D8C81A"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3.65</w:t>
            </w:r>
          </w:p>
        </w:tc>
        <w:tc>
          <w:tcPr>
            <w:tcW w:w="0" w:type="auto"/>
            <w:vAlign w:val="bottom"/>
            <w:hideMark/>
          </w:tcPr>
          <w:p w14:paraId="62CACE4C" w14:textId="62C90E47"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-0.05 (-1.4%)</w:t>
            </w:r>
          </w:p>
        </w:tc>
      </w:tr>
      <w:tr w:rsidR="009D6084" w:rsidRPr="004D5A93" w14:paraId="362CBF11" w14:textId="77777777" w:rsidTr="003B4F60">
        <w:tc>
          <w:tcPr>
            <w:cnfStyle w:val="001000000000" w:firstRow="0" w:lastRow="0" w:firstColumn="1" w:lastColumn="0" w:oddVBand="0" w:evenVBand="0" w:oddHBand="0" w:evenHBand="0" w:firstRowFirstColumn="0" w:firstRowLastColumn="0" w:lastRowFirstColumn="0" w:lastRowLastColumn="0"/>
            <w:tcW w:w="0" w:type="auto"/>
            <w:hideMark/>
          </w:tcPr>
          <w:p w14:paraId="0BAA792A"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9</w:t>
            </w:r>
          </w:p>
        </w:tc>
        <w:tc>
          <w:tcPr>
            <w:tcW w:w="0" w:type="auto"/>
            <w:vAlign w:val="bottom"/>
            <w:hideMark/>
          </w:tcPr>
          <w:p w14:paraId="25F70019" w14:textId="73F4BA5E"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Borrowed Muse</w:t>
            </w:r>
          </w:p>
        </w:tc>
        <w:tc>
          <w:tcPr>
            <w:tcW w:w="0" w:type="auto"/>
            <w:vAlign w:val="bottom"/>
            <w:hideMark/>
          </w:tcPr>
          <w:p w14:paraId="0FCB8FA2" w14:textId="71FFA042"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3.7325</w:t>
            </w:r>
          </w:p>
        </w:tc>
        <w:tc>
          <w:tcPr>
            <w:tcW w:w="0" w:type="auto"/>
            <w:vAlign w:val="bottom"/>
            <w:hideMark/>
          </w:tcPr>
          <w:p w14:paraId="0F51F772" w14:textId="766A7DD9"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3.7775</w:t>
            </w:r>
          </w:p>
        </w:tc>
        <w:tc>
          <w:tcPr>
            <w:tcW w:w="0" w:type="auto"/>
            <w:vAlign w:val="bottom"/>
            <w:hideMark/>
          </w:tcPr>
          <w:p w14:paraId="568E8FBA" w14:textId="64DCEC70"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0.04 (1.2%)</w:t>
            </w:r>
          </w:p>
        </w:tc>
      </w:tr>
      <w:tr w:rsidR="009D6084" w:rsidRPr="004D5A93" w14:paraId="3E99B55D" w14:textId="77777777" w:rsidTr="003B4F60">
        <w:tc>
          <w:tcPr>
            <w:cnfStyle w:val="001000000000" w:firstRow="0" w:lastRow="0" w:firstColumn="1" w:lastColumn="0" w:oddVBand="0" w:evenVBand="0" w:oddHBand="0" w:evenHBand="0" w:firstRowFirstColumn="0" w:firstRowLastColumn="0" w:lastRowFirstColumn="0" w:lastRowLastColumn="0"/>
            <w:tcW w:w="0" w:type="auto"/>
            <w:hideMark/>
          </w:tcPr>
          <w:p w14:paraId="6DAAC99D"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10</w:t>
            </w:r>
          </w:p>
        </w:tc>
        <w:tc>
          <w:tcPr>
            <w:tcW w:w="0" w:type="auto"/>
            <w:vAlign w:val="bottom"/>
            <w:hideMark/>
          </w:tcPr>
          <w:p w14:paraId="4C056F17" w14:textId="7603E994"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Collector's Folly</w:t>
            </w:r>
          </w:p>
        </w:tc>
        <w:tc>
          <w:tcPr>
            <w:tcW w:w="0" w:type="auto"/>
            <w:vAlign w:val="bottom"/>
            <w:hideMark/>
          </w:tcPr>
          <w:p w14:paraId="0783A44B" w14:textId="6EA49D69"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3.7675</w:t>
            </w:r>
          </w:p>
        </w:tc>
        <w:tc>
          <w:tcPr>
            <w:tcW w:w="0" w:type="auto"/>
            <w:vAlign w:val="bottom"/>
            <w:hideMark/>
          </w:tcPr>
          <w:p w14:paraId="60428A0A" w14:textId="1360AD4E"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3.7675</w:t>
            </w:r>
          </w:p>
        </w:tc>
        <w:tc>
          <w:tcPr>
            <w:tcW w:w="0" w:type="auto"/>
            <w:vAlign w:val="bottom"/>
            <w:hideMark/>
          </w:tcPr>
          <w:p w14:paraId="73B695B2" w14:textId="3DD56DDB"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0.00 (0.0%)</w:t>
            </w:r>
          </w:p>
        </w:tc>
      </w:tr>
      <w:tr w:rsidR="009D6084" w:rsidRPr="004D5A93" w14:paraId="64F1106A" w14:textId="77777777" w:rsidTr="003B4F60">
        <w:tc>
          <w:tcPr>
            <w:cnfStyle w:val="001000000000" w:firstRow="0" w:lastRow="0" w:firstColumn="1" w:lastColumn="0" w:oddVBand="0" w:evenVBand="0" w:oddHBand="0" w:evenHBand="0" w:firstRowFirstColumn="0" w:firstRowLastColumn="0" w:lastRowFirstColumn="0" w:lastRowLastColumn="0"/>
            <w:tcW w:w="0" w:type="auto"/>
            <w:hideMark/>
          </w:tcPr>
          <w:p w14:paraId="29CF999D"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11</w:t>
            </w:r>
          </w:p>
        </w:tc>
        <w:tc>
          <w:tcPr>
            <w:tcW w:w="0" w:type="auto"/>
            <w:vAlign w:val="bottom"/>
            <w:hideMark/>
          </w:tcPr>
          <w:p w14:paraId="1C44D3EF" w14:textId="1322E164"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Courage Talisman</w:t>
            </w:r>
          </w:p>
        </w:tc>
        <w:tc>
          <w:tcPr>
            <w:tcW w:w="0" w:type="auto"/>
            <w:vAlign w:val="bottom"/>
            <w:hideMark/>
          </w:tcPr>
          <w:p w14:paraId="17833EA2" w14:textId="3FB51A72"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3.71</w:t>
            </w:r>
          </w:p>
        </w:tc>
        <w:tc>
          <w:tcPr>
            <w:tcW w:w="0" w:type="auto"/>
            <w:vAlign w:val="bottom"/>
            <w:hideMark/>
          </w:tcPr>
          <w:p w14:paraId="21069948" w14:textId="3A695419"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3.71</w:t>
            </w:r>
          </w:p>
        </w:tc>
        <w:tc>
          <w:tcPr>
            <w:tcW w:w="0" w:type="auto"/>
            <w:vAlign w:val="bottom"/>
            <w:hideMark/>
          </w:tcPr>
          <w:p w14:paraId="15331D20" w14:textId="3545D607"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0.00 (0.0%)</w:t>
            </w:r>
          </w:p>
        </w:tc>
      </w:tr>
      <w:tr w:rsidR="009D6084" w:rsidRPr="004D5A93" w14:paraId="297903AC" w14:textId="77777777" w:rsidTr="003B4F60">
        <w:tc>
          <w:tcPr>
            <w:cnfStyle w:val="001000000000" w:firstRow="0" w:lastRow="0" w:firstColumn="1" w:lastColumn="0" w:oddVBand="0" w:evenVBand="0" w:oddHBand="0" w:evenHBand="0" w:firstRowFirstColumn="0" w:firstRowLastColumn="0" w:lastRowFirstColumn="0" w:lastRowLastColumn="0"/>
            <w:tcW w:w="0" w:type="auto"/>
            <w:hideMark/>
          </w:tcPr>
          <w:p w14:paraId="0F0FB0C4"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12</w:t>
            </w:r>
          </w:p>
        </w:tc>
        <w:tc>
          <w:tcPr>
            <w:tcW w:w="0" w:type="auto"/>
            <w:vAlign w:val="bottom"/>
            <w:hideMark/>
          </w:tcPr>
          <w:p w14:paraId="67FD0526" w14:textId="391AE553"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Crimson Brotherhood</w:t>
            </w:r>
          </w:p>
        </w:tc>
        <w:tc>
          <w:tcPr>
            <w:tcW w:w="0" w:type="auto"/>
            <w:vAlign w:val="bottom"/>
            <w:hideMark/>
          </w:tcPr>
          <w:p w14:paraId="70BB7A9D" w14:textId="052A33EB"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3.4325</w:t>
            </w:r>
          </w:p>
        </w:tc>
        <w:tc>
          <w:tcPr>
            <w:tcW w:w="0" w:type="auto"/>
            <w:vAlign w:val="bottom"/>
            <w:hideMark/>
          </w:tcPr>
          <w:p w14:paraId="635BC3E2" w14:textId="32955A5F"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3.65</w:t>
            </w:r>
          </w:p>
        </w:tc>
        <w:tc>
          <w:tcPr>
            <w:tcW w:w="0" w:type="auto"/>
            <w:vAlign w:val="bottom"/>
            <w:hideMark/>
          </w:tcPr>
          <w:p w14:paraId="52768FD7" w14:textId="09141853"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0.22 (6.3%)</w:t>
            </w:r>
          </w:p>
        </w:tc>
      </w:tr>
      <w:tr w:rsidR="009D6084" w:rsidRPr="004D5A93" w14:paraId="4A026141" w14:textId="77777777" w:rsidTr="003B4F60">
        <w:tc>
          <w:tcPr>
            <w:cnfStyle w:val="001000000000" w:firstRow="0" w:lastRow="0" w:firstColumn="1" w:lastColumn="0" w:oddVBand="0" w:evenVBand="0" w:oddHBand="0" w:evenHBand="0" w:firstRowFirstColumn="0" w:firstRowLastColumn="0" w:lastRowFirstColumn="0" w:lastRowLastColumn="0"/>
            <w:tcW w:w="0" w:type="auto"/>
            <w:hideMark/>
          </w:tcPr>
          <w:p w14:paraId="228EABC9"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13</w:t>
            </w:r>
          </w:p>
        </w:tc>
        <w:tc>
          <w:tcPr>
            <w:tcW w:w="0" w:type="auto"/>
            <w:vAlign w:val="bottom"/>
            <w:hideMark/>
          </w:tcPr>
          <w:p w14:paraId="566110BD" w14:textId="3D2E3910"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Detective's Gambit</w:t>
            </w:r>
          </w:p>
        </w:tc>
        <w:tc>
          <w:tcPr>
            <w:tcW w:w="0" w:type="auto"/>
            <w:vAlign w:val="bottom"/>
            <w:hideMark/>
          </w:tcPr>
          <w:p w14:paraId="64CC10E1" w14:textId="5CFA6DE8"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3.545</w:t>
            </w:r>
          </w:p>
        </w:tc>
        <w:tc>
          <w:tcPr>
            <w:tcW w:w="0" w:type="auto"/>
            <w:vAlign w:val="bottom"/>
            <w:hideMark/>
          </w:tcPr>
          <w:p w14:paraId="03B06900" w14:textId="1AAE6D93"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3.77</w:t>
            </w:r>
          </w:p>
        </w:tc>
        <w:tc>
          <w:tcPr>
            <w:tcW w:w="0" w:type="auto"/>
            <w:vAlign w:val="bottom"/>
            <w:hideMark/>
          </w:tcPr>
          <w:p w14:paraId="21B8CFA3" w14:textId="0D8A1A91"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0.23 (6.3%)</w:t>
            </w:r>
          </w:p>
        </w:tc>
      </w:tr>
      <w:tr w:rsidR="009D6084" w:rsidRPr="004D5A93" w14:paraId="56ADE07D" w14:textId="77777777" w:rsidTr="003B4F60">
        <w:tc>
          <w:tcPr>
            <w:cnfStyle w:val="001000000000" w:firstRow="0" w:lastRow="0" w:firstColumn="1" w:lastColumn="0" w:oddVBand="0" w:evenVBand="0" w:oddHBand="0" w:evenHBand="0" w:firstRowFirstColumn="0" w:firstRowLastColumn="0" w:lastRowFirstColumn="0" w:lastRowLastColumn="0"/>
            <w:tcW w:w="0" w:type="auto"/>
            <w:hideMark/>
          </w:tcPr>
          <w:p w14:paraId="5859C790"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14</w:t>
            </w:r>
          </w:p>
        </w:tc>
        <w:tc>
          <w:tcPr>
            <w:tcW w:w="0" w:type="auto"/>
            <w:vAlign w:val="bottom"/>
            <w:hideMark/>
          </w:tcPr>
          <w:p w14:paraId="0749CE0F" w14:textId="625E285E"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Diamond's Redemption</w:t>
            </w:r>
          </w:p>
        </w:tc>
        <w:tc>
          <w:tcPr>
            <w:tcW w:w="0" w:type="auto"/>
            <w:vAlign w:val="bottom"/>
            <w:hideMark/>
          </w:tcPr>
          <w:p w14:paraId="3572DAC2" w14:textId="43324EB3"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3.65</w:t>
            </w:r>
          </w:p>
        </w:tc>
        <w:tc>
          <w:tcPr>
            <w:tcW w:w="0" w:type="auto"/>
            <w:vAlign w:val="bottom"/>
            <w:hideMark/>
          </w:tcPr>
          <w:p w14:paraId="123F1EFE" w14:textId="2EC2C326"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3.8</w:t>
            </w:r>
          </w:p>
        </w:tc>
        <w:tc>
          <w:tcPr>
            <w:tcW w:w="0" w:type="auto"/>
            <w:vAlign w:val="bottom"/>
            <w:hideMark/>
          </w:tcPr>
          <w:p w14:paraId="1A94B9F0" w14:textId="12774817"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0.15 (4.1%)</w:t>
            </w:r>
          </w:p>
        </w:tc>
      </w:tr>
      <w:tr w:rsidR="009D6084" w:rsidRPr="004D5A93" w14:paraId="5DBE418B" w14:textId="77777777" w:rsidTr="003B4F60">
        <w:tc>
          <w:tcPr>
            <w:cnfStyle w:val="001000000000" w:firstRow="0" w:lastRow="0" w:firstColumn="1" w:lastColumn="0" w:oddVBand="0" w:evenVBand="0" w:oddHBand="0" w:evenHBand="0" w:firstRowFirstColumn="0" w:firstRowLastColumn="0" w:lastRowFirstColumn="0" w:lastRowLastColumn="0"/>
            <w:tcW w:w="0" w:type="auto"/>
            <w:hideMark/>
          </w:tcPr>
          <w:p w14:paraId="6789ED01"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15</w:t>
            </w:r>
          </w:p>
        </w:tc>
        <w:tc>
          <w:tcPr>
            <w:tcW w:w="0" w:type="auto"/>
            <w:vAlign w:val="bottom"/>
            <w:hideMark/>
          </w:tcPr>
          <w:p w14:paraId="31563826" w14:textId="0ACB5802"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Double Life</w:t>
            </w:r>
          </w:p>
        </w:tc>
        <w:tc>
          <w:tcPr>
            <w:tcW w:w="0" w:type="auto"/>
            <w:vAlign w:val="bottom"/>
            <w:hideMark/>
          </w:tcPr>
          <w:p w14:paraId="53B4DC26" w14:textId="75F25C46"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3.6875</w:t>
            </w:r>
          </w:p>
        </w:tc>
        <w:tc>
          <w:tcPr>
            <w:tcW w:w="0" w:type="auto"/>
            <w:vAlign w:val="bottom"/>
            <w:hideMark/>
          </w:tcPr>
          <w:p w14:paraId="5C6E8F8B" w14:textId="2BE54DF7"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3.6725</w:t>
            </w:r>
          </w:p>
        </w:tc>
        <w:tc>
          <w:tcPr>
            <w:tcW w:w="0" w:type="auto"/>
            <w:vAlign w:val="bottom"/>
            <w:hideMark/>
          </w:tcPr>
          <w:p w14:paraId="1885BD5C" w14:textId="1D0FD949"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-0.02 (-0.4%)</w:t>
            </w:r>
          </w:p>
        </w:tc>
      </w:tr>
      <w:tr w:rsidR="009D6084" w:rsidRPr="004D5A93" w14:paraId="339694C7" w14:textId="77777777" w:rsidTr="003B4F60">
        <w:tc>
          <w:tcPr>
            <w:cnfStyle w:val="001000000000" w:firstRow="0" w:lastRow="0" w:firstColumn="1" w:lastColumn="0" w:oddVBand="0" w:evenVBand="0" w:oddHBand="0" w:evenHBand="0" w:firstRowFirstColumn="0" w:firstRowLastColumn="0" w:lastRowFirstColumn="0" w:lastRowLastColumn="0"/>
            <w:tcW w:w="0" w:type="auto"/>
            <w:hideMark/>
          </w:tcPr>
          <w:p w14:paraId="66E56A81"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16</w:t>
            </w:r>
          </w:p>
        </w:tc>
        <w:tc>
          <w:tcPr>
            <w:tcW w:w="0" w:type="auto"/>
            <w:vAlign w:val="bottom"/>
            <w:hideMark/>
          </w:tcPr>
          <w:p w14:paraId="0A33BE1E" w14:textId="1F67C950"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Gem's Gambit</w:t>
            </w:r>
          </w:p>
        </w:tc>
        <w:tc>
          <w:tcPr>
            <w:tcW w:w="0" w:type="auto"/>
            <w:vAlign w:val="bottom"/>
            <w:hideMark/>
          </w:tcPr>
          <w:p w14:paraId="7E1143E9" w14:textId="18A62950"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3.68</w:t>
            </w:r>
          </w:p>
        </w:tc>
        <w:tc>
          <w:tcPr>
            <w:tcW w:w="0" w:type="auto"/>
            <w:vAlign w:val="bottom"/>
            <w:hideMark/>
          </w:tcPr>
          <w:p w14:paraId="776738A1" w14:textId="14165D10"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3.85</w:t>
            </w:r>
          </w:p>
        </w:tc>
        <w:tc>
          <w:tcPr>
            <w:tcW w:w="0" w:type="auto"/>
            <w:vAlign w:val="bottom"/>
            <w:hideMark/>
          </w:tcPr>
          <w:p w14:paraId="4DF46369" w14:textId="648153B0"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0.17 (4.6%)</w:t>
            </w:r>
          </w:p>
        </w:tc>
      </w:tr>
      <w:tr w:rsidR="009D6084" w:rsidRPr="004D5A93" w14:paraId="176D9CEC" w14:textId="77777777" w:rsidTr="003B4F60">
        <w:tc>
          <w:tcPr>
            <w:cnfStyle w:val="001000000000" w:firstRow="0" w:lastRow="0" w:firstColumn="1" w:lastColumn="0" w:oddVBand="0" w:evenVBand="0" w:oddHBand="0" w:evenHBand="0" w:firstRowFirstColumn="0" w:firstRowLastColumn="0" w:lastRowFirstColumn="0" w:lastRowLastColumn="0"/>
            <w:tcW w:w="0" w:type="auto"/>
            <w:hideMark/>
          </w:tcPr>
          <w:p w14:paraId="32D663C5"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17</w:t>
            </w:r>
          </w:p>
        </w:tc>
        <w:tc>
          <w:tcPr>
            <w:tcW w:w="0" w:type="auto"/>
            <w:vAlign w:val="bottom"/>
            <w:hideMark/>
          </w:tcPr>
          <w:p w14:paraId="65BE4F5C" w14:textId="5FCCF641"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Ghost of Vengeance</w:t>
            </w:r>
          </w:p>
        </w:tc>
        <w:tc>
          <w:tcPr>
            <w:tcW w:w="0" w:type="auto"/>
            <w:vAlign w:val="bottom"/>
            <w:hideMark/>
          </w:tcPr>
          <w:p w14:paraId="50F7719C" w14:textId="3DB7C0FE"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3.38</w:t>
            </w:r>
          </w:p>
        </w:tc>
        <w:tc>
          <w:tcPr>
            <w:tcW w:w="0" w:type="auto"/>
            <w:vAlign w:val="bottom"/>
            <w:hideMark/>
          </w:tcPr>
          <w:p w14:paraId="3FCE4ACF" w14:textId="5C46672A"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3.6875</w:t>
            </w:r>
          </w:p>
        </w:tc>
        <w:tc>
          <w:tcPr>
            <w:tcW w:w="0" w:type="auto"/>
            <w:vAlign w:val="bottom"/>
            <w:hideMark/>
          </w:tcPr>
          <w:p w14:paraId="6818B892" w14:textId="2106E68A"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0.31 (9.1%)</w:t>
            </w:r>
          </w:p>
        </w:tc>
      </w:tr>
      <w:tr w:rsidR="009D6084" w:rsidRPr="004D5A93" w14:paraId="049EC4EB" w14:textId="77777777" w:rsidTr="003B4F60">
        <w:tc>
          <w:tcPr>
            <w:cnfStyle w:val="001000000000" w:firstRow="0" w:lastRow="0" w:firstColumn="1" w:lastColumn="0" w:oddVBand="0" w:evenVBand="0" w:oddHBand="0" w:evenHBand="0" w:firstRowFirstColumn="0" w:firstRowLastColumn="0" w:lastRowFirstColumn="0" w:lastRowLastColumn="0"/>
            <w:tcW w:w="0" w:type="auto"/>
            <w:hideMark/>
          </w:tcPr>
          <w:p w14:paraId="6329C214"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18</w:t>
            </w:r>
          </w:p>
        </w:tc>
        <w:tc>
          <w:tcPr>
            <w:tcW w:w="0" w:type="auto"/>
            <w:vAlign w:val="bottom"/>
            <w:hideMark/>
          </w:tcPr>
          <w:p w14:paraId="540769E2" w14:textId="640289E0"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Honest Impersonator</w:t>
            </w:r>
          </w:p>
        </w:tc>
        <w:tc>
          <w:tcPr>
            <w:tcW w:w="0" w:type="auto"/>
            <w:vAlign w:val="bottom"/>
            <w:hideMark/>
          </w:tcPr>
          <w:p w14:paraId="3B75DD2A" w14:textId="66CE092D"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3.59</w:t>
            </w:r>
          </w:p>
        </w:tc>
        <w:tc>
          <w:tcPr>
            <w:tcW w:w="0" w:type="auto"/>
            <w:vAlign w:val="bottom"/>
            <w:hideMark/>
          </w:tcPr>
          <w:p w14:paraId="33B27AD6" w14:textId="11672324"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3.5725</w:t>
            </w:r>
          </w:p>
        </w:tc>
        <w:tc>
          <w:tcPr>
            <w:tcW w:w="0" w:type="auto"/>
            <w:vAlign w:val="bottom"/>
            <w:hideMark/>
          </w:tcPr>
          <w:p w14:paraId="611F30C4" w14:textId="0AAC67CE"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-0.02 (-0.5%)</w:t>
            </w:r>
          </w:p>
        </w:tc>
      </w:tr>
      <w:tr w:rsidR="009D6084" w:rsidRPr="004D5A93" w14:paraId="7988B3C6" w14:textId="77777777" w:rsidTr="003B4F60">
        <w:tc>
          <w:tcPr>
            <w:cnfStyle w:val="001000000000" w:firstRow="0" w:lastRow="0" w:firstColumn="1" w:lastColumn="0" w:oddVBand="0" w:evenVBand="0" w:oddHBand="0" w:evenHBand="0" w:firstRowFirstColumn="0" w:firstRowLastColumn="0" w:lastRowFirstColumn="0" w:lastRowLastColumn="0"/>
            <w:tcW w:w="0" w:type="auto"/>
            <w:hideMark/>
          </w:tcPr>
          <w:p w14:paraId="59F52C8F"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19</w:t>
            </w:r>
          </w:p>
        </w:tc>
        <w:tc>
          <w:tcPr>
            <w:tcW w:w="0" w:type="auto"/>
            <w:vAlign w:val="bottom"/>
            <w:hideMark/>
          </w:tcPr>
          <w:p w14:paraId="2DBB44D7" w14:textId="7CD3AA2E"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Honorable Resistance</w:t>
            </w:r>
          </w:p>
        </w:tc>
        <w:tc>
          <w:tcPr>
            <w:tcW w:w="0" w:type="auto"/>
            <w:vAlign w:val="bottom"/>
            <w:hideMark/>
          </w:tcPr>
          <w:p w14:paraId="044CAC40" w14:textId="657708BF"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3.74</w:t>
            </w:r>
          </w:p>
        </w:tc>
        <w:tc>
          <w:tcPr>
            <w:tcW w:w="0" w:type="auto"/>
            <w:vAlign w:val="bottom"/>
            <w:hideMark/>
          </w:tcPr>
          <w:p w14:paraId="0C78B2F3" w14:textId="0E525286"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3.62</w:t>
            </w:r>
          </w:p>
        </w:tc>
        <w:tc>
          <w:tcPr>
            <w:tcW w:w="0" w:type="auto"/>
            <w:vAlign w:val="bottom"/>
            <w:hideMark/>
          </w:tcPr>
          <w:p w14:paraId="0D75C163" w14:textId="742BD5CB"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-0.12 (-3.2%)</w:t>
            </w:r>
          </w:p>
        </w:tc>
      </w:tr>
      <w:tr w:rsidR="009D6084" w:rsidRPr="004D5A93" w14:paraId="2A89B4C7" w14:textId="77777777" w:rsidTr="003B4F60">
        <w:tc>
          <w:tcPr>
            <w:cnfStyle w:val="001000000000" w:firstRow="0" w:lastRow="0" w:firstColumn="1" w:lastColumn="0" w:oddVBand="0" w:evenVBand="0" w:oddHBand="0" w:evenHBand="0" w:firstRowFirstColumn="0" w:firstRowLastColumn="0" w:lastRowFirstColumn="0" w:lastRowLastColumn="0"/>
            <w:tcW w:w="0" w:type="auto"/>
            <w:hideMark/>
          </w:tcPr>
          <w:p w14:paraId="0C65B7B5"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20</w:t>
            </w:r>
          </w:p>
        </w:tc>
        <w:tc>
          <w:tcPr>
            <w:tcW w:w="0" w:type="auto"/>
            <w:vAlign w:val="bottom"/>
            <w:hideMark/>
          </w:tcPr>
          <w:p w14:paraId="35454923" w14:textId="02DA266A"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House of Cards</w:t>
            </w:r>
          </w:p>
        </w:tc>
        <w:tc>
          <w:tcPr>
            <w:tcW w:w="0" w:type="auto"/>
            <w:vAlign w:val="bottom"/>
            <w:hideMark/>
          </w:tcPr>
          <w:p w14:paraId="3E1387E6" w14:textId="259932D0"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3.7175</w:t>
            </w:r>
          </w:p>
        </w:tc>
        <w:tc>
          <w:tcPr>
            <w:tcW w:w="0" w:type="auto"/>
            <w:vAlign w:val="bottom"/>
            <w:hideMark/>
          </w:tcPr>
          <w:p w14:paraId="0E5167A3" w14:textId="0A5B91BA"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3.785</w:t>
            </w:r>
          </w:p>
        </w:tc>
        <w:tc>
          <w:tcPr>
            <w:tcW w:w="0" w:type="auto"/>
            <w:vAlign w:val="bottom"/>
            <w:hideMark/>
          </w:tcPr>
          <w:p w14:paraId="64018CF6" w14:textId="65EF6134"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0.07 (1.8%)</w:t>
            </w:r>
          </w:p>
        </w:tc>
      </w:tr>
      <w:tr w:rsidR="009D6084" w:rsidRPr="004D5A93" w14:paraId="39030DD2" w14:textId="77777777" w:rsidTr="003B4F60">
        <w:tc>
          <w:tcPr>
            <w:cnfStyle w:val="001000000000" w:firstRow="0" w:lastRow="0" w:firstColumn="1" w:lastColumn="0" w:oddVBand="0" w:evenVBand="0" w:oddHBand="0" w:evenHBand="0" w:firstRowFirstColumn="0" w:firstRowLastColumn="0" w:lastRowFirstColumn="0" w:lastRowLastColumn="0"/>
            <w:tcW w:w="0" w:type="auto"/>
          </w:tcPr>
          <w:p w14:paraId="7FE8EFFC" w14:textId="77777777" w:rsidR="009D6084" w:rsidRPr="004D5A93" w:rsidRDefault="009D6084" w:rsidP="009D6084">
            <w:pPr>
              <w:bidi w:val="0"/>
              <w:rPr>
                <w:rFonts w:asciiTheme="minorBidi" w:hAnsiTheme="minorBidi" w:cstheme="minorBidi"/>
                <w:b w:val="0"/>
                <w:bCs w:val="0"/>
              </w:rPr>
            </w:pPr>
            <w:r w:rsidRPr="004D5A93">
              <w:rPr>
                <w:rFonts w:asciiTheme="minorBidi" w:hAnsiTheme="minorBidi" w:cstheme="minorBidi"/>
              </w:rPr>
              <w:t>21</w:t>
            </w:r>
          </w:p>
        </w:tc>
        <w:tc>
          <w:tcPr>
            <w:tcW w:w="0" w:type="auto"/>
            <w:vAlign w:val="bottom"/>
          </w:tcPr>
          <w:p w14:paraId="264B9182" w14:textId="5598C849"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Illusion of Enterprise</w:t>
            </w:r>
          </w:p>
        </w:tc>
        <w:tc>
          <w:tcPr>
            <w:tcW w:w="0" w:type="auto"/>
            <w:vAlign w:val="bottom"/>
          </w:tcPr>
          <w:p w14:paraId="3C19DE8D" w14:textId="6BB4C602"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3.71</w:t>
            </w:r>
          </w:p>
        </w:tc>
        <w:tc>
          <w:tcPr>
            <w:tcW w:w="0" w:type="auto"/>
            <w:vAlign w:val="bottom"/>
          </w:tcPr>
          <w:p w14:paraId="477B9526" w14:textId="6BA965D8"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3.925</w:t>
            </w:r>
          </w:p>
        </w:tc>
        <w:tc>
          <w:tcPr>
            <w:tcW w:w="0" w:type="auto"/>
            <w:vAlign w:val="bottom"/>
          </w:tcPr>
          <w:p w14:paraId="6B15A90B" w14:textId="260923AA"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Pr>
                <w:rFonts w:ascii="Arial" w:hAnsi="Arial"/>
                <w:color w:val="000000"/>
                <w:sz w:val="22"/>
                <w:szCs w:val="22"/>
              </w:rPr>
              <w:t>0.21 (5.8%)</w:t>
            </w:r>
          </w:p>
        </w:tc>
      </w:tr>
      <w:tr w:rsidR="009D6084" w:rsidRPr="004D5A93" w14:paraId="105A5B73" w14:textId="77777777" w:rsidTr="003B4F60">
        <w:tc>
          <w:tcPr>
            <w:cnfStyle w:val="001000000000" w:firstRow="0" w:lastRow="0" w:firstColumn="1" w:lastColumn="0" w:oddVBand="0" w:evenVBand="0" w:oddHBand="0" w:evenHBand="0" w:firstRowFirstColumn="0" w:firstRowLastColumn="0" w:lastRowFirstColumn="0" w:lastRowLastColumn="0"/>
            <w:tcW w:w="0" w:type="auto"/>
          </w:tcPr>
          <w:p w14:paraId="453610D3"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22</w:t>
            </w:r>
          </w:p>
        </w:tc>
        <w:tc>
          <w:tcPr>
            <w:tcW w:w="0" w:type="auto"/>
            <w:vAlign w:val="bottom"/>
          </w:tcPr>
          <w:p w14:paraId="463038D5" w14:textId="32C22FCF"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Keeper of Secrets</w:t>
            </w:r>
          </w:p>
        </w:tc>
        <w:tc>
          <w:tcPr>
            <w:tcW w:w="0" w:type="auto"/>
            <w:vAlign w:val="bottom"/>
          </w:tcPr>
          <w:p w14:paraId="43011679" w14:textId="2645BDF6"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3.6275</w:t>
            </w:r>
          </w:p>
        </w:tc>
        <w:tc>
          <w:tcPr>
            <w:tcW w:w="0" w:type="auto"/>
            <w:vAlign w:val="bottom"/>
          </w:tcPr>
          <w:p w14:paraId="1BC80AA8" w14:textId="289751B3"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3.6575</w:t>
            </w:r>
          </w:p>
        </w:tc>
        <w:tc>
          <w:tcPr>
            <w:tcW w:w="0" w:type="auto"/>
            <w:vAlign w:val="bottom"/>
          </w:tcPr>
          <w:p w14:paraId="644D9BAE" w14:textId="60E9C6D0"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Pr>
                <w:rFonts w:ascii="Arial" w:hAnsi="Arial"/>
                <w:color w:val="000000"/>
                <w:sz w:val="22"/>
                <w:szCs w:val="22"/>
              </w:rPr>
              <w:t>0.03 (0.8%)</w:t>
            </w:r>
          </w:p>
        </w:tc>
      </w:tr>
      <w:tr w:rsidR="009D6084" w:rsidRPr="004D5A93" w14:paraId="1724F63C" w14:textId="77777777" w:rsidTr="003B4F60">
        <w:tc>
          <w:tcPr>
            <w:cnfStyle w:val="001000000000" w:firstRow="0" w:lastRow="0" w:firstColumn="1" w:lastColumn="0" w:oddVBand="0" w:evenVBand="0" w:oddHBand="0" w:evenHBand="0" w:firstRowFirstColumn="0" w:firstRowLastColumn="0" w:lastRowFirstColumn="0" w:lastRowLastColumn="0"/>
            <w:tcW w:w="0" w:type="auto"/>
          </w:tcPr>
          <w:p w14:paraId="7572FA34"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23</w:t>
            </w:r>
          </w:p>
        </w:tc>
        <w:tc>
          <w:tcPr>
            <w:tcW w:w="0" w:type="auto"/>
            <w:vAlign w:val="bottom"/>
          </w:tcPr>
          <w:p w14:paraId="56F59C45" w14:textId="427F1B1E"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Masquerade of Secrets</w:t>
            </w:r>
          </w:p>
        </w:tc>
        <w:tc>
          <w:tcPr>
            <w:tcW w:w="0" w:type="auto"/>
            <w:vAlign w:val="bottom"/>
          </w:tcPr>
          <w:p w14:paraId="2778D4D1" w14:textId="651DB686"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3.7375</w:t>
            </w:r>
          </w:p>
        </w:tc>
        <w:tc>
          <w:tcPr>
            <w:tcW w:w="0" w:type="auto"/>
            <w:vAlign w:val="bottom"/>
          </w:tcPr>
          <w:p w14:paraId="61890FEB" w14:textId="5E17A9B6"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3.6875</w:t>
            </w:r>
          </w:p>
        </w:tc>
        <w:tc>
          <w:tcPr>
            <w:tcW w:w="0" w:type="auto"/>
            <w:vAlign w:val="bottom"/>
          </w:tcPr>
          <w:p w14:paraId="62349AD6" w14:textId="6F107FDE"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Pr>
                <w:rFonts w:ascii="Arial" w:hAnsi="Arial"/>
                <w:color w:val="000000"/>
                <w:sz w:val="22"/>
                <w:szCs w:val="22"/>
              </w:rPr>
              <w:t>-0.05 (-1.3%)</w:t>
            </w:r>
          </w:p>
        </w:tc>
      </w:tr>
      <w:tr w:rsidR="009D6084" w:rsidRPr="004D5A93" w14:paraId="509EB674" w14:textId="77777777" w:rsidTr="003B4F60">
        <w:tc>
          <w:tcPr>
            <w:cnfStyle w:val="001000000000" w:firstRow="0" w:lastRow="0" w:firstColumn="1" w:lastColumn="0" w:oddVBand="0" w:evenVBand="0" w:oddHBand="0" w:evenHBand="0" w:firstRowFirstColumn="0" w:firstRowLastColumn="0" w:lastRowFirstColumn="0" w:lastRowLastColumn="0"/>
            <w:tcW w:w="0" w:type="auto"/>
          </w:tcPr>
          <w:p w14:paraId="00072442"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24</w:t>
            </w:r>
          </w:p>
        </w:tc>
        <w:tc>
          <w:tcPr>
            <w:tcW w:w="0" w:type="auto"/>
            <w:vAlign w:val="bottom"/>
          </w:tcPr>
          <w:p w14:paraId="2D069DE4" w14:textId="37A2B3EA"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Method Actor's Delusion</w:t>
            </w:r>
          </w:p>
        </w:tc>
        <w:tc>
          <w:tcPr>
            <w:tcW w:w="0" w:type="auto"/>
            <w:vAlign w:val="bottom"/>
          </w:tcPr>
          <w:p w14:paraId="71E40A38" w14:textId="7BFF83BA"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3.6275</w:t>
            </w:r>
          </w:p>
        </w:tc>
        <w:tc>
          <w:tcPr>
            <w:tcW w:w="0" w:type="auto"/>
            <w:vAlign w:val="bottom"/>
          </w:tcPr>
          <w:p w14:paraId="5468FE61" w14:textId="5E0D8D49"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3.68</w:t>
            </w:r>
          </w:p>
        </w:tc>
        <w:tc>
          <w:tcPr>
            <w:tcW w:w="0" w:type="auto"/>
            <w:vAlign w:val="bottom"/>
          </w:tcPr>
          <w:p w14:paraId="5AF3A8C7" w14:textId="7960E3AB"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Pr>
                <w:rFonts w:ascii="Arial" w:hAnsi="Arial"/>
                <w:color w:val="000000"/>
                <w:sz w:val="22"/>
                <w:szCs w:val="22"/>
              </w:rPr>
              <w:t>0.05 (1.4%)</w:t>
            </w:r>
          </w:p>
        </w:tc>
      </w:tr>
      <w:tr w:rsidR="009D6084" w:rsidRPr="004D5A93" w14:paraId="12DB845B" w14:textId="77777777" w:rsidTr="003B4F60">
        <w:tc>
          <w:tcPr>
            <w:cnfStyle w:val="001000000000" w:firstRow="0" w:lastRow="0" w:firstColumn="1" w:lastColumn="0" w:oddVBand="0" w:evenVBand="0" w:oddHBand="0" w:evenHBand="0" w:firstRowFirstColumn="0" w:firstRowLastColumn="0" w:lastRowFirstColumn="0" w:lastRowLastColumn="0"/>
            <w:tcW w:w="0" w:type="auto"/>
          </w:tcPr>
          <w:p w14:paraId="73CA6A03"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25</w:t>
            </w:r>
          </w:p>
        </w:tc>
        <w:tc>
          <w:tcPr>
            <w:tcW w:w="0" w:type="auto"/>
            <w:vAlign w:val="bottom"/>
          </w:tcPr>
          <w:p w14:paraId="3751E82E" w14:textId="73731546"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Method Actor's Dilemma</w:t>
            </w:r>
          </w:p>
        </w:tc>
        <w:tc>
          <w:tcPr>
            <w:tcW w:w="0" w:type="auto"/>
            <w:vAlign w:val="bottom"/>
          </w:tcPr>
          <w:p w14:paraId="5C45068C" w14:textId="47F0AA67"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3.71</w:t>
            </w:r>
          </w:p>
        </w:tc>
        <w:tc>
          <w:tcPr>
            <w:tcW w:w="0" w:type="auto"/>
            <w:vAlign w:val="bottom"/>
          </w:tcPr>
          <w:p w14:paraId="5F1920E5" w14:textId="08A58485"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3.88</w:t>
            </w:r>
          </w:p>
        </w:tc>
        <w:tc>
          <w:tcPr>
            <w:tcW w:w="0" w:type="auto"/>
            <w:vAlign w:val="bottom"/>
          </w:tcPr>
          <w:p w14:paraId="620FCA94" w14:textId="66063769"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Pr>
                <w:rFonts w:ascii="Arial" w:hAnsi="Arial"/>
                <w:color w:val="000000"/>
                <w:sz w:val="22"/>
                <w:szCs w:val="22"/>
              </w:rPr>
              <w:t>0.17 (4.6%)</w:t>
            </w:r>
          </w:p>
        </w:tc>
      </w:tr>
      <w:tr w:rsidR="009D6084" w:rsidRPr="004D5A93" w14:paraId="4E853F86" w14:textId="77777777" w:rsidTr="003B4F60">
        <w:tc>
          <w:tcPr>
            <w:cnfStyle w:val="001000000000" w:firstRow="0" w:lastRow="0" w:firstColumn="1" w:lastColumn="0" w:oddVBand="0" w:evenVBand="0" w:oddHBand="0" w:evenHBand="0" w:firstRowFirstColumn="0" w:firstRowLastColumn="0" w:lastRowFirstColumn="0" w:lastRowLastColumn="0"/>
            <w:tcW w:w="0" w:type="auto"/>
          </w:tcPr>
          <w:p w14:paraId="0A7162D1"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26</w:t>
            </w:r>
          </w:p>
        </w:tc>
        <w:tc>
          <w:tcPr>
            <w:tcW w:w="0" w:type="auto"/>
            <w:vAlign w:val="bottom"/>
          </w:tcPr>
          <w:p w14:paraId="3AE8918A" w14:textId="3714F338"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Miniature's Secret</w:t>
            </w:r>
          </w:p>
        </w:tc>
        <w:tc>
          <w:tcPr>
            <w:tcW w:w="0" w:type="auto"/>
            <w:vAlign w:val="bottom"/>
          </w:tcPr>
          <w:p w14:paraId="07243C05" w14:textId="24F2E870"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3.2</w:t>
            </w:r>
          </w:p>
        </w:tc>
        <w:tc>
          <w:tcPr>
            <w:tcW w:w="0" w:type="auto"/>
            <w:vAlign w:val="bottom"/>
          </w:tcPr>
          <w:p w14:paraId="141F39FA" w14:textId="44A811B0"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3.79</w:t>
            </w:r>
          </w:p>
        </w:tc>
        <w:tc>
          <w:tcPr>
            <w:tcW w:w="0" w:type="auto"/>
            <w:vAlign w:val="bottom"/>
          </w:tcPr>
          <w:p w14:paraId="0CFFDB1A" w14:textId="7164D4B8"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Pr>
                <w:rFonts w:ascii="Arial" w:hAnsi="Arial"/>
                <w:color w:val="000000"/>
                <w:sz w:val="22"/>
                <w:szCs w:val="22"/>
              </w:rPr>
              <w:t>0.59 (18.4%)</w:t>
            </w:r>
          </w:p>
        </w:tc>
      </w:tr>
      <w:tr w:rsidR="009D6084" w:rsidRPr="004D5A93" w14:paraId="476DDEB0" w14:textId="77777777" w:rsidTr="003B4F60">
        <w:tc>
          <w:tcPr>
            <w:cnfStyle w:val="001000000000" w:firstRow="0" w:lastRow="0" w:firstColumn="1" w:lastColumn="0" w:oddVBand="0" w:evenVBand="0" w:oddHBand="0" w:evenHBand="0" w:firstRowFirstColumn="0" w:firstRowLastColumn="0" w:lastRowFirstColumn="0" w:lastRowLastColumn="0"/>
            <w:tcW w:w="0" w:type="auto"/>
          </w:tcPr>
          <w:p w14:paraId="68E2D1AB"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27</w:t>
            </w:r>
          </w:p>
        </w:tc>
        <w:tc>
          <w:tcPr>
            <w:tcW w:w="0" w:type="auto"/>
            <w:vAlign w:val="bottom"/>
          </w:tcPr>
          <w:p w14:paraId="60926CBA" w14:textId="1B386080"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Monument of Truth</w:t>
            </w:r>
          </w:p>
        </w:tc>
        <w:tc>
          <w:tcPr>
            <w:tcW w:w="0" w:type="auto"/>
            <w:vAlign w:val="bottom"/>
          </w:tcPr>
          <w:p w14:paraId="6C621314" w14:textId="47A3F4BD"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3.6825</w:t>
            </w:r>
          </w:p>
        </w:tc>
        <w:tc>
          <w:tcPr>
            <w:tcW w:w="0" w:type="auto"/>
            <w:vAlign w:val="bottom"/>
          </w:tcPr>
          <w:p w14:paraId="0982DB9B" w14:textId="765A125A"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3.7325</w:t>
            </w:r>
          </w:p>
        </w:tc>
        <w:tc>
          <w:tcPr>
            <w:tcW w:w="0" w:type="auto"/>
            <w:vAlign w:val="bottom"/>
          </w:tcPr>
          <w:p w14:paraId="7C2F8E2A" w14:textId="219A6C90"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Pr>
                <w:rFonts w:ascii="Arial" w:hAnsi="Arial"/>
                <w:color w:val="000000"/>
                <w:sz w:val="22"/>
                <w:szCs w:val="22"/>
              </w:rPr>
              <w:t>0.05 (1.4%)</w:t>
            </w:r>
          </w:p>
        </w:tc>
      </w:tr>
      <w:tr w:rsidR="009D6084" w:rsidRPr="004D5A93" w14:paraId="5DD8ACDE" w14:textId="77777777" w:rsidTr="003B4F60">
        <w:tc>
          <w:tcPr>
            <w:cnfStyle w:val="001000000000" w:firstRow="0" w:lastRow="0" w:firstColumn="1" w:lastColumn="0" w:oddVBand="0" w:evenVBand="0" w:oddHBand="0" w:evenHBand="0" w:firstRowFirstColumn="0" w:firstRowLastColumn="0" w:lastRowFirstColumn="0" w:lastRowLastColumn="0"/>
            <w:tcW w:w="0" w:type="auto"/>
          </w:tcPr>
          <w:p w14:paraId="5D04E279"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28</w:t>
            </w:r>
          </w:p>
        </w:tc>
        <w:tc>
          <w:tcPr>
            <w:tcW w:w="0" w:type="auto"/>
            <w:vAlign w:val="bottom"/>
          </w:tcPr>
          <w:p w14:paraId="1F712250" w14:textId="528F201E"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Mysterious Artifact</w:t>
            </w:r>
          </w:p>
        </w:tc>
        <w:tc>
          <w:tcPr>
            <w:tcW w:w="0" w:type="auto"/>
            <w:vAlign w:val="bottom"/>
          </w:tcPr>
          <w:p w14:paraId="523E0F2F" w14:textId="6A032C9F"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3.4175</w:t>
            </w:r>
          </w:p>
        </w:tc>
        <w:tc>
          <w:tcPr>
            <w:tcW w:w="0" w:type="auto"/>
            <w:vAlign w:val="bottom"/>
          </w:tcPr>
          <w:p w14:paraId="31D959CA" w14:textId="3844A4D3"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3.7175</w:t>
            </w:r>
          </w:p>
        </w:tc>
        <w:tc>
          <w:tcPr>
            <w:tcW w:w="0" w:type="auto"/>
            <w:vAlign w:val="bottom"/>
          </w:tcPr>
          <w:p w14:paraId="7A565A71" w14:textId="06574038"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Pr>
                <w:rFonts w:ascii="Arial" w:hAnsi="Arial"/>
                <w:color w:val="000000"/>
                <w:sz w:val="22"/>
                <w:szCs w:val="22"/>
              </w:rPr>
              <w:t>0.30 (8.8%)</w:t>
            </w:r>
          </w:p>
        </w:tc>
      </w:tr>
      <w:tr w:rsidR="009D6084" w:rsidRPr="004D5A93" w14:paraId="0221755A" w14:textId="77777777" w:rsidTr="003B4F60">
        <w:tc>
          <w:tcPr>
            <w:cnfStyle w:val="001000000000" w:firstRow="0" w:lastRow="0" w:firstColumn="1" w:lastColumn="0" w:oddVBand="0" w:evenVBand="0" w:oddHBand="0" w:evenHBand="0" w:firstRowFirstColumn="0" w:firstRowLastColumn="0" w:lastRowFirstColumn="0" w:lastRowLastColumn="0"/>
            <w:tcW w:w="0" w:type="auto"/>
          </w:tcPr>
          <w:p w14:paraId="5C6C9863"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29</w:t>
            </w:r>
          </w:p>
        </w:tc>
        <w:tc>
          <w:tcPr>
            <w:tcW w:w="0" w:type="auto"/>
            <w:vAlign w:val="bottom"/>
          </w:tcPr>
          <w:p w14:paraId="4D1F02B4" w14:textId="6032E015"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Oath Between Us</w:t>
            </w:r>
          </w:p>
        </w:tc>
        <w:tc>
          <w:tcPr>
            <w:tcW w:w="0" w:type="auto"/>
            <w:vAlign w:val="bottom"/>
          </w:tcPr>
          <w:p w14:paraId="39B78D15" w14:textId="54B6213B"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3.8975</w:t>
            </w:r>
          </w:p>
        </w:tc>
        <w:tc>
          <w:tcPr>
            <w:tcW w:w="0" w:type="auto"/>
            <w:vAlign w:val="bottom"/>
          </w:tcPr>
          <w:p w14:paraId="51AC225D" w14:textId="4AF9107B"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4</w:t>
            </w:r>
          </w:p>
        </w:tc>
        <w:tc>
          <w:tcPr>
            <w:tcW w:w="0" w:type="auto"/>
            <w:vAlign w:val="bottom"/>
          </w:tcPr>
          <w:p w14:paraId="53AF2B6A" w14:textId="3AD8243E"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Pr>
                <w:rFonts w:ascii="Arial" w:hAnsi="Arial"/>
                <w:color w:val="000000"/>
                <w:sz w:val="22"/>
                <w:szCs w:val="22"/>
              </w:rPr>
              <w:t>0.10 (2.6%)</w:t>
            </w:r>
          </w:p>
        </w:tc>
      </w:tr>
      <w:tr w:rsidR="009D6084" w:rsidRPr="004D5A93" w14:paraId="2856CEF4" w14:textId="77777777" w:rsidTr="003B4F60">
        <w:tc>
          <w:tcPr>
            <w:cnfStyle w:val="001000000000" w:firstRow="0" w:lastRow="0" w:firstColumn="1" w:lastColumn="0" w:oddVBand="0" w:evenVBand="0" w:oddHBand="0" w:evenHBand="0" w:firstRowFirstColumn="0" w:firstRowLastColumn="0" w:lastRowFirstColumn="0" w:lastRowLastColumn="0"/>
            <w:tcW w:w="0" w:type="auto"/>
          </w:tcPr>
          <w:p w14:paraId="589FAA20"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30</w:t>
            </w:r>
          </w:p>
        </w:tc>
        <w:tc>
          <w:tcPr>
            <w:tcW w:w="0" w:type="auto"/>
            <w:vAlign w:val="bottom"/>
          </w:tcPr>
          <w:p w14:paraId="004E82D2" w14:textId="07B2A96A"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Phantom of Ideals</w:t>
            </w:r>
          </w:p>
        </w:tc>
        <w:tc>
          <w:tcPr>
            <w:tcW w:w="0" w:type="auto"/>
            <w:vAlign w:val="bottom"/>
          </w:tcPr>
          <w:p w14:paraId="5EFD59B3" w14:textId="46221C7E"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3.7175</w:t>
            </w:r>
          </w:p>
        </w:tc>
        <w:tc>
          <w:tcPr>
            <w:tcW w:w="0" w:type="auto"/>
            <w:vAlign w:val="bottom"/>
          </w:tcPr>
          <w:p w14:paraId="386716B3" w14:textId="47AB6870"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3.7175</w:t>
            </w:r>
          </w:p>
        </w:tc>
        <w:tc>
          <w:tcPr>
            <w:tcW w:w="0" w:type="auto"/>
            <w:vAlign w:val="bottom"/>
          </w:tcPr>
          <w:p w14:paraId="65DE9DC0" w14:textId="5CAF4600"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Pr>
                <w:rFonts w:ascii="Arial" w:hAnsi="Arial"/>
                <w:color w:val="000000"/>
                <w:sz w:val="22"/>
                <w:szCs w:val="22"/>
              </w:rPr>
              <w:t>0.00 (0.0%)</w:t>
            </w:r>
          </w:p>
        </w:tc>
      </w:tr>
      <w:tr w:rsidR="009D6084" w:rsidRPr="004D5A93" w14:paraId="193A5DF2" w14:textId="77777777" w:rsidTr="003B4F60">
        <w:tc>
          <w:tcPr>
            <w:cnfStyle w:val="001000000000" w:firstRow="0" w:lastRow="0" w:firstColumn="1" w:lastColumn="0" w:oddVBand="0" w:evenVBand="0" w:oddHBand="0" w:evenHBand="0" w:firstRowFirstColumn="0" w:firstRowLastColumn="0" w:lastRowFirstColumn="0" w:lastRowLastColumn="0"/>
            <w:tcW w:w="0" w:type="auto"/>
          </w:tcPr>
          <w:p w14:paraId="254E3850"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31</w:t>
            </w:r>
          </w:p>
        </w:tc>
        <w:tc>
          <w:tcPr>
            <w:tcW w:w="0" w:type="auto"/>
            <w:vAlign w:val="bottom"/>
          </w:tcPr>
          <w:p w14:paraId="44D32E74" w14:textId="3D7073B1"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Price of Ambition</w:t>
            </w:r>
          </w:p>
        </w:tc>
        <w:tc>
          <w:tcPr>
            <w:tcW w:w="0" w:type="auto"/>
            <w:vAlign w:val="bottom"/>
          </w:tcPr>
          <w:p w14:paraId="74A9E65D" w14:textId="505CB2A3"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3.7175</w:t>
            </w:r>
          </w:p>
        </w:tc>
        <w:tc>
          <w:tcPr>
            <w:tcW w:w="0" w:type="auto"/>
            <w:vAlign w:val="bottom"/>
          </w:tcPr>
          <w:p w14:paraId="34F76FE7" w14:textId="4669F667"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3.6875</w:t>
            </w:r>
          </w:p>
        </w:tc>
        <w:tc>
          <w:tcPr>
            <w:tcW w:w="0" w:type="auto"/>
            <w:vAlign w:val="bottom"/>
          </w:tcPr>
          <w:p w14:paraId="138CBCF9" w14:textId="3FB299C0"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Pr>
                <w:rFonts w:ascii="Arial" w:hAnsi="Arial"/>
                <w:color w:val="000000"/>
                <w:sz w:val="22"/>
                <w:szCs w:val="22"/>
              </w:rPr>
              <w:t>-0.03 (-0.8%)</w:t>
            </w:r>
          </w:p>
        </w:tc>
      </w:tr>
      <w:tr w:rsidR="009D6084" w:rsidRPr="004D5A93" w14:paraId="66CA6378" w14:textId="77777777" w:rsidTr="003B4F60">
        <w:tc>
          <w:tcPr>
            <w:cnfStyle w:val="001000000000" w:firstRow="0" w:lastRow="0" w:firstColumn="1" w:lastColumn="0" w:oddVBand="0" w:evenVBand="0" w:oddHBand="0" w:evenHBand="0" w:firstRowFirstColumn="0" w:firstRowLastColumn="0" w:lastRowFirstColumn="0" w:lastRowLastColumn="0"/>
            <w:tcW w:w="0" w:type="auto"/>
          </w:tcPr>
          <w:p w14:paraId="6F32DD4F"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32</w:t>
            </w:r>
          </w:p>
        </w:tc>
        <w:tc>
          <w:tcPr>
            <w:tcW w:w="0" w:type="auto"/>
            <w:vAlign w:val="bottom"/>
          </w:tcPr>
          <w:p w14:paraId="0D611C15" w14:textId="5E7E3102"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Price of Deception</w:t>
            </w:r>
          </w:p>
        </w:tc>
        <w:tc>
          <w:tcPr>
            <w:tcW w:w="0" w:type="auto"/>
            <w:vAlign w:val="bottom"/>
          </w:tcPr>
          <w:p w14:paraId="617F192F" w14:textId="553BC46E"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3.6875</w:t>
            </w:r>
          </w:p>
        </w:tc>
        <w:tc>
          <w:tcPr>
            <w:tcW w:w="0" w:type="auto"/>
            <w:vAlign w:val="bottom"/>
          </w:tcPr>
          <w:p w14:paraId="63F60BD2" w14:textId="33D2AE5C"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3.77</w:t>
            </w:r>
          </w:p>
        </w:tc>
        <w:tc>
          <w:tcPr>
            <w:tcW w:w="0" w:type="auto"/>
            <w:vAlign w:val="bottom"/>
          </w:tcPr>
          <w:p w14:paraId="713058C5" w14:textId="2962152E"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Pr>
                <w:rFonts w:ascii="Arial" w:hAnsi="Arial"/>
                <w:color w:val="000000"/>
                <w:sz w:val="22"/>
                <w:szCs w:val="22"/>
              </w:rPr>
              <w:t>0.08 (2.2%)</w:t>
            </w:r>
          </w:p>
        </w:tc>
      </w:tr>
      <w:tr w:rsidR="009D6084" w:rsidRPr="004D5A93" w14:paraId="54478AAD" w14:textId="77777777" w:rsidTr="003B4F60">
        <w:tc>
          <w:tcPr>
            <w:cnfStyle w:val="001000000000" w:firstRow="0" w:lastRow="0" w:firstColumn="1" w:lastColumn="0" w:oddVBand="0" w:evenVBand="0" w:oddHBand="0" w:evenHBand="0" w:firstRowFirstColumn="0" w:firstRowLastColumn="0" w:lastRowFirstColumn="0" w:lastRowLastColumn="0"/>
            <w:tcW w:w="0" w:type="auto"/>
          </w:tcPr>
          <w:p w14:paraId="7D56CDA1"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33</w:t>
            </w:r>
          </w:p>
        </w:tc>
        <w:tc>
          <w:tcPr>
            <w:tcW w:w="0" w:type="auto"/>
            <w:vAlign w:val="bottom"/>
          </w:tcPr>
          <w:p w14:paraId="061B8DEE" w14:textId="50A02760"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Price of Devotion</w:t>
            </w:r>
          </w:p>
        </w:tc>
        <w:tc>
          <w:tcPr>
            <w:tcW w:w="0" w:type="auto"/>
            <w:vAlign w:val="bottom"/>
          </w:tcPr>
          <w:p w14:paraId="6A20A16D" w14:textId="1A092D01"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3.6275</w:t>
            </w:r>
          </w:p>
        </w:tc>
        <w:tc>
          <w:tcPr>
            <w:tcW w:w="0" w:type="auto"/>
            <w:vAlign w:val="bottom"/>
          </w:tcPr>
          <w:p w14:paraId="00DDB4C2" w14:textId="713EDA65"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3.73</w:t>
            </w:r>
          </w:p>
        </w:tc>
        <w:tc>
          <w:tcPr>
            <w:tcW w:w="0" w:type="auto"/>
            <w:vAlign w:val="bottom"/>
          </w:tcPr>
          <w:p w14:paraId="546C2801" w14:textId="6ED7FA7E"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Pr>
                <w:rFonts w:ascii="Arial" w:hAnsi="Arial"/>
                <w:color w:val="000000"/>
                <w:sz w:val="22"/>
                <w:szCs w:val="22"/>
              </w:rPr>
              <w:t>0.10 (2.8%)</w:t>
            </w:r>
          </w:p>
        </w:tc>
      </w:tr>
      <w:tr w:rsidR="009D6084" w:rsidRPr="004D5A93" w14:paraId="5B48571B" w14:textId="77777777" w:rsidTr="003B4F60">
        <w:tc>
          <w:tcPr>
            <w:cnfStyle w:val="001000000000" w:firstRow="0" w:lastRow="0" w:firstColumn="1" w:lastColumn="0" w:oddVBand="0" w:evenVBand="0" w:oddHBand="0" w:evenHBand="0" w:firstRowFirstColumn="0" w:firstRowLastColumn="0" w:lastRowFirstColumn="0" w:lastRowLastColumn="0"/>
            <w:tcW w:w="0" w:type="auto"/>
          </w:tcPr>
          <w:p w14:paraId="579FEBC2"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34</w:t>
            </w:r>
          </w:p>
        </w:tc>
        <w:tc>
          <w:tcPr>
            <w:tcW w:w="0" w:type="auto"/>
            <w:vAlign w:val="bottom"/>
          </w:tcPr>
          <w:p w14:paraId="2D24544F" w14:textId="252ACA60"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Price of Dreams</w:t>
            </w:r>
          </w:p>
        </w:tc>
        <w:tc>
          <w:tcPr>
            <w:tcW w:w="0" w:type="auto"/>
            <w:vAlign w:val="bottom"/>
          </w:tcPr>
          <w:p w14:paraId="65C32494" w14:textId="251E89E1"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3.9563</w:t>
            </w:r>
          </w:p>
        </w:tc>
        <w:tc>
          <w:tcPr>
            <w:tcW w:w="0" w:type="auto"/>
            <w:vAlign w:val="bottom"/>
          </w:tcPr>
          <w:p w14:paraId="0A5F1F5B" w14:textId="1515911A"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4</w:t>
            </w:r>
          </w:p>
        </w:tc>
        <w:tc>
          <w:tcPr>
            <w:tcW w:w="0" w:type="auto"/>
            <w:vAlign w:val="bottom"/>
          </w:tcPr>
          <w:p w14:paraId="7E429483" w14:textId="2ECE981F"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Pr>
                <w:rFonts w:ascii="Arial" w:hAnsi="Arial"/>
                <w:color w:val="000000"/>
                <w:sz w:val="22"/>
                <w:szCs w:val="22"/>
              </w:rPr>
              <w:t>0.04 (1.1%)</w:t>
            </w:r>
          </w:p>
        </w:tc>
      </w:tr>
      <w:tr w:rsidR="009D6084" w:rsidRPr="004D5A93" w14:paraId="60363924" w14:textId="77777777" w:rsidTr="003B4F60">
        <w:tc>
          <w:tcPr>
            <w:cnfStyle w:val="001000000000" w:firstRow="0" w:lastRow="0" w:firstColumn="1" w:lastColumn="0" w:oddVBand="0" w:evenVBand="0" w:oddHBand="0" w:evenHBand="0" w:firstRowFirstColumn="0" w:firstRowLastColumn="0" w:lastRowFirstColumn="0" w:lastRowLastColumn="0"/>
            <w:tcW w:w="0" w:type="auto"/>
          </w:tcPr>
          <w:p w14:paraId="014287D8"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35</w:t>
            </w:r>
          </w:p>
        </w:tc>
        <w:tc>
          <w:tcPr>
            <w:tcW w:w="0" w:type="auto"/>
            <w:vAlign w:val="bottom"/>
          </w:tcPr>
          <w:p w14:paraId="7062258F" w14:textId="775CCA6E"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Price of Love</w:t>
            </w:r>
          </w:p>
        </w:tc>
        <w:tc>
          <w:tcPr>
            <w:tcW w:w="0" w:type="auto"/>
            <w:vAlign w:val="bottom"/>
          </w:tcPr>
          <w:p w14:paraId="0047D2B8" w14:textId="4706733D"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3.755</w:t>
            </w:r>
          </w:p>
        </w:tc>
        <w:tc>
          <w:tcPr>
            <w:tcW w:w="0" w:type="auto"/>
            <w:vAlign w:val="bottom"/>
          </w:tcPr>
          <w:p w14:paraId="5E6B8DEC" w14:textId="10DA13DD"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3.85</w:t>
            </w:r>
          </w:p>
        </w:tc>
        <w:tc>
          <w:tcPr>
            <w:tcW w:w="0" w:type="auto"/>
            <w:vAlign w:val="bottom"/>
          </w:tcPr>
          <w:p w14:paraId="5F306F99" w14:textId="3790B3AB"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Pr>
                <w:rFonts w:ascii="Arial" w:hAnsi="Arial"/>
                <w:color w:val="000000"/>
                <w:sz w:val="22"/>
                <w:szCs w:val="22"/>
              </w:rPr>
              <w:t>0.09 (2.5%)</w:t>
            </w:r>
          </w:p>
        </w:tc>
      </w:tr>
      <w:tr w:rsidR="009D6084" w:rsidRPr="004D5A93" w14:paraId="6FEB1C1E" w14:textId="77777777" w:rsidTr="003B4F60">
        <w:tc>
          <w:tcPr>
            <w:cnfStyle w:val="001000000000" w:firstRow="0" w:lastRow="0" w:firstColumn="1" w:lastColumn="0" w:oddVBand="0" w:evenVBand="0" w:oddHBand="0" w:evenHBand="0" w:firstRowFirstColumn="0" w:firstRowLastColumn="0" w:lastRowFirstColumn="0" w:lastRowLastColumn="0"/>
            <w:tcW w:w="0" w:type="auto"/>
          </w:tcPr>
          <w:p w14:paraId="1B3AFDE3"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36</w:t>
            </w:r>
          </w:p>
        </w:tc>
        <w:tc>
          <w:tcPr>
            <w:tcW w:w="0" w:type="auto"/>
            <w:vAlign w:val="bottom"/>
          </w:tcPr>
          <w:p w14:paraId="412A9ED8" w14:textId="42F750F9"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Price of Loyalty</w:t>
            </w:r>
          </w:p>
        </w:tc>
        <w:tc>
          <w:tcPr>
            <w:tcW w:w="0" w:type="auto"/>
            <w:vAlign w:val="bottom"/>
          </w:tcPr>
          <w:p w14:paraId="1B1C92D9" w14:textId="07D83825"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3.6725</w:t>
            </w:r>
          </w:p>
        </w:tc>
        <w:tc>
          <w:tcPr>
            <w:tcW w:w="0" w:type="auto"/>
            <w:vAlign w:val="bottom"/>
          </w:tcPr>
          <w:p w14:paraId="323A4229" w14:textId="335C3CC0"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3.85</w:t>
            </w:r>
          </w:p>
        </w:tc>
        <w:tc>
          <w:tcPr>
            <w:tcW w:w="0" w:type="auto"/>
            <w:vAlign w:val="bottom"/>
          </w:tcPr>
          <w:p w14:paraId="0008E2A2" w14:textId="317D5CAD"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Pr>
                <w:rFonts w:ascii="Arial" w:hAnsi="Arial"/>
                <w:color w:val="000000"/>
                <w:sz w:val="22"/>
                <w:szCs w:val="22"/>
              </w:rPr>
              <w:t>0.18 (4.8%)</w:t>
            </w:r>
          </w:p>
        </w:tc>
      </w:tr>
      <w:tr w:rsidR="009D6084" w:rsidRPr="004D5A93" w14:paraId="5DF92068" w14:textId="77777777" w:rsidTr="003B4F60">
        <w:tc>
          <w:tcPr>
            <w:cnfStyle w:val="001000000000" w:firstRow="0" w:lastRow="0" w:firstColumn="1" w:lastColumn="0" w:oddVBand="0" w:evenVBand="0" w:oddHBand="0" w:evenHBand="0" w:firstRowFirstColumn="0" w:firstRowLastColumn="0" w:lastRowFirstColumn="0" w:lastRowLastColumn="0"/>
            <w:tcW w:w="0" w:type="auto"/>
          </w:tcPr>
          <w:p w14:paraId="29A29EBE"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37</w:t>
            </w:r>
          </w:p>
        </w:tc>
        <w:tc>
          <w:tcPr>
            <w:tcW w:w="0" w:type="auto"/>
            <w:vAlign w:val="bottom"/>
          </w:tcPr>
          <w:p w14:paraId="5EB0993E" w14:textId="477AF66A"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Shattered Mirror of Self-Deception</w:t>
            </w:r>
          </w:p>
        </w:tc>
        <w:tc>
          <w:tcPr>
            <w:tcW w:w="0" w:type="auto"/>
            <w:vAlign w:val="bottom"/>
          </w:tcPr>
          <w:p w14:paraId="37F3BE89" w14:textId="371812F1"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3.47</w:t>
            </w:r>
          </w:p>
        </w:tc>
        <w:tc>
          <w:tcPr>
            <w:tcW w:w="0" w:type="auto"/>
            <w:vAlign w:val="bottom"/>
          </w:tcPr>
          <w:p w14:paraId="1CE14D89" w14:textId="5465AA9E"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3.4325</w:t>
            </w:r>
          </w:p>
        </w:tc>
        <w:tc>
          <w:tcPr>
            <w:tcW w:w="0" w:type="auto"/>
            <w:vAlign w:val="bottom"/>
          </w:tcPr>
          <w:p w14:paraId="0A684A5A" w14:textId="44736D33"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Pr>
                <w:rFonts w:ascii="Arial" w:hAnsi="Arial"/>
                <w:color w:val="000000"/>
                <w:sz w:val="22"/>
                <w:szCs w:val="22"/>
              </w:rPr>
              <w:t>-0.04 (-1.1%)</w:t>
            </w:r>
          </w:p>
        </w:tc>
      </w:tr>
      <w:tr w:rsidR="009D6084" w:rsidRPr="004D5A93" w14:paraId="122C2BE4" w14:textId="77777777" w:rsidTr="003B4F60">
        <w:tc>
          <w:tcPr>
            <w:cnfStyle w:val="001000000000" w:firstRow="0" w:lastRow="0" w:firstColumn="1" w:lastColumn="0" w:oddVBand="0" w:evenVBand="0" w:oddHBand="0" w:evenHBand="0" w:firstRowFirstColumn="0" w:firstRowLastColumn="0" w:lastRowFirstColumn="0" w:lastRowLastColumn="0"/>
            <w:tcW w:w="0" w:type="auto"/>
          </w:tcPr>
          <w:p w14:paraId="395D1B16"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38</w:t>
            </w:r>
          </w:p>
        </w:tc>
        <w:tc>
          <w:tcPr>
            <w:tcW w:w="0" w:type="auto"/>
            <w:vAlign w:val="bottom"/>
          </w:tcPr>
          <w:p w14:paraId="43E4E4A6" w14:textId="270F175D"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Talisman's Truth</w:t>
            </w:r>
          </w:p>
        </w:tc>
        <w:tc>
          <w:tcPr>
            <w:tcW w:w="0" w:type="auto"/>
            <w:vAlign w:val="bottom"/>
          </w:tcPr>
          <w:p w14:paraId="3F247CFC" w14:textId="3501F389"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3.635</w:t>
            </w:r>
          </w:p>
        </w:tc>
        <w:tc>
          <w:tcPr>
            <w:tcW w:w="0" w:type="auto"/>
            <w:vAlign w:val="bottom"/>
          </w:tcPr>
          <w:p w14:paraId="75DBB0BA" w14:textId="0ABC8637"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3.7825</w:t>
            </w:r>
          </w:p>
        </w:tc>
        <w:tc>
          <w:tcPr>
            <w:tcW w:w="0" w:type="auto"/>
            <w:vAlign w:val="bottom"/>
          </w:tcPr>
          <w:p w14:paraId="0817BFF7" w14:textId="430A1D76"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Pr>
                <w:rFonts w:ascii="Arial" w:hAnsi="Arial"/>
                <w:color w:val="000000"/>
                <w:sz w:val="22"/>
                <w:szCs w:val="22"/>
              </w:rPr>
              <w:t>0.15 (4.1%)</w:t>
            </w:r>
          </w:p>
        </w:tc>
      </w:tr>
      <w:tr w:rsidR="009D6084" w:rsidRPr="004D5A93" w14:paraId="1816CBE0" w14:textId="77777777" w:rsidTr="003B4F60">
        <w:tc>
          <w:tcPr>
            <w:cnfStyle w:val="001000000000" w:firstRow="0" w:lastRow="0" w:firstColumn="1" w:lastColumn="0" w:oddVBand="0" w:evenVBand="0" w:oddHBand="0" w:evenHBand="0" w:firstRowFirstColumn="0" w:firstRowLastColumn="0" w:lastRowFirstColumn="0" w:lastRowLastColumn="0"/>
            <w:tcW w:w="0" w:type="auto"/>
          </w:tcPr>
          <w:p w14:paraId="439C9668"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39</w:t>
            </w:r>
          </w:p>
        </w:tc>
        <w:tc>
          <w:tcPr>
            <w:tcW w:w="0" w:type="auto"/>
            <w:vAlign w:val="bottom"/>
          </w:tcPr>
          <w:p w14:paraId="6942DFAE" w14:textId="61EF294F"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Ventriloquist's Transformation</w:t>
            </w:r>
          </w:p>
        </w:tc>
        <w:tc>
          <w:tcPr>
            <w:tcW w:w="0" w:type="auto"/>
            <w:vAlign w:val="bottom"/>
          </w:tcPr>
          <w:p w14:paraId="458C167D" w14:textId="470C352C"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3.3425</w:t>
            </w:r>
          </w:p>
        </w:tc>
        <w:tc>
          <w:tcPr>
            <w:tcW w:w="0" w:type="auto"/>
            <w:vAlign w:val="bottom"/>
          </w:tcPr>
          <w:p w14:paraId="2A47920D" w14:textId="26FCBFF3"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3.425</w:t>
            </w:r>
          </w:p>
        </w:tc>
        <w:tc>
          <w:tcPr>
            <w:tcW w:w="0" w:type="auto"/>
            <w:vAlign w:val="bottom"/>
          </w:tcPr>
          <w:p w14:paraId="16BAD1FE" w14:textId="3B7596AB"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Pr>
                <w:rFonts w:ascii="Arial" w:hAnsi="Arial"/>
                <w:color w:val="000000"/>
                <w:sz w:val="22"/>
                <w:szCs w:val="22"/>
              </w:rPr>
              <w:t>0.08 (2.5%)</w:t>
            </w:r>
          </w:p>
        </w:tc>
      </w:tr>
      <w:tr w:rsidR="009D6084" w:rsidRPr="004D5A93" w14:paraId="54BE02E8" w14:textId="77777777" w:rsidTr="003B4F60">
        <w:tc>
          <w:tcPr>
            <w:cnfStyle w:val="001000000000" w:firstRow="0" w:lastRow="0" w:firstColumn="1" w:lastColumn="0" w:oddVBand="0" w:evenVBand="0" w:oddHBand="0" w:evenHBand="0" w:firstRowFirstColumn="0" w:firstRowLastColumn="0" w:lastRowFirstColumn="0" w:lastRowLastColumn="0"/>
            <w:tcW w:w="0" w:type="auto"/>
          </w:tcPr>
          <w:p w14:paraId="3D98189B"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lastRenderedPageBreak/>
              <w:t>40</w:t>
            </w:r>
          </w:p>
        </w:tc>
        <w:tc>
          <w:tcPr>
            <w:tcW w:w="0" w:type="auto"/>
            <w:vAlign w:val="bottom"/>
          </w:tcPr>
          <w:p w14:paraId="0EF4D00C" w14:textId="2CFA61A3"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Weight of Conscience</w:t>
            </w:r>
          </w:p>
        </w:tc>
        <w:tc>
          <w:tcPr>
            <w:tcW w:w="0" w:type="auto"/>
            <w:vAlign w:val="bottom"/>
          </w:tcPr>
          <w:p w14:paraId="60DE18C0" w14:textId="28F2EEC2"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3.7175</w:t>
            </w:r>
          </w:p>
        </w:tc>
        <w:tc>
          <w:tcPr>
            <w:tcW w:w="0" w:type="auto"/>
            <w:vAlign w:val="bottom"/>
          </w:tcPr>
          <w:p w14:paraId="43686706" w14:textId="00DA8EB7"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3.9775</w:t>
            </w:r>
          </w:p>
        </w:tc>
        <w:tc>
          <w:tcPr>
            <w:tcW w:w="0" w:type="auto"/>
            <w:vAlign w:val="bottom"/>
          </w:tcPr>
          <w:p w14:paraId="174532E4" w14:textId="1497880C"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Pr>
                <w:rFonts w:ascii="Arial" w:hAnsi="Arial"/>
                <w:color w:val="000000"/>
                <w:sz w:val="22"/>
                <w:szCs w:val="22"/>
              </w:rPr>
              <w:t>0.26 (7.0%)</w:t>
            </w:r>
          </w:p>
        </w:tc>
      </w:tr>
      <w:tr w:rsidR="009D6084" w:rsidRPr="004D5A93" w14:paraId="33D12CBE" w14:textId="77777777" w:rsidTr="003B4F60">
        <w:tc>
          <w:tcPr>
            <w:cnfStyle w:val="001000000000" w:firstRow="0" w:lastRow="0" w:firstColumn="1" w:lastColumn="0" w:oddVBand="0" w:evenVBand="0" w:oddHBand="0" w:evenHBand="0" w:firstRowFirstColumn="0" w:firstRowLastColumn="0" w:lastRowFirstColumn="0" w:lastRowLastColumn="0"/>
            <w:tcW w:w="0" w:type="auto"/>
          </w:tcPr>
          <w:p w14:paraId="18827352"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41</w:t>
            </w:r>
          </w:p>
        </w:tc>
        <w:tc>
          <w:tcPr>
            <w:tcW w:w="0" w:type="auto"/>
            <w:vAlign w:val="bottom"/>
          </w:tcPr>
          <w:p w14:paraId="5F8EDFFD" w14:textId="09E9782A"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Weight of Honor</w:t>
            </w:r>
          </w:p>
        </w:tc>
        <w:tc>
          <w:tcPr>
            <w:tcW w:w="0" w:type="auto"/>
            <w:vAlign w:val="bottom"/>
          </w:tcPr>
          <w:p w14:paraId="0733C687" w14:textId="449511AF"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3.545</w:t>
            </w:r>
          </w:p>
        </w:tc>
        <w:tc>
          <w:tcPr>
            <w:tcW w:w="0" w:type="auto"/>
            <w:vAlign w:val="bottom"/>
          </w:tcPr>
          <w:p w14:paraId="6853E5CF" w14:textId="6527912D"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3.77</w:t>
            </w:r>
          </w:p>
        </w:tc>
        <w:tc>
          <w:tcPr>
            <w:tcW w:w="0" w:type="auto"/>
            <w:vAlign w:val="bottom"/>
          </w:tcPr>
          <w:p w14:paraId="75A41BF3" w14:textId="1828945E"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Pr>
                <w:rFonts w:ascii="Arial" w:hAnsi="Arial"/>
                <w:color w:val="000000"/>
                <w:sz w:val="22"/>
                <w:szCs w:val="22"/>
              </w:rPr>
              <w:t>0.23 (6.3%)</w:t>
            </w:r>
          </w:p>
        </w:tc>
      </w:tr>
      <w:tr w:rsidR="009D6084" w:rsidRPr="004D5A93" w14:paraId="277B3DE8" w14:textId="77777777" w:rsidTr="003B4F60">
        <w:tc>
          <w:tcPr>
            <w:cnfStyle w:val="001000000000" w:firstRow="0" w:lastRow="0" w:firstColumn="1" w:lastColumn="0" w:oddVBand="0" w:evenVBand="0" w:oddHBand="0" w:evenHBand="0" w:firstRowFirstColumn="0" w:firstRowLastColumn="0" w:lastRowFirstColumn="0" w:lastRowLastColumn="0"/>
            <w:tcW w:w="0" w:type="auto"/>
          </w:tcPr>
          <w:p w14:paraId="7AAE4B6A"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42</w:t>
            </w:r>
          </w:p>
        </w:tc>
        <w:tc>
          <w:tcPr>
            <w:tcW w:w="0" w:type="auto"/>
            <w:vAlign w:val="bottom"/>
          </w:tcPr>
          <w:p w14:paraId="0B900BE9" w14:textId="7398BA36"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Price of Pride</w:t>
            </w:r>
          </w:p>
        </w:tc>
        <w:tc>
          <w:tcPr>
            <w:tcW w:w="0" w:type="auto"/>
            <w:vAlign w:val="bottom"/>
          </w:tcPr>
          <w:p w14:paraId="30259A6D" w14:textId="5B812B20"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3.5525</w:t>
            </w:r>
          </w:p>
        </w:tc>
        <w:tc>
          <w:tcPr>
            <w:tcW w:w="0" w:type="auto"/>
            <w:vAlign w:val="bottom"/>
          </w:tcPr>
          <w:p w14:paraId="2DA20497" w14:textId="2DD9D1D7"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4</w:t>
            </w:r>
          </w:p>
        </w:tc>
        <w:tc>
          <w:tcPr>
            <w:tcW w:w="0" w:type="auto"/>
            <w:vAlign w:val="bottom"/>
          </w:tcPr>
          <w:p w14:paraId="3B96E927" w14:textId="466E8974"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Pr>
                <w:rFonts w:ascii="Arial" w:hAnsi="Arial"/>
                <w:color w:val="000000"/>
                <w:sz w:val="22"/>
                <w:szCs w:val="22"/>
              </w:rPr>
              <w:t>0.45 (12.6%)</w:t>
            </w:r>
          </w:p>
        </w:tc>
      </w:tr>
      <w:tr w:rsidR="009D6084" w:rsidRPr="004D5A93" w14:paraId="7972B3B2" w14:textId="77777777" w:rsidTr="003B4F60">
        <w:tc>
          <w:tcPr>
            <w:cnfStyle w:val="001000000000" w:firstRow="0" w:lastRow="0" w:firstColumn="1" w:lastColumn="0" w:oddVBand="0" w:evenVBand="0" w:oddHBand="0" w:evenHBand="0" w:firstRowFirstColumn="0" w:firstRowLastColumn="0" w:lastRowFirstColumn="0" w:lastRowLastColumn="0"/>
            <w:tcW w:w="0" w:type="auto"/>
          </w:tcPr>
          <w:p w14:paraId="3E02C4B9"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43</w:t>
            </w:r>
          </w:p>
        </w:tc>
        <w:tc>
          <w:tcPr>
            <w:tcW w:w="0" w:type="auto"/>
            <w:vAlign w:val="bottom"/>
          </w:tcPr>
          <w:p w14:paraId="0B41C613" w14:textId="5D33D258"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Prodigal's Return</w:t>
            </w:r>
          </w:p>
        </w:tc>
        <w:tc>
          <w:tcPr>
            <w:tcW w:w="0" w:type="auto"/>
            <w:vAlign w:val="bottom"/>
          </w:tcPr>
          <w:p w14:paraId="75588AB6" w14:textId="5BE13BDD"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3.7775</w:t>
            </w:r>
          </w:p>
        </w:tc>
        <w:tc>
          <w:tcPr>
            <w:tcW w:w="0" w:type="auto"/>
            <w:vAlign w:val="bottom"/>
          </w:tcPr>
          <w:p w14:paraId="60CE50B7" w14:textId="66A81B45"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4</w:t>
            </w:r>
          </w:p>
        </w:tc>
        <w:tc>
          <w:tcPr>
            <w:tcW w:w="0" w:type="auto"/>
            <w:vAlign w:val="bottom"/>
          </w:tcPr>
          <w:p w14:paraId="65FB6C32" w14:textId="1009B86E"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Pr>
                <w:rFonts w:ascii="Arial" w:hAnsi="Arial"/>
                <w:color w:val="000000"/>
                <w:sz w:val="22"/>
                <w:szCs w:val="22"/>
              </w:rPr>
              <w:t>0.22 (5.9%)</w:t>
            </w:r>
          </w:p>
        </w:tc>
      </w:tr>
      <w:tr w:rsidR="009D6084" w:rsidRPr="004D5A93" w14:paraId="36B3A50C" w14:textId="77777777" w:rsidTr="003B4F60">
        <w:tc>
          <w:tcPr>
            <w:cnfStyle w:val="001000000000" w:firstRow="0" w:lastRow="0" w:firstColumn="1" w:lastColumn="0" w:oddVBand="0" w:evenVBand="0" w:oddHBand="0" w:evenHBand="0" w:firstRowFirstColumn="0" w:firstRowLastColumn="0" w:lastRowFirstColumn="0" w:lastRowLastColumn="0"/>
            <w:tcW w:w="0" w:type="auto"/>
          </w:tcPr>
          <w:p w14:paraId="4064A555"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44</w:t>
            </w:r>
          </w:p>
        </w:tc>
        <w:tc>
          <w:tcPr>
            <w:tcW w:w="0" w:type="auto"/>
            <w:vAlign w:val="bottom"/>
          </w:tcPr>
          <w:p w14:paraId="7027767B" w14:textId="6EE79B69"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Reflection of Beauty</w:t>
            </w:r>
          </w:p>
        </w:tc>
        <w:tc>
          <w:tcPr>
            <w:tcW w:w="0" w:type="auto"/>
            <w:vAlign w:val="bottom"/>
          </w:tcPr>
          <w:p w14:paraId="34F94D43" w14:textId="402BBA97"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3.68</w:t>
            </w:r>
          </w:p>
        </w:tc>
        <w:tc>
          <w:tcPr>
            <w:tcW w:w="0" w:type="auto"/>
            <w:vAlign w:val="bottom"/>
          </w:tcPr>
          <w:p w14:paraId="5B15D17D" w14:textId="406B84A6"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3.71</w:t>
            </w:r>
          </w:p>
        </w:tc>
        <w:tc>
          <w:tcPr>
            <w:tcW w:w="0" w:type="auto"/>
            <w:vAlign w:val="bottom"/>
          </w:tcPr>
          <w:p w14:paraId="6F12938E" w14:textId="55CF297F"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Pr>
                <w:rFonts w:ascii="Arial" w:hAnsi="Arial"/>
                <w:color w:val="000000"/>
                <w:sz w:val="22"/>
                <w:szCs w:val="22"/>
              </w:rPr>
              <w:t>0.03 (0.8%)</w:t>
            </w:r>
          </w:p>
        </w:tc>
      </w:tr>
      <w:tr w:rsidR="009D6084" w:rsidRPr="004D5A93" w14:paraId="1031E8CD" w14:textId="77777777" w:rsidTr="003B4F60">
        <w:tc>
          <w:tcPr>
            <w:cnfStyle w:val="001000000000" w:firstRow="0" w:lastRow="0" w:firstColumn="1" w:lastColumn="0" w:oddVBand="0" w:evenVBand="0" w:oddHBand="0" w:evenHBand="0" w:firstRowFirstColumn="0" w:firstRowLastColumn="0" w:lastRowFirstColumn="0" w:lastRowLastColumn="0"/>
            <w:tcW w:w="0" w:type="auto"/>
          </w:tcPr>
          <w:p w14:paraId="24CF9DF2"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45</w:t>
            </w:r>
          </w:p>
        </w:tc>
        <w:tc>
          <w:tcPr>
            <w:tcW w:w="0" w:type="auto"/>
            <w:vAlign w:val="bottom"/>
          </w:tcPr>
          <w:p w14:paraId="4BEB058F" w14:textId="6E6C8A7E"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Reflection of Desire</w:t>
            </w:r>
          </w:p>
        </w:tc>
        <w:tc>
          <w:tcPr>
            <w:tcW w:w="0" w:type="auto"/>
            <w:vAlign w:val="bottom"/>
          </w:tcPr>
          <w:p w14:paraId="12412514" w14:textId="298374B8"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3.71</w:t>
            </w:r>
          </w:p>
        </w:tc>
        <w:tc>
          <w:tcPr>
            <w:tcW w:w="0" w:type="auto"/>
            <w:vAlign w:val="bottom"/>
          </w:tcPr>
          <w:p w14:paraId="683839D8" w14:textId="02F6AAF8"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3.74</w:t>
            </w:r>
          </w:p>
        </w:tc>
        <w:tc>
          <w:tcPr>
            <w:tcW w:w="0" w:type="auto"/>
            <w:vAlign w:val="bottom"/>
          </w:tcPr>
          <w:p w14:paraId="500FFB8B" w14:textId="1B8BDA4D"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Pr>
                <w:rFonts w:ascii="Arial" w:hAnsi="Arial"/>
                <w:color w:val="000000"/>
                <w:sz w:val="22"/>
                <w:szCs w:val="22"/>
              </w:rPr>
              <w:t>0.03 (0.8%)</w:t>
            </w:r>
          </w:p>
        </w:tc>
      </w:tr>
      <w:tr w:rsidR="009D6084" w:rsidRPr="004D5A93" w14:paraId="599C5D46" w14:textId="77777777" w:rsidTr="003B4F60">
        <w:tc>
          <w:tcPr>
            <w:cnfStyle w:val="001000000000" w:firstRow="0" w:lastRow="0" w:firstColumn="1" w:lastColumn="0" w:oddVBand="0" w:evenVBand="0" w:oddHBand="0" w:evenHBand="0" w:firstRowFirstColumn="0" w:firstRowLastColumn="0" w:lastRowFirstColumn="0" w:lastRowLastColumn="0"/>
            <w:tcW w:w="0" w:type="auto"/>
          </w:tcPr>
          <w:p w14:paraId="65BCCA20"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46</w:t>
            </w:r>
          </w:p>
        </w:tc>
        <w:tc>
          <w:tcPr>
            <w:tcW w:w="0" w:type="auto"/>
            <w:vAlign w:val="bottom"/>
          </w:tcPr>
          <w:p w14:paraId="16A31CAC" w14:textId="7BA38703"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Reluctant Impersonator</w:t>
            </w:r>
          </w:p>
        </w:tc>
        <w:tc>
          <w:tcPr>
            <w:tcW w:w="0" w:type="auto"/>
            <w:vAlign w:val="bottom"/>
          </w:tcPr>
          <w:p w14:paraId="0A8FAD4F" w14:textId="2928A1B7"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3.7975</w:t>
            </w:r>
          </w:p>
        </w:tc>
        <w:tc>
          <w:tcPr>
            <w:tcW w:w="0" w:type="auto"/>
            <w:vAlign w:val="bottom"/>
          </w:tcPr>
          <w:p w14:paraId="44F8535D" w14:textId="298326F9"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3.7475</w:t>
            </w:r>
          </w:p>
        </w:tc>
        <w:tc>
          <w:tcPr>
            <w:tcW w:w="0" w:type="auto"/>
            <w:vAlign w:val="bottom"/>
          </w:tcPr>
          <w:p w14:paraId="05A30250" w14:textId="1601BAB0"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Pr>
                <w:rFonts w:ascii="Arial" w:hAnsi="Arial"/>
                <w:color w:val="000000"/>
                <w:sz w:val="22"/>
                <w:szCs w:val="22"/>
              </w:rPr>
              <w:t>-0.05 (-1.3%)</w:t>
            </w:r>
          </w:p>
        </w:tc>
      </w:tr>
      <w:tr w:rsidR="009D6084" w:rsidRPr="004D5A93" w14:paraId="3B02B462" w14:textId="77777777" w:rsidTr="003B4F60">
        <w:tc>
          <w:tcPr>
            <w:cnfStyle w:val="001000000000" w:firstRow="0" w:lastRow="0" w:firstColumn="1" w:lastColumn="0" w:oddVBand="0" w:evenVBand="0" w:oddHBand="0" w:evenHBand="0" w:firstRowFirstColumn="0" w:firstRowLastColumn="0" w:lastRowFirstColumn="0" w:lastRowLastColumn="0"/>
            <w:tcW w:w="0" w:type="auto"/>
          </w:tcPr>
          <w:p w14:paraId="5EB338B2"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47</w:t>
            </w:r>
          </w:p>
        </w:tc>
        <w:tc>
          <w:tcPr>
            <w:tcW w:w="0" w:type="auto"/>
            <w:vAlign w:val="bottom"/>
          </w:tcPr>
          <w:p w14:paraId="1C92DE95" w14:textId="721797DB"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The Secret Guardian</w:t>
            </w:r>
          </w:p>
        </w:tc>
        <w:tc>
          <w:tcPr>
            <w:tcW w:w="0" w:type="auto"/>
            <w:vAlign w:val="bottom"/>
          </w:tcPr>
          <w:p w14:paraId="4971AC68" w14:textId="5E331CE1"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3.485</w:t>
            </w:r>
          </w:p>
        </w:tc>
        <w:tc>
          <w:tcPr>
            <w:tcW w:w="0" w:type="auto"/>
            <w:vAlign w:val="bottom"/>
          </w:tcPr>
          <w:p w14:paraId="28EFE70D" w14:textId="2FCB98DE"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3.5375</w:t>
            </w:r>
          </w:p>
        </w:tc>
        <w:tc>
          <w:tcPr>
            <w:tcW w:w="0" w:type="auto"/>
            <w:vAlign w:val="bottom"/>
          </w:tcPr>
          <w:p w14:paraId="167FAC53" w14:textId="1C5FBC0E"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Pr>
                <w:rFonts w:ascii="Arial" w:hAnsi="Arial"/>
                <w:color w:val="000000"/>
                <w:sz w:val="22"/>
                <w:szCs w:val="22"/>
              </w:rPr>
              <w:t>0.05 (1.5%)</w:t>
            </w:r>
          </w:p>
        </w:tc>
      </w:tr>
      <w:tr w:rsidR="009D6084" w:rsidRPr="004D5A93" w14:paraId="7F78FA28" w14:textId="77777777" w:rsidTr="003B4F60">
        <w:tc>
          <w:tcPr>
            <w:cnfStyle w:val="001000000000" w:firstRow="0" w:lastRow="0" w:firstColumn="1" w:lastColumn="0" w:oddVBand="0" w:evenVBand="0" w:oddHBand="0" w:evenHBand="0" w:firstRowFirstColumn="0" w:firstRowLastColumn="0" w:lastRowFirstColumn="0" w:lastRowLastColumn="0"/>
            <w:tcW w:w="0" w:type="auto"/>
          </w:tcPr>
          <w:p w14:paraId="71CEF156"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48</w:t>
            </w:r>
          </w:p>
        </w:tc>
        <w:tc>
          <w:tcPr>
            <w:tcW w:w="0" w:type="auto"/>
            <w:vAlign w:val="bottom"/>
          </w:tcPr>
          <w:p w14:paraId="2B0D5300" w14:textId="6B82D873"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Crossroads of Duty</w:t>
            </w:r>
          </w:p>
        </w:tc>
        <w:tc>
          <w:tcPr>
            <w:tcW w:w="0" w:type="auto"/>
            <w:vAlign w:val="bottom"/>
          </w:tcPr>
          <w:p w14:paraId="3935EA10" w14:textId="7BA859B1"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3.725</w:t>
            </w:r>
          </w:p>
        </w:tc>
        <w:tc>
          <w:tcPr>
            <w:tcW w:w="0" w:type="auto"/>
            <w:vAlign w:val="bottom"/>
          </w:tcPr>
          <w:p w14:paraId="64613117" w14:textId="0CBDE0C1"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3.5675</w:t>
            </w:r>
          </w:p>
        </w:tc>
        <w:tc>
          <w:tcPr>
            <w:tcW w:w="0" w:type="auto"/>
            <w:vAlign w:val="bottom"/>
          </w:tcPr>
          <w:p w14:paraId="7FA531EB" w14:textId="5F83E726"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Pr>
                <w:rFonts w:ascii="Arial" w:hAnsi="Arial"/>
                <w:color w:val="000000"/>
                <w:sz w:val="22"/>
                <w:szCs w:val="22"/>
              </w:rPr>
              <w:t>-0.16 (-4.2%)</w:t>
            </w:r>
          </w:p>
        </w:tc>
      </w:tr>
      <w:tr w:rsidR="009D6084" w:rsidRPr="004D5A93" w14:paraId="29176C81" w14:textId="77777777" w:rsidTr="003B4F60">
        <w:tc>
          <w:tcPr>
            <w:cnfStyle w:val="001000000000" w:firstRow="0" w:lastRow="0" w:firstColumn="1" w:lastColumn="0" w:oddVBand="0" w:evenVBand="0" w:oddHBand="0" w:evenHBand="0" w:firstRowFirstColumn="0" w:firstRowLastColumn="0" w:lastRowFirstColumn="0" w:lastRowLastColumn="0"/>
            <w:tcW w:w="0" w:type="auto"/>
          </w:tcPr>
          <w:p w14:paraId="5F21BF0D"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49</w:t>
            </w:r>
          </w:p>
        </w:tc>
        <w:tc>
          <w:tcPr>
            <w:tcW w:w="0" w:type="auto"/>
            <w:vAlign w:val="bottom"/>
          </w:tcPr>
          <w:p w14:paraId="2CAB2C91" w14:textId="1B772947"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Echoes of Fidelity</w:t>
            </w:r>
          </w:p>
        </w:tc>
        <w:tc>
          <w:tcPr>
            <w:tcW w:w="0" w:type="auto"/>
            <w:vAlign w:val="bottom"/>
          </w:tcPr>
          <w:p w14:paraId="3DD97E28" w14:textId="1CC746AF"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3.6275</w:t>
            </w:r>
          </w:p>
        </w:tc>
        <w:tc>
          <w:tcPr>
            <w:tcW w:w="0" w:type="auto"/>
            <w:vAlign w:val="bottom"/>
          </w:tcPr>
          <w:p w14:paraId="5BC9A94F" w14:textId="79958FE4"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3.56</w:t>
            </w:r>
          </w:p>
        </w:tc>
        <w:tc>
          <w:tcPr>
            <w:tcW w:w="0" w:type="auto"/>
            <w:vAlign w:val="bottom"/>
          </w:tcPr>
          <w:p w14:paraId="6271214D" w14:textId="6D290C62"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Pr>
                <w:rFonts w:ascii="Arial" w:hAnsi="Arial"/>
                <w:color w:val="000000"/>
                <w:sz w:val="22"/>
                <w:szCs w:val="22"/>
              </w:rPr>
              <w:t>-0.07 (-1.9%)</w:t>
            </w:r>
          </w:p>
        </w:tc>
      </w:tr>
      <w:tr w:rsidR="009D6084" w:rsidRPr="004D5A93" w14:paraId="78F050D3" w14:textId="77777777" w:rsidTr="003B4F60">
        <w:tc>
          <w:tcPr>
            <w:cnfStyle w:val="001000000000" w:firstRow="0" w:lastRow="0" w:firstColumn="1" w:lastColumn="0" w:oddVBand="0" w:evenVBand="0" w:oddHBand="0" w:evenHBand="0" w:firstRowFirstColumn="0" w:firstRowLastColumn="0" w:lastRowFirstColumn="0" w:lastRowLastColumn="0"/>
            <w:tcW w:w="0" w:type="auto"/>
          </w:tcPr>
          <w:p w14:paraId="02AA4910" w14:textId="77777777" w:rsidR="009D6084" w:rsidRPr="004D5A93" w:rsidRDefault="009D6084" w:rsidP="009D6084">
            <w:pPr>
              <w:bidi w:val="0"/>
              <w:rPr>
                <w:rFonts w:asciiTheme="minorBidi" w:hAnsiTheme="minorBidi" w:cstheme="minorBidi"/>
              </w:rPr>
            </w:pPr>
            <w:r w:rsidRPr="004D5A93">
              <w:rPr>
                <w:rFonts w:asciiTheme="minorBidi" w:hAnsiTheme="minorBidi" w:cstheme="minorBidi"/>
              </w:rPr>
              <w:t>50</w:t>
            </w:r>
          </w:p>
        </w:tc>
        <w:tc>
          <w:tcPr>
            <w:tcW w:w="0" w:type="auto"/>
            <w:vAlign w:val="bottom"/>
          </w:tcPr>
          <w:p w14:paraId="59C1A721" w14:textId="0C5DFD13" w:rsidR="009D6084" w:rsidRPr="006A03FF"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6A03FF">
              <w:rPr>
                <w:rFonts w:ascii="Arial" w:hAnsi="Arial"/>
                <w:sz w:val="22"/>
                <w:szCs w:val="22"/>
              </w:rPr>
              <w:t>Rising from the Ashes</w:t>
            </w:r>
          </w:p>
        </w:tc>
        <w:tc>
          <w:tcPr>
            <w:tcW w:w="0" w:type="auto"/>
            <w:vAlign w:val="bottom"/>
          </w:tcPr>
          <w:p w14:paraId="75357F4B" w14:textId="32875C3F"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3.6575</w:t>
            </w:r>
          </w:p>
        </w:tc>
        <w:tc>
          <w:tcPr>
            <w:tcW w:w="0" w:type="auto"/>
            <w:vAlign w:val="bottom"/>
          </w:tcPr>
          <w:p w14:paraId="20615D14" w14:textId="0C063C81"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Arial" w:hAnsi="Arial"/>
                <w:color w:val="000000"/>
                <w:sz w:val="22"/>
                <w:szCs w:val="22"/>
              </w:rPr>
              <w:t>3.71</w:t>
            </w:r>
          </w:p>
        </w:tc>
        <w:tc>
          <w:tcPr>
            <w:tcW w:w="0" w:type="auto"/>
            <w:vAlign w:val="bottom"/>
          </w:tcPr>
          <w:p w14:paraId="523C936B" w14:textId="05A142BA" w:rsidR="009D6084" w:rsidRPr="004D5A93" w:rsidRDefault="009D6084" w:rsidP="009D6084">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Pr>
                <w:rFonts w:ascii="Arial" w:hAnsi="Arial"/>
                <w:color w:val="000000"/>
                <w:sz w:val="22"/>
                <w:szCs w:val="22"/>
              </w:rPr>
              <w:t>0.05 (1.4%)</w:t>
            </w:r>
          </w:p>
        </w:tc>
      </w:tr>
    </w:tbl>
    <w:p w14:paraId="57C5BE30" w14:textId="77777777" w:rsidR="00375078" w:rsidRPr="006442FD" w:rsidRDefault="00375078" w:rsidP="00DE50F0">
      <w:pPr>
        <w:rPr>
          <w:b/>
          <w:bCs/>
          <w:color w:val="FF0000"/>
          <w:u w:val="single"/>
          <w:rtl/>
        </w:rPr>
      </w:pPr>
    </w:p>
    <w:tbl>
      <w:tblPr>
        <w:tblStyle w:val="ae"/>
        <w:bidiVisual/>
        <w:tblW w:w="0" w:type="auto"/>
        <w:tblLook w:val="04A0" w:firstRow="1" w:lastRow="0" w:firstColumn="1" w:lastColumn="0" w:noHBand="0" w:noVBand="1"/>
      </w:tblPr>
      <w:tblGrid>
        <w:gridCol w:w="2207"/>
        <w:gridCol w:w="2185"/>
      </w:tblGrid>
      <w:tr w:rsidR="009D6084" w:rsidRPr="009D6084" w14:paraId="4BAA1B6E" w14:textId="00606319" w:rsidTr="009D6084">
        <w:tc>
          <w:tcPr>
            <w:tcW w:w="2207" w:type="dxa"/>
          </w:tcPr>
          <w:p w14:paraId="46824021" w14:textId="77777777" w:rsidR="009D6084" w:rsidRPr="009D6084" w:rsidRDefault="009D6084" w:rsidP="00E318DB">
            <w:pPr>
              <w:rPr>
                <w:b/>
                <w:bCs/>
                <w:rtl/>
              </w:rPr>
            </w:pPr>
            <w:r w:rsidRPr="009D6084">
              <w:rPr>
                <w:b/>
                <w:bCs/>
              </w:rPr>
              <w:t>Median</w:t>
            </w:r>
          </w:p>
        </w:tc>
        <w:tc>
          <w:tcPr>
            <w:tcW w:w="2185" w:type="dxa"/>
          </w:tcPr>
          <w:p w14:paraId="0DE31E43" w14:textId="6EE4743E" w:rsidR="009D6084" w:rsidRPr="009D6084" w:rsidRDefault="009D6084" w:rsidP="00E318DB">
            <w:pPr>
              <w:rPr>
                <w:b/>
                <w:bCs/>
                <w:rtl/>
              </w:rPr>
            </w:pPr>
            <w:r>
              <w:rPr>
                <w:rFonts w:hint="cs"/>
                <w:b/>
                <w:bCs/>
                <w:rtl/>
              </w:rPr>
              <w:t>0.15</w:t>
            </w:r>
          </w:p>
        </w:tc>
      </w:tr>
      <w:tr w:rsidR="009D6084" w:rsidRPr="009D6084" w14:paraId="5BB015F2" w14:textId="319E9234" w:rsidTr="009D6084">
        <w:tc>
          <w:tcPr>
            <w:tcW w:w="2207" w:type="dxa"/>
          </w:tcPr>
          <w:p w14:paraId="57EB289F" w14:textId="77777777" w:rsidR="009D6084" w:rsidRPr="009D6084" w:rsidRDefault="009D6084" w:rsidP="00E318DB">
            <w:pPr>
              <w:rPr>
                <w:b/>
                <w:bCs/>
                <w:rtl/>
              </w:rPr>
            </w:pPr>
            <w:r w:rsidRPr="009D6084">
              <w:rPr>
                <w:b/>
                <w:bCs/>
              </w:rPr>
              <w:t>STD</w:t>
            </w:r>
          </w:p>
        </w:tc>
        <w:tc>
          <w:tcPr>
            <w:tcW w:w="2185" w:type="dxa"/>
          </w:tcPr>
          <w:p w14:paraId="7382378C" w14:textId="76B27A58" w:rsidR="009D6084" w:rsidRPr="009D6084" w:rsidRDefault="009D6084" w:rsidP="00E318DB">
            <w:pPr>
              <w:rPr>
                <w:b/>
                <w:bCs/>
                <w:rtl/>
              </w:rPr>
            </w:pPr>
            <w:r w:rsidRPr="009D6084">
              <w:rPr>
                <w:b/>
                <w:bCs/>
                <w:rtl/>
              </w:rPr>
              <w:t>0.</w:t>
            </w:r>
            <w:r>
              <w:rPr>
                <w:rFonts w:hint="cs"/>
                <w:b/>
                <w:bCs/>
                <w:rtl/>
              </w:rPr>
              <w:t>1511</w:t>
            </w:r>
          </w:p>
        </w:tc>
      </w:tr>
      <w:tr w:rsidR="009D6084" w:rsidRPr="009D6084" w14:paraId="5034E84D" w14:textId="796CAB77" w:rsidTr="009D6084">
        <w:tc>
          <w:tcPr>
            <w:tcW w:w="2207" w:type="dxa"/>
          </w:tcPr>
          <w:p w14:paraId="0D46BCE2" w14:textId="77777777" w:rsidR="009D6084" w:rsidRPr="009D6084" w:rsidRDefault="009D6084" w:rsidP="00E318DB">
            <w:pPr>
              <w:rPr>
                <w:b/>
                <w:bCs/>
                <w:rtl/>
              </w:rPr>
            </w:pPr>
            <w:r w:rsidRPr="009D6084">
              <w:rPr>
                <w:b/>
                <w:bCs/>
              </w:rPr>
              <w:t>Num Of Stories</w:t>
            </w:r>
          </w:p>
        </w:tc>
        <w:tc>
          <w:tcPr>
            <w:tcW w:w="2185" w:type="dxa"/>
          </w:tcPr>
          <w:p w14:paraId="6DC8E704" w14:textId="77777777" w:rsidR="009D6084" w:rsidRPr="009D6084" w:rsidRDefault="009D6084" w:rsidP="00E318DB">
            <w:pPr>
              <w:rPr>
                <w:b/>
                <w:bCs/>
                <w:rtl/>
              </w:rPr>
            </w:pPr>
            <w:r w:rsidRPr="009D6084">
              <w:rPr>
                <w:b/>
                <w:bCs/>
                <w:rtl/>
              </w:rPr>
              <w:t>50</w:t>
            </w:r>
          </w:p>
        </w:tc>
      </w:tr>
    </w:tbl>
    <w:p w14:paraId="67D7458F" w14:textId="77777777" w:rsidR="009D6084" w:rsidRDefault="009D6084" w:rsidP="00DE50F0">
      <w:pPr>
        <w:rPr>
          <w:b/>
          <w:bCs/>
          <w:rtl/>
        </w:rPr>
      </w:pPr>
    </w:p>
    <w:p w14:paraId="24326705" w14:textId="0E4428A0" w:rsidR="00DE50F0" w:rsidRPr="007C229E" w:rsidRDefault="00DE50F0" w:rsidP="00DE50F0">
      <w:pPr>
        <w:rPr>
          <w:b/>
          <w:bCs/>
        </w:rPr>
      </w:pPr>
      <w:r w:rsidRPr="007C229E">
        <w:rPr>
          <w:rFonts w:hint="cs"/>
          <w:b/>
          <w:bCs/>
          <w:rtl/>
        </w:rPr>
        <w:t>השיפורים בכל אחד מתחומי הביקורת:</w:t>
      </w:r>
    </w:p>
    <w:p w14:paraId="119AC783" w14:textId="2A505683" w:rsidR="007C229E" w:rsidRPr="007C229E" w:rsidRDefault="007C229E" w:rsidP="007C229E">
      <w:pPr>
        <w:pStyle w:val="a9"/>
        <w:numPr>
          <w:ilvl w:val="0"/>
          <w:numId w:val="6"/>
        </w:numPr>
        <w:rPr>
          <w:rtl/>
        </w:rPr>
      </w:pPr>
      <w:r w:rsidRPr="007C229E">
        <w:rPr>
          <w:rFonts w:hint="eastAsia"/>
          <w:b/>
          <w:bCs/>
          <w:rtl/>
        </w:rPr>
        <w:t>דמויות</w:t>
      </w:r>
      <w:r w:rsidRPr="007C229E">
        <w:rPr>
          <w:b/>
          <w:bCs/>
          <w:rtl/>
        </w:rPr>
        <w:t xml:space="preserve">: </w:t>
      </w:r>
      <w:r w:rsidRPr="007C229E">
        <w:rPr>
          <w:rFonts w:hint="eastAsia"/>
          <w:rtl/>
        </w:rPr>
        <w:t>שיפור</w:t>
      </w:r>
      <w:r w:rsidRPr="007C229E">
        <w:rPr>
          <w:rtl/>
        </w:rPr>
        <w:t xml:space="preserve"> </w:t>
      </w:r>
      <w:r w:rsidRPr="007C229E">
        <w:rPr>
          <w:rFonts w:hint="eastAsia"/>
          <w:rtl/>
        </w:rPr>
        <w:t>ממוצע</w:t>
      </w:r>
      <w:r w:rsidRPr="007C229E">
        <w:rPr>
          <w:rtl/>
        </w:rPr>
        <w:t xml:space="preserve"> </w:t>
      </w:r>
      <w:r w:rsidRPr="007C229E">
        <w:rPr>
          <w:rFonts w:hint="eastAsia"/>
          <w:rtl/>
        </w:rPr>
        <w:t>של</w:t>
      </w:r>
      <w:r w:rsidRPr="007C229E">
        <w:rPr>
          <w:rtl/>
        </w:rPr>
        <w:t xml:space="preserve"> </w:t>
      </w:r>
      <w:r w:rsidR="009D6084">
        <w:rPr>
          <w:rFonts w:hint="cs"/>
          <w:rtl/>
        </w:rPr>
        <w:t xml:space="preserve"> 3% </w:t>
      </w:r>
      <w:r w:rsidRPr="007C229E">
        <w:rPr>
          <w:rtl/>
        </w:rPr>
        <w:t xml:space="preserve">– </w:t>
      </w:r>
      <w:r w:rsidRPr="007C229E">
        <w:rPr>
          <w:rFonts w:hint="eastAsia"/>
          <w:rtl/>
        </w:rPr>
        <w:t>בולט</w:t>
      </w:r>
      <w:r w:rsidRPr="007C229E">
        <w:rPr>
          <w:rtl/>
        </w:rPr>
        <w:t xml:space="preserve"> </w:t>
      </w:r>
      <w:r w:rsidRPr="007C229E">
        <w:rPr>
          <w:rFonts w:hint="eastAsia"/>
          <w:rtl/>
        </w:rPr>
        <w:t>בעיקר</w:t>
      </w:r>
      <w:r w:rsidRPr="007C229E">
        <w:rPr>
          <w:rtl/>
        </w:rPr>
        <w:t xml:space="preserve"> </w:t>
      </w:r>
      <w:r w:rsidRPr="007C229E">
        <w:rPr>
          <w:rFonts w:hint="eastAsia"/>
          <w:rtl/>
        </w:rPr>
        <w:t>בהעמקת</w:t>
      </w:r>
      <w:r w:rsidRPr="007C229E">
        <w:rPr>
          <w:rtl/>
        </w:rPr>
        <w:t xml:space="preserve"> </w:t>
      </w:r>
      <w:r w:rsidRPr="007C229E">
        <w:rPr>
          <w:rFonts w:hint="eastAsia"/>
          <w:rtl/>
        </w:rPr>
        <w:t>מאפיינים</w:t>
      </w:r>
      <w:r w:rsidRPr="007C229E">
        <w:rPr>
          <w:rtl/>
        </w:rPr>
        <w:t xml:space="preserve"> </w:t>
      </w:r>
      <w:r w:rsidRPr="007C229E">
        <w:rPr>
          <w:rFonts w:hint="eastAsia"/>
          <w:rtl/>
        </w:rPr>
        <w:t>פנימיים</w:t>
      </w:r>
      <w:r w:rsidRPr="007C229E">
        <w:rPr>
          <w:rtl/>
        </w:rPr>
        <w:t xml:space="preserve">, </w:t>
      </w:r>
      <w:r w:rsidRPr="007C229E">
        <w:rPr>
          <w:rFonts w:hint="eastAsia"/>
          <w:rtl/>
        </w:rPr>
        <w:t>קונפליקטים</w:t>
      </w:r>
      <w:r w:rsidRPr="007C229E">
        <w:rPr>
          <w:rtl/>
        </w:rPr>
        <w:t xml:space="preserve"> </w:t>
      </w:r>
      <w:r w:rsidRPr="007C229E">
        <w:rPr>
          <w:rFonts w:hint="eastAsia"/>
          <w:rtl/>
        </w:rPr>
        <w:t>רגשיים</w:t>
      </w:r>
      <w:r w:rsidRPr="007C229E">
        <w:rPr>
          <w:rtl/>
        </w:rPr>
        <w:t xml:space="preserve"> </w:t>
      </w:r>
      <w:r w:rsidRPr="007C229E">
        <w:rPr>
          <w:rFonts w:hint="eastAsia"/>
          <w:rtl/>
        </w:rPr>
        <w:t>ותרומת</w:t>
      </w:r>
      <w:r w:rsidRPr="007C229E">
        <w:rPr>
          <w:rtl/>
        </w:rPr>
        <w:t xml:space="preserve"> </w:t>
      </w:r>
      <w:r w:rsidRPr="007C229E">
        <w:rPr>
          <w:rFonts w:hint="eastAsia"/>
          <w:rtl/>
        </w:rPr>
        <w:t>דמויות</w:t>
      </w:r>
      <w:r w:rsidRPr="007C229E">
        <w:rPr>
          <w:rtl/>
        </w:rPr>
        <w:t xml:space="preserve"> </w:t>
      </w:r>
      <w:r w:rsidRPr="007C229E">
        <w:rPr>
          <w:rFonts w:hint="eastAsia"/>
          <w:rtl/>
        </w:rPr>
        <w:t>המשנה</w:t>
      </w:r>
      <w:r w:rsidRPr="007C229E">
        <w:rPr>
          <w:rtl/>
        </w:rPr>
        <w:t xml:space="preserve"> </w:t>
      </w:r>
      <w:r w:rsidRPr="007C229E">
        <w:rPr>
          <w:rFonts w:hint="eastAsia"/>
          <w:rtl/>
        </w:rPr>
        <w:t>לעלילה</w:t>
      </w:r>
      <w:r w:rsidRPr="007C229E">
        <w:rPr>
          <w:rtl/>
        </w:rPr>
        <w:t>.</w:t>
      </w:r>
    </w:p>
    <w:p w14:paraId="519E6C34" w14:textId="238C9E01" w:rsidR="007C229E" w:rsidRPr="007C229E" w:rsidRDefault="007C229E" w:rsidP="007C229E">
      <w:pPr>
        <w:pStyle w:val="a9"/>
        <w:numPr>
          <w:ilvl w:val="0"/>
          <w:numId w:val="6"/>
        </w:numPr>
        <w:rPr>
          <w:rtl/>
        </w:rPr>
      </w:pPr>
      <w:r w:rsidRPr="007C229E">
        <w:rPr>
          <w:rFonts w:hint="eastAsia"/>
          <w:b/>
          <w:bCs/>
          <w:rtl/>
        </w:rPr>
        <w:t>קונפליקט</w:t>
      </w:r>
      <w:r w:rsidRPr="007C229E">
        <w:rPr>
          <w:b/>
          <w:bCs/>
          <w:rtl/>
        </w:rPr>
        <w:t>:</w:t>
      </w:r>
      <w:r w:rsidRPr="007C229E">
        <w:rPr>
          <w:rtl/>
        </w:rPr>
        <w:t xml:space="preserve"> </w:t>
      </w:r>
      <w:r w:rsidRPr="007C229E">
        <w:rPr>
          <w:rFonts w:hint="eastAsia"/>
          <w:rtl/>
        </w:rPr>
        <w:t>שיפור</w:t>
      </w:r>
      <w:r w:rsidRPr="007C229E">
        <w:rPr>
          <w:rtl/>
        </w:rPr>
        <w:t xml:space="preserve"> </w:t>
      </w:r>
      <w:r w:rsidRPr="007C229E">
        <w:rPr>
          <w:rFonts w:hint="eastAsia"/>
          <w:rtl/>
        </w:rPr>
        <w:t>ממוצע</w:t>
      </w:r>
      <w:r w:rsidRPr="007C229E">
        <w:rPr>
          <w:rtl/>
        </w:rPr>
        <w:t xml:space="preserve"> </w:t>
      </w:r>
      <w:r w:rsidRPr="007C229E">
        <w:rPr>
          <w:rFonts w:hint="eastAsia"/>
          <w:rtl/>
        </w:rPr>
        <w:t>של</w:t>
      </w:r>
      <w:r w:rsidRPr="007C229E">
        <w:rPr>
          <w:rtl/>
        </w:rPr>
        <w:t xml:space="preserve"> </w:t>
      </w:r>
      <w:r w:rsidR="009D6084">
        <w:rPr>
          <w:rFonts w:hint="cs"/>
          <w:rtl/>
        </w:rPr>
        <w:t xml:space="preserve">1.11% </w:t>
      </w:r>
      <w:r w:rsidRPr="007C229E">
        <w:rPr>
          <w:rtl/>
        </w:rPr>
        <w:t xml:space="preserve">– </w:t>
      </w:r>
      <w:r w:rsidRPr="007C229E">
        <w:rPr>
          <w:rFonts w:hint="eastAsia"/>
          <w:rtl/>
        </w:rPr>
        <w:t>שיפור</w:t>
      </w:r>
      <w:r w:rsidRPr="007C229E">
        <w:rPr>
          <w:rtl/>
        </w:rPr>
        <w:t xml:space="preserve"> </w:t>
      </w:r>
      <w:r w:rsidRPr="007C229E">
        <w:rPr>
          <w:rFonts w:hint="eastAsia"/>
          <w:rtl/>
        </w:rPr>
        <w:t>בעקביות</w:t>
      </w:r>
      <w:r w:rsidRPr="007C229E">
        <w:rPr>
          <w:rtl/>
        </w:rPr>
        <w:t xml:space="preserve"> </w:t>
      </w:r>
      <w:r w:rsidRPr="007C229E">
        <w:rPr>
          <w:rFonts w:hint="eastAsia"/>
          <w:rtl/>
        </w:rPr>
        <w:t>הקונפליקט</w:t>
      </w:r>
      <w:r w:rsidRPr="007C229E">
        <w:rPr>
          <w:rtl/>
        </w:rPr>
        <w:t xml:space="preserve"> </w:t>
      </w:r>
      <w:r w:rsidRPr="007C229E">
        <w:rPr>
          <w:rFonts w:hint="eastAsia"/>
          <w:rtl/>
        </w:rPr>
        <w:t>ובקשר</w:t>
      </w:r>
      <w:r w:rsidRPr="007C229E">
        <w:rPr>
          <w:rtl/>
        </w:rPr>
        <w:t xml:space="preserve"> </w:t>
      </w:r>
      <w:r w:rsidRPr="007C229E">
        <w:rPr>
          <w:rFonts w:hint="eastAsia"/>
          <w:rtl/>
        </w:rPr>
        <w:t>הישיר</w:t>
      </w:r>
      <w:r w:rsidRPr="007C229E">
        <w:rPr>
          <w:rtl/>
        </w:rPr>
        <w:t xml:space="preserve"> </w:t>
      </w:r>
      <w:r w:rsidRPr="007C229E">
        <w:rPr>
          <w:rFonts w:hint="eastAsia"/>
          <w:rtl/>
        </w:rPr>
        <w:t>לדמות</w:t>
      </w:r>
      <w:r w:rsidRPr="007C229E">
        <w:rPr>
          <w:rtl/>
        </w:rPr>
        <w:t xml:space="preserve"> </w:t>
      </w:r>
      <w:r w:rsidRPr="007C229E">
        <w:rPr>
          <w:rFonts w:hint="eastAsia"/>
          <w:rtl/>
        </w:rPr>
        <w:t>הראשית</w:t>
      </w:r>
      <w:r w:rsidRPr="007C229E">
        <w:rPr>
          <w:rtl/>
        </w:rPr>
        <w:t xml:space="preserve"> </w:t>
      </w:r>
      <w:r w:rsidRPr="007C229E">
        <w:rPr>
          <w:rFonts w:hint="eastAsia"/>
          <w:rtl/>
        </w:rPr>
        <w:t>ולמניעיה</w:t>
      </w:r>
      <w:r w:rsidRPr="007C229E">
        <w:rPr>
          <w:rtl/>
        </w:rPr>
        <w:t>.</w:t>
      </w:r>
    </w:p>
    <w:p w14:paraId="20A0BD4C" w14:textId="0B1743CD" w:rsidR="007C229E" w:rsidRPr="007C229E" w:rsidRDefault="007C229E" w:rsidP="007C229E">
      <w:pPr>
        <w:pStyle w:val="a9"/>
        <w:numPr>
          <w:ilvl w:val="0"/>
          <w:numId w:val="6"/>
        </w:numPr>
        <w:rPr>
          <w:rtl/>
        </w:rPr>
      </w:pPr>
      <w:r w:rsidRPr="007C229E">
        <w:rPr>
          <w:rFonts w:hint="eastAsia"/>
          <w:b/>
          <w:bCs/>
          <w:rtl/>
        </w:rPr>
        <w:t>היגיון</w:t>
      </w:r>
      <w:r w:rsidRPr="007C229E">
        <w:rPr>
          <w:b/>
          <w:bCs/>
          <w:rtl/>
        </w:rPr>
        <w:t>:</w:t>
      </w:r>
      <w:r w:rsidRPr="007C229E">
        <w:rPr>
          <w:rtl/>
        </w:rPr>
        <w:t xml:space="preserve"> </w:t>
      </w:r>
      <w:r w:rsidRPr="007C229E">
        <w:rPr>
          <w:rFonts w:hint="eastAsia"/>
          <w:rtl/>
        </w:rPr>
        <w:t>שיפור</w:t>
      </w:r>
      <w:r w:rsidRPr="007C229E">
        <w:rPr>
          <w:rtl/>
        </w:rPr>
        <w:t xml:space="preserve"> </w:t>
      </w:r>
      <w:r w:rsidRPr="007C229E">
        <w:rPr>
          <w:rFonts w:hint="eastAsia"/>
          <w:rtl/>
        </w:rPr>
        <w:t>של</w:t>
      </w:r>
      <w:r w:rsidRPr="007C229E">
        <w:rPr>
          <w:rtl/>
        </w:rPr>
        <w:t xml:space="preserve"> </w:t>
      </w:r>
      <w:r w:rsidR="009D6084">
        <w:rPr>
          <w:rFonts w:hint="cs"/>
          <w:rtl/>
        </w:rPr>
        <w:t xml:space="preserve">5.53% </w:t>
      </w:r>
      <w:r w:rsidRPr="007C229E">
        <w:rPr>
          <w:rtl/>
        </w:rPr>
        <w:t xml:space="preserve">– </w:t>
      </w:r>
      <w:r w:rsidRPr="007C229E">
        <w:rPr>
          <w:rFonts w:hint="eastAsia"/>
          <w:rtl/>
        </w:rPr>
        <w:t>סידור</w:t>
      </w:r>
      <w:r w:rsidRPr="007C229E">
        <w:rPr>
          <w:rtl/>
        </w:rPr>
        <w:t xml:space="preserve"> </w:t>
      </w:r>
      <w:r w:rsidRPr="007C229E">
        <w:rPr>
          <w:rFonts w:hint="eastAsia"/>
          <w:rtl/>
        </w:rPr>
        <w:t>העלילה</w:t>
      </w:r>
      <w:r w:rsidRPr="007C229E">
        <w:rPr>
          <w:rtl/>
        </w:rPr>
        <w:t xml:space="preserve">, </w:t>
      </w:r>
      <w:r w:rsidRPr="007C229E">
        <w:rPr>
          <w:rFonts w:hint="eastAsia"/>
          <w:rtl/>
        </w:rPr>
        <w:t>סגירת</w:t>
      </w:r>
      <w:r w:rsidRPr="007C229E">
        <w:rPr>
          <w:rtl/>
        </w:rPr>
        <w:t xml:space="preserve"> </w:t>
      </w:r>
      <w:r w:rsidRPr="007C229E">
        <w:rPr>
          <w:rFonts w:hint="eastAsia"/>
          <w:rtl/>
        </w:rPr>
        <w:t>קצוות</w:t>
      </w:r>
      <w:r w:rsidRPr="007C229E">
        <w:rPr>
          <w:rtl/>
        </w:rPr>
        <w:t xml:space="preserve"> </w:t>
      </w:r>
      <w:r w:rsidRPr="007C229E">
        <w:rPr>
          <w:rFonts w:hint="eastAsia"/>
          <w:rtl/>
        </w:rPr>
        <w:t>פתוחים</w:t>
      </w:r>
      <w:r w:rsidRPr="007C229E">
        <w:rPr>
          <w:rtl/>
        </w:rPr>
        <w:t xml:space="preserve"> </w:t>
      </w:r>
      <w:r w:rsidRPr="007C229E">
        <w:rPr>
          <w:rFonts w:hint="eastAsia"/>
          <w:rtl/>
        </w:rPr>
        <w:t>והפחתת</w:t>
      </w:r>
      <w:r w:rsidRPr="007C229E">
        <w:rPr>
          <w:rtl/>
        </w:rPr>
        <w:t xml:space="preserve"> </w:t>
      </w:r>
      <w:r w:rsidRPr="007C229E">
        <w:rPr>
          <w:rFonts w:hint="eastAsia"/>
          <w:rtl/>
        </w:rPr>
        <w:t>סתירות</w:t>
      </w:r>
      <w:r w:rsidRPr="007C229E">
        <w:rPr>
          <w:rtl/>
        </w:rPr>
        <w:t xml:space="preserve"> </w:t>
      </w:r>
      <w:r w:rsidRPr="007C229E">
        <w:rPr>
          <w:rFonts w:hint="eastAsia"/>
          <w:rtl/>
        </w:rPr>
        <w:t>פנימיות</w:t>
      </w:r>
      <w:r w:rsidRPr="007C229E">
        <w:rPr>
          <w:rtl/>
        </w:rPr>
        <w:t>.</w:t>
      </w:r>
    </w:p>
    <w:p w14:paraId="0EACB338" w14:textId="023DA452" w:rsidR="00DE50F0" w:rsidRDefault="007C229E" w:rsidP="007C229E">
      <w:pPr>
        <w:pStyle w:val="a9"/>
        <w:numPr>
          <w:ilvl w:val="0"/>
          <w:numId w:val="6"/>
        </w:numPr>
      </w:pPr>
      <w:r w:rsidRPr="007C229E">
        <w:rPr>
          <w:rFonts w:hint="eastAsia"/>
          <w:b/>
          <w:bCs/>
          <w:rtl/>
        </w:rPr>
        <w:t>מלאכת</w:t>
      </w:r>
      <w:r w:rsidRPr="007C229E">
        <w:rPr>
          <w:b/>
          <w:bCs/>
          <w:rtl/>
        </w:rPr>
        <w:t xml:space="preserve"> </w:t>
      </w:r>
      <w:r w:rsidRPr="007C229E">
        <w:rPr>
          <w:rFonts w:hint="eastAsia"/>
          <w:b/>
          <w:bCs/>
          <w:rtl/>
        </w:rPr>
        <w:t>הכתיבה</w:t>
      </w:r>
      <w:r w:rsidRPr="007C229E">
        <w:rPr>
          <w:b/>
          <w:bCs/>
          <w:rtl/>
        </w:rPr>
        <w:t>:</w:t>
      </w:r>
      <w:r w:rsidRPr="007C229E">
        <w:rPr>
          <w:rtl/>
        </w:rPr>
        <w:t xml:space="preserve"> </w:t>
      </w:r>
      <w:r w:rsidRPr="007C229E">
        <w:rPr>
          <w:rFonts w:hint="eastAsia"/>
          <w:rtl/>
        </w:rPr>
        <w:t>שיפור</w:t>
      </w:r>
      <w:r w:rsidRPr="007C229E">
        <w:rPr>
          <w:rtl/>
        </w:rPr>
        <w:t xml:space="preserve"> </w:t>
      </w:r>
      <w:r w:rsidRPr="007C229E">
        <w:rPr>
          <w:rFonts w:hint="eastAsia"/>
          <w:rtl/>
        </w:rPr>
        <w:t>מתון</w:t>
      </w:r>
      <w:r w:rsidRPr="007C229E">
        <w:rPr>
          <w:rtl/>
        </w:rPr>
        <w:t xml:space="preserve"> </w:t>
      </w:r>
      <w:r w:rsidRPr="007C229E">
        <w:rPr>
          <w:rFonts w:hint="eastAsia"/>
          <w:rtl/>
        </w:rPr>
        <w:t>של</w:t>
      </w:r>
      <w:r w:rsidRPr="007C229E">
        <w:rPr>
          <w:rtl/>
        </w:rPr>
        <w:t xml:space="preserve"> </w:t>
      </w:r>
      <w:r w:rsidR="009D6084">
        <w:rPr>
          <w:rFonts w:hint="cs"/>
          <w:rtl/>
        </w:rPr>
        <w:t xml:space="preserve">2.52% </w:t>
      </w:r>
      <w:r w:rsidRPr="007C229E">
        <w:rPr>
          <w:rtl/>
        </w:rPr>
        <w:t xml:space="preserve">– </w:t>
      </w:r>
      <w:r w:rsidRPr="007C229E">
        <w:rPr>
          <w:rFonts w:hint="eastAsia"/>
          <w:rtl/>
        </w:rPr>
        <w:t>שיפור</w:t>
      </w:r>
      <w:r w:rsidRPr="007C229E">
        <w:rPr>
          <w:rtl/>
        </w:rPr>
        <w:t xml:space="preserve"> </w:t>
      </w:r>
      <w:r w:rsidRPr="007C229E">
        <w:rPr>
          <w:rFonts w:hint="eastAsia"/>
          <w:rtl/>
        </w:rPr>
        <w:t>בזרימה</w:t>
      </w:r>
      <w:r w:rsidRPr="007C229E">
        <w:rPr>
          <w:rtl/>
        </w:rPr>
        <w:t xml:space="preserve">, </w:t>
      </w:r>
      <w:r w:rsidRPr="007C229E">
        <w:rPr>
          <w:rFonts w:hint="eastAsia"/>
          <w:rtl/>
        </w:rPr>
        <w:t>בניסוח</w:t>
      </w:r>
      <w:r w:rsidRPr="007C229E">
        <w:rPr>
          <w:rtl/>
        </w:rPr>
        <w:t xml:space="preserve"> </w:t>
      </w:r>
      <w:r w:rsidRPr="007C229E">
        <w:rPr>
          <w:rFonts w:hint="eastAsia"/>
          <w:rtl/>
        </w:rPr>
        <w:t>ובשימוש</w:t>
      </w:r>
      <w:r w:rsidRPr="007C229E">
        <w:rPr>
          <w:rtl/>
        </w:rPr>
        <w:t xml:space="preserve"> </w:t>
      </w:r>
      <w:r w:rsidRPr="007C229E">
        <w:rPr>
          <w:rFonts w:hint="eastAsia"/>
          <w:rtl/>
        </w:rPr>
        <w:t>בדימויים</w:t>
      </w:r>
      <w:r w:rsidRPr="007C229E">
        <w:rPr>
          <w:rtl/>
        </w:rPr>
        <w:t xml:space="preserve"> </w:t>
      </w:r>
      <w:r w:rsidRPr="007C229E">
        <w:rPr>
          <w:rFonts w:hint="eastAsia"/>
          <w:rtl/>
        </w:rPr>
        <w:t>תיאוריים</w:t>
      </w:r>
      <w:r w:rsidRPr="007C229E">
        <w:rPr>
          <w:rtl/>
        </w:rPr>
        <w:t>.</w:t>
      </w:r>
    </w:p>
    <w:p w14:paraId="15C449F8" w14:textId="77777777" w:rsidR="007C229E" w:rsidRDefault="007C229E" w:rsidP="007C229E">
      <w:pPr>
        <w:ind w:left="360"/>
        <w:rPr>
          <w:rtl/>
        </w:rPr>
      </w:pPr>
    </w:p>
    <w:p w14:paraId="0F950BCE" w14:textId="4F749C22" w:rsidR="007C229E" w:rsidRDefault="007C229E" w:rsidP="007C229E">
      <w:pPr>
        <w:rPr>
          <w:b/>
          <w:bCs/>
          <w:u w:val="single"/>
          <w:rtl/>
        </w:rPr>
      </w:pPr>
      <w:r>
        <w:rPr>
          <w:rFonts w:hint="cs"/>
          <w:b/>
          <w:bCs/>
          <w:u w:val="single"/>
          <w:rtl/>
        </w:rPr>
        <w:t xml:space="preserve">טבלת ההשוואה עבור אלגוריתם </w:t>
      </w:r>
      <w:r>
        <w:rPr>
          <w:b/>
          <w:bCs/>
          <w:u w:val="single"/>
        </w:rPr>
        <w:t>Plot Genie</w:t>
      </w:r>
      <w:r>
        <w:rPr>
          <w:rFonts w:hint="cs"/>
          <w:b/>
          <w:bCs/>
          <w:u w:val="single"/>
          <w:rtl/>
        </w:rPr>
        <w:t>:</w:t>
      </w:r>
    </w:p>
    <w:p w14:paraId="27EE88FD" w14:textId="10612D77" w:rsidR="007C229E" w:rsidRPr="00375078" w:rsidRDefault="007C229E" w:rsidP="007C229E">
      <w:r w:rsidRPr="00375078">
        <w:rPr>
          <w:rtl/>
        </w:rPr>
        <w:t xml:space="preserve">מתוך 50 הסיפורים, </w:t>
      </w:r>
      <w:r w:rsidRPr="00375078">
        <w:rPr>
          <w:b/>
          <w:bCs/>
          <w:rtl/>
        </w:rPr>
        <w:t>ב־</w:t>
      </w:r>
      <w:r w:rsidR="00F21B74">
        <w:rPr>
          <w:rFonts w:hint="cs"/>
          <w:b/>
          <w:bCs/>
          <w:rtl/>
        </w:rPr>
        <w:t>35</w:t>
      </w:r>
      <w:r w:rsidRPr="00375078">
        <w:rPr>
          <w:b/>
          <w:bCs/>
          <w:rtl/>
        </w:rPr>
        <w:t xml:space="preserve"> מהם</w:t>
      </w:r>
      <w:r w:rsidRPr="00375078">
        <w:rPr>
          <w:rtl/>
        </w:rPr>
        <w:t xml:space="preserve"> </w:t>
      </w:r>
      <w:r w:rsidRPr="00375078">
        <w:rPr>
          <w:b/>
          <w:bCs/>
          <w:rtl/>
        </w:rPr>
        <w:t>נרשם שיפור</w:t>
      </w:r>
      <w:r w:rsidRPr="00375078">
        <w:rPr>
          <w:rtl/>
        </w:rPr>
        <w:t xml:space="preserve"> בציון הכולל. </w:t>
      </w:r>
      <w:r w:rsidRPr="00375078">
        <w:rPr>
          <w:b/>
          <w:bCs/>
          <w:rtl/>
        </w:rPr>
        <w:t>ב־</w:t>
      </w:r>
      <w:r w:rsidR="00F21B74">
        <w:rPr>
          <w:rFonts w:hint="cs"/>
          <w:b/>
          <w:bCs/>
          <w:rtl/>
        </w:rPr>
        <w:t>2</w:t>
      </w:r>
      <w:r w:rsidRPr="00375078">
        <w:rPr>
          <w:b/>
          <w:bCs/>
          <w:rtl/>
        </w:rPr>
        <w:t xml:space="preserve"> סיפורים לא חל שיפור</w:t>
      </w:r>
      <w:r w:rsidRPr="00375078">
        <w:rPr>
          <w:rtl/>
        </w:rPr>
        <w:t>, וב־</w:t>
      </w:r>
      <w:r>
        <w:rPr>
          <w:rFonts w:hint="cs"/>
          <w:b/>
          <w:bCs/>
          <w:rtl/>
        </w:rPr>
        <w:t>1</w:t>
      </w:r>
      <w:r w:rsidR="00F21B74">
        <w:rPr>
          <w:rFonts w:hint="cs"/>
          <w:b/>
          <w:bCs/>
          <w:rtl/>
        </w:rPr>
        <w:t>3</w:t>
      </w:r>
      <w:r w:rsidRPr="00375078">
        <w:rPr>
          <w:b/>
          <w:bCs/>
          <w:rtl/>
        </w:rPr>
        <w:t xml:space="preserve"> סיפורים</w:t>
      </w:r>
      <w:r w:rsidRPr="00375078">
        <w:rPr>
          <w:rtl/>
        </w:rPr>
        <w:t xml:space="preserve"> אף נרשמה </w:t>
      </w:r>
      <w:r w:rsidRPr="00375078">
        <w:rPr>
          <w:b/>
          <w:bCs/>
          <w:rtl/>
        </w:rPr>
        <w:t>ירידה קלה</w:t>
      </w:r>
      <w:r w:rsidRPr="00375078">
        <w:t>.</w:t>
      </w:r>
      <w:r>
        <w:rPr>
          <w:rtl/>
        </w:rPr>
        <w:br/>
      </w:r>
      <w:r w:rsidR="00F21B74">
        <w:rPr>
          <w:rFonts w:hint="cs"/>
          <w:rtl/>
        </w:rPr>
        <w:t xml:space="preserve">- </w:t>
      </w:r>
      <w:r w:rsidR="00F21B74" w:rsidRPr="00375078">
        <w:rPr>
          <w:rtl/>
        </w:rPr>
        <w:t>ממוצע הציונים לפני השיפור</w:t>
      </w:r>
      <w:r w:rsidR="00F21B74">
        <w:rPr>
          <w:rFonts w:hint="cs"/>
          <w:rtl/>
        </w:rPr>
        <w:t>: 3.63</w:t>
      </w:r>
      <w:r w:rsidR="00F21B74" w:rsidRPr="00375078">
        <w:t xml:space="preserve"> </w:t>
      </w:r>
      <w:r w:rsidR="00F21B74">
        <w:rPr>
          <w:rtl/>
        </w:rPr>
        <w:br/>
      </w:r>
      <w:r w:rsidR="00F21B74">
        <w:rPr>
          <w:rFonts w:hint="cs"/>
          <w:rtl/>
        </w:rPr>
        <w:t xml:space="preserve">- </w:t>
      </w:r>
      <w:r w:rsidR="00F21B74" w:rsidRPr="00375078">
        <w:rPr>
          <w:rtl/>
        </w:rPr>
        <w:t>ממוצע הציונים לאחר השיפור</w:t>
      </w:r>
      <w:r w:rsidR="00F21B74">
        <w:rPr>
          <w:rFonts w:hint="cs"/>
          <w:rtl/>
        </w:rPr>
        <w:t>: 3.702</w:t>
      </w:r>
      <w:r>
        <w:br/>
      </w:r>
      <w:r>
        <w:rPr>
          <w:rFonts w:hint="cs"/>
          <w:rtl/>
        </w:rPr>
        <w:t xml:space="preserve">- ממוצע השיפור </w:t>
      </w:r>
      <w:r w:rsidRPr="00375078">
        <w:rPr>
          <w:rtl/>
        </w:rPr>
        <w:t xml:space="preserve">הכולל: </w:t>
      </w:r>
      <w:r w:rsidRPr="00375078">
        <w:rPr>
          <w:b/>
          <w:bCs/>
          <w:rtl/>
        </w:rPr>
        <w:t>0.</w:t>
      </w:r>
      <w:r w:rsidR="00F21B74">
        <w:rPr>
          <w:rFonts w:hint="cs"/>
          <w:b/>
          <w:bCs/>
          <w:rtl/>
        </w:rPr>
        <w:t>072</w:t>
      </w:r>
      <w:r w:rsidRPr="00375078">
        <w:rPr>
          <w:b/>
          <w:bCs/>
          <w:rtl/>
        </w:rPr>
        <w:t xml:space="preserve"> נקודות</w:t>
      </w:r>
      <w:r w:rsidRPr="00375078">
        <w:t>.</w:t>
      </w:r>
    </w:p>
    <w:p w14:paraId="4ED6F7D5" w14:textId="77777777" w:rsidR="007C229E" w:rsidRDefault="007C229E" w:rsidP="007C229E">
      <w:pPr>
        <w:rPr>
          <w:b/>
          <w:bCs/>
          <w:u w:val="single"/>
          <w:rtl/>
        </w:rPr>
      </w:pPr>
    </w:p>
    <w:tbl>
      <w:tblPr>
        <w:tblStyle w:val="11"/>
        <w:tblW w:w="8725" w:type="dxa"/>
        <w:tblLook w:val="04A0" w:firstRow="1" w:lastRow="0" w:firstColumn="1" w:lastColumn="0" w:noHBand="0" w:noVBand="1"/>
      </w:tblPr>
      <w:tblGrid>
        <w:gridCol w:w="752"/>
        <w:gridCol w:w="3824"/>
        <w:gridCol w:w="1179"/>
        <w:gridCol w:w="1170"/>
        <w:gridCol w:w="1800"/>
      </w:tblGrid>
      <w:tr w:rsidR="007C229E" w:rsidRPr="004D5A93" w14:paraId="5C6AC05B" w14:textId="77777777" w:rsidTr="00134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84F15B" w14:textId="77777777" w:rsidR="007C229E" w:rsidRPr="004D5A93" w:rsidRDefault="007C229E" w:rsidP="00796FFF">
            <w:pPr>
              <w:bidi w:val="0"/>
              <w:jc w:val="center"/>
              <w:rPr>
                <w:rFonts w:asciiTheme="minorBidi" w:hAnsiTheme="minorBidi" w:cstheme="minorBidi"/>
              </w:rPr>
            </w:pPr>
            <w:r w:rsidRPr="004D5A93">
              <w:rPr>
                <w:rFonts w:asciiTheme="minorBidi" w:hAnsiTheme="minorBidi" w:cstheme="minorBidi"/>
                <w:b w:val="0"/>
                <w:bCs w:val="0"/>
                <w:rtl/>
              </w:rPr>
              <w:t>מספר</w:t>
            </w:r>
          </w:p>
        </w:tc>
        <w:tc>
          <w:tcPr>
            <w:tcW w:w="0" w:type="auto"/>
            <w:hideMark/>
          </w:tcPr>
          <w:p w14:paraId="2F2C01F5" w14:textId="77777777" w:rsidR="007C229E" w:rsidRPr="004D5A93" w:rsidRDefault="007C229E" w:rsidP="00796FFF">
            <w:pPr>
              <w:bidi w:val="0"/>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4D5A93">
              <w:rPr>
                <w:rFonts w:asciiTheme="minorBidi" w:hAnsiTheme="minorBidi" w:cstheme="minorBidi"/>
                <w:b w:val="0"/>
                <w:bCs w:val="0"/>
                <w:rtl/>
              </w:rPr>
              <w:t>שם הסיפור</w:t>
            </w:r>
          </w:p>
        </w:tc>
        <w:tc>
          <w:tcPr>
            <w:tcW w:w="1179" w:type="dxa"/>
            <w:hideMark/>
          </w:tcPr>
          <w:p w14:paraId="4653DBEF" w14:textId="77777777" w:rsidR="007C229E" w:rsidRPr="004D5A93" w:rsidRDefault="007C229E" w:rsidP="00796FFF">
            <w:pPr>
              <w:bidi w:val="0"/>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4D5A93">
              <w:rPr>
                <w:rFonts w:asciiTheme="minorBidi" w:hAnsiTheme="minorBidi" w:cstheme="minorBidi"/>
                <w:b w:val="0"/>
                <w:bCs w:val="0"/>
                <w:rtl/>
              </w:rPr>
              <w:t>ציון לפני</w:t>
            </w:r>
          </w:p>
        </w:tc>
        <w:tc>
          <w:tcPr>
            <w:tcW w:w="1170" w:type="dxa"/>
            <w:hideMark/>
          </w:tcPr>
          <w:p w14:paraId="1A29480D" w14:textId="77777777" w:rsidR="007C229E" w:rsidRPr="004D5A93" w:rsidRDefault="007C229E" w:rsidP="00796FFF">
            <w:pPr>
              <w:bidi w:val="0"/>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4D5A93">
              <w:rPr>
                <w:rFonts w:asciiTheme="minorBidi" w:hAnsiTheme="minorBidi" w:cstheme="minorBidi"/>
                <w:b w:val="0"/>
                <w:bCs w:val="0"/>
                <w:rtl/>
              </w:rPr>
              <w:t>ציון אחרי</w:t>
            </w:r>
          </w:p>
        </w:tc>
        <w:tc>
          <w:tcPr>
            <w:tcW w:w="1800" w:type="dxa"/>
            <w:hideMark/>
          </w:tcPr>
          <w:p w14:paraId="3CBDE79A" w14:textId="77777777" w:rsidR="007C229E" w:rsidRPr="004D5A93" w:rsidRDefault="007C229E" w:rsidP="00796FFF">
            <w:pPr>
              <w:bidi w:val="0"/>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4D5A93">
              <w:rPr>
                <w:rFonts w:asciiTheme="minorBidi" w:hAnsiTheme="minorBidi" w:cstheme="minorBidi"/>
                <w:b w:val="0"/>
                <w:bCs w:val="0"/>
                <w:rtl/>
              </w:rPr>
              <w:t>שינוי בציון</w:t>
            </w:r>
          </w:p>
        </w:tc>
      </w:tr>
      <w:tr w:rsidR="00134B08" w:rsidRPr="004D5A93" w14:paraId="1265D186" w14:textId="77777777" w:rsidTr="00134B08">
        <w:tc>
          <w:tcPr>
            <w:cnfStyle w:val="001000000000" w:firstRow="0" w:lastRow="0" w:firstColumn="1" w:lastColumn="0" w:oddVBand="0" w:evenVBand="0" w:oddHBand="0" w:evenHBand="0" w:firstRowFirstColumn="0" w:firstRowLastColumn="0" w:lastRowFirstColumn="0" w:lastRowLastColumn="0"/>
            <w:tcW w:w="0" w:type="auto"/>
            <w:hideMark/>
          </w:tcPr>
          <w:p w14:paraId="066252DB" w14:textId="77777777" w:rsidR="00134B08" w:rsidRPr="004D5A93" w:rsidRDefault="00134B08" w:rsidP="00134B08">
            <w:pPr>
              <w:bidi w:val="0"/>
              <w:rPr>
                <w:rFonts w:asciiTheme="minorBidi" w:hAnsiTheme="minorBidi" w:cstheme="minorBidi"/>
                <w:b w:val="0"/>
                <w:bCs w:val="0"/>
              </w:rPr>
            </w:pPr>
            <w:r w:rsidRPr="004D5A93">
              <w:rPr>
                <w:rFonts w:asciiTheme="minorBidi" w:hAnsiTheme="minorBidi" w:cstheme="minorBidi"/>
              </w:rPr>
              <w:t>1</w:t>
            </w:r>
          </w:p>
        </w:tc>
        <w:tc>
          <w:tcPr>
            <w:tcW w:w="0" w:type="auto"/>
            <w:vAlign w:val="bottom"/>
          </w:tcPr>
          <w:p w14:paraId="05114F57" w14:textId="50975023"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The Jade Collector's Dilemma</w:t>
            </w:r>
          </w:p>
        </w:tc>
        <w:tc>
          <w:tcPr>
            <w:tcW w:w="1179" w:type="dxa"/>
            <w:vAlign w:val="bottom"/>
          </w:tcPr>
          <w:p w14:paraId="041D5D6E" w14:textId="12FF2FF8"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3.8</w:t>
            </w:r>
          </w:p>
        </w:tc>
        <w:tc>
          <w:tcPr>
            <w:tcW w:w="1170" w:type="dxa"/>
            <w:vAlign w:val="bottom"/>
          </w:tcPr>
          <w:p w14:paraId="7595E780" w14:textId="580D6B17"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3.8</w:t>
            </w:r>
          </w:p>
        </w:tc>
        <w:tc>
          <w:tcPr>
            <w:tcW w:w="1800" w:type="dxa"/>
            <w:vAlign w:val="bottom"/>
          </w:tcPr>
          <w:p w14:paraId="12DF0F97" w14:textId="6C37560D"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0.00 (0.0%)</w:t>
            </w:r>
          </w:p>
        </w:tc>
      </w:tr>
      <w:tr w:rsidR="00134B08" w:rsidRPr="004D5A93" w14:paraId="57E7A48D" w14:textId="77777777" w:rsidTr="00134B08">
        <w:tc>
          <w:tcPr>
            <w:cnfStyle w:val="001000000000" w:firstRow="0" w:lastRow="0" w:firstColumn="1" w:lastColumn="0" w:oddVBand="0" w:evenVBand="0" w:oddHBand="0" w:evenHBand="0" w:firstRowFirstColumn="0" w:firstRowLastColumn="0" w:lastRowFirstColumn="0" w:lastRowLastColumn="0"/>
            <w:tcW w:w="0" w:type="auto"/>
            <w:hideMark/>
          </w:tcPr>
          <w:p w14:paraId="6723C7F6"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2</w:t>
            </w:r>
          </w:p>
        </w:tc>
        <w:tc>
          <w:tcPr>
            <w:tcW w:w="0" w:type="auto"/>
            <w:vAlign w:val="bottom"/>
          </w:tcPr>
          <w:p w14:paraId="62BB10BE" w14:textId="50A378E8"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Stars in the Machine</w:t>
            </w:r>
          </w:p>
        </w:tc>
        <w:tc>
          <w:tcPr>
            <w:tcW w:w="1179" w:type="dxa"/>
            <w:vAlign w:val="bottom"/>
          </w:tcPr>
          <w:p w14:paraId="3D7E23D6" w14:textId="427EF556"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3.5525</w:t>
            </w:r>
          </w:p>
        </w:tc>
        <w:tc>
          <w:tcPr>
            <w:tcW w:w="1170" w:type="dxa"/>
            <w:vAlign w:val="bottom"/>
          </w:tcPr>
          <w:p w14:paraId="2B31A847" w14:textId="3EA9E27A"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3.7175</w:t>
            </w:r>
          </w:p>
        </w:tc>
        <w:tc>
          <w:tcPr>
            <w:tcW w:w="1800" w:type="dxa"/>
            <w:vAlign w:val="bottom"/>
          </w:tcPr>
          <w:p w14:paraId="2B1175F9" w14:textId="23AE8385"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0.17 (4.6%)</w:t>
            </w:r>
          </w:p>
        </w:tc>
      </w:tr>
      <w:tr w:rsidR="00134B08" w:rsidRPr="004D5A93" w14:paraId="491D450B" w14:textId="77777777" w:rsidTr="00134B08">
        <w:tc>
          <w:tcPr>
            <w:cnfStyle w:val="001000000000" w:firstRow="0" w:lastRow="0" w:firstColumn="1" w:lastColumn="0" w:oddVBand="0" w:evenVBand="0" w:oddHBand="0" w:evenHBand="0" w:firstRowFirstColumn="0" w:firstRowLastColumn="0" w:lastRowFirstColumn="0" w:lastRowLastColumn="0"/>
            <w:tcW w:w="0" w:type="auto"/>
            <w:hideMark/>
          </w:tcPr>
          <w:p w14:paraId="6CA09FEB"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3</w:t>
            </w:r>
          </w:p>
        </w:tc>
        <w:tc>
          <w:tcPr>
            <w:tcW w:w="0" w:type="auto"/>
            <w:vAlign w:val="bottom"/>
          </w:tcPr>
          <w:p w14:paraId="6923ED62" w14:textId="177AB5A4"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Echoes in the Canyon</w:t>
            </w:r>
          </w:p>
        </w:tc>
        <w:tc>
          <w:tcPr>
            <w:tcW w:w="1179" w:type="dxa"/>
            <w:vAlign w:val="bottom"/>
          </w:tcPr>
          <w:p w14:paraId="2256C1EA" w14:textId="7DE7E140"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3.6875</w:t>
            </w:r>
          </w:p>
        </w:tc>
        <w:tc>
          <w:tcPr>
            <w:tcW w:w="1170" w:type="dxa"/>
            <w:vAlign w:val="bottom"/>
          </w:tcPr>
          <w:p w14:paraId="7559E467" w14:textId="527C9920"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3.755</w:t>
            </w:r>
          </w:p>
        </w:tc>
        <w:tc>
          <w:tcPr>
            <w:tcW w:w="1800" w:type="dxa"/>
            <w:vAlign w:val="bottom"/>
          </w:tcPr>
          <w:p w14:paraId="149C3EAE" w14:textId="670365C4"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0.07 (1.8%)</w:t>
            </w:r>
          </w:p>
        </w:tc>
      </w:tr>
      <w:tr w:rsidR="00134B08" w:rsidRPr="004D5A93" w14:paraId="699AF21C" w14:textId="77777777" w:rsidTr="00134B08">
        <w:tc>
          <w:tcPr>
            <w:cnfStyle w:val="001000000000" w:firstRow="0" w:lastRow="0" w:firstColumn="1" w:lastColumn="0" w:oddVBand="0" w:evenVBand="0" w:oddHBand="0" w:evenHBand="0" w:firstRowFirstColumn="0" w:firstRowLastColumn="0" w:lastRowFirstColumn="0" w:lastRowLastColumn="0"/>
            <w:tcW w:w="0" w:type="auto"/>
            <w:hideMark/>
          </w:tcPr>
          <w:p w14:paraId="02EE9ACE"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4</w:t>
            </w:r>
          </w:p>
        </w:tc>
        <w:tc>
          <w:tcPr>
            <w:tcW w:w="0" w:type="auto"/>
            <w:vAlign w:val="bottom"/>
          </w:tcPr>
          <w:p w14:paraId="16B58237" w14:textId="12115347"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Shadows of the Reservation</w:t>
            </w:r>
          </w:p>
        </w:tc>
        <w:tc>
          <w:tcPr>
            <w:tcW w:w="1179" w:type="dxa"/>
            <w:vAlign w:val="bottom"/>
          </w:tcPr>
          <w:p w14:paraId="4C51465B" w14:textId="370F41B8"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3.6425</w:t>
            </w:r>
          </w:p>
        </w:tc>
        <w:tc>
          <w:tcPr>
            <w:tcW w:w="1170" w:type="dxa"/>
            <w:vAlign w:val="bottom"/>
          </w:tcPr>
          <w:p w14:paraId="650501C0" w14:textId="77A64F33"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3.77</w:t>
            </w:r>
          </w:p>
        </w:tc>
        <w:tc>
          <w:tcPr>
            <w:tcW w:w="1800" w:type="dxa"/>
            <w:vAlign w:val="bottom"/>
          </w:tcPr>
          <w:p w14:paraId="0C2103C9" w14:textId="01CAB7F9"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0.13 (3.5%)</w:t>
            </w:r>
          </w:p>
        </w:tc>
      </w:tr>
      <w:tr w:rsidR="00134B08" w:rsidRPr="004D5A93" w14:paraId="26F8577D" w14:textId="77777777" w:rsidTr="00134B08">
        <w:tc>
          <w:tcPr>
            <w:cnfStyle w:val="001000000000" w:firstRow="0" w:lastRow="0" w:firstColumn="1" w:lastColumn="0" w:oddVBand="0" w:evenVBand="0" w:oddHBand="0" w:evenHBand="0" w:firstRowFirstColumn="0" w:firstRowLastColumn="0" w:lastRowFirstColumn="0" w:lastRowLastColumn="0"/>
            <w:tcW w:w="0" w:type="auto"/>
            <w:hideMark/>
          </w:tcPr>
          <w:p w14:paraId="78470FEF"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5</w:t>
            </w:r>
          </w:p>
        </w:tc>
        <w:tc>
          <w:tcPr>
            <w:tcW w:w="0" w:type="auto"/>
            <w:vAlign w:val="bottom"/>
          </w:tcPr>
          <w:p w14:paraId="593B3604" w14:textId="52C41310"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Chains of Reform</w:t>
            </w:r>
          </w:p>
        </w:tc>
        <w:tc>
          <w:tcPr>
            <w:tcW w:w="1179" w:type="dxa"/>
            <w:vAlign w:val="bottom"/>
          </w:tcPr>
          <w:p w14:paraId="4F940A66" w14:textId="72011C58"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3.74</w:t>
            </w:r>
          </w:p>
        </w:tc>
        <w:tc>
          <w:tcPr>
            <w:tcW w:w="1170" w:type="dxa"/>
            <w:vAlign w:val="bottom"/>
          </w:tcPr>
          <w:p w14:paraId="7D5FC7D0" w14:textId="2C82D722"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3.785</w:t>
            </w:r>
          </w:p>
        </w:tc>
        <w:tc>
          <w:tcPr>
            <w:tcW w:w="1800" w:type="dxa"/>
            <w:vAlign w:val="bottom"/>
          </w:tcPr>
          <w:p w14:paraId="5E8171D1" w14:textId="05798CD4"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0.04 (1.2%)</w:t>
            </w:r>
          </w:p>
        </w:tc>
      </w:tr>
      <w:tr w:rsidR="00134B08" w:rsidRPr="004D5A93" w14:paraId="51CC667F" w14:textId="77777777" w:rsidTr="00134B08">
        <w:tc>
          <w:tcPr>
            <w:cnfStyle w:val="001000000000" w:firstRow="0" w:lastRow="0" w:firstColumn="1" w:lastColumn="0" w:oddVBand="0" w:evenVBand="0" w:oddHBand="0" w:evenHBand="0" w:firstRowFirstColumn="0" w:firstRowLastColumn="0" w:lastRowFirstColumn="0" w:lastRowLastColumn="0"/>
            <w:tcW w:w="0" w:type="auto"/>
            <w:hideMark/>
          </w:tcPr>
          <w:p w14:paraId="204113DB"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6</w:t>
            </w:r>
          </w:p>
        </w:tc>
        <w:tc>
          <w:tcPr>
            <w:tcW w:w="0" w:type="auto"/>
            <w:vAlign w:val="bottom"/>
          </w:tcPr>
          <w:p w14:paraId="7BA369EF" w14:textId="1E03A658"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The Navigator's Compass</w:t>
            </w:r>
          </w:p>
        </w:tc>
        <w:tc>
          <w:tcPr>
            <w:tcW w:w="1179" w:type="dxa"/>
            <w:vAlign w:val="bottom"/>
          </w:tcPr>
          <w:p w14:paraId="4723EA90" w14:textId="0D114EE1"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3.56</w:t>
            </w:r>
          </w:p>
        </w:tc>
        <w:tc>
          <w:tcPr>
            <w:tcW w:w="1170" w:type="dxa"/>
            <w:vAlign w:val="bottom"/>
          </w:tcPr>
          <w:p w14:paraId="47EA7027" w14:textId="0D881329"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3.6725</w:t>
            </w:r>
          </w:p>
        </w:tc>
        <w:tc>
          <w:tcPr>
            <w:tcW w:w="1800" w:type="dxa"/>
            <w:vAlign w:val="bottom"/>
          </w:tcPr>
          <w:p w14:paraId="07DD59D8" w14:textId="0E94F1F6"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0.11 (3.2%)</w:t>
            </w:r>
          </w:p>
        </w:tc>
      </w:tr>
      <w:tr w:rsidR="00134B08" w:rsidRPr="004D5A93" w14:paraId="2DAB34F4" w14:textId="77777777" w:rsidTr="00134B08">
        <w:tc>
          <w:tcPr>
            <w:cnfStyle w:val="001000000000" w:firstRow="0" w:lastRow="0" w:firstColumn="1" w:lastColumn="0" w:oddVBand="0" w:evenVBand="0" w:oddHBand="0" w:evenHBand="0" w:firstRowFirstColumn="0" w:firstRowLastColumn="0" w:lastRowFirstColumn="0" w:lastRowLastColumn="0"/>
            <w:tcW w:w="0" w:type="auto"/>
            <w:hideMark/>
          </w:tcPr>
          <w:p w14:paraId="2984E45D"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7</w:t>
            </w:r>
          </w:p>
        </w:tc>
        <w:tc>
          <w:tcPr>
            <w:tcW w:w="0" w:type="auto"/>
            <w:vAlign w:val="bottom"/>
          </w:tcPr>
          <w:p w14:paraId="6A398F89" w14:textId="679174DC"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Whispers in the Pines</w:t>
            </w:r>
          </w:p>
        </w:tc>
        <w:tc>
          <w:tcPr>
            <w:tcW w:w="1179" w:type="dxa"/>
            <w:vAlign w:val="bottom"/>
          </w:tcPr>
          <w:p w14:paraId="3D446D1C" w14:textId="19A150EC"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3.6575</w:t>
            </w:r>
          </w:p>
        </w:tc>
        <w:tc>
          <w:tcPr>
            <w:tcW w:w="1170" w:type="dxa"/>
            <w:vAlign w:val="bottom"/>
          </w:tcPr>
          <w:p w14:paraId="051AAC0F" w14:textId="7EFE5B66"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3.7175</w:t>
            </w:r>
          </w:p>
        </w:tc>
        <w:tc>
          <w:tcPr>
            <w:tcW w:w="1800" w:type="dxa"/>
            <w:vAlign w:val="bottom"/>
          </w:tcPr>
          <w:p w14:paraId="6B47699A" w14:textId="0F7B187F"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0.06 (1.6%)</w:t>
            </w:r>
          </w:p>
        </w:tc>
      </w:tr>
      <w:tr w:rsidR="00134B08" w:rsidRPr="004D5A93" w14:paraId="1494B737" w14:textId="77777777" w:rsidTr="00134B08">
        <w:tc>
          <w:tcPr>
            <w:cnfStyle w:val="001000000000" w:firstRow="0" w:lastRow="0" w:firstColumn="1" w:lastColumn="0" w:oddVBand="0" w:evenVBand="0" w:oddHBand="0" w:evenHBand="0" w:firstRowFirstColumn="0" w:firstRowLastColumn="0" w:lastRowFirstColumn="0" w:lastRowLastColumn="0"/>
            <w:tcW w:w="0" w:type="auto"/>
            <w:hideMark/>
          </w:tcPr>
          <w:p w14:paraId="1C1B3FCC"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lastRenderedPageBreak/>
              <w:t>8</w:t>
            </w:r>
          </w:p>
        </w:tc>
        <w:tc>
          <w:tcPr>
            <w:tcW w:w="0" w:type="auto"/>
            <w:vAlign w:val="bottom"/>
          </w:tcPr>
          <w:p w14:paraId="5C6B2FB4" w14:textId="0B50619D"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Depths of Loyalty</w:t>
            </w:r>
          </w:p>
        </w:tc>
        <w:tc>
          <w:tcPr>
            <w:tcW w:w="1179" w:type="dxa"/>
            <w:vAlign w:val="bottom"/>
          </w:tcPr>
          <w:p w14:paraId="1711E7E2" w14:textId="08DC82DC"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3.6125</w:t>
            </w:r>
          </w:p>
        </w:tc>
        <w:tc>
          <w:tcPr>
            <w:tcW w:w="1170" w:type="dxa"/>
            <w:vAlign w:val="bottom"/>
          </w:tcPr>
          <w:p w14:paraId="24F97443" w14:textId="08127097"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3.6575</w:t>
            </w:r>
          </w:p>
        </w:tc>
        <w:tc>
          <w:tcPr>
            <w:tcW w:w="1800" w:type="dxa"/>
            <w:vAlign w:val="bottom"/>
          </w:tcPr>
          <w:p w14:paraId="10EDF9CC" w14:textId="1E6338D7"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0.04 (1.2%)</w:t>
            </w:r>
          </w:p>
        </w:tc>
      </w:tr>
      <w:tr w:rsidR="00134B08" w:rsidRPr="004D5A93" w14:paraId="5B3B59F1" w14:textId="77777777" w:rsidTr="00134B08">
        <w:tc>
          <w:tcPr>
            <w:cnfStyle w:val="001000000000" w:firstRow="0" w:lastRow="0" w:firstColumn="1" w:lastColumn="0" w:oddVBand="0" w:evenVBand="0" w:oddHBand="0" w:evenHBand="0" w:firstRowFirstColumn="0" w:firstRowLastColumn="0" w:lastRowFirstColumn="0" w:lastRowLastColumn="0"/>
            <w:tcW w:w="0" w:type="auto"/>
            <w:hideMark/>
          </w:tcPr>
          <w:p w14:paraId="284583FC"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9</w:t>
            </w:r>
          </w:p>
        </w:tc>
        <w:tc>
          <w:tcPr>
            <w:tcW w:w="0" w:type="auto"/>
            <w:vAlign w:val="bottom"/>
          </w:tcPr>
          <w:p w14:paraId="0DE52D92" w14:textId="71ACE21A"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Valuation of the Heart</w:t>
            </w:r>
          </w:p>
        </w:tc>
        <w:tc>
          <w:tcPr>
            <w:tcW w:w="1179" w:type="dxa"/>
            <w:vAlign w:val="bottom"/>
          </w:tcPr>
          <w:p w14:paraId="2C11F768" w14:textId="7EA1E936"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3.635</w:t>
            </w:r>
          </w:p>
        </w:tc>
        <w:tc>
          <w:tcPr>
            <w:tcW w:w="1170" w:type="dxa"/>
            <w:vAlign w:val="bottom"/>
          </w:tcPr>
          <w:p w14:paraId="484D218E" w14:textId="3A00F1FF"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3.6725</w:t>
            </w:r>
          </w:p>
        </w:tc>
        <w:tc>
          <w:tcPr>
            <w:tcW w:w="1800" w:type="dxa"/>
            <w:vAlign w:val="bottom"/>
          </w:tcPr>
          <w:p w14:paraId="520D1715" w14:textId="09398F54"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0.04 (1.0%)</w:t>
            </w:r>
          </w:p>
        </w:tc>
      </w:tr>
      <w:tr w:rsidR="00134B08" w:rsidRPr="004D5A93" w14:paraId="10E71CE3" w14:textId="77777777" w:rsidTr="00134B08">
        <w:tc>
          <w:tcPr>
            <w:cnfStyle w:val="001000000000" w:firstRow="0" w:lastRow="0" w:firstColumn="1" w:lastColumn="0" w:oddVBand="0" w:evenVBand="0" w:oddHBand="0" w:evenHBand="0" w:firstRowFirstColumn="0" w:firstRowLastColumn="0" w:lastRowFirstColumn="0" w:lastRowLastColumn="0"/>
            <w:tcW w:w="0" w:type="auto"/>
            <w:hideMark/>
          </w:tcPr>
          <w:p w14:paraId="0EF6602D"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10</w:t>
            </w:r>
          </w:p>
        </w:tc>
        <w:tc>
          <w:tcPr>
            <w:tcW w:w="0" w:type="auto"/>
            <w:vAlign w:val="bottom"/>
          </w:tcPr>
          <w:p w14:paraId="1CD447DC" w14:textId="733D5C4A"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The Philanthropist's Sacrifice</w:t>
            </w:r>
          </w:p>
        </w:tc>
        <w:tc>
          <w:tcPr>
            <w:tcW w:w="1179" w:type="dxa"/>
            <w:vAlign w:val="bottom"/>
          </w:tcPr>
          <w:p w14:paraId="16D58E87" w14:textId="5D67F86F"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3.215</w:t>
            </w:r>
          </w:p>
        </w:tc>
        <w:tc>
          <w:tcPr>
            <w:tcW w:w="1170" w:type="dxa"/>
            <w:vAlign w:val="bottom"/>
          </w:tcPr>
          <w:p w14:paraId="19C98F16" w14:textId="1E14D337"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3.5675</w:t>
            </w:r>
          </w:p>
        </w:tc>
        <w:tc>
          <w:tcPr>
            <w:tcW w:w="1800" w:type="dxa"/>
            <w:vAlign w:val="bottom"/>
          </w:tcPr>
          <w:p w14:paraId="648301C0" w14:textId="23B75A08"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0.35 (11.0%)</w:t>
            </w:r>
          </w:p>
        </w:tc>
      </w:tr>
      <w:tr w:rsidR="00134B08" w:rsidRPr="004D5A93" w14:paraId="4604A54E" w14:textId="77777777" w:rsidTr="00134B08">
        <w:tc>
          <w:tcPr>
            <w:cnfStyle w:val="001000000000" w:firstRow="0" w:lastRow="0" w:firstColumn="1" w:lastColumn="0" w:oddVBand="0" w:evenVBand="0" w:oddHBand="0" w:evenHBand="0" w:firstRowFirstColumn="0" w:firstRowLastColumn="0" w:lastRowFirstColumn="0" w:lastRowLastColumn="0"/>
            <w:tcW w:w="0" w:type="auto"/>
            <w:hideMark/>
          </w:tcPr>
          <w:p w14:paraId="0D4BE6CB"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11</w:t>
            </w:r>
          </w:p>
        </w:tc>
        <w:tc>
          <w:tcPr>
            <w:tcW w:w="0" w:type="auto"/>
            <w:vAlign w:val="bottom"/>
          </w:tcPr>
          <w:p w14:paraId="33E1A14F" w14:textId="7364C886"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Sands of Redemption</w:t>
            </w:r>
          </w:p>
        </w:tc>
        <w:tc>
          <w:tcPr>
            <w:tcW w:w="1179" w:type="dxa"/>
            <w:vAlign w:val="bottom"/>
          </w:tcPr>
          <w:p w14:paraId="71F629F0" w14:textId="7A320FA7"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3.6275</w:t>
            </w:r>
          </w:p>
        </w:tc>
        <w:tc>
          <w:tcPr>
            <w:tcW w:w="1170" w:type="dxa"/>
            <w:vAlign w:val="bottom"/>
          </w:tcPr>
          <w:p w14:paraId="0BB3DF04" w14:textId="7DB3D7B8"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3.865</w:t>
            </w:r>
          </w:p>
        </w:tc>
        <w:tc>
          <w:tcPr>
            <w:tcW w:w="1800" w:type="dxa"/>
            <w:vAlign w:val="bottom"/>
          </w:tcPr>
          <w:p w14:paraId="0E7F55A0" w14:textId="10432A2D"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0.24 (6.5%)</w:t>
            </w:r>
          </w:p>
        </w:tc>
      </w:tr>
      <w:tr w:rsidR="00134B08" w:rsidRPr="004D5A93" w14:paraId="31B943D4" w14:textId="77777777" w:rsidTr="00134B08">
        <w:tc>
          <w:tcPr>
            <w:cnfStyle w:val="001000000000" w:firstRow="0" w:lastRow="0" w:firstColumn="1" w:lastColumn="0" w:oddVBand="0" w:evenVBand="0" w:oddHBand="0" w:evenHBand="0" w:firstRowFirstColumn="0" w:firstRowLastColumn="0" w:lastRowFirstColumn="0" w:lastRowLastColumn="0"/>
            <w:tcW w:w="0" w:type="auto"/>
            <w:hideMark/>
          </w:tcPr>
          <w:p w14:paraId="3B46746F"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12</w:t>
            </w:r>
          </w:p>
        </w:tc>
        <w:tc>
          <w:tcPr>
            <w:tcW w:w="0" w:type="auto"/>
            <w:vAlign w:val="bottom"/>
          </w:tcPr>
          <w:p w14:paraId="18ED8AA9" w14:textId="19CB923A"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Shadows of the Highlands</w:t>
            </w:r>
          </w:p>
        </w:tc>
        <w:tc>
          <w:tcPr>
            <w:tcW w:w="1179" w:type="dxa"/>
            <w:vAlign w:val="bottom"/>
          </w:tcPr>
          <w:p w14:paraId="6BED420B" w14:textId="349F2D9F"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3.7225</w:t>
            </w:r>
          </w:p>
        </w:tc>
        <w:tc>
          <w:tcPr>
            <w:tcW w:w="1170" w:type="dxa"/>
            <w:vAlign w:val="bottom"/>
          </w:tcPr>
          <w:p w14:paraId="080B993C" w14:textId="5C4B399C"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3.605</w:t>
            </w:r>
          </w:p>
        </w:tc>
        <w:tc>
          <w:tcPr>
            <w:tcW w:w="1800" w:type="dxa"/>
            <w:vAlign w:val="bottom"/>
          </w:tcPr>
          <w:p w14:paraId="40024260" w14:textId="06E29EC2"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-0.12 (-3.2%)</w:t>
            </w:r>
          </w:p>
        </w:tc>
      </w:tr>
      <w:tr w:rsidR="00134B08" w:rsidRPr="004D5A93" w14:paraId="67A62AE3" w14:textId="77777777" w:rsidTr="00134B08">
        <w:tc>
          <w:tcPr>
            <w:cnfStyle w:val="001000000000" w:firstRow="0" w:lastRow="0" w:firstColumn="1" w:lastColumn="0" w:oddVBand="0" w:evenVBand="0" w:oddHBand="0" w:evenHBand="0" w:firstRowFirstColumn="0" w:firstRowLastColumn="0" w:lastRowFirstColumn="0" w:lastRowLastColumn="0"/>
            <w:tcW w:w="0" w:type="auto"/>
            <w:hideMark/>
          </w:tcPr>
          <w:p w14:paraId="2B6BE586"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13</w:t>
            </w:r>
          </w:p>
        </w:tc>
        <w:tc>
          <w:tcPr>
            <w:tcW w:w="0" w:type="auto"/>
            <w:vAlign w:val="bottom"/>
          </w:tcPr>
          <w:p w14:paraId="6551006C" w14:textId="1A13AEE0"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Foundations of Vengeance</w:t>
            </w:r>
          </w:p>
        </w:tc>
        <w:tc>
          <w:tcPr>
            <w:tcW w:w="1179" w:type="dxa"/>
            <w:vAlign w:val="bottom"/>
          </w:tcPr>
          <w:p w14:paraId="6F8A18A8" w14:textId="4FD12534"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3.665</w:t>
            </w:r>
          </w:p>
        </w:tc>
        <w:tc>
          <w:tcPr>
            <w:tcW w:w="1170" w:type="dxa"/>
            <w:vAlign w:val="bottom"/>
          </w:tcPr>
          <w:p w14:paraId="1FE0D4AD" w14:textId="60E770CB"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3.7625</w:t>
            </w:r>
          </w:p>
        </w:tc>
        <w:tc>
          <w:tcPr>
            <w:tcW w:w="1800" w:type="dxa"/>
            <w:vAlign w:val="bottom"/>
          </w:tcPr>
          <w:p w14:paraId="0F4BBD34" w14:textId="42C31D3F"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0.10 (2.7%)</w:t>
            </w:r>
          </w:p>
        </w:tc>
      </w:tr>
      <w:tr w:rsidR="00134B08" w:rsidRPr="004D5A93" w14:paraId="3FAE87AF" w14:textId="77777777" w:rsidTr="00134B08">
        <w:tc>
          <w:tcPr>
            <w:cnfStyle w:val="001000000000" w:firstRow="0" w:lastRow="0" w:firstColumn="1" w:lastColumn="0" w:oddVBand="0" w:evenVBand="0" w:oddHBand="0" w:evenHBand="0" w:firstRowFirstColumn="0" w:firstRowLastColumn="0" w:lastRowFirstColumn="0" w:lastRowLastColumn="0"/>
            <w:tcW w:w="0" w:type="auto"/>
            <w:hideMark/>
          </w:tcPr>
          <w:p w14:paraId="6CC82CBD"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14</w:t>
            </w:r>
          </w:p>
        </w:tc>
        <w:tc>
          <w:tcPr>
            <w:tcW w:w="0" w:type="auto"/>
            <w:vAlign w:val="bottom"/>
          </w:tcPr>
          <w:p w14:paraId="56694C8A" w14:textId="2FC96328"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Shadows of the Magnolia Plantation</w:t>
            </w:r>
          </w:p>
        </w:tc>
        <w:tc>
          <w:tcPr>
            <w:tcW w:w="1179" w:type="dxa"/>
            <w:vAlign w:val="bottom"/>
          </w:tcPr>
          <w:p w14:paraId="20AA29F8" w14:textId="33F71108"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3.5225</w:t>
            </w:r>
          </w:p>
        </w:tc>
        <w:tc>
          <w:tcPr>
            <w:tcW w:w="1170" w:type="dxa"/>
            <w:vAlign w:val="bottom"/>
          </w:tcPr>
          <w:p w14:paraId="3B18CEC9" w14:textId="6A6642D1"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3.4625</w:t>
            </w:r>
          </w:p>
        </w:tc>
        <w:tc>
          <w:tcPr>
            <w:tcW w:w="1800" w:type="dxa"/>
            <w:vAlign w:val="bottom"/>
          </w:tcPr>
          <w:p w14:paraId="41C1B7A2" w14:textId="5CF20B91"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-0.06 (-1.7%)</w:t>
            </w:r>
          </w:p>
        </w:tc>
      </w:tr>
      <w:tr w:rsidR="00134B08" w:rsidRPr="004D5A93" w14:paraId="52B0A34A" w14:textId="77777777" w:rsidTr="00134B08">
        <w:tc>
          <w:tcPr>
            <w:cnfStyle w:val="001000000000" w:firstRow="0" w:lastRow="0" w:firstColumn="1" w:lastColumn="0" w:oddVBand="0" w:evenVBand="0" w:oddHBand="0" w:evenHBand="0" w:firstRowFirstColumn="0" w:firstRowLastColumn="0" w:lastRowFirstColumn="0" w:lastRowLastColumn="0"/>
            <w:tcW w:w="0" w:type="auto"/>
            <w:hideMark/>
          </w:tcPr>
          <w:p w14:paraId="25982981"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15</w:t>
            </w:r>
          </w:p>
        </w:tc>
        <w:tc>
          <w:tcPr>
            <w:tcW w:w="0" w:type="auto"/>
            <w:vAlign w:val="bottom"/>
          </w:tcPr>
          <w:p w14:paraId="597D070A" w14:textId="4B61E4C7"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Redemption at Pinewood Auto Camp</w:t>
            </w:r>
          </w:p>
        </w:tc>
        <w:tc>
          <w:tcPr>
            <w:tcW w:w="1179" w:type="dxa"/>
            <w:vAlign w:val="bottom"/>
          </w:tcPr>
          <w:p w14:paraId="2C83E7EC" w14:textId="69419E4C"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3.6425</w:t>
            </w:r>
          </w:p>
        </w:tc>
        <w:tc>
          <w:tcPr>
            <w:tcW w:w="1170" w:type="dxa"/>
            <w:vAlign w:val="bottom"/>
          </w:tcPr>
          <w:p w14:paraId="5B6501AE" w14:textId="51E047C0"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3.785</w:t>
            </w:r>
          </w:p>
        </w:tc>
        <w:tc>
          <w:tcPr>
            <w:tcW w:w="1800" w:type="dxa"/>
            <w:vAlign w:val="bottom"/>
          </w:tcPr>
          <w:p w14:paraId="4CFE4BD9" w14:textId="7C78621A"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0.14 (3.9%)</w:t>
            </w:r>
          </w:p>
        </w:tc>
      </w:tr>
      <w:tr w:rsidR="00134B08" w:rsidRPr="004D5A93" w14:paraId="36E7C364" w14:textId="77777777" w:rsidTr="00134B08">
        <w:tc>
          <w:tcPr>
            <w:cnfStyle w:val="001000000000" w:firstRow="0" w:lastRow="0" w:firstColumn="1" w:lastColumn="0" w:oddVBand="0" w:evenVBand="0" w:oddHBand="0" w:evenHBand="0" w:firstRowFirstColumn="0" w:firstRowLastColumn="0" w:lastRowFirstColumn="0" w:lastRowLastColumn="0"/>
            <w:tcW w:w="0" w:type="auto"/>
            <w:hideMark/>
          </w:tcPr>
          <w:p w14:paraId="5D753775"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16</w:t>
            </w:r>
          </w:p>
        </w:tc>
        <w:tc>
          <w:tcPr>
            <w:tcW w:w="0" w:type="auto"/>
            <w:vAlign w:val="bottom"/>
          </w:tcPr>
          <w:p w14:paraId="74DD5AB8" w14:textId="630D8A35"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The Uprising at Blackrock Mine</w:t>
            </w:r>
          </w:p>
        </w:tc>
        <w:tc>
          <w:tcPr>
            <w:tcW w:w="1179" w:type="dxa"/>
            <w:vAlign w:val="bottom"/>
          </w:tcPr>
          <w:p w14:paraId="6AEE2F2A" w14:textId="07446080"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3.5225</w:t>
            </w:r>
          </w:p>
        </w:tc>
        <w:tc>
          <w:tcPr>
            <w:tcW w:w="1170" w:type="dxa"/>
            <w:vAlign w:val="bottom"/>
          </w:tcPr>
          <w:p w14:paraId="4E9454DE" w14:textId="7F086162"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3.9325</w:t>
            </w:r>
          </w:p>
        </w:tc>
        <w:tc>
          <w:tcPr>
            <w:tcW w:w="1800" w:type="dxa"/>
            <w:vAlign w:val="bottom"/>
          </w:tcPr>
          <w:p w14:paraId="2B88B72B" w14:textId="290F2D1C"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0.41 (11.6%)</w:t>
            </w:r>
          </w:p>
        </w:tc>
      </w:tr>
      <w:tr w:rsidR="00134B08" w:rsidRPr="004D5A93" w14:paraId="46B08370" w14:textId="77777777" w:rsidTr="00134B08">
        <w:tc>
          <w:tcPr>
            <w:cnfStyle w:val="001000000000" w:firstRow="0" w:lastRow="0" w:firstColumn="1" w:lastColumn="0" w:oddVBand="0" w:evenVBand="0" w:oddHBand="0" w:evenHBand="0" w:firstRowFirstColumn="0" w:firstRowLastColumn="0" w:lastRowFirstColumn="0" w:lastRowLastColumn="0"/>
            <w:tcW w:w="0" w:type="auto"/>
            <w:hideMark/>
          </w:tcPr>
          <w:p w14:paraId="743F93D7"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17</w:t>
            </w:r>
          </w:p>
        </w:tc>
        <w:tc>
          <w:tcPr>
            <w:tcW w:w="0" w:type="auto"/>
            <w:vAlign w:val="bottom"/>
          </w:tcPr>
          <w:p w14:paraId="46178801" w14:textId="457F5E25"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Shadows at the Lighthouse</w:t>
            </w:r>
          </w:p>
        </w:tc>
        <w:tc>
          <w:tcPr>
            <w:tcW w:w="1179" w:type="dxa"/>
            <w:vAlign w:val="bottom"/>
          </w:tcPr>
          <w:p w14:paraId="0FC97398" w14:textId="01745D38"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3.6425</w:t>
            </w:r>
          </w:p>
        </w:tc>
        <w:tc>
          <w:tcPr>
            <w:tcW w:w="1170" w:type="dxa"/>
            <w:vAlign w:val="bottom"/>
          </w:tcPr>
          <w:p w14:paraId="3E6450E8" w14:textId="5CE9A6A2"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3.625</w:t>
            </w:r>
          </w:p>
        </w:tc>
        <w:tc>
          <w:tcPr>
            <w:tcW w:w="1800" w:type="dxa"/>
            <w:vAlign w:val="bottom"/>
          </w:tcPr>
          <w:p w14:paraId="2980A116" w14:textId="77478E04"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-0.02 (-0.5%)</w:t>
            </w:r>
          </w:p>
        </w:tc>
      </w:tr>
      <w:tr w:rsidR="00134B08" w:rsidRPr="004D5A93" w14:paraId="7FAB35BC" w14:textId="77777777" w:rsidTr="00134B08">
        <w:tc>
          <w:tcPr>
            <w:cnfStyle w:val="001000000000" w:firstRow="0" w:lastRow="0" w:firstColumn="1" w:lastColumn="0" w:oddVBand="0" w:evenVBand="0" w:oddHBand="0" w:evenHBand="0" w:firstRowFirstColumn="0" w:firstRowLastColumn="0" w:lastRowFirstColumn="0" w:lastRowLastColumn="0"/>
            <w:tcW w:w="0" w:type="auto"/>
            <w:hideMark/>
          </w:tcPr>
          <w:p w14:paraId="7CAF2D3C"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18</w:t>
            </w:r>
          </w:p>
        </w:tc>
        <w:tc>
          <w:tcPr>
            <w:tcW w:w="0" w:type="auto"/>
            <w:vAlign w:val="bottom"/>
          </w:tcPr>
          <w:p w14:paraId="676756EC" w14:textId="6775D777"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Whispers in the Heather</w:t>
            </w:r>
          </w:p>
        </w:tc>
        <w:tc>
          <w:tcPr>
            <w:tcW w:w="1179" w:type="dxa"/>
            <w:vAlign w:val="bottom"/>
          </w:tcPr>
          <w:p w14:paraId="027E8CF5" w14:textId="03EC6277"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3.59</w:t>
            </w:r>
          </w:p>
        </w:tc>
        <w:tc>
          <w:tcPr>
            <w:tcW w:w="1170" w:type="dxa"/>
            <w:vAlign w:val="bottom"/>
          </w:tcPr>
          <w:p w14:paraId="4BF231B9" w14:textId="48B87EB6"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3.6275</w:t>
            </w:r>
          </w:p>
        </w:tc>
        <w:tc>
          <w:tcPr>
            <w:tcW w:w="1800" w:type="dxa"/>
            <w:vAlign w:val="bottom"/>
          </w:tcPr>
          <w:p w14:paraId="256A722F" w14:textId="5F30449B"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0.04 (1.0%)</w:t>
            </w:r>
          </w:p>
        </w:tc>
      </w:tr>
      <w:tr w:rsidR="00134B08" w:rsidRPr="004D5A93" w14:paraId="4D4357F0" w14:textId="77777777" w:rsidTr="00134B08">
        <w:tc>
          <w:tcPr>
            <w:cnfStyle w:val="001000000000" w:firstRow="0" w:lastRow="0" w:firstColumn="1" w:lastColumn="0" w:oddVBand="0" w:evenVBand="0" w:oddHBand="0" w:evenHBand="0" w:firstRowFirstColumn="0" w:firstRowLastColumn="0" w:lastRowFirstColumn="0" w:lastRowLastColumn="0"/>
            <w:tcW w:w="0" w:type="auto"/>
            <w:hideMark/>
          </w:tcPr>
          <w:p w14:paraId="66396422"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19</w:t>
            </w:r>
          </w:p>
        </w:tc>
        <w:tc>
          <w:tcPr>
            <w:tcW w:w="0" w:type="auto"/>
            <w:vAlign w:val="bottom"/>
          </w:tcPr>
          <w:p w14:paraId="42C3497D" w14:textId="288F5948"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Echoes of the Canyon</w:t>
            </w:r>
          </w:p>
        </w:tc>
        <w:tc>
          <w:tcPr>
            <w:tcW w:w="1179" w:type="dxa"/>
            <w:vAlign w:val="bottom"/>
          </w:tcPr>
          <w:p w14:paraId="58E711C8" w14:textId="34B5A7AD"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3.6575</w:t>
            </w:r>
          </w:p>
        </w:tc>
        <w:tc>
          <w:tcPr>
            <w:tcW w:w="1170" w:type="dxa"/>
            <w:vAlign w:val="bottom"/>
          </w:tcPr>
          <w:p w14:paraId="33A20989" w14:textId="3F0BA4FC"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3.5525</w:t>
            </w:r>
          </w:p>
        </w:tc>
        <w:tc>
          <w:tcPr>
            <w:tcW w:w="1800" w:type="dxa"/>
            <w:vAlign w:val="bottom"/>
          </w:tcPr>
          <w:p w14:paraId="6A54AB7A" w14:textId="6CD4D042"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-0.11 (-2.9%)</w:t>
            </w:r>
          </w:p>
        </w:tc>
      </w:tr>
      <w:tr w:rsidR="00134B08" w:rsidRPr="004D5A93" w14:paraId="0B49C414" w14:textId="77777777" w:rsidTr="00134B08">
        <w:tc>
          <w:tcPr>
            <w:cnfStyle w:val="001000000000" w:firstRow="0" w:lastRow="0" w:firstColumn="1" w:lastColumn="0" w:oddVBand="0" w:evenVBand="0" w:oddHBand="0" w:evenHBand="0" w:firstRowFirstColumn="0" w:firstRowLastColumn="0" w:lastRowFirstColumn="0" w:lastRowLastColumn="0"/>
            <w:tcW w:w="0" w:type="auto"/>
            <w:hideMark/>
          </w:tcPr>
          <w:p w14:paraId="2B916C41"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20</w:t>
            </w:r>
          </w:p>
        </w:tc>
        <w:tc>
          <w:tcPr>
            <w:tcW w:w="0" w:type="auto"/>
            <w:vAlign w:val="bottom"/>
          </w:tcPr>
          <w:p w14:paraId="04F2B9D5" w14:textId="04E7923B"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The Facets of Deception</w:t>
            </w:r>
          </w:p>
        </w:tc>
        <w:tc>
          <w:tcPr>
            <w:tcW w:w="1179" w:type="dxa"/>
            <w:vAlign w:val="bottom"/>
          </w:tcPr>
          <w:p w14:paraId="6ECFC70A" w14:textId="50D16704"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3.7175</w:t>
            </w:r>
          </w:p>
        </w:tc>
        <w:tc>
          <w:tcPr>
            <w:tcW w:w="1170" w:type="dxa"/>
            <w:vAlign w:val="bottom"/>
          </w:tcPr>
          <w:p w14:paraId="3413C059" w14:textId="72DF41D3"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3.7025</w:t>
            </w:r>
          </w:p>
        </w:tc>
        <w:tc>
          <w:tcPr>
            <w:tcW w:w="1800" w:type="dxa"/>
            <w:vAlign w:val="bottom"/>
          </w:tcPr>
          <w:p w14:paraId="74C6D797" w14:textId="18AD3CD8"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-0.02 (-0.4%)</w:t>
            </w:r>
          </w:p>
        </w:tc>
      </w:tr>
      <w:tr w:rsidR="00134B08" w:rsidRPr="004D5A93" w14:paraId="59166C0D" w14:textId="77777777" w:rsidTr="00134B08">
        <w:tc>
          <w:tcPr>
            <w:cnfStyle w:val="001000000000" w:firstRow="0" w:lastRow="0" w:firstColumn="1" w:lastColumn="0" w:oddVBand="0" w:evenVBand="0" w:oddHBand="0" w:evenHBand="0" w:firstRowFirstColumn="0" w:firstRowLastColumn="0" w:lastRowFirstColumn="0" w:lastRowLastColumn="0"/>
            <w:tcW w:w="0" w:type="auto"/>
          </w:tcPr>
          <w:p w14:paraId="27F3EF6F" w14:textId="77777777" w:rsidR="00134B08" w:rsidRPr="004D5A93" w:rsidRDefault="00134B08" w:rsidP="00134B08">
            <w:pPr>
              <w:bidi w:val="0"/>
              <w:rPr>
                <w:rFonts w:asciiTheme="minorBidi" w:hAnsiTheme="minorBidi" w:cstheme="minorBidi"/>
                <w:b w:val="0"/>
                <w:bCs w:val="0"/>
              </w:rPr>
            </w:pPr>
            <w:r w:rsidRPr="004D5A93">
              <w:rPr>
                <w:rFonts w:asciiTheme="minorBidi" w:hAnsiTheme="minorBidi" w:cstheme="minorBidi"/>
              </w:rPr>
              <w:t>21</w:t>
            </w:r>
          </w:p>
        </w:tc>
        <w:tc>
          <w:tcPr>
            <w:tcW w:w="0" w:type="auto"/>
            <w:vAlign w:val="bottom"/>
          </w:tcPr>
          <w:p w14:paraId="543549B1" w14:textId="65B56250"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Caged Ambitions</w:t>
            </w:r>
          </w:p>
        </w:tc>
        <w:tc>
          <w:tcPr>
            <w:tcW w:w="1179" w:type="dxa"/>
            <w:vAlign w:val="bottom"/>
          </w:tcPr>
          <w:p w14:paraId="1B58F95F" w14:textId="545696DB"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3.6125</w:t>
            </w:r>
          </w:p>
        </w:tc>
        <w:tc>
          <w:tcPr>
            <w:tcW w:w="1170" w:type="dxa"/>
            <w:vAlign w:val="bottom"/>
          </w:tcPr>
          <w:p w14:paraId="3F6384D5" w14:textId="1CCD95EE"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3.74</w:t>
            </w:r>
          </w:p>
        </w:tc>
        <w:tc>
          <w:tcPr>
            <w:tcW w:w="1800" w:type="dxa"/>
            <w:vAlign w:val="bottom"/>
          </w:tcPr>
          <w:p w14:paraId="67EBB89E" w14:textId="34917CA6"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sidRPr="0000772C">
              <w:rPr>
                <w:rFonts w:ascii="Arial" w:hAnsi="Arial"/>
                <w:sz w:val="22"/>
                <w:szCs w:val="22"/>
              </w:rPr>
              <w:t>0.13 (3.5%)</w:t>
            </w:r>
          </w:p>
        </w:tc>
      </w:tr>
      <w:tr w:rsidR="00134B08" w:rsidRPr="004D5A93" w14:paraId="59F13F9D" w14:textId="77777777" w:rsidTr="00134B08">
        <w:tc>
          <w:tcPr>
            <w:cnfStyle w:val="001000000000" w:firstRow="0" w:lastRow="0" w:firstColumn="1" w:lastColumn="0" w:oddVBand="0" w:evenVBand="0" w:oddHBand="0" w:evenHBand="0" w:firstRowFirstColumn="0" w:firstRowLastColumn="0" w:lastRowFirstColumn="0" w:lastRowLastColumn="0"/>
            <w:tcW w:w="0" w:type="auto"/>
          </w:tcPr>
          <w:p w14:paraId="4C3C02B8"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22</w:t>
            </w:r>
          </w:p>
        </w:tc>
        <w:tc>
          <w:tcPr>
            <w:tcW w:w="0" w:type="auto"/>
            <w:vAlign w:val="bottom"/>
          </w:tcPr>
          <w:p w14:paraId="35411813" w14:textId="061EDB32"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The Oarsman's Redemption</w:t>
            </w:r>
          </w:p>
        </w:tc>
        <w:tc>
          <w:tcPr>
            <w:tcW w:w="1179" w:type="dxa"/>
            <w:vAlign w:val="bottom"/>
          </w:tcPr>
          <w:p w14:paraId="1D455278" w14:textId="54417806"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3.6875</w:t>
            </w:r>
          </w:p>
        </w:tc>
        <w:tc>
          <w:tcPr>
            <w:tcW w:w="1170" w:type="dxa"/>
            <w:vAlign w:val="bottom"/>
          </w:tcPr>
          <w:p w14:paraId="0779769A" w14:textId="3A0402F6"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3.7175</w:t>
            </w:r>
          </w:p>
        </w:tc>
        <w:tc>
          <w:tcPr>
            <w:tcW w:w="1800" w:type="dxa"/>
            <w:vAlign w:val="bottom"/>
          </w:tcPr>
          <w:p w14:paraId="59C79D7A" w14:textId="4094545E"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sidRPr="0000772C">
              <w:rPr>
                <w:rFonts w:ascii="Arial" w:hAnsi="Arial"/>
                <w:sz w:val="22"/>
                <w:szCs w:val="22"/>
              </w:rPr>
              <w:t>0.03 (0.8%)</w:t>
            </w:r>
          </w:p>
        </w:tc>
      </w:tr>
      <w:tr w:rsidR="00134B08" w:rsidRPr="004D5A93" w14:paraId="40DF797E" w14:textId="77777777" w:rsidTr="00134B08">
        <w:tc>
          <w:tcPr>
            <w:cnfStyle w:val="001000000000" w:firstRow="0" w:lastRow="0" w:firstColumn="1" w:lastColumn="0" w:oddVBand="0" w:evenVBand="0" w:oddHBand="0" w:evenHBand="0" w:firstRowFirstColumn="0" w:firstRowLastColumn="0" w:lastRowFirstColumn="0" w:lastRowLastColumn="0"/>
            <w:tcW w:w="0" w:type="auto"/>
          </w:tcPr>
          <w:p w14:paraId="17225243"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23</w:t>
            </w:r>
          </w:p>
        </w:tc>
        <w:tc>
          <w:tcPr>
            <w:tcW w:w="0" w:type="auto"/>
            <w:vAlign w:val="bottom"/>
          </w:tcPr>
          <w:p w14:paraId="1ABAA138" w14:textId="6D988F01"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The Midnight Express</w:t>
            </w:r>
          </w:p>
        </w:tc>
        <w:tc>
          <w:tcPr>
            <w:tcW w:w="1179" w:type="dxa"/>
            <w:vAlign w:val="bottom"/>
          </w:tcPr>
          <w:p w14:paraId="04C7A2C3" w14:textId="7E99E8D7"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3.7675</w:t>
            </w:r>
          </w:p>
        </w:tc>
        <w:tc>
          <w:tcPr>
            <w:tcW w:w="1170" w:type="dxa"/>
            <w:vAlign w:val="bottom"/>
          </w:tcPr>
          <w:p w14:paraId="79BBB5E7" w14:textId="5E8908F1"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3.7375</w:t>
            </w:r>
          </w:p>
        </w:tc>
        <w:tc>
          <w:tcPr>
            <w:tcW w:w="1800" w:type="dxa"/>
            <w:vAlign w:val="bottom"/>
          </w:tcPr>
          <w:p w14:paraId="313E5F6C" w14:textId="576811A4"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sidRPr="0000772C">
              <w:rPr>
                <w:rFonts w:ascii="Arial" w:hAnsi="Arial"/>
                <w:sz w:val="22"/>
                <w:szCs w:val="22"/>
              </w:rPr>
              <w:t>-0.03 (-0.8%)</w:t>
            </w:r>
          </w:p>
        </w:tc>
      </w:tr>
      <w:tr w:rsidR="00134B08" w:rsidRPr="004D5A93" w14:paraId="513BFFF2" w14:textId="77777777" w:rsidTr="00134B08">
        <w:tc>
          <w:tcPr>
            <w:cnfStyle w:val="001000000000" w:firstRow="0" w:lastRow="0" w:firstColumn="1" w:lastColumn="0" w:oddVBand="0" w:evenVBand="0" w:oddHBand="0" w:evenHBand="0" w:firstRowFirstColumn="0" w:firstRowLastColumn="0" w:lastRowFirstColumn="0" w:lastRowLastColumn="0"/>
            <w:tcW w:w="0" w:type="auto"/>
          </w:tcPr>
          <w:p w14:paraId="5844A6A5"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24</w:t>
            </w:r>
          </w:p>
        </w:tc>
        <w:tc>
          <w:tcPr>
            <w:tcW w:w="0" w:type="auto"/>
            <w:vAlign w:val="bottom"/>
          </w:tcPr>
          <w:p w14:paraId="5CB9F9E8" w14:textId="3F1A01C1"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The Vineyard's Gambit</w:t>
            </w:r>
          </w:p>
        </w:tc>
        <w:tc>
          <w:tcPr>
            <w:tcW w:w="1179" w:type="dxa"/>
            <w:vAlign w:val="bottom"/>
          </w:tcPr>
          <w:p w14:paraId="65B51DAF" w14:textId="4CD04CA8"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3.775</w:t>
            </w:r>
          </w:p>
        </w:tc>
        <w:tc>
          <w:tcPr>
            <w:tcW w:w="1170" w:type="dxa"/>
            <w:vAlign w:val="bottom"/>
          </w:tcPr>
          <w:p w14:paraId="7040ABB2" w14:textId="1E22C496"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3.7475</w:t>
            </w:r>
          </w:p>
        </w:tc>
        <w:tc>
          <w:tcPr>
            <w:tcW w:w="1800" w:type="dxa"/>
            <w:vAlign w:val="bottom"/>
          </w:tcPr>
          <w:p w14:paraId="7C07C5CB" w14:textId="29AA321B"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sidRPr="0000772C">
              <w:rPr>
                <w:rFonts w:ascii="Arial" w:hAnsi="Arial"/>
                <w:sz w:val="22"/>
                <w:szCs w:val="22"/>
              </w:rPr>
              <w:t>-0.03 (-0.7%)</w:t>
            </w:r>
          </w:p>
        </w:tc>
      </w:tr>
      <w:tr w:rsidR="00134B08" w:rsidRPr="004D5A93" w14:paraId="6A17750F" w14:textId="77777777" w:rsidTr="00134B08">
        <w:tc>
          <w:tcPr>
            <w:cnfStyle w:val="001000000000" w:firstRow="0" w:lastRow="0" w:firstColumn="1" w:lastColumn="0" w:oddVBand="0" w:evenVBand="0" w:oddHBand="0" w:evenHBand="0" w:firstRowFirstColumn="0" w:firstRowLastColumn="0" w:lastRowFirstColumn="0" w:lastRowLastColumn="0"/>
            <w:tcW w:w="0" w:type="auto"/>
          </w:tcPr>
          <w:p w14:paraId="05D6C2DB"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25</w:t>
            </w:r>
          </w:p>
        </w:tc>
        <w:tc>
          <w:tcPr>
            <w:tcW w:w="0" w:type="auto"/>
            <w:vAlign w:val="bottom"/>
          </w:tcPr>
          <w:p w14:paraId="1AFDFA2B" w14:textId="29E91AA2"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proofErr w:type="gramStart"/>
            <w:r w:rsidRPr="0000772C">
              <w:rPr>
                <w:rFonts w:ascii="Arial" w:hAnsi="Arial"/>
                <w:sz w:val="22"/>
                <w:szCs w:val="22"/>
              </w:rPr>
              <w:t>The Arsenal's</w:t>
            </w:r>
            <w:proofErr w:type="gramEnd"/>
            <w:r w:rsidRPr="0000772C">
              <w:rPr>
                <w:rFonts w:ascii="Arial" w:hAnsi="Arial"/>
                <w:sz w:val="22"/>
                <w:szCs w:val="22"/>
              </w:rPr>
              <w:t xml:space="preserve"> Perilous Alliance</w:t>
            </w:r>
          </w:p>
        </w:tc>
        <w:tc>
          <w:tcPr>
            <w:tcW w:w="1179" w:type="dxa"/>
            <w:vAlign w:val="bottom"/>
          </w:tcPr>
          <w:p w14:paraId="1C72F65A" w14:textId="69FA0621"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3.575</w:t>
            </w:r>
          </w:p>
        </w:tc>
        <w:tc>
          <w:tcPr>
            <w:tcW w:w="1170" w:type="dxa"/>
            <w:vAlign w:val="bottom"/>
          </w:tcPr>
          <w:p w14:paraId="01618D0D" w14:textId="4389CC05"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3.5675</w:t>
            </w:r>
          </w:p>
        </w:tc>
        <w:tc>
          <w:tcPr>
            <w:tcW w:w="1800" w:type="dxa"/>
            <w:vAlign w:val="bottom"/>
          </w:tcPr>
          <w:p w14:paraId="166CE199" w14:textId="1B905EF9"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sidRPr="0000772C">
              <w:rPr>
                <w:rFonts w:ascii="Arial" w:hAnsi="Arial"/>
                <w:sz w:val="22"/>
                <w:szCs w:val="22"/>
              </w:rPr>
              <w:t>-0.01 (-0.2%)</w:t>
            </w:r>
          </w:p>
        </w:tc>
      </w:tr>
      <w:tr w:rsidR="00134B08" w:rsidRPr="004D5A93" w14:paraId="5CDC20B1" w14:textId="77777777" w:rsidTr="00134B08">
        <w:tc>
          <w:tcPr>
            <w:cnfStyle w:val="001000000000" w:firstRow="0" w:lastRow="0" w:firstColumn="1" w:lastColumn="0" w:oddVBand="0" w:evenVBand="0" w:oddHBand="0" w:evenHBand="0" w:firstRowFirstColumn="0" w:firstRowLastColumn="0" w:lastRowFirstColumn="0" w:lastRowLastColumn="0"/>
            <w:tcW w:w="0" w:type="auto"/>
          </w:tcPr>
          <w:p w14:paraId="20F2BAEC"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26</w:t>
            </w:r>
          </w:p>
        </w:tc>
        <w:tc>
          <w:tcPr>
            <w:tcW w:w="0" w:type="auto"/>
            <w:vAlign w:val="bottom"/>
          </w:tcPr>
          <w:p w14:paraId="1AF9B246" w14:textId="5E429D00"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The Dance of Duty and Redemption</w:t>
            </w:r>
          </w:p>
        </w:tc>
        <w:tc>
          <w:tcPr>
            <w:tcW w:w="1179" w:type="dxa"/>
            <w:vAlign w:val="bottom"/>
          </w:tcPr>
          <w:p w14:paraId="7838E64B" w14:textId="5BE67BA6"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3.815</w:t>
            </w:r>
          </w:p>
        </w:tc>
        <w:tc>
          <w:tcPr>
            <w:tcW w:w="1170" w:type="dxa"/>
            <w:vAlign w:val="bottom"/>
          </w:tcPr>
          <w:p w14:paraId="39E7B44C" w14:textId="69914B99"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4</w:t>
            </w:r>
          </w:p>
        </w:tc>
        <w:tc>
          <w:tcPr>
            <w:tcW w:w="1800" w:type="dxa"/>
            <w:vAlign w:val="bottom"/>
          </w:tcPr>
          <w:p w14:paraId="08FC9490" w14:textId="47E34C96"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sidRPr="0000772C">
              <w:rPr>
                <w:rFonts w:ascii="Arial" w:hAnsi="Arial"/>
                <w:sz w:val="22"/>
                <w:szCs w:val="22"/>
              </w:rPr>
              <w:t>0.19 (4.8%)</w:t>
            </w:r>
          </w:p>
        </w:tc>
      </w:tr>
      <w:tr w:rsidR="00134B08" w:rsidRPr="004D5A93" w14:paraId="4273BA11" w14:textId="77777777" w:rsidTr="00134B08">
        <w:tc>
          <w:tcPr>
            <w:cnfStyle w:val="001000000000" w:firstRow="0" w:lastRow="0" w:firstColumn="1" w:lastColumn="0" w:oddVBand="0" w:evenVBand="0" w:oddHBand="0" w:evenHBand="0" w:firstRowFirstColumn="0" w:firstRowLastColumn="0" w:lastRowFirstColumn="0" w:lastRowLastColumn="0"/>
            <w:tcW w:w="0" w:type="auto"/>
          </w:tcPr>
          <w:p w14:paraId="03DF11FA"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27</w:t>
            </w:r>
          </w:p>
        </w:tc>
        <w:tc>
          <w:tcPr>
            <w:tcW w:w="0" w:type="auto"/>
            <w:vAlign w:val="bottom"/>
          </w:tcPr>
          <w:p w14:paraId="1FC157F9" w14:textId="2CCDC68D"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Echoes of the Aurora</w:t>
            </w:r>
          </w:p>
        </w:tc>
        <w:tc>
          <w:tcPr>
            <w:tcW w:w="1179" w:type="dxa"/>
            <w:vAlign w:val="bottom"/>
          </w:tcPr>
          <w:p w14:paraId="5758AF1E" w14:textId="2AFF95E3"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3.575</w:t>
            </w:r>
          </w:p>
        </w:tc>
        <w:tc>
          <w:tcPr>
            <w:tcW w:w="1170" w:type="dxa"/>
            <w:vAlign w:val="bottom"/>
          </w:tcPr>
          <w:p w14:paraId="0042EC91" w14:textId="681B353A"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3.515</w:t>
            </w:r>
          </w:p>
        </w:tc>
        <w:tc>
          <w:tcPr>
            <w:tcW w:w="1800" w:type="dxa"/>
            <w:vAlign w:val="bottom"/>
          </w:tcPr>
          <w:p w14:paraId="227A21E9" w14:textId="2CA74FAC"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sidRPr="0000772C">
              <w:rPr>
                <w:rFonts w:ascii="Arial" w:hAnsi="Arial"/>
                <w:sz w:val="22"/>
                <w:szCs w:val="22"/>
              </w:rPr>
              <w:t>-0.06 (-1.7%)</w:t>
            </w:r>
          </w:p>
        </w:tc>
      </w:tr>
      <w:tr w:rsidR="00134B08" w:rsidRPr="004D5A93" w14:paraId="46062C81" w14:textId="77777777" w:rsidTr="00134B08">
        <w:tc>
          <w:tcPr>
            <w:cnfStyle w:val="001000000000" w:firstRow="0" w:lastRow="0" w:firstColumn="1" w:lastColumn="0" w:oddVBand="0" w:evenVBand="0" w:oddHBand="0" w:evenHBand="0" w:firstRowFirstColumn="0" w:firstRowLastColumn="0" w:lastRowFirstColumn="0" w:lastRowLastColumn="0"/>
            <w:tcW w:w="0" w:type="auto"/>
          </w:tcPr>
          <w:p w14:paraId="6CB5FEE8"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28</w:t>
            </w:r>
          </w:p>
        </w:tc>
        <w:tc>
          <w:tcPr>
            <w:tcW w:w="0" w:type="auto"/>
            <w:vAlign w:val="bottom"/>
          </w:tcPr>
          <w:p w14:paraId="1D00F73B" w14:textId="52BE6FA0"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Shadows of the Immortal Jungle</w:t>
            </w:r>
          </w:p>
        </w:tc>
        <w:tc>
          <w:tcPr>
            <w:tcW w:w="1179" w:type="dxa"/>
            <w:vAlign w:val="bottom"/>
          </w:tcPr>
          <w:p w14:paraId="49194A1B" w14:textId="0A7056AC"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3.4325</w:t>
            </w:r>
          </w:p>
        </w:tc>
        <w:tc>
          <w:tcPr>
            <w:tcW w:w="1170" w:type="dxa"/>
            <w:vAlign w:val="bottom"/>
          </w:tcPr>
          <w:p w14:paraId="6A3CC612" w14:textId="036F7626"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3.555</w:t>
            </w:r>
          </w:p>
        </w:tc>
        <w:tc>
          <w:tcPr>
            <w:tcW w:w="1800" w:type="dxa"/>
            <w:vAlign w:val="bottom"/>
          </w:tcPr>
          <w:p w14:paraId="38879FB1" w14:textId="356F986B"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sidRPr="0000772C">
              <w:rPr>
                <w:rFonts w:ascii="Arial" w:hAnsi="Arial"/>
                <w:sz w:val="22"/>
                <w:szCs w:val="22"/>
              </w:rPr>
              <w:t>0.12 (3.6%)</w:t>
            </w:r>
          </w:p>
        </w:tc>
      </w:tr>
      <w:tr w:rsidR="00134B08" w:rsidRPr="004D5A93" w14:paraId="10682A7A" w14:textId="77777777" w:rsidTr="00134B08">
        <w:tc>
          <w:tcPr>
            <w:cnfStyle w:val="001000000000" w:firstRow="0" w:lastRow="0" w:firstColumn="1" w:lastColumn="0" w:oddVBand="0" w:evenVBand="0" w:oddHBand="0" w:evenHBand="0" w:firstRowFirstColumn="0" w:firstRowLastColumn="0" w:lastRowFirstColumn="0" w:lastRowLastColumn="0"/>
            <w:tcW w:w="0" w:type="auto"/>
          </w:tcPr>
          <w:p w14:paraId="75E63D95"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29</w:t>
            </w:r>
          </w:p>
        </w:tc>
        <w:tc>
          <w:tcPr>
            <w:tcW w:w="0" w:type="auto"/>
            <w:vAlign w:val="bottom"/>
          </w:tcPr>
          <w:p w14:paraId="1CD56C7A" w14:textId="4EBBAAA5"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Beneath the Cypress Shadows</w:t>
            </w:r>
          </w:p>
        </w:tc>
        <w:tc>
          <w:tcPr>
            <w:tcW w:w="1179" w:type="dxa"/>
            <w:vAlign w:val="bottom"/>
          </w:tcPr>
          <w:p w14:paraId="42AF34CD" w14:textId="7B31DA42"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3.685</w:t>
            </w:r>
          </w:p>
        </w:tc>
        <w:tc>
          <w:tcPr>
            <w:tcW w:w="1170" w:type="dxa"/>
            <w:vAlign w:val="bottom"/>
          </w:tcPr>
          <w:p w14:paraId="568963F4" w14:textId="30A58701"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3.835</w:t>
            </w:r>
          </w:p>
        </w:tc>
        <w:tc>
          <w:tcPr>
            <w:tcW w:w="1800" w:type="dxa"/>
            <w:vAlign w:val="bottom"/>
          </w:tcPr>
          <w:p w14:paraId="6FCC6C6B" w14:textId="7B45699A"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sidRPr="0000772C">
              <w:rPr>
                <w:rFonts w:ascii="Arial" w:hAnsi="Arial"/>
                <w:sz w:val="22"/>
                <w:szCs w:val="22"/>
              </w:rPr>
              <w:t>0.15 (4.1%)</w:t>
            </w:r>
          </w:p>
        </w:tc>
      </w:tr>
      <w:tr w:rsidR="00134B08" w:rsidRPr="004D5A93" w14:paraId="5739C045" w14:textId="77777777" w:rsidTr="00134B08">
        <w:tc>
          <w:tcPr>
            <w:cnfStyle w:val="001000000000" w:firstRow="0" w:lastRow="0" w:firstColumn="1" w:lastColumn="0" w:oddVBand="0" w:evenVBand="0" w:oddHBand="0" w:evenHBand="0" w:firstRowFirstColumn="0" w:firstRowLastColumn="0" w:lastRowFirstColumn="0" w:lastRowLastColumn="0"/>
            <w:tcW w:w="0" w:type="auto"/>
          </w:tcPr>
          <w:p w14:paraId="0732497D"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30</w:t>
            </w:r>
          </w:p>
        </w:tc>
        <w:tc>
          <w:tcPr>
            <w:tcW w:w="0" w:type="auto"/>
            <w:vAlign w:val="bottom"/>
          </w:tcPr>
          <w:p w14:paraId="2F39F89C" w14:textId="3F892AD0"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Threads of Deception</w:t>
            </w:r>
          </w:p>
        </w:tc>
        <w:tc>
          <w:tcPr>
            <w:tcW w:w="1179" w:type="dxa"/>
            <w:vAlign w:val="bottom"/>
          </w:tcPr>
          <w:p w14:paraId="5E0334FD" w14:textId="05A63C39"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3.55</w:t>
            </w:r>
          </w:p>
        </w:tc>
        <w:tc>
          <w:tcPr>
            <w:tcW w:w="1170" w:type="dxa"/>
            <w:vAlign w:val="bottom"/>
          </w:tcPr>
          <w:p w14:paraId="3C14B037" w14:textId="7AF9EC5F"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3.65</w:t>
            </w:r>
          </w:p>
        </w:tc>
        <w:tc>
          <w:tcPr>
            <w:tcW w:w="1800" w:type="dxa"/>
            <w:vAlign w:val="bottom"/>
          </w:tcPr>
          <w:p w14:paraId="00B913D0" w14:textId="2DCBDF5A"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sidRPr="0000772C">
              <w:rPr>
                <w:rFonts w:ascii="Arial" w:hAnsi="Arial"/>
                <w:sz w:val="22"/>
                <w:szCs w:val="22"/>
              </w:rPr>
              <w:t>0.10 (2.8%)</w:t>
            </w:r>
          </w:p>
        </w:tc>
      </w:tr>
      <w:tr w:rsidR="00134B08" w:rsidRPr="004D5A93" w14:paraId="6D746AC8" w14:textId="77777777" w:rsidTr="00134B08">
        <w:tc>
          <w:tcPr>
            <w:cnfStyle w:val="001000000000" w:firstRow="0" w:lastRow="0" w:firstColumn="1" w:lastColumn="0" w:oddVBand="0" w:evenVBand="0" w:oddHBand="0" w:evenHBand="0" w:firstRowFirstColumn="0" w:firstRowLastColumn="0" w:lastRowFirstColumn="0" w:lastRowLastColumn="0"/>
            <w:tcW w:w="0" w:type="auto"/>
          </w:tcPr>
          <w:p w14:paraId="5D91E943"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31</w:t>
            </w:r>
          </w:p>
        </w:tc>
        <w:tc>
          <w:tcPr>
            <w:tcW w:w="0" w:type="auto"/>
            <w:vAlign w:val="bottom"/>
          </w:tcPr>
          <w:p w14:paraId="41AE9E9C" w14:textId="7D026950"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Echoes of Vengeance</w:t>
            </w:r>
          </w:p>
        </w:tc>
        <w:tc>
          <w:tcPr>
            <w:tcW w:w="1179" w:type="dxa"/>
            <w:vAlign w:val="bottom"/>
          </w:tcPr>
          <w:p w14:paraId="63079665" w14:textId="049A383A"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3.6725</w:t>
            </w:r>
          </w:p>
        </w:tc>
        <w:tc>
          <w:tcPr>
            <w:tcW w:w="1170" w:type="dxa"/>
            <w:vAlign w:val="bottom"/>
          </w:tcPr>
          <w:p w14:paraId="352184B9" w14:textId="24265955"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3.74</w:t>
            </w:r>
          </w:p>
        </w:tc>
        <w:tc>
          <w:tcPr>
            <w:tcW w:w="1800" w:type="dxa"/>
            <w:vAlign w:val="bottom"/>
          </w:tcPr>
          <w:p w14:paraId="61ED737D" w14:textId="32B37667"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sidRPr="0000772C">
              <w:rPr>
                <w:rFonts w:ascii="Arial" w:hAnsi="Arial"/>
                <w:sz w:val="22"/>
                <w:szCs w:val="22"/>
              </w:rPr>
              <w:t>0.07 (1.8%)</w:t>
            </w:r>
          </w:p>
        </w:tc>
      </w:tr>
      <w:tr w:rsidR="00134B08" w:rsidRPr="004D5A93" w14:paraId="1A1DA876" w14:textId="77777777" w:rsidTr="00134B08">
        <w:tc>
          <w:tcPr>
            <w:cnfStyle w:val="001000000000" w:firstRow="0" w:lastRow="0" w:firstColumn="1" w:lastColumn="0" w:oddVBand="0" w:evenVBand="0" w:oddHBand="0" w:evenHBand="0" w:firstRowFirstColumn="0" w:firstRowLastColumn="0" w:lastRowFirstColumn="0" w:lastRowLastColumn="0"/>
            <w:tcW w:w="0" w:type="auto"/>
          </w:tcPr>
          <w:p w14:paraId="26317BD6"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32</w:t>
            </w:r>
          </w:p>
        </w:tc>
        <w:tc>
          <w:tcPr>
            <w:tcW w:w="0" w:type="auto"/>
            <w:vAlign w:val="bottom"/>
          </w:tcPr>
          <w:p w14:paraId="536879E9" w14:textId="6FA94ADC"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Ripples of Vengeance</w:t>
            </w:r>
          </w:p>
        </w:tc>
        <w:tc>
          <w:tcPr>
            <w:tcW w:w="1179" w:type="dxa"/>
            <w:vAlign w:val="bottom"/>
          </w:tcPr>
          <w:p w14:paraId="6A19D02F" w14:textId="600A6E92"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3.7325</w:t>
            </w:r>
          </w:p>
        </w:tc>
        <w:tc>
          <w:tcPr>
            <w:tcW w:w="1170" w:type="dxa"/>
            <w:vAlign w:val="bottom"/>
          </w:tcPr>
          <w:p w14:paraId="7B549488" w14:textId="5715F433"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3.835</w:t>
            </w:r>
          </w:p>
        </w:tc>
        <w:tc>
          <w:tcPr>
            <w:tcW w:w="1800" w:type="dxa"/>
            <w:vAlign w:val="bottom"/>
          </w:tcPr>
          <w:p w14:paraId="76D3101A" w14:textId="7F44401E"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sidRPr="0000772C">
              <w:rPr>
                <w:rFonts w:ascii="Arial" w:hAnsi="Arial"/>
                <w:sz w:val="22"/>
                <w:szCs w:val="22"/>
              </w:rPr>
              <w:t>0.10 (2.7%)</w:t>
            </w:r>
          </w:p>
        </w:tc>
      </w:tr>
      <w:tr w:rsidR="00134B08" w:rsidRPr="004D5A93" w14:paraId="34496DA9" w14:textId="77777777" w:rsidTr="00134B08">
        <w:tc>
          <w:tcPr>
            <w:cnfStyle w:val="001000000000" w:firstRow="0" w:lastRow="0" w:firstColumn="1" w:lastColumn="0" w:oddVBand="0" w:evenVBand="0" w:oddHBand="0" w:evenHBand="0" w:firstRowFirstColumn="0" w:firstRowLastColumn="0" w:lastRowFirstColumn="0" w:lastRowLastColumn="0"/>
            <w:tcW w:w="0" w:type="auto"/>
          </w:tcPr>
          <w:p w14:paraId="7ED489CF"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33</w:t>
            </w:r>
          </w:p>
        </w:tc>
        <w:tc>
          <w:tcPr>
            <w:tcW w:w="0" w:type="auto"/>
            <w:vAlign w:val="bottom"/>
          </w:tcPr>
          <w:p w14:paraId="3AB7CD53" w14:textId="289B0C8C"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Time's Gentle Remedy</w:t>
            </w:r>
          </w:p>
        </w:tc>
        <w:tc>
          <w:tcPr>
            <w:tcW w:w="1179" w:type="dxa"/>
            <w:vAlign w:val="bottom"/>
          </w:tcPr>
          <w:p w14:paraId="384CBE32" w14:textId="4FED69F2"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3.6875</w:t>
            </w:r>
          </w:p>
        </w:tc>
        <w:tc>
          <w:tcPr>
            <w:tcW w:w="1170" w:type="dxa"/>
            <w:vAlign w:val="bottom"/>
          </w:tcPr>
          <w:p w14:paraId="73296438" w14:textId="1CC10BE9"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3.5225</w:t>
            </w:r>
          </w:p>
        </w:tc>
        <w:tc>
          <w:tcPr>
            <w:tcW w:w="1800" w:type="dxa"/>
            <w:vAlign w:val="bottom"/>
          </w:tcPr>
          <w:p w14:paraId="15F6B34E" w14:textId="1B4B3101"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sidRPr="0000772C">
              <w:rPr>
                <w:rFonts w:ascii="Arial" w:hAnsi="Arial"/>
                <w:sz w:val="22"/>
                <w:szCs w:val="22"/>
              </w:rPr>
              <w:t>-0.17 (-4.5%)</w:t>
            </w:r>
          </w:p>
        </w:tc>
      </w:tr>
      <w:tr w:rsidR="00134B08" w:rsidRPr="004D5A93" w14:paraId="338AF82E" w14:textId="77777777" w:rsidTr="00134B08">
        <w:tc>
          <w:tcPr>
            <w:cnfStyle w:val="001000000000" w:firstRow="0" w:lastRow="0" w:firstColumn="1" w:lastColumn="0" w:oddVBand="0" w:evenVBand="0" w:oddHBand="0" w:evenHBand="0" w:firstRowFirstColumn="0" w:firstRowLastColumn="0" w:lastRowFirstColumn="0" w:lastRowLastColumn="0"/>
            <w:tcW w:w="0" w:type="auto"/>
          </w:tcPr>
          <w:p w14:paraId="0000BA53"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34</w:t>
            </w:r>
          </w:p>
        </w:tc>
        <w:tc>
          <w:tcPr>
            <w:tcW w:w="0" w:type="auto"/>
            <w:vAlign w:val="bottom"/>
          </w:tcPr>
          <w:p w14:paraId="36F8B208" w14:textId="46C1D462"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The House Always Wins</w:t>
            </w:r>
          </w:p>
        </w:tc>
        <w:tc>
          <w:tcPr>
            <w:tcW w:w="1179" w:type="dxa"/>
            <w:vAlign w:val="bottom"/>
          </w:tcPr>
          <w:p w14:paraId="7DD2B95E" w14:textId="287A7269"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3.6125</w:t>
            </w:r>
          </w:p>
        </w:tc>
        <w:tc>
          <w:tcPr>
            <w:tcW w:w="1170" w:type="dxa"/>
            <w:vAlign w:val="bottom"/>
          </w:tcPr>
          <w:p w14:paraId="181E3852" w14:textId="5C9EF601"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3.5375</w:t>
            </w:r>
          </w:p>
        </w:tc>
        <w:tc>
          <w:tcPr>
            <w:tcW w:w="1800" w:type="dxa"/>
            <w:vAlign w:val="bottom"/>
          </w:tcPr>
          <w:p w14:paraId="5A636E4A" w14:textId="58584B5C"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sidRPr="0000772C">
              <w:rPr>
                <w:rFonts w:ascii="Arial" w:hAnsi="Arial"/>
                <w:sz w:val="22"/>
                <w:szCs w:val="22"/>
              </w:rPr>
              <w:t>-0.08 (-2.1%)</w:t>
            </w:r>
          </w:p>
        </w:tc>
      </w:tr>
      <w:tr w:rsidR="00134B08" w:rsidRPr="004D5A93" w14:paraId="54B8CE99" w14:textId="77777777" w:rsidTr="00134B08">
        <w:tc>
          <w:tcPr>
            <w:cnfStyle w:val="001000000000" w:firstRow="0" w:lastRow="0" w:firstColumn="1" w:lastColumn="0" w:oddVBand="0" w:evenVBand="0" w:oddHBand="0" w:evenHBand="0" w:firstRowFirstColumn="0" w:firstRowLastColumn="0" w:lastRowFirstColumn="0" w:lastRowLastColumn="0"/>
            <w:tcW w:w="0" w:type="auto"/>
          </w:tcPr>
          <w:p w14:paraId="755FDABE"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35</w:t>
            </w:r>
          </w:p>
        </w:tc>
        <w:tc>
          <w:tcPr>
            <w:tcW w:w="0" w:type="auto"/>
            <w:vAlign w:val="bottom"/>
          </w:tcPr>
          <w:p w14:paraId="7957A9A6" w14:textId="5FEB456B"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The Timekeeper's Deception</w:t>
            </w:r>
          </w:p>
        </w:tc>
        <w:tc>
          <w:tcPr>
            <w:tcW w:w="1179" w:type="dxa"/>
            <w:vAlign w:val="bottom"/>
          </w:tcPr>
          <w:p w14:paraId="3314449C" w14:textId="6EACDBF7"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3.5075</w:t>
            </w:r>
          </w:p>
        </w:tc>
        <w:tc>
          <w:tcPr>
            <w:tcW w:w="1170" w:type="dxa"/>
            <w:vAlign w:val="bottom"/>
          </w:tcPr>
          <w:p w14:paraId="2B98DF87" w14:textId="7F11D654"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3.9025</w:t>
            </w:r>
          </w:p>
        </w:tc>
        <w:tc>
          <w:tcPr>
            <w:tcW w:w="1800" w:type="dxa"/>
            <w:vAlign w:val="bottom"/>
          </w:tcPr>
          <w:p w14:paraId="22C40321" w14:textId="6D8A8943"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sidRPr="0000772C">
              <w:rPr>
                <w:rFonts w:ascii="Arial" w:hAnsi="Arial"/>
                <w:sz w:val="22"/>
                <w:szCs w:val="22"/>
              </w:rPr>
              <w:t>0.40 (11.3%)</w:t>
            </w:r>
          </w:p>
        </w:tc>
      </w:tr>
      <w:tr w:rsidR="00134B08" w:rsidRPr="004D5A93" w14:paraId="7EFB9906" w14:textId="77777777" w:rsidTr="00134B08">
        <w:tc>
          <w:tcPr>
            <w:cnfStyle w:val="001000000000" w:firstRow="0" w:lastRow="0" w:firstColumn="1" w:lastColumn="0" w:oddVBand="0" w:evenVBand="0" w:oddHBand="0" w:evenHBand="0" w:firstRowFirstColumn="0" w:firstRowLastColumn="0" w:lastRowFirstColumn="0" w:lastRowLastColumn="0"/>
            <w:tcW w:w="0" w:type="auto"/>
          </w:tcPr>
          <w:p w14:paraId="50DA939B"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36</w:t>
            </w:r>
          </w:p>
        </w:tc>
        <w:tc>
          <w:tcPr>
            <w:tcW w:w="0" w:type="auto"/>
            <w:vAlign w:val="bottom"/>
          </w:tcPr>
          <w:p w14:paraId="6C5D7AD8" w14:textId="3B9176A4"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Ashes of Vengeance</w:t>
            </w:r>
          </w:p>
        </w:tc>
        <w:tc>
          <w:tcPr>
            <w:tcW w:w="1179" w:type="dxa"/>
            <w:vAlign w:val="bottom"/>
          </w:tcPr>
          <w:p w14:paraId="593EB2FE" w14:textId="51CFE596"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3.635</w:t>
            </w:r>
          </w:p>
        </w:tc>
        <w:tc>
          <w:tcPr>
            <w:tcW w:w="1170" w:type="dxa"/>
            <w:vAlign w:val="bottom"/>
          </w:tcPr>
          <w:p w14:paraId="5565A44C" w14:textId="5B26D809"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3.8125</w:t>
            </w:r>
          </w:p>
        </w:tc>
        <w:tc>
          <w:tcPr>
            <w:tcW w:w="1800" w:type="dxa"/>
            <w:vAlign w:val="bottom"/>
          </w:tcPr>
          <w:p w14:paraId="375CD246" w14:textId="5CDE6524"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sidRPr="0000772C">
              <w:rPr>
                <w:rFonts w:ascii="Arial" w:hAnsi="Arial"/>
                <w:sz w:val="22"/>
                <w:szCs w:val="22"/>
              </w:rPr>
              <w:t>0.18 (4.9%)</w:t>
            </w:r>
          </w:p>
        </w:tc>
      </w:tr>
      <w:tr w:rsidR="00134B08" w:rsidRPr="004D5A93" w14:paraId="675C46FE" w14:textId="77777777" w:rsidTr="00134B08">
        <w:tc>
          <w:tcPr>
            <w:cnfStyle w:val="001000000000" w:firstRow="0" w:lastRow="0" w:firstColumn="1" w:lastColumn="0" w:oddVBand="0" w:evenVBand="0" w:oddHBand="0" w:evenHBand="0" w:firstRowFirstColumn="0" w:firstRowLastColumn="0" w:lastRowFirstColumn="0" w:lastRowLastColumn="0"/>
            <w:tcW w:w="0" w:type="auto"/>
          </w:tcPr>
          <w:p w14:paraId="152A73F8"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37</w:t>
            </w:r>
          </w:p>
        </w:tc>
        <w:tc>
          <w:tcPr>
            <w:tcW w:w="0" w:type="auto"/>
            <w:vAlign w:val="bottom"/>
          </w:tcPr>
          <w:p w14:paraId="18AF9D14" w14:textId="3A7BEAEE"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Shadows of Redemption</w:t>
            </w:r>
          </w:p>
        </w:tc>
        <w:tc>
          <w:tcPr>
            <w:tcW w:w="1179" w:type="dxa"/>
            <w:vAlign w:val="bottom"/>
          </w:tcPr>
          <w:p w14:paraId="2429D3A5" w14:textId="4AD506FA"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3.65</w:t>
            </w:r>
          </w:p>
        </w:tc>
        <w:tc>
          <w:tcPr>
            <w:tcW w:w="1170" w:type="dxa"/>
            <w:vAlign w:val="bottom"/>
          </w:tcPr>
          <w:p w14:paraId="73A93070" w14:textId="742D2709"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3.7175</w:t>
            </w:r>
          </w:p>
        </w:tc>
        <w:tc>
          <w:tcPr>
            <w:tcW w:w="1800" w:type="dxa"/>
            <w:vAlign w:val="bottom"/>
          </w:tcPr>
          <w:p w14:paraId="3CB42E2D" w14:textId="1C83586D"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sidRPr="0000772C">
              <w:rPr>
                <w:rFonts w:ascii="Arial" w:hAnsi="Arial"/>
                <w:sz w:val="22"/>
                <w:szCs w:val="22"/>
              </w:rPr>
              <w:t>0.07 (1.8%)</w:t>
            </w:r>
          </w:p>
        </w:tc>
      </w:tr>
      <w:tr w:rsidR="00134B08" w:rsidRPr="004D5A93" w14:paraId="7A887BF9" w14:textId="77777777" w:rsidTr="00134B08">
        <w:tc>
          <w:tcPr>
            <w:cnfStyle w:val="001000000000" w:firstRow="0" w:lastRow="0" w:firstColumn="1" w:lastColumn="0" w:oddVBand="0" w:evenVBand="0" w:oddHBand="0" w:evenHBand="0" w:firstRowFirstColumn="0" w:firstRowLastColumn="0" w:lastRowFirstColumn="0" w:lastRowLastColumn="0"/>
            <w:tcW w:w="0" w:type="auto"/>
          </w:tcPr>
          <w:p w14:paraId="5A1C6586"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38</w:t>
            </w:r>
          </w:p>
        </w:tc>
        <w:tc>
          <w:tcPr>
            <w:tcW w:w="0" w:type="auto"/>
            <w:vAlign w:val="bottom"/>
          </w:tcPr>
          <w:p w14:paraId="0E6FAB10" w14:textId="2B7FB39B"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Whispers in the Reeds</w:t>
            </w:r>
          </w:p>
        </w:tc>
        <w:tc>
          <w:tcPr>
            <w:tcW w:w="1179" w:type="dxa"/>
            <w:vAlign w:val="bottom"/>
          </w:tcPr>
          <w:p w14:paraId="6D022F12" w14:textId="784FC4C8"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3.605</w:t>
            </w:r>
          </w:p>
        </w:tc>
        <w:tc>
          <w:tcPr>
            <w:tcW w:w="1170" w:type="dxa"/>
            <w:vAlign w:val="bottom"/>
          </w:tcPr>
          <w:p w14:paraId="07D4B077" w14:textId="362EAEB0"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3.77</w:t>
            </w:r>
          </w:p>
        </w:tc>
        <w:tc>
          <w:tcPr>
            <w:tcW w:w="1800" w:type="dxa"/>
            <w:vAlign w:val="bottom"/>
          </w:tcPr>
          <w:p w14:paraId="05828081" w14:textId="46ED48DE"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sidRPr="0000772C">
              <w:rPr>
                <w:rFonts w:ascii="Arial" w:hAnsi="Arial"/>
                <w:sz w:val="22"/>
                <w:szCs w:val="22"/>
              </w:rPr>
              <w:t>0.17 (4.6%)</w:t>
            </w:r>
          </w:p>
        </w:tc>
      </w:tr>
      <w:tr w:rsidR="00134B08" w:rsidRPr="004D5A93" w14:paraId="6D63069F" w14:textId="77777777" w:rsidTr="00134B08">
        <w:tc>
          <w:tcPr>
            <w:cnfStyle w:val="001000000000" w:firstRow="0" w:lastRow="0" w:firstColumn="1" w:lastColumn="0" w:oddVBand="0" w:evenVBand="0" w:oddHBand="0" w:evenHBand="0" w:firstRowFirstColumn="0" w:firstRowLastColumn="0" w:lastRowFirstColumn="0" w:lastRowLastColumn="0"/>
            <w:tcW w:w="0" w:type="auto"/>
          </w:tcPr>
          <w:p w14:paraId="6108F89D"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39</w:t>
            </w:r>
          </w:p>
        </w:tc>
        <w:tc>
          <w:tcPr>
            <w:tcW w:w="0" w:type="auto"/>
            <w:vAlign w:val="bottom"/>
          </w:tcPr>
          <w:p w14:paraId="3036944D" w14:textId="494EE37E"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Ripples of Redemption</w:t>
            </w:r>
          </w:p>
        </w:tc>
        <w:tc>
          <w:tcPr>
            <w:tcW w:w="1179" w:type="dxa"/>
            <w:vAlign w:val="bottom"/>
          </w:tcPr>
          <w:p w14:paraId="38E40BB7" w14:textId="720878FE"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3.5975</w:t>
            </w:r>
          </w:p>
        </w:tc>
        <w:tc>
          <w:tcPr>
            <w:tcW w:w="1170" w:type="dxa"/>
            <w:vAlign w:val="bottom"/>
          </w:tcPr>
          <w:p w14:paraId="1FA238BC" w14:textId="1DD1EFE9"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3.6875</w:t>
            </w:r>
          </w:p>
        </w:tc>
        <w:tc>
          <w:tcPr>
            <w:tcW w:w="1800" w:type="dxa"/>
            <w:vAlign w:val="bottom"/>
          </w:tcPr>
          <w:p w14:paraId="2D674230" w14:textId="6A25F6F1"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sidRPr="0000772C">
              <w:rPr>
                <w:rFonts w:ascii="Arial" w:hAnsi="Arial"/>
                <w:sz w:val="22"/>
                <w:szCs w:val="22"/>
              </w:rPr>
              <w:t>0.09 (2.5%)</w:t>
            </w:r>
          </w:p>
        </w:tc>
      </w:tr>
      <w:tr w:rsidR="00134B08" w:rsidRPr="004D5A93" w14:paraId="4820BEF6" w14:textId="77777777" w:rsidTr="00134B08">
        <w:tc>
          <w:tcPr>
            <w:cnfStyle w:val="001000000000" w:firstRow="0" w:lastRow="0" w:firstColumn="1" w:lastColumn="0" w:oddVBand="0" w:evenVBand="0" w:oddHBand="0" w:evenHBand="0" w:firstRowFirstColumn="0" w:firstRowLastColumn="0" w:lastRowFirstColumn="0" w:lastRowLastColumn="0"/>
            <w:tcW w:w="0" w:type="auto"/>
          </w:tcPr>
          <w:p w14:paraId="0B020424"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40</w:t>
            </w:r>
          </w:p>
        </w:tc>
        <w:tc>
          <w:tcPr>
            <w:tcW w:w="0" w:type="auto"/>
            <w:vAlign w:val="bottom"/>
          </w:tcPr>
          <w:p w14:paraId="67658EA6" w14:textId="533CB67E"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The Minstrel's Redemption</w:t>
            </w:r>
          </w:p>
        </w:tc>
        <w:tc>
          <w:tcPr>
            <w:tcW w:w="1179" w:type="dxa"/>
            <w:vAlign w:val="bottom"/>
          </w:tcPr>
          <w:p w14:paraId="3E1E71A3" w14:textId="603C19A8"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3.7475</w:t>
            </w:r>
          </w:p>
        </w:tc>
        <w:tc>
          <w:tcPr>
            <w:tcW w:w="1170" w:type="dxa"/>
            <w:vAlign w:val="bottom"/>
          </w:tcPr>
          <w:p w14:paraId="30FA534E" w14:textId="47302BE1"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3.755</w:t>
            </w:r>
          </w:p>
        </w:tc>
        <w:tc>
          <w:tcPr>
            <w:tcW w:w="1800" w:type="dxa"/>
            <w:vAlign w:val="bottom"/>
          </w:tcPr>
          <w:p w14:paraId="0E5AB00E" w14:textId="2C264A88"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sidRPr="0000772C">
              <w:rPr>
                <w:rFonts w:ascii="Arial" w:hAnsi="Arial"/>
                <w:sz w:val="22"/>
                <w:szCs w:val="22"/>
              </w:rPr>
              <w:t>0.01 (0.2%)</w:t>
            </w:r>
          </w:p>
        </w:tc>
      </w:tr>
      <w:tr w:rsidR="00134B08" w:rsidRPr="004D5A93" w14:paraId="69A27740" w14:textId="77777777" w:rsidTr="00134B08">
        <w:tc>
          <w:tcPr>
            <w:cnfStyle w:val="001000000000" w:firstRow="0" w:lastRow="0" w:firstColumn="1" w:lastColumn="0" w:oddVBand="0" w:evenVBand="0" w:oddHBand="0" w:evenHBand="0" w:firstRowFirstColumn="0" w:firstRowLastColumn="0" w:lastRowFirstColumn="0" w:lastRowLastColumn="0"/>
            <w:tcW w:w="0" w:type="auto"/>
          </w:tcPr>
          <w:p w14:paraId="2B4AADD9"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41</w:t>
            </w:r>
          </w:p>
        </w:tc>
        <w:tc>
          <w:tcPr>
            <w:tcW w:w="0" w:type="auto"/>
            <w:vAlign w:val="bottom"/>
          </w:tcPr>
          <w:p w14:paraId="6AFC266F" w14:textId="24E8D184"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The Lancer's Oath</w:t>
            </w:r>
          </w:p>
        </w:tc>
        <w:tc>
          <w:tcPr>
            <w:tcW w:w="1179" w:type="dxa"/>
            <w:vAlign w:val="bottom"/>
          </w:tcPr>
          <w:p w14:paraId="665B70E6" w14:textId="353E80E1"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3.775</w:t>
            </w:r>
          </w:p>
        </w:tc>
        <w:tc>
          <w:tcPr>
            <w:tcW w:w="1170" w:type="dxa"/>
            <w:vAlign w:val="bottom"/>
          </w:tcPr>
          <w:p w14:paraId="5D071C11" w14:textId="6E2FEEEB"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3.6725</w:t>
            </w:r>
          </w:p>
        </w:tc>
        <w:tc>
          <w:tcPr>
            <w:tcW w:w="1800" w:type="dxa"/>
            <w:vAlign w:val="bottom"/>
          </w:tcPr>
          <w:p w14:paraId="74CCA352" w14:textId="07DC5FBD"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sidRPr="0000772C">
              <w:rPr>
                <w:rFonts w:ascii="Arial" w:hAnsi="Arial"/>
                <w:sz w:val="22"/>
                <w:szCs w:val="22"/>
              </w:rPr>
              <w:t>-0.10 (-2.7%)</w:t>
            </w:r>
          </w:p>
        </w:tc>
      </w:tr>
      <w:tr w:rsidR="00134B08" w:rsidRPr="004D5A93" w14:paraId="279919C5" w14:textId="77777777" w:rsidTr="00134B08">
        <w:tc>
          <w:tcPr>
            <w:cnfStyle w:val="001000000000" w:firstRow="0" w:lastRow="0" w:firstColumn="1" w:lastColumn="0" w:oddVBand="0" w:evenVBand="0" w:oddHBand="0" w:evenHBand="0" w:firstRowFirstColumn="0" w:firstRowLastColumn="0" w:lastRowFirstColumn="0" w:lastRowLastColumn="0"/>
            <w:tcW w:w="0" w:type="auto"/>
          </w:tcPr>
          <w:p w14:paraId="18C5B2D6"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42</w:t>
            </w:r>
          </w:p>
        </w:tc>
        <w:tc>
          <w:tcPr>
            <w:tcW w:w="0" w:type="auto"/>
            <w:vAlign w:val="bottom"/>
          </w:tcPr>
          <w:p w14:paraId="736A7463" w14:textId="178C6FDF"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Currents of Courage</w:t>
            </w:r>
          </w:p>
        </w:tc>
        <w:tc>
          <w:tcPr>
            <w:tcW w:w="1179" w:type="dxa"/>
            <w:vAlign w:val="bottom"/>
          </w:tcPr>
          <w:p w14:paraId="55FFE017" w14:textId="53E491F1"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3.755</w:t>
            </w:r>
          </w:p>
        </w:tc>
        <w:tc>
          <w:tcPr>
            <w:tcW w:w="1170" w:type="dxa"/>
            <w:vAlign w:val="bottom"/>
          </w:tcPr>
          <w:p w14:paraId="5444C25F" w14:textId="199F0F61"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3.7825</w:t>
            </w:r>
          </w:p>
        </w:tc>
        <w:tc>
          <w:tcPr>
            <w:tcW w:w="1800" w:type="dxa"/>
            <w:vAlign w:val="bottom"/>
          </w:tcPr>
          <w:p w14:paraId="6CE1A58E" w14:textId="4D912633"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sidRPr="0000772C">
              <w:rPr>
                <w:rFonts w:ascii="Arial" w:hAnsi="Arial"/>
                <w:sz w:val="22"/>
                <w:szCs w:val="22"/>
              </w:rPr>
              <w:t>0.03 (0.7%)</w:t>
            </w:r>
          </w:p>
        </w:tc>
      </w:tr>
      <w:tr w:rsidR="00134B08" w:rsidRPr="004D5A93" w14:paraId="3DB736EF" w14:textId="77777777" w:rsidTr="00134B08">
        <w:tc>
          <w:tcPr>
            <w:cnfStyle w:val="001000000000" w:firstRow="0" w:lastRow="0" w:firstColumn="1" w:lastColumn="0" w:oddVBand="0" w:evenVBand="0" w:oddHBand="0" w:evenHBand="0" w:firstRowFirstColumn="0" w:firstRowLastColumn="0" w:lastRowFirstColumn="0" w:lastRowLastColumn="0"/>
            <w:tcW w:w="0" w:type="auto"/>
          </w:tcPr>
          <w:p w14:paraId="377E64AC"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43</w:t>
            </w:r>
          </w:p>
        </w:tc>
        <w:tc>
          <w:tcPr>
            <w:tcW w:w="0" w:type="auto"/>
            <w:vAlign w:val="bottom"/>
          </w:tcPr>
          <w:p w14:paraId="06E8E69E" w14:textId="531CB0F5"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The Masquerade of Loyalty</w:t>
            </w:r>
          </w:p>
        </w:tc>
        <w:tc>
          <w:tcPr>
            <w:tcW w:w="1179" w:type="dxa"/>
            <w:vAlign w:val="bottom"/>
          </w:tcPr>
          <w:p w14:paraId="2FE3DD7E" w14:textId="0DE158B1"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3.62</w:t>
            </w:r>
          </w:p>
        </w:tc>
        <w:tc>
          <w:tcPr>
            <w:tcW w:w="1170" w:type="dxa"/>
            <w:vAlign w:val="bottom"/>
          </w:tcPr>
          <w:p w14:paraId="53B4F70D" w14:textId="3E7D1389"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3.7175</w:t>
            </w:r>
          </w:p>
        </w:tc>
        <w:tc>
          <w:tcPr>
            <w:tcW w:w="1800" w:type="dxa"/>
            <w:vAlign w:val="bottom"/>
          </w:tcPr>
          <w:p w14:paraId="6076841D" w14:textId="660086EC"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sidRPr="0000772C">
              <w:rPr>
                <w:rFonts w:ascii="Arial" w:hAnsi="Arial"/>
                <w:sz w:val="22"/>
                <w:szCs w:val="22"/>
              </w:rPr>
              <w:t>0.10 (2.7%)</w:t>
            </w:r>
          </w:p>
        </w:tc>
      </w:tr>
      <w:tr w:rsidR="00134B08" w:rsidRPr="004D5A93" w14:paraId="32ADA9C2" w14:textId="77777777" w:rsidTr="00134B08">
        <w:tc>
          <w:tcPr>
            <w:cnfStyle w:val="001000000000" w:firstRow="0" w:lastRow="0" w:firstColumn="1" w:lastColumn="0" w:oddVBand="0" w:evenVBand="0" w:oddHBand="0" w:evenHBand="0" w:firstRowFirstColumn="0" w:firstRowLastColumn="0" w:lastRowFirstColumn="0" w:lastRowLastColumn="0"/>
            <w:tcW w:w="0" w:type="auto"/>
          </w:tcPr>
          <w:p w14:paraId="38C345F7"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44</w:t>
            </w:r>
          </w:p>
        </w:tc>
        <w:tc>
          <w:tcPr>
            <w:tcW w:w="0" w:type="auto"/>
            <w:vAlign w:val="bottom"/>
          </w:tcPr>
          <w:p w14:paraId="365FF816" w14:textId="1607D287"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Masks of Vengeance</w:t>
            </w:r>
          </w:p>
        </w:tc>
        <w:tc>
          <w:tcPr>
            <w:tcW w:w="1179" w:type="dxa"/>
            <w:vAlign w:val="bottom"/>
          </w:tcPr>
          <w:p w14:paraId="1ABD384A" w14:textId="383C3728"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3.7675</w:t>
            </w:r>
          </w:p>
        </w:tc>
        <w:tc>
          <w:tcPr>
            <w:tcW w:w="1170" w:type="dxa"/>
            <w:vAlign w:val="bottom"/>
          </w:tcPr>
          <w:p w14:paraId="68252F9E" w14:textId="0121609D"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3.7625</w:t>
            </w:r>
          </w:p>
        </w:tc>
        <w:tc>
          <w:tcPr>
            <w:tcW w:w="1800" w:type="dxa"/>
            <w:vAlign w:val="bottom"/>
          </w:tcPr>
          <w:p w14:paraId="75A0BE33" w14:textId="1A69A493"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sidRPr="0000772C">
              <w:rPr>
                <w:rFonts w:ascii="Arial" w:hAnsi="Arial"/>
                <w:sz w:val="22"/>
                <w:szCs w:val="22"/>
              </w:rPr>
              <w:t>0.00 (-0.1%)</w:t>
            </w:r>
          </w:p>
        </w:tc>
      </w:tr>
      <w:tr w:rsidR="00134B08" w:rsidRPr="004D5A93" w14:paraId="41666850" w14:textId="77777777" w:rsidTr="00134B08">
        <w:tc>
          <w:tcPr>
            <w:cnfStyle w:val="001000000000" w:firstRow="0" w:lastRow="0" w:firstColumn="1" w:lastColumn="0" w:oddVBand="0" w:evenVBand="0" w:oddHBand="0" w:evenHBand="0" w:firstRowFirstColumn="0" w:firstRowLastColumn="0" w:lastRowFirstColumn="0" w:lastRowLastColumn="0"/>
            <w:tcW w:w="0" w:type="auto"/>
          </w:tcPr>
          <w:p w14:paraId="4B563B70"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45</w:t>
            </w:r>
          </w:p>
        </w:tc>
        <w:tc>
          <w:tcPr>
            <w:tcW w:w="0" w:type="auto"/>
            <w:vAlign w:val="bottom"/>
          </w:tcPr>
          <w:p w14:paraId="463307DC" w14:textId="1AC6EA69"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Harbor of Shadows</w:t>
            </w:r>
          </w:p>
        </w:tc>
        <w:tc>
          <w:tcPr>
            <w:tcW w:w="1179" w:type="dxa"/>
            <w:vAlign w:val="bottom"/>
          </w:tcPr>
          <w:p w14:paraId="2EC16A66" w14:textId="60AC6347"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3.365</w:t>
            </w:r>
          </w:p>
        </w:tc>
        <w:tc>
          <w:tcPr>
            <w:tcW w:w="1170" w:type="dxa"/>
            <w:vAlign w:val="bottom"/>
          </w:tcPr>
          <w:p w14:paraId="4D1B9EF9" w14:textId="7CBDDEFF"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3.23</w:t>
            </w:r>
          </w:p>
        </w:tc>
        <w:tc>
          <w:tcPr>
            <w:tcW w:w="1800" w:type="dxa"/>
            <w:vAlign w:val="bottom"/>
          </w:tcPr>
          <w:p w14:paraId="37AEA115" w14:textId="347C6A46"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sidRPr="0000772C">
              <w:rPr>
                <w:rFonts w:ascii="Arial" w:hAnsi="Arial"/>
                <w:sz w:val="22"/>
                <w:szCs w:val="22"/>
              </w:rPr>
              <w:t>-0.14 (-4.0%)</w:t>
            </w:r>
          </w:p>
        </w:tc>
      </w:tr>
      <w:tr w:rsidR="00134B08" w:rsidRPr="004D5A93" w14:paraId="49868628" w14:textId="77777777" w:rsidTr="00134B08">
        <w:tc>
          <w:tcPr>
            <w:cnfStyle w:val="001000000000" w:firstRow="0" w:lastRow="0" w:firstColumn="1" w:lastColumn="0" w:oddVBand="0" w:evenVBand="0" w:oddHBand="0" w:evenHBand="0" w:firstRowFirstColumn="0" w:firstRowLastColumn="0" w:lastRowFirstColumn="0" w:lastRowLastColumn="0"/>
            <w:tcW w:w="0" w:type="auto"/>
          </w:tcPr>
          <w:p w14:paraId="10BC9C0F"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46</w:t>
            </w:r>
          </w:p>
        </w:tc>
        <w:tc>
          <w:tcPr>
            <w:tcW w:w="0" w:type="auto"/>
            <w:vAlign w:val="bottom"/>
          </w:tcPr>
          <w:p w14:paraId="2EBB9A81" w14:textId="27F6237D"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Bitter Tides</w:t>
            </w:r>
          </w:p>
        </w:tc>
        <w:tc>
          <w:tcPr>
            <w:tcW w:w="1179" w:type="dxa"/>
            <w:vAlign w:val="bottom"/>
          </w:tcPr>
          <w:p w14:paraId="6E232366" w14:textId="7CB14E39"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3.6275</w:t>
            </w:r>
          </w:p>
        </w:tc>
        <w:tc>
          <w:tcPr>
            <w:tcW w:w="1170" w:type="dxa"/>
            <w:vAlign w:val="bottom"/>
          </w:tcPr>
          <w:p w14:paraId="5511E668" w14:textId="54DC4BD6"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3.7775</w:t>
            </w:r>
          </w:p>
        </w:tc>
        <w:tc>
          <w:tcPr>
            <w:tcW w:w="1800" w:type="dxa"/>
            <w:vAlign w:val="bottom"/>
          </w:tcPr>
          <w:p w14:paraId="2AC1026B" w14:textId="0F7E3CF7"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sidRPr="0000772C">
              <w:rPr>
                <w:rFonts w:ascii="Arial" w:hAnsi="Arial"/>
                <w:sz w:val="22"/>
                <w:szCs w:val="22"/>
              </w:rPr>
              <w:t>0.15 (4.1%)</w:t>
            </w:r>
          </w:p>
        </w:tc>
      </w:tr>
      <w:tr w:rsidR="00134B08" w:rsidRPr="004D5A93" w14:paraId="74744786" w14:textId="77777777" w:rsidTr="00134B08">
        <w:tc>
          <w:tcPr>
            <w:cnfStyle w:val="001000000000" w:firstRow="0" w:lastRow="0" w:firstColumn="1" w:lastColumn="0" w:oddVBand="0" w:evenVBand="0" w:oddHBand="0" w:evenHBand="0" w:firstRowFirstColumn="0" w:firstRowLastColumn="0" w:lastRowFirstColumn="0" w:lastRowLastColumn="0"/>
            <w:tcW w:w="0" w:type="auto"/>
          </w:tcPr>
          <w:p w14:paraId="48D58AB7"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47</w:t>
            </w:r>
          </w:p>
        </w:tc>
        <w:tc>
          <w:tcPr>
            <w:tcW w:w="0" w:type="auto"/>
            <w:vAlign w:val="bottom"/>
          </w:tcPr>
          <w:p w14:paraId="433774AF" w14:textId="5ABD654F"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The Peddler's Daughter</w:t>
            </w:r>
          </w:p>
        </w:tc>
        <w:tc>
          <w:tcPr>
            <w:tcW w:w="1179" w:type="dxa"/>
            <w:vAlign w:val="bottom"/>
          </w:tcPr>
          <w:p w14:paraId="41842E1F" w14:textId="21993B6F"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3.6875</w:t>
            </w:r>
          </w:p>
        </w:tc>
        <w:tc>
          <w:tcPr>
            <w:tcW w:w="1170" w:type="dxa"/>
            <w:vAlign w:val="bottom"/>
          </w:tcPr>
          <w:p w14:paraId="06EA3F38" w14:textId="6127AB38"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3.7675</w:t>
            </w:r>
          </w:p>
        </w:tc>
        <w:tc>
          <w:tcPr>
            <w:tcW w:w="1800" w:type="dxa"/>
            <w:vAlign w:val="bottom"/>
          </w:tcPr>
          <w:p w14:paraId="638806A8" w14:textId="7FB14329"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sidRPr="0000772C">
              <w:rPr>
                <w:rFonts w:ascii="Arial" w:hAnsi="Arial"/>
                <w:sz w:val="22"/>
                <w:szCs w:val="22"/>
              </w:rPr>
              <w:t>0.08 (2.2%)</w:t>
            </w:r>
          </w:p>
        </w:tc>
      </w:tr>
      <w:tr w:rsidR="00134B08" w:rsidRPr="004D5A93" w14:paraId="5FCC1FDA" w14:textId="77777777" w:rsidTr="00134B08">
        <w:tc>
          <w:tcPr>
            <w:cnfStyle w:val="001000000000" w:firstRow="0" w:lastRow="0" w:firstColumn="1" w:lastColumn="0" w:oddVBand="0" w:evenVBand="0" w:oddHBand="0" w:evenHBand="0" w:firstRowFirstColumn="0" w:firstRowLastColumn="0" w:lastRowFirstColumn="0" w:lastRowLastColumn="0"/>
            <w:tcW w:w="0" w:type="auto"/>
          </w:tcPr>
          <w:p w14:paraId="2BE8E07C"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48</w:t>
            </w:r>
          </w:p>
        </w:tc>
        <w:tc>
          <w:tcPr>
            <w:tcW w:w="0" w:type="auto"/>
            <w:vAlign w:val="bottom"/>
          </w:tcPr>
          <w:p w14:paraId="1FF8B1D1" w14:textId="0C47C83F"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Ashes of Redemption</w:t>
            </w:r>
          </w:p>
        </w:tc>
        <w:tc>
          <w:tcPr>
            <w:tcW w:w="1179" w:type="dxa"/>
            <w:vAlign w:val="bottom"/>
          </w:tcPr>
          <w:p w14:paraId="22CA5E51" w14:textId="5607E160"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3.6575</w:t>
            </w:r>
          </w:p>
        </w:tc>
        <w:tc>
          <w:tcPr>
            <w:tcW w:w="1170" w:type="dxa"/>
            <w:vAlign w:val="bottom"/>
          </w:tcPr>
          <w:p w14:paraId="48911687" w14:textId="40D0B552"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3.7475</w:t>
            </w:r>
          </w:p>
        </w:tc>
        <w:tc>
          <w:tcPr>
            <w:tcW w:w="1800" w:type="dxa"/>
            <w:vAlign w:val="bottom"/>
          </w:tcPr>
          <w:p w14:paraId="011A0F5D" w14:textId="66A61723"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sidRPr="0000772C">
              <w:rPr>
                <w:rFonts w:ascii="Arial" w:hAnsi="Arial"/>
                <w:sz w:val="22"/>
                <w:szCs w:val="22"/>
              </w:rPr>
              <w:t>0.09 (2.5%)</w:t>
            </w:r>
          </w:p>
        </w:tc>
      </w:tr>
      <w:tr w:rsidR="00134B08" w:rsidRPr="004D5A93" w14:paraId="4E277004" w14:textId="77777777" w:rsidTr="00134B08">
        <w:tc>
          <w:tcPr>
            <w:cnfStyle w:val="001000000000" w:firstRow="0" w:lastRow="0" w:firstColumn="1" w:lastColumn="0" w:oddVBand="0" w:evenVBand="0" w:oddHBand="0" w:evenHBand="0" w:firstRowFirstColumn="0" w:firstRowLastColumn="0" w:lastRowFirstColumn="0" w:lastRowLastColumn="0"/>
            <w:tcW w:w="0" w:type="auto"/>
          </w:tcPr>
          <w:p w14:paraId="34EEC976"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49</w:t>
            </w:r>
          </w:p>
        </w:tc>
        <w:tc>
          <w:tcPr>
            <w:tcW w:w="0" w:type="auto"/>
            <w:vAlign w:val="bottom"/>
          </w:tcPr>
          <w:p w14:paraId="47B37BF3" w14:textId="15FAC38A"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Flight of Fate</w:t>
            </w:r>
          </w:p>
        </w:tc>
        <w:tc>
          <w:tcPr>
            <w:tcW w:w="1179" w:type="dxa"/>
            <w:vAlign w:val="bottom"/>
          </w:tcPr>
          <w:p w14:paraId="4BA6E913" w14:textId="3F216689"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3.38</w:t>
            </w:r>
          </w:p>
        </w:tc>
        <w:tc>
          <w:tcPr>
            <w:tcW w:w="1170" w:type="dxa"/>
            <w:vAlign w:val="bottom"/>
          </w:tcPr>
          <w:p w14:paraId="5D4868E6" w14:textId="34F48F45"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3.6275</w:t>
            </w:r>
          </w:p>
        </w:tc>
        <w:tc>
          <w:tcPr>
            <w:tcW w:w="1800" w:type="dxa"/>
            <w:vAlign w:val="bottom"/>
          </w:tcPr>
          <w:p w14:paraId="3DED2815" w14:textId="033462E8"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sidRPr="0000772C">
              <w:rPr>
                <w:rFonts w:ascii="Arial" w:hAnsi="Arial"/>
                <w:sz w:val="22"/>
                <w:szCs w:val="22"/>
              </w:rPr>
              <w:t>0.25 (7.3%)</w:t>
            </w:r>
          </w:p>
        </w:tc>
      </w:tr>
      <w:tr w:rsidR="00134B08" w:rsidRPr="004D5A93" w14:paraId="5F031C61" w14:textId="77777777" w:rsidTr="00134B08">
        <w:tc>
          <w:tcPr>
            <w:cnfStyle w:val="001000000000" w:firstRow="0" w:lastRow="0" w:firstColumn="1" w:lastColumn="0" w:oddVBand="0" w:evenVBand="0" w:oddHBand="0" w:evenHBand="0" w:firstRowFirstColumn="0" w:firstRowLastColumn="0" w:lastRowFirstColumn="0" w:lastRowLastColumn="0"/>
            <w:tcW w:w="0" w:type="auto"/>
          </w:tcPr>
          <w:p w14:paraId="5A0120BE" w14:textId="77777777" w:rsidR="00134B08" w:rsidRPr="004D5A93" w:rsidRDefault="00134B08" w:rsidP="00134B08">
            <w:pPr>
              <w:bidi w:val="0"/>
              <w:rPr>
                <w:rFonts w:asciiTheme="minorBidi" w:hAnsiTheme="minorBidi" w:cstheme="minorBidi"/>
              </w:rPr>
            </w:pPr>
            <w:r w:rsidRPr="004D5A93">
              <w:rPr>
                <w:rFonts w:asciiTheme="minorBidi" w:hAnsiTheme="minorBidi" w:cstheme="minorBidi"/>
              </w:rPr>
              <w:t>50</w:t>
            </w:r>
          </w:p>
        </w:tc>
        <w:tc>
          <w:tcPr>
            <w:tcW w:w="0" w:type="auto"/>
            <w:vAlign w:val="bottom"/>
          </w:tcPr>
          <w:p w14:paraId="78520A50" w14:textId="4BBB27E3"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The Mortician's Dilemma</w:t>
            </w:r>
          </w:p>
        </w:tc>
        <w:tc>
          <w:tcPr>
            <w:tcW w:w="1179" w:type="dxa"/>
            <w:vAlign w:val="bottom"/>
          </w:tcPr>
          <w:p w14:paraId="7E629179" w14:textId="3DC72A21"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3.695</w:t>
            </w:r>
          </w:p>
        </w:tc>
        <w:tc>
          <w:tcPr>
            <w:tcW w:w="1170" w:type="dxa"/>
            <w:vAlign w:val="bottom"/>
          </w:tcPr>
          <w:p w14:paraId="2673DD3F" w14:textId="362DEEA3"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00772C">
              <w:rPr>
                <w:rFonts w:ascii="Arial" w:hAnsi="Arial"/>
                <w:sz w:val="22"/>
                <w:szCs w:val="22"/>
              </w:rPr>
              <w:t>3.6425</w:t>
            </w:r>
          </w:p>
        </w:tc>
        <w:tc>
          <w:tcPr>
            <w:tcW w:w="1800" w:type="dxa"/>
            <w:vAlign w:val="bottom"/>
          </w:tcPr>
          <w:p w14:paraId="45FB9154" w14:textId="53458B67" w:rsidR="00134B08" w:rsidRPr="0000772C" w:rsidRDefault="00134B08" w:rsidP="00134B08">
            <w:pPr>
              <w:bidi w:val="0"/>
              <w:cnfStyle w:val="000000000000" w:firstRow="0" w:lastRow="0" w:firstColumn="0" w:lastColumn="0" w:oddVBand="0" w:evenVBand="0" w:oddHBand="0" w:evenHBand="0" w:firstRowFirstColumn="0" w:firstRowLastColumn="0" w:lastRowFirstColumn="0" w:lastRowLastColumn="0"/>
              <w:rPr>
                <w:rStyle w:val="af"/>
                <w:rFonts w:asciiTheme="minorBidi" w:hAnsiTheme="minorBidi" w:cstheme="minorBidi"/>
              </w:rPr>
            </w:pPr>
            <w:r w:rsidRPr="0000772C">
              <w:rPr>
                <w:rFonts w:ascii="Arial" w:hAnsi="Arial"/>
                <w:sz w:val="22"/>
                <w:szCs w:val="22"/>
              </w:rPr>
              <w:t>0.00 (0.0%)</w:t>
            </w:r>
          </w:p>
        </w:tc>
      </w:tr>
    </w:tbl>
    <w:p w14:paraId="5AD3EF6D" w14:textId="77777777" w:rsidR="007C229E" w:rsidRPr="007C229E" w:rsidRDefault="007C229E" w:rsidP="007C229E">
      <w:pPr>
        <w:ind w:left="360"/>
        <w:rPr>
          <w:rtl/>
        </w:rPr>
      </w:pPr>
    </w:p>
    <w:tbl>
      <w:tblPr>
        <w:tblStyle w:val="ae"/>
        <w:bidiVisual/>
        <w:tblW w:w="0" w:type="auto"/>
        <w:tblLook w:val="04A0" w:firstRow="1" w:lastRow="0" w:firstColumn="1" w:lastColumn="0" w:noHBand="0" w:noVBand="1"/>
      </w:tblPr>
      <w:tblGrid>
        <w:gridCol w:w="2207"/>
        <w:gridCol w:w="2185"/>
      </w:tblGrid>
      <w:tr w:rsidR="006B4CED" w:rsidRPr="009D6084" w14:paraId="3E98BE48" w14:textId="77777777" w:rsidTr="003C1918">
        <w:tc>
          <w:tcPr>
            <w:tcW w:w="2207" w:type="dxa"/>
          </w:tcPr>
          <w:p w14:paraId="478F2208" w14:textId="77777777" w:rsidR="006B4CED" w:rsidRPr="009D6084" w:rsidRDefault="006B4CED" w:rsidP="003C1918">
            <w:pPr>
              <w:rPr>
                <w:b/>
                <w:bCs/>
                <w:rtl/>
              </w:rPr>
            </w:pPr>
            <w:r w:rsidRPr="009D6084">
              <w:rPr>
                <w:b/>
                <w:bCs/>
              </w:rPr>
              <w:t>Median</w:t>
            </w:r>
          </w:p>
        </w:tc>
        <w:tc>
          <w:tcPr>
            <w:tcW w:w="2185" w:type="dxa"/>
          </w:tcPr>
          <w:p w14:paraId="59196732" w14:textId="75C34772" w:rsidR="006B4CED" w:rsidRPr="009D6084" w:rsidRDefault="006B4CED" w:rsidP="003C1918">
            <w:pPr>
              <w:rPr>
                <w:b/>
                <w:bCs/>
                <w:rtl/>
              </w:rPr>
            </w:pPr>
            <w:r>
              <w:rPr>
                <w:rFonts w:hint="cs"/>
                <w:b/>
                <w:bCs/>
                <w:rtl/>
              </w:rPr>
              <w:t>0.07</w:t>
            </w:r>
          </w:p>
        </w:tc>
      </w:tr>
      <w:tr w:rsidR="006B4CED" w:rsidRPr="009D6084" w14:paraId="5D8D15D8" w14:textId="77777777" w:rsidTr="003C1918">
        <w:tc>
          <w:tcPr>
            <w:tcW w:w="2207" w:type="dxa"/>
          </w:tcPr>
          <w:p w14:paraId="04C8B730" w14:textId="77777777" w:rsidR="006B4CED" w:rsidRPr="009D6084" w:rsidRDefault="006B4CED" w:rsidP="003C1918">
            <w:pPr>
              <w:rPr>
                <w:b/>
                <w:bCs/>
                <w:rtl/>
              </w:rPr>
            </w:pPr>
            <w:r w:rsidRPr="009D6084">
              <w:rPr>
                <w:b/>
                <w:bCs/>
              </w:rPr>
              <w:t>STD</w:t>
            </w:r>
          </w:p>
        </w:tc>
        <w:tc>
          <w:tcPr>
            <w:tcW w:w="2185" w:type="dxa"/>
          </w:tcPr>
          <w:p w14:paraId="2328568D" w14:textId="5E46F54B" w:rsidR="006B4CED" w:rsidRPr="009D6084" w:rsidRDefault="006B4CED" w:rsidP="003C1918">
            <w:pPr>
              <w:rPr>
                <w:b/>
                <w:bCs/>
                <w:rtl/>
              </w:rPr>
            </w:pPr>
            <w:r w:rsidRPr="009D6084">
              <w:rPr>
                <w:b/>
                <w:bCs/>
                <w:rtl/>
              </w:rPr>
              <w:t>0.</w:t>
            </w:r>
            <w:r>
              <w:rPr>
                <w:rFonts w:hint="cs"/>
                <w:b/>
                <w:bCs/>
                <w:rtl/>
              </w:rPr>
              <w:t>1251</w:t>
            </w:r>
          </w:p>
        </w:tc>
      </w:tr>
      <w:tr w:rsidR="006B4CED" w:rsidRPr="009D6084" w14:paraId="3898999D" w14:textId="77777777" w:rsidTr="003C1918">
        <w:tc>
          <w:tcPr>
            <w:tcW w:w="2207" w:type="dxa"/>
          </w:tcPr>
          <w:p w14:paraId="088BE945" w14:textId="77777777" w:rsidR="006B4CED" w:rsidRPr="009D6084" w:rsidRDefault="006B4CED" w:rsidP="003C1918">
            <w:pPr>
              <w:rPr>
                <w:b/>
                <w:bCs/>
                <w:rtl/>
              </w:rPr>
            </w:pPr>
            <w:r w:rsidRPr="009D6084">
              <w:rPr>
                <w:b/>
                <w:bCs/>
              </w:rPr>
              <w:t>Num Of Stories</w:t>
            </w:r>
          </w:p>
        </w:tc>
        <w:tc>
          <w:tcPr>
            <w:tcW w:w="2185" w:type="dxa"/>
          </w:tcPr>
          <w:p w14:paraId="7A80C1D2" w14:textId="77777777" w:rsidR="006B4CED" w:rsidRPr="009D6084" w:rsidRDefault="006B4CED" w:rsidP="003C1918">
            <w:pPr>
              <w:rPr>
                <w:b/>
                <w:bCs/>
                <w:rtl/>
              </w:rPr>
            </w:pPr>
            <w:r w:rsidRPr="009D6084">
              <w:rPr>
                <w:b/>
                <w:bCs/>
                <w:rtl/>
              </w:rPr>
              <w:t>50</w:t>
            </w:r>
          </w:p>
        </w:tc>
      </w:tr>
    </w:tbl>
    <w:p w14:paraId="32E99F40" w14:textId="77777777" w:rsidR="006B4CED" w:rsidRDefault="006B4CED" w:rsidP="00511633">
      <w:pPr>
        <w:rPr>
          <w:b/>
          <w:bCs/>
          <w:rtl/>
        </w:rPr>
      </w:pPr>
    </w:p>
    <w:p w14:paraId="5D88998B" w14:textId="575D5744" w:rsidR="00511633" w:rsidRPr="007C229E" w:rsidRDefault="00511633" w:rsidP="00511633">
      <w:pPr>
        <w:rPr>
          <w:b/>
          <w:bCs/>
        </w:rPr>
      </w:pPr>
      <w:r w:rsidRPr="007C229E">
        <w:rPr>
          <w:rFonts w:hint="cs"/>
          <w:b/>
          <w:bCs/>
          <w:rtl/>
        </w:rPr>
        <w:t>השיפורים בכל אחד מתחומי הביקורת:</w:t>
      </w:r>
    </w:p>
    <w:p w14:paraId="1E3DE90C" w14:textId="6F63A837" w:rsidR="00511633" w:rsidRPr="00511633" w:rsidRDefault="00511633" w:rsidP="00511633">
      <w:pPr>
        <w:pStyle w:val="a9"/>
        <w:numPr>
          <w:ilvl w:val="0"/>
          <w:numId w:val="7"/>
        </w:numPr>
        <w:rPr>
          <w:rtl/>
        </w:rPr>
      </w:pPr>
      <w:r w:rsidRPr="00511633">
        <w:rPr>
          <w:rFonts w:hint="eastAsia"/>
          <w:b/>
          <w:bCs/>
          <w:rtl/>
        </w:rPr>
        <w:t>דמויות</w:t>
      </w:r>
      <w:r w:rsidRPr="00511633">
        <w:rPr>
          <w:b/>
          <w:bCs/>
          <w:rtl/>
        </w:rPr>
        <w:t>:</w:t>
      </w:r>
      <w:r w:rsidRPr="00511633">
        <w:rPr>
          <w:rtl/>
        </w:rPr>
        <w:t xml:space="preserve"> </w:t>
      </w:r>
      <w:r w:rsidRPr="00511633">
        <w:rPr>
          <w:rFonts w:hint="eastAsia"/>
          <w:rtl/>
        </w:rPr>
        <w:t>שיפור</w:t>
      </w:r>
      <w:r w:rsidRPr="00511633">
        <w:rPr>
          <w:rtl/>
        </w:rPr>
        <w:t xml:space="preserve"> </w:t>
      </w:r>
      <w:r w:rsidRPr="00511633">
        <w:rPr>
          <w:rFonts w:hint="eastAsia"/>
          <w:rtl/>
        </w:rPr>
        <w:t>ממוצע</w:t>
      </w:r>
      <w:r w:rsidRPr="00511633">
        <w:rPr>
          <w:rtl/>
        </w:rPr>
        <w:t xml:space="preserve"> </w:t>
      </w:r>
      <w:r w:rsidRPr="00511633">
        <w:rPr>
          <w:rFonts w:hint="eastAsia"/>
          <w:rtl/>
        </w:rPr>
        <w:t>של</w:t>
      </w:r>
      <w:r w:rsidRPr="00511633">
        <w:rPr>
          <w:rtl/>
        </w:rPr>
        <w:t xml:space="preserve"> </w:t>
      </w:r>
      <w:r w:rsidR="00F21B74">
        <w:rPr>
          <w:rFonts w:hint="cs"/>
          <w:rtl/>
        </w:rPr>
        <w:t xml:space="preserve">2.68% </w:t>
      </w:r>
      <w:r w:rsidRPr="00511633">
        <w:rPr>
          <w:rtl/>
        </w:rPr>
        <w:t xml:space="preserve">– </w:t>
      </w:r>
      <w:r w:rsidRPr="00511633">
        <w:rPr>
          <w:rFonts w:hint="eastAsia"/>
          <w:rtl/>
        </w:rPr>
        <w:t>בולט</w:t>
      </w:r>
      <w:r w:rsidRPr="00511633">
        <w:rPr>
          <w:rtl/>
        </w:rPr>
        <w:t xml:space="preserve"> </w:t>
      </w:r>
      <w:r w:rsidRPr="00511633">
        <w:rPr>
          <w:rFonts w:hint="eastAsia"/>
          <w:rtl/>
        </w:rPr>
        <w:t>בהעשרת</w:t>
      </w:r>
      <w:r w:rsidRPr="00511633">
        <w:rPr>
          <w:rtl/>
        </w:rPr>
        <w:t xml:space="preserve"> </w:t>
      </w:r>
      <w:r w:rsidRPr="00511633">
        <w:rPr>
          <w:rFonts w:hint="eastAsia"/>
          <w:rtl/>
        </w:rPr>
        <w:t>עומק</w:t>
      </w:r>
      <w:r w:rsidRPr="00511633">
        <w:rPr>
          <w:rtl/>
        </w:rPr>
        <w:t xml:space="preserve"> </w:t>
      </w:r>
      <w:r w:rsidRPr="00511633">
        <w:rPr>
          <w:rFonts w:hint="eastAsia"/>
          <w:rtl/>
        </w:rPr>
        <w:t>רגשי</w:t>
      </w:r>
      <w:r w:rsidRPr="00511633">
        <w:rPr>
          <w:rtl/>
        </w:rPr>
        <w:t xml:space="preserve">, </w:t>
      </w:r>
      <w:r w:rsidRPr="00511633">
        <w:rPr>
          <w:rFonts w:hint="eastAsia"/>
          <w:rtl/>
        </w:rPr>
        <w:t>מיקוד</w:t>
      </w:r>
      <w:r w:rsidRPr="00511633">
        <w:rPr>
          <w:rtl/>
        </w:rPr>
        <w:t xml:space="preserve"> </w:t>
      </w:r>
      <w:r w:rsidRPr="00511633">
        <w:rPr>
          <w:rFonts w:hint="eastAsia"/>
          <w:rtl/>
        </w:rPr>
        <w:t>במניעים</w:t>
      </w:r>
      <w:r w:rsidRPr="00511633">
        <w:rPr>
          <w:rtl/>
        </w:rPr>
        <w:t xml:space="preserve"> </w:t>
      </w:r>
      <w:r w:rsidRPr="00511633">
        <w:rPr>
          <w:rFonts w:hint="eastAsia"/>
          <w:rtl/>
        </w:rPr>
        <w:t>הפנימיים</w:t>
      </w:r>
      <w:r w:rsidRPr="00511633">
        <w:rPr>
          <w:rtl/>
        </w:rPr>
        <w:t xml:space="preserve"> </w:t>
      </w:r>
      <w:r w:rsidRPr="00511633">
        <w:rPr>
          <w:rFonts w:hint="eastAsia"/>
          <w:rtl/>
        </w:rPr>
        <w:t>והעמקת</w:t>
      </w:r>
      <w:r w:rsidRPr="00511633">
        <w:rPr>
          <w:rtl/>
        </w:rPr>
        <w:t xml:space="preserve"> </w:t>
      </w:r>
      <w:r w:rsidRPr="00511633">
        <w:rPr>
          <w:rFonts w:hint="eastAsia"/>
          <w:rtl/>
        </w:rPr>
        <w:t>תרומת</w:t>
      </w:r>
      <w:r w:rsidRPr="00511633">
        <w:rPr>
          <w:rtl/>
        </w:rPr>
        <w:t xml:space="preserve"> </w:t>
      </w:r>
      <w:r w:rsidRPr="00511633">
        <w:rPr>
          <w:rFonts w:hint="eastAsia"/>
          <w:rtl/>
        </w:rPr>
        <w:t>דמויות</w:t>
      </w:r>
      <w:r w:rsidRPr="00511633">
        <w:rPr>
          <w:rtl/>
        </w:rPr>
        <w:t xml:space="preserve"> </w:t>
      </w:r>
      <w:r w:rsidRPr="00511633">
        <w:rPr>
          <w:rFonts w:hint="eastAsia"/>
          <w:rtl/>
        </w:rPr>
        <w:t>המשנה</w:t>
      </w:r>
      <w:r w:rsidRPr="00511633">
        <w:rPr>
          <w:rtl/>
        </w:rPr>
        <w:t>.</w:t>
      </w:r>
    </w:p>
    <w:p w14:paraId="60F776E5" w14:textId="61DDED67" w:rsidR="00511633" w:rsidRPr="00511633" w:rsidRDefault="00511633" w:rsidP="00511633">
      <w:pPr>
        <w:pStyle w:val="a9"/>
        <w:numPr>
          <w:ilvl w:val="0"/>
          <w:numId w:val="7"/>
        </w:numPr>
        <w:rPr>
          <w:rtl/>
        </w:rPr>
      </w:pPr>
      <w:r w:rsidRPr="00511633">
        <w:rPr>
          <w:rFonts w:hint="eastAsia"/>
          <w:b/>
          <w:bCs/>
          <w:rtl/>
        </w:rPr>
        <w:t>קונפליקט</w:t>
      </w:r>
      <w:r w:rsidRPr="00511633">
        <w:rPr>
          <w:b/>
          <w:bCs/>
          <w:rtl/>
        </w:rPr>
        <w:t>:</w:t>
      </w:r>
      <w:r w:rsidRPr="00511633">
        <w:rPr>
          <w:rtl/>
        </w:rPr>
        <w:t xml:space="preserve"> </w:t>
      </w:r>
      <w:r w:rsidRPr="00511633">
        <w:rPr>
          <w:rFonts w:hint="eastAsia"/>
          <w:rtl/>
        </w:rPr>
        <w:t>שיפור</w:t>
      </w:r>
      <w:r w:rsidRPr="00511633">
        <w:rPr>
          <w:rtl/>
        </w:rPr>
        <w:t xml:space="preserve"> </w:t>
      </w:r>
      <w:r w:rsidRPr="00511633">
        <w:rPr>
          <w:rFonts w:hint="eastAsia"/>
          <w:rtl/>
        </w:rPr>
        <w:t>ממוצע</w:t>
      </w:r>
      <w:r w:rsidRPr="00511633">
        <w:rPr>
          <w:rtl/>
        </w:rPr>
        <w:t xml:space="preserve"> </w:t>
      </w:r>
      <w:r w:rsidRPr="00511633">
        <w:rPr>
          <w:rFonts w:hint="eastAsia"/>
          <w:rtl/>
        </w:rPr>
        <w:t>של</w:t>
      </w:r>
      <w:r w:rsidRPr="00511633">
        <w:rPr>
          <w:rtl/>
        </w:rPr>
        <w:t xml:space="preserve"> </w:t>
      </w:r>
      <w:r w:rsidR="00F21B74">
        <w:rPr>
          <w:rFonts w:hint="cs"/>
          <w:rtl/>
        </w:rPr>
        <w:t xml:space="preserve">3.39% </w:t>
      </w:r>
      <w:r w:rsidRPr="00511633">
        <w:rPr>
          <w:rtl/>
        </w:rPr>
        <w:t xml:space="preserve">– </w:t>
      </w:r>
      <w:r w:rsidRPr="00511633">
        <w:rPr>
          <w:rFonts w:hint="eastAsia"/>
          <w:rtl/>
        </w:rPr>
        <w:t>בניית</w:t>
      </w:r>
      <w:r w:rsidRPr="00511633">
        <w:rPr>
          <w:rtl/>
        </w:rPr>
        <w:t xml:space="preserve"> </w:t>
      </w:r>
      <w:r w:rsidRPr="00511633">
        <w:rPr>
          <w:rFonts w:hint="eastAsia"/>
          <w:rtl/>
        </w:rPr>
        <w:t>קונפליקט</w:t>
      </w:r>
      <w:r w:rsidRPr="00511633">
        <w:rPr>
          <w:rtl/>
        </w:rPr>
        <w:t xml:space="preserve"> </w:t>
      </w:r>
      <w:r w:rsidRPr="00511633">
        <w:rPr>
          <w:rFonts w:hint="eastAsia"/>
          <w:rtl/>
        </w:rPr>
        <w:t>רלוונטי</w:t>
      </w:r>
      <w:r w:rsidRPr="00511633">
        <w:rPr>
          <w:rtl/>
        </w:rPr>
        <w:t xml:space="preserve">, </w:t>
      </w:r>
      <w:r w:rsidRPr="00511633">
        <w:rPr>
          <w:rFonts w:hint="eastAsia"/>
          <w:rtl/>
        </w:rPr>
        <w:t>עקבי</w:t>
      </w:r>
      <w:r w:rsidRPr="00511633">
        <w:rPr>
          <w:rtl/>
        </w:rPr>
        <w:t xml:space="preserve"> </w:t>
      </w:r>
      <w:r w:rsidRPr="00511633">
        <w:rPr>
          <w:rFonts w:hint="eastAsia"/>
          <w:rtl/>
        </w:rPr>
        <w:t>ומשמעותי</w:t>
      </w:r>
      <w:r w:rsidRPr="00511633">
        <w:rPr>
          <w:rtl/>
        </w:rPr>
        <w:t xml:space="preserve"> </w:t>
      </w:r>
      <w:r w:rsidRPr="00511633">
        <w:rPr>
          <w:rFonts w:hint="eastAsia"/>
          <w:rtl/>
        </w:rPr>
        <w:t>לדמות</w:t>
      </w:r>
      <w:r w:rsidRPr="00511633">
        <w:rPr>
          <w:rtl/>
        </w:rPr>
        <w:t xml:space="preserve"> </w:t>
      </w:r>
      <w:r w:rsidRPr="00511633">
        <w:rPr>
          <w:rFonts w:hint="eastAsia"/>
          <w:rtl/>
        </w:rPr>
        <w:t>הראשית</w:t>
      </w:r>
      <w:r w:rsidRPr="00511633">
        <w:rPr>
          <w:rtl/>
        </w:rPr>
        <w:t>.</w:t>
      </w:r>
    </w:p>
    <w:p w14:paraId="5D326497" w14:textId="1E1871FF" w:rsidR="00511633" w:rsidRPr="00511633" w:rsidRDefault="00511633" w:rsidP="00511633">
      <w:pPr>
        <w:pStyle w:val="a9"/>
        <w:numPr>
          <w:ilvl w:val="0"/>
          <w:numId w:val="7"/>
        </w:numPr>
        <w:rPr>
          <w:rtl/>
        </w:rPr>
      </w:pPr>
      <w:r w:rsidRPr="00511633">
        <w:rPr>
          <w:rFonts w:hint="eastAsia"/>
          <w:b/>
          <w:bCs/>
          <w:rtl/>
        </w:rPr>
        <w:t>היגיון</w:t>
      </w:r>
      <w:r w:rsidRPr="00511633">
        <w:rPr>
          <w:b/>
          <w:bCs/>
          <w:rtl/>
        </w:rPr>
        <w:t>:</w:t>
      </w:r>
      <w:r w:rsidRPr="00511633">
        <w:rPr>
          <w:rtl/>
        </w:rPr>
        <w:t xml:space="preserve"> </w:t>
      </w:r>
      <w:r w:rsidRPr="00511633">
        <w:rPr>
          <w:rFonts w:hint="eastAsia"/>
          <w:rtl/>
        </w:rPr>
        <w:t>שיפור</w:t>
      </w:r>
      <w:r w:rsidRPr="00511633">
        <w:rPr>
          <w:rtl/>
        </w:rPr>
        <w:t xml:space="preserve"> </w:t>
      </w:r>
      <w:r w:rsidRPr="00511633">
        <w:rPr>
          <w:rFonts w:hint="eastAsia"/>
          <w:rtl/>
        </w:rPr>
        <w:t>של</w:t>
      </w:r>
      <w:r w:rsidRPr="00511633">
        <w:rPr>
          <w:rtl/>
        </w:rPr>
        <w:t xml:space="preserve"> </w:t>
      </w:r>
      <w:r w:rsidR="00F21B74">
        <w:rPr>
          <w:rFonts w:hint="cs"/>
          <w:rtl/>
        </w:rPr>
        <w:t xml:space="preserve">5.33% </w:t>
      </w:r>
      <w:r w:rsidRPr="00511633">
        <w:rPr>
          <w:rtl/>
        </w:rPr>
        <w:t xml:space="preserve">– </w:t>
      </w:r>
      <w:r w:rsidRPr="00511633">
        <w:rPr>
          <w:rFonts w:hint="eastAsia"/>
          <w:rtl/>
        </w:rPr>
        <w:t>העלילה</w:t>
      </w:r>
      <w:r w:rsidRPr="00511633">
        <w:rPr>
          <w:rtl/>
        </w:rPr>
        <w:t xml:space="preserve"> </w:t>
      </w:r>
      <w:r w:rsidRPr="00511633">
        <w:rPr>
          <w:rFonts w:hint="eastAsia"/>
          <w:rtl/>
        </w:rPr>
        <w:t>מאורגנת</w:t>
      </w:r>
      <w:r w:rsidRPr="00511633">
        <w:rPr>
          <w:rtl/>
        </w:rPr>
        <w:t xml:space="preserve"> </w:t>
      </w:r>
      <w:r w:rsidRPr="00511633">
        <w:rPr>
          <w:rFonts w:hint="eastAsia"/>
          <w:rtl/>
        </w:rPr>
        <w:t>וברורה</w:t>
      </w:r>
      <w:r w:rsidRPr="00511633">
        <w:rPr>
          <w:rtl/>
        </w:rPr>
        <w:t xml:space="preserve"> </w:t>
      </w:r>
      <w:r w:rsidRPr="00511633">
        <w:rPr>
          <w:rFonts w:hint="eastAsia"/>
          <w:rtl/>
        </w:rPr>
        <w:t>יותר</w:t>
      </w:r>
      <w:r w:rsidRPr="00511633">
        <w:rPr>
          <w:rtl/>
        </w:rPr>
        <w:t xml:space="preserve">, </w:t>
      </w:r>
      <w:r w:rsidRPr="00511633">
        <w:rPr>
          <w:rFonts w:hint="eastAsia"/>
          <w:rtl/>
        </w:rPr>
        <w:t>עם</w:t>
      </w:r>
      <w:r w:rsidRPr="00511633">
        <w:rPr>
          <w:rtl/>
        </w:rPr>
        <w:t xml:space="preserve"> </w:t>
      </w:r>
      <w:r w:rsidRPr="00511633">
        <w:rPr>
          <w:rFonts w:hint="eastAsia"/>
          <w:rtl/>
        </w:rPr>
        <w:t>פחות</w:t>
      </w:r>
      <w:r w:rsidRPr="00511633">
        <w:rPr>
          <w:rtl/>
        </w:rPr>
        <w:t xml:space="preserve"> </w:t>
      </w:r>
      <w:r w:rsidRPr="00511633">
        <w:rPr>
          <w:rFonts w:hint="eastAsia"/>
          <w:rtl/>
        </w:rPr>
        <w:t>סתירות</w:t>
      </w:r>
      <w:r w:rsidRPr="00511633">
        <w:rPr>
          <w:rtl/>
        </w:rPr>
        <w:t xml:space="preserve"> </w:t>
      </w:r>
      <w:r w:rsidRPr="00511633">
        <w:rPr>
          <w:rFonts w:hint="eastAsia"/>
          <w:rtl/>
        </w:rPr>
        <w:t>ויותר</w:t>
      </w:r>
      <w:r w:rsidRPr="00511633">
        <w:rPr>
          <w:rtl/>
        </w:rPr>
        <w:t xml:space="preserve"> </w:t>
      </w:r>
      <w:r w:rsidRPr="00511633">
        <w:rPr>
          <w:rFonts w:hint="eastAsia"/>
          <w:rtl/>
        </w:rPr>
        <w:t>קוהרנטיות</w:t>
      </w:r>
      <w:r w:rsidRPr="00511633">
        <w:rPr>
          <w:rtl/>
        </w:rPr>
        <w:t>.</w:t>
      </w:r>
    </w:p>
    <w:p w14:paraId="29179734" w14:textId="4E202871" w:rsidR="00511633" w:rsidRDefault="00511633" w:rsidP="00511633">
      <w:pPr>
        <w:pStyle w:val="a9"/>
        <w:numPr>
          <w:ilvl w:val="0"/>
          <w:numId w:val="7"/>
        </w:numPr>
        <w:rPr>
          <w:u w:val="single"/>
        </w:rPr>
      </w:pPr>
      <w:r w:rsidRPr="00511633">
        <w:rPr>
          <w:rFonts w:hint="eastAsia"/>
          <w:b/>
          <w:bCs/>
          <w:rtl/>
        </w:rPr>
        <w:t>מלאכת</w:t>
      </w:r>
      <w:r w:rsidRPr="00511633">
        <w:rPr>
          <w:b/>
          <w:bCs/>
          <w:rtl/>
        </w:rPr>
        <w:t xml:space="preserve"> </w:t>
      </w:r>
      <w:r w:rsidRPr="00511633">
        <w:rPr>
          <w:rFonts w:hint="eastAsia"/>
          <w:b/>
          <w:bCs/>
          <w:rtl/>
        </w:rPr>
        <w:t>הכתיבה</w:t>
      </w:r>
      <w:r w:rsidRPr="00511633">
        <w:rPr>
          <w:b/>
          <w:bCs/>
          <w:rtl/>
        </w:rPr>
        <w:t>:</w:t>
      </w:r>
      <w:r w:rsidRPr="00511633">
        <w:rPr>
          <w:rtl/>
        </w:rPr>
        <w:t xml:space="preserve"> </w:t>
      </w:r>
      <w:r w:rsidRPr="00511633">
        <w:rPr>
          <w:rFonts w:hint="eastAsia"/>
          <w:rtl/>
        </w:rPr>
        <w:t>שיפור</w:t>
      </w:r>
      <w:r w:rsidRPr="00511633">
        <w:rPr>
          <w:rtl/>
        </w:rPr>
        <w:t xml:space="preserve"> </w:t>
      </w:r>
      <w:r w:rsidRPr="00511633">
        <w:rPr>
          <w:rFonts w:hint="eastAsia"/>
          <w:rtl/>
        </w:rPr>
        <w:t>ממוצע</w:t>
      </w:r>
      <w:r w:rsidRPr="00511633">
        <w:rPr>
          <w:rtl/>
        </w:rPr>
        <w:t xml:space="preserve"> </w:t>
      </w:r>
      <w:r w:rsidRPr="00511633">
        <w:rPr>
          <w:rFonts w:hint="eastAsia"/>
          <w:rtl/>
        </w:rPr>
        <w:t>של</w:t>
      </w:r>
      <w:r w:rsidRPr="00511633">
        <w:rPr>
          <w:rtl/>
        </w:rPr>
        <w:t xml:space="preserve"> </w:t>
      </w:r>
      <w:r w:rsidR="00F21B74">
        <w:rPr>
          <w:rFonts w:hint="cs"/>
          <w:rtl/>
        </w:rPr>
        <w:t xml:space="preserve">2.49% </w:t>
      </w:r>
      <w:r w:rsidRPr="00511633">
        <w:rPr>
          <w:rtl/>
        </w:rPr>
        <w:t xml:space="preserve">– </w:t>
      </w:r>
      <w:r w:rsidRPr="00511633">
        <w:rPr>
          <w:rFonts w:hint="eastAsia"/>
          <w:rtl/>
        </w:rPr>
        <w:t>סגנון</w:t>
      </w:r>
      <w:r w:rsidRPr="00511633">
        <w:rPr>
          <w:rtl/>
        </w:rPr>
        <w:t xml:space="preserve"> </w:t>
      </w:r>
      <w:r w:rsidRPr="00511633">
        <w:rPr>
          <w:rFonts w:hint="eastAsia"/>
          <w:rtl/>
        </w:rPr>
        <w:t>כתיבה</w:t>
      </w:r>
      <w:r w:rsidRPr="00511633">
        <w:rPr>
          <w:rtl/>
        </w:rPr>
        <w:t xml:space="preserve"> </w:t>
      </w:r>
      <w:r w:rsidRPr="00511633">
        <w:rPr>
          <w:rFonts w:hint="eastAsia"/>
          <w:rtl/>
        </w:rPr>
        <w:t>מדויק</w:t>
      </w:r>
      <w:r w:rsidRPr="00511633">
        <w:rPr>
          <w:rtl/>
        </w:rPr>
        <w:t xml:space="preserve"> </w:t>
      </w:r>
      <w:r w:rsidRPr="00511633">
        <w:rPr>
          <w:rFonts w:hint="eastAsia"/>
          <w:rtl/>
        </w:rPr>
        <w:t>יותר</w:t>
      </w:r>
      <w:r w:rsidRPr="00511633">
        <w:rPr>
          <w:rtl/>
        </w:rPr>
        <w:t xml:space="preserve">, </w:t>
      </w:r>
      <w:r w:rsidRPr="00511633">
        <w:rPr>
          <w:rFonts w:hint="eastAsia"/>
          <w:rtl/>
        </w:rPr>
        <w:t>שימוש</w:t>
      </w:r>
      <w:r w:rsidRPr="00511633">
        <w:rPr>
          <w:rtl/>
        </w:rPr>
        <w:t xml:space="preserve"> </w:t>
      </w:r>
      <w:r w:rsidRPr="00511633">
        <w:rPr>
          <w:rFonts w:hint="eastAsia"/>
          <w:rtl/>
        </w:rPr>
        <w:t>עשיר</w:t>
      </w:r>
      <w:r w:rsidRPr="00511633">
        <w:rPr>
          <w:rtl/>
        </w:rPr>
        <w:t xml:space="preserve"> </w:t>
      </w:r>
      <w:r w:rsidRPr="00511633">
        <w:rPr>
          <w:rFonts w:hint="eastAsia"/>
          <w:rtl/>
        </w:rPr>
        <w:t>בתיאורים</w:t>
      </w:r>
      <w:r w:rsidRPr="00511633">
        <w:rPr>
          <w:rtl/>
        </w:rPr>
        <w:t xml:space="preserve"> </w:t>
      </w:r>
      <w:r w:rsidRPr="00511633">
        <w:rPr>
          <w:rFonts w:hint="eastAsia"/>
          <w:rtl/>
        </w:rPr>
        <w:t>ושיפור</w:t>
      </w:r>
      <w:r w:rsidRPr="00511633">
        <w:rPr>
          <w:rtl/>
        </w:rPr>
        <w:t xml:space="preserve"> </w:t>
      </w:r>
      <w:r w:rsidRPr="00511633">
        <w:rPr>
          <w:rFonts w:hint="eastAsia"/>
          <w:rtl/>
        </w:rPr>
        <w:t>בקצב</w:t>
      </w:r>
      <w:r w:rsidRPr="00511633">
        <w:rPr>
          <w:rtl/>
        </w:rPr>
        <w:t xml:space="preserve"> </w:t>
      </w:r>
      <w:r w:rsidRPr="00511633">
        <w:rPr>
          <w:rFonts w:hint="eastAsia"/>
          <w:rtl/>
        </w:rPr>
        <w:t>הקריאה</w:t>
      </w:r>
      <w:r w:rsidRPr="00511633">
        <w:rPr>
          <w:rtl/>
        </w:rPr>
        <w:t>.</w:t>
      </w:r>
    </w:p>
    <w:p w14:paraId="457A2D21" w14:textId="77777777" w:rsidR="00D85316" w:rsidRDefault="00D85316" w:rsidP="00D85316">
      <w:pPr>
        <w:pStyle w:val="a9"/>
        <w:rPr>
          <w:b/>
          <w:bCs/>
          <w:rtl/>
        </w:rPr>
      </w:pPr>
    </w:p>
    <w:p w14:paraId="37E0331D" w14:textId="77777777" w:rsidR="00D85316" w:rsidRDefault="00D85316" w:rsidP="00D85316">
      <w:pPr>
        <w:pStyle w:val="a9"/>
        <w:rPr>
          <w:b/>
          <w:bCs/>
          <w:rtl/>
        </w:rPr>
      </w:pPr>
    </w:p>
    <w:p w14:paraId="70052314" w14:textId="4E60575A" w:rsidR="00D85316" w:rsidRPr="00D85316" w:rsidRDefault="00D85316" w:rsidP="00D85316">
      <w:pPr>
        <w:pStyle w:val="a9"/>
        <w:ind w:left="360"/>
        <w:rPr>
          <w:b/>
          <w:bCs/>
          <w:u w:val="single"/>
          <w:rtl/>
        </w:rPr>
      </w:pPr>
      <w:r w:rsidRPr="00D85316">
        <w:rPr>
          <w:rFonts w:hint="cs"/>
          <w:b/>
          <w:bCs/>
          <w:u w:val="single"/>
          <w:rtl/>
        </w:rPr>
        <w:t>דוגמה ל</w:t>
      </w:r>
      <w:r w:rsidRPr="00D85316">
        <w:rPr>
          <w:b/>
          <w:bCs/>
          <w:u w:val="single"/>
          <w:rtl/>
        </w:rPr>
        <w:t xml:space="preserve">שיפור </w:t>
      </w:r>
      <w:r>
        <w:rPr>
          <w:rFonts w:hint="cs"/>
          <w:b/>
          <w:bCs/>
          <w:u w:val="single"/>
          <w:rtl/>
        </w:rPr>
        <w:t>חלק</w:t>
      </w:r>
      <w:r w:rsidRPr="00D85316">
        <w:rPr>
          <w:b/>
          <w:bCs/>
          <w:u w:val="single"/>
          <w:rtl/>
        </w:rPr>
        <w:t xml:space="preserve"> </w:t>
      </w:r>
      <w:r>
        <w:rPr>
          <w:rFonts w:hint="cs"/>
          <w:b/>
          <w:bCs/>
          <w:u w:val="single"/>
          <w:rtl/>
        </w:rPr>
        <w:t>"</w:t>
      </w:r>
      <w:r w:rsidRPr="00D85316">
        <w:rPr>
          <w:b/>
          <w:bCs/>
          <w:u w:val="single"/>
          <w:rtl/>
        </w:rPr>
        <w:t>הדמויות</w:t>
      </w:r>
      <w:r>
        <w:rPr>
          <w:rFonts w:hint="cs"/>
          <w:b/>
          <w:bCs/>
          <w:u w:val="single"/>
          <w:rtl/>
        </w:rPr>
        <w:t>"</w:t>
      </w:r>
      <w:r w:rsidRPr="00D85316">
        <w:rPr>
          <w:b/>
          <w:bCs/>
          <w:u w:val="single"/>
          <w:rtl/>
        </w:rPr>
        <w:t xml:space="preserve"> בעקבות ההמלצות האוטומטיות</w:t>
      </w:r>
      <w:r w:rsidRPr="00D85316">
        <w:rPr>
          <w:rFonts w:hint="cs"/>
          <w:b/>
          <w:bCs/>
          <w:u w:val="single"/>
          <w:rtl/>
        </w:rPr>
        <w:t>:</w:t>
      </w:r>
    </w:p>
    <w:p w14:paraId="3607502B" w14:textId="2E8A9CF7" w:rsidR="00D85316" w:rsidRDefault="00D85316" w:rsidP="001D31F7">
      <w:pPr>
        <w:pStyle w:val="a9"/>
        <w:ind w:left="360"/>
        <w:rPr>
          <w:b/>
          <w:bCs/>
          <w:rtl/>
        </w:rPr>
      </w:pPr>
      <w:r>
        <w:rPr>
          <w:rFonts w:hint="cs"/>
          <w:b/>
          <w:bCs/>
          <w:rtl/>
        </w:rPr>
        <w:t xml:space="preserve">שם הסיפור : </w:t>
      </w:r>
      <w:r w:rsidR="001D31F7" w:rsidRPr="001D31F7">
        <w:rPr>
          <w:b/>
          <w:bCs/>
          <w:i/>
          <w:iCs/>
        </w:rPr>
        <w:t>Stars in the Machine</w:t>
      </w:r>
    </w:p>
    <w:p w14:paraId="5A60E7F3" w14:textId="1CAF1991" w:rsidR="00D85316" w:rsidRDefault="00D85316" w:rsidP="00D85316">
      <w:pPr>
        <w:pStyle w:val="a9"/>
        <w:ind w:left="360"/>
        <w:rPr>
          <w:b/>
          <w:bCs/>
          <w:rtl/>
        </w:rPr>
      </w:pPr>
      <w:r>
        <w:rPr>
          <w:rFonts w:hint="cs"/>
          <w:b/>
          <w:bCs/>
          <w:rtl/>
        </w:rPr>
        <w:t xml:space="preserve">בסיפור זה נרשם שיפור בחלק הדמויות מציון של </w:t>
      </w:r>
      <w:r w:rsidR="001D31F7">
        <w:rPr>
          <w:rFonts w:hint="cs"/>
          <w:b/>
          <w:bCs/>
          <w:rtl/>
        </w:rPr>
        <w:t>1.035</w:t>
      </w:r>
      <w:r>
        <w:rPr>
          <w:rFonts w:hint="cs"/>
          <w:b/>
          <w:bCs/>
          <w:rtl/>
        </w:rPr>
        <w:t xml:space="preserve"> ל1.1</w:t>
      </w:r>
      <w:r w:rsidR="001D31F7">
        <w:rPr>
          <w:rFonts w:hint="cs"/>
          <w:b/>
          <w:bCs/>
          <w:rtl/>
        </w:rPr>
        <w:t>55</w:t>
      </w:r>
      <w:r>
        <w:rPr>
          <w:rFonts w:hint="cs"/>
          <w:b/>
          <w:bCs/>
          <w:rtl/>
        </w:rPr>
        <w:t xml:space="preserve"> . להלן כמה</w:t>
      </w:r>
    </w:p>
    <w:p w14:paraId="10BF30F9" w14:textId="1CB685BD" w:rsidR="00D85316" w:rsidRDefault="00D85316" w:rsidP="00D85316">
      <w:pPr>
        <w:pStyle w:val="a9"/>
        <w:ind w:left="360"/>
        <w:rPr>
          <w:b/>
          <w:bCs/>
          <w:rtl/>
        </w:rPr>
      </w:pPr>
      <w:r>
        <w:rPr>
          <w:rFonts w:hint="cs"/>
          <w:b/>
          <w:bCs/>
          <w:rtl/>
        </w:rPr>
        <w:t>דוגמאות שיתארו את השיפור בחלק זה.</w:t>
      </w:r>
      <w:r w:rsidR="001D31F7">
        <w:rPr>
          <w:rFonts w:hint="cs"/>
          <w:b/>
          <w:bCs/>
          <w:rtl/>
        </w:rPr>
        <w:t xml:space="preserve"> </w:t>
      </w:r>
      <w:r>
        <w:rPr>
          <w:b/>
          <w:bCs/>
          <w:rtl/>
        </w:rPr>
        <w:br/>
      </w:r>
    </w:p>
    <w:p w14:paraId="5BE78A98" w14:textId="00FF44D8" w:rsidR="00D85316" w:rsidRDefault="00D85316" w:rsidP="001D31F7">
      <w:pPr>
        <w:pStyle w:val="a9"/>
        <w:ind w:left="360"/>
        <w:rPr>
          <w:b/>
          <w:bCs/>
          <w:rtl/>
        </w:rPr>
      </w:pPr>
      <w:r w:rsidRPr="00D85316">
        <w:rPr>
          <w:rFonts w:hint="eastAsia"/>
          <w:b/>
          <w:bCs/>
          <w:rtl/>
        </w:rPr>
        <w:t>בגרסה</w:t>
      </w:r>
      <w:r w:rsidRPr="00D85316">
        <w:rPr>
          <w:b/>
          <w:bCs/>
          <w:rtl/>
        </w:rPr>
        <w:t xml:space="preserve"> </w:t>
      </w:r>
      <w:r w:rsidRPr="00D85316">
        <w:rPr>
          <w:rFonts w:hint="eastAsia"/>
          <w:b/>
          <w:bCs/>
          <w:rtl/>
        </w:rPr>
        <w:t>המקורית</w:t>
      </w:r>
      <w:r w:rsidRPr="00D85316">
        <w:rPr>
          <w:rtl/>
        </w:rPr>
        <w:t xml:space="preserve">, </w:t>
      </w:r>
      <w:r w:rsidR="001D31F7" w:rsidRPr="001D31F7">
        <w:rPr>
          <w:rFonts w:hint="eastAsia"/>
          <w:rtl/>
        </w:rPr>
        <w:t>הקשרים</w:t>
      </w:r>
      <w:r w:rsidR="001D31F7" w:rsidRPr="001D31F7">
        <w:rPr>
          <w:rtl/>
        </w:rPr>
        <w:t xml:space="preserve"> </w:t>
      </w:r>
      <w:r w:rsidR="001D31F7" w:rsidRPr="001D31F7">
        <w:rPr>
          <w:rFonts w:hint="eastAsia"/>
          <w:rtl/>
        </w:rPr>
        <w:t>החברתיים</w:t>
      </w:r>
      <w:r w:rsidR="001D31F7" w:rsidRPr="001D31F7">
        <w:rPr>
          <w:rtl/>
        </w:rPr>
        <w:t xml:space="preserve"> </w:t>
      </w:r>
      <w:r w:rsidR="001D31F7" w:rsidRPr="001D31F7">
        <w:rPr>
          <w:rFonts w:hint="eastAsia"/>
          <w:rtl/>
        </w:rPr>
        <w:t>של</w:t>
      </w:r>
      <w:r w:rsidR="001D31F7" w:rsidRPr="001D31F7">
        <w:rPr>
          <w:rtl/>
        </w:rPr>
        <w:t xml:space="preserve"> </w:t>
      </w:r>
      <w:r w:rsidR="001D31F7" w:rsidRPr="001D31F7">
        <w:rPr>
          <w:rFonts w:hint="eastAsia"/>
          <w:rtl/>
        </w:rPr>
        <w:t>אליאס</w:t>
      </w:r>
      <w:r w:rsidR="001D31F7" w:rsidRPr="001D31F7">
        <w:rPr>
          <w:rtl/>
        </w:rPr>
        <w:t xml:space="preserve">, </w:t>
      </w:r>
      <w:r w:rsidR="001D31F7" w:rsidRPr="001D31F7">
        <w:rPr>
          <w:rFonts w:hint="eastAsia"/>
          <w:rtl/>
        </w:rPr>
        <w:t>הדמות</w:t>
      </w:r>
      <w:r w:rsidR="001D31F7" w:rsidRPr="001D31F7">
        <w:rPr>
          <w:rtl/>
        </w:rPr>
        <w:t xml:space="preserve"> </w:t>
      </w:r>
      <w:r w:rsidR="001D31F7" w:rsidRPr="001D31F7">
        <w:rPr>
          <w:rFonts w:hint="eastAsia"/>
          <w:rtl/>
        </w:rPr>
        <w:t>הראשית</w:t>
      </w:r>
      <w:r w:rsidR="001D31F7" w:rsidRPr="001D31F7">
        <w:rPr>
          <w:rtl/>
        </w:rPr>
        <w:t xml:space="preserve">, </w:t>
      </w:r>
      <w:r w:rsidR="001D31F7" w:rsidRPr="001D31F7">
        <w:rPr>
          <w:rFonts w:hint="eastAsia"/>
          <w:rtl/>
        </w:rPr>
        <w:t>היו</w:t>
      </w:r>
      <w:r w:rsidR="001D31F7" w:rsidRPr="001D31F7">
        <w:rPr>
          <w:rtl/>
        </w:rPr>
        <w:t xml:space="preserve"> </w:t>
      </w:r>
      <w:r w:rsidR="001D31F7" w:rsidRPr="001D31F7">
        <w:rPr>
          <w:rFonts w:hint="eastAsia"/>
          <w:rtl/>
        </w:rPr>
        <w:t>קיימים</w:t>
      </w:r>
      <w:r w:rsidR="001D31F7" w:rsidRPr="001D31F7">
        <w:rPr>
          <w:rtl/>
        </w:rPr>
        <w:t xml:space="preserve"> </w:t>
      </w:r>
      <w:r w:rsidR="001D31F7" w:rsidRPr="001D31F7">
        <w:rPr>
          <w:rFonts w:hint="eastAsia"/>
          <w:rtl/>
        </w:rPr>
        <w:t>אך</w:t>
      </w:r>
      <w:r w:rsidR="001D31F7" w:rsidRPr="001D31F7">
        <w:rPr>
          <w:rtl/>
        </w:rPr>
        <w:t xml:space="preserve"> </w:t>
      </w:r>
      <w:r w:rsidR="001D31F7" w:rsidRPr="001D31F7">
        <w:rPr>
          <w:rFonts w:hint="eastAsia"/>
          <w:rtl/>
        </w:rPr>
        <w:t>נותרו</w:t>
      </w:r>
      <w:r w:rsidR="001D31F7" w:rsidRPr="001D31F7">
        <w:rPr>
          <w:rtl/>
        </w:rPr>
        <w:t xml:space="preserve"> </w:t>
      </w:r>
      <w:r w:rsidR="001D31F7" w:rsidRPr="001D31F7">
        <w:rPr>
          <w:rFonts w:hint="eastAsia"/>
          <w:rtl/>
        </w:rPr>
        <w:t>ברובם</w:t>
      </w:r>
      <w:r w:rsidR="001D31F7" w:rsidRPr="001D31F7">
        <w:rPr>
          <w:rtl/>
        </w:rPr>
        <w:t xml:space="preserve"> </w:t>
      </w:r>
      <w:r w:rsidR="001D31F7" w:rsidRPr="001D31F7">
        <w:rPr>
          <w:rFonts w:hint="eastAsia"/>
          <w:rtl/>
        </w:rPr>
        <w:t>ברקע</w:t>
      </w:r>
      <w:r w:rsidR="001D31F7" w:rsidRPr="001D31F7">
        <w:rPr>
          <w:rtl/>
        </w:rPr>
        <w:t xml:space="preserve"> </w:t>
      </w:r>
      <w:r w:rsidR="001D31F7" w:rsidRPr="001D31F7">
        <w:rPr>
          <w:rFonts w:hint="eastAsia"/>
          <w:rtl/>
        </w:rPr>
        <w:t>ולא</w:t>
      </w:r>
      <w:r w:rsidR="001D31F7" w:rsidRPr="001D31F7">
        <w:rPr>
          <w:rtl/>
        </w:rPr>
        <w:t xml:space="preserve"> </w:t>
      </w:r>
      <w:r w:rsidR="001D31F7" w:rsidRPr="001D31F7">
        <w:rPr>
          <w:rFonts w:hint="eastAsia"/>
          <w:rtl/>
        </w:rPr>
        <w:t>עוררו</w:t>
      </w:r>
      <w:r w:rsidR="001D31F7" w:rsidRPr="001D31F7">
        <w:rPr>
          <w:rtl/>
        </w:rPr>
        <w:t xml:space="preserve"> </w:t>
      </w:r>
      <w:r w:rsidR="001D31F7" w:rsidRPr="001D31F7">
        <w:rPr>
          <w:rFonts w:hint="eastAsia"/>
          <w:rtl/>
        </w:rPr>
        <w:t>שינוי</w:t>
      </w:r>
      <w:r w:rsidR="001D31F7" w:rsidRPr="001D31F7">
        <w:rPr>
          <w:rtl/>
        </w:rPr>
        <w:t xml:space="preserve"> </w:t>
      </w:r>
      <w:r w:rsidR="001D31F7" w:rsidRPr="001D31F7">
        <w:rPr>
          <w:rFonts w:hint="eastAsia"/>
          <w:rtl/>
        </w:rPr>
        <w:t>מהותי</w:t>
      </w:r>
      <w:r w:rsidR="001D31F7" w:rsidRPr="001D31F7">
        <w:rPr>
          <w:rtl/>
        </w:rPr>
        <w:t xml:space="preserve"> </w:t>
      </w:r>
      <w:r w:rsidR="001D31F7" w:rsidRPr="001D31F7">
        <w:rPr>
          <w:rFonts w:hint="eastAsia"/>
          <w:rtl/>
        </w:rPr>
        <w:t>בהתפתחותו</w:t>
      </w:r>
      <w:r w:rsidR="001D31F7" w:rsidRPr="001D31F7">
        <w:rPr>
          <w:rtl/>
        </w:rPr>
        <w:t>:</w:t>
      </w:r>
    </w:p>
    <w:p w14:paraId="24FE835B" w14:textId="77777777" w:rsidR="001D31F7" w:rsidRPr="00D85316" w:rsidRDefault="001D31F7" w:rsidP="001D31F7">
      <w:pPr>
        <w:pStyle w:val="a9"/>
        <w:ind w:left="360"/>
        <w:rPr>
          <w:b/>
          <w:bCs/>
          <w:rtl/>
        </w:rPr>
      </w:pPr>
    </w:p>
    <w:p w14:paraId="78610B7F" w14:textId="77777777" w:rsidR="001D31F7" w:rsidRPr="001D31F7" w:rsidRDefault="001D31F7" w:rsidP="001D31F7">
      <w:pPr>
        <w:pStyle w:val="a9"/>
        <w:numPr>
          <w:ilvl w:val="0"/>
          <w:numId w:val="8"/>
        </w:numPr>
        <w:bidi w:val="0"/>
        <w:rPr>
          <w:i/>
          <w:iCs/>
        </w:rPr>
      </w:pPr>
      <w:r w:rsidRPr="001D31F7">
        <w:rPr>
          <w:i/>
          <w:iCs/>
          <w:rtl/>
        </w:rPr>
        <w:t>"</w:t>
      </w:r>
      <w:r w:rsidRPr="001D31F7">
        <w:rPr>
          <w:i/>
          <w:iCs/>
        </w:rPr>
        <w:t>She, in turn, seemed drawn to his ability to see patterns in seemingly random events</w:t>
      </w:r>
      <w:r w:rsidRPr="001D31F7">
        <w:rPr>
          <w:i/>
          <w:iCs/>
          <w:rtl/>
        </w:rPr>
        <w:t>."</w:t>
      </w:r>
    </w:p>
    <w:p w14:paraId="64F05B96" w14:textId="7B2B499A" w:rsidR="00D85316" w:rsidRDefault="001D31F7" w:rsidP="001D31F7">
      <w:pPr>
        <w:pStyle w:val="a9"/>
        <w:ind w:left="360"/>
        <w:rPr>
          <w:rtl/>
        </w:rPr>
      </w:pPr>
      <w:r w:rsidRPr="001D31F7">
        <w:rPr>
          <w:rtl/>
        </w:rPr>
        <w:t>הקשר עם הדמויות המשניות, ובעיקר עם ורה</w:t>
      </w:r>
      <w:r w:rsidRPr="001D31F7">
        <w:t xml:space="preserve"> (Vera) </w:t>
      </w:r>
      <w:r>
        <w:rPr>
          <w:rFonts w:hint="cs"/>
          <w:rtl/>
        </w:rPr>
        <w:t>,ת</w:t>
      </w:r>
      <w:r w:rsidRPr="001D31F7">
        <w:rPr>
          <w:rtl/>
        </w:rPr>
        <w:t>ואר כמשיכה רגשית ראשונית אך לא הוביל לעימות פנימי או שינוי בזהות</w:t>
      </w:r>
      <w:r>
        <w:rPr>
          <w:rFonts w:hint="cs"/>
          <w:rtl/>
        </w:rPr>
        <w:t>.</w:t>
      </w:r>
    </w:p>
    <w:p w14:paraId="70DC5CF9" w14:textId="77777777" w:rsidR="001D31F7" w:rsidRPr="00D85316" w:rsidRDefault="001D31F7" w:rsidP="001D31F7">
      <w:pPr>
        <w:pStyle w:val="a9"/>
        <w:ind w:left="360"/>
        <w:rPr>
          <w:rtl/>
        </w:rPr>
      </w:pPr>
    </w:p>
    <w:p w14:paraId="08746B08" w14:textId="23610484" w:rsidR="001D31F7" w:rsidRPr="001D31F7" w:rsidRDefault="001D31F7" w:rsidP="001D31F7">
      <w:pPr>
        <w:pStyle w:val="a9"/>
        <w:numPr>
          <w:ilvl w:val="0"/>
          <w:numId w:val="8"/>
        </w:numPr>
        <w:bidi w:val="0"/>
        <w:rPr>
          <w:i/>
          <w:iCs/>
        </w:rPr>
      </w:pPr>
      <w:r w:rsidRPr="001D31F7">
        <w:rPr>
          <w:i/>
          <w:iCs/>
        </w:rPr>
        <w:t xml:space="preserve">"Elias had found </w:t>
      </w:r>
      <w:proofErr w:type="gramStart"/>
      <w:r w:rsidRPr="001D31F7">
        <w:rPr>
          <w:i/>
          <w:iCs/>
        </w:rPr>
        <w:t>an unexpected</w:t>
      </w:r>
      <w:proofErr w:type="gramEnd"/>
      <w:r w:rsidRPr="001D31F7">
        <w:rPr>
          <w:i/>
          <w:iCs/>
        </w:rPr>
        <w:t xml:space="preserve"> harmony here, a different kind of cosmic order."</w:t>
      </w:r>
    </w:p>
    <w:p w14:paraId="25BCDF59" w14:textId="285CB1DD" w:rsidR="00D85316" w:rsidRPr="001D31F7" w:rsidRDefault="001D31F7" w:rsidP="00D85316">
      <w:pPr>
        <w:pStyle w:val="a9"/>
        <w:ind w:left="360"/>
        <w:rPr>
          <w:rtl/>
        </w:rPr>
      </w:pPr>
      <w:r w:rsidRPr="001D31F7">
        <w:rPr>
          <w:rFonts w:hint="eastAsia"/>
          <w:rtl/>
        </w:rPr>
        <w:t>החיבור</w:t>
      </w:r>
      <w:r w:rsidRPr="001D31F7">
        <w:rPr>
          <w:rtl/>
        </w:rPr>
        <w:t xml:space="preserve"> </w:t>
      </w:r>
      <w:r w:rsidRPr="001D31F7">
        <w:rPr>
          <w:rFonts w:hint="eastAsia"/>
          <w:rtl/>
        </w:rPr>
        <w:t>עם</w:t>
      </w:r>
      <w:r w:rsidRPr="001D31F7">
        <w:rPr>
          <w:rtl/>
        </w:rPr>
        <w:t xml:space="preserve"> </w:t>
      </w:r>
      <w:r w:rsidRPr="001D31F7">
        <w:rPr>
          <w:rFonts w:hint="eastAsia"/>
          <w:rtl/>
        </w:rPr>
        <w:t>העובדים</w:t>
      </w:r>
      <w:r w:rsidRPr="001D31F7">
        <w:rPr>
          <w:rtl/>
        </w:rPr>
        <w:t xml:space="preserve"> </w:t>
      </w:r>
      <w:r w:rsidRPr="001D31F7">
        <w:rPr>
          <w:rFonts w:hint="eastAsia"/>
          <w:rtl/>
        </w:rPr>
        <w:t>האחרים</w:t>
      </w:r>
      <w:r w:rsidRPr="001D31F7">
        <w:rPr>
          <w:rtl/>
        </w:rPr>
        <w:t xml:space="preserve"> </w:t>
      </w:r>
      <w:r w:rsidRPr="001D31F7">
        <w:rPr>
          <w:rFonts w:hint="eastAsia"/>
          <w:rtl/>
        </w:rPr>
        <w:t>נשאר</w:t>
      </w:r>
      <w:r w:rsidRPr="001D31F7">
        <w:rPr>
          <w:rtl/>
        </w:rPr>
        <w:t xml:space="preserve"> </w:t>
      </w:r>
      <w:r w:rsidRPr="001D31F7">
        <w:rPr>
          <w:rFonts w:hint="eastAsia"/>
          <w:rtl/>
        </w:rPr>
        <w:t>בעיקר</w:t>
      </w:r>
      <w:r w:rsidRPr="001D31F7">
        <w:rPr>
          <w:rtl/>
        </w:rPr>
        <w:t xml:space="preserve"> </w:t>
      </w:r>
      <w:r w:rsidRPr="001D31F7">
        <w:rPr>
          <w:rFonts w:hint="eastAsia"/>
          <w:rtl/>
        </w:rPr>
        <w:t>כציר</w:t>
      </w:r>
      <w:r w:rsidRPr="001D31F7">
        <w:rPr>
          <w:rtl/>
        </w:rPr>
        <w:t xml:space="preserve"> </w:t>
      </w:r>
      <w:r w:rsidRPr="001D31F7">
        <w:rPr>
          <w:rFonts w:hint="eastAsia"/>
          <w:rtl/>
        </w:rPr>
        <w:t>פונקציונלי</w:t>
      </w:r>
      <w:r w:rsidRPr="001D31F7">
        <w:rPr>
          <w:rtl/>
        </w:rPr>
        <w:t xml:space="preserve">, </w:t>
      </w:r>
      <w:r w:rsidRPr="001D31F7">
        <w:rPr>
          <w:rFonts w:hint="eastAsia"/>
          <w:rtl/>
        </w:rPr>
        <w:t>ולא</w:t>
      </w:r>
      <w:r w:rsidRPr="001D31F7">
        <w:rPr>
          <w:rtl/>
        </w:rPr>
        <w:t xml:space="preserve"> </w:t>
      </w:r>
      <w:r w:rsidRPr="001D31F7">
        <w:rPr>
          <w:rFonts w:hint="eastAsia"/>
          <w:rtl/>
        </w:rPr>
        <w:t>גרם</w:t>
      </w:r>
      <w:r w:rsidRPr="001D31F7">
        <w:rPr>
          <w:rtl/>
        </w:rPr>
        <w:t xml:space="preserve"> </w:t>
      </w:r>
      <w:r w:rsidRPr="001D31F7">
        <w:rPr>
          <w:rFonts w:hint="eastAsia"/>
          <w:rtl/>
        </w:rPr>
        <w:t>לו</w:t>
      </w:r>
      <w:r w:rsidRPr="001D31F7">
        <w:rPr>
          <w:rtl/>
        </w:rPr>
        <w:t xml:space="preserve"> </w:t>
      </w:r>
      <w:r w:rsidRPr="001D31F7">
        <w:rPr>
          <w:rFonts w:hint="eastAsia"/>
          <w:rtl/>
        </w:rPr>
        <w:t>להתמודד</w:t>
      </w:r>
      <w:r w:rsidRPr="001D31F7">
        <w:rPr>
          <w:rtl/>
        </w:rPr>
        <w:t xml:space="preserve"> </w:t>
      </w:r>
      <w:r w:rsidRPr="001D31F7">
        <w:rPr>
          <w:rFonts w:hint="eastAsia"/>
          <w:rtl/>
        </w:rPr>
        <w:t>עם</w:t>
      </w:r>
      <w:r w:rsidRPr="001D31F7">
        <w:rPr>
          <w:rtl/>
        </w:rPr>
        <w:t xml:space="preserve"> </w:t>
      </w:r>
      <w:r w:rsidRPr="001D31F7">
        <w:rPr>
          <w:rFonts w:hint="eastAsia"/>
          <w:rtl/>
        </w:rPr>
        <w:t>זהותו</w:t>
      </w:r>
      <w:r w:rsidRPr="001D31F7">
        <w:rPr>
          <w:rtl/>
        </w:rPr>
        <w:t xml:space="preserve"> </w:t>
      </w:r>
      <w:r w:rsidRPr="001D31F7">
        <w:rPr>
          <w:rFonts w:hint="eastAsia"/>
          <w:rtl/>
        </w:rPr>
        <w:t>לעומק</w:t>
      </w:r>
      <w:r>
        <w:rPr>
          <w:rFonts w:hint="cs"/>
          <w:rtl/>
        </w:rPr>
        <w:t>.</w:t>
      </w:r>
    </w:p>
    <w:p w14:paraId="76E9C642" w14:textId="77777777" w:rsidR="001D31F7" w:rsidRPr="00D85316" w:rsidRDefault="001D31F7" w:rsidP="00D85316">
      <w:pPr>
        <w:pStyle w:val="a9"/>
        <w:ind w:left="360"/>
        <w:rPr>
          <w:rtl/>
        </w:rPr>
      </w:pPr>
    </w:p>
    <w:p w14:paraId="54028B66" w14:textId="52D915F6" w:rsidR="00D85316" w:rsidRDefault="001D31F7" w:rsidP="001D31F7">
      <w:pPr>
        <w:pStyle w:val="a9"/>
        <w:numPr>
          <w:ilvl w:val="0"/>
          <w:numId w:val="8"/>
        </w:numPr>
        <w:bidi w:val="0"/>
        <w:rPr>
          <w:rtl/>
        </w:rPr>
      </w:pPr>
      <w:r w:rsidRPr="001D31F7">
        <w:rPr>
          <w:i/>
          <w:iCs/>
          <w:rtl/>
        </w:rPr>
        <w:t>"</w:t>
      </w:r>
      <w:r w:rsidRPr="001D31F7">
        <w:rPr>
          <w:i/>
          <w:iCs/>
        </w:rPr>
        <w:t>It was a world of exactitude, of measurements and mathematics—the antithesis of his fluid, interpretive craft. Yet Elias had found an unexpected harmony here, a different kind of cosmic order</w:t>
      </w:r>
      <w:r w:rsidRPr="001D31F7">
        <w:rPr>
          <w:i/>
          <w:iCs/>
          <w:rtl/>
        </w:rPr>
        <w:t>."</w:t>
      </w:r>
    </w:p>
    <w:p w14:paraId="784660B0" w14:textId="6AA31284" w:rsidR="001D31F7" w:rsidRDefault="001D31F7" w:rsidP="001D31F7">
      <w:pPr>
        <w:ind w:left="360"/>
        <w:rPr>
          <w:rtl/>
        </w:rPr>
      </w:pPr>
      <w:r>
        <w:rPr>
          <w:rFonts w:hint="cs"/>
          <w:rtl/>
        </w:rPr>
        <w:t xml:space="preserve">כאן, </w:t>
      </w:r>
      <w:r w:rsidRPr="001D31F7">
        <w:rPr>
          <w:rtl/>
        </w:rPr>
        <w:t>מתואר הניגוד בין עולמו של אליאס לבין סביבת העבודה התעשייתית, אך לא נרמז שיש לכך השפעה עמוקה על דמותו או תהליך שינוי פנימי</w:t>
      </w:r>
      <w:r w:rsidRPr="001D31F7">
        <w:t>.</w:t>
      </w:r>
      <w:r>
        <w:rPr>
          <w:rFonts w:hint="cs"/>
          <w:rtl/>
        </w:rPr>
        <w:t xml:space="preserve"> אין עימות פנימי או שינוי ערכים שמובילים לעומק מסוים.</w:t>
      </w:r>
    </w:p>
    <w:p w14:paraId="79E80E44" w14:textId="77777777" w:rsidR="001D31F7" w:rsidRDefault="001D31F7" w:rsidP="001D31F7">
      <w:pPr>
        <w:rPr>
          <w:rtl/>
        </w:rPr>
      </w:pPr>
    </w:p>
    <w:p w14:paraId="5C3FC6E4" w14:textId="77777777" w:rsidR="001D31F7" w:rsidRPr="00D85316" w:rsidRDefault="001D31F7" w:rsidP="00D85316">
      <w:pPr>
        <w:pStyle w:val="a9"/>
        <w:ind w:left="360"/>
        <w:rPr>
          <w:b/>
          <w:bCs/>
          <w:rtl/>
        </w:rPr>
      </w:pPr>
    </w:p>
    <w:p w14:paraId="2F228812" w14:textId="1B5591CC" w:rsidR="00D85316" w:rsidRPr="00D85316" w:rsidRDefault="00D85316" w:rsidP="001D31F7">
      <w:pPr>
        <w:pStyle w:val="a9"/>
        <w:ind w:left="360"/>
        <w:rPr>
          <w:rtl/>
        </w:rPr>
      </w:pPr>
      <w:r w:rsidRPr="00D85316">
        <w:rPr>
          <w:rFonts w:hint="eastAsia"/>
          <w:b/>
          <w:bCs/>
          <w:rtl/>
        </w:rPr>
        <w:t>בגרסה</w:t>
      </w:r>
      <w:r w:rsidRPr="00D85316">
        <w:rPr>
          <w:b/>
          <w:bCs/>
          <w:rtl/>
        </w:rPr>
        <w:t xml:space="preserve"> </w:t>
      </w:r>
      <w:r w:rsidRPr="00D85316">
        <w:rPr>
          <w:rFonts w:hint="eastAsia"/>
          <w:b/>
          <w:bCs/>
          <w:rtl/>
        </w:rPr>
        <w:t>המשופרת</w:t>
      </w:r>
      <w:r w:rsidRPr="00D85316">
        <w:rPr>
          <w:rtl/>
        </w:rPr>
        <w:t xml:space="preserve">, </w:t>
      </w:r>
      <w:r w:rsidR="001D31F7" w:rsidRPr="001D31F7">
        <w:rPr>
          <w:rtl/>
        </w:rPr>
        <w:t>חלק הדמויות תורם באופן מובהק להתפתחותו הפסיכולוגית והאישית של אליאס</w:t>
      </w:r>
      <w:r w:rsidR="001D31F7">
        <w:rPr>
          <w:rFonts w:hint="cs"/>
          <w:rtl/>
        </w:rPr>
        <w:t xml:space="preserve">. </w:t>
      </w:r>
      <w:r>
        <w:rPr>
          <w:rFonts w:hint="cs"/>
          <w:rtl/>
        </w:rPr>
        <w:t>לדוגמה:</w:t>
      </w:r>
    </w:p>
    <w:p w14:paraId="5ACAD68E" w14:textId="77777777" w:rsidR="00D85316" w:rsidRPr="00D85316" w:rsidRDefault="00D85316" w:rsidP="00D85316">
      <w:pPr>
        <w:pStyle w:val="a9"/>
        <w:ind w:left="360"/>
        <w:rPr>
          <w:b/>
          <w:bCs/>
          <w:rtl/>
        </w:rPr>
      </w:pPr>
    </w:p>
    <w:p w14:paraId="7ABCE9CB" w14:textId="77777777" w:rsidR="001D31F7" w:rsidRDefault="001D31F7" w:rsidP="001D31F7">
      <w:pPr>
        <w:pStyle w:val="a9"/>
        <w:numPr>
          <w:ilvl w:val="0"/>
          <w:numId w:val="8"/>
        </w:numPr>
        <w:bidi w:val="0"/>
        <w:rPr>
          <w:rtl/>
        </w:rPr>
      </w:pPr>
      <w:r w:rsidRPr="001D31F7">
        <w:rPr>
          <w:i/>
          <w:iCs/>
        </w:rPr>
        <w:t>"I've always lived between worlds," Elias confided to Vera... "Too scientific for the mystics, too mystical for the scientists."</w:t>
      </w:r>
    </w:p>
    <w:p w14:paraId="21952714" w14:textId="062FD8F0" w:rsidR="00D85316" w:rsidRDefault="001D31F7" w:rsidP="001D31F7">
      <w:pPr>
        <w:pStyle w:val="a9"/>
        <w:ind w:left="360"/>
        <w:rPr>
          <w:rtl/>
        </w:rPr>
      </w:pPr>
      <w:r w:rsidRPr="001D31F7">
        <w:rPr>
          <w:rtl/>
        </w:rPr>
        <w:t>הקשרים מעמיקים ומאתגרים אותו להגדיר מחדש את זהותו – לא רק כאסטרולוג אלא כמגשר בין עולמות</w:t>
      </w:r>
      <w:r>
        <w:rPr>
          <w:rFonts w:hint="cs"/>
          <w:rtl/>
        </w:rPr>
        <w:t>.</w:t>
      </w:r>
    </w:p>
    <w:p w14:paraId="091BDC53" w14:textId="77777777" w:rsidR="001D31F7" w:rsidRPr="00D85316" w:rsidRDefault="001D31F7" w:rsidP="001D31F7">
      <w:pPr>
        <w:pStyle w:val="a9"/>
        <w:ind w:left="360"/>
        <w:rPr>
          <w:rtl/>
        </w:rPr>
      </w:pPr>
    </w:p>
    <w:p w14:paraId="19EF63CA" w14:textId="77777777" w:rsidR="00353CC3" w:rsidRPr="00353CC3" w:rsidRDefault="00353CC3" w:rsidP="00353CC3">
      <w:pPr>
        <w:pStyle w:val="a9"/>
        <w:numPr>
          <w:ilvl w:val="0"/>
          <w:numId w:val="8"/>
        </w:numPr>
        <w:bidi w:val="0"/>
        <w:rPr>
          <w:i/>
          <w:iCs/>
        </w:rPr>
      </w:pPr>
      <w:r w:rsidRPr="00353CC3">
        <w:rPr>
          <w:i/>
          <w:iCs/>
          <w:rtl/>
        </w:rPr>
        <w:t>"</w:t>
      </w:r>
      <w:r w:rsidRPr="00353CC3">
        <w:rPr>
          <w:i/>
          <w:iCs/>
        </w:rPr>
        <w:t>Perhaps that's your strength," she replied... "We need bridges, not walls</w:t>
      </w:r>
      <w:r w:rsidRPr="00353CC3">
        <w:rPr>
          <w:i/>
          <w:iCs/>
          <w:rtl/>
        </w:rPr>
        <w:t>."</w:t>
      </w:r>
    </w:p>
    <w:p w14:paraId="377D14E3" w14:textId="3C7B901D" w:rsidR="00353CC3" w:rsidRDefault="00353CC3" w:rsidP="00353CC3">
      <w:pPr>
        <w:pStyle w:val="a9"/>
        <w:ind w:left="360"/>
        <w:rPr>
          <w:rtl/>
        </w:rPr>
      </w:pPr>
      <w:r>
        <w:rPr>
          <w:rFonts w:hint="cs"/>
          <w:rtl/>
        </w:rPr>
        <w:t>ו</w:t>
      </w:r>
      <w:r w:rsidRPr="00353CC3">
        <w:rPr>
          <w:rtl/>
        </w:rPr>
        <w:t>רה עצמה הופכת לדמות מפתח בהתמרה האישית של אליאס. דבריה מעצבים את ההבנה שלו את עצמו ואת ייעודו</w:t>
      </w:r>
      <w:r>
        <w:rPr>
          <w:rFonts w:hint="cs"/>
          <w:rtl/>
        </w:rPr>
        <w:t>.</w:t>
      </w:r>
    </w:p>
    <w:p w14:paraId="21996B64" w14:textId="77777777" w:rsidR="00353CC3" w:rsidRPr="00D85316" w:rsidRDefault="00353CC3" w:rsidP="00353CC3">
      <w:pPr>
        <w:pStyle w:val="a9"/>
        <w:ind w:left="360"/>
        <w:rPr>
          <w:rtl/>
        </w:rPr>
      </w:pPr>
    </w:p>
    <w:p w14:paraId="2DB87A93" w14:textId="77777777" w:rsidR="00353CC3" w:rsidRDefault="00353CC3" w:rsidP="00353CC3">
      <w:pPr>
        <w:pStyle w:val="a9"/>
        <w:numPr>
          <w:ilvl w:val="0"/>
          <w:numId w:val="8"/>
        </w:numPr>
        <w:bidi w:val="0"/>
        <w:rPr>
          <w:rtl/>
        </w:rPr>
      </w:pPr>
      <w:r w:rsidRPr="00353CC3">
        <w:rPr>
          <w:i/>
          <w:iCs/>
        </w:rPr>
        <w:t>"Elias forwarded the emails to his personal account, his hands trembling. The stars had led him to this moment of choice..."</w:t>
      </w:r>
    </w:p>
    <w:p w14:paraId="416DCA91" w14:textId="77777777" w:rsidR="00353CC3" w:rsidRDefault="00353CC3" w:rsidP="00353CC3">
      <w:pPr>
        <w:pStyle w:val="a9"/>
        <w:ind w:left="360"/>
        <w:rPr>
          <w:rtl/>
        </w:rPr>
      </w:pPr>
    </w:p>
    <w:p w14:paraId="5FFC9E88" w14:textId="11EF9332" w:rsidR="00D85316" w:rsidRPr="00D85316" w:rsidRDefault="00353CC3" w:rsidP="00353CC3">
      <w:pPr>
        <w:pStyle w:val="a9"/>
        <w:ind w:left="360"/>
        <w:rPr>
          <w:rtl/>
        </w:rPr>
      </w:pPr>
      <w:r w:rsidRPr="00353CC3">
        <w:rPr>
          <w:rtl/>
        </w:rPr>
        <w:t>גם הקשרים עם שאר הדמויות</w:t>
      </w:r>
      <w:r>
        <w:rPr>
          <w:rFonts w:hint="cs"/>
          <w:rtl/>
        </w:rPr>
        <w:t>,</w:t>
      </w:r>
      <w:r w:rsidRPr="00353CC3">
        <w:rPr>
          <w:rtl/>
        </w:rPr>
        <w:t xml:space="preserve"> למשל מרקו, עובדי הלילה, וריצ'רד </w:t>
      </w:r>
      <w:proofErr w:type="spellStart"/>
      <w:r w:rsidRPr="00353CC3">
        <w:rPr>
          <w:rtl/>
        </w:rPr>
        <w:t>גרייסון</w:t>
      </w:r>
      <w:proofErr w:type="spellEnd"/>
      <w:r w:rsidRPr="00353CC3">
        <w:rPr>
          <w:rtl/>
        </w:rPr>
        <w:t xml:space="preserve"> – אינם רק רקע לעלילה אלא זרזים להכרעות מוסריות שבונות את אישיותו</w:t>
      </w:r>
      <w:r>
        <w:rPr>
          <w:rFonts w:hint="cs"/>
          <w:rtl/>
        </w:rPr>
        <w:t>.</w:t>
      </w:r>
    </w:p>
    <w:p w14:paraId="43694508" w14:textId="2EEEAD2C" w:rsidR="00D85316" w:rsidRDefault="00D85316" w:rsidP="00D85316">
      <w:pPr>
        <w:pStyle w:val="a9"/>
        <w:ind w:left="360"/>
        <w:rPr>
          <w:b/>
          <w:bCs/>
          <w:rtl/>
        </w:rPr>
      </w:pPr>
      <w:r>
        <w:rPr>
          <w:b/>
          <w:bCs/>
          <w:rtl/>
        </w:rPr>
        <w:br/>
      </w:r>
      <w:r>
        <w:rPr>
          <w:rFonts w:hint="cs"/>
          <w:b/>
          <w:bCs/>
          <w:rtl/>
        </w:rPr>
        <w:t xml:space="preserve"> </w:t>
      </w:r>
    </w:p>
    <w:p w14:paraId="185DC9CD" w14:textId="1A56F6C7" w:rsidR="00D85316" w:rsidRDefault="00D85316" w:rsidP="00353CC3">
      <w:pPr>
        <w:pStyle w:val="a9"/>
        <w:ind w:left="360"/>
        <w:rPr>
          <w:b/>
          <w:bCs/>
          <w:rtl/>
        </w:rPr>
      </w:pPr>
      <w:r w:rsidRPr="00D85316">
        <w:rPr>
          <w:b/>
          <w:bCs/>
          <w:rtl/>
        </w:rPr>
        <w:t xml:space="preserve">בגרסה המקורית, </w:t>
      </w:r>
      <w:r w:rsidR="00353CC3" w:rsidRPr="00353CC3">
        <w:rPr>
          <w:b/>
          <w:bCs/>
          <w:rtl/>
        </w:rPr>
        <w:t>הדמויות שימשו בעיקר לתמיכה בתמה או לאווירה</w:t>
      </w:r>
      <w:r w:rsidR="00353CC3">
        <w:rPr>
          <w:rFonts w:hint="cs"/>
          <w:b/>
          <w:bCs/>
          <w:rtl/>
        </w:rPr>
        <w:t xml:space="preserve">. לעומת זאת, </w:t>
      </w:r>
      <w:r w:rsidR="00353CC3" w:rsidRPr="00353CC3">
        <w:rPr>
          <w:b/>
          <w:bCs/>
          <w:rtl/>
        </w:rPr>
        <w:t>בגרסה המשופרת הן ממלאות תפקיד מהותי בבניית הדמות הראשית. ההשפעה של ורה, של העובדים, ושל ריצ'רד היא ישירה, מעמיקה, ויוצרת שינוי אמיתי בזהות ובפעולה של אליאס. בכך, חלק זה עבר משימוש סמלי בלבד למנוע דרמטי מרכזי – והציון שופר בהתאם</w:t>
      </w:r>
      <w:r w:rsidR="00353CC3" w:rsidRPr="00353CC3">
        <w:rPr>
          <w:b/>
          <w:bCs/>
        </w:rPr>
        <w:t>.</w:t>
      </w:r>
    </w:p>
    <w:p w14:paraId="34BE8B10" w14:textId="77777777" w:rsidR="00353CC3" w:rsidRDefault="00353CC3" w:rsidP="00353CC3">
      <w:pPr>
        <w:pStyle w:val="a9"/>
        <w:ind w:left="360"/>
        <w:rPr>
          <w:b/>
          <w:bCs/>
          <w:rtl/>
        </w:rPr>
      </w:pPr>
    </w:p>
    <w:p w14:paraId="7BE279C1" w14:textId="77777777" w:rsidR="00353CC3" w:rsidRPr="00353CC3" w:rsidRDefault="00353CC3" w:rsidP="00353CC3">
      <w:pPr>
        <w:pStyle w:val="a9"/>
        <w:ind w:left="360"/>
        <w:rPr>
          <w:b/>
          <w:bCs/>
          <w:rtl/>
        </w:rPr>
      </w:pPr>
    </w:p>
    <w:p w14:paraId="40E01A72" w14:textId="57D12D9D" w:rsidR="00D85316" w:rsidRPr="00D85316" w:rsidRDefault="00D85316" w:rsidP="00D85316">
      <w:pPr>
        <w:pStyle w:val="a9"/>
        <w:ind w:left="360"/>
        <w:rPr>
          <w:b/>
          <w:bCs/>
          <w:u w:val="single"/>
          <w:rtl/>
        </w:rPr>
      </w:pPr>
      <w:r w:rsidRPr="00D85316">
        <w:rPr>
          <w:rFonts w:hint="cs"/>
          <w:b/>
          <w:bCs/>
          <w:u w:val="single"/>
          <w:rtl/>
        </w:rPr>
        <w:t>דוגמה ל</w:t>
      </w:r>
      <w:r w:rsidRPr="00D85316">
        <w:rPr>
          <w:b/>
          <w:bCs/>
          <w:u w:val="single"/>
          <w:rtl/>
        </w:rPr>
        <w:t xml:space="preserve">שיפור </w:t>
      </w:r>
      <w:r>
        <w:rPr>
          <w:rFonts w:hint="cs"/>
          <w:b/>
          <w:bCs/>
          <w:u w:val="single"/>
          <w:rtl/>
        </w:rPr>
        <w:t>חלק</w:t>
      </w:r>
      <w:r w:rsidRPr="00D85316">
        <w:rPr>
          <w:b/>
          <w:bCs/>
          <w:u w:val="single"/>
          <w:rtl/>
        </w:rPr>
        <w:t xml:space="preserve"> </w:t>
      </w:r>
      <w:r>
        <w:rPr>
          <w:rFonts w:hint="cs"/>
          <w:b/>
          <w:bCs/>
          <w:u w:val="single"/>
          <w:rtl/>
        </w:rPr>
        <w:t>"מלאכת הכתיבה"</w:t>
      </w:r>
      <w:r w:rsidRPr="00D85316">
        <w:rPr>
          <w:b/>
          <w:bCs/>
          <w:u w:val="single"/>
          <w:rtl/>
        </w:rPr>
        <w:t xml:space="preserve"> בעקבות ההמלצות האוטומטיות</w:t>
      </w:r>
      <w:r w:rsidRPr="00D85316">
        <w:rPr>
          <w:rFonts w:hint="cs"/>
          <w:b/>
          <w:bCs/>
          <w:u w:val="single"/>
          <w:rtl/>
        </w:rPr>
        <w:t>:</w:t>
      </w:r>
    </w:p>
    <w:p w14:paraId="706357CF" w14:textId="36F2E2CF" w:rsidR="00D85316" w:rsidRDefault="00D85316" w:rsidP="00353CC3">
      <w:pPr>
        <w:pStyle w:val="a9"/>
        <w:ind w:left="360"/>
        <w:rPr>
          <w:b/>
          <w:bCs/>
        </w:rPr>
      </w:pPr>
      <w:r>
        <w:rPr>
          <w:rFonts w:hint="cs"/>
          <w:b/>
          <w:bCs/>
          <w:rtl/>
        </w:rPr>
        <w:t xml:space="preserve">שם הסיפור : </w:t>
      </w:r>
      <w:r w:rsidR="00353CC3" w:rsidRPr="00353CC3">
        <w:rPr>
          <w:b/>
          <w:bCs/>
          <w:i/>
          <w:iCs/>
        </w:rPr>
        <w:t>The Uprising at Blackrock Mine</w:t>
      </w:r>
    </w:p>
    <w:p w14:paraId="2E2C9C95" w14:textId="4AB121F1" w:rsidR="00D85316" w:rsidRDefault="00D85316" w:rsidP="00D85316">
      <w:pPr>
        <w:pStyle w:val="a9"/>
        <w:ind w:left="360"/>
        <w:rPr>
          <w:b/>
          <w:bCs/>
          <w:rtl/>
        </w:rPr>
      </w:pPr>
      <w:r>
        <w:rPr>
          <w:rFonts w:hint="cs"/>
          <w:b/>
          <w:bCs/>
          <w:rtl/>
        </w:rPr>
        <w:t xml:space="preserve">בסיפור זה נרשם שיפור בחלק </w:t>
      </w:r>
      <w:r w:rsidR="00353CC3">
        <w:rPr>
          <w:rFonts w:hint="cs"/>
          <w:b/>
          <w:bCs/>
          <w:rtl/>
        </w:rPr>
        <w:t>מלאכת הכתיבה</w:t>
      </w:r>
      <w:r>
        <w:rPr>
          <w:rFonts w:hint="cs"/>
          <w:b/>
          <w:bCs/>
          <w:rtl/>
        </w:rPr>
        <w:t xml:space="preserve"> מציון של 0.</w:t>
      </w:r>
      <w:r w:rsidR="00353CC3">
        <w:rPr>
          <w:rFonts w:hint="cs"/>
          <w:b/>
          <w:bCs/>
          <w:rtl/>
        </w:rPr>
        <w:t>8375</w:t>
      </w:r>
      <w:r>
        <w:rPr>
          <w:rFonts w:hint="cs"/>
          <w:b/>
          <w:bCs/>
          <w:rtl/>
        </w:rPr>
        <w:t xml:space="preserve"> </w:t>
      </w:r>
      <w:r w:rsidR="00353CC3">
        <w:rPr>
          <w:rFonts w:hint="cs"/>
          <w:b/>
          <w:bCs/>
          <w:rtl/>
        </w:rPr>
        <w:t>ל1</w:t>
      </w:r>
      <w:r>
        <w:rPr>
          <w:rFonts w:hint="cs"/>
          <w:b/>
          <w:bCs/>
          <w:rtl/>
        </w:rPr>
        <w:t xml:space="preserve"> . להלן כמה</w:t>
      </w:r>
    </w:p>
    <w:p w14:paraId="654CD405" w14:textId="77777777" w:rsidR="00D85316" w:rsidRDefault="00D85316" w:rsidP="00D85316">
      <w:pPr>
        <w:pStyle w:val="a9"/>
        <w:ind w:left="360"/>
        <w:rPr>
          <w:b/>
          <w:bCs/>
          <w:rtl/>
        </w:rPr>
      </w:pPr>
      <w:r>
        <w:rPr>
          <w:rFonts w:hint="cs"/>
          <w:b/>
          <w:bCs/>
          <w:rtl/>
        </w:rPr>
        <w:t>דוגמאות שיתארו את השיפור בחלק זה.</w:t>
      </w:r>
    </w:p>
    <w:p w14:paraId="621042C9" w14:textId="77777777" w:rsidR="00D85316" w:rsidRDefault="00D85316" w:rsidP="00D85316">
      <w:pPr>
        <w:pStyle w:val="a9"/>
        <w:ind w:left="360"/>
        <w:rPr>
          <w:b/>
          <w:bCs/>
          <w:rtl/>
        </w:rPr>
      </w:pPr>
    </w:p>
    <w:p w14:paraId="6B6533B1" w14:textId="3675333F" w:rsidR="00D85316" w:rsidRDefault="00D85316" w:rsidP="00353CC3">
      <w:pPr>
        <w:pStyle w:val="a9"/>
        <w:ind w:left="360"/>
        <w:rPr>
          <w:b/>
          <w:bCs/>
          <w:rtl/>
        </w:rPr>
      </w:pPr>
      <w:r w:rsidRPr="00D85316">
        <w:rPr>
          <w:rFonts w:hint="eastAsia"/>
          <w:b/>
          <w:bCs/>
          <w:rtl/>
        </w:rPr>
        <w:t>ב</w:t>
      </w:r>
      <w:r>
        <w:rPr>
          <w:rFonts w:hint="cs"/>
          <w:b/>
          <w:bCs/>
          <w:rtl/>
        </w:rPr>
        <w:t>גרסה</w:t>
      </w:r>
      <w:r w:rsidRPr="00D85316">
        <w:rPr>
          <w:b/>
          <w:bCs/>
          <w:rtl/>
        </w:rPr>
        <w:t xml:space="preserve"> </w:t>
      </w:r>
      <w:r w:rsidRPr="00D85316">
        <w:rPr>
          <w:rFonts w:hint="eastAsia"/>
          <w:b/>
          <w:bCs/>
          <w:rtl/>
        </w:rPr>
        <w:t>המקורית</w:t>
      </w:r>
      <w:r w:rsidRPr="00D85316">
        <w:rPr>
          <w:b/>
          <w:bCs/>
          <w:rtl/>
        </w:rPr>
        <w:t xml:space="preserve">, </w:t>
      </w:r>
      <w:r w:rsidR="00353CC3" w:rsidRPr="00353CC3">
        <w:rPr>
          <w:rtl/>
        </w:rPr>
        <w:t xml:space="preserve">סגנון הכתיבה היה אפקטיבי אך ניכר כי לעיתים נשען על תיאורים ישירים, מבנה ליניארי מדי </w:t>
      </w:r>
      <w:proofErr w:type="spellStart"/>
      <w:r w:rsidR="00353CC3" w:rsidRPr="00353CC3">
        <w:rPr>
          <w:rtl/>
        </w:rPr>
        <w:t>וחזרתיות</w:t>
      </w:r>
      <w:proofErr w:type="spellEnd"/>
      <w:r w:rsidR="00353CC3" w:rsidRPr="00353CC3">
        <w:rPr>
          <w:rtl/>
        </w:rPr>
        <w:t xml:space="preserve"> רעיונית. לדוגמה</w:t>
      </w:r>
      <w:r w:rsidR="00353CC3" w:rsidRPr="00353CC3">
        <w:t>:</w:t>
      </w:r>
    </w:p>
    <w:p w14:paraId="1D1F57F6" w14:textId="77777777" w:rsidR="00353CC3" w:rsidRPr="00D85316" w:rsidRDefault="00353CC3" w:rsidP="00353CC3">
      <w:pPr>
        <w:pStyle w:val="a9"/>
        <w:ind w:left="360"/>
        <w:rPr>
          <w:b/>
          <w:bCs/>
          <w:rtl/>
        </w:rPr>
      </w:pPr>
    </w:p>
    <w:p w14:paraId="6CFA59EB" w14:textId="5F17E8B6" w:rsidR="00D85316" w:rsidRPr="00D85316" w:rsidRDefault="00353CC3" w:rsidP="00353CC3">
      <w:pPr>
        <w:pStyle w:val="a9"/>
        <w:numPr>
          <w:ilvl w:val="0"/>
          <w:numId w:val="8"/>
        </w:numPr>
        <w:bidi w:val="0"/>
        <w:rPr>
          <w:b/>
          <w:bCs/>
          <w:rtl/>
        </w:rPr>
      </w:pPr>
      <w:r w:rsidRPr="00353CC3">
        <w:rPr>
          <w:i/>
          <w:iCs/>
          <w:rtl/>
        </w:rPr>
        <w:t>"</w:t>
      </w:r>
      <w:r w:rsidRPr="00353CC3">
        <w:rPr>
          <w:i/>
          <w:iCs/>
        </w:rPr>
        <w:t>Thomas pushed through the crowd. 'Enough! There will be no accusations without evidence. This settlement operates under law, not suspicion</w:t>
      </w:r>
      <w:r w:rsidRPr="00353CC3">
        <w:rPr>
          <w:i/>
          <w:iCs/>
          <w:rtl/>
        </w:rPr>
        <w:t>.'"</w:t>
      </w:r>
    </w:p>
    <w:p w14:paraId="59DB6A9C" w14:textId="57BCF7FF" w:rsidR="00D85316" w:rsidRDefault="00353CC3" w:rsidP="00353CC3">
      <w:pPr>
        <w:pStyle w:val="a9"/>
        <w:ind w:left="360"/>
        <w:rPr>
          <w:rtl/>
        </w:rPr>
      </w:pPr>
      <w:r w:rsidRPr="00353CC3">
        <w:rPr>
          <w:rtl/>
        </w:rPr>
        <w:t xml:space="preserve">המשפט אפקטיבי אך דיווחי </w:t>
      </w:r>
      <w:r>
        <w:rPr>
          <w:rFonts w:hint="cs"/>
          <w:rtl/>
        </w:rPr>
        <w:t>,</w:t>
      </w:r>
      <w:r w:rsidRPr="00353CC3">
        <w:rPr>
          <w:rtl/>
        </w:rPr>
        <w:t xml:space="preserve"> הוא "מספר" את רגשות הדמות והעלילה, מבלי להמחיש את עוצמת המתח באירוע</w:t>
      </w:r>
      <w:r>
        <w:rPr>
          <w:rFonts w:hint="cs"/>
          <w:rtl/>
        </w:rPr>
        <w:t>.</w:t>
      </w:r>
    </w:p>
    <w:p w14:paraId="412948F5" w14:textId="77777777" w:rsidR="00353CC3" w:rsidRDefault="00353CC3" w:rsidP="00353CC3">
      <w:pPr>
        <w:pStyle w:val="a9"/>
        <w:ind w:left="360"/>
        <w:rPr>
          <w:rtl/>
        </w:rPr>
      </w:pPr>
    </w:p>
    <w:p w14:paraId="705214AC" w14:textId="77777777" w:rsidR="00353CC3" w:rsidRDefault="00353CC3" w:rsidP="00353CC3">
      <w:pPr>
        <w:pStyle w:val="a9"/>
        <w:numPr>
          <w:ilvl w:val="0"/>
          <w:numId w:val="8"/>
        </w:numPr>
        <w:bidi w:val="0"/>
      </w:pPr>
      <w:r w:rsidRPr="00353CC3">
        <w:rPr>
          <w:i/>
          <w:iCs/>
        </w:rPr>
        <w:t>"The mine remains closed until we've cleansed it of evil," Matthias announced.</w:t>
      </w:r>
    </w:p>
    <w:p w14:paraId="1DC10998" w14:textId="7E5DD219" w:rsidR="00353CC3" w:rsidRDefault="00353CC3" w:rsidP="00353CC3">
      <w:pPr>
        <w:pStyle w:val="a9"/>
        <w:rPr>
          <w:rtl/>
        </w:rPr>
      </w:pPr>
      <w:r w:rsidRPr="00353CC3">
        <w:lastRenderedPageBreak/>
        <w:br/>
      </w:r>
      <w:r w:rsidRPr="00353CC3">
        <w:rPr>
          <w:rtl/>
        </w:rPr>
        <w:t>אמירה דרמטית, אך הדימויים נותרו שטחיים יחסית ולא נוצרת תחושת סכנה מוחשית בעזרת כתיבה סגנונית עשירה</w:t>
      </w:r>
      <w:r w:rsidRPr="00353CC3">
        <w:t>.</w:t>
      </w:r>
    </w:p>
    <w:p w14:paraId="3E5B2951" w14:textId="77777777" w:rsidR="00353CC3" w:rsidRPr="00D85316" w:rsidRDefault="00353CC3" w:rsidP="00353CC3">
      <w:pPr>
        <w:pStyle w:val="a9"/>
        <w:ind w:left="360"/>
        <w:rPr>
          <w:rtl/>
        </w:rPr>
      </w:pPr>
    </w:p>
    <w:p w14:paraId="6781178C" w14:textId="4B0F4E2F" w:rsidR="004F4B88" w:rsidRDefault="00D85316" w:rsidP="00353CC3">
      <w:pPr>
        <w:pStyle w:val="a9"/>
        <w:ind w:left="360"/>
        <w:rPr>
          <w:rtl/>
        </w:rPr>
      </w:pPr>
      <w:r w:rsidRPr="00D85316">
        <w:rPr>
          <w:rFonts w:hint="eastAsia"/>
          <w:b/>
          <w:bCs/>
          <w:rtl/>
        </w:rPr>
        <w:t>בגרסה</w:t>
      </w:r>
      <w:r w:rsidRPr="00D85316">
        <w:rPr>
          <w:b/>
          <w:bCs/>
          <w:rtl/>
        </w:rPr>
        <w:t xml:space="preserve"> </w:t>
      </w:r>
      <w:r w:rsidRPr="00D85316">
        <w:rPr>
          <w:rFonts w:hint="eastAsia"/>
          <w:b/>
          <w:bCs/>
          <w:rtl/>
        </w:rPr>
        <w:t>המשופרת</w:t>
      </w:r>
      <w:r w:rsidRPr="00D85316">
        <w:rPr>
          <w:b/>
          <w:bCs/>
          <w:rtl/>
        </w:rPr>
        <w:t xml:space="preserve">, </w:t>
      </w:r>
      <w:r w:rsidR="00353CC3" w:rsidRPr="00353CC3">
        <w:rPr>
          <w:rtl/>
        </w:rPr>
        <w:t>מורגש שיפור משמעותי בתחום מלאכת הכתיבה</w:t>
      </w:r>
      <w:r w:rsidR="00353CC3" w:rsidRPr="00353CC3">
        <w:t>:</w:t>
      </w:r>
      <w:r w:rsidR="00353CC3">
        <w:rPr>
          <w:rFonts w:hint="cs"/>
          <w:rtl/>
        </w:rPr>
        <w:t xml:space="preserve"> </w:t>
      </w:r>
      <w:r w:rsidR="00353CC3" w:rsidRPr="00353CC3">
        <w:rPr>
          <w:rtl/>
        </w:rPr>
        <w:t>השפה עשירה יותר ומדויקת</w:t>
      </w:r>
      <w:r w:rsidR="00353CC3">
        <w:rPr>
          <w:rFonts w:hint="cs"/>
          <w:rtl/>
        </w:rPr>
        <w:t xml:space="preserve">, </w:t>
      </w:r>
      <w:r w:rsidR="00353CC3" w:rsidRPr="00353CC3">
        <w:rPr>
          <w:rtl/>
        </w:rPr>
        <w:t>תיאורי סביבה משתמשים בחושים מגוונים (ראייה, שמיעה, ריח)</w:t>
      </w:r>
      <w:r w:rsidR="00353CC3">
        <w:rPr>
          <w:rFonts w:hint="cs"/>
          <w:rtl/>
        </w:rPr>
        <w:t xml:space="preserve">, </w:t>
      </w:r>
      <w:r w:rsidR="00353CC3" w:rsidRPr="00353CC3">
        <w:rPr>
          <w:rtl/>
        </w:rPr>
        <w:t>הדימויים חזקים ואטמוספריים</w:t>
      </w:r>
      <w:r w:rsidR="00353CC3">
        <w:rPr>
          <w:rFonts w:hint="cs"/>
          <w:rtl/>
        </w:rPr>
        <w:t xml:space="preserve"> ו</w:t>
      </w:r>
      <w:r w:rsidR="00353CC3" w:rsidRPr="00353CC3">
        <w:rPr>
          <w:rtl/>
        </w:rPr>
        <w:t>המבנה הקצבי יותר דרמטי ומתוזמן היטב</w:t>
      </w:r>
      <w:r w:rsidR="00353CC3" w:rsidRPr="00353CC3">
        <w:t>.</w:t>
      </w:r>
      <w:r w:rsidR="00353CC3">
        <w:rPr>
          <w:rFonts w:hint="cs"/>
          <w:rtl/>
        </w:rPr>
        <w:t xml:space="preserve"> לדוגמה:</w:t>
      </w:r>
    </w:p>
    <w:p w14:paraId="50B6ED61" w14:textId="77777777" w:rsidR="00353CC3" w:rsidRPr="004F4B88" w:rsidRDefault="00353CC3" w:rsidP="00353CC3">
      <w:pPr>
        <w:pStyle w:val="a9"/>
        <w:ind w:left="360"/>
        <w:rPr>
          <w:rtl/>
        </w:rPr>
      </w:pPr>
    </w:p>
    <w:p w14:paraId="47365B71" w14:textId="77777777" w:rsidR="00353CC3" w:rsidRDefault="00353CC3" w:rsidP="00353CC3">
      <w:pPr>
        <w:pStyle w:val="a9"/>
        <w:numPr>
          <w:ilvl w:val="0"/>
          <w:numId w:val="8"/>
        </w:numPr>
        <w:bidi w:val="0"/>
        <w:rPr>
          <w:i/>
          <w:iCs/>
          <w:rtl/>
        </w:rPr>
      </w:pPr>
      <w:r w:rsidRPr="00353CC3">
        <w:rPr>
          <w:i/>
          <w:iCs/>
        </w:rPr>
        <w:t>"The morning sun cast long shadows across the dusty settlement of Blackrock, a frontier mining town nestled between jagged mountains."</w:t>
      </w:r>
      <w:r w:rsidRPr="00353CC3">
        <w:rPr>
          <w:i/>
          <w:iCs/>
        </w:rPr>
        <w:br/>
      </w:r>
    </w:p>
    <w:p w14:paraId="1A7453D5" w14:textId="14BD8F7D" w:rsidR="00353CC3" w:rsidRDefault="00353CC3" w:rsidP="00353CC3">
      <w:pPr>
        <w:pStyle w:val="a9"/>
        <w:ind w:left="360"/>
        <w:rPr>
          <w:rtl/>
        </w:rPr>
      </w:pPr>
      <w:r w:rsidRPr="00353CC3">
        <w:rPr>
          <w:rtl/>
        </w:rPr>
        <w:t>פתיחה ויזואלית וחזקה המשלבת אור, צל, וסביבה באופן קולנועי</w:t>
      </w:r>
      <w:r w:rsidRPr="00353CC3">
        <w:t>.</w:t>
      </w:r>
    </w:p>
    <w:p w14:paraId="2B4F4ED2" w14:textId="77777777" w:rsidR="00353CC3" w:rsidRPr="00353CC3" w:rsidRDefault="00353CC3" w:rsidP="00353CC3">
      <w:pPr>
        <w:pStyle w:val="a9"/>
        <w:ind w:left="360"/>
      </w:pPr>
    </w:p>
    <w:p w14:paraId="4D5FF51A" w14:textId="77777777" w:rsidR="00353CC3" w:rsidRDefault="00353CC3" w:rsidP="00353CC3">
      <w:pPr>
        <w:pStyle w:val="a9"/>
        <w:numPr>
          <w:ilvl w:val="0"/>
          <w:numId w:val="8"/>
        </w:numPr>
        <w:bidi w:val="0"/>
        <w:rPr>
          <w:i/>
          <w:iCs/>
          <w:rtl/>
        </w:rPr>
      </w:pPr>
      <w:r w:rsidRPr="00353CC3">
        <w:rPr>
          <w:i/>
          <w:iCs/>
        </w:rPr>
        <w:t>"The acrid smell of sulfur and coal dust hung in the air... the constant drip of water... the distant echo of pickaxes... sounds that had become as familiar to him as his own heartbeat."</w:t>
      </w:r>
      <w:r w:rsidRPr="00353CC3">
        <w:rPr>
          <w:i/>
          <w:iCs/>
        </w:rPr>
        <w:br/>
      </w:r>
    </w:p>
    <w:p w14:paraId="7BC0CCBF" w14:textId="1C8FA2A9" w:rsidR="00353CC3" w:rsidRPr="00353CC3" w:rsidRDefault="00353CC3" w:rsidP="00353CC3">
      <w:pPr>
        <w:pStyle w:val="a9"/>
        <w:ind w:left="360"/>
      </w:pPr>
      <w:r w:rsidRPr="00353CC3">
        <w:rPr>
          <w:rtl/>
        </w:rPr>
        <w:t xml:space="preserve">תיאור </w:t>
      </w:r>
      <w:proofErr w:type="spellStart"/>
      <w:r w:rsidRPr="00353CC3">
        <w:rPr>
          <w:rtl/>
        </w:rPr>
        <w:t>רב־חושי</w:t>
      </w:r>
      <w:proofErr w:type="spellEnd"/>
      <w:r w:rsidRPr="00353CC3">
        <w:rPr>
          <w:rtl/>
        </w:rPr>
        <w:t xml:space="preserve"> (ריח, צליל, תחושה), שמייצר עומק סצנה נדיר ברמת כתיבה זו</w:t>
      </w:r>
      <w:r w:rsidRPr="00353CC3">
        <w:t>.</w:t>
      </w:r>
    </w:p>
    <w:p w14:paraId="66E9D8F2" w14:textId="77777777" w:rsidR="00353CC3" w:rsidRDefault="00353CC3" w:rsidP="00353CC3">
      <w:pPr>
        <w:pStyle w:val="a9"/>
        <w:ind w:left="360"/>
        <w:rPr>
          <w:i/>
          <w:iCs/>
        </w:rPr>
      </w:pPr>
    </w:p>
    <w:p w14:paraId="140C8C86" w14:textId="77777777" w:rsidR="00353CC3" w:rsidRDefault="00353CC3" w:rsidP="00353CC3">
      <w:pPr>
        <w:pStyle w:val="a9"/>
        <w:numPr>
          <w:ilvl w:val="0"/>
          <w:numId w:val="8"/>
        </w:numPr>
        <w:bidi w:val="0"/>
        <w:rPr>
          <w:i/>
          <w:iCs/>
          <w:rtl/>
        </w:rPr>
      </w:pPr>
      <w:r w:rsidRPr="00353CC3">
        <w:rPr>
          <w:i/>
          <w:iCs/>
        </w:rPr>
        <w:t>"Matthias smiled thinly. 'Not alone. I will accompany you... This is a spiritual matter.'"</w:t>
      </w:r>
      <w:r w:rsidRPr="00353CC3">
        <w:rPr>
          <w:i/>
          <w:iCs/>
        </w:rPr>
        <w:br/>
      </w:r>
    </w:p>
    <w:p w14:paraId="2E7BA855" w14:textId="0F56E7F0" w:rsidR="00353CC3" w:rsidRDefault="00353CC3" w:rsidP="00353CC3">
      <w:pPr>
        <w:pStyle w:val="a9"/>
        <w:ind w:left="360"/>
        <w:rPr>
          <w:rtl/>
        </w:rPr>
      </w:pPr>
      <w:r w:rsidRPr="00353CC3">
        <w:rPr>
          <w:rtl/>
        </w:rPr>
        <w:t xml:space="preserve">הדיאלוג מתוחכם ומובנה היטב, וכולל </w:t>
      </w:r>
      <w:proofErr w:type="spellStart"/>
      <w:r w:rsidRPr="00353CC3">
        <w:rPr>
          <w:rtl/>
        </w:rPr>
        <w:t>תת־טקסט</w:t>
      </w:r>
      <w:proofErr w:type="spellEnd"/>
      <w:r w:rsidRPr="00353CC3">
        <w:rPr>
          <w:rtl/>
        </w:rPr>
        <w:t xml:space="preserve"> ואיום מרומז</w:t>
      </w:r>
      <w:r w:rsidRPr="00353CC3">
        <w:t>.</w:t>
      </w:r>
    </w:p>
    <w:p w14:paraId="15EC7085" w14:textId="77777777" w:rsidR="00353CC3" w:rsidRPr="00353CC3" w:rsidRDefault="00353CC3" w:rsidP="00353CC3">
      <w:pPr>
        <w:pStyle w:val="a9"/>
        <w:ind w:left="360"/>
      </w:pPr>
    </w:p>
    <w:p w14:paraId="4C7C1AB0" w14:textId="77777777" w:rsidR="00353CC3" w:rsidRDefault="00353CC3" w:rsidP="00353CC3">
      <w:pPr>
        <w:pStyle w:val="a9"/>
        <w:numPr>
          <w:ilvl w:val="0"/>
          <w:numId w:val="8"/>
        </w:numPr>
        <w:bidi w:val="0"/>
        <w:rPr>
          <w:i/>
          <w:iCs/>
          <w:rtl/>
        </w:rPr>
      </w:pPr>
      <w:r w:rsidRPr="00353CC3">
        <w:rPr>
          <w:i/>
          <w:iCs/>
        </w:rPr>
        <w:t>"Inside the chamber, the ancient markings glowed with an unnatural blue light that cast eerie shadows across the rough-hewn walls."</w:t>
      </w:r>
      <w:r w:rsidRPr="00353CC3">
        <w:rPr>
          <w:i/>
          <w:iCs/>
        </w:rPr>
        <w:br/>
      </w:r>
    </w:p>
    <w:p w14:paraId="58F5A2EA" w14:textId="4077BC35" w:rsidR="00353CC3" w:rsidRDefault="00353CC3" w:rsidP="00353CC3">
      <w:pPr>
        <w:pStyle w:val="a9"/>
        <w:ind w:left="360"/>
        <w:rPr>
          <w:rtl/>
        </w:rPr>
      </w:pPr>
      <w:r w:rsidRPr="00353CC3">
        <w:rPr>
          <w:rtl/>
        </w:rPr>
        <w:t>שימוש באור, צבע, ודימוי חזותי ליצירת מתח דרמטי עמוק ומדויק</w:t>
      </w:r>
      <w:r w:rsidRPr="00353CC3">
        <w:t>.</w:t>
      </w:r>
    </w:p>
    <w:p w14:paraId="578961E4" w14:textId="77777777" w:rsidR="00353CC3" w:rsidRPr="00353CC3" w:rsidRDefault="00353CC3" w:rsidP="00353CC3">
      <w:pPr>
        <w:pStyle w:val="a9"/>
        <w:ind w:left="360"/>
      </w:pPr>
    </w:p>
    <w:p w14:paraId="07482A67" w14:textId="77777777" w:rsidR="00353CC3" w:rsidRDefault="00353CC3" w:rsidP="00353CC3">
      <w:pPr>
        <w:pStyle w:val="a9"/>
        <w:numPr>
          <w:ilvl w:val="0"/>
          <w:numId w:val="8"/>
        </w:numPr>
        <w:bidi w:val="0"/>
        <w:rPr>
          <w:i/>
          <w:iCs/>
        </w:rPr>
      </w:pPr>
      <w:r w:rsidRPr="00353CC3">
        <w:rPr>
          <w:i/>
          <w:iCs/>
        </w:rPr>
        <w:t>"The revelation transformed the tension in the room. Matthias's followers turned on him, their fear giving way to fury at being manipulated."</w:t>
      </w:r>
    </w:p>
    <w:p w14:paraId="217AAF94" w14:textId="1B60BEB2" w:rsidR="004F4B88" w:rsidRPr="00353CC3" w:rsidRDefault="00353CC3" w:rsidP="00DE6682">
      <w:pPr>
        <w:ind w:left="360"/>
        <w:rPr>
          <w:rtl/>
        </w:rPr>
      </w:pPr>
      <w:r w:rsidRPr="00353CC3">
        <w:rPr>
          <w:rtl/>
        </w:rPr>
        <w:t>שימוש דינמי בפעולה רגשית – מתיאור לתחושה, לשינוי רגשי, להשלכה דרמטית</w:t>
      </w:r>
      <w:r w:rsidRPr="00353CC3">
        <w:t>.</w:t>
      </w:r>
    </w:p>
    <w:p w14:paraId="114CBFB9" w14:textId="77777777" w:rsidR="006A03FF" w:rsidRPr="006A03FF" w:rsidRDefault="006A03FF" w:rsidP="006A03FF">
      <w:pPr>
        <w:pStyle w:val="a9"/>
        <w:ind w:left="360"/>
        <w:rPr>
          <w:b/>
          <w:bCs/>
        </w:rPr>
      </w:pPr>
      <w:r w:rsidRPr="006A03FF">
        <w:rPr>
          <w:b/>
          <w:bCs/>
          <w:rtl/>
        </w:rPr>
        <w:t>המעבר מכתיבה פונקציונלית לכתיבה סוחפת, עתירת תיאורים ומבנה נרטיבי מודע לעצמו, בולט לכל אורכו של הסיפור. איכות הכתיבה המשופרת היא מהותית</w:t>
      </w:r>
      <w:r w:rsidRPr="006A03FF">
        <w:rPr>
          <w:b/>
          <w:bCs/>
        </w:rPr>
        <w:t>:</w:t>
      </w:r>
    </w:p>
    <w:p w14:paraId="4863E39D" w14:textId="77777777" w:rsidR="006A03FF" w:rsidRPr="006A03FF" w:rsidRDefault="006A03FF" w:rsidP="006A03FF">
      <w:pPr>
        <w:pStyle w:val="a9"/>
        <w:numPr>
          <w:ilvl w:val="0"/>
          <w:numId w:val="10"/>
        </w:numPr>
        <w:rPr>
          <w:b/>
          <w:bCs/>
        </w:rPr>
      </w:pPr>
      <w:r w:rsidRPr="006A03FF">
        <w:rPr>
          <w:b/>
          <w:bCs/>
          <w:rtl/>
        </w:rPr>
        <w:t>תיאורי סביבה מורחבים יוצרים עולם חי ונושם</w:t>
      </w:r>
      <w:r w:rsidRPr="006A03FF">
        <w:rPr>
          <w:b/>
          <w:bCs/>
        </w:rPr>
        <w:t>.</w:t>
      </w:r>
    </w:p>
    <w:p w14:paraId="3B1FDBD9" w14:textId="77777777" w:rsidR="006A03FF" w:rsidRPr="006A03FF" w:rsidRDefault="006A03FF" w:rsidP="006A03FF">
      <w:pPr>
        <w:pStyle w:val="a9"/>
        <w:numPr>
          <w:ilvl w:val="0"/>
          <w:numId w:val="10"/>
        </w:numPr>
        <w:rPr>
          <w:b/>
          <w:bCs/>
        </w:rPr>
      </w:pPr>
      <w:r w:rsidRPr="006A03FF">
        <w:rPr>
          <w:b/>
          <w:bCs/>
          <w:rtl/>
        </w:rPr>
        <w:t>דיאלוגים מורכבים יותר</w:t>
      </w:r>
      <w:r w:rsidRPr="006A03FF">
        <w:rPr>
          <w:b/>
          <w:bCs/>
        </w:rPr>
        <w:t xml:space="preserve">, </w:t>
      </w:r>
      <w:r w:rsidRPr="006A03FF">
        <w:rPr>
          <w:b/>
          <w:bCs/>
          <w:rtl/>
        </w:rPr>
        <w:t>עם ניואנסים של רגש ותת-משמעות</w:t>
      </w:r>
      <w:r w:rsidRPr="006A03FF">
        <w:rPr>
          <w:b/>
          <w:bCs/>
        </w:rPr>
        <w:t>.</w:t>
      </w:r>
    </w:p>
    <w:p w14:paraId="5041D731" w14:textId="77777777" w:rsidR="006A03FF" w:rsidRPr="006A03FF" w:rsidRDefault="006A03FF" w:rsidP="006A03FF">
      <w:pPr>
        <w:pStyle w:val="a9"/>
        <w:numPr>
          <w:ilvl w:val="0"/>
          <w:numId w:val="10"/>
        </w:numPr>
        <w:rPr>
          <w:b/>
          <w:bCs/>
        </w:rPr>
      </w:pPr>
      <w:r w:rsidRPr="006A03FF">
        <w:rPr>
          <w:b/>
          <w:bCs/>
          <w:rtl/>
        </w:rPr>
        <w:t>שימוש מודע בקצב</w:t>
      </w:r>
      <w:r w:rsidRPr="006A03FF">
        <w:rPr>
          <w:b/>
          <w:bCs/>
        </w:rPr>
        <w:t xml:space="preserve">, </w:t>
      </w:r>
      <w:r w:rsidRPr="006A03FF">
        <w:rPr>
          <w:b/>
          <w:bCs/>
          <w:rtl/>
        </w:rPr>
        <w:t>מעברים חדים בין מתח לפעולה ולרגיעה</w:t>
      </w:r>
      <w:r w:rsidRPr="006A03FF">
        <w:rPr>
          <w:b/>
          <w:bCs/>
        </w:rPr>
        <w:t>.</w:t>
      </w:r>
    </w:p>
    <w:p w14:paraId="3DC2106A" w14:textId="7824F566" w:rsidR="003812B2" w:rsidRPr="00DE6682" w:rsidRDefault="006A03FF" w:rsidP="00DE6682">
      <w:pPr>
        <w:pStyle w:val="a9"/>
        <w:ind w:left="360"/>
        <w:rPr>
          <w:b/>
          <w:bCs/>
          <w:rtl/>
        </w:rPr>
      </w:pPr>
      <w:r w:rsidRPr="006A03FF">
        <w:rPr>
          <w:b/>
          <w:bCs/>
          <w:rtl/>
        </w:rPr>
        <w:t>לכן, העלייה בציון חלק "מלאכת הכתיבה" ניכרת וראויה. הסיפור עבר מגרסה אפקטיבית אך בסיסית לנראטיב עשיר, בוגר, ומשכנע</w:t>
      </w:r>
      <w:r w:rsidRPr="006A03FF">
        <w:rPr>
          <w:b/>
          <w:bCs/>
        </w:rPr>
        <w:t>.</w:t>
      </w:r>
    </w:p>
    <w:p w14:paraId="698D3BED" w14:textId="77777777" w:rsidR="003812B2" w:rsidRDefault="003812B2" w:rsidP="003812B2">
      <w:pPr>
        <w:pStyle w:val="a9"/>
        <w:ind w:left="360"/>
        <w:rPr>
          <w:b/>
          <w:bCs/>
          <w:rtl/>
        </w:rPr>
      </w:pPr>
    </w:p>
    <w:p w14:paraId="57F68BD3" w14:textId="3036E2D1" w:rsidR="003812B2" w:rsidRPr="0095435C" w:rsidRDefault="0095435C" w:rsidP="003812B2">
      <w:pPr>
        <w:pStyle w:val="a9"/>
        <w:ind w:left="360"/>
        <w:rPr>
          <w:b/>
          <w:bCs/>
          <w:sz w:val="28"/>
          <w:szCs w:val="28"/>
          <w:u w:val="single"/>
          <w:rtl/>
        </w:rPr>
      </w:pPr>
      <w:r w:rsidRPr="0095435C">
        <w:rPr>
          <w:rFonts w:hint="cs"/>
          <w:b/>
          <w:bCs/>
          <w:sz w:val="28"/>
          <w:szCs w:val="28"/>
          <w:u w:val="single"/>
          <w:rtl/>
        </w:rPr>
        <w:lastRenderedPageBreak/>
        <w:t>ניתוח סטטיסטי לבדיקת שיפור הסיפורים:</w:t>
      </w:r>
    </w:p>
    <w:p w14:paraId="61D2E5B5" w14:textId="77777777" w:rsidR="003812B2" w:rsidRDefault="003812B2" w:rsidP="003812B2">
      <w:pPr>
        <w:pStyle w:val="a9"/>
        <w:ind w:left="360"/>
        <w:rPr>
          <w:b/>
          <w:bCs/>
          <w:rtl/>
        </w:rPr>
      </w:pPr>
    </w:p>
    <w:p w14:paraId="31D1FEE5" w14:textId="77777777" w:rsidR="0095435C" w:rsidRPr="0095435C" w:rsidRDefault="0095435C" w:rsidP="0095435C">
      <w:pPr>
        <w:pStyle w:val="a9"/>
        <w:ind w:left="360"/>
        <w:rPr>
          <w:b/>
          <w:bCs/>
          <w:rtl/>
        </w:rPr>
      </w:pPr>
      <w:r w:rsidRPr="0095435C">
        <w:rPr>
          <w:rFonts w:hint="eastAsia"/>
          <w:b/>
          <w:bCs/>
          <w:rtl/>
        </w:rPr>
        <w:t>שלב</w:t>
      </w:r>
      <w:r w:rsidRPr="0095435C">
        <w:rPr>
          <w:b/>
          <w:bCs/>
          <w:rtl/>
        </w:rPr>
        <w:t xml:space="preserve"> </w:t>
      </w:r>
      <w:r w:rsidRPr="0095435C">
        <w:rPr>
          <w:rFonts w:hint="eastAsia"/>
          <w:b/>
          <w:bCs/>
          <w:rtl/>
        </w:rPr>
        <w:t>ראשון</w:t>
      </w:r>
      <w:r w:rsidRPr="0095435C">
        <w:rPr>
          <w:b/>
          <w:bCs/>
          <w:rtl/>
        </w:rPr>
        <w:t xml:space="preserve">: </w:t>
      </w:r>
      <w:r w:rsidRPr="0095435C">
        <w:rPr>
          <w:rFonts w:hint="eastAsia"/>
          <w:b/>
          <w:bCs/>
          <w:rtl/>
        </w:rPr>
        <w:t>בדיקת</w:t>
      </w:r>
      <w:r w:rsidRPr="0095435C">
        <w:rPr>
          <w:b/>
          <w:bCs/>
          <w:rtl/>
        </w:rPr>
        <w:t xml:space="preserve"> </w:t>
      </w:r>
      <w:r w:rsidRPr="0095435C">
        <w:rPr>
          <w:rFonts w:hint="eastAsia"/>
          <w:b/>
          <w:bCs/>
          <w:rtl/>
        </w:rPr>
        <w:t>הנחות</w:t>
      </w:r>
      <w:r w:rsidRPr="0095435C">
        <w:rPr>
          <w:b/>
          <w:bCs/>
          <w:rtl/>
        </w:rPr>
        <w:t xml:space="preserve"> </w:t>
      </w:r>
      <w:r w:rsidRPr="0095435C">
        <w:rPr>
          <w:rFonts w:hint="eastAsia"/>
          <w:b/>
          <w:bCs/>
          <w:rtl/>
        </w:rPr>
        <w:t>עבור</w:t>
      </w:r>
      <w:r w:rsidRPr="0095435C">
        <w:rPr>
          <w:b/>
          <w:bCs/>
          <w:rtl/>
        </w:rPr>
        <w:t xml:space="preserve"> </w:t>
      </w:r>
      <w:r w:rsidRPr="0095435C">
        <w:rPr>
          <w:rFonts w:hint="eastAsia"/>
          <w:b/>
          <w:bCs/>
          <w:rtl/>
        </w:rPr>
        <w:t>מבחן</w:t>
      </w:r>
      <w:r w:rsidRPr="0095435C">
        <w:rPr>
          <w:b/>
          <w:bCs/>
          <w:rtl/>
        </w:rPr>
        <w:t xml:space="preserve"> </w:t>
      </w:r>
      <w:r w:rsidRPr="0095435C">
        <w:rPr>
          <w:b/>
          <w:bCs/>
        </w:rPr>
        <w:t>T</w:t>
      </w:r>
      <w:r w:rsidRPr="0095435C">
        <w:rPr>
          <w:b/>
          <w:bCs/>
          <w:rtl/>
        </w:rPr>
        <w:t xml:space="preserve"> </w:t>
      </w:r>
      <w:r w:rsidRPr="0095435C">
        <w:rPr>
          <w:rFonts w:hint="eastAsia"/>
          <w:b/>
          <w:bCs/>
          <w:rtl/>
        </w:rPr>
        <w:t>מזווג</w:t>
      </w:r>
    </w:p>
    <w:p w14:paraId="602C59BA" w14:textId="3D2C8AE5" w:rsidR="0095435C" w:rsidRPr="0095435C" w:rsidRDefault="0095435C" w:rsidP="0095435C">
      <w:pPr>
        <w:pStyle w:val="a9"/>
        <w:ind w:left="360"/>
        <w:rPr>
          <w:rtl/>
        </w:rPr>
      </w:pPr>
      <w:r w:rsidRPr="0095435C">
        <w:rPr>
          <w:rFonts w:hint="eastAsia"/>
          <w:rtl/>
        </w:rPr>
        <w:t>לפני</w:t>
      </w:r>
      <w:r w:rsidRPr="0095435C">
        <w:rPr>
          <w:rtl/>
        </w:rPr>
        <w:t xml:space="preserve"> </w:t>
      </w:r>
      <w:r w:rsidRPr="0095435C">
        <w:rPr>
          <w:rFonts w:hint="cs"/>
          <w:rtl/>
        </w:rPr>
        <w:t>שנפעיל</w:t>
      </w:r>
      <w:r w:rsidRPr="0095435C">
        <w:rPr>
          <w:rtl/>
        </w:rPr>
        <w:t xml:space="preserve"> </w:t>
      </w:r>
      <w:r w:rsidRPr="0095435C">
        <w:rPr>
          <w:rFonts w:hint="eastAsia"/>
          <w:rtl/>
        </w:rPr>
        <w:t>את</w:t>
      </w:r>
      <w:r w:rsidRPr="0095435C">
        <w:rPr>
          <w:rtl/>
        </w:rPr>
        <w:t xml:space="preserve"> </w:t>
      </w:r>
      <w:r w:rsidRPr="0095435C">
        <w:rPr>
          <w:rFonts w:hint="eastAsia"/>
          <w:rtl/>
        </w:rPr>
        <w:t>מבחן</w:t>
      </w:r>
      <w:r w:rsidRPr="0095435C">
        <w:rPr>
          <w:rtl/>
        </w:rPr>
        <w:t xml:space="preserve"> </w:t>
      </w:r>
      <w:r w:rsidRPr="0095435C">
        <w:t>T</w:t>
      </w:r>
      <w:r w:rsidRPr="0095435C">
        <w:rPr>
          <w:rtl/>
        </w:rPr>
        <w:t xml:space="preserve"> </w:t>
      </w:r>
      <w:r w:rsidRPr="0095435C">
        <w:rPr>
          <w:rFonts w:hint="eastAsia"/>
          <w:rtl/>
        </w:rPr>
        <w:t>מזווג</w:t>
      </w:r>
      <w:r w:rsidRPr="0095435C">
        <w:rPr>
          <w:rtl/>
        </w:rPr>
        <w:t xml:space="preserve"> (</w:t>
      </w:r>
      <w:r w:rsidRPr="0095435C">
        <w:t>Paired T-Test</w:t>
      </w:r>
      <w:r w:rsidRPr="0095435C">
        <w:rPr>
          <w:rtl/>
        </w:rPr>
        <w:t xml:space="preserve">), </w:t>
      </w:r>
      <w:r w:rsidRPr="0095435C">
        <w:rPr>
          <w:rFonts w:hint="cs"/>
          <w:rtl/>
        </w:rPr>
        <w:t>נבדוק קודם</w:t>
      </w:r>
      <w:r w:rsidRPr="0095435C">
        <w:rPr>
          <w:rtl/>
        </w:rPr>
        <w:t xml:space="preserve"> </w:t>
      </w:r>
      <w:r w:rsidRPr="0095435C">
        <w:rPr>
          <w:rFonts w:hint="eastAsia"/>
          <w:rtl/>
        </w:rPr>
        <w:t>האם</w:t>
      </w:r>
      <w:r w:rsidRPr="0095435C">
        <w:rPr>
          <w:rtl/>
        </w:rPr>
        <w:t xml:space="preserve"> </w:t>
      </w:r>
      <w:r w:rsidRPr="0095435C">
        <w:rPr>
          <w:rFonts w:hint="eastAsia"/>
          <w:rtl/>
        </w:rPr>
        <w:t>ההבדלים</w:t>
      </w:r>
      <w:r w:rsidRPr="0095435C">
        <w:rPr>
          <w:rtl/>
        </w:rPr>
        <w:t xml:space="preserve"> (</w:t>
      </w:r>
      <w:r w:rsidRPr="0095435C">
        <w:rPr>
          <w:rFonts w:hint="eastAsia"/>
          <w:rtl/>
        </w:rPr>
        <w:t>הפרשים</w:t>
      </w:r>
      <w:r w:rsidRPr="0095435C">
        <w:rPr>
          <w:rtl/>
        </w:rPr>
        <w:t xml:space="preserve">) </w:t>
      </w:r>
      <w:r w:rsidRPr="0095435C">
        <w:rPr>
          <w:rFonts w:hint="eastAsia"/>
          <w:rtl/>
        </w:rPr>
        <w:t>בין</w:t>
      </w:r>
      <w:r w:rsidRPr="0095435C">
        <w:rPr>
          <w:rtl/>
        </w:rPr>
        <w:t xml:space="preserve"> </w:t>
      </w:r>
      <w:r w:rsidRPr="0095435C">
        <w:rPr>
          <w:rFonts w:hint="eastAsia"/>
          <w:rtl/>
        </w:rPr>
        <w:t>ציוני</w:t>
      </w:r>
      <w:r w:rsidRPr="0095435C">
        <w:rPr>
          <w:rtl/>
        </w:rPr>
        <w:t xml:space="preserve"> "</w:t>
      </w:r>
      <w:r w:rsidRPr="0095435C">
        <w:rPr>
          <w:rFonts w:hint="eastAsia"/>
          <w:rtl/>
        </w:rPr>
        <w:t>לפני</w:t>
      </w:r>
      <w:r w:rsidRPr="0095435C">
        <w:rPr>
          <w:rtl/>
        </w:rPr>
        <w:t xml:space="preserve">" </w:t>
      </w:r>
      <w:r w:rsidRPr="0095435C">
        <w:rPr>
          <w:rFonts w:hint="eastAsia"/>
          <w:rtl/>
        </w:rPr>
        <w:t>ו</w:t>
      </w:r>
      <w:r w:rsidRPr="0095435C">
        <w:rPr>
          <w:rtl/>
        </w:rPr>
        <w:t>"</w:t>
      </w:r>
      <w:r w:rsidRPr="0095435C">
        <w:rPr>
          <w:rFonts w:hint="eastAsia"/>
          <w:rtl/>
        </w:rPr>
        <w:t>אחרי</w:t>
      </w:r>
      <w:r w:rsidRPr="0095435C">
        <w:rPr>
          <w:rtl/>
        </w:rPr>
        <w:t xml:space="preserve">" </w:t>
      </w:r>
      <w:r w:rsidRPr="0095435C">
        <w:rPr>
          <w:rFonts w:hint="eastAsia"/>
          <w:rtl/>
        </w:rPr>
        <w:t>בכל</w:t>
      </w:r>
      <w:r w:rsidRPr="0095435C">
        <w:rPr>
          <w:rtl/>
        </w:rPr>
        <w:t xml:space="preserve"> </w:t>
      </w:r>
      <w:r w:rsidRPr="0095435C">
        <w:rPr>
          <w:rFonts w:hint="eastAsia"/>
          <w:rtl/>
        </w:rPr>
        <w:t>תחום</w:t>
      </w:r>
      <w:r w:rsidRPr="0095435C">
        <w:rPr>
          <w:rtl/>
        </w:rPr>
        <w:t xml:space="preserve"> </w:t>
      </w:r>
      <w:r w:rsidRPr="0095435C">
        <w:rPr>
          <w:rFonts w:hint="eastAsia"/>
          <w:rtl/>
        </w:rPr>
        <w:t>מתפלגים</w:t>
      </w:r>
      <w:r w:rsidRPr="0095435C">
        <w:rPr>
          <w:rtl/>
        </w:rPr>
        <w:t xml:space="preserve"> </w:t>
      </w:r>
      <w:r w:rsidRPr="0095435C">
        <w:rPr>
          <w:rFonts w:hint="eastAsia"/>
          <w:rtl/>
        </w:rPr>
        <w:t>בצורה</w:t>
      </w:r>
      <w:r w:rsidRPr="0095435C">
        <w:rPr>
          <w:rtl/>
        </w:rPr>
        <w:t xml:space="preserve"> </w:t>
      </w:r>
      <w:r w:rsidRPr="0095435C">
        <w:rPr>
          <w:rFonts w:hint="eastAsia"/>
          <w:rtl/>
        </w:rPr>
        <w:t>נורמלית</w:t>
      </w:r>
      <w:r w:rsidRPr="0095435C">
        <w:rPr>
          <w:rtl/>
        </w:rPr>
        <w:t>.</w:t>
      </w:r>
    </w:p>
    <w:p w14:paraId="207B19CD" w14:textId="77777777" w:rsidR="0095435C" w:rsidRPr="0095435C" w:rsidRDefault="0095435C" w:rsidP="0095435C">
      <w:pPr>
        <w:pStyle w:val="a9"/>
        <w:ind w:left="360"/>
        <w:rPr>
          <w:rtl/>
        </w:rPr>
      </w:pPr>
    </w:p>
    <w:p w14:paraId="2D999029" w14:textId="77777777" w:rsidR="0095435C" w:rsidRPr="0095435C" w:rsidRDefault="0095435C" w:rsidP="0095435C">
      <w:pPr>
        <w:pStyle w:val="a9"/>
        <w:ind w:left="360"/>
        <w:rPr>
          <w:rtl/>
        </w:rPr>
      </w:pPr>
      <w:r w:rsidRPr="0095435C">
        <w:rPr>
          <w:rFonts w:hint="eastAsia"/>
          <w:rtl/>
        </w:rPr>
        <w:t>לצורך</w:t>
      </w:r>
      <w:r w:rsidRPr="0095435C">
        <w:rPr>
          <w:rtl/>
        </w:rPr>
        <w:t xml:space="preserve"> </w:t>
      </w:r>
      <w:r w:rsidRPr="0095435C">
        <w:rPr>
          <w:rFonts w:hint="eastAsia"/>
          <w:rtl/>
        </w:rPr>
        <w:t>כך</w:t>
      </w:r>
      <w:r w:rsidRPr="0095435C">
        <w:rPr>
          <w:rtl/>
        </w:rPr>
        <w:t xml:space="preserve"> </w:t>
      </w:r>
      <w:r w:rsidRPr="0095435C">
        <w:rPr>
          <w:rFonts w:hint="eastAsia"/>
          <w:rtl/>
        </w:rPr>
        <w:t>השתמשנו</w:t>
      </w:r>
      <w:r w:rsidRPr="0095435C">
        <w:rPr>
          <w:rtl/>
        </w:rPr>
        <w:t xml:space="preserve"> </w:t>
      </w:r>
      <w:r w:rsidRPr="0095435C">
        <w:rPr>
          <w:rFonts w:hint="eastAsia"/>
          <w:rtl/>
        </w:rPr>
        <w:t>ב־מבחן</w:t>
      </w:r>
      <w:r w:rsidRPr="0095435C">
        <w:rPr>
          <w:rtl/>
        </w:rPr>
        <w:t xml:space="preserve"> </w:t>
      </w:r>
      <w:r w:rsidRPr="0095435C">
        <w:t>Shapiro-Wilk</w:t>
      </w:r>
      <w:r w:rsidRPr="0095435C">
        <w:rPr>
          <w:rtl/>
        </w:rPr>
        <w:t xml:space="preserve">, </w:t>
      </w:r>
      <w:r w:rsidRPr="0095435C">
        <w:rPr>
          <w:rFonts w:hint="eastAsia"/>
          <w:rtl/>
        </w:rPr>
        <w:t>שבודק</w:t>
      </w:r>
      <w:r w:rsidRPr="0095435C">
        <w:rPr>
          <w:rtl/>
        </w:rPr>
        <w:t xml:space="preserve"> </w:t>
      </w:r>
      <w:r w:rsidRPr="0095435C">
        <w:rPr>
          <w:rFonts w:hint="eastAsia"/>
          <w:rtl/>
        </w:rPr>
        <w:t>האם</w:t>
      </w:r>
      <w:r w:rsidRPr="0095435C">
        <w:rPr>
          <w:rtl/>
        </w:rPr>
        <w:t xml:space="preserve"> </w:t>
      </w:r>
      <w:r w:rsidRPr="0095435C">
        <w:rPr>
          <w:rFonts w:hint="eastAsia"/>
          <w:rtl/>
        </w:rPr>
        <w:t>ההתפלגות</w:t>
      </w:r>
      <w:r w:rsidRPr="0095435C">
        <w:rPr>
          <w:rtl/>
        </w:rPr>
        <w:t xml:space="preserve"> </w:t>
      </w:r>
      <w:r w:rsidRPr="0095435C">
        <w:rPr>
          <w:rFonts w:hint="eastAsia"/>
          <w:rtl/>
        </w:rPr>
        <w:t>נורמלית</w:t>
      </w:r>
      <w:r w:rsidRPr="0095435C">
        <w:rPr>
          <w:rtl/>
        </w:rPr>
        <w:t>:</w:t>
      </w:r>
    </w:p>
    <w:p w14:paraId="773C41B1" w14:textId="77777777" w:rsidR="0095435C" w:rsidRPr="0095435C" w:rsidRDefault="0095435C" w:rsidP="0095435C">
      <w:pPr>
        <w:pStyle w:val="a9"/>
        <w:ind w:left="360"/>
        <w:rPr>
          <w:b/>
          <w:bCs/>
          <w:rtl/>
        </w:rPr>
      </w:pPr>
    </w:p>
    <w:tbl>
      <w:tblPr>
        <w:tblStyle w:val="ae"/>
        <w:bidiVisual/>
        <w:tblW w:w="0" w:type="auto"/>
        <w:tblInd w:w="360" w:type="dxa"/>
        <w:tblLook w:val="04A0" w:firstRow="1" w:lastRow="0" w:firstColumn="1" w:lastColumn="0" w:noHBand="0" w:noVBand="1"/>
      </w:tblPr>
      <w:tblGrid>
        <w:gridCol w:w="2596"/>
        <w:gridCol w:w="2729"/>
        <w:gridCol w:w="2611"/>
      </w:tblGrid>
      <w:tr w:rsidR="0095435C" w:rsidRPr="0095435C" w14:paraId="6E91D6D5" w14:textId="77777777" w:rsidTr="0095435C">
        <w:tc>
          <w:tcPr>
            <w:tcW w:w="2765" w:type="dxa"/>
          </w:tcPr>
          <w:p w14:paraId="357195A5" w14:textId="77777777" w:rsidR="0095435C" w:rsidRPr="0095435C" w:rsidRDefault="0095435C" w:rsidP="00ED3A17">
            <w:pPr>
              <w:pStyle w:val="a9"/>
              <w:ind w:left="0"/>
              <w:rPr>
                <w:b/>
                <w:bCs/>
                <w:rtl/>
              </w:rPr>
            </w:pPr>
            <w:r w:rsidRPr="0095435C">
              <w:rPr>
                <w:rFonts w:hint="eastAsia"/>
                <w:b/>
                <w:bCs/>
                <w:rtl/>
              </w:rPr>
              <w:t>תחום</w:t>
            </w:r>
          </w:p>
        </w:tc>
        <w:tc>
          <w:tcPr>
            <w:tcW w:w="2765" w:type="dxa"/>
          </w:tcPr>
          <w:p w14:paraId="6186A3B2" w14:textId="77777777" w:rsidR="0095435C" w:rsidRPr="0095435C" w:rsidRDefault="0095435C" w:rsidP="00ED3A17">
            <w:pPr>
              <w:pStyle w:val="a9"/>
              <w:ind w:left="0"/>
              <w:rPr>
                <w:b/>
                <w:bCs/>
                <w:rtl/>
              </w:rPr>
            </w:pPr>
            <w:r w:rsidRPr="0095435C">
              <w:rPr>
                <w:b/>
                <w:bCs/>
              </w:rPr>
              <w:t>p-value (Shapiro-Wilk)</w:t>
            </w:r>
          </w:p>
        </w:tc>
        <w:tc>
          <w:tcPr>
            <w:tcW w:w="2766" w:type="dxa"/>
          </w:tcPr>
          <w:p w14:paraId="0542CBD1" w14:textId="77777777" w:rsidR="0095435C" w:rsidRPr="0095435C" w:rsidRDefault="0095435C" w:rsidP="00ED3A17">
            <w:pPr>
              <w:pStyle w:val="a9"/>
              <w:ind w:left="0"/>
              <w:rPr>
                <w:b/>
                <w:bCs/>
                <w:rtl/>
              </w:rPr>
            </w:pPr>
            <w:r w:rsidRPr="0095435C">
              <w:rPr>
                <w:rFonts w:hint="eastAsia"/>
                <w:b/>
                <w:bCs/>
                <w:rtl/>
              </w:rPr>
              <w:t>נורמליות</w:t>
            </w:r>
            <w:r w:rsidRPr="0095435C">
              <w:rPr>
                <w:b/>
                <w:bCs/>
                <w:rtl/>
              </w:rPr>
              <w:t xml:space="preserve"> </w:t>
            </w:r>
            <w:r w:rsidRPr="0095435C">
              <w:rPr>
                <w:rFonts w:hint="eastAsia"/>
                <w:b/>
                <w:bCs/>
                <w:rtl/>
              </w:rPr>
              <w:t>מתקיימת</w:t>
            </w:r>
            <w:r w:rsidRPr="0095435C">
              <w:rPr>
                <w:b/>
                <w:bCs/>
                <w:rtl/>
              </w:rPr>
              <w:t>?</w:t>
            </w:r>
          </w:p>
        </w:tc>
      </w:tr>
      <w:tr w:rsidR="0095435C" w:rsidRPr="0095435C" w14:paraId="524CEC6E" w14:textId="77777777" w:rsidTr="0095435C">
        <w:tc>
          <w:tcPr>
            <w:tcW w:w="2765" w:type="dxa"/>
          </w:tcPr>
          <w:p w14:paraId="6BEB9546" w14:textId="77777777" w:rsidR="0095435C" w:rsidRPr="0095435C" w:rsidRDefault="0095435C" w:rsidP="00ED3A17">
            <w:pPr>
              <w:pStyle w:val="a9"/>
              <w:ind w:left="0"/>
              <w:rPr>
                <w:b/>
                <w:bCs/>
                <w:rtl/>
              </w:rPr>
            </w:pPr>
            <w:r w:rsidRPr="0095435C">
              <w:rPr>
                <w:rFonts w:hint="eastAsia"/>
                <w:b/>
                <w:bCs/>
                <w:rtl/>
              </w:rPr>
              <w:t>דמויות</w:t>
            </w:r>
          </w:p>
        </w:tc>
        <w:tc>
          <w:tcPr>
            <w:tcW w:w="2765" w:type="dxa"/>
          </w:tcPr>
          <w:p w14:paraId="47CA8DD9" w14:textId="77777777" w:rsidR="0095435C" w:rsidRPr="0095435C" w:rsidRDefault="0095435C" w:rsidP="00ED3A17">
            <w:pPr>
              <w:pStyle w:val="a9"/>
              <w:ind w:left="0"/>
              <w:rPr>
                <w:b/>
                <w:bCs/>
                <w:rtl/>
              </w:rPr>
            </w:pPr>
            <w:r w:rsidRPr="0095435C">
              <w:rPr>
                <w:b/>
                <w:bCs/>
                <w:rtl/>
              </w:rPr>
              <w:t>0.000013</w:t>
            </w:r>
          </w:p>
        </w:tc>
        <w:tc>
          <w:tcPr>
            <w:tcW w:w="2766" w:type="dxa"/>
          </w:tcPr>
          <w:p w14:paraId="40B09B91" w14:textId="199EBC04" w:rsidR="0095435C" w:rsidRPr="0095435C" w:rsidRDefault="0095435C" w:rsidP="00ED3A17">
            <w:pPr>
              <w:pStyle w:val="a9"/>
              <w:ind w:left="0"/>
              <w:rPr>
                <w:b/>
                <w:bCs/>
                <w:rtl/>
              </w:rPr>
            </w:pPr>
            <w:r w:rsidRPr="0095435C">
              <w:rPr>
                <w:rFonts w:hint="eastAsia"/>
                <w:b/>
                <w:bCs/>
                <w:rtl/>
              </w:rPr>
              <w:t>לא</w:t>
            </w:r>
            <w:r w:rsidRPr="0095435C">
              <w:rPr>
                <w:b/>
                <w:bCs/>
                <w:rtl/>
              </w:rPr>
              <w:t xml:space="preserve"> </w:t>
            </w:r>
            <w:r w:rsidRPr="0095435C">
              <w:rPr>
                <w:rFonts w:hint="eastAsia"/>
                <w:b/>
                <w:bCs/>
                <w:rtl/>
              </w:rPr>
              <w:t>נורמלי</w:t>
            </w:r>
          </w:p>
        </w:tc>
      </w:tr>
      <w:tr w:rsidR="0095435C" w:rsidRPr="0095435C" w14:paraId="67E8465F" w14:textId="77777777" w:rsidTr="0095435C">
        <w:tc>
          <w:tcPr>
            <w:tcW w:w="2765" w:type="dxa"/>
          </w:tcPr>
          <w:p w14:paraId="6C17213C" w14:textId="77777777" w:rsidR="0095435C" w:rsidRPr="0095435C" w:rsidRDefault="0095435C" w:rsidP="00ED3A17">
            <w:pPr>
              <w:pStyle w:val="a9"/>
              <w:ind w:left="0"/>
              <w:rPr>
                <w:b/>
                <w:bCs/>
                <w:rtl/>
              </w:rPr>
            </w:pPr>
            <w:r w:rsidRPr="0095435C">
              <w:rPr>
                <w:rFonts w:hint="eastAsia"/>
                <w:b/>
                <w:bCs/>
                <w:rtl/>
              </w:rPr>
              <w:t>קונפליקט</w:t>
            </w:r>
          </w:p>
        </w:tc>
        <w:tc>
          <w:tcPr>
            <w:tcW w:w="2765" w:type="dxa"/>
          </w:tcPr>
          <w:p w14:paraId="4E62DC81" w14:textId="77777777" w:rsidR="0095435C" w:rsidRPr="0095435C" w:rsidRDefault="0095435C" w:rsidP="00ED3A17">
            <w:pPr>
              <w:pStyle w:val="a9"/>
              <w:ind w:left="0"/>
              <w:rPr>
                <w:b/>
                <w:bCs/>
                <w:rtl/>
              </w:rPr>
            </w:pPr>
            <w:r w:rsidRPr="0095435C">
              <w:rPr>
                <w:b/>
                <w:bCs/>
                <w:rtl/>
              </w:rPr>
              <w:t>0.00000014</w:t>
            </w:r>
          </w:p>
        </w:tc>
        <w:tc>
          <w:tcPr>
            <w:tcW w:w="2766" w:type="dxa"/>
          </w:tcPr>
          <w:p w14:paraId="41B2154F" w14:textId="799FB267" w:rsidR="0095435C" w:rsidRPr="0095435C" w:rsidRDefault="0095435C" w:rsidP="00ED3A17">
            <w:pPr>
              <w:pStyle w:val="a9"/>
              <w:ind w:left="0"/>
              <w:rPr>
                <w:b/>
                <w:bCs/>
                <w:rtl/>
              </w:rPr>
            </w:pPr>
            <w:r w:rsidRPr="0095435C">
              <w:rPr>
                <w:rFonts w:hint="eastAsia"/>
                <w:b/>
                <w:bCs/>
                <w:rtl/>
              </w:rPr>
              <w:t>לא</w:t>
            </w:r>
            <w:r w:rsidRPr="0095435C">
              <w:rPr>
                <w:b/>
                <w:bCs/>
                <w:rtl/>
              </w:rPr>
              <w:t xml:space="preserve"> </w:t>
            </w:r>
            <w:r w:rsidRPr="0095435C">
              <w:rPr>
                <w:rFonts w:hint="eastAsia"/>
                <w:b/>
                <w:bCs/>
                <w:rtl/>
              </w:rPr>
              <w:t>נורמלי</w:t>
            </w:r>
          </w:p>
        </w:tc>
      </w:tr>
      <w:tr w:rsidR="0095435C" w:rsidRPr="0095435C" w14:paraId="78700C61" w14:textId="77777777" w:rsidTr="0095435C">
        <w:tc>
          <w:tcPr>
            <w:tcW w:w="2765" w:type="dxa"/>
          </w:tcPr>
          <w:p w14:paraId="54E0A013" w14:textId="77777777" w:rsidR="0095435C" w:rsidRPr="0095435C" w:rsidRDefault="0095435C" w:rsidP="00ED3A17">
            <w:pPr>
              <w:pStyle w:val="a9"/>
              <w:ind w:left="0"/>
              <w:rPr>
                <w:b/>
                <w:bCs/>
                <w:rtl/>
              </w:rPr>
            </w:pPr>
            <w:r w:rsidRPr="0095435C">
              <w:rPr>
                <w:rFonts w:hint="eastAsia"/>
                <w:b/>
                <w:bCs/>
                <w:rtl/>
              </w:rPr>
              <w:t>מלאכת</w:t>
            </w:r>
            <w:r w:rsidRPr="0095435C">
              <w:rPr>
                <w:b/>
                <w:bCs/>
                <w:rtl/>
              </w:rPr>
              <w:t xml:space="preserve"> </w:t>
            </w:r>
            <w:r w:rsidRPr="0095435C">
              <w:rPr>
                <w:rFonts w:hint="eastAsia"/>
                <w:b/>
                <w:bCs/>
                <w:rtl/>
              </w:rPr>
              <w:t>הכתיבה</w:t>
            </w:r>
          </w:p>
        </w:tc>
        <w:tc>
          <w:tcPr>
            <w:tcW w:w="2765" w:type="dxa"/>
          </w:tcPr>
          <w:p w14:paraId="4869D284" w14:textId="77777777" w:rsidR="0095435C" w:rsidRPr="0095435C" w:rsidRDefault="0095435C" w:rsidP="00ED3A17">
            <w:pPr>
              <w:pStyle w:val="a9"/>
              <w:ind w:left="0"/>
              <w:rPr>
                <w:b/>
                <w:bCs/>
                <w:rtl/>
              </w:rPr>
            </w:pPr>
            <w:r w:rsidRPr="0095435C">
              <w:rPr>
                <w:b/>
                <w:bCs/>
                <w:rtl/>
              </w:rPr>
              <w:t>0.00012</w:t>
            </w:r>
          </w:p>
        </w:tc>
        <w:tc>
          <w:tcPr>
            <w:tcW w:w="2766" w:type="dxa"/>
          </w:tcPr>
          <w:p w14:paraId="1EBDF516" w14:textId="7E8C0829" w:rsidR="0095435C" w:rsidRPr="0095435C" w:rsidRDefault="0095435C" w:rsidP="00ED3A17">
            <w:pPr>
              <w:pStyle w:val="a9"/>
              <w:ind w:left="0"/>
              <w:rPr>
                <w:b/>
                <w:bCs/>
                <w:rtl/>
              </w:rPr>
            </w:pPr>
            <w:r w:rsidRPr="0095435C">
              <w:rPr>
                <w:rFonts w:hint="eastAsia"/>
                <w:b/>
                <w:bCs/>
                <w:rtl/>
              </w:rPr>
              <w:t>לא</w:t>
            </w:r>
            <w:r w:rsidRPr="0095435C">
              <w:rPr>
                <w:b/>
                <w:bCs/>
                <w:rtl/>
              </w:rPr>
              <w:t xml:space="preserve"> </w:t>
            </w:r>
            <w:r w:rsidRPr="0095435C">
              <w:rPr>
                <w:rFonts w:hint="eastAsia"/>
                <w:b/>
                <w:bCs/>
                <w:rtl/>
              </w:rPr>
              <w:t>נורמלי</w:t>
            </w:r>
          </w:p>
        </w:tc>
      </w:tr>
      <w:tr w:rsidR="0095435C" w:rsidRPr="0095435C" w14:paraId="1B24061A" w14:textId="77777777" w:rsidTr="0095435C">
        <w:tc>
          <w:tcPr>
            <w:tcW w:w="2765" w:type="dxa"/>
          </w:tcPr>
          <w:p w14:paraId="7D97D8B3" w14:textId="77777777" w:rsidR="0095435C" w:rsidRPr="0095435C" w:rsidRDefault="0095435C" w:rsidP="00ED3A17">
            <w:pPr>
              <w:pStyle w:val="a9"/>
              <w:ind w:left="0"/>
              <w:rPr>
                <w:b/>
                <w:bCs/>
                <w:rtl/>
              </w:rPr>
            </w:pPr>
            <w:r w:rsidRPr="0095435C">
              <w:rPr>
                <w:rFonts w:hint="eastAsia"/>
                <w:b/>
                <w:bCs/>
                <w:rtl/>
              </w:rPr>
              <w:t>היגיון</w:t>
            </w:r>
          </w:p>
        </w:tc>
        <w:tc>
          <w:tcPr>
            <w:tcW w:w="2765" w:type="dxa"/>
          </w:tcPr>
          <w:p w14:paraId="456147C8" w14:textId="77777777" w:rsidR="0095435C" w:rsidRPr="0095435C" w:rsidRDefault="0095435C" w:rsidP="00ED3A17">
            <w:pPr>
              <w:pStyle w:val="a9"/>
              <w:ind w:left="0"/>
              <w:rPr>
                <w:b/>
                <w:bCs/>
                <w:rtl/>
              </w:rPr>
            </w:pPr>
            <w:r w:rsidRPr="0095435C">
              <w:rPr>
                <w:b/>
                <w:bCs/>
                <w:rtl/>
              </w:rPr>
              <w:t>0.000000000000040</w:t>
            </w:r>
          </w:p>
        </w:tc>
        <w:tc>
          <w:tcPr>
            <w:tcW w:w="2766" w:type="dxa"/>
          </w:tcPr>
          <w:p w14:paraId="400BAE21" w14:textId="5D21F8B7" w:rsidR="0095435C" w:rsidRPr="0095435C" w:rsidRDefault="0095435C" w:rsidP="00ED3A17">
            <w:pPr>
              <w:pStyle w:val="a9"/>
              <w:ind w:left="0"/>
              <w:rPr>
                <w:b/>
                <w:bCs/>
                <w:rtl/>
              </w:rPr>
            </w:pPr>
            <w:r w:rsidRPr="0095435C">
              <w:rPr>
                <w:rFonts w:hint="eastAsia"/>
                <w:b/>
                <w:bCs/>
                <w:rtl/>
              </w:rPr>
              <w:t>לא</w:t>
            </w:r>
            <w:r w:rsidRPr="0095435C">
              <w:rPr>
                <w:b/>
                <w:bCs/>
                <w:rtl/>
              </w:rPr>
              <w:t xml:space="preserve"> </w:t>
            </w:r>
            <w:r w:rsidRPr="0095435C">
              <w:rPr>
                <w:rFonts w:hint="eastAsia"/>
                <w:b/>
                <w:bCs/>
                <w:rtl/>
              </w:rPr>
              <w:t>נורמלי</w:t>
            </w:r>
          </w:p>
        </w:tc>
      </w:tr>
      <w:tr w:rsidR="0095435C" w:rsidRPr="0095435C" w14:paraId="43C60CCF" w14:textId="77777777" w:rsidTr="0095435C">
        <w:tc>
          <w:tcPr>
            <w:tcW w:w="2765" w:type="dxa"/>
          </w:tcPr>
          <w:p w14:paraId="500ACC51" w14:textId="77777777" w:rsidR="0095435C" w:rsidRPr="0095435C" w:rsidRDefault="0095435C" w:rsidP="00ED3A17">
            <w:pPr>
              <w:pStyle w:val="a9"/>
              <w:ind w:left="0"/>
              <w:rPr>
                <w:b/>
                <w:bCs/>
                <w:rtl/>
              </w:rPr>
            </w:pPr>
            <w:r w:rsidRPr="0095435C">
              <w:rPr>
                <w:rFonts w:hint="eastAsia"/>
                <w:b/>
                <w:bCs/>
                <w:rtl/>
              </w:rPr>
              <w:t>ציון</w:t>
            </w:r>
            <w:r w:rsidRPr="0095435C">
              <w:rPr>
                <w:b/>
                <w:bCs/>
                <w:rtl/>
              </w:rPr>
              <w:t xml:space="preserve"> </w:t>
            </w:r>
            <w:r w:rsidRPr="0095435C">
              <w:rPr>
                <w:rFonts w:hint="eastAsia"/>
                <w:b/>
                <w:bCs/>
                <w:rtl/>
              </w:rPr>
              <w:t>כולל</w:t>
            </w:r>
          </w:p>
        </w:tc>
        <w:tc>
          <w:tcPr>
            <w:tcW w:w="2765" w:type="dxa"/>
          </w:tcPr>
          <w:p w14:paraId="494D1418" w14:textId="77777777" w:rsidR="0095435C" w:rsidRPr="0095435C" w:rsidRDefault="0095435C" w:rsidP="00ED3A17">
            <w:pPr>
              <w:pStyle w:val="a9"/>
              <w:ind w:left="0"/>
              <w:rPr>
                <w:b/>
                <w:bCs/>
                <w:rtl/>
              </w:rPr>
            </w:pPr>
            <w:r w:rsidRPr="0095435C">
              <w:rPr>
                <w:b/>
                <w:bCs/>
                <w:rtl/>
              </w:rPr>
              <w:t>0.000093</w:t>
            </w:r>
          </w:p>
        </w:tc>
        <w:tc>
          <w:tcPr>
            <w:tcW w:w="2766" w:type="dxa"/>
          </w:tcPr>
          <w:p w14:paraId="2D08C04D" w14:textId="7B4F6D01" w:rsidR="0095435C" w:rsidRPr="0095435C" w:rsidRDefault="0095435C" w:rsidP="00ED3A17">
            <w:pPr>
              <w:pStyle w:val="a9"/>
              <w:ind w:left="0"/>
              <w:rPr>
                <w:b/>
                <w:bCs/>
                <w:rtl/>
              </w:rPr>
            </w:pPr>
            <w:r w:rsidRPr="0095435C">
              <w:rPr>
                <w:rFonts w:hint="eastAsia"/>
                <w:b/>
                <w:bCs/>
                <w:rtl/>
              </w:rPr>
              <w:t>לא</w:t>
            </w:r>
            <w:r w:rsidRPr="0095435C">
              <w:rPr>
                <w:b/>
                <w:bCs/>
                <w:rtl/>
              </w:rPr>
              <w:t xml:space="preserve"> </w:t>
            </w:r>
            <w:r w:rsidRPr="0095435C">
              <w:rPr>
                <w:rFonts w:hint="eastAsia"/>
                <w:b/>
                <w:bCs/>
                <w:rtl/>
              </w:rPr>
              <w:t>נורמלי</w:t>
            </w:r>
          </w:p>
        </w:tc>
      </w:tr>
    </w:tbl>
    <w:p w14:paraId="3A1FBE9D" w14:textId="77777777" w:rsidR="0095435C" w:rsidRPr="0095435C" w:rsidRDefault="0095435C" w:rsidP="0095435C">
      <w:pPr>
        <w:pStyle w:val="a9"/>
        <w:ind w:left="360"/>
        <w:rPr>
          <w:b/>
          <w:bCs/>
          <w:rtl/>
        </w:rPr>
      </w:pPr>
    </w:p>
    <w:p w14:paraId="6EE06692" w14:textId="58FF99DA" w:rsidR="0095435C" w:rsidRPr="0095435C" w:rsidRDefault="0095435C" w:rsidP="0095435C">
      <w:pPr>
        <w:pStyle w:val="a9"/>
        <w:ind w:left="360"/>
        <w:rPr>
          <w:rtl/>
        </w:rPr>
      </w:pPr>
      <w:r w:rsidRPr="0095435C">
        <w:rPr>
          <w:rFonts w:hint="eastAsia"/>
          <w:rtl/>
        </w:rPr>
        <w:t>מסקנה</w:t>
      </w:r>
      <w:r w:rsidRPr="0095435C">
        <w:rPr>
          <w:rtl/>
        </w:rPr>
        <w:t xml:space="preserve">: </w:t>
      </w:r>
      <w:r w:rsidRPr="0095435C">
        <w:rPr>
          <w:rFonts w:hint="eastAsia"/>
          <w:rtl/>
        </w:rPr>
        <w:t>בכל</w:t>
      </w:r>
      <w:r w:rsidRPr="0095435C">
        <w:rPr>
          <w:rtl/>
        </w:rPr>
        <w:t xml:space="preserve"> </w:t>
      </w:r>
      <w:r w:rsidRPr="0095435C">
        <w:rPr>
          <w:rFonts w:hint="eastAsia"/>
          <w:rtl/>
        </w:rPr>
        <w:t>התחומים</w:t>
      </w:r>
      <w:r w:rsidRPr="0095435C">
        <w:rPr>
          <w:rtl/>
        </w:rPr>
        <w:t xml:space="preserve">, </w:t>
      </w:r>
      <w:r w:rsidRPr="0095435C">
        <w:rPr>
          <w:rFonts w:hint="eastAsia"/>
          <w:rtl/>
        </w:rPr>
        <w:t>נשללה</w:t>
      </w:r>
      <w:r w:rsidRPr="0095435C">
        <w:rPr>
          <w:rtl/>
        </w:rPr>
        <w:t xml:space="preserve"> </w:t>
      </w:r>
      <w:r w:rsidRPr="0095435C">
        <w:rPr>
          <w:rFonts w:hint="eastAsia"/>
          <w:rtl/>
        </w:rPr>
        <w:t>הנחת</w:t>
      </w:r>
      <w:r w:rsidRPr="0095435C">
        <w:rPr>
          <w:rtl/>
        </w:rPr>
        <w:t xml:space="preserve"> </w:t>
      </w:r>
      <w:r w:rsidRPr="0095435C">
        <w:rPr>
          <w:rFonts w:hint="eastAsia"/>
          <w:rtl/>
        </w:rPr>
        <w:t>הנורמליות</w:t>
      </w:r>
      <w:r w:rsidRPr="0095435C">
        <w:rPr>
          <w:rtl/>
        </w:rPr>
        <w:t xml:space="preserve"> (</w:t>
      </w:r>
      <w:r w:rsidRPr="0095435C">
        <w:t>p &lt; 0.05</w:t>
      </w:r>
      <w:r w:rsidRPr="0095435C">
        <w:rPr>
          <w:rtl/>
        </w:rPr>
        <w:t>).</w:t>
      </w:r>
    </w:p>
    <w:p w14:paraId="1C7EE6AD" w14:textId="7DED1889" w:rsidR="0095435C" w:rsidRPr="0095435C" w:rsidRDefault="0095435C" w:rsidP="0095435C">
      <w:pPr>
        <w:pStyle w:val="a9"/>
        <w:ind w:left="360"/>
        <w:rPr>
          <w:b/>
          <w:bCs/>
        </w:rPr>
      </w:pPr>
      <w:r w:rsidRPr="0095435C">
        <w:rPr>
          <w:rFonts w:hint="eastAsia"/>
          <w:rtl/>
        </w:rPr>
        <w:t>לפיכך</w:t>
      </w:r>
      <w:r w:rsidRPr="0095435C">
        <w:rPr>
          <w:rtl/>
        </w:rPr>
        <w:t xml:space="preserve">, </w:t>
      </w:r>
      <w:r w:rsidRPr="0095435C">
        <w:rPr>
          <w:rFonts w:hint="eastAsia"/>
          <w:b/>
          <w:bCs/>
          <w:rtl/>
        </w:rPr>
        <w:t>לא</w:t>
      </w:r>
      <w:r w:rsidRPr="0095435C">
        <w:rPr>
          <w:b/>
          <w:bCs/>
          <w:rtl/>
        </w:rPr>
        <w:t xml:space="preserve"> </w:t>
      </w:r>
      <w:r w:rsidRPr="0095435C">
        <w:rPr>
          <w:rFonts w:hint="eastAsia"/>
          <w:b/>
          <w:bCs/>
          <w:rtl/>
        </w:rPr>
        <w:t>ניתן</w:t>
      </w:r>
      <w:r w:rsidRPr="0095435C">
        <w:rPr>
          <w:b/>
          <w:bCs/>
          <w:rtl/>
        </w:rPr>
        <w:t xml:space="preserve"> </w:t>
      </w:r>
      <w:r w:rsidRPr="0095435C">
        <w:rPr>
          <w:rFonts w:hint="eastAsia"/>
          <w:b/>
          <w:bCs/>
          <w:rtl/>
        </w:rPr>
        <w:t>להפעיל</w:t>
      </w:r>
      <w:r w:rsidRPr="0095435C">
        <w:rPr>
          <w:b/>
          <w:bCs/>
          <w:rtl/>
        </w:rPr>
        <w:t xml:space="preserve"> </w:t>
      </w:r>
      <w:r w:rsidRPr="0095435C">
        <w:rPr>
          <w:rFonts w:hint="eastAsia"/>
          <w:b/>
          <w:bCs/>
          <w:rtl/>
        </w:rPr>
        <w:t>את</w:t>
      </w:r>
      <w:r w:rsidRPr="0095435C">
        <w:rPr>
          <w:b/>
          <w:bCs/>
          <w:rtl/>
        </w:rPr>
        <w:t xml:space="preserve"> </w:t>
      </w:r>
      <w:r w:rsidRPr="0095435C">
        <w:rPr>
          <w:rFonts w:hint="eastAsia"/>
          <w:b/>
          <w:bCs/>
          <w:rtl/>
        </w:rPr>
        <w:t>מבחן</w:t>
      </w:r>
      <w:r w:rsidRPr="0095435C">
        <w:rPr>
          <w:b/>
          <w:bCs/>
          <w:rtl/>
        </w:rPr>
        <w:t xml:space="preserve"> </w:t>
      </w:r>
      <w:r w:rsidRPr="0095435C">
        <w:rPr>
          <w:b/>
          <w:bCs/>
        </w:rPr>
        <w:t>T</w:t>
      </w:r>
      <w:r w:rsidRPr="0095435C">
        <w:rPr>
          <w:b/>
          <w:bCs/>
          <w:rtl/>
        </w:rPr>
        <w:t xml:space="preserve"> </w:t>
      </w:r>
      <w:r w:rsidRPr="0095435C">
        <w:rPr>
          <w:rFonts w:hint="eastAsia"/>
          <w:b/>
          <w:bCs/>
          <w:rtl/>
        </w:rPr>
        <w:t>מזווג</w:t>
      </w:r>
      <w:r w:rsidRPr="0095435C">
        <w:rPr>
          <w:rtl/>
        </w:rPr>
        <w:t xml:space="preserve">, </w:t>
      </w:r>
      <w:r w:rsidRPr="0095435C">
        <w:rPr>
          <w:rFonts w:hint="eastAsia"/>
          <w:rtl/>
        </w:rPr>
        <w:t>ויש</w:t>
      </w:r>
      <w:r w:rsidRPr="0095435C">
        <w:rPr>
          <w:rtl/>
        </w:rPr>
        <w:t xml:space="preserve"> </w:t>
      </w:r>
      <w:r w:rsidRPr="0095435C">
        <w:rPr>
          <w:rFonts w:hint="eastAsia"/>
          <w:rtl/>
        </w:rPr>
        <w:t>לעבור</w:t>
      </w:r>
      <w:r w:rsidRPr="0095435C">
        <w:rPr>
          <w:rtl/>
        </w:rPr>
        <w:t xml:space="preserve"> </w:t>
      </w:r>
      <w:r w:rsidRPr="0095435C">
        <w:rPr>
          <w:rFonts w:hint="eastAsia"/>
          <w:rtl/>
        </w:rPr>
        <w:t>למבחן</w:t>
      </w:r>
      <w:r w:rsidRPr="0095435C">
        <w:rPr>
          <w:rtl/>
        </w:rPr>
        <w:t xml:space="preserve"> </w:t>
      </w:r>
      <w:r w:rsidRPr="0095435C">
        <w:rPr>
          <w:rFonts w:hint="eastAsia"/>
          <w:rtl/>
        </w:rPr>
        <w:t>לא</w:t>
      </w:r>
      <w:r w:rsidRPr="0095435C">
        <w:rPr>
          <w:rtl/>
        </w:rPr>
        <w:t xml:space="preserve"> </w:t>
      </w:r>
      <w:r w:rsidRPr="0095435C">
        <w:rPr>
          <w:rFonts w:hint="eastAsia"/>
          <w:rtl/>
        </w:rPr>
        <w:t>פרמטרי</w:t>
      </w:r>
      <w:r w:rsidRPr="0095435C">
        <w:rPr>
          <w:rtl/>
        </w:rPr>
        <w:t>.</w:t>
      </w:r>
      <w:r>
        <w:rPr>
          <w:b/>
          <w:bCs/>
          <w:rtl/>
        </w:rPr>
        <w:br/>
      </w:r>
      <w:r>
        <w:rPr>
          <w:b/>
          <w:bCs/>
          <w:rtl/>
        </w:rPr>
        <w:br/>
      </w:r>
      <w:r w:rsidRPr="0095435C">
        <w:rPr>
          <w:b/>
          <w:bCs/>
          <w:rtl/>
        </w:rPr>
        <w:t>שלב שני: מעבר למבחן</w:t>
      </w:r>
      <w:r w:rsidRPr="0095435C">
        <w:rPr>
          <w:b/>
          <w:bCs/>
        </w:rPr>
        <w:t xml:space="preserve"> Wilcoxon </w:t>
      </w:r>
      <w:r>
        <w:rPr>
          <w:rFonts w:hint="cs"/>
          <w:b/>
          <w:bCs/>
          <w:rtl/>
        </w:rPr>
        <w:t xml:space="preserve"> </w:t>
      </w:r>
    </w:p>
    <w:p w14:paraId="4B643A76" w14:textId="4D758788" w:rsidR="0095435C" w:rsidRPr="0095435C" w:rsidRDefault="0095435C" w:rsidP="0095435C">
      <w:pPr>
        <w:pStyle w:val="a9"/>
        <w:ind w:left="360"/>
      </w:pPr>
      <w:r>
        <w:rPr>
          <w:rFonts w:hint="cs"/>
          <w:rtl/>
        </w:rPr>
        <w:t xml:space="preserve">בהמשך לכך ששללנו את האפשרות להשתמש במבחן </w:t>
      </w:r>
      <w:r>
        <w:t>T</w:t>
      </w:r>
      <w:r>
        <w:rPr>
          <w:rFonts w:hint="cs"/>
          <w:rtl/>
        </w:rPr>
        <w:t xml:space="preserve"> מזווג, נבצע</w:t>
      </w:r>
      <w:r w:rsidRPr="0095435C">
        <w:rPr>
          <w:rtl/>
        </w:rPr>
        <w:t xml:space="preserve"> מבחן</w:t>
      </w:r>
      <w:r w:rsidRPr="0095435C">
        <w:t xml:space="preserve"> Wilcoxon </w:t>
      </w:r>
      <w:r w:rsidRPr="0095435C">
        <w:rPr>
          <w:rtl/>
        </w:rPr>
        <w:t xml:space="preserve">שמתאים לנתונים </w:t>
      </w:r>
      <w:proofErr w:type="spellStart"/>
      <w:r w:rsidRPr="0095435C">
        <w:rPr>
          <w:rtl/>
        </w:rPr>
        <w:t>תלוים</w:t>
      </w:r>
      <w:proofErr w:type="spellEnd"/>
      <w:r w:rsidRPr="0095435C">
        <w:rPr>
          <w:rtl/>
        </w:rPr>
        <w:t xml:space="preserve"> כאשר אין נורמליות</w:t>
      </w:r>
      <w:r w:rsidRPr="0095435C">
        <w:t>.</w:t>
      </w:r>
      <w:r w:rsidRPr="0095435C">
        <w:br/>
      </w:r>
      <w:r w:rsidRPr="0095435C">
        <w:rPr>
          <w:rtl/>
        </w:rPr>
        <w:t>מבחן זה בודק האם קיים שינוי מובהק במדדים בין שני שלבים (לפני ואחרי) על בסיס הפרשי דירוגים</w:t>
      </w:r>
      <w:r w:rsidRPr="0095435C">
        <w:t>.</w:t>
      </w:r>
    </w:p>
    <w:p w14:paraId="452330EF" w14:textId="5F23A2DF" w:rsidR="003812B2" w:rsidRPr="0095435C" w:rsidRDefault="003812B2" w:rsidP="0095435C">
      <w:pPr>
        <w:pStyle w:val="a9"/>
        <w:ind w:left="360"/>
        <w:rPr>
          <w:b/>
          <w:bCs/>
          <w:rtl/>
        </w:rPr>
      </w:pPr>
    </w:p>
    <w:p w14:paraId="4682D00D" w14:textId="56E9DD4F" w:rsidR="003812B2" w:rsidRDefault="0095435C" w:rsidP="003812B2">
      <w:pPr>
        <w:pStyle w:val="a9"/>
        <w:ind w:left="360"/>
        <w:rPr>
          <w:b/>
          <w:bCs/>
          <w:rtl/>
        </w:rPr>
      </w:pPr>
      <w:r>
        <w:rPr>
          <w:rFonts w:hint="cs"/>
          <w:b/>
          <w:bCs/>
          <w:rtl/>
        </w:rPr>
        <w:t>ניסוח השערות עבור כל תחום:</w:t>
      </w:r>
    </w:p>
    <w:p w14:paraId="4E49EE1E" w14:textId="23163FA1" w:rsidR="0095435C" w:rsidRPr="0095435C" w:rsidRDefault="0095435C" w:rsidP="0095435C">
      <w:pPr>
        <w:pStyle w:val="a9"/>
        <w:ind w:left="360"/>
        <w:rPr>
          <w:b/>
          <w:bCs/>
          <w:rtl/>
        </w:rPr>
      </w:pPr>
      <w:r w:rsidRPr="0095435C">
        <w:rPr>
          <w:rFonts w:hint="eastAsia"/>
          <w:b/>
          <w:bCs/>
          <w:rtl/>
        </w:rPr>
        <w:t>תחום</w:t>
      </w:r>
      <w:r w:rsidRPr="0095435C">
        <w:rPr>
          <w:rFonts w:hint="cs"/>
          <w:b/>
          <w:bCs/>
          <w:rtl/>
        </w:rPr>
        <w:t>-</w:t>
      </w:r>
      <w:r w:rsidRPr="0095435C">
        <w:rPr>
          <w:b/>
          <w:bCs/>
          <w:rtl/>
        </w:rPr>
        <w:t xml:space="preserve"> </w:t>
      </w:r>
      <w:r w:rsidRPr="0095435C">
        <w:rPr>
          <w:rFonts w:hint="eastAsia"/>
          <w:b/>
          <w:bCs/>
          <w:rtl/>
        </w:rPr>
        <w:t>דמויות</w:t>
      </w:r>
    </w:p>
    <w:p w14:paraId="24981FB1" w14:textId="2D87905F" w:rsidR="0095435C" w:rsidRDefault="0095435C" w:rsidP="0095435C">
      <w:pPr>
        <w:pStyle w:val="a9"/>
        <w:ind w:left="360"/>
        <w:rPr>
          <w:rtl/>
        </w:rPr>
      </w:pPr>
      <w:r>
        <w:t>H₀</w:t>
      </w:r>
      <w:r>
        <w:rPr>
          <w:rtl/>
        </w:rPr>
        <w:t xml:space="preserve">: </w:t>
      </w:r>
      <w:r>
        <w:rPr>
          <w:rFonts w:hint="eastAsia"/>
          <w:rtl/>
        </w:rPr>
        <w:t>אין</w:t>
      </w:r>
      <w:r>
        <w:rPr>
          <w:rtl/>
        </w:rPr>
        <w:t xml:space="preserve"> </w:t>
      </w:r>
      <w:r>
        <w:rPr>
          <w:rFonts w:hint="eastAsia"/>
          <w:rtl/>
        </w:rPr>
        <w:t>שינוי</w:t>
      </w:r>
      <w:r>
        <w:rPr>
          <w:rtl/>
        </w:rPr>
        <w:t xml:space="preserve"> </w:t>
      </w:r>
      <w:r>
        <w:rPr>
          <w:rFonts w:hint="eastAsia"/>
          <w:rtl/>
        </w:rPr>
        <w:t>מובהק</w:t>
      </w:r>
      <w:r>
        <w:rPr>
          <w:rtl/>
        </w:rPr>
        <w:t xml:space="preserve"> </w:t>
      </w:r>
      <w:r>
        <w:rPr>
          <w:rFonts w:hint="eastAsia"/>
          <w:rtl/>
        </w:rPr>
        <w:t>בציון</w:t>
      </w:r>
      <w:r>
        <w:rPr>
          <w:rtl/>
        </w:rPr>
        <w:t xml:space="preserve"> </w:t>
      </w:r>
      <w:r>
        <w:rPr>
          <w:rFonts w:hint="eastAsia"/>
          <w:rtl/>
        </w:rPr>
        <w:t>התחום</w:t>
      </w:r>
      <w:r>
        <w:rPr>
          <w:rtl/>
        </w:rPr>
        <w:t xml:space="preserve"> </w:t>
      </w:r>
      <w:r>
        <w:rPr>
          <w:rFonts w:hint="eastAsia"/>
          <w:rtl/>
        </w:rPr>
        <w:t>דמויות</w:t>
      </w:r>
      <w:r>
        <w:rPr>
          <w:rtl/>
        </w:rPr>
        <w:t xml:space="preserve"> </w:t>
      </w:r>
      <w:r>
        <w:rPr>
          <w:rFonts w:hint="eastAsia"/>
          <w:rtl/>
        </w:rPr>
        <w:t>לפני</w:t>
      </w:r>
      <w:r>
        <w:rPr>
          <w:rtl/>
        </w:rPr>
        <w:t xml:space="preserve"> </w:t>
      </w:r>
      <w:r>
        <w:rPr>
          <w:rFonts w:hint="eastAsia"/>
          <w:rtl/>
        </w:rPr>
        <w:t>ואחרי</w:t>
      </w:r>
      <w:r>
        <w:rPr>
          <w:rtl/>
        </w:rPr>
        <w:t xml:space="preserve"> </w:t>
      </w:r>
      <w:r>
        <w:rPr>
          <w:rFonts w:hint="eastAsia"/>
          <w:rtl/>
        </w:rPr>
        <w:t>השיפור</w:t>
      </w:r>
      <w:r>
        <w:rPr>
          <w:rtl/>
        </w:rPr>
        <w:t>.</w:t>
      </w:r>
    </w:p>
    <w:p w14:paraId="7B049DBE" w14:textId="77777777" w:rsidR="0095435C" w:rsidRDefault="0095435C" w:rsidP="0095435C">
      <w:pPr>
        <w:pStyle w:val="a9"/>
        <w:ind w:left="360"/>
        <w:rPr>
          <w:rtl/>
        </w:rPr>
      </w:pPr>
      <w:r>
        <w:t>H₁</w:t>
      </w:r>
      <w:r>
        <w:rPr>
          <w:rtl/>
        </w:rPr>
        <w:t xml:space="preserve">: </w:t>
      </w:r>
      <w:r>
        <w:rPr>
          <w:rFonts w:hint="eastAsia"/>
          <w:rtl/>
        </w:rPr>
        <w:t>יש</w:t>
      </w:r>
      <w:r>
        <w:rPr>
          <w:rtl/>
        </w:rPr>
        <w:t xml:space="preserve"> </w:t>
      </w:r>
      <w:r>
        <w:rPr>
          <w:rFonts w:hint="eastAsia"/>
          <w:rtl/>
        </w:rPr>
        <w:t>שינוי</w:t>
      </w:r>
      <w:r>
        <w:rPr>
          <w:rtl/>
        </w:rPr>
        <w:t xml:space="preserve"> </w:t>
      </w:r>
      <w:r>
        <w:rPr>
          <w:rFonts w:hint="eastAsia"/>
          <w:rtl/>
        </w:rPr>
        <w:t>מובהק</w:t>
      </w:r>
      <w:r>
        <w:rPr>
          <w:rtl/>
        </w:rPr>
        <w:t xml:space="preserve"> </w:t>
      </w:r>
      <w:r>
        <w:rPr>
          <w:rFonts w:hint="eastAsia"/>
          <w:rtl/>
        </w:rPr>
        <w:t>בציון</w:t>
      </w:r>
      <w:r>
        <w:rPr>
          <w:rtl/>
        </w:rPr>
        <w:t xml:space="preserve"> </w:t>
      </w:r>
      <w:r>
        <w:rPr>
          <w:rFonts w:hint="eastAsia"/>
          <w:rtl/>
        </w:rPr>
        <w:t>התחום</w:t>
      </w:r>
      <w:r>
        <w:rPr>
          <w:rtl/>
        </w:rPr>
        <w:t xml:space="preserve"> </w:t>
      </w:r>
      <w:r>
        <w:rPr>
          <w:rFonts w:hint="eastAsia"/>
          <w:rtl/>
        </w:rPr>
        <w:t>דמויות</w:t>
      </w:r>
      <w:r>
        <w:rPr>
          <w:rtl/>
        </w:rPr>
        <w:t xml:space="preserve"> </w:t>
      </w:r>
      <w:r>
        <w:rPr>
          <w:rFonts w:hint="eastAsia"/>
          <w:rtl/>
        </w:rPr>
        <w:t>לאחר</w:t>
      </w:r>
      <w:r>
        <w:rPr>
          <w:rtl/>
        </w:rPr>
        <w:t xml:space="preserve"> </w:t>
      </w:r>
      <w:r>
        <w:rPr>
          <w:rFonts w:hint="eastAsia"/>
          <w:rtl/>
        </w:rPr>
        <w:t>השיפור</w:t>
      </w:r>
      <w:r>
        <w:rPr>
          <w:rtl/>
        </w:rPr>
        <w:t>.</w:t>
      </w:r>
    </w:p>
    <w:p w14:paraId="7B24770F" w14:textId="77777777" w:rsidR="0095435C" w:rsidRDefault="0095435C" w:rsidP="0095435C">
      <w:pPr>
        <w:pStyle w:val="a9"/>
        <w:ind w:left="360"/>
        <w:rPr>
          <w:rtl/>
        </w:rPr>
      </w:pPr>
    </w:p>
    <w:p w14:paraId="40F87029" w14:textId="6B5A36D2" w:rsidR="0095435C" w:rsidRPr="0095435C" w:rsidRDefault="0095435C" w:rsidP="0095435C">
      <w:pPr>
        <w:pStyle w:val="a9"/>
        <w:ind w:left="360"/>
        <w:rPr>
          <w:b/>
          <w:bCs/>
          <w:rtl/>
        </w:rPr>
      </w:pPr>
      <w:r w:rsidRPr="0095435C">
        <w:rPr>
          <w:rFonts w:hint="eastAsia"/>
          <w:b/>
          <w:bCs/>
          <w:rtl/>
        </w:rPr>
        <w:t>תחום</w:t>
      </w:r>
      <w:r w:rsidRPr="0095435C">
        <w:rPr>
          <w:rFonts w:hint="cs"/>
          <w:b/>
          <w:bCs/>
          <w:rtl/>
        </w:rPr>
        <w:t>-</w:t>
      </w:r>
      <w:r w:rsidRPr="0095435C">
        <w:rPr>
          <w:b/>
          <w:bCs/>
          <w:rtl/>
        </w:rPr>
        <w:t xml:space="preserve"> </w:t>
      </w:r>
      <w:r w:rsidRPr="0095435C">
        <w:rPr>
          <w:rFonts w:hint="eastAsia"/>
          <w:b/>
          <w:bCs/>
          <w:rtl/>
        </w:rPr>
        <w:t>קונפליקט</w:t>
      </w:r>
    </w:p>
    <w:p w14:paraId="42941C2C" w14:textId="0C717319" w:rsidR="0095435C" w:rsidRDefault="0095435C" w:rsidP="0095435C">
      <w:pPr>
        <w:pStyle w:val="a9"/>
        <w:ind w:left="360"/>
        <w:rPr>
          <w:rtl/>
        </w:rPr>
      </w:pPr>
      <w:r>
        <w:t>H₀</w:t>
      </w:r>
      <w:r>
        <w:rPr>
          <w:rtl/>
        </w:rPr>
        <w:t xml:space="preserve">: </w:t>
      </w:r>
      <w:r>
        <w:rPr>
          <w:rFonts w:hint="eastAsia"/>
          <w:rtl/>
        </w:rPr>
        <w:t>אין</w:t>
      </w:r>
      <w:r>
        <w:rPr>
          <w:rtl/>
        </w:rPr>
        <w:t xml:space="preserve"> </w:t>
      </w:r>
      <w:r>
        <w:rPr>
          <w:rFonts w:hint="eastAsia"/>
          <w:rtl/>
        </w:rPr>
        <w:t>שינוי</w:t>
      </w:r>
      <w:r>
        <w:rPr>
          <w:rtl/>
        </w:rPr>
        <w:t xml:space="preserve"> </w:t>
      </w:r>
      <w:r>
        <w:rPr>
          <w:rFonts w:hint="eastAsia"/>
          <w:rtl/>
        </w:rPr>
        <w:t>מובהק</w:t>
      </w:r>
      <w:r>
        <w:rPr>
          <w:rtl/>
        </w:rPr>
        <w:t xml:space="preserve"> </w:t>
      </w:r>
      <w:r>
        <w:rPr>
          <w:rFonts w:hint="eastAsia"/>
          <w:rtl/>
        </w:rPr>
        <w:t>בציון</w:t>
      </w:r>
      <w:r>
        <w:rPr>
          <w:rtl/>
        </w:rPr>
        <w:t xml:space="preserve"> </w:t>
      </w:r>
      <w:r>
        <w:rPr>
          <w:rFonts w:hint="eastAsia"/>
          <w:rtl/>
        </w:rPr>
        <w:t>התחום</w:t>
      </w:r>
      <w:r>
        <w:rPr>
          <w:rtl/>
        </w:rPr>
        <w:t xml:space="preserve"> </w:t>
      </w:r>
      <w:r>
        <w:rPr>
          <w:rFonts w:hint="eastAsia"/>
          <w:rtl/>
        </w:rPr>
        <w:t>קונפליקט</w:t>
      </w:r>
      <w:r>
        <w:rPr>
          <w:rtl/>
        </w:rPr>
        <w:t xml:space="preserve"> </w:t>
      </w:r>
      <w:r>
        <w:rPr>
          <w:rFonts w:hint="eastAsia"/>
          <w:rtl/>
        </w:rPr>
        <w:t>לפני</w:t>
      </w:r>
      <w:r>
        <w:rPr>
          <w:rtl/>
        </w:rPr>
        <w:t xml:space="preserve"> </w:t>
      </w:r>
      <w:r>
        <w:rPr>
          <w:rFonts w:hint="eastAsia"/>
          <w:rtl/>
        </w:rPr>
        <w:t>ואחרי</w:t>
      </w:r>
      <w:r>
        <w:rPr>
          <w:rtl/>
        </w:rPr>
        <w:t xml:space="preserve"> </w:t>
      </w:r>
      <w:r>
        <w:rPr>
          <w:rFonts w:hint="eastAsia"/>
          <w:rtl/>
        </w:rPr>
        <w:t>השיפור</w:t>
      </w:r>
      <w:r>
        <w:rPr>
          <w:rtl/>
        </w:rPr>
        <w:t>.</w:t>
      </w:r>
    </w:p>
    <w:p w14:paraId="4709A65D" w14:textId="77777777" w:rsidR="0095435C" w:rsidRDefault="0095435C" w:rsidP="0095435C">
      <w:pPr>
        <w:pStyle w:val="a9"/>
        <w:ind w:left="360"/>
        <w:rPr>
          <w:rtl/>
        </w:rPr>
      </w:pPr>
      <w:r>
        <w:t>H₁</w:t>
      </w:r>
      <w:r>
        <w:rPr>
          <w:rtl/>
        </w:rPr>
        <w:t xml:space="preserve">: </w:t>
      </w:r>
      <w:r>
        <w:rPr>
          <w:rFonts w:hint="eastAsia"/>
          <w:rtl/>
        </w:rPr>
        <w:t>יש</w:t>
      </w:r>
      <w:r>
        <w:rPr>
          <w:rtl/>
        </w:rPr>
        <w:t xml:space="preserve"> </w:t>
      </w:r>
      <w:r>
        <w:rPr>
          <w:rFonts w:hint="eastAsia"/>
          <w:rtl/>
        </w:rPr>
        <w:t>שינוי</w:t>
      </w:r>
      <w:r>
        <w:rPr>
          <w:rtl/>
        </w:rPr>
        <w:t xml:space="preserve"> </w:t>
      </w:r>
      <w:r>
        <w:rPr>
          <w:rFonts w:hint="eastAsia"/>
          <w:rtl/>
        </w:rPr>
        <w:t>מובהק</w:t>
      </w:r>
      <w:r>
        <w:rPr>
          <w:rtl/>
        </w:rPr>
        <w:t xml:space="preserve"> </w:t>
      </w:r>
      <w:r>
        <w:rPr>
          <w:rFonts w:hint="eastAsia"/>
          <w:rtl/>
        </w:rPr>
        <w:t>בציון</w:t>
      </w:r>
      <w:r>
        <w:rPr>
          <w:rtl/>
        </w:rPr>
        <w:t xml:space="preserve"> </w:t>
      </w:r>
      <w:r>
        <w:rPr>
          <w:rFonts w:hint="eastAsia"/>
          <w:rtl/>
        </w:rPr>
        <w:t>התחום</w:t>
      </w:r>
      <w:r>
        <w:rPr>
          <w:rtl/>
        </w:rPr>
        <w:t xml:space="preserve"> </w:t>
      </w:r>
      <w:r>
        <w:rPr>
          <w:rFonts w:hint="eastAsia"/>
          <w:rtl/>
        </w:rPr>
        <w:t>קונפליקט</w:t>
      </w:r>
      <w:r>
        <w:rPr>
          <w:rtl/>
        </w:rPr>
        <w:t xml:space="preserve"> </w:t>
      </w:r>
      <w:r>
        <w:rPr>
          <w:rFonts w:hint="eastAsia"/>
          <w:rtl/>
        </w:rPr>
        <w:t>לאחר</w:t>
      </w:r>
      <w:r>
        <w:rPr>
          <w:rtl/>
        </w:rPr>
        <w:t xml:space="preserve"> </w:t>
      </w:r>
      <w:r>
        <w:rPr>
          <w:rFonts w:hint="eastAsia"/>
          <w:rtl/>
        </w:rPr>
        <w:t>השיפור</w:t>
      </w:r>
      <w:r>
        <w:rPr>
          <w:rtl/>
        </w:rPr>
        <w:t>.</w:t>
      </w:r>
    </w:p>
    <w:p w14:paraId="58402A94" w14:textId="77777777" w:rsidR="0095435C" w:rsidRDefault="0095435C" w:rsidP="0095435C">
      <w:pPr>
        <w:pStyle w:val="a9"/>
        <w:ind w:left="360"/>
        <w:rPr>
          <w:rtl/>
        </w:rPr>
      </w:pPr>
    </w:p>
    <w:p w14:paraId="30AE6614" w14:textId="3D770363" w:rsidR="0095435C" w:rsidRPr="0095435C" w:rsidRDefault="0095435C" w:rsidP="0095435C">
      <w:pPr>
        <w:pStyle w:val="a9"/>
        <w:ind w:left="360"/>
        <w:rPr>
          <w:b/>
          <w:bCs/>
          <w:rtl/>
        </w:rPr>
      </w:pPr>
      <w:r w:rsidRPr="0095435C">
        <w:rPr>
          <w:rFonts w:hint="eastAsia"/>
          <w:b/>
          <w:bCs/>
          <w:rtl/>
        </w:rPr>
        <w:t>תחום</w:t>
      </w:r>
      <w:r w:rsidRPr="0095435C">
        <w:rPr>
          <w:rFonts w:hint="cs"/>
          <w:b/>
          <w:bCs/>
          <w:rtl/>
        </w:rPr>
        <w:t>-</w:t>
      </w:r>
      <w:r w:rsidRPr="0095435C">
        <w:rPr>
          <w:b/>
          <w:bCs/>
          <w:rtl/>
        </w:rPr>
        <w:t xml:space="preserve"> </w:t>
      </w:r>
      <w:r w:rsidRPr="0095435C">
        <w:rPr>
          <w:rFonts w:hint="eastAsia"/>
          <w:b/>
          <w:bCs/>
          <w:rtl/>
        </w:rPr>
        <w:t>מלאכת</w:t>
      </w:r>
      <w:r w:rsidRPr="0095435C">
        <w:rPr>
          <w:b/>
          <w:bCs/>
          <w:rtl/>
        </w:rPr>
        <w:t xml:space="preserve"> </w:t>
      </w:r>
      <w:r w:rsidRPr="0095435C">
        <w:rPr>
          <w:rFonts w:hint="eastAsia"/>
          <w:b/>
          <w:bCs/>
          <w:rtl/>
        </w:rPr>
        <w:t>הכתיבה</w:t>
      </w:r>
    </w:p>
    <w:p w14:paraId="5D2DF506" w14:textId="602C6124" w:rsidR="0095435C" w:rsidRDefault="0095435C" w:rsidP="0095435C">
      <w:pPr>
        <w:pStyle w:val="a9"/>
        <w:ind w:left="360"/>
        <w:rPr>
          <w:rtl/>
        </w:rPr>
      </w:pPr>
      <w:r>
        <w:t>H₀</w:t>
      </w:r>
      <w:r>
        <w:rPr>
          <w:rtl/>
        </w:rPr>
        <w:t xml:space="preserve">: </w:t>
      </w:r>
      <w:r>
        <w:rPr>
          <w:rFonts w:hint="eastAsia"/>
          <w:rtl/>
        </w:rPr>
        <w:t>אין</w:t>
      </w:r>
      <w:r>
        <w:rPr>
          <w:rtl/>
        </w:rPr>
        <w:t xml:space="preserve"> </w:t>
      </w:r>
      <w:r>
        <w:rPr>
          <w:rFonts w:hint="eastAsia"/>
          <w:rtl/>
        </w:rPr>
        <w:t>שינוי</w:t>
      </w:r>
      <w:r>
        <w:rPr>
          <w:rtl/>
        </w:rPr>
        <w:t xml:space="preserve"> </w:t>
      </w:r>
      <w:r>
        <w:rPr>
          <w:rFonts w:hint="eastAsia"/>
          <w:rtl/>
        </w:rPr>
        <w:t>מובהק</w:t>
      </w:r>
      <w:r>
        <w:rPr>
          <w:rtl/>
        </w:rPr>
        <w:t xml:space="preserve"> </w:t>
      </w:r>
      <w:r>
        <w:rPr>
          <w:rFonts w:hint="eastAsia"/>
          <w:rtl/>
        </w:rPr>
        <w:t>בציון</w:t>
      </w:r>
      <w:r>
        <w:rPr>
          <w:rtl/>
        </w:rPr>
        <w:t xml:space="preserve"> </w:t>
      </w:r>
      <w:r>
        <w:rPr>
          <w:rFonts w:hint="eastAsia"/>
          <w:rtl/>
        </w:rPr>
        <w:t>התחום</w:t>
      </w:r>
      <w:r>
        <w:rPr>
          <w:rtl/>
        </w:rPr>
        <w:t xml:space="preserve"> </w:t>
      </w:r>
      <w:r>
        <w:rPr>
          <w:rFonts w:hint="eastAsia"/>
          <w:rtl/>
        </w:rPr>
        <w:t>מלאכת</w:t>
      </w:r>
      <w:r>
        <w:rPr>
          <w:rtl/>
        </w:rPr>
        <w:t xml:space="preserve"> </w:t>
      </w:r>
      <w:r>
        <w:rPr>
          <w:rFonts w:hint="eastAsia"/>
          <w:rtl/>
        </w:rPr>
        <w:t>הכתיבה</w:t>
      </w:r>
      <w:r>
        <w:rPr>
          <w:rtl/>
        </w:rPr>
        <w:t xml:space="preserve"> </w:t>
      </w:r>
      <w:r>
        <w:rPr>
          <w:rFonts w:hint="eastAsia"/>
          <w:rtl/>
        </w:rPr>
        <w:t>לפני</w:t>
      </w:r>
      <w:r>
        <w:rPr>
          <w:rtl/>
        </w:rPr>
        <w:t xml:space="preserve"> </w:t>
      </w:r>
      <w:r>
        <w:rPr>
          <w:rFonts w:hint="eastAsia"/>
          <w:rtl/>
        </w:rPr>
        <w:t>ואחרי</w:t>
      </w:r>
      <w:r>
        <w:rPr>
          <w:rtl/>
        </w:rPr>
        <w:t xml:space="preserve"> </w:t>
      </w:r>
      <w:r>
        <w:rPr>
          <w:rFonts w:hint="eastAsia"/>
          <w:rtl/>
        </w:rPr>
        <w:t>השיפור</w:t>
      </w:r>
      <w:r>
        <w:rPr>
          <w:rtl/>
        </w:rPr>
        <w:t>.</w:t>
      </w:r>
    </w:p>
    <w:p w14:paraId="471DD0AE" w14:textId="77777777" w:rsidR="0095435C" w:rsidRDefault="0095435C" w:rsidP="0095435C">
      <w:pPr>
        <w:pStyle w:val="a9"/>
        <w:ind w:left="360"/>
        <w:rPr>
          <w:rtl/>
        </w:rPr>
      </w:pPr>
      <w:r>
        <w:t>H₁</w:t>
      </w:r>
      <w:r>
        <w:rPr>
          <w:rtl/>
        </w:rPr>
        <w:t xml:space="preserve">: </w:t>
      </w:r>
      <w:r>
        <w:rPr>
          <w:rFonts w:hint="eastAsia"/>
          <w:rtl/>
        </w:rPr>
        <w:t>יש</w:t>
      </w:r>
      <w:r>
        <w:rPr>
          <w:rtl/>
        </w:rPr>
        <w:t xml:space="preserve"> </w:t>
      </w:r>
      <w:r>
        <w:rPr>
          <w:rFonts w:hint="eastAsia"/>
          <w:rtl/>
        </w:rPr>
        <w:t>שינוי</w:t>
      </w:r>
      <w:r>
        <w:rPr>
          <w:rtl/>
        </w:rPr>
        <w:t xml:space="preserve"> </w:t>
      </w:r>
      <w:r>
        <w:rPr>
          <w:rFonts w:hint="eastAsia"/>
          <w:rtl/>
        </w:rPr>
        <w:t>מובהק</w:t>
      </w:r>
      <w:r>
        <w:rPr>
          <w:rtl/>
        </w:rPr>
        <w:t xml:space="preserve"> </w:t>
      </w:r>
      <w:r>
        <w:rPr>
          <w:rFonts w:hint="eastAsia"/>
          <w:rtl/>
        </w:rPr>
        <w:t>בציון</w:t>
      </w:r>
      <w:r>
        <w:rPr>
          <w:rtl/>
        </w:rPr>
        <w:t xml:space="preserve"> </w:t>
      </w:r>
      <w:r>
        <w:rPr>
          <w:rFonts w:hint="eastAsia"/>
          <w:rtl/>
        </w:rPr>
        <w:t>התחום</w:t>
      </w:r>
      <w:r>
        <w:rPr>
          <w:rtl/>
        </w:rPr>
        <w:t xml:space="preserve"> </w:t>
      </w:r>
      <w:r>
        <w:rPr>
          <w:rFonts w:hint="eastAsia"/>
          <w:rtl/>
        </w:rPr>
        <w:t>מלאכת</w:t>
      </w:r>
      <w:r>
        <w:rPr>
          <w:rtl/>
        </w:rPr>
        <w:t xml:space="preserve"> </w:t>
      </w:r>
      <w:r>
        <w:rPr>
          <w:rFonts w:hint="eastAsia"/>
          <w:rtl/>
        </w:rPr>
        <w:t>הכתיבה</w:t>
      </w:r>
      <w:r>
        <w:rPr>
          <w:rtl/>
        </w:rPr>
        <w:t xml:space="preserve"> </w:t>
      </w:r>
      <w:r>
        <w:rPr>
          <w:rFonts w:hint="eastAsia"/>
          <w:rtl/>
        </w:rPr>
        <w:t>לאחר</w:t>
      </w:r>
      <w:r>
        <w:rPr>
          <w:rtl/>
        </w:rPr>
        <w:t xml:space="preserve"> </w:t>
      </w:r>
      <w:r>
        <w:rPr>
          <w:rFonts w:hint="eastAsia"/>
          <w:rtl/>
        </w:rPr>
        <w:t>השיפור</w:t>
      </w:r>
      <w:r>
        <w:rPr>
          <w:rtl/>
        </w:rPr>
        <w:t>.</w:t>
      </w:r>
    </w:p>
    <w:p w14:paraId="5DDB7375" w14:textId="77777777" w:rsidR="0095435C" w:rsidRDefault="0095435C" w:rsidP="0095435C">
      <w:pPr>
        <w:pStyle w:val="a9"/>
        <w:ind w:left="360"/>
        <w:rPr>
          <w:rtl/>
        </w:rPr>
      </w:pPr>
    </w:p>
    <w:p w14:paraId="46E93DF3" w14:textId="6B3331A5" w:rsidR="0095435C" w:rsidRPr="0095435C" w:rsidRDefault="0095435C" w:rsidP="0095435C">
      <w:pPr>
        <w:pStyle w:val="a9"/>
        <w:ind w:left="360"/>
        <w:rPr>
          <w:b/>
          <w:bCs/>
          <w:rtl/>
        </w:rPr>
      </w:pPr>
      <w:r w:rsidRPr="0095435C">
        <w:rPr>
          <w:rFonts w:hint="eastAsia"/>
          <w:b/>
          <w:bCs/>
          <w:rtl/>
        </w:rPr>
        <w:t>תחום</w:t>
      </w:r>
      <w:r w:rsidRPr="0095435C">
        <w:rPr>
          <w:rFonts w:hint="cs"/>
          <w:b/>
          <w:bCs/>
          <w:rtl/>
        </w:rPr>
        <w:t>-</w:t>
      </w:r>
      <w:r w:rsidRPr="0095435C">
        <w:rPr>
          <w:b/>
          <w:bCs/>
          <w:rtl/>
        </w:rPr>
        <w:t xml:space="preserve"> </w:t>
      </w:r>
      <w:r w:rsidRPr="0095435C">
        <w:rPr>
          <w:rFonts w:hint="eastAsia"/>
          <w:b/>
          <w:bCs/>
          <w:rtl/>
        </w:rPr>
        <w:t>היגיון</w:t>
      </w:r>
    </w:p>
    <w:p w14:paraId="2CB7BAE7" w14:textId="2902666E" w:rsidR="0095435C" w:rsidRDefault="0095435C" w:rsidP="0095435C">
      <w:pPr>
        <w:pStyle w:val="a9"/>
        <w:ind w:left="360"/>
        <w:rPr>
          <w:rtl/>
        </w:rPr>
      </w:pPr>
      <w:r>
        <w:t>H₀</w:t>
      </w:r>
      <w:r>
        <w:rPr>
          <w:rtl/>
        </w:rPr>
        <w:t xml:space="preserve">: </w:t>
      </w:r>
      <w:r>
        <w:rPr>
          <w:rFonts w:hint="eastAsia"/>
          <w:rtl/>
        </w:rPr>
        <w:t>אין</w:t>
      </w:r>
      <w:r>
        <w:rPr>
          <w:rtl/>
        </w:rPr>
        <w:t xml:space="preserve"> </w:t>
      </w:r>
      <w:r>
        <w:rPr>
          <w:rFonts w:hint="eastAsia"/>
          <w:rtl/>
        </w:rPr>
        <w:t>שינוי</w:t>
      </w:r>
      <w:r>
        <w:rPr>
          <w:rtl/>
        </w:rPr>
        <w:t xml:space="preserve"> </w:t>
      </w:r>
      <w:r>
        <w:rPr>
          <w:rFonts w:hint="eastAsia"/>
          <w:rtl/>
        </w:rPr>
        <w:t>מובהק</w:t>
      </w:r>
      <w:r>
        <w:rPr>
          <w:rtl/>
        </w:rPr>
        <w:t xml:space="preserve"> </w:t>
      </w:r>
      <w:r>
        <w:rPr>
          <w:rFonts w:hint="eastAsia"/>
          <w:rtl/>
        </w:rPr>
        <w:t>בציון</w:t>
      </w:r>
      <w:r>
        <w:rPr>
          <w:rtl/>
        </w:rPr>
        <w:t xml:space="preserve"> </w:t>
      </w:r>
      <w:r>
        <w:rPr>
          <w:rFonts w:hint="eastAsia"/>
          <w:rtl/>
        </w:rPr>
        <w:t>התחום</w:t>
      </w:r>
      <w:r>
        <w:rPr>
          <w:rtl/>
        </w:rPr>
        <w:t xml:space="preserve"> </w:t>
      </w:r>
      <w:r>
        <w:rPr>
          <w:rFonts w:hint="eastAsia"/>
          <w:rtl/>
        </w:rPr>
        <w:t>היגיון</w:t>
      </w:r>
      <w:r>
        <w:rPr>
          <w:rtl/>
        </w:rPr>
        <w:t xml:space="preserve"> </w:t>
      </w:r>
      <w:r>
        <w:rPr>
          <w:rFonts w:hint="eastAsia"/>
          <w:rtl/>
        </w:rPr>
        <w:t>לפני</w:t>
      </w:r>
      <w:r>
        <w:rPr>
          <w:rtl/>
        </w:rPr>
        <w:t xml:space="preserve"> </w:t>
      </w:r>
      <w:r>
        <w:rPr>
          <w:rFonts w:hint="eastAsia"/>
          <w:rtl/>
        </w:rPr>
        <w:t>ואחרי</w:t>
      </w:r>
      <w:r>
        <w:rPr>
          <w:rtl/>
        </w:rPr>
        <w:t xml:space="preserve"> </w:t>
      </w:r>
      <w:r>
        <w:rPr>
          <w:rFonts w:hint="eastAsia"/>
          <w:rtl/>
        </w:rPr>
        <w:t>השיפור</w:t>
      </w:r>
      <w:r>
        <w:rPr>
          <w:rtl/>
        </w:rPr>
        <w:t>.</w:t>
      </w:r>
    </w:p>
    <w:p w14:paraId="0A18D205" w14:textId="1AD923EF" w:rsidR="0095435C" w:rsidRDefault="0095435C" w:rsidP="00DE6682">
      <w:pPr>
        <w:pStyle w:val="a9"/>
        <w:ind w:left="360"/>
        <w:rPr>
          <w:rtl/>
        </w:rPr>
      </w:pPr>
      <w:r>
        <w:t>H₁</w:t>
      </w:r>
      <w:r>
        <w:rPr>
          <w:rtl/>
        </w:rPr>
        <w:t xml:space="preserve">: </w:t>
      </w:r>
      <w:r>
        <w:rPr>
          <w:rFonts w:hint="eastAsia"/>
          <w:rtl/>
        </w:rPr>
        <w:t>יש</w:t>
      </w:r>
      <w:r>
        <w:rPr>
          <w:rtl/>
        </w:rPr>
        <w:t xml:space="preserve"> </w:t>
      </w:r>
      <w:r>
        <w:rPr>
          <w:rFonts w:hint="eastAsia"/>
          <w:rtl/>
        </w:rPr>
        <w:t>שינוי</w:t>
      </w:r>
      <w:r>
        <w:rPr>
          <w:rtl/>
        </w:rPr>
        <w:t xml:space="preserve"> </w:t>
      </w:r>
      <w:r>
        <w:rPr>
          <w:rFonts w:hint="eastAsia"/>
          <w:rtl/>
        </w:rPr>
        <w:t>מובהק</w:t>
      </w:r>
      <w:r>
        <w:rPr>
          <w:rtl/>
        </w:rPr>
        <w:t xml:space="preserve"> </w:t>
      </w:r>
      <w:r>
        <w:rPr>
          <w:rFonts w:hint="eastAsia"/>
          <w:rtl/>
        </w:rPr>
        <w:t>בציון</w:t>
      </w:r>
      <w:r>
        <w:rPr>
          <w:rtl/>
        </w:rPr>
        <w:t xml:space="preserve"> </w:t>
      </w:r>
      <w:r>
        <w:rPr>
          <w:rFonts w:hint="eastAsia"/>
          <w:rtl/>
        </w:rPr>
        <w:t>התחום</w:t>
      </w:r>
      <w:r>
        <w:rPr>
          <w:rtl/>
        </w:rPr>
        <w:t xml:space="preserve"> </w:t>
      </w:r>
      <w:r>
        <w:rPr>
          <w:rFonts w:hint="eastAsia"/>
          <w:rtl/>
        </w:rPr>
        <w:t>היגיון</w:t>
      </w:r>
      <w:r>
        <w:rPr>
          <w:rtl/>
        </w:rPr>
        <w:t xml:space="preserve"> </w:t>
      </w:r>
      <w:r>
        <w:rPr>
          <w:rFonts w:hint="eastAsia"/>
          <w:rtl/>
        </w:rPr>
        <w:t>לאחר</w:t>
      </w:r>
      <w:r>
        <w:rPr>
          <w:rtl/>
        </w:rPr>
        <w:t xml:space="preserve"> </w:t>
      </w:r>
      <w:r>
        <w:rPr>
          <w:rFonts w:hint="eastAsia"/>
          <w:rtl/>
        </w:rPr>
        <w:t>השיפור</w:t>
      </w:r>
      <w:r>
        <w:rPr>
          <w:rtl/>
        </w:rPr>
        <w:t>.</w:t>
      </w:r>
    </w:p>
    <w:p w14:paraId="753DBABE" w14:textId="161AAFB1" w:rsidR="0095435C" w:rsidRPr="0095435C" w:rsidRDefault="0095435C" w:rsidP="0095435C">
      <w:pPr>
        <w:pStyle w:val="a9"/>
        <w:ind w:left="360"/>
        <w:rPr>
          <w:b/>
          <w:bCs/>
          <w:rtl/>
        </w:rPr>
      </w:pPr>
      <w:r w:rsidRPr="0095435C">
        <w:rPr>
          <w:rFonts w:hint="eastAsia"/>
          <w:b/>
          <w:bCs/>
          <w:rtl/>
        </w:rPr>
        <w:t>תחום</w:t>
      </w:r>
      <w:r w:rsidRPr="0095435C">
        <w:rPr>
          <w:rFonts w:hint="cs"/>
          <w:b/>
          <w:bCs/>
          <w:rtl/>
        </w:rPr>
        <w:t>-</w:t>
      </w:r>
      <w:r w:rsidRPr="0095435C">
        <w:rPr>
          <w:b/>
          <w:bCs/>
          <w:rtl/>
        </w:rPr>
        <w:t xml:space="preserve"> </w:t>
      </w:r>
      <w:r w:rsidRPr="0095435C">
        <w:rPr>
          <w:rFonts w:hint="eastAsia"/>
          <w:b/>
          <w:bCs/>
          <w:rtl/>
        </w:rPr>
        <w:t>ציון</w:t>
      </w:r>
      <w:r w:rsidRPr="0095435C">
        <w:rPr>
          <w:b/>
          <w:bCs/>
          <w:rtl/>
        </w:rPr>
        <w:t xml:space="preserve"> </w:t>
      </w:r>
      <w:r w:rsidRPr="0095435C">
        <w:rPr>
          <w:rFonts w:hint="eastAsia"/>
          <w:b/>
          <w:bCs/>
          <w:rtl/>
        </w:rPr>
        <w:t>כולל</w:t>
      </w:r>
    </w:p>
    <w:p w14:paraId="04A97B7B" w14:textId="4E8E4269" w:rsidR="0095435C" w:rsidRDefault="0095435C" w:rsidP="0095435C">
      <w:pPr>
        <w:pStyle w:val="a9"/>
        <w:ind w:left="360"/>
        <w:rPr>
          <w:rtl/>
        </w:rPr>
      </w:pPr>
      <w:r>
        <w:t>H₀</w:t>
      </w:r>
      <w:r>
        <w:rPr>
          <w:rtl/>
        </w:rPr>
        <w:t xml:space="preserve">: </w:t>
      </w:r>
      <w:r>
        <w:rPr>
          <w:rFonts w:hint="eastAsia"/>
          <w:rtl/>
        </w:rPr>
        <w:t>אין</w:t>
      </w:r>
      <w:r>
        <w:rPr>
          <w:rtl/>
        </w:rPr>
        <w:t xml:space="preserve"> </w:t>
      </w:r>
      <w:r>
        <w:rPr>
          <w:rFonts w:hint="eastAsia"/>
          <w:rtl/>
        </w:rPr>
        <w:t>שינוי</w:t>
      </w:r>
      <w:r>
        <w:rPr>
          <w:rtl/>
        </w:rPr>
        <w:t xml:space="preserve"> </w:t>
      </w:r>
      <w:r>
        <w:rPr>
          <w:rFonts w:hint="eastAsia"/>
          <w:rtl/>
        </w:rPr>
        <w:t>מובהק</w:t>
      </w:r>
      <w:r>
        <w:rPr>
          <w:rtl/>
        </w:rPr>
        <w:t xml:space="preserve"> </w:t>
      </w:r>
      <w:r>
        <w:rPr>
          <w:rFonts w:hint="eastAsia"/>
          <w:rtl/>
        </w:rPr>
        <w:t>בציון</w:t>
      </w:r>
      <w:r>
        <w:rPr>
          <w:rtl/>
        </w:rPr>
        <w:t xml:space="preserve"> </w:t>
      </w:r>
      <w:r>
        <w:rPr>
          <w:rFonts w:hint="eastAsia"/>
          <w:rtl/>
        </w:rPr>
        <w:t>הכולל</w:t>
      </w:r>
      <w:r>
        <w:rPr>
          <w:rtl/>
        </w:rPr>
        <w:t xml:space="preserve"> </w:t>
      </w:r>
      <w:r>
        <w:rPr>
          <w:rFonts w:hint="eastAsia"/>
          <w:rtl/>
        </w:rPr>
        <w:t>לפני</w:t>
      </w:r>
      <w:r>
        <w:rPr>
          <w:rtl/>
        </w:rPr>
        <w:t xml:space="preserve"> </w:t>
      </w:r>
      <w:r>
        <w:rPr>
          <w:rFonts w:hint="eastAsia"/>
          <w:rtl/>
        </w:rPr>
        <w:t>ואחרי</w:t>
      </w:r>
      <w:r>
        <w:rPr>
          <w:rtl/>
        </w:rPr>
        <w:t xml:space="preserve"> </w:t>
      </w:r>
      <w:r>
        <w:rPr>
          <w:rFonts w:hint="eastAsia"/>
          <w:rtl/>
        </w:rPr>
        <w:t>השיפור</w:t>
      </w:r>
      <w:r>
        <w:rPr>
          <w:rtl/>
        </w:rPr>
        <w:t>.</w:t>
      </w:r>
    </w:p>
    <w:p w14:paraId="68C414FD" w14:textId="74F2DF2B" w:rsidR="0095435C" w:rsidRDefault="0095435C" w:rsidP="0095435C">
      <w:pPr>
        <w:pStyle w:val="a9"/>
        <w:ind w:left="360"/>
        <w:rPr>
          <w:rtl/>
        </w:rPr>
      </w:pPr>
      <w:r>
        <w:t>H₁</w:t>
      </w:r>
      <w:r>
        <w:rPr>
          <w:rtl/>
        </w:rPr>
        <w:t xml:space="preserve">: </w:t>
      </w:r>
      <w:r>
        <w:rPr>
          <w:rFonts w:hint="eastAsia"/>
          <w:rtl/>
        </w:rPr>
        <w:t>יש</w:t>
      </w:r>
      <w:r>
        <w:rPr>
          <w:rtl/>
        </w:rPr>
        <w:t xml:space="preserve"> </w:t>
      </w:r>
      <w:r>
        <w:rPr>
          <w:rFonts w:hint="eastAsia"/>
          <w:rtl/>
        </w:rPr>
        <w:t>שינוי</w:t>
      </w:r>
      <w:r>
        <w:rPr>
          <w:rtl/>
        </w:rPr>
        <w:t xml:space="preserve"> </w:t>
      </w:r>
      <w:r>
        <w:rPr>
          <w:rFonts w:hint="eastAsia"/>
          <w:rtl/>
        </w:rPr>
        <w:t>מובהק</w:t>
      </w:r>
      <w:r>
        <w:rPr>
          <w:rtl/>
        </w:rPr>
        <w:t xml:space="preserve"> </w:t>
      </w:r>
      <w:r>
        <w:rPr>
          <w:rFonts w:hint="eastAsia"/>
          <w:rtl/>
        </w:rPr>
        <w:t>בציון</w:t>
      </w:r>
      <w:r>
        <w:rPr>
          <w:rtl/>
        </w:rPr>
        <w:t xml:space="preserve"> </w:t>
      </w:r>
      <w:r>
        <w:rPr>
          <w:rFonts w:hint="eastAsia"/>
          <w:rtl/>
        </w:rPr>
        <w:t>הכולל</w:t>
      </w:r>
      <w:r>
        <w:rPr>
          <w:rtl/>
        </w:rPr>
        <w:t xml:space="preserve"> </w:t>
      </w:r>
      <w:r>
        <w:rPr>
          <w:rFonts w:hint="eastAsia"/>
          <w:rtl/>
        </w:rPr>
        <w:t>לאחר</w:t>
      </w:r>
      <w:r>
        <w:rPr>
          <w:rtl/>
        </w:rPr>
        <w:t xml:space="preserve"> </w:t>
      </w:r>
      <w:r>
        <w:rPr>
          <w:rFonts w:hint="eastAsia"/>
          <w:rtl/>
        </w:rPr>
        <w:t>השיפור</w:t>
      </w:r>
      <w:r>
        <w:rPr>
          <w:rtl/>
        </w:rPr>
        <w:t>.</w:t>
      </w:r>
    </w:p>
    <w:p w14:paraId="6C540573" w14:textId="77777777" w:rsidR="0095435C" w:rsidRDefault="0095435C" w:rsidP="0095435C">
      <w:pPr>
        <w:pStyle w:val="a9"/>
        <w:ind w:left="360"/>
        <w:rPr>
          <w:rtl/>
        </w:rPr>
      </w:pPr>
    </w:p>
    <w:p w14:paraId="04CD7A45" w14:textId="6421CD9F" w:rsidR="003812B2" w:rsidRDefault="0095435C" w:rsidP="0095435C">
      <w:pPr>
        <w:pStyle w:val="a9"/>
        <w:ind w:left="360"/>
        <w:rPr>
          <w:b/>
          <w:bCs/>
          <w:rtl/>
        </w:rPr>
      </w:pPr>
      <w:r>
        <w:rPr>
          <w:rFonts w:hint="cs"/>
          <w:b/>
          <w:bCs/>
          <w:rtl/>
        </w:rPr>
        <w:t xml:space="preserve">שלב שלישי: תוצאות מבחן </w:t>
      </w:r>
      <w:r w:rsidRPr="0095435C">
        <w:rPr>
          <w:b/>
          <w:bCs/>
        </w:rPr>
        <w:t xml:space="preserve">Wilcoxon </w:t>
      </w:r>
      <w:r>
        <w:rPr>
          <w:rFonts w:hint="cs"/>
          <w:b/>
          <w:bCs/>
          <w:rtl/>
        </w:rPr>
        <w:t xml:space="preserve"> לכל תחום</w:t>
      </w:r>
    </w:p>
    <w:tbl>
      <w:tblPr>
        <w:tblStyle w:val="ae"/>
        <w:bidiVisual/>
        <w:tblW w:w="0" w:type="auto"/>
        <w:tblInd w:w="684" w:type="dxa"/>
        <w:tblLayout w:type="fixed"/>
        <w:tblLook w:val="04A0" w:firstRow="1" w:lastRow="0" w:firstColumn="1" w:lastColumn="0" w:noHBand="0" w:noVBand="1"/>
      </w:tblPr>
      <w:tblGrid>
        <w:gridCol w:w="2070"/>
        <w:gridCol w:w="1710"/>
        <w:gridCol w:w="1710"/>
        <w:gridCol w:w="1439"/>
      </w:tblGrid>
      <w:tr w:rsidR="0095435C" w:rsidRPr="0095435C" w14:paraId="1EF81895" w14:textId="77777777" w:rsidTr="00C97305">
        <w:tc>
          <w:tcPr>
            <w:tcW w:w="2070" w:type="dxa"/>
          </w:tcPr>
          <w:p w14:paraId="6C239459" w14:textId="77777777" w:rsidR="0095435C" w:rsidRPr="0095435C" w:rsidRDefault="0095435C" w:rsidP="002348F0">
            <w:pPr>
              <w:pStyle w:val="a9"/>
              <w:ind w:left="0"/>
              <w:rPr>
                <w:b/>
                <w:bCs/>
                <w:rtl/>
              </w:rPr>
            </w:pPr>
            <w:r w:rsidRPr="0095435C">
              <w:rPr>
                <w:rFonts w:hint="eastAsia"/>
                <w:b/>
                <w:bCs/>
                <w:rtl/>
              </w:rPr>
              <w:t>תחום</w:t>
            </w:r>
            <w:r w:rsidRPr="0095435C">
              <w:rPr>
                <w:b/>
                <w:bCs/>
                <w:rtl/>
              </w:rPr>
              <w:t xml:space="preserve"> </w:t>
            </w:r>
            <w:r w:rsidRPr="0095435C">
              <w:rPr>
                <w:rFonts w:hint="eastAsia"/>
                <w:b/>
                <w:bCs/>
                <w:rtl/>
              </w:rPr>
              <w:t>הביקורת</w:t>
            </w:r>
          </w:p>
        </w:tc>
        <w:tc>
          <w:tcPr>
            <w:tcW w:w="1710" w:type="dxa"/>
          </w:tcPr>
          <w:p w14:paraId="2EE2192D" w14:textId="74C23C6B" w:rsidR="0095435C" w:rsidRPr="0095435C" w:rsidRDefault="0095435C" w:rsidP="002348F0">
            <w:pPr>
              <w:pStyle w:val="a9"/>
              <w:ind w:left="0"/>
              <w:rPr>
                <w:b/>
                <w:bCs/>
              </w:rPr>
            </w:pPr>
            <w:r>
              <w:rPr>
                <w:b/>
                <w:bCs/>
              </w:rPr>
              <w:t>T-Statistic</w:t>
            </w:r>
          </w:p>
        </w:tc>
        <w:tc>
          <w:tcPr>
            <w:tcW w:w="1710" w:type="dxa"/>
          </w:tcPr>
          <w:p w14:paraId="515DD1D1" w14:textId="094B755D" w:rsidR="0095435C" w:rsidRPr="0095435C" w:rsidRDefault="0095435C" w:rsidP="002348F0">
            <w:pPr>
              <w:pStyle w:val="a9"/>
              <w:ind w:left="0"/>
              <w:rPr>
                <w:b/>
                <w:bCs/>
                <w:rtl/>
              </w:rPr>
            </w:pPr>
            <w:r w:rsidRPr="0095435C">
              <w:rPr>
                <w:b/>
                <w:bCs/>
              </w:rPr>
              <w:t>p-value</w:t>
            </w:r>
          </w:p>
        </w:tc>
        <w:tc>
          <w:tcPr>
            <w:tcW w:w="1439" w:type="dxa"/>
          </w:tcPr>
          <w:p w14:paraId="17472235" w14:textId="77777777" w:rsidR="0095435C" w:rsidRPr="0095435C" w:rsidRDefault="0095435C" w:rsidP="002348F0">
            <w:pPr>
              <w:pStyle w:val="a9"/>
              <w:ind w:left="0"/>
              <w:rPr>
                <w:b/>
                <w:bCs/>
                <w:rtl/>
              </w:rPr>
            </w:pPr>
            <w:r w:rsidRPr="0095435C">
              <w:rPr>
                <w:rFonts w:hint="eastAsia"/>
                <w:b/>
                <w:bCs/>
                <w:rtl/>
              </w:rPr>
              <w:t>מובהקות</w:t>
            </w:r>
          </w:p>
        </w:tc>
      </w:tr>
      <w:tr w:rsidR="0095435C" w:rsidRPr="0095435C" w14:paraId="3024705B" w14:textId="77777777" w:rsidTr="00C97305">
        <w:tc>
          <w:tcPr>
            <w:tcW w:w="2070" w:type="dxa"/>
          </w:tcPr>
          <w:p w14:paraId="2ED3D0FD" w14:textId="77777777" w:rsidR="0095435C" w:rsidRPr="0095435C" w:rsidRDefault="0095435C" w:rsidP="002348F0">
            <w:pPr>
              <w:pStyle w:val="a9"/>
              <w:ind w:left="0"/>
              <w:rPr>
                <w:b/>
                <w:bCs/>
                <w:rtl/>
              </w:rPr>
            </w:pPr>
            <w:r w:rsidRPr="0095435C">
              <w:rPr>
                <w:rFonts w:hint="eastAsia"/>
                <w:b/>
                <w:bCs/>
                <w:rtl/>
              </w:rPr>
              <w:t>דמויות</w:t>
            </w:r>
          </w:p>
        </w:tc>
        <w:tc>
          <w:tcPr>
            <w:tcW w:w="1710" w:type="dxa"/>
          </w:tcPr>
          <w:p w14:paraId="39E260FC" w14:textId="125F981D" w:rsidR="0095435C" w:rsidRPr="0095435C" w:rsidRDefault="00C97305" w:rsidP="002348F0">
            <w:pPr>
              <w:pStyle w:val="a9"/>
              <w:ind w:left="0"/>
              <w:rPr>
                <w:b/>
                <w:bCs/>
                <w:rtl/>
              </w:rPr>
            </w:pPr>
            <w:r>
              <w:rPr>
                <w:rFonts w:hint="cs"/>
                <w:b/>
                <w:bCs/>
                <w:rtl/>
              </w:rPr>
              <w:t>323.5</w:t>
            </w:r>
          </w:p>
        </w:tc>
        <w:tc>
          <w:tcPr>
            <w:tcW w:w="1710" w:type="dxa"/>
          </w:tcPr>
          <w:p w14:paraId="6B20CDCB" w14:textId="32EC9A26" w:rsidR="0095435C" w:rsidRPr="0095435C" w:rsidRDefault="0095435C" w:rsidP="002348F0">
            <w:pPr>
              <w:pStyle w:val="a9"/>
              <w:ind w:left="0"/>
              <w:rPr>
                <w:b/>
                <w:bCs/>
                <w:rtl/>
              </w:rPr>
            </w:pPr>
            <w:r w:rsidRPr="0095435C">
              <w:rPr>
                <w:b/>
                <w:bCs/>
                <w:rtl/>
              </w:rPr>
              <w:t>8.73×10</w:t>
            </w:r>
            <w:r w:rsidRPr="0095435C">
              <w:rPr>
                <w:rFonts w:ascii="Cambria Math" w:hAnsi="Cambria Math" w:cs="Cambria Math" w:hint="cs"/>
                <w:b/>
                <w:bCs/>
                <w:rtl/>
              </w:rPr>
              <w:t>⁻</w:t>
            </w:r>
            <w:r w:rsidRPr="0095435C">
              <w:rPr>
                <w:rFonts w:ascii="Arial" w:hAnsi="Arial" w:hint="cs"/>
                <w:b/>
                <w:bCs/>
                <w:rtl/>
              </w:rPr>
              <w:t>⁸</w:t>
            </w:r>
          </w:p>
        </w:tc>
        <w:tc>
          <w:tcPr>
            <w:tcW w:w="1439" w:type="dxa"/>
          </w:tcPr>
          <w:p w14:paraId="6483D237" w14:textId="1CDE1B20" w:rsidR="0095435C" w:rsidRPr="0095435C" w:rsidRDefault="0095435C" w:rsidP="002348F0">
            <w:pPr>
              <w:pStyle w:val="a9"/>
              <w:ind w:left="0"/>
              <w:rPr>
                <w:b/>
                <w:bCs/>
                <w:rtl/>
              </w:rPr>
            </w:pPr>
            <w:r w:rsidRPr="0095435C">
              <w:rPr>
                <w:rFonts w:hint="eastAsia"/>
                <w:b/>
                <w:bCs/>
                <w:rtl/>
              </w:rPr>
              <w:t>מובהק</w:t>
            </w:r>
          </w:p>
        </w:tc>
      </w:tr>
      <w:tr w:rsidR="0095435C" w:rsidRPr="0095435C" w14:paraId="102B8C8C" w14:textId="77777777" w:rsidTr="00C97305">
        <w:tc>
          <w:tcPr>
            <w:tcW w:w="2070" w:type="dxa"/>
          </w:tcPr>
          <w:p w14:paraId="00F72DE0" w14:textId="77777777" w:rsidR="0095435C" w:rsidRPr="0095435C" w:rsidRDefault="0095435C" w:rsidP="002348F0">
            <w:pPr>
              <w:pStyle w:val="a9"/>
              <w:ind w:left="0"/>
              <w:rPr>
                <w:b/>
                <w:bCs/>
                <w:rtl/>
              </w:rPr>
            </w:pPr>
            <w:r w:rsidRPr="0095435C">
              <w:rPr>
                <w:rFonts w:hint="eastAsia"/>
                <w:b/>
                <w:bCs/>
                <w:rtl/>
              </w:rPr>
              <w:t>קונפליקט</w:t>
            </w:r>
          </w:p>
        </w:tc>
        <w:tc>
          <w:tcPr>
            <w:tcW w:w="1710" w:type="dxa"/>
          </w:tcPr>
          <w:p w14:paraId="3251CD36" w14:textId="68F51EBD" w:rsidR="0095435C" w:rsidRPr="0095435C" w:rsidRDefault="00C97305" w:rsidP="002348F0">
            <w:pPr>
              <w:pStyle w:val="a9"/>
              <w:ind w:left="0"/>
              <w:rPr>
                <w:b/>
                <w:bCs/>
                <w:rtl/>
              </w:rPr>
            </w:pPr>
            <w:r>
              <w:rPr>
                <w:rFonts w:hint="cs"/>
                <w:b/>
                <w:bCs/>
                <w:rtl/>
              </w:rPr>
              <w:t>402.5</w:t>
            </w:r>
          </w:p>
        </w:tc>
        <w:tc>
          <w:tcPr>
            <w:tcW w:w="1710" w:type="dxa"/>
          </w:tcPr>
          <w:p w14:paraId="7DE751E5" w14:textId="3CAF7615" w:rsidR="0095435C" w:rsidRPr="0095435C" w:rsidRDefault="0095435C" w:rsidP="002348F0">
            <w:pPr>
              <w:pStyle w:val="a9"/>
              <w:ind w:left="0"/>
              <w:rPr>
                <w:b/>
                <w:bCs/>
                <w:rtl/>
              </w:rPr>
            </w:pPr>
            <w:r w:rsidRPr="0095435C">
              <w:rPr>
                <w:b/>
                <w:bCs/>
                <w:rtl/>
              </w:rPr>
              <w:t>5.28×10</w:t>
            </w:r>
            <w:r w:rsidRPr="0095435C">
              <w:rPr>
                <w:rFonts w:ascii="Cambria Math" w:hAnsi="Cambria Math" w:cs="Cambria Math" w:hint="cs"/>
                <w:b/>
                <w:bCs/>
                <w:rtl/>
              </w:rPr>
              <w:t>⁻</w:t>
            </w:r>
            <w:r w:rsidRPr="0095435C">
              <w:rPr>
                <w:rFonts w:ascii="Arial" w:hAnsi="Arial" w:hint="cs"/>
                <w:b/>
                <w:bCs/>
                <w:rtl/>
              </w:rPr>
              <w:t>⁵</w:t>
            </w:r>
          </w:p>
        </w:tc>
        <w:tc>
          <w:tcPr>
            <w:tcW w:w="1439" w:type="dxa"/>
          </w:tcPr>
          <w:p w14:paraId="2E3DB3E8" w14:textId="0FC36A0D" w:rsidR="0095435C" w:rsidRPr="0095435C" w:rsidRDefault="0095435C" w:rsidP="002348F0">
            <w:pPr>
              <w:pStyle w:val="a9"/>
              <w:ind w:left="0"/>
              <w:rPr>
                <w:b/>
                <w:bCs/>
                <w:rtl/>
              </w:rPr>
            </w:pPr>
            <w:r w:rsidRPr="0095435C">
              <w:rPr>
                <w:rFonts w:hint="eastAsia"/>
                <w:b/>
                <w:bCs/>
                <w:rtl/>
              </w:rPr>
              <w:t>מובהק</w:t>
            </w:r>
          </w:p>
        </w:tc>
      </w:tr>
      <w:tr w:rsidR="0095435C" w:rsidRPr="0095435C" w14:paraId="28AFD64A" w14:textId="77777777" w:rsidTr="00C97305">
        <w:tc>
          <w:tcPr>
            <w:tcW w:w="2070" w:type="dxa"/>
          </w:tcPr>
          <w:p w14:paraId="71BB925A" w14:textId="77777777" w:rsidR="0095435C" w:rsidRPr="0095435C" w:rsidRDefault="0095435C" w:rsidP="002348F0">
            <w:pPr>
              <w:pStyle w:val="a9"/>
              <w:ind w:left="0"/>
              <w:rPr>
                <w:b/>
                <w:bCs/>
                <w:rtl/>
              </w:rPr>
            </w:pPr>
            <w:r w:rsidRPr="0095435C">
              <w:rPr>
                <w:rFonts w:hint="eastAsia"/>
                <w:b/>
                <w:bCs/>
                <w:rtl/>
              </w:rPr>
              <w:t>מלאכת</w:t>
            </w:r>
            <w:r w:rsidRPr="0095435C">
              <w:rPr>
                <w:b/>
                <w:bCs/>
                <w:rtl/>
              </w:rPr>
              <w:t xml:space="preserve"> </w:t>
            </w:r>
            <w:r w:rsidRPr="0095435C">
              <w:rPr>
                <w:rFonts w:hint="eastAsia"/>
                <w:b/>
                <w:bCs/>
                <w:rtl/>
              </w:rPr>
              <w:t>הכתיבה</w:t>
            </w:r>
          </w:p>
        </w:tc>
        <w:tc>
          <w:tcPr>
            <w:tcW w:w="1710" w:type="dxa"/>
          </w:tcPr>
          <w:p w14:paraId="637545D1" w14:textId="09EB2345" w:rsidR="0095435C" w:rsidRPr="0095435C" w:rsidRDefault="00C97305" w:rsidP="002348F0">
            <w:pPr>
              <w:pStyle w:val="a9"/>
              <w:ind w:left="0"/>
              <w:rPr>
                <w:b/>
                <w:bCs/>
                <w:rtl/>
              </w:rPr>
            </w:pPr>
            <w:r>
              <w:rPr>
                <w:rFonts w:hint="cs"/>
                <w:b/>
                <w:bCs/>
                <w:rtl/>
              </w:rPr>
              <w:t>775.5</w:t>
            </w:r>
          </w:p>
        </w:tc>
        <w:tc>
          <w:tcPr>
            <w:tcW w:w="1710" w:type="dxa"/>
          </w:tcPr>
          <w:p w14:paraId="041075D2" w14:textId="073A5255" w:rsidR="0095435C" w:rsidRPr="0095435C" w:rsidRDefault="0095435C" w:rsidP="002348F0">
            <w:pPr>
              <w:pStyle w:val="a9"/>
              <w:ind w:left="0"/>
              <w:rPr>
                <w:b/>
                <w:bCs/>
                <w:rtl/>
              </w:rPr>
            </w:pPr>
            <w:r w:rsidRPr="0095435C">
              <w:rPr>
                <w:b/>
                <w:bCs/>
                <w:rtl/>
              </w:rPr>
              <w:t>0.0222</w:t>
            </w:r>
          </w:p>
        </w:tc>
        <w:tc>
          <w:tcPr>
            <w:tcW w:w="1439" w:type="dxa"/>
          </w:tcPr>
          <w:p w14:paraId="06849E0C" w14:textId="56C83CE1" w:rsidR="0095435C" w:rsidRPr="0095435C" w:rsidRDefault="0095435C" w:rsidP="002348F0">
            <w:pPr>
              <w:pStyle w:val="a9"/>
              <w:ind w:left="0"/>
              <w:rPr>
                <w:b/>
                <w:bCs/>
                <w:rtl/>
              </w:rPr>
            </w:pPr>
            <w:r w:rsidRPr="0095435C">
              <w:rPr>
                <w:rFonts w:hint="eastAsia"/>
                <w:b/>
                <w:bCs/>
                <w:rtl/>
              </w:rPr>
              <w:t>מובהק</w:t>
            </w:r>
          </w:p>
        </w:tc>
      </w:tr>
      <w:tr w:rsidR="0095435C" w:rsidRPr="0095435C" w14:paraId="081169B8" w14:textId="77777777" w:rsidTr="00C97305">
        <w:tc>
          <w:tcPr>
            <w:tcW w:w="2070" w:type="dxa"/>
          </w:tcPr>
          <w:p w14:paraId="7CBC9F3F" w14:textId="77777777" w:rsidR="0095435C" w:rsidRPr="0095435C" w:rsidRDefault="0095435C" w:rsidP="002348F0">
            <w:pPr>
              <w:pStyle w:val="a9"/>
              <w:ind w:left="0"/>
              <w:rPr>
                <w:b/>
                <w:bCs/>
                <w:rtl/>
              </w:rPr>
            </w:pPr>
            <w:r w:rsidRPr="0095435C">
              <w:rPr>
                <w:rFonts w:hint="eastAsia"/>
                <w:b/>
                <w:bCs/>
                <w:rtl/>
              </w:rPr>
              <w:t>היגיון</w:t>
            </w:r>
          </w:p>
        </w:tc>
        <w:tc>
          <w:tcPr>
            <w:tcW w:w="1710" w:type="dxa"/>
          </w:tcPr>
          <w:p w14:paraId="31EED698" w14:textId="5E97C846" w:rsidR="0095435C" w:rsidRPr="0095435C" w:rsidRDefault="00C97305" w:rsidP="002348F0">
            <w:pPr>
              <w:pStyle w:val="a9"/>
              <w:ind w:left="0"/>
              <w:rPr>
                <w:b/>
                <w:bCs/>
                <w:rtl/>
              </w:rPr>
            </w:pPr>
            <w:r>
              <w:rPr>
                <w:rFonts w:hint="cs"/>
                <w:b/>
                <w:bCs/>
                <w:rtl/>
              </w:rPr>
              <w:t>145.0</w:t>
            </w:r>
          </w:p>
        </w:tc>
        <w:tc>
          <w:tcPr>
            <w:tcW w:w="1710" w:type="dxa"/>
          </w:tcPr>
          <w:p w14:paraId="6C872C3C" w14:textId="250452F2" w:rsidR="0095435C" w:rsidRPr="0095435C" w:rsidRDefault="0095435C" w:rsidP="002348F0">
            <w:pPr>
              <w:pStyle w:val="a9"/>
              <w:ind w:left="0"/>
              <w:rPr>
                <w:b/>
                <w:bCs/>
                <w:rtl/>
              </w:rPr>
            </w:pPr>
            <w:r w:rsidRPr="0095435C">
              <w:rPr>
                <w:b/>
                <w:bCs/>
                <w:rtl/>
              </w:rPr>
              <w:t>1.63×10</w:t>
            </w:r>
            <w:r w:rsidRPr="0095435C">
              <w:rPr>
                <w:rFonts w:ascii="Cambria Math" w:hAnsi="Cambria Math" w:cs="Cambria Math" w:hint="cs"/>
                <w:b/>
                <w:bCs/>
                <w:rtl/>
              </w:rPr>
              <w:t>⁻</w:t>
            </w:r>
            <w:r w:rsidRPr="0095435C">
              <w:rPr>
                <w:rFonts w:ascii="Arial" w:hAnsi="Arial" w:hint="cs"/>
                <w:b/>
                <w:bCs/>
                <w:rtl/>
              </w:rPr>
              <w:t>⁷</w:t>
            </w:r>
          </w:p>
        </w:tc>
        <w:tc>
          <w:tcPr>
            <w:tcW w:w="1439" w:type="dxa"/>
          </w:tcPr>
          <w:p w14:paraId="18B8E40C" w14:textId="5AD45A81" w:rsidR="0095435C" w:rsidRPr="0095435C" w:rsidRDefault="0095435C" w:rsidP="002348F0">
            <w:pPr>
              <w:pStyle w:val="a9"/>
              <w:ind w:left="0"/>
              <w:rPr>
                <w:b/>
                <w:bCs/>
                <w:rtl/>
              </w:rPr>
            </w:pPr>
            <w:r w:rsidRPr="0095435C">
              <w:rPr>
                <w:rFonts w:hint="eastAsia"/>
                <w:b/>
                <w:bCs/>
                <w:rtl/>
              </w:rPr>
              <w:t>מובהק</w:t>
            </w:r>
          </w:p>
        </w:tc>
      </w:tr>
      <w:tr w:rsidR="0095435C" w:rsidRPr="0095435C" w14:paraId="7C5B3AEB" w14:textId="77777777" w:rsidTr="00C97305">
        <w:tc>
          <w:tcPr>
            <w:tcW w:w="2070" w:type="dxa"/>
          </w:tcPr>
          <w:p w14:paraId="1F1164A7" w14:textId="77777777" w:rsidR="0095435C" w:rsidRPr="0095435C" w:rsidRDefault="0095435C" w:rsidP="002348F0">
            <w:pPr>
              <w:pStyle w:val="a9"/>
              <w:ind w:left="0"/>
              <w:rPr>
                <w:b/>
                <w:bCs/>
                <w:rtl/>
              </w:rPr>
            </w:pPr>
            <w:r w:rsidRPr="0095435C">
              <w:rPr>
                <w:rFonts w:hint="eastAsia"/>
                <w:b/>
                <w:bCs/>
                <w:rtl/>
              </w:rPr>
              <w:t>ציון</w:t>
            </w:r>
            <w:r w:rsidRPr="0095435C">
              <w:rPr>
                <w:b/>
                <w:bCs/>
                <w:rtl/>
              </w:rPr>
              <w:t xml:space="preserve"> </w:t>
            </w:r>
            <w:r w:rsidRPr="0095435C">
              <w:rPr>
                <w:rFonts w:hint="eastAsia"/>
                <w:b/>
                <w:bCs/>
                <w:rtl/>
              </w:rPr>
              <w:t>כולל</w:t>
            </w:r>
          </w:p>
        </w:tc>
        <w:tc>
          <w:tcPr>
            <w:tcW w:w="1710" w:type="dxa"/>
          </w:tcPr>
          <w:p w14:paraId="74844772" w14:textId="4629E731" w:rsidR="0095435C" w:rsidRPr="0095435C" w:rsidRDefault="00C97305" w:rsidP="002348F0">
            <w:pPr>
              <w:pStyle w:val="a9"/>
              <w:ind w:left="0"/>
              <w:rPr>
                <w:b/>
                <w:bCs/>
                <w:rtl/>
              </w:rPr>
            </w:pPr>
            <w:r>
              <w:rPr>
                <w:rFonts w:hint="cs"/>
                <w:b/>
                <w:bCs/>
                <w:rtl/>
              </w:rPr>
              <w:t>988.0</w:t>
            </w:r>
          </w:p>
        </w:tc>
        <w:tc>
          <w:tcPr>
            <w:tcW w:w="1710" w:type="dxa"/>
          </w:tcPr>
          <w:p w14:paraId="037E251F" w14:textId="32AB6667" w:rsidR="0095435C" w:rsidRPr="0095435C" w:rsidRDefault="0095435C" w:rsidP="002348F0">
            <w:pPr>
              <w:pStyle w:val="a9"/>
              <w:ind w:left="0"/>
              <w:rPr>
                <w:b/>
                <w:bCs/>
                <w:rtl/>
              </w:rPr>
            </w:pPr>
            <w:r w:rsidRPr="0095435C">
              <w:rPr>
                <w:b/>
                <w:bCs/>
                <w:rtl/>
              </w:rPr>
              <w:t>9.73×10</w:t>
            </w:r>
            <w:r w:rsidRPr="0095435C">
              <w:rPr>
                <w:rFonts w:ascii="Cambria Math" w:hAnsi="Cambria Math" w:cs="Cambria Math" w:hint="cs"/>
                <w:b/>
                <w:bCs/>
                <w:rtl/>
              </w:rPr>
              <w:t>⁻</w:t>
            </w:r>
            <w:r w:rsidRPr="0095435C">
              <w:rPr>
                <w:rFonts w:ascii="Arial" w:hAnsi="Arial" w:hint="cs"/>
                <w:b/>
                <w:bCs/>
                <w:rtl/>
              </w:rPr>
              <w:t>⁷</w:t>
            </w:r>
          </w:p>
        </w:tc>
        <w:tc>
          <w:tcPr>
            <w:tcW w:w="1439" w:type="dxa"/>
          </w:tcPr>
          <w:p w14:paraId="1962BF8D" w14:textId="1FA0EDBE" w:rsidR="0095435C" w:rsidRPr="0095435C" w:rsidRDefault="0095435C" w:rsidP="002348F0">
            <w:pPr>
              <w:pStyle w:val="a9"/>
              <w:ind w:left="0"/>
              <w:rPr>
                <w:b/>
                <w:bCs/>
                <w:rtl/>
              </w:rPr>
            </w:pPr>
            <w:r w:rsidRPr="0095435C">
              <w:rPr>
                <w:rFonts w:hint="eastAsia"/>
                <w:b/>
                <w:bCs/>
                <w:rtl/>
              </w:rPr>
              <w:t>מובהק</w:t>
            </w:r>
          </w:p>
        </w:tc>
      </w:tr>
    </w:tbl>
    <w:p w14:paraId="357F9F12" w14:textId="77777777" w:rsidR="003812B2" w:rsidRDefault="003812B2" w:rsidP="003812B2">
      <w:pPr>
        <w:pStyle w:val="a9"/>
        <w:ind w:left="360"/>
        <w:rPr>
          <w:b/>
          <w:bCs/>
          <w:rtl/>
        </w:rPr>
      </w:pPr>
    </w:p>
    <w:p w14:paraId="19B58730" w14:textId="0A8EF363" w:rsidR="003812B2" w:rsidRDefault="0095435C" w:rsidP="003812B2">
      <w:pPr>
        <w:pStyle w:val="a9"/>
        <w:ind w:left="360"/>
        <w:rPr>
          <w:b/>
          <w:bCs/>
          <w:rtl/>
        </w:rPr>
      </w:pPr>
      <w:r>
        <w:rPr>
          <w:rFonts w:hint="cs"/>
          <w:b/>
          <w:bCs/>
          <w:rtl/>
        </w:rPr>
        <w:t>שלב רביעי: מסקנות מההשוואה</w:t>
      </w:r>
    </w:p>
    <w:p w14:paraId="2DC19213" w14:textId="77777777" w:rsidR="0095435C" w:rsidRDefault="0095435C" w:rsidP="003812B2">
      <w:pPr>
        <w:pStyle w:val="a9"/>
        <w:ind w:left="360"/>
        <w:rPr>
          <w:b/>
          <w:bCs/>
          <w:rtl/>
        </w:rPr>
      </w:pPr>
    </w:p>
    <w:p w14:paraId="2733E9FB" w14:textId="61D9DF92" w:rsidR="00C97305" w:rsidRPr="00C97305" w:rsidRDefault="00C97305" w:rsidP="00C97305">
      <w:pPr>
        <w:pStyle w:val="a9"/>
        <w:numPr>
          <w:ilvl w:val="0"/>
          <w:numId w:val="8"/>
        </w:numPr>
        <w:rPr>
          <w:rtl/>
        </w:rPr>
      </w:pPr>
      <w:r w:rsidRPr="00C97305">
        <w:rPr>
          <w:rFonts w:hint="eastAsia"/>
          <w:rtl/>
        </w:rPr>
        <w:t>בכלל</w:t>
      </w:r>
      <w:r w:rsidRPr="00C97305">
        <w:rPr>
          <w:rtl/>
        </w:rPr>
        <w:t xml:space="preserve"> </w:t>
      </w:r>
      <w:r w:rsidRPr="00C97305">
        <w:rPr>
          <w:rFonts w:hint="eastAsia"/>
          <w:rtl/>
        </w:rPr>
        <w:t>התחומים</w:t>
      </w:r>
      <w:r w:rsidRPr="00C97305">
        <w:rPr>
          <w:rtl/>
        </w:rPr>
        <w:t xml:space="preserve"> </w:t>
      </w:r>
      <w:r w:rsidRPr="00C97305">
        <w:rPr>
          <w:rFonts w:hint="eastAsia"/>
          <w:rtl/>
        </w:rPr>
        <w:t>שנבדקו</w:t>
      </w:r>
      <w:r w:rsidRPr="00C97305">
        <w:rPr>
          <w:rtl/>
        </w:rPr>
        <w:t xml:space="preserve"> – </w:t>
      </w:r>
      <w:r w:rsidRPr="00C97305">
        <w:rPr>
          <w:rFonts w:hint="eastAsia"/>
          <w:rtl/>
        </w:rPr>
        <w:t>דמויות</w:t>
      </w:r>
      <w:r w:rsidRPr="00C97305">
        <w:rPr>
          <w:rtl/>
        </w:rPr>
        <w:t xml:space="preserve">, </w:t>
      </w:r>
      <w:r w:rsidRPr="00C97305">
        <w:rPr>
          <w:rFonts w:hint="eastAsia"/>
          <w:rtl/>
        </w:rPr>
        <w:t>קונפליקט</w:t>
      </w:r>
      <w:r w:rsidRPr="00C97305">
        <w:rPr>
          <w:rtl/>
        </w:rPr>
        <w:t xml:space="preserve">, </w:t>
      </w:r>
      <w:r w:rsidRPr="00C97305">
        <w:rPr>
          <w:rFonts w:hint="eastAsia"/>
          <w:rtl/>
        </w:rPr>
        <w:t>מלאכת</w:t>
      </w:r>
      <w:r w:rsidRPr="00C97305">
        <w:rPr>
          <w:rtl/>
        </w:rPr>
        <w:t xml:space="preserve"> </w:t>
      </w:r>
      <w:r w:rsidRPr="00C97305">
        <w:rPr>
          <w:rFonts w:hint="eastAsia"/>
          <w:rtl/>
        </w:rPr>
        <w:t>הכתיבה</w:t>
      </w:r>
      <w:r w:rsidRPr="00C97305">
        <w:rPr>
          <w:rtl/>
        </w:rPr>
        <w:t xml:space="preserve">, </w:t>
      </w:r>
      <w:r w:rsidRPr="00C97305">
        <w:rPr>
          <w:rFonts w:hint="eastAsia"/>
          <w:rtl/>
        </w:rPr>
        <w:t>היגיון</w:t>
      </w:r>
      <w:r w:rsidRPr="00C97305">
        <w:rPr>
          <w:rtl/>
        </w:rPr>
        <w:t xml:space="preserve"> </w:t>
      </w:r>
      <w:r w:rsidRPr="00C97305">
        <w:rPr>
          <w:rFonts w:hint="eastAsia"/>
          <w:rtl/>
        </w:rPr>
        <w:t>והציון</w:t>
      </w:r>
      <w:r w:rsidRPr="00C97305">
        <w:rPr>
          <w:rtl/>
        </w:rPr>
        <w:t xml:space="preserve"> </w:t>
      </w:r>
      <w:r w:rsidRPr="00C97305">
        <w:rPr>
          <w:rFonts w:hint="eastAsia"/>
          <w:rtl/>
        </w:rPr>
        <w:t>הכולל</w:t>
      </w:r>
      <w:r w:rsidRPr="00C97305">
        <w:rPr>
          <w:rtl/>
        </w:rPr>
        <w:t xml:space="preserve"> – </w:t>
      </w:r>
      <w:r w:rsidRPr="00C97305">
        <w:rPr>
          <w:rFonts w:hint="eastAsia"/>
          <w:rtl/>
        </w:rPr>
        <w:t>נצפתה</w:t>
      </w:r>
      <w:r w:rsidRPr="00C97305">
        <w:rPr>
          <w:rtl/>
        </w:rPr>
        <w:t xml:space="preserve"> </w:t>
      </w:r>
      <w:r w:rsidRPr="00C97305">
        <w:rPr>
          <w:rFonts w:hint="eastAsia"/>
          <w:rtl/>
        </w:rPr>
        <w:t>עלייה</w:t>
      </w:r>
      <w:r w:rsidRPr="00C97305">
        <w:rPr>
          <w:rtl/>
        </w:rPr>
        <w:t xml:space="preserve"> </w:t>
      </w:r>
      <w:r w:rsidRPr="00C97305">
        <w:rPr>
          <w:rFonts w:hint="eastAsia"/>
          <w:rtl/>
        </w:rPr>
        <w:t>ממוצעת</w:t>
      </w:r>
      <w:r w:rsidRPr="00C97305">
        <w:rPr>
          <w:rtl/>
        </w:rPr>
        <w:t xml:space="preserve"> </w:t>
      </w:r>
      <w:r w:rsidRPr="00C97305">
        <w:rPr>
          <w:rFonts w:hint="eastAsia"/>
          <w:rtl/>
        </w:rPr>
        <w:t>בציונים</w:t>
      </w:r>
      <w:r w:rsidRPr="00C97305">
        <w:rPr>
          <w:rtl/>
        </w:rPr>
        <w:t xml:space="preserve"> </w:t>
      </w:r>
      <w:r w:rsidRPr="00C97305">
        <w:rPr>
          <w:rFonts w:hint="eastAsia"/>
          <w:rtl/>
        </w:rPr>
        <w:t>לאחר</w:t>
      </w:r>
      <w:r w:rsidRPr="00C97305">
        <w:rPr>
          <w:rtl/>
        </w:rPr>
        <w:t xml:space="preserve"> </w:t>
      </w:r>
      <w:r w:rsidRPr="00C97305">
        <w:rPr>
          <w:rFonts w:hint="eastAsia"/>
          <w:rtl/>
        </w:rPr>
        <w:t>השיפור</w:t>
      </w:r>
      <w:r w:rsidRPr="00C97305">
        <w:rPr>
          <w:rtl/>
        </w:rPr>
        <w:t>.</w:t>
      </w:r>
    </w:p>
    <w:p w14:paraId="6B106CA5" w14:textId="0AC16D52" w:rsidR="00C97305" w:rsidRPr="00C97305" w:rsidRDefault="00C97305" w:rsidP="00C97305">
      <w:pPr>
        <w:pStyle w:val="a9"/>
        <w:numPr>
          <w:ilvl w:val="0"/>
          <w:numId w:val="8"/>
        </w:numPr>
        <w:rPr>
          <w:rtl/>
        </w:rPr>
      </w:pPr>
      <w:r w:rsidRPr="00C97305">
        <w:rPr>
          <w:rFonts w:hint="eastAsia"/>
          <w:rtl/>
        </w:rPr>
        <w:t>מאחר</w:t>
      </w:r>
      <w:r w:rsidRPr="00C97305">
        <w:rPr>
          <w:rtl/>
        </w:rPr>
        <w:t xml:space="preserve"> </w:t>
      </w:r>
      <w:r w:rsidRPr="00C97305">
        <w:rPr>
          <w:rFonts w:hint="eastAsia"/>
          <w:rtl/>
        </w:rPr>
        <w:t>שהנחת</w:t>
      </w:r>
      <w:r w:rsidRPr="00C97305">
        <w:rPr>
          <w:rtl/>
        </w:rPr>
        <w:t xml:space="preserve"> </w:t>
      </w:r>
      <w:r w:rsidRPr="00C97305">
        <w:rPr>
          <w:rFonts w:hint="eastAsia"/>
          <w:rtl/>
        </w:rPr>
        <w:t>הנורמליות</w:t>
      </w:r>
      <w:r w:rsidRPr="00C97305">
        <w:rPr>
          <w:rtl/>
        </w:rPr>
        <w:t xml:space="preserve"> </w:t>
      </w:r>
      <w:r w:rsidRPr="00C97305">
        <w:rPr>
          <w:rFonts w:hint="eastAsia"/>
          <w:rtl/>
        </w:rPr>
        <w:t>לא</w:t>
      </w:r>
      <w:r w:rsidRPr="00C97305">
        <w:rPr>
          <w:rtl/>
        </w:rPr>
        <w:t xml:space="preserve"> </w:t>
      </w:r>
      <w:r w:rsidRPr="00C97305">
        <w:rPr>
          <w:rFonts w:hint="eastAsia"/>
          <w:rtl/>
        </w:rPr>
        <w:t>התקיימה</w:t>
      </w:r>
      <w:r w:rsidRPr="00C97305">
        <w:rPr>
          <w:rtl/>
        </w:rPr>
        <w:t xml:space="preserve">, </w:t>
      </w:r>
      <w:r w:rsidRPr="00C97305">
        <w:rPr>
          <w:rFonts w:hint="eastAsia"/>
          <w:rtl/>
        </w:rPr>
        <w:t>הוחלט</w:t>
      </w:r>
      <w:r w:rsidRPr="00C97305">
        <w:rPr>
          <w:rtl/>
        </w:rPr>
        <w:t xml:space="preserve"> </w:t>
      </w:r>
      <w:r w:rsidRPr="00C97305">
        <w:rPr>
          <w:rFonts w:hint="eastAsia"/>
          <w:rtl/>
        </w:rPr>
        <w:t>להשתמש</w:t>
      </w:r>
      <w:r w:rsidRPr="00C97305">
        <w:rPr>
          <w:rtl/>
        </w:rPr>
        <w:t xml:space="preserve"> </w:t>
      </w:r>
      <w:r w:rsidRPr="00C97305">
        <w:rPr>
          <w:rFonts w:hint="eastAsia"/>
          <w:rtl/>
        </w:rPr>
        <w:t>ב־מבחן</w:t>
      </w:r>
      <w:r w:rsidRPr="00C97305">
        <w:rPr>
          <w:rtl/>
        </w:rPr>
        <w:t xml:space="preserve"> </w:t>
      </w:r>
      <w:r w:rsidRPr="00C97305">
        <w:t>Wilcoxon Signed-Rank</w:t>
      </w:r>
      <w:r w:rsidRPr="00C97305">
        <w:rPr>
          <w:rtl/>
        </w:rPr>
        <w:t xml:space="preserve">, </w:t>
      </w:r>
      <w:r w:rsidRPr="00C97305">
        <w:rPr>
          <w:rFonts w:hint="eastAsia"/>
          <w:rtl/>
        </w:rPr>
        <w:t>המתאים</w:t>
      </w:r>
      <w:r w:rsidRPr="00C97305">
        <w:rPr>
          <w:rtl/>
        </w:rPr>
        <w:t xml:space="preserve"> </w:t>
      </w:r>
      <w:r w:rsidRPr="00C97305">
        <w:rPr>
          <w:rFonts w:hint="eastAsia"/>
          <w:rtl/>
        </w:rPr>
        <w:t>לנתונים</w:t>
      </w:r>
      <w:r w:rsidRPr="00C97305">
        <w:rPr>
          <w:rtl/>
        </w:rPr>
        <w:t xml:space="preserve"> </w:t>
      </w:r>
      <w:proofErr w:type="spellStart"/>
      <w:r w:rsidRPr="00C97305">
        <w:rPr>
          <w:rFonts w:hint="eastAsia"/>
          <w:rtl/>
        </w:rPr>
        <w:t>תלוים</w:t>
      </w:r>
      <w:proofErr w:type="spellEnd"/>
      <w:r w:rsidRPr="00C97305">
        <w:rPr>
          <w:rtl/>
        </w:rPr>
        <w:t xml:space="preserve"> </w:t>
      </w:r>
      <w:r w:rsidRPr="00C97305">
        <w:rPr>
          <w:rFonts w:hint="eastAsia"/>
          <w:rtl/>
        </w:rPr>
        <w:t>שאינם</w:t>
      </w:r>
      <w:r w:rsidRPr="00C97305">
        <w:rPr>
          <w:rtl/>
        </w:rPr>
        <w:t xml:space="preserve"> </w:t>
      </w:r>
      <w:r w:rsidRPr="00C97305">
        <w:rPr>
          <w:rFonts w:hint="eastAsia"/>
          <w:rtl/>
        </w:rPr>
        <w:t>מתפלגים</w:t>
      </w:r>
      <w:r w:rsidRPr="00C97305">
        <w:rPr>
          <w:rtl/>
        </w:rPr>
        <w:t xml:space="preserve"> </w:t>
      </w:r>
      <w:r w:rsidRPr="00C97305">
        <w:rPr>
          <w:rFonts w:hint="eastAsia"/>
          <w:rtl/>
        </w:rPr>
        <w:t>נורמלית</w:t>
      </w:r>
      <w:r w:rsidRPr="00C97305">
        <w:rPr>
          <w:rtl/>
        </w:rPr>
        <w:t>.</w:t>
      </w:r>
    </w:p>
    <w:p w14:paraId="55979497" w14:textId="1BD748CB" w:rsidR="00FF5F12" w:rsidRPr="00DE6682" w:rsidRDefault="00C97305" w:rsidP="00DE6682">
      <w:pPr>
        <w:pStyle w:val="a9"/>
        <w:numPr>
          <w:ilvl w:val="0"/>
          <w:numId w:val="8"/>
        </w:numPr>
        <w:rPr>
          <w:rtl/>
        </w:rPr>
      </w:pPr>
      <w:r w:rsidRPr="00C97305">
        <w:rPr>
          <w:rFonts w:hint="eastAsia"/>
          <w:rtl/>
        </w:rPr>
        <w:t>תוצאות</w:t>
      </w:r>
      <w:r w:rsidRPr="00C97305">
        <w:rPr>
          <w:rtl/>
        </w:rPr>
        <w:t xml:space="preserve"> </w:t>
      </w:r>
      <w:r w:rsidRPr="00C97305">
        <w:rPr>
          <w:rFonts w:hint="eastAsia"/>
          <w:rtl/>
        </w:rPr>
        <w:t>המבחן</w:t>
      </w:r>
      <w:r w:rsidRPr="00C97305">
        <w:rPr>
          <w:rtl/>
        </w:rPr>
        <w:t xml:space="preserve"> </w:t>
      </w:r>
      <w:r w:rsidRPr="00C97305">
        <w:rPr>
          <w:rFonts w:hint="eastAsia"/>
          <w:rtl/>
        </w:rPr>
        <w:t>הצביעו</w:t>
      </w:r>
      <w:r w:rsidRPr="00C97305">
        <w:rPr>
          <w:rtl/>
        </w:rPr>
        <w:t xml:space="preserve"> </w:t>
      </w:r>
      <w:r w:rsidRPr="00C97305">
        <w:rPr>
          <w:rFonts w:hint="eastAsia"/>
          <w:rtl/>
        </w:rPr>
        <w:t>על</w:t>
      </w:r>
      <w:r w:rsidRPr="00C97305">
        <w:rPr>
          <w:rtl/>
        </w:rPr>
        <w:t xml:space="preserve"> </w:t>
      </w:r>
      <w:r w:rsidRPr="00C97305">
        <w:rPr>
          <w:rFonts w:hint="eastAsia"/>
          <w:rtl/>
        </w:rPr>
        <w:t>כך</w:t>
      </w:r>
      <w:r w:rsidRPr="00C97305">
        <w:rPr>
          <w:rtl/>
        </w:rPr>
        <w:t xml:space="preserve"> </w:t>
      </w:r>
      <w:r w:rsidRPr="00C97305">
        <w:rPr>
          <w:rFonts w:hint="eastAsia"/>
          <w:rtl/>
        </w:rPr>
        <w:t>ש־השיפור</w:t>
      </w:r>
      <w:r w:rsidRPr="00C97305">
        <w:rPr>
          <w:rtl/>
        </w:rPr>
        <w:t xml:space="preserve"> </w:t>
      </w:r>
      <w:r w:rsidRPr="00C97305">
        <w:rPr>
          <w:rFonts w:hint="eastAsia"/>
          <w:rtl/>
        </w:rPr>
        <w:t>שנמדד</w:t>
      </w:r>
      <w:r w:rsidRPr="00C97305">
        <w:rPr>
          <w:rtl/>
        </w:rPr>
        <w:t xml:space="preserve"> </w:t>
      </w:r>
      <w:r w:rsidRPr="00C97305">
        <w:rPr>
          <w:rFonts w:hint="eastAsia"/>
          <w:rtl/>
        </w:rPr>
        <w:t>בכל</w:t>
      </w:r>
      <w:r w:rsidRPr="00C97305">
        <w:rPr>
          <w:rtl/>
        </w:rPr>
        <w:t xml:space="preserve"> </w:t>
      </w:r>
      <w:r w:rsidRPr="00C97305">
        <w:rPr>
          <w:rFonts w:hint="eastAsia"/>
          <w:rtl/>
        </w:rPr>
        <w:t>התחומים</w:t>
      </w:r>
      <w:r w:rsidRPr="00C97305">
        <w:rPr>
          <w:rtl/>
        </w:rPr>
        <w:t xml:space="preserve"> </w:t>
      </w:r>
      <w:r w:rsidRPr="00C97305">
        <w:rPr>
          <w:rFonts w:hint="eastAsia"/>
          <w:rtl/>
        </w:rPr>
        <w:t>הוא</w:t>
      </w:r>
      <w:r w:rsidRPr="00C97305">
        <w:rPr>
          <w:rtl/>
        </w:rPr>
        <w:t xml:space="preserve"> </w:t>
      </w:r>
      <w:r w:rsidRPr="00C97305">
        <w:rPr>
          <w:rFonts w:hint="eastAsia"/>
          <w:rtl/>
        </w:rPr>
        <w:t>מובהק</w:t>
      </w:r>
      <w:r w:rsidRPr="00C97305">
        <w:rPr>
          <w:rtl/>
        </w:rPr>
        <w:t xml:space="preserve"> </w:t>
      </w:r>
      <w:r w:rsidRPr="00C97305">
        <w:rPr>
          <w:rFonts w:hint="eastAsia"/>
          <w:rtl/>
        </w:rPr>
        <w:t>סטטיסטית</w:t>
      </w:r>
      <w:r w:rsidRPr="00C97305">
        <w:rPr>
          <w:rtl/>
        </w:rPr>
        <w:t xml:space="preserve"> (</w:t>
      </w:r>
      <w:r w:rsidRPr="00C97305">
        <w:t>p &lt; 0.05</w:t>
      </w:r>
      <w:r w:rsidRPr="00C97305">
        <w:rPr>
          <w:rtl/>
        </w:rPr>
        <w:t>).</w:t>
      </w:r>
    </w:p>
    <w:p w14:paraId="4348A604" w14:textId="77777777" w:rsidR="00FF5F12" w:rsidRDefault="00FF5F12" w:rsidP="003812B2">
      <w:pPr>
        <w:pStyle w:val="a9"/>
        <w:ind w:left="360"/>
        <w:rPr>
          <w:rFonts w:hint="cs"/>
          <w:b/>
          <w:bCs/>
          <w:rtl/>
        </w:rPr>
      </w:pPr>
    </w:p>
    <w:p w14:paraId="026F452E" w14:textId="3F19D114" w:rsidR="003812B2" w:rsidRDefault="00FF5F12" w:rsidP="003812B2">
      <w:pPr>
        <w:pStyle w:val="a9"/>
        <w:ind w:left="360"/>
        <w:rPr>
          <w:b/>
          <w:bCs/>
          <w:u w:val="single"/>
          <w:rtl/>
        </w:rPr>
      </w:pPr>
      <w:r>
        <w:rPr>
          <w:rFonts w:hint="cs"/>
          <w:b/>
          <w:bCs/>
          <w:u w:val="single"/>
          <w:rtl/>
        </w:rPr>
        <w:t>ניתוח ומסקנות:</w:t>
      </w:r>
    </w:p>
    <w:p w14:paraId="44BF79DC" w14:textId="77777777" w:rsidR="00FF5F12" w:rsidRDefault="00FF5F12" w:rsidP="003812B2">
      <w:pPr>
        <w:pStyle w:val="a9"/>
        <w:ind w:left="360"/>
        <w:rPr>
          <w:b/>
          <w:bCs/>
          <w:u w:val="single"/>
          <w:rtl/>
        </w:rPr>
      </w:pPr>
    </w:p>
    <w:p w14:paraId="7FFBCC8F" w14:textId="77777777" w:rsidR="00FF5F12" w:rsidRPr="00FF5F12" w:rsidRDefault="00FF5F12" w:rsidP="00FF5F12">
      <w:pPr>
        <w:pStyle w:val="a9"/>
        <w:ind w:left="360"/>
      </w:pPr>
      <w:r w:rsidRPr="00FF5F12">
        <w:rPr>
          <w:rtl/>
        </w:rPr>
        <w:t>ממצאים שהתקבלו לאורך הניסוי מצביעים על כך שיישום ההמלצות שהופקו מהביקורת האוטומטית מביא לשיפור מדיד ומובהק במרבית תחומי ההערכה של הסיפורים. השיפור בא לידי ביטוי הן ברמה הכמותית – כפי שנמדד באמצעות ציונים כוללים וציונים נפרדים לכל תחום – והן ברמה האיכותית, כפי שהודגם בניתוחים מילוליים של שינויים במבנה הסיפור, הדמויות, הקונפליקט והכתיבה</w:t>
      </w:r>
      <w:r w:rsidRPr="00FF5F12">
        <w:t>.</w:t>
      </w:r>
    </w:p>
    <w:p w14:paraId="79E37D30" w14:textId="4CB34114" w:rsidR="00FF5F12" w:rsidRPr="00FF5F12" w:rsidRDefault="00FF5F12" w:rsidP="00FF5F12">
      <w:pPr>
        <w:pStyle w:val="a9"/>
        <w:ind w:left="360"/>
      </w:pPr>
      <w:r w:rsidRPr="00FF5F12">
        <w:rPr>
          <w:rtl/>
        </w:rPr>
        <w:t>שימוש בשיטה סטטיסטית מתאימה</w:t>
      </w:r>
      <w:r w:rsidRPr="00FF5F12">
        <w:t xml:space="preserve"> (Wilcoxon Signed-Rank), </w:t>
      </w:r>
      <w:r w:rsidRPr="00FF5F12">
        <w:rPr>
          <w:rtl/>
        </w:rPr>
        <w:t>לאחר שלילת הנחת הנורמליות, הוכיח באופן מובהק כי קיים שיפור מובהק סטטיסטית בכל התחומים שנבדקו</w:t>
      </w:r>
      <w:r w:rsidRPr="00FF5F12">
        <w:t>.</w:t>
      </w:r>
    </w:p>
    <w:p w14:paraId="2746825D" w14:textId="402D0F79" w:rsidR="00FF5F12" w:rsidRPr="00FF5F12" w:rsidRDefault="00FF5F12" w:rsidP="00FF5F12">
      <w:pPr>
        <w:pStyle w:val="a9"/>
        <w:ind w:left="360"/>
      </w:pPr>
      <w:r w:rsidRPr="00FF5F12">
        <w:rPr>
          <w:rtl/>
        </w:rPr>
        <w:t>באופן עקבי בשני האלגוריתמים שנבדקו</w:t>
      </w:r>
      <w:r w:rsidRPr="00FF5F12">
        <w:t xml:space="preserve"> Plotto </w:t>
      </w:r>
      <w:r w:rsidRPr="00FF5F12">
        <w:rPr>
          <w:rtl/>
        </w:rPr>
        <w:t>ו־</w:t>
      </w:r>
      <w:r w:rsidRPr="00FF5F12">
        <w:t xml:space="preserve">Plot Genie </w:t>
      </w:r>
      <w:r>
        <w:rPr>
          <w:rFonts w:hint="cs"/>
          <w:rtl/>
        </w:rPr>
        <w:t xml:space="preserve"> ,</w:t>
      </w:r>
      <w:r w:rsidRPr="00FF5F12">
        <w:rPr>
          <w:rtl/>
        </w:rPr>
        <w:t>רוב הסיפורים הציגו עלייה בציון הכולל, תוך בולטות בשיפור במרכיבי ההיגיון והדמויות</w:t>
      </w:r>
      <w:r w:rsidRPr="00FF5F12">
        <w:t>.</w:t>
      </w:r>
    </w:p>
    <w:p w14:paraId="5704013A" w14:textId="0C8CED8D" w:rsidR="00FF5F12" w:rsidRPr="00FF5F12" w:rsidRDefault="00FF5F12" w:rsidP="00FF5F12">
      <w:pPr>
        <w:pStyle w:val="a9"/>
        <w:ind w:left="360"/>
      </w:pPr>
      <w:r w:rsidRPr="00FF5F12">
        <w:rPr>
          <w:rtl/>
        </w:rPr>
        <w:t>לסיכום</w:t>
      </w:r>
      <w:r w:rsidRPr="00FF5F12">
        <w:t xml:space="preserve">, </w:t>
      </w:r>
      <w:r w:rsidRPr="00FF5F12">
        <w:rPr>
          <w:rtl/>
        </w:rPr>
        <w:t>ניתן לקבוע כי המבקר האוטומטי מהווה כלי אפקטיבי לשיפור איכותי של סיפורים, הן בהיבט המבני והן בהיבט הסגנוני. השילוב בין הביקורת המובנית לבין הפקת שיפור ממוקד באמצעות מודלים שפתיים מתקדם ממלא את יעדיו, ומציע כיוון עתידי משמעותי לפיתוח מערכות תמיכה לכותבים ויוצרים בתחום הסיפורי</w:t>
      </w:r>
      <w:r>
        <w:rPr>
          <w:rFonts w:hint="cs"/>
          <w:rtl/>
        </w:rPr>
        <w:t>.</w:t>
      </w:r>
    </w:p>
    <w:p w14:paraId="65D074E3" w14:textId="77777777" w:rsidR="00FF5F12" w:rsidRPr="00FF5F12" w:rsidRDefault="00FF5F12" w:rsidP="003812B2">
      <w:pPr>
        <w:pStyle w:val="a9"/>
        <w:ind w:left="360"/>
        <w:rPr>
          <w:b/>
          <w:bCs/>
          <w:u w:val="single"/>
          <w:rtl/>
        </w:rPr>
      </w:pPr>
    </w:p>
    <w:p w14:paraId="231E1FA2" w14:textId="77777777" w:rsidR="00DE6682" w:rsidRPr="00DE6682" w:rsidRDefault="00DE6682" w:rsidP="00DE6682">
      <w:pPr>
        <w:pStyle w:val="a9"/>
        <w:ind w:left="360"/>
        <w:rPr>
          <w:b/>
          <w:bCs/>
          <w:rtl/>
        </w:rPr>
      </w:pPr>
      <w:r w:rsidRPr="00DE6682">
        <w:rPr>
          <w:rFonts w:hint="eastAsia"/>
          <w:b/>
          <w:bCs/>
          <w:rtl/>
        </w:rPr>
        <w:t>בנוסף</w:t>
      </w:r>
      <w:r w:rsidRPr="00DE6682">
        <w:rPr>
          <w:b/>
          <w:bCs/>
          <w:rtl/>
        </w:rPr>
        <w:t xml:space="preserve"> </w:t>
      </w:r>
      <w:r w:rsidRPr="00DE6682">
        <w:rPr>
          <w:rFonts w:hint="eastAsia"/>
          <w:b/>
          <w:bCs/>
          <w:rtl/>
        </w:rPr>
        <w:t>לדו</w:t>
      </w:r>
      <w:r w:rsidRPr="00DE6682">
        <w:rPr>
          <w:b/>
          <w:bCs/>
          <w:rtl/>
        </w:rPr>
        <w:t>"</w:t>
      </w:r>
      <w:r w:rsidRPr="00DE6682">
        <w:rPr>
          <w:rFonts w:hint="eastAsia"/>
          <w:b/>
          <w:bCs/>
          <w:rtl/>
        </w:rPr>
        <w:t>ח</w:t>
      </w:r>
      <w:r w:rsidRPr="00DE6682">
        <w:rPr>
          <w:b/>
          <w:bCs/>
          <w:rtl/>
        </w:rPr>
        <w:t xml:space="preserve"> </w:t>
      </w:r>
      <w:r w:rsidRPr="00DE6682">
        <w:rPr>
          <w:rFonts w:hint="eastAsia"/>
          <w:b/>
          <w:bCs/>
          <w:rtl/>
        </w:rPr>
        <w:t>זה</w:t>
      </w:r>
      <w:r w:rsidRPr="00DE6682">
        <w:rPr>
          <w:b/>
          <w:bCs/>
          <w:rtl/>
        </w:rPr>
        <w:t xml:space="preserve">, </w:t>
      </w:r>
      <w:r w:rsidRPr="00DE6682">
        <w:rPr>
          <w:rFonts w:hint="eastAsia"/>
          <w:b/>
          <w:bCs/>
          <w:rtl/>
        </w:rPr>
        <w:t>מצ</w:t>
      </w:r>
      <w:r w:rsidRPr="00DE6682">
        <w:rPr>
          <w:b/>
          <w:bCs/>
          <w:rtl/>
        </w:rPr>
        <w:t>"</w:t>
      </w:r>
      <w:r w:rsidRPr="00DE6682">
        <w:rPr>
          <w:rFonts w:hint="eastAsia"/>
          <w:b/>
          <w:bCs/>
          <w:rtl/>
        </w:rPr>
        <w:t>ב</w:t>
      </w:r>
      <w:r w:rsidRPr="00DE6682">
        <w:rPr>
          <w:b/>
          <w:bCs/>
          <w:rtl/>
        </w:rPr>
        <w:t xml:space="preserve"> </w:t>
      </w:r>
      <w:r w:rsidRPr="00DE6682">
        <w:rPr>
          <w:rFonts w:hint="eastAsia"/>
          <w:b/>
          <w:bCs/>
          <w:rtl/>
        </w:rPr>
        <w:t>תיקיות</w:t>
      </w:r>
      <w:r w:rsidRPr="00DE6682">
        <w:rPr>
          <w:b/>
          <w:bCs/>
          <w:rtl/>
        </w:rPr>
        <w:t xml:space="preserve"> </w:t>
      </w:r>
      <w:r w:rsidRPr="00DE6682">
        <w:rPr>
          <w:rFonts w:hint="eastAsia"/>
          <w:b/>
          <w:bCs/>
          <w:rtl/>
        </w:rPr>
        <w:t>הכוללת</w:t>
      </w:r>
      <w:r w:rsidRPr="00DE6682">
        <w:rPr>
          <w:b/>
          <w:bCs/>
          <w:rtl/>
        </w:rPr>
        <w:t xml:space="preserve"> </w:t>
      </w:r>
      <w:r w:rsidRPr="00DE6682">
        <w:rPr>
          <w:rFonts w:hint="eastAsia"/>
          <w:b/>
          <w:bCs/>
          <w:rtl/>
        </w:rPr>
        <w:t>את</w:t>
      </w:r>
      <w:r w:rsidRPr="00DE6682">
        <w:rPr>
          <w:b/>
          <w:bCs/>
          <w:rtl/>
        </w:rPr>
        <w:t xml:space="preserve"> </w:t>
      </w:r>
      <w:r w:rsidRPr="00DE6682">
        <w:rPr>
          <w:rFonts w:hint="eastAsia"/>
          <w:b/>
          <w:bCs/>
          <w:rtl/>
        </w:rPr>
        <w:t>כל</w:t>
      </w:r>
      <w:r w:rsidRPr="00DE6682">
        <w:rPr>
          <w:b/>
          <w:bCs/>
          <w:rtl/>
        </w:rPr>
        <w:t xml:space="preserve"> </w:t>
      </w:r>
      <w:r w:rsidRPr="00DE6682">
        <w:rPr>
          <w:rFonts w:hint="eastAsia"/>
          <w:b/>
          <w:bCs/>
          <w:rtl/>
        </w:rPr>
        <w:t>הסיפורים</w:t>
      </w:r>
      <w:r w:rsidRPr="00DE6682">
        <w:rPr>
          <w:b/>
          <w:bCs/>
          <w:rtl/>
        </w:rPr>
        <w:t xml:space="preserve"> </w:t>
      </w:r>
      <w:r w:rsidRPr="00DE6682">
        <w:rPr>
          <w:rFonts w:hint="eastAsia"/>
          <w:b/>
          <w:bCs/>
          <w:rtl/>
        </w:rPr>
        <w:t>שהופקו</w:t>
      </w:r>
      <w:r w:rsidRPr="00DE6682">
        <w:rPr>
          <w:b/>
          <w:bCs/>
          <w:rtl/>
        </w:rPr>
        <w:t xml:space="preserve"> + </w:t>
      </w:r>
      <w:r w:rsidRPr="00DE6682">
        <w:rPr>
          <w:rFonts w:hint="eastAsia"/>
          <w:b/>
          <w:bCs/>
          <w:rtl/>
        </w:rPr>
        <w:t>דוחות</w:t>
      </w:r>
      <w:r w:rsidRPr="00DE6682">
        <w:rPr>
          <w:b/>
          <w:bCs/>
          <w:rtl/>
        </w:rPr>
        <w:t xml:space="preserve"> </w:t>
      </w:r>
      <w:r w:rsidRPr="00DE6682">
        <w:rPr>
          <w:rFonts w:hint="eastAsia"/>
          <w:b/>
          <w:bCs/>
          <w:rtl/>
        </w:rPr>
        <w:t>ביקרות</w:t>
      </w:r>
      <w:r w:rsidRPr="00DE6682">
        <w:rPr>
          <w:b/>
          <w:bCs/>
          <w:rtl/>
        </w:rPr>
        <w:t xml:space="preserve"> </w:t>
      </w:r>
      <w:r w:rsidRPr="00DE6682">
        <w:rPr>
          <w:rFonts w:hint="eastAsia"/>
          <w:b/>
          <w:bCs/>
          <w:rtl/>
        </w:rPr>
        <w:t>טיב</w:t>
      </w:r>
      <w:r w:rsidRPr="00DE6682">
        <w:rPr>
          <w:b/>
          <w:bCs/>
          <w:rtl/>
        </w:rPr>
        <w:t xml:space="preserve"> </w:t>
      </w:r>
      <w:r w:rsidRPr="00DE6682">
        <w:rPr>
          <w:rFonts w:hint="eastAsia"/>
          <w:b/>
          <w:bCs/>
          <w:rtl/>
        </w:rPr>
        <w:t>הסיפור</w:t>
      </w:r>
      <w:r w:rsidRPr="00DE6682">
        <w:rPr>
          <w:b/>
          <w:bCs/>
          <w:rtl/>
        </w:rPr>
        <w:t>:</w:t>
      </w:r>
    </w:p>
    <w:p w14:paraId="55B05AC6" w14:textId="60640930" w:rsidR="00DE6682" w:rsidRPr="00DE6682" w:rsidRDefault="00DE6682" w:rsidP="00DE6682">
      <w:pPr>
        <w:pStyle w:val="a9"/>
        <w:numPr>
          <w:ilvl w:val="0"/>
          <w:numId w:val="12"/>
        </w:numPr>
        <w:rPr>
          <w:rtl/>
        </w:rPr>
      </w:pPr>
      <w:r w:rsidRPr="00DE6682">
        <w:t>Plotto</w:t>
      </w:r>
      <w:r w:rsidRPr="00DE6682">
        <w:rPr>
          <w:rtl/>
        </w:rPr>
        <w:t xml:space="preserve"> – </w:t>
      </w:r>
      <w:r w:rsidRPr="00DE6682">
        <w:rPr>
          <w:rFonts w:hint="eastAsia"/>
          <w:rtl/>
        </w:rPr>
        <w:t>כולל</w:t>
      </w:r>
      <w:r w:rsidRPr="00DE6682">
        <w:rPr>
          <w:rtl/>
        </w:rPr>
        <w:t xml:space="preserve"> </w:t>
      </w:r>
      <w:r w:rsidRPr="00DE6682">
        <w:rPr>
          <w:rFonts w:hint="eastAsia"/>
          <w:rtl/>
        </w:rPr>
        <w:t>את</w:t>
      </w:r>
      <w:r w:rsidRPr="00DE6682">
        <w:rPr>
          <w:rtl/>
        </w:rPr>
        <w:t xml:space="preserve"> </w:t>
      </w:r>
      <w:r w:rsidRPr="00DE6682">
        <w:rPr>
          <w:rFonts w:hint="eastAsia"/>
          <w:rtl/>
        </w:rPr>
        <w:t>כל</w:t>
      </w:r>
      <w:r w:rsidRPr="00DE6682">
        <w:rPr>
          <w:rtl/>
        </w:rPr>
        <w:t xml:space="preserve"> </w:t>
      </w:r>
      <w:r w:rsidRPr="00DE6682">
        <w:rPr>
          <w:rFonts w:hint="eastAsia"/>
          <w:rtl/>
        </w:rPr>
        <w:t>הסיפורים</w:t>
      </w:r>
      <w:r w:rsidRPr="00DE6682">
        <w:rPr>
          <w:rtl/>
        </w:rPr>
        <w:t xml:space="preserve"> </w:t>
      </w:r>
      <w:r w:rsidRPr="00DE6682">
        <w:rPr>
          <w:rFonts w:hint="eastAsia"/>
          <w:rtl/>
        </w:rPr>
        <w:t>ודוחות</w:t>
      </w:r>
      <w:r w:rsidRPr="00DE6682">
        <w:rPr>
          <w:rtl/>
        </w:rPr>
        <w:t xml:space="preserve"> </w:t>
      </w:r>
      <w:r w:rsidRPr="00DE6682">
        <w:rPr>
          <w:rFonts w:hint="eastAsia"/>
          <w:rtl/>
        </w:rPr>
        <w:t>הביקורת</w:t>
      </w:r>
      <w:r w:rsidRPr="00DE6682">
        <w:rPr>
          <w:rtl/>
        </w:rPr>
        <w:t xml:space="preserve"> </w:t>
      </w:r>
      <w:r w:rsidRPr="00DE6682">
        <w:rPr>
          <w:rFonts w:hint="eastAsia"/>
          <w:rtl/>
        </w:rPr>
        <w:t>עבורן</w:t>
      </w:r>
      <w:r w:rsidRPr="00DE6682">
        <w:rPr>
          <w:rtl/>
        </w:rPr>
        <w:t xml:space="preserve"> </w:t>
      </w:r>
      <w:r w:rsidRPr="00DE6682">
        <w:rPr>
          <w:rFonts w:hint="eastAsia"/>
          <w:rtl/>
        </w:rPr>
        <w:t>עבור</w:t>
      </w:r>
      <w:r w:rsidRPr="00DE6682">
        <w:rPr>
          <w:rtl/>
        </w:rPr>
        <w:t xml:space="preserve"> </w:t>
      </w:r>
      <w:r w:rsidRPr="00DE6682">
        <w:rPr>
          <w:rFonts w:hint="eastAsia"/>
          <w:rtl/>
        </w:rPr>
        <w:t>סיפור</w:t>
      </w:r>
      <w:r w:rsidRPr="00DE6682">
        <w:rPr>
          <w:rtl/>
        </w:rPr>
        <w:t xml:space="preserve"> </w:t>
      </w:r>
      <w:r w:rsidRPr="00DE6682">
        <w:rPr>
          <w:rFonts w:hint="eastAsia"/>
          <w:rtl/>
        </w:rPr>
        <w:t>שנוצרו</w:t>
      </w:r>
      <w:r w:rsidRPr="00DE6682">
        <w:rPr>
          <w:rtl/>
        </w:rPr>
        <w:t xml:space="preserve"> </w:t>
      </w:r>
      <w:r w:rsidRPr="00DE6682">
        <w:rPr>
          <w:rFonts w:hint="eastAsia"/>
          <w:rtl/>
        </w:rPr>
        <w:t>באמצעות</w:t>
      </w:r>
      <w:r w:rsidRPr="00DE6682">
        <w:rPr>
          <w:rtl/>
        </w:rPr>
        <w:t xml:space="preserve"> </w:t>
      </w:r>
      <w:r w:rsidRPr="00DE6682">
        <w:rPr>
          <w:rFonts w:hint="eastAsia"/>
          <w:rtl/>
        </w:rPr>
        <w:t>שלד</w:t>
      </w:r>
      <w:r w:rsidRPr="00DE6682">
        <w:rPr>
          <w:rtl/>
        </w:rPr>
        <w:t xml:space="preserve"> </w:t>
      </w:r>
      <w:r w:rsidRPr="00DE6682">
        <w:rPr>
          <w:rFonts w:hint="eastAsia"/>
          <w:rtl/>
        </w:rPr>
        <w:t>שנוצר</w:t>
      </w:r>
      <w:r w:rsidRPr="00DE6682">
        <w:rPr>
          <w:rtl/>
        </w:rPr>
        <w:t xml:space="preserve"> </w:t>
      </w:r>
      <w:r w:rsidRPr="00DE6682">
        <w:rPr>
          <w:rFonts w:hint="eastAsia"/>
          <w:rtl/>
        </w:rPr>
        <w:t>ע</w:t>
      </w:r>
      <w:r w:rsidRPr="00DE6682">
        <w:rPr>
          <w:rtl/>
        </w:rPr>
        <w:t>"</w:t>
      </w:r>
      <w:r w:rsidRPr="00DE6682">
        <w:rPr>
          <w:rFonts w:hint="eastAsia"/>
          <w:rtl/>
        </w:rPr>
        <w:t>י</w:t>
      </w:r>
      <w:r w:rsidRPr="00DE6682">
        <w:rPr>
          <w:rtl/>
        </w:rPr>
        <w:t xml:space="preserve"> </w:t>
      </w:r>
      <w:r w:rsidRPr="00DE6682">
        <w:rPr>
          <w:rFonts w:hint="eastAsia"/>
          <w:rtl/>
        </w:rPr>
        <w:t>אלגוריתם</w:t>
      </w:r>
      <w:r w:rsidRPr="00DE6682">
        <w:rPr>
          <w:rtl/>
        </w:rPr>
        <w:t xml:space="preserve"> </w:t>
      </w:r>
      <w:r w:rsidRPr="00DE6682">
        <w:t>Plotto</w:t>
      </w:r>
      <w:r w:rsidRPr="00DE6682">
        <w:rPr>
          <w:rtl/>
        </w:rPr>
        <w:t>.</w:t>
      </w:r>
    </w:p>
    <w:p w14:paraId="26D932C8" w14:textId="2A97DF0E" w:rsidR="002E5888" w:rsidRPr="004F4B88" w:rsidRDefault="00DE6682" w:rsidP="00DE6682">
      <w:pPr>
        <w:pStyle w:val="a9"/>
        <w:numPr>
          <w:ilvl w:val="0"/>
          <w:numId w:val="12"/>
        </w:numPr>
      </w:pPr>
      <w:r w:rsidRPr="00DE6682">
        <w:t>Plot Genie</w:t>
      </w:r>
      <w:r w:rsidRPr="00DE6682">
        <w:rPr>
          <w:rtl/>
        </w:rPr>
        <w:t xml:space="preserve">– </w:t>
      </w:r>
      <w:r w:rsidRPr="00DE6682">
        <w:rPr>
          <w:rFonts w:hint="eastAsia"/>
          <w:rtl/>
        </w:rPr>
        <w:t>כולל</w:t>
      </w:r>
      <w:r w:rsidRPr="00DE6682">
        <w:rPr>
          <w:rtl/>
        </w:rPr>
        <w:t xml:space="preserve"> </w:t>
      </w:r>
      <w:r w:rsidRPr="00DE6682">
        <w:rPr>
          <w:rFonts w:hint="eastAsia"/>
          <w:rtl/>
        </w:rPr>
        <w:t>את</w:t>
      </w:r>
      <w:r w:rsidRPr="00DE6682">
        <w:rPr>
          <w:rtl/>
        </w:rPr>
        <w:t xml:space="preserve"> </w:t>
      </w:r>
      <w:r w:rsidRPr="00DE6682">
        <w:rPr>
          <w:rFonts w:hint="eastAsia"/>
          <w:rtl/>
        </w:rPr>
        <w:t>כל</w:t>
      </w:r>
      <w:r w:rsidRPr="00DE6682">
        <w:rPr>
          <w:rtl/>
        </w:rPr>
        <w:t xml:space="preserve"> </w:t>
      </w:r>
      <w:r w:rsidRPr="00DE6682">
        <w:rPr>
          <w:rFonts w:hint="eastAsia"/>
          <w:rtl/>
        </w:rPr>
        <w:t>הסיפורים</w:t>
      </w:r>
      <w:r w:rsidRPr="00DE6682">
        <w:rPr>
          <w:rtl/>
        </w:rPr>
        <w:t xml:space="preserve"> </w:t>
      </w:r>
      <w:r w:rsidRPr="00DE6682">
        <w:rPr>
          <w:rFonts w:hint="eastAsia"/>
          <w:rtl/>
        </w:rPr>
        <w:t>ודוחות</w:t>
      </w:r>
      <w:r w:rsidRPr="00DE6682">
        <w:rPr>
          <w:rtl/>
        </w:rPr>
        <w:t xml:space="preserve"> </w:t>
      </w:r>
      <w:r w:rsidRPr="00DE6682">
        <w:rPr>
          <w:rFonts w:hint="eastAsia"/>
          <w:rtl/>
        </w:rPr>
        <w:t>הביקורת</w:t>
      </w:r>
      <w:r w:rsidRPr="00DE6682">
        <w:rPr>
          <w:rtl/>
        </w:rPr>
        <w:t xml:space="preserve"> </w:t>
      </w:r>
      <w:r w:rsidRPr="00DE6682">
        <w:rPr>
          <w:rFonts w:hint="eastAsia"/>
          <w:rtl/>
        </w:rPr>
        <w:t>עבורן</w:t>
      </w:r>
      <w:r w:rsidRPr="00DE6682">
        <w:rPr>
          <w:rtl/>
        </w:rPr>
        <w:t xml:space="preserve"> </w:t>
      </w:r>
      <w:r w:rsidRPr="00DE6682">
        <w:rPr>
          <w:rFonts w:hint="eastAsia"/>
          <w:rtl/>
        </w:rPr>
        <w:t>עבור</w:t>
      </w:r>
      <w:r w:rsidRPr="00DE6682">
        <w:rPr>
          <w:rtl/>
        </w:rPr>
        <w:t xml:space="preserve"> </w:t>
      </w:r>
      <w:r w:rsidRPr="00DE6682">
        <w:rPr>
          <w:rFonts w:hint="eastAsia"/>
          <w:rtl/>
        </w:rPr>
        <w:t>סיפור</w:t>
      </w:r>
      <w:r w:rsidRPr="00DE6682">
        <w:rPr>
          <w:rtl/>
        </w:rPr>
        <w:t xml:space="preserve"> </w:t>
      </w:r>
      <w:r w:rsidRPr="00DE6682">
        <w:rPr>
          <w:rFonts w:hint="eastAsia"/>
          <w:rtl/>
        </w:rPr>
        <w:t>שנוצרו</w:t>
      </w:r>
      <w:r w:rsidRPr="00DE6682">
        <w:rPr>
          <w:rtl/>
        </w:rPr>
        <w:t xml:space="preserve"> </w:t>
      </w:r>
      <w:r w:rsidRPr="00DE6682">
        <w:rPr>
          <w:rFonts w:hint="eastAsia"/>
          <w:rtl/>
        </w:rPr>
        <w:t>באמצעות</w:t>
      </w:r>
      <w:r w:rsidRPr="00DE6682">
        <w:rPr>
          <w:rtl/>
        </w:rPr>
        <w:t xml:space="preserve"> </w:t>
      </w:r>
      <w:r w:rsidRPr="00DE6682">
        <w:rPr>
          <w:rFonts w:hint="eastAsia"/>
          <w:rtl/>
        </w:rPr>
        <w:t>שלד</w:t>
      </w:r>
      <w:r w:rsidRPr="00DE6682">
        <w:rPr>
          <w:rtl/>
        </w:rPr>
        <w:t xml:space="preserve"> </w:t>
      </w:r>
      <w:r w:rsidRPr="00DE6682">
        <w:rPr>
          <w:rFonts w:hint="eastAsia"/>
          <w:rtl/>
        </w:rPr>
        <w:t>שנוצר</w:t>
      </w:r>
      <w:r w:rsidRPr="00DE6682">
        <w:rPr>
          <w:rtl/>
        </w:rPr>
        <w:t xml:space="preserve"> </w:t>
      </w:r>
      <w:r w:rsidRPr="00DE6682">
        <w:rPr>
          <w:rFonts w:hint="eastAsia"/>
          <w:rtl/>
        </w:rPr>
        <w:t>ע</w:t>
      </w:r>
      <w:r w:rsidRPr="00DE6682">
        <w:rPr>
          <w:rtl/>
        </w:rPr>
        <w:t>"</w:t>
      </w:r>
      <w:r w:rsidRPr="00DE6682">
        <w:rPr>
          <w:rFonts w:hint="eastAsia"/>
          <w:rtl/>
        </w:rPr>
        <w:t>י</w:t>
      </w:r>
      <w:r w:rsidRPr="00DE6682">
        <w:rPr>
          <w:rtl/>
        </w:rPr>
        <w:t xml:space="preserve"> </w:t>
      </w:r>
      <w:r w:rsidRPr="00DE6682">
        <w:rPr>
          <w:rFonts w:hint="eastAsia"/>
          <w:rtl/>
        </w:rPr>
        <w:t>אלגוריתם</w:t>
      </w:r>
      <w:r w:rsidRPr="00DE6682">
        <w:rPr>
          <w:rtl/>
        </w:rPr>
        <w:t xml:space="preserve"> </w:t>
      </w:r>
      <w:r w:rsidRPr="00DE6682">
        <w:t>Plot Genie</w:t>
      </w:r>
      <w:r w:rsidRPr="00DE6682">
        <w:rPr>
          <w:rtl/>
        </w:rPr>
        <w:t>.</w:t>
      </w:r>
    </w:p>
    <w:sectPr w:rsidR="002E5888" w:rsidRPr="004F4B88" w:rsidSect="002A443E">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B0BAA"/>
    <w:multiLevelType w:val="hybridMultilevel"/>
    <w:tmpl w:val="770EF6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D20072E"/>
    <w:multiLevelType w:val="hybridMultilevel"/>
    <w:tmpl w:val="287C9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84732"/>
    <w:multiLevelType w:val="hybridMultilevel"/>
    <w:tmpl w:val="3C10A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52387"/>
    <w:multiLevelType w:val="multilevel"/>
    <w:tmpl w:val="576A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F0C95"/>
    <w:multiLevelType w:val="multilevel"/>
    <w:tmpl w:val="D81C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8A5B62"/>
    <w:multiLevelType w:val="hybridMultilevel"/>
    <w:tmpl w:val="22C08DEE"/>
    <w:lvl w:ilvl="0" w:tplc="7D861B56">
      <w:start w:val="1"/>
      <w:numFmt w:val="decimal"/>
      <w:lvlText w:val="%1."/>
      <w:lvlJc w:val="left"/>
      <w:pPr>
        <w:ind w:left="1320" w:hanging="9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090DCC"/>
    <w:multiLevelType w:val="hybridMultilevel"/>
    <w:tmpl w:val="E1B45D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8D47C8"/>
    <w:multiLevelType w:val="multilevel"/>
    <w:tmpl w:val="15000F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EEB2DC6"/>
    <w:multiLevelType w:val="multilevel"/>
    <w:tmpl w:val="64BE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5F4B63"/>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Arial" w:eastAsiaTheme="minorEastAsia" w:hAnsi="Arial" w:hint="default"/>
        <w:b/>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15:restartNumberingAfterBreak="0">
    <w:nsid w:val="7BE00BDD"/>
    <w:multiLevelType w:val="hybridMultilevel"/>
    <w:tmpl w:val="7AD2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496071"/>
    <w:multiLevelType w:val="multilevel"/>
    <w:tmpl w:val="502E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8443829">
    <w:abstractNumId w:val="9"/>
  </w:num>
  <w:num w:numId="2" w16cid:durableId="1514682731">
    <w:abstractNumId w:val="0"/>
  </w:num>
  <w:num w:numId="3" w16cid:durableId="396513650">
    <w:abstractNumId w:val="11"/>
  </w:num>
  <w:num w:numId="4" w16cid:durableId="1442190476">
    <w:abstractNumId w:val="4"/>
  </w:num>
  <w:num w:numId="5" w16cid:durableId="1183476597">
    <w:abstractNumId w:val="7"/>
  </w:num>
  <w:num w:numId="6" w16cid:durableId="1335953931">
    <w:abstractNumId w:val="10"/>
  </w:num>
  <w:num w:numId="7" w16cid:durableId="1509246711">
    <w:abstractNumId w:val="2"/>
  </w:num>
  <w:num w:numId="8" w16cid:durableId="437724322">
    <w:abstractNumId w:val="1"/>
  </w:num>
  <w:num w:numId="9" w16cid:durableId="1618946969">
    <w:abstractNumId w:val="8"/>
  </w:num>
  <w:num w:numId="10" w16cid:durableId="2064987966">
    <w:abstractNumId w:val="3"/>
  </w:num>
  <w:num w:numId="11" w16cid:durableId="1976789688">
    <w:abstractNumId w:val="6"/>
  </w:num>
  <w:num w:numId="12" w16cid:durableId="9097730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5C"/>
    <w:rsid w:val="0000772C"/>
    <w:rsid w:val="0006336E"/>
    <w:rsid w:val="000B7534"/>
    <w:rsid w:val="000C0052"/>
    <w:rsid w:val="000C5A06"/>
    <w:rsid w:val="000E0162"/>
    <w:rsid w:val="00110477"/>
    <w:rsid w:val="00124466"/>
    <w:rsid w:val="00134B08"/>
    <w:rsid w:val="001642B5"/>
    <w:rsid w:val="0016501C"/>
    <w:rsid w:val="001733A6"/>
    <w:rsid w:val="001900F5"/>
    <w:rsid w:val="001A3598"/>
    <w:rsid w:val="001A622D"/>
    <w:rsid w:val="001B071C"/>
    <w:rsid w:val="001B1F0D"/>
    <w:rsid w:val="001D31F7"/>
    <w:rsid w:val="001E2A31"/>
    <w:rsid w:val="001E3708"/>
    <w:rsid w:val="00210415"/>
    <w:rsid w:val="00232075"/>
    <w:rsid w:val="002508C1"/>
    <w:rsid w:val="00250A76"/>
    <w:rsid w:val="002704A9"/>
    <w:rsid w:val="002A443E"/>
    <w:rsid w:val="002E5888"/>
    <w:rsid w:val="002F03CC"/>
    <w:rsid w:val="00323464"/>
    <w:rsid w:val="00353CC3"/>
    <w:rsid w:val="003622B8"/>
    <w:rsid w:val="00375078"/>
    <w:rsid w:val="003812B2"/>
    <w:rsid w:val="003D0A52"/>
    <w:rsid w:val="00401338"/>
    <w:rsid w:val="004A4109"/>
    <w:rsid w:val="004D0D2E"/>
    <w:rsid w:val="004D5A93"/>
    <w:rsid w:val="004F1F5D"/>
    <w:rsid w:val="004F4B88"/>
    <w:rsid w:val="00511633"/>
    <w:rsid w:val="00526EDE"/>
    <w:rsid w:val="00567851"/>
    <w:rsid w:val="00584E70"/>
    <w:rsid w:val="005A0A20"/>
    <w:rsid w:val="005D3436"/>
    <w:rsid w:val="00602ABD"/>
    <w:rsid w:val="006039C4"/>
    <w:rsid w:val="0061184A"/>
    <w:rsid w:val="006216B3"/>
    <w:rsid w:val="0062705C"/>
    <w:rsid w:val="00636ADD"/>
    <w:rsid w:val="006442FD"/>
    <w:rsid w:val="00655321"/>
    <w:rsid w:val="006A03FF"/>
    <w:rsid w:val="006A4C6D"/>
    <w:rsid w:val="006B4CED"/>
    <w:rsid w:val="006C652F"/>
    <w:rsid w:val="006D4C46"/>
    <w:rsid w:val="006E6575"/>
    <w:rsid w:val="0071234A"/>
    <w:rsid w:val="00725F18"/>
    <w:rsid w:val="00733B13"/>
    <w:rsid w:val="00765BC2"/>
    <w:rsid w:val="007B2F6F"/>
    <w:rsid w:val="007C02F2"/>
    <w:rsid w:val="007C1A9B"/>
    <w:rsid w:val="007C2252"/>
    <w:rsid w:val="007C229E"/>
    <w:rsid w:val="007E1A7F"/>
    <w:rsid w:val="007E3911"/>
    <w:rsid w:val="00807D4A"/>
    <w:rsid w:val="0082646A"/>
    <w:rsid w:val="00833732"/>
    <w:rsid w:val="008466B5"/>
    <w:rsid w:val="00846BDF"/>
    <w:rsid w:val="00876576"/>
    <w:rsid w:val="008800B3"/>
    <w:rsid w:val="008A2708"/>
    <w:rsid w:val="008A74A7"/>
    <w:rsid w:val="008D4737"/>
    <w:rsid w:val="008E7D4E"/>
    <w:rsid w:val="008F7344"/>
    <w:rsid w:val="00900AE3"/>
    <w:rsid w:val="0095435C"/>
    <w:rsid w:val="00966E79"/>
    <w:rsid w:val="009755F3"/>
    <w:rsid w:val="00984B0A"/>
    <w:rsid w:val="009D3E7B"/>
    <w:rsid w:val="009D6084"/>
    <w:rsid w:val="009E0458"/>
    <w:rsid w:val="00A32BFD"/>
    <w:rsid w:val="00A47BF5"/>
    <w:rsid w:val="00A61E4F"/>
    <w:rsid w:val="00A73036"/>
    <w:rsid w:val="00AA2E8D"/>
    <w:rsid w:val="00AA4E61"/>
    <w:rsid w:val="00AB0553"/>
    <w:rsid w:val="00AC69E6"/>
    <w:rsid w:val="00B04DFA"/>
    <w:rsid w:val="00B238FF"/>
    <w:rsid w:val="00B247FB"/>
    <w:rsid w:val="00B43204"/>
    <w:rsid w:val="00B43A39"/>
    <w:rsid w:val="00B9529F"/>
    <w:rsid w:val="00BA089B"/>
    <w:rsid w:val="00BA0ECD"/>
    <w:rsid w:val="00BA434F"/>
    <w:rsid w:val="00BA7B21"/>
    <w:rsid w:val="00BB3A6C"/>
    <w:rsid w:val="00BB7FF5"/>
    <w:rsid w:val="00C4313D"/>
    <w:rsid w:val="00C97305"/>
    <w:rsid w:val="00CA0B1D"/>
    <w:rsid w:val="00CF5F15"/>
    <w:rsid w:val="00D11277"/>
    <w:rsid w:val="00D1389E"/>
    <w:rsid w:val="00D302B3"/>
    <w:rsid w:val="00D35FFB"/>
    <w:rsid w:val="00D72060"/>
    <w:rsid w:val="00D7589D"/>
    <w:rsid w:val="00D83A12"/>
    <w:rsid w:val="00D85316"/>
    <w:rsid w:val="00DE50F0"/>
    <w:rsid w:val="00DE6682"/>
    <w:rsid w:val="00E008CB"/>
    <w:rsid w:val="00E0280F"/>
    <w:rsid w:val="00E03AE9"/>
    <w:rsid w:val="00E126ED"/>
    <w:rsid w:val="00E15F6F"/>
    <w:rsid w:val="00E17D60"/>
    <w:rsid w:val="00E56385"/>
    <w:rsid w:val="00E70D8C"/>
    <w:rsid w:val="00E85E54"/>
    <w:rsid w:val="00EA6C25"/>
    <w:rsid w:val="00EC0182"/>
    <w:rsid w:val="00EC09B9"/>
    <w:rsid w:val="00EC2A44"/>
    <w:rsid w:val="00ED36C7"/>
    <w:rsid w:val="00EE3C34"/>
    <w:rsid w:val="00EE6B50"/>
    <w:rsid w:val="00F20610"/>
    <w:rsid w:val="00F21B74"/>
    <w:rsid w:val="00FA288F"/>
    <w:rsid w:val="00FA7028"/>
    <w:rsid w:val="00FB4B0F"/>
    <w:rsid w:val="00FD0772"/>
    <w:rsid w:val="00FD4C7F"/>
    <w:rsid w:val="00FE42DE"/>
    <w:rsid w:val="00FF5F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ABC32F"/>
  <w15:chartTrackingRefBased/>
  <w15:docId w15:val="{21DF875A-8F4F-4E86-B662-0E86A7D96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4CED"/>
    <w:pPr>
      <w:bidi/>
    </w:pPr>
    <w:rPr>
      <w:rFonts w:eastAsiaTheme="minorEastAsia" w:cs="Arial"/>
      <w14:ligatures w14:val="none"/>
    </w:rPr>
  </w:style>
  <w:style w:type="paragraph" w:styleId="1">
    <w:name w:val="heading 1"/>
    <w:basedOn w:val="a"/>
    <w:next w:val="a"/>
    <w:link w:val="10"/>
    <w:uiPriority w:val="9"/>
    <w:qFormat/>
    <w:rsid w:val="006270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270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2705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2705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2705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2705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2705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2705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2705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2705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62705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62705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62705C"/>
    <w:rPr>
      <w:rFonts w:eastAsiaTheme="majorEastAsia" w:cstheme="majorBidi"/>
      <w:i/>
      <w:iCs/>
      <w:color w:val="0F4761" w:themeColor="accent1" w:themeShade="BF"/>
    </w:rPr>
  </w:style>
  <w:style w:type="character" w:customStyle="1" w:styleId="50">
    <w:name w:val="כותרת 5 תו"/>
    <w:basedOn w:val="a0"/>
    <w:link w:val="5"/>
    <w:uiPriority w:val="9"/>
    <w:semiHidden/>
    <w:rsid w:val="0062705C"/>
    <w:rPr>
      <w:rFonts w:eastAsiaTheme="majorEastAsia" w:cstheme="majorBidi"/>
      <w:color w:val="0F4761" w:themeColor="accent1" w:themeShade="BF"/>
    </w:rPr>
  </w:style>
  <w:style w:type="character" w:customStyle="1" w:styleId="60">
    <w:name w:val="כותרת 6 תו"/>
    <w:basedOn w:val="a0"/>
    <w:link w:val="6"/>
    <w:uiPriority w:val="9"/>
    <w:semiHidden/>
    <w:rsid w:val="0062705C"/>
    <w:rPr>
      <w:rFonts w:eastAsiaTheme="majorEastAsia" w:cstheme="majorBidi"/>
      <w:i/>
      <w:iCs/>
      <w:color w:val="595959" w:themeColor="text1" w:themeTint="A6"/>
    </w:rPr>
  </w:style>
  <w:style w:type="character" w:customStyle="1" w:styleId="70">
    <w:name w:val="כותרת 7 תו"/>
    <w:basedOn w:val="a0"/>
    <w:link w:val="7"/>
    <w:uiPriority w:val="9"/>
    <w:semiHidden/>
    <w:rsid w:val="0062705C"/>
    <w:rPr>
      <w:rFonts w:eastAsiaTheme="majorEastAsia" w:cstheme="majorBidi"/>
      <w:color w:val="595959" w:themeColor="text1" w:themeTint="A6"/>
    </w:rPr>
  </w:style>
  <w:style w:type="character" w:customStyle="1" w:styleId="80">
    <w:name w:val="כותרת 8 תו"/>
    <w:basedOn w:val="a0"/>
    <w:link w:val="8"/>
    <w:uiPriority w:val="9"/>
    <w:semiHidden/>
    <w:rsid w:val="0062705C"/>
    <w:rPr>
      <w:rFonts w:eastAsiaTheme="majorEastAsia" w:cstheme="majorBidi"/>
      <w:i/>
      <w:iCs/>
      <w:color w:val="272727" w:themeColor="text1" w:themeTint="D8"/>
    </w:rPr>
  </w:style>
  <w:style w:type="character" w:customStyle="1" w:styleId="90">
    <w:name w:val="כותרת 9 תו"/>
    <w:basedOn w:val="a0"/>
    <w:link w:val="9"/>
    <w:uiPriority w:val="9"/>
    <w:semiHidden/>
    <w:rsid w:val="0062705C"/>
    <w:rPr>
      <w:rFonts w:eastAsiaTheme="majorEastAsia" w:cstheme="majorBidi"/>
      <w:color w:val="272727" w:themeColor="text1" w:themeTint="D8"/>
    </w:rPr>
  </w:style>
  <w:style w:type="paragraph" w:styleId="a3">
    <w:name w:val="Title"/>
    <w:basedOn w:val="a"/>
    <w:next w:val="a"/>
    <w:link w:val="a4"/>
    <w:uiPriority w:val="10"/>
    <w:qFormat/>
    <w:rsid w:val="006270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2705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2705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62705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2705C"/>
    <w:pPr>
      <w:spacing w:before="160"/>
      <w:jc w:val="center"/>
    </w:pPr>
    <w:rPr>
      <w:i/>
      <w:iCs/>
      <w:color w:val="404040" w:themeColor="text1" w:themeTint="BF"/>
    </w:rPr>
  </w:style>
  <w:style w:type="character" w:customStyle="1" w:styleId="a8">
    <w:name w:val="ציטוט תו"/>
    <w:basedOn w:val="a0"/>
    <w:link w:val="a7"/>
    <w:uiPriority w:val="29"/>
    <w:rsid w:val="0062705C"/>
    <w:rPr>
      <w:i/>
      <w:iCs/>
      <w:color w:val="404040" w:themeColor="text1" w:themeTint="BF"/>
    </w:rPr>
  </w:style>
  <w:style w:type="paragraph" w:styleId="a9">
    <w:name w:val="List Paragraph"/>
    <w:basedOn w:val="a"/>
    <w:uiPriority w:val="34"/>
    <w:qFormat/>
    <w:rsid w:val="0062705C"/>
    <w:pPr>
      <w:ind w:left="720"/>
      <w:contextualSpacing/>
    </w:pPr>
  </w:style>
  <w:style w:type="character" w:styleId="aa">
    <w:name w:val="Intense Emphasis"/>
    <w:basedOn w:val="a0"/>
    <w:uiPriority w:val="21"/>
    <w:qFormat/>
    <w:rsid w:val="0062705C"/>
    <w:rPr>
      <w:i/>
      <w:iCs/>
      <w:color w:val="0F4761" w:themeColor="accent1" w:themeShade="BF"/>
    </w:rPr>
  </w:style>
  <w:style w:type="paragraph" w:styleId="ab">
    <w:name w:val="Intense Quote"/>
    <w:basedOn w:val="a"/>
    <w:next w:val="a"/>
    <w:link w:val="ac"/>
    <w:uiPriority w:val="30"/>
    <w:qFormat/>
    <w:rsid w:val="006270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62705C"/>
    <w:rPr>
      <w:i/>
      <w:iCs/>
      <w:color w:val="0F4761" w:themeColor="accent1" w:themeShade="BF"/>
    </w:rPr>
  </w:style>
  <w:style w:type="character" w:styleId="ad">
    <w:name w:val="Intense Reference"/>
    <w:basedOn w:val="a0"/>
    <w:uiPriority w:val="32"/>
    <w:qFormat/>
    <w:rsid w:val="0062705C"/>
    <w:rPr>
      <w:b/>
      <w:bCs/>
      <w:smallCaps/>
      <w:color w:val="0F4761" w:themeColor="accent1" w:themeShade="BF"/>
      <w:spacing w:val="5"/>
    </w:rPr>
  </w:style>
  <w:style w:type="table" w:styleId="ae">
    <w:name w:val="Table Grid"/>
    <w:basedOn w:val="a1"/>
    <w:uiPriority w:val="39"/>
    <w:rsid w:val="00B9529F"/>
    <w:pPr>
      <w:spacing w:after="0" w:line="240" w:lineRule="auto"/>
    </w:pPr>
    <w:rPr>
      <w:rFonts w:eastAsiaTheme="minorEastAsia" w:cs="Times New Roma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B9529F"/>
    <w:rPr>
      <w:color w:val="467886" w:themeColor="hyperlink"/>
      <w:u w:val="single"/>
    </w:rPr>
  </w:style>
  <w:style w:type="character" w:styleId="FollowedHyperlink">
    <w:name w:val="FollowedHyperlink"/>
    <w:basedOn w:val="a0"/>
    <w:uiPriority w:val="99"/>
    <w:semiHidden/>
    <w:unhideWhenUsed/>
    <w:rsid w:val="004A4109"/>
    <w:rPr>
      <w:color w:val="96607D" w:themeColor="followedHyperlink"/>
      <w:u w:val="single"/>
    </w:rPr>
  </w:style>
  <w:style w:type="character" w:styleId="af">
    <w:name w:val="Strong"/>
    <w:basedOn w:val="a0"/>
    <w:uiPriority w:val="22"/>
    <w:qFormat/>
    <w:rsid w:val="00DE50F0"/>
    <w:rPr>
      <w:b/>
      <w:bCs/>
    </w:rPr>
  </w:style>
  <w:style w:type="table" w:styleId="11">
    <w:name w:val="Grid Table 1 Light"/>
    <w:basedOn w:val="a1"/>
    <w:uiPriority w:val="46"/>
    <w:rsid w:val="00DE50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a"/>
    <w:uiPriority w:val="99"/>
    <w:semiHidden/>
    <w:unhideWhenUsed/>
    <w:rsid w:val="00353CC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47897">
      <w:bodyDiv w:val="1"/>
      <w:marLeft w:val="0"/>
      <w:marRight w:val="0"/>
      <w:marTop w:val="0"/>
      <w:marBottom w:val="0"/>
      <w:divBdr>
        <w:top w:val="none" w:sz="0" w:space="0" w:color="auto"/>
        <w:left w:val="none" w:sz="0" w:space="0" w:color="auto"/>
        <w:bottom w:val="none" w:sz="0" w:space="0" w:color="auto"/>
        <w:right w:val="none" w:sz="0" w:space="0" w:color="auto"/>
      </w:divBdr>
    </w:div>
    <w:div w:id="34235048">
      <w:bodyDiv w:val="1"/>
      <w:marLeft w:val="0"/>
      <w:marRight w:val="0"/>
      <w:marTop w:val="0"/>
      <w:marBottom w:val="0"/>
      <w:divBdr>
        <w:top w:val="none" w:sz="0" w:space="0" w:color="auto"/>
        <w:left w:val="none" w:sz="0" w:space="0" w:color="auto"/>
        <w:bottom w:val="none" w:sz="0" w:space="0" w:color="auto"/>
        <w:right w:val="none" w:sz="0" w:space="0" w:color="auto"/>
      </w:divBdr>
    </w:div>
    <w:div w:id="60299946">
      <w:bodyDiv w:val="1"/>
      <w:marLeft w:val="0"/>
      <w:marRight w:val="0"/>
      <w:marTop w:val="0"/>
      <w:marBottom w:val="0"/>
      <w:divBdr>
        <w:top w:val="none" w:sz="0" w:space="0" w:color="auto"/>
        <w:left w:val="none" w:sz="0" w:space="0" w:color="auto"/>
        <w:bottom w:val="none" w:sz="0" w:space="0" w:color="auto"/>
        <w:right w:val="none" w:sz="0" w:space="0" w:color="auto"/>
      </w:divBdr>
    </w:div>
    <w:div w:id="121852757">
      <w:bodyDiv w:val="1"/>
      <w:marLeft w:val="0"/>
      <w:marRight w:val="0"/>
      <w:marTop w:val="0"/>
      <w:marBottom w:val="0"/>
      <w:divBdr>
        <w:top w:val="none" w:sz="0" w:space="0" w:color="auto"/>
        <w:left w:val="none" w:sz="0" w:space="0" w:color="auto"/>
        <w:bottom w:val="none" w:sz="0" w:space="0" w:color="auto"/>
        <w:right w:val="none" w:sz="0" w:space="0" w:color="auto"/>
      </w:divBdr>
    </w:div>
    <w:div w:id="164713593">
      <w:bodyDiv w:val="1"/>
      <w:marLeft w:val="0"/>
      <w:marRight w:val="0"/>
      <w:marTop w:val="0"/>
      <w:marBottom w:val="0"/>
      <w:divBdr>
        <w:top w:val="none" w:sz="0" w:space="0" w:color="auto"/>
        <w:left w:val="none" w:sz="0" w:space="0" w:color="auto"/>
        <w:bottom w:val="none" w:sz="0" w:space="0" w:color="auto"/>
        <w:right w:val="none" w:sz="0" w:space="0" w:color="auto"/>
      </w:divBdr>
    </w:div>
    <w:div w:id="201553129">
      <w:bodyDiv w:val="1"/>
      <w:marLeft w:val="0"/>
      <w:marRight w:val="0"/>
      <w:marTop w:val="0"/>
      <w:marBottom w:val="0"/>
      <w:divBdr>
        <w:top w:val="none" w:sz="0" w:space="0" w:color="auto"/>
        <w:left w:val="none" w:sz="0" w:space="0" w:color="auto"/>
        <w:bottom w:val="none" w:sz="0" w:space="0" w:color="auto"/>
        <w:right w:val="none" w:sz="0" w:space="0" w:color="auto"/>
      </w:divBdr>
      <w:divsChild>
        <w:div w:id="1072771561">
          <w:blockQuote w:val="1"/>
          <w:marLeft w:val="720"/>
          <w:marRight w:val="720"/>
          <w:marTop w:val="100"/>
          <w:marBottom w:val="100"/>
          <w:divBdr>
            <w:top w:val="none" w:sz="0" w:space="0" w:color="auto"/>
            <w:left w:val="none" w:sz="0" w:space="0" w:color="auto"/>
            <w:bottom w:val="none" w:sz="0" w:space="0" w:color="auto"/>
            <w:right w:val="none" w:sz="0" w:space="0" w:color="auto"/>
          </w:divBdr>
        </w:div>
        <w:div w:id="541869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564625">
          <w:blockQuote w:val="1"/>
          <w:marLeft w:val="720"/>
          <w:marRight w:val="720"/>
          <w:marTop w:val="100"/>
          <w:marBottom w:val="100"/>
          <w:divBdr>
            <w:top w:val="none" w:sz="0" w:space="0" w:color="auto"/>
            <w:left w:val="none" w:sz="0" w:space="0" w:color="auto"/>
            <w:bottom w:val="none" w:sz="0" w:space="0" w:color="auto"/>
            <w:right w:val="none" w:sz="0" w:space="0" w:color="auto"/>
          </w:divBdr>
        </w:div>
        <w:div w:id="780101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93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6304476">
      <w:bodyDiv w:val="1"/>
      <w:marLeft w:val="0"/>
      <w:marRight w:val="0"/>
      <w:marTop w:val="0"/>
      <w:marBottom w:val="0"/>
      <w:divBdr>
        <w:top w:val="none" w:sz="0" w:space="0" w:color="auto"/>
        <w:left w:val="none" w:sz="0" w:space="0" w:color="auto"/>
        <w:bottom w:val="none" w:sz="0" w:space="0" w:color="auto"/>
        <w:right w:val="none" w:sz="0" w:space="0" w:color="auto"/>
      </w:divBdr>
    </w:div>
    <w:div w:id="256527590">
      <w:bodyDiv w:val="1"/>
      <w:marLeft w:val="0"/>
      <w:marRight w:val="0"/>
      <w:marTop w:val="0"/>
      <w:marBottom w:val="0"/>
      <w:divBdr>
        <w:top w:val="none" w:sz="0" w:space="0" w:color="auto"/>
        <w:left w:val="none" w:sz="0" w:space="0" w:color="auto"/>
        <w:bottom w:val="none" w:sz="0" w:space="0" w:color="auto"/>
        <w:right w:val="none" w:sz="0" w:space="0" w:color="auto"/>
      </w:divBdr>
    </w:div>
    <w:div w:id="290941314">
      <w:bodyDiv w:val="1"/>
      <w:marLeft w:val="0"/>
      <w:marRight w:val="0"/>
      <w:marTop w:val="0"/>
      <w:marBottom w:val="0"/>
      <w:divBdr>
        <w:top w:val="none" w:sz="0" w:space="0" w:color="auto"/>
        <w:left w:val="none" w:sz="0" w:space="0" w:color="auto"/>
        <w:bottom w:val="none" w:sz="0" w:space="0" w:color="auto"/>
        <w:right w:val="none" w:sz="0" w:space="0" w:color="auto"/>
      </w:divBdr>
    </w:div>
    <w:div w:id="297535337">
      <w:bodyDiv w:val="1"/>
      <w:marLeft w:val="0"/>
      <w:marRight w:val="0"/>
      <w:marTop w:val="0"/>
      <w:marBottom w:val="0"/>
      <w:divBdr>
        <w:top w:val="none" w:sz="0" w:space="0" w:color="auto"/>
        <w:left w:val="none" w:sz="0" w:space="0" w:color="auto"/>
        <w:bottom w:val="none" w:sz="0" w:space="0" w:color="auto"/>
        <w:right w:val="none" w:sz="0" w:space="0" w:color="auto"/>
      </w:divBdr>
    </w:div>
    <w:div w:id="309359679">
      <w:bodyDiv w:val="1"/>
      <w:marLeft w:val="0"/>
      <w:marRight w:val="0"/>
      <w:marTop w:val="0"/>
      <w:marBottom w:val="0"/>
      <w:divBdr>
        <w:top w:val="none" w:sz="0" w:space="0" w:color="auto"/>
        <w:left w:val="none" w:sz="0" w:space="0" w:color="auto"/>
        <w:bottom w:val="none" w:sz="0" w:space="0" w:color="auto"/>
        <w:right w:val="none" w:sz="0" w:space="0" w:color="auto"/>
      </w:divBdr>
      <w:divsChild>
        <w:div w:id="1485007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893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49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224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9119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3639963">
          <w:blockQuote w:val="1"/>
          <w:marLeft w:val="720"/>
          <w:marRight w:val="720"/>
          <w:marTop w:val="100"/>
          <w:marBottom w:val="100"/>
          <w:divBdr>
            <w:top w:val="none" w:sz="0" w:space="0" w:color="auto"/>
            <w:left w:val="none" w:sz="0" w:space="0" w:color="auto"/>
            <w:bottom w:val="none" w:sz="0" w:space="0" w:color="auto"/>
            <w:right w:val="none" w:sz="0" w:space="0" w:color="auto"/>
          </w:divBdr>
        </w:div>
        <w:div w:id="421339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348352">
      <w:bodyDiv w:val="1"/>
      <w:marLeft w:val="0"/>
      <w:marRight w:val="0"/>
      <w:marTop w:val="0"/>
      <w:marBottom w:val="0"/>
      <w:divBdr>
        <w:top w:val="none" w:sz="0" w:space="0" w:color="auto"/>
        <w:left w:val="none" w:sz="0" w:space="0" w:color="auto"/>
        <w:bottom w:val="none" w:sz="0" w:space="0" w:color="auto"/>
        <w:right w:val="none" w:sz="0" w:space="0" w:color="auto"/>
      </w:divBdr>
    </w:div>
    <w:div w:id="471022474">
      <w:bodyDiv w:val="1"/>
      <w:marLeft w:val="0"/>
      <w:marRight w:val="0"/>
      <w:marTop w:val="0"/>
      <w:marBottom w:val="0"/>
      <w:divBdr>
        <w:top w:val="none" w:sz="0" w:space="0" w:color="auto"/>
        <w:left w:val="none" w:sz="0" w:space="0" w:color="auto"/>
        <w:bottom w:val="none" w:sz="0" w:space="0" w:color="auto"/>
        <w:right w:val="none" w:sz="0" w:space="0" w:color="auto"/>
      </w:divBdr>
    </w:div>
    <w:div w:id="514155741">
      <w:bodyDiv w:val="1"/>
      <w:marLeft w:val="0"/>
      <w:marRight w:val="0"/>
      <w:marTop w:val="0"/>
      <w:marBottom w:val="0"/>
      <w:divBdr>
        <w:top w:val="none" w:sz="0" w:space="0" w:color="auto"/>
        <w:left w:val="none" w:sz="0" w:space="0" w:color="auto"/>
        <w:bottom w:val="none" w:sz="0" w:space="0" w:color="auto"/>
        <w:right w:val="none" w:sz="0" w:space="0" w:color="auto"/>
      </w:divBdr>
    </w:div>
    <w:div w:id="610432227">
      <w:bodyDiv w:val="1"/>
      <w:marLeft w:val="0"/>
      <w:marRight w:val="0"/>
      <w:marTop w:val="0"/>
      <w:marBottom w:val="0"/>
      <w:divBdr>
        <w:top w:val="none" w:sz="0" w:space="0" w:color="auto"/>
        <w:left w:val="none" w:sz="0" w:space="0" w:color="auto"/>
        <w:bottom w:val="none" w:sz="0" w:space="0" w:color="auto"/>
        <w:right w:val="none" w:sz="0" w:space="0" w:color="auto"/>
      </w:divBdr>
      <w:divsChild>
        <w:div w:id="823199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2551">
          <w:blockQuote w:val="1"/>
          <w:marLeft w:val="720"/>
          <w:marRight w:val="720"/>
          <w:marTop w:val="100"/>
          <w:marBottom w:val="100"/>
          <w:divBdr>
            <w:top w:val="none" w:sz="0" w:space="0" w:color="auto"/>
            <w:left w:val="none" w:sz="0" w:space="0" w:color="auto"/>
            <w:bottom w:val="none" w:sz="0" w:space="0" w:color="auto"/>
            <w:right w:val="none" w:sz="0" w:space="0" w:color="auto"/>
          </w:divBdr>
        </w:div>
        <w:div w:id="445077258">
          <w:blockQuote w:val="1"/>
          <w:marLeft w:val="720"/>
          <w:marRight w:val="720"/>
          <w:marTop w:val="100"/>
          <w:marBottom w:val="100"/>
          <w:divBdr>
            <w:top w:val="none" w:sz="0" w:space="0" w:color="auto"/>
            <w:left w:val="none" w:sz="0" w:space="0" w:color="auto"/>
            <w:bottom w:val="none" w:sz="0" w:space="0" w:color="auto"/>
            <w:right w:val="none" w:sz="0" w:space="0" w:color="auto"/>
          </w:divBdr>
        </w:div>
        <w:div w:id="861363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559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750379">
      <w:bodyDiv w:val="1"/>
      <w:marLeft w:val="0"/>
      <w:marRight w:val="0"/>
      <w:marTop w:val="0"/>
      <w:marBottom w:val="0"/>
      <w:divBdr>
        <w:top w:val="none" w:sz="0" w:space="0" w:color="auto"/>
        <w:left w:val="none" w:sz="0" w:space="0" w:color="auto"/>
        <w:bottom w:val="none" w:sz="0" w:space="0" w:color="auto"/>
        <w:right w:val="none" w:sz="0" w:space="0" w:color="auto"/>
      </w:divBdr>
    </w:div>
    <w:div w:id="752437679">
      <w:bodyDiv w:val="1"/>
      <w:marLeft w:val="0"/>
      <w:marRight w:val="0"/>
      <w:marTop w:val="0"/>
      <w:marBottom w:val="0"/>
      <w:divBdr>
        <w:top w:val="none" w:sz="0" w:space="0" w:color="auto"/>
        <w:left w:val="none" w:sz="0" w:space="0" w:color="auto"/>
        <w:bottom w:val="none" w:sz="0" w:space="0" w:color="auto"/>
        <w:right w:val="none" w:sz="0" w:space="0" w:color="auto"/>
      </w:divBdr>
    </w:div>
    <w:div w:id="776606844">
      <w:bodyDiv w:val="1"/>
      <w:marLeft w:val="0"/>
      <w:marRight w:val="0"/>
      <w:marTop w:val="0"/>
      <w:marBottom w:val="0"/>
      <w:divBdr>
        <w:top w:val="none" w:sz="0" w:space="0" w:color="auto"/>
        <w:left w:val="none" w:sz="0" w:space="0" w:color="auto"/>
        <w:bottom w:val="none" w:sz="0" w:space="0" w:color="auto"/>
        <w:right w:val="none" w:sz="0" w:space="0" w:color="auto"/>
      </w:divBdr>
    </w:div>
    <w:div w:id="819151779">
      <w:bodyDiv w:val="1"/>
      <w:marLeft w:val="0"/>
      <w:marRight w:val="0"/>
      <w:marTop w:val="0"/>
      <w:marBottom w:val="0"/>
      <w:divBdr>
        <w:top w:val="none" w:sz="0" w:space="0" w:color="auto"/>
        <w:left w:val="none" w:sz="0" w:space="0" w:color="auto"/>
        <w:bottom w:val="none" w:sz="0" w:space="0" w:color="auto"/>
        <w:right w:val="none" w:sz="0" w:space="0" w:color="auto"/>
      </w:divBdr>
      <w:divsChild>
        <w:div w:id="1190492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9752476">
          <w:blockQuote w:val="1"/>
          <w:marLeft w:val="720"/>
          <w:marRight w:val="720"/>
          <w:marTop w:val="100"/>
          <w:marBottom w:val="100"/>
          <w:divBdr>
            <w:top w:val="none" w:sz="0" w:space="0" w:color="auto"/>
            <w:left w:val="none" w:sz="0" w:space="0" w:color="auto"/>
            <w:bottom w:val="none" w:sz="0" w:space="0" w:color="auto"/>
            <w:right w:val="none" w:sz="0" w:space="0" w:color="auto"/>
          </w:divBdr>
        </w:div>
        <w:div w:id="57827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803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418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493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233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343751">
      <w:bodyDiv w:val="1"/>
      <w:marLeft w:val="0"/>
      <w:marRight w:val="0"/>
      <w:marTop w:val="0"/>
      <w:marBottom w:val="0"/>
      <w:divBdr>
        <w:top w:val="none" w:sz="0" w:space="0" w:color="auto"/>
        <w:left w:val="none" w:sz="0" w:space="0" w:color="auto"/>
        <w:bottom w:val="none" w:sz="0" w:space="0" w:color="auto"/>
        <w:right w:val="none" w:sz="0" w:space="0" w:color="auto"/>
      </w:divBdr>
      <w:divsChild>
        <w:div w:id="548692443">
          <w:marLeft w:val="0"/>
          <w:marRight w:val="0"/>
          <w:marTop w:val="0"/>
          <w:marBottom w:val="0"/>
          <w:divBdr>
            <w:top w:val="none" w:sz="0" w:space="0" w:color="auto"/>
            <w:left w:val="none" w:sz="0" w:space="0" w:color="auto"/>
            <w:bottom w:val="none" w:sz="0" w:space="0" w:color="auto"/>
            <w:right w:val="none" w:sz="0" w:space="0" w:color="auto"/>
          </w:divBdr>
          <w:divsChild>
            <w:div w:id="11792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45895">
      <w:bodyDiv w:val="1"/>
      <w:marLeft w:val="0"/>
      <w:marRight w:val="0"/>
      <w:marTop w:val="0"/>
      <w:marBottom w:val="0"/>
      <w:divBdr>
        <w:top w:val="none" w:sz="0" w:space="0" w:color="auto"/>
        <w:left w:val="none" w:sz="0" w:space="0" w:color="auto"/>
        <w:bottom w:val="none" w:sz="0" w:space="0" w:color="auto"/>
        <w:right w:val="none" w:sz="0" w:space="0" w:color="auto"/>
      </w:divBdr>
    </w:div>
    <w:div w:id="846361734">
      <w:bodyDiv w:val="1"/>
      <w:marLeft w:val="0"/>
      <w:marRight w:val="0"/>
      <w:marTop w:val="0"/>
      <w:marBottom w:val="0"/>
      <w:divBdr>
        <w:top w:val="none" w:sz="0" w:space="0" w:color="auto"/>
        <w:left w:val="none" w:sz="0" w:space="0" w:color="auto"/>
        <w:bottom w:val="none" w:sz="0" w:space="0" w:color="auto"/>
        <w:right w:val="none" w:sz="0" w:space="0" w:color="auto"/>
      </w:divBdr>
    </w:div>
    <w:div w:id="876969090">
      <w:bodyDiv w:val="1"/>
      <w:marLeft w:val="0"/>
      <w:marRight w:val="0"/>
      <w:marTop w:val="0"/>
      <w:marBottom w:val="0"/>
      <w:divBdr>
        <w:top w:val="none" w:sz="0" w:space="0" w:color="auto"/>
        <w:left w:val="none" w:sz="0" w:space="0" w:color="auto"/>
        <w:bottom w:val="none" w:sz="0" w:space="0" w:color="auto"/>
        <w:right w:val="none" w:sz="0" w:space="0" w:color="auto"/>
      </w:divBdr>
    </w:div>
    <w:div w:id="884101819">
      <w:bodyDiv w:val="1"/>
      <w:marLeft w:val="0"/>
      <w:marRight w:val="0"/>
      <w:marTop w:val="0"/>
      <w:marBottom w:val="0"/>
      <w:divBdr>
        <w:top w:val="none" w:sz="0" w:space="0" w:color="auto"/>
        <w:left w:val="none" w:sz="0" w:space="0" w:color="auto"/>
        <w:bottom w:val="none" w:sz="0" w:space="0" w:color="auto"/>
        <w:right w:val="none" w:sz="0" w:space="0" w:color="auto"/>
      </w:divBdr>
    </w:div>
    <w:div w:id="906955999">
      <w:bodyDiv w:val="1"/>
      <w:marLeft w:val="0"/>
      <w:marRight w:val="0"/>
      <w:marTop w:val="0"/>
      <w:marBottom w:val="0"/>
      <w:divBdr>
        <w:top w:val="none" w:sz="0" w:space="0" w:color="auto"/>
        <w:left w:val="none" w:sz="0" w:space="0" w:color="auto"/>
        <w:bottom w:val="none" w:sz="0" w:space="0" w:color="auto"/>
        <w:right w:val="none" w:sz="0" w:space="0" w:color="auto"/>
      </w:divBdr>
    </w:div>
    <w:div w:id="978532170">
      <w:bodyDiv w:val="1"/>
      <w:marLeft w:val="0"/>
      <w:marRight w:val="0"/>
      <w:marTop w:val="0"/>
      <w:marBottom w:val="0"/>
      <w:divBdr>
        <w:top w:val="none" w:sz="0" w:space="0" w:color="auto"/>
        <w:left w:val="none" w:sz="0" w:space="0" w:color="auto"/>
        <w:bottom w:val="none" w:sz="0" w:space="0" w:color="auto"/>
        <w:right w:val="none" w:sz="0" w:space="0" w:color="auto"/>
      </w:divBdr>
    </w:div>
    <w:div w:id="1002779117">
      <w:bodyDiv w:val="1"/>
      <w:marLeft w:val="0"/>
      <w:marRight w:val="0"/>
      <w:marTop w:val="0"/>
      <w:marBottom w:val="0"/>
      <w:divBdr>
        <w:top w:val="none" w:sz="0" w:space="0" w:color="auto"/>
        <w:left w:val="none" w:sz="0" w:space="0" w:color="auto"/>
        <w:bottom w:val="none" w:sz="0" w:space="0" w:color="auto"/>
        <w:right w:val="none" w:sz="0" w:space="0" w:color="auto"/>
      </w:divBdr>
    </w:div>
    <w:div w:id="1065489553">
      <w:bodyDiv w:val="1"/>
      <w:marLeft w:val="0"/>
      <w:marRight w:val="0"/>
      <w:marTop w:val="0"/>
      <w:marBottom w:val="0"/>
      <w:divBdr>
        <w:top w:val="none" w:sz="0" w:space="0" w:color="auto"/>
        <w:left w:val="none" w:sz="0" w:space="0" w:color="auto"/>
        <w:bottom w:val="none" w:sz="0" w:space="0" w:color="auto"/>
        <w:right w:val="none" w:sz="0" w:space="0" w:color="auto"/>
      </w:divBdr>
    </w:div>
    <w:div w:id="1069959209">
      <w:bodyDiv w:val="1"/>
      <w:marLeft w:val="0"/>
      <w:marRight w:val="0"/>
      <w:marTop w:val="0"/>
      <w:marBottom w:val="0"/>
      <w:divBdr>
        <w:top w:val="none" w:sz="0" w:space="0" w:color="auto"/>
        <w:left w:val="none" w:sz="0" w:space="0" w:color="auto"/>
        <w:bottom w:val="none" w:sz="0" w:space="0" w:color="auto"/>
        <w:right w:val="none" w:sz="0" w:space="0" w:color="auto"/>
      </w:divBdr>
    </w:div>
    <w:div w:id="1160120877">
      <w:bodyDiv w:val="1"/>
      <w:marLeft w:val="0"/>
      <w:marRight w:val="0"/>
      <w:marTop w:val="0"/>
      <w:marBottom w:val="0"/>
      <w:divBdr>
        <w:top w:val="none" w:sz="0" w:space="0" w:color="auto"/>
        <w:left w:val="none" w:sz="0" w:space="0" w:color="auto"/>
        <w:bottom w:val="none" w:sz="0" w:space="0" w:color="auto"/>
        <w:right w:val="none" w:sz="0" w:space="0" w:color="auto"/>
      </w:divBdr>
    </w:div>
    <w:div w:id="1255431814">
      <w:bodyDiv w:val="1"/>
      <w:marLeft w:val="0"/>
      <w:marRight w:val="0"/>
      <w:marTop w:val="0"/>
      <w:marBottom w:val="0"/>
      <w:divBdr>
        <w:top w:val="none" w:sz="0" w:space="0" w:color="auto"/>
        <w:left w:val="none" w:sz="0" w:space="0" w:color="auto"/>
        <w:bottom w:val="none" w:sz="0" w:space="0" w:color="auto"/>
        <w:right w:val="none" w:sz="0" w:space="0" w:color="auto"/>
      </w:divBdr>
    </w:div>
    <w:div w:id="1259558593">
      <w:bodyDiv w:val="1"/>
      <w:marLeft w:val="0"/>
      <w:marRight w:val="0"/>
      <w:marTop w:val="0"/>
      <w:marBottom w:val="0"/>
      <w:divBdr>
        <w:top w:val="none" w:sz="0" w:space="0" w:color="auto"/>
        <w:left w:val="none" w:sz="0" w:space="0" w:color="auto"/>
        <w:bottom w:val="none" w:sz="0" w:space="0" w:color="auto"/>
        <w:right w:val="none" w:sz="0" w:space="0" w:color="auto"/>
      </w:divBdr>
      <w:divsChild>
        <w:div w:id="1956986028">
          <w:blockQuote w:val="1"/>
          <w:marLeft w:val="720"/>
          <w:marRight w:val="720"/>
          <w:marTop w:val="100"/>
          <w:marBottom w:val="100"/>
          <w:divBdr>
            <w:top w:val="none" w:sz="0" w:space="0" w:color="auto"/>
            <w:left w:val="none" w:sz="0" w:space="0" w:color="auto"/>
            <w:bottom w:val="none" w:sz="0" w:space="0" w:color="auto"/>
            <w:right w:val="none" w:sz="0" w:space="0" w:color="auto"/>
          </w:divBdr>
        </w:div>
        <w:div w:id="309751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951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24467">
          <w:blockQuote w:val="1"/>
          <w:marLeft w:val="720"/>
          <w:marRight w:val="720"/>
          <w:marTop w:val="100"/>
          <w:marBottom w:val="100"/>
          <w:divBdr>
            <w:top w:val="none" w:sz="0" w:space="0" w:color="auto"/>
            <w:left w:val="none" w:sz="0" w:space="0" w:color="auto"/>
            <w:bottom w:val="none" w:sz="0" w:space="0" w:color="auto"/>
            <w:right w:val="none" w:sz="0" w:space="0" w:color="auto"/>
          </w:divBdr>
        </w:div>
        <w:div w:id="573661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377257">
      <w:bodyDiv w:val="1"/>
      <w:marLeft w:val="0"/>
      <w:marRight w:val="0"/>
      <w:marTop w:val="0"/>
      <w:marBottom w:val="0"/>
      <w:divBdr>
        <w:top w:val="none" w:sz="0" w:space="0" w:color="auto"/>
        <w:left w:val="none" w:sz="0" w:space="0" w:color="auto"/>
        <w:bottom w:val="none" w:sz="0" w:space="0" w:color="auto"/>
        <w:right w:val="none" w:sz="0" w:space="0" w:color="auto"/>
      </w:divBdr>
    </w:div>
    <w:div w:id="1350720112">
      <w:bodyDiv w:val="1"/>
      <w:marLeft w:val="0"/>
      <w:marRight w:val="0"/>
      <w:marTop w:val="0"/>
      <w:marBottom w:val="0"/>
      <w:divBdr>
        <w:top w:val="none" w:sz="0" w:space="0" w:color="auto"/>
        <w:left w:val="none" w:sz="0" w:space="0" w:color="auto"/>
        <w:bottom w:val="none" w:sz="0" w:space="0" w:color="auto"/>
        <w:right w:val="none" w:sz="0" w:space="0" w:color="auto"/>
      </w:divBdr>
      <w:divsChild>
        <w:div w:id="1545405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65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240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879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3580335">
      <w:bodyDiv w:val="1"/>
      <w:marLeft w:val="0"/>
      <w:marRight w:val="0"/>
      <w:marTop w:val="0"/>
      <w:marBottom w:val="0"/>
      <w:divBdr>
        <w:top w:val="none" w:sz="0" w:space="0" w:color="auto"/>
        <w:left w:val="none" w:sz="0" w:space="0" w:color="auto"/>
        <w:bottom w:val="none" w:sz="0" w:space="0" w:color="auto"/>
        <w:right w:val="none" w:sz="0" w:space="0" w:color="auto"/>
      </w:divBdr>
    </w:div>
    <w:div w:id="1466701395">
      <w:bodyDiv w:val="1"/>
      <w:marLeft w:val="0"/>
      <w:marRight w:val="0"/>
      <w:marTop w:val="0"/>
      <w:marBottom w:val="0"/>
      <w:divBdr>
        <w:top w:val="none" w:sz="0" w:space="0" w:color="auto"/>
        <w:left w:val="none" w:sz="0" w:space="0" w:color="auto"/>
        <w:bottom w:val="none" w:sz="0" w:space="0" w:color="auto"/>
        <w:right w:val="none" w:sz="0" w:space="0" w:color="auto"/>
      </w:divBdr>
    </w:div>
    <w:div w:id="1548637151">
      <w:bodyDiv w:val="1"/>
      <w:marLeft w:val="0"/>
      <w:marRight w:val="0"/>
      <w:marTop w:val="0"/>
      <w:marBottom w:val="0"/>
      <w:divBdr>
        <w:top w:val="none" w:sz="0" w:space="0" w:color="auto"/>
        <w:left w:val="none" w:sz="0" w:space="0" w:color="auto"/>
        <w:bottom w:val="none" w:sz="0" w:space="0" w:color="auto"/>
        <w:right w:val="none" w:sz="0" w:space="0" w:color="auto"/>
      </w:divBdr>
    </w:div>
    <w:div w:id="1567570852">
      <w:bodyDiv w:val="1"/>
      <w:marLeft w:val="0"/>
      <w:marRight w:val="0"/>
      <w:marTop w:val="0"/>
      <w:marBottom w:val="0"/>
      <w:divBdr>
        <w:top w:val="none" w:sz="0" w:space="0" w:color="auto"/>
        <w:left w:val="none" w:sz="0" w:space="0" w:color="auto"/>
        <w:bottom w:val="none" w:sz="0" w:space="0" w:color="auto"/>
        <w:right w:val="none" w:sz="0" w:space="0" w:color="auto"/>
      </w:divBdr>
    </w:div>
    <w:div w:id="1594171229">
      <w:bodyDiv w:val="1"/>
      <w:marLeft w:val="0"/>
      <w:marRight w:val="0"/>
      <w:marTop w:val="0"/>
      <w:marBottom w:val="0"/>
      <w:divBdr>
        <w:top w:val="none" w:sz="0" w:space="0" w:color="auto"/>
        <w:left w:val="none" w:sz="0" w:space="0" w:color="auto"/>
        <w:bottom w:val="none" w:sz="0" w:space="0" w:color="auto"/>
        <w:right w:val="none" w:sz="0" w:space="0" w:color="auto"/>
      </w:divBdr>
    </w:div>
    <w:div w:id="1601572065">
      <w:bodyDiv w:val="1"/>
      <w:marLeft w:val="0"/>
      <w:marRight w:val="0"/>
      <w:marTop w:val="0"/>
      <w:marBottom w:val="0"/>
      <w:divBdr>
        <w:top w:val="none" w:sz="0" w:space="0" w:color="auto"/>
        <w:left w:val="none" w:sz="0" w:space="0" w:color="auto"/>
        <w:bottom w:val="none" w:sz="0" w:space="0" w:color="auto"/>
        <w:right w:val="none" w:sz="0" w:space="0" w:color="auto"/>
      </w:divBdr>
    </w:div>
    <w:div w:id="1627277712">
      <w:bodyDiv w:val="1"/>
      <w:marLeft w:val="0"/>
      <w:marRight w:val="0"/>
      <w:marTop w:val="0"/>
      <w:marBottom w:val="0"/>
      <w:divBdr>
        <w:top w:val="none" w:sz="0" w:space="0" w:color="auto"/>
        <w:left w:val="none" w:sz="0" w:space="0" w:color="auto"/>
        <w:bottom w:val="none" w:sz="0" w:space="0" w:color="auto"/>
        <w:right w:val="none" w:sz="0" w:space="0" w:color="auto"/>
      </w:divBdr>
      <w:divsChild>
        <w:div w:id="266697517">
          <w:marLeft w:val="0"/>
          <w:marRight w:val="0"/>
          <w:marTop w:val="0"/>
          <w:marBottom w:val="0"/>
          <w:divBdr>
            <w:top w:val="none" w:sz="0" w:space="0" w:color="auto"/>
            <w:left w:val="none" w:sz="0" w:space="0" w:color="auto"/>
            <w:bottom w:val="none" w:sz="0" w:space="0" w:color="auto"/>
            <w:right w:val="none" w:sz="0" w:space="0" w:color="auto"/>
          </w:divBdr>
          <w:divsChild>
            <w:div w:id="534779853">
              <w:marLeft w:val="0"/>
              <w:marRight w:val="0"/>
              <w:marTop w:val="0"/>
              <w:marBottom w:val="0"/>
              <w:divBdr>
                <w:top w:val="none" w:sz="0" w:space="0" w:color="auto"/>
                <w:left w:val="none" w:sz="0" w:space="0" w:color="auto"/>
                <w:bottom w:val="none" w:sz="0" w:space="0" w:color="auto"/>
                <w:right w:val="none" w:sz="0" w:space="0" w:color="auto"/>
              </w:divBdr>
            </w:div>
          </w:divsChild>
        </w:div>
        <w:div w:id="54980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64556">
      <w:bodyDiv w:val="1"/>
      <w:marLeft w:val="0"/>
      <w:marRight w:val="0"/>
      <w:marTop w:val="0"/>
      <w:marBottom w:val="0"/>
      <w:divBdr>
        <w:top w:val="none" w:sz="0" w:space="0" w:color="auto"/>
        <w:left w:val="none" w:sz="0" w:space="0" w:color="auto"/>
        <w:bottom w:val="none" w:sz="0" w:space="0" w:color="auto"/>
        <w:right w:val="none" w:sz="0" w:space="0" w:color="auto"/>
      </w:divBdr>
    </w:div>
    <w:div w:id="1813595923">
      <w:bodyDiv w:val="1"/>
      <w:marLeft w:val="0"/>
      <w:marRight w:val="0"/>
      <w:marTop w:val="0"/>
      <w:marBottom w:val="0"/>
      <w:divBdr>
        <w:top w:val="none" w:sz="0" w:space="0" w:color="auto"/>
        <w:left w:val="none" w:sz="0" w:space="0" w:color="auto"/>
        <w:bottom w:val="none" w:sz="0" w:space="0" w:color="auto"/>
        <w:right w:val="none" w:sz="0" w:space="0" w:color="auto"/>
      </w:divBdr>
    </w:div>
    <w:div w:id="1816607692">
      <w:bodyDiv w:val="1"/>
      <w:marLeft w:val="0"/>
      <w:marRight w:val="0"/>
      <w:marTop w:val="0"/>
      <w:marBottom w:val="0"/>
      <w:divBdr>
        <w:top w:val="none" w:sz="0" w:space="0" w:color="auto"/>
        <w:left w:val="none" w:sz="0" w:space="0" w:color="auto"/>
        <w:bottom w:val="none" w:sz="0" w:space="0" w:color="auto"/>
        <w:right w:val="none" w:sz="0" w:space="0" w:color="auto"/>
      </w:divBdr>
    </w:div>
    <w:div w:id="1847864089">
      <w:bodyDiv w:val="1"/>
      <w:marLeft w:val="0"/>
      <w:marRight w:val="0"/>
      <w:marTop w:val="0"/>
      <w:marBottom w:val="0"/>
      <w:divBdr>
        <w:top w:val="none" w:sz="0" w:space="0" w:color="auto"/>
        <w:left w:val="none" w:sz="0" w:space="0" w:color="auto"/>
        <w:bottom w:val="none" w:sz="0" w:space="0" w:color="auto"/>
        <w:right w:val="none" w:sz="0" w:space="0" w:color="auto"/>
      </w:divBdr>
    </w:div>
    <w:div w:id="1921021108">
      <w:bodyDiv w:val="1"/>
      <w:marLeft w:val="0"/>
      <w:marRight w:val="0"/>
      <w:marTop w:val="0"/>
      <w:marBottom w:val="0"/>
      <w:divBdr>
        <w:top w:val="none" w:sz="0" w:space="0" w:color="auto"/>
        <w:left w:val="none" w:sz="0" w:space="0" w:color="auto"/>
        <w:bottom w:val="none" w:sz="0" w:space="0" w:color="auto"/>
        <w:right w:val="none" w:sz="0" w:space="0" w:color="auto"/>
      </w:divBdr>
    </w:div>
    <w:div w:id="1925258178">
      <w:bodyDiv w:val="1"/>
      <w:marLeft w:val="0"/>
      <w:marRight w:val="0"/>
      <w:marTop w:val="0"/>
      <w:marBottom w:val="0"/>
      <w:divBdr>
        <w:top w:val="none" w:sz="0" w:space="0" w:color="auto"/>
        <w:left w:val="none" w:sz="0" w:space="0" w:color="auto"/>
        <w:bottom w:val="none" w:sz="0" w:space="0" w:color="auto"/>
        <w:right w:val="none" w:sz="0" w:space="0" w:color="auto"/>
      </w:divBdr>
    </w:div>
    <w:div w:id="1981836325">
      <w:bodyDiv w:val="1"/>
      <w:marLeft w:val="0"/>
      <w:marRight w:val="0"/>
      <w:marTop w:val="0"/>
      <w:marBottom w:val="0"/>
      <w:divBdr>
        <w:top w:val="none" w:sz="0" w:space="0" w:color="auto"/>
        <w:left w:val="none" w:sz="0" w:space="0" w:color="auto"/>
        <w:bottom w:val="none" w:sz="0" w:space="0" w:color="auto"/>
        <w:right w:val="none" w:sz="0" w:space="0" w:color="auto"/>
      </w:divBdr>
    </w:div>
    <w:div w:id="1984309876">
      <w:bodyDiv w:val="1"/>
      <w:marLeft w:val="0"/>
      <w:marRight w:val="0"/>
      <w:marTop w:val="0"/>
      <w:marBottom w:val="0"/>
      <w:divBdr>
        <w:top w:val="none" w:sz="0" w:space="0" w:color="auto"/>
        <w:left w:val="none" w:sz="0" w:space="0" w:color="auto"/>
        <w:bottom w:val="none" w:sz="0" w:space="0" w:color="auto"/>
        <w:right w:val="none" w:sz="0" w:space="0" w:color="auto"/>
      </w:divBdr>
    </w:div>
    <w:div w:id="2045128711">
      <w:bodyDiv w:val="1"/>
      <w:marLeft w:val="0"/>
      <w:marRight w:val="0"/>
      <w:marTop w:val="0"/>
      <w:marBottom w:val="0"/>
      <w:divBdr>
        <w:top w:val="none" w:sz="0" w:space="0" w:color="auto"/>
        <w:left w:val="none" w:sz="0" w:space="0" w:color="auto"/>
        <w:bottom w:val="none" w:sz="0" w:space="0" w:color="auto"/>
        <w:right w:val="none" w:sz="0" w:space="0" w:color="auto"/>
      </w:divBdr>
    </w:div>
    <w:div w:id="2049835964">
      <w:bodyDiv w:val="1"/>
      <w:marLeft w:val="0"/>
      <w:marRight w:val="0"/>
      <w:marTop w:val="0"/>
      <w:marBottom w:val="0"/>
      <w:divBdr>
        <w:top w:val="none" w:sz="0" w:space="0" w:color="auto"/>
        <w:left w:val="none" w:sz="0" w:space="0" w:color="auto"/>
        <w:bottom w:val="none" w:sz="0" w:space="0" w:color="auto"/>
        <w:right w:val="none" w:sz="0" w:space="0" w:color="auto"/>
      </w:divBdr>
    </w:div>
    <w:div w:id="2114931485">
      <w:bodyDiv w:val="1"/>
      <w:marLeft w:val="0"/>
      <w:marRight w:val="0"/>
      <w:marTop w:val="0"/>
      <w:marBottom w:val="0"/>
      <w:divBdr>
        <w:top w:val="none" w:sz="0" w:space="0" w:color="auto"/>
        <w:left w:val="none" w:sz="0" w:space="0" w:color="auto"/>
        <w:bottom w:val="none" w:sz="0" w:space="0" w:color="auto"/>
        <w:right w:val="none" w:sz="0" w:space="0" w:color="auto"/>
      </w:divBdr>
    </w:div>
    <w:div w:id="2132281138">
      <w:bodyDiv w:val="1"/>
      <w:marLeft w:val="0"/>
      <w:marRight w:val="0"/>
      <w:marTop w:val="0"/>
      <w:marBottom w:val="0"/>
      <w:divBdr>
        <w:top w:val="none" w:sz="0" w:space="0" w:color="auto"/>
        <w:left w:val="none" w:sz="0" w:space="0" w:color="auto"/>
        <w:bottom w:val="none" w:sz="0" w:space="0" w:color="auto"/>
        <w:right w:val="none" w:sz="0" w:space="0" w:color="auto"/>
      </w:divBdr>
      <w:divsChild>
        <w:div w:id="1110659701">
          <w:marLeft w:val="0"/>
          <w:marRight w:val="0"/>
          <w:marTop w:val="0"/>
          <w:marBottom w:val="0"/>
          <w:divBdr>
            <w:top w:val="none" w:sz="0" w:space="0" w:color="auto"/>
            <w:left w:val="none" w:sz="0" w:space="0" w:color="auto"/>
            <w:bottom w:val="none" w:sz="0" w:space="0" w:color="auto"/>
            <w:right w:val="none" w:sz="0" w:space="0" w:color="auto"/>
          </w:divBdr>
          <w:divsChild>
            <w:div w:id="1629774129">
              <w:marLeft w:val="0"/>
              <w:marRight w:val="0"/>
              <w:marTop w:val="0"/>
              <w:marBottom w:val="0"/>
              <w:divBdr>
                <w:top w:val="none" w:sz="0" w:space="0" w:color="auto"/>
                <w:left w:val="none" w:sz="0" w:space="0" w:color="auto"/>
                <w:bottom w:val="none" w:sz="0" w:space="0" w:color="auto"/>
                <w:right w:val="none" w:sz="0" w:space="0" w:color="auto"/>
              </w:divBdr>
            </w:div>
          </w:divsChild>
        </w:div>
        <w:div w:id="207515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1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specscout.com/score"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D8C97205728D5B41B1B0ACA75BE883F1" ma:contentTypeVersion="9" ma:contentTypeDescription="צור מסמך חדש." ma:contentTypeScope="" ma:versionID="aace071b6010535a908f98a5fbe29100">
  <xsd:schema xmlns:xsd="http://www.w3.org/2001/XMLSchema" xmlns:xs="http://www.w3.org/2001/XMLSchema" xmlns:p="http://schemas.microsoft.com/office/2006/metadata/properties" xmlns:ns3="3f2808a9-c4c1-42dc-a9ce-2c92bb83679e" xmlns:ns4="384cce6b-e630-48ab-9fb3-3e99b04399ee" targetNamespace="http://schemas.microsoft.com/office/2006/metadata/properties" ma:root="true" ma:fieldsID="d050d972edcd1f6839c08d47a0d6db7e" ns3:_="" ns4:_="">
    <xsd:import namespace="3f2808a9-c4c1-42dc-a9ce-2c92bb83679e"/>
    <xsd:import namespace="384cce6b-e630-48ab-9fb3-3e99b04399e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2808a9-c4c1-42dc-a9ce-2c92bb8367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4cce6b-e630-48ab-9fb3-3e99b04399ee" elementFormDefault="qualified">
    <xsd:import namespace="http://schemas.microsoft.com/office/2006/documentManagement/types"/>
    <xsd:import namespace="http://schemas.microsoft.com/office/infopath/2007/PartnerControls"/>
    <xsd:element name="SharedWithUsers" ma:index="10"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משותף עם פרטים" ma:internalName="SharedWithDetails" ma:readOnly="true">
      <xsd:simpleType>
        <xsd:restriction base="dms:Note">
          <xsd:maxLength value="255"/>
        </xsd:restriction>
      </xsd:simpleType>
    </xsd:element>
    <xsd:element name="SharingHintHash" ma:index="12" nillable="true" ma:displayName="Hash של רמז לשיתוף"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3f2808a9-c4c1-42dc-a9ce-2c92bb83679e" xsi:nil="true"/>
  </documentManagement>
</p:properties>
</file>

<file path=customXml/itemProps1.xml><?xml version="1.0" encoding="utf-8"?>
<ds:datastoreItem xmlns:ds="http://schemas.openxmlformats.org/officeDocument/2006/customXml" ds:itemID="{494D21E8-6DA1-43C5-BE64-B857689CED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2808a9-c4c1-42dc-a9ce-2c92bb83679e"/>
    <ds:schemaRef ds:uri="384cce6b-e630-48ab-9fb3-3e99b04399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E4E680-271C-43DE-86F6-F0C2AA91E5A9}">
  <ds:schemaRefs>
    <ds:schemaRef ds:uri="http://schemas.microsoft.com/sharepoint/v3/contenttype/forms"/>
  </ds:schemaRefs>
</ds:datastoreItem>
</file>

<file path=customXml/itemProps3.xml><?xml version="1.0" encoding="utf-8"?>
<ds:datastoreItem xmlns:ds="http://schemas.openxmlformats.org/officeDocument/2006/customXml" ds:itemID="{2A935C3F-8AF0-4CCA-B067-49501016117E}">
  <ds:schemaRefs>
    <ds:schemaRef ds:uri="http://schemas.openxmlformats.org/officeDocument/2006/bibliography"/>
  </ds:schemaRefs>
</ds:datastoreItem>
</file>

<file path=customXml/itemProps4.xml><?xml version="1.0" encoding="utf-8"?>
<ds:datastoreItem xmlns:ds="http://schemas.openxmlformats.org/officeDocument/2006/customXml" ds:itemID="{F68D2C1E-BB13-4F66-8815-7FE6C105E8F9}">
  <ds:schemaRefs>
    <ds:schemaRef ds:uri="http://schemas.microsoft.com/office/2006/metadata/properties"/>
    <ds:schemaRef ds:uri="http://schemas.microsoft.com/office/infopath/2007/PartnerControls"/>
    <ds:schemaRef ds:uri="3f2808a9-c4c1-42dc-a9ce-2c92bb83679e"/>
  </ds:schemaRefs>
</ds:datastoreItem>
</file>

<file path=docProps/app.xml><?xml version="1.0" encoding="utf-8"?>
<Properties xmlns="http://schemas.openxmlformats.org/officeDocument/2006/extended-properties" xmlns:vt="http://schemas.openxmlformats.org/officeDocument/2006/docPropsVTypes">
  <Template>Normal</Template>
  <TotalTime>2830</TotalTime>
  <Pages>9</Pages>
  <Words>2642</Words>
  <Characters>13397</Characters>
  <Application>Microsoft Office Word</Application>
  <DocSecurity>0</DocSecurity>
  <Lines>535</Lines>
  <Paragraphs>445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15594</CharactersWithSpaces>
  <SharedDoc>false</SharedDoc>
  <HLinks>
    <vt:vector size="6" baseType="variant">
      <vt:variant>
        <vt:i4>3276844</vt:i4>
      </vt:variant>
      <vt:variant>
        <vt:i4>0</vt:i4>
      </vt:variant>
      <vt:variant>
        <vt:i4>0</vt:i4>
      </vt:variant>
      <vt:variant>
        <vt:i4>5</vt:i4>
      </vt:variant>
      <vt:variant>
        <vt:lpwstr>https://www.specscout.com/score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תומר קצב</dc:creator>
  <cp:keywords/>
  <dc:description/>
  <cp:lastModifiedBy>גיא ביטון</cp:lastModifiedBy>
  <cp:revision>13</cp:revision>
  <dcterms:created xsi:type="dcterms:W3CDTF">2025-05-31T15:21:00Z</dcterms:created>
  <dcterms:modified xsi:type="dcterms:W3CDTF">2025-06-10T10:14:00Z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0x010100D8C97205728D5B41B1B0ACA75BE883F1</vt:lpwstr>
  </property>
  <property fmtid="{D5CDD505-2E9C-101B-9397-08002B2CF9AE}" pid="3" name="GrammarlyDocumentId">
    <vt:lpwstr>a94e3042-234b-457a-833e-1933053d7c25</vt:lpwstr>
  </property>
</Properties>
</file>