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D9BD" wp14:editId="3BE3162E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9D9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:rsidR="00275607" w:rsidRDefault="00275607" w:rsidP="00275607"/>
                  </w:txbxContent>
                </v:textbox>
              </v:shape>
            </w:pict>
          </mc:Fallback>
        </mc:AlternateContent>
      </w:r>
    </w:p>
    <w:p w:rsidR="00275607" w:rsidRDefault="00A25284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Exercice  semaine</w:t>
      </w:r>
      <w:r w:rsidR="00911F70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 xml:space="preserve">7 </w:t>
      </w:r>
      <w:r w:rsidR="00911F7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275607">
        <w:rPr>
          <w:b/>
          <w:sz w:val="28"/>
          <w:szCs w:val="28"/>
        </w:rPr>
        <w:t>data science</w:t>
      </w:r>
    </w:p>
    <w:p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A25284">
        <w:rPr>
          <w:b/>
          <w:i/>
          <w:color w:val="FF0000"/>
          <w:sz w:val="24"/>
          <w:szCs w:val="24"/>
        </w:rPr>
        <w:t>jeudi  04 mai</w:t>
      </w:r>
      <w:r>
        <w:rPr>
          <w:b/>
          <w:i/>
          <w:color w:val="FF0000"/>
          <w:sz w:val="24"/>
          <w:szCs w:val="24"/>
        </w:rPr>
        <w:t xml:space="preserve"> </w:t>
      </w:r>
      <w:r w:rsidR="00A25284">
        <w:rPr>
          <w:b/>
          <w:i/>
          <w:color w:val="FF0000"/>
          <w:sz w:val="24"/>
          <w:szCs w:val="24"/>
        </w:rPr>
        <w:t>2023</w:t>
      </w:r>
      <w:r w:rsidR="00CF1C29">
        <w:rPr>
          <w:b/>
          <w:i/>
          <w:color w:val="FF0000"/>
          <w:sz w:val="24"/>
          <w:szCs w:val="24"/>
        </w:rPr>
        <w:t xml:space="preserve"> à 12</w:t>
      </w:r>
      <w:r>
        <w:rPr>
          <w:b/>
          <w:i/>
          <w:color w:val="FF0000"/>
          <w:sz w:val="24"/>
          <w:szCs w:val="24"/>
        </w:rPr>
        <w:t>h</w:t>
      </w:r>
    </w:p>
    <w:p w:rsidR="00275607" w:rsidRPr="00140EC1" w:rsidRDefault="00275607" w:rsidP="008455BF">
      <w:pPr>
        <w:spacing w:after="0"/>
        <w:rPr>
          <w:b/>
          <w:color w:val="FF0000"/>
          <w:sz w:val="24"/>
          <w:szCs w:val="24"/>
        </w:rPr>
      </w:pPr>
      <w:r w:rsidRPr="00BA408C">
        <w:rPr>
          <w:b/>
          <w:sz w:val="24"/>
          <w:szCs w:val="24"/>
        </w:rPr>
        <w:t>Discussion en ligne</w:t>
      </w:r>
      <w:r w:rsidR="00C832BC">
        <w:rPr>
          <w:b/>
          <w:sz w:val="24"/>
          <w:szCs w:val="24"/>
        </w:rPr>
        <w:t>/présentiel</w:t>
      </w:r>
      <w:r w:rsidRPr="00BA408C">
        <w:rPr>
          <w:b/>
          <w:sz w:val="24"/>
          <w:szCs w:val="24"/>
        </w:rPr>
        <w:t xml:space="preserve"> : </w:t>
      </w:r>
      <w:r w:rsidR="00A25284">
        <w:rPr>
          <w:b/>
          <w:i/>
          <w:color w:val="FF0000"/>
          <w:sz w:val="24"/>
          <w:szCs w:val="24"/>
        </w:rPr>
        <w:t>Vendredi  05</w:t>
      </w:r>
      <w:r>
        <w:rPr>
          <w:b/>
          <w:i/>
          <w:color w:val="FF0000"/>
          <w:sz w:val="24"/>
          <w:szCs w:val="24"/>
        </w:rPr>
        <w:t xml:space="preserve"> </w:t>
      </w:r>
      <w:r w:rsidR="00A25284">
        <w:rPr>
          <w:b/>
          <w:i/>
          <w:color w:val="FF0000"/>
          <w:sz w:val="24"/>
          <w:szCs w:val="24"/>
        </w:rPr>
        <w:t>mai 2023</w:t>
      </w:r>
      <w:r>
        <w:rPr>
          <w:b/>
          <w:i/>
          <w:color w:val="FF0000"/>
          <w:sz w:val="24"/>
          <w:szCs w:val="24"/>
        </w:rPr>
        <w:t xml:space="preserve"> de 1</w:t>
      </w:r>
      <w:r w:rsidR="001F745E">
        <w:rPr>
          <w:b/>
          <w:i/>
          <w:color w:val="FF0000"/>
          <w:sz w:val="24"/>
          <w:szCs w:val="24"/>
        </w:rPr>
        <w:t>6</w:t>
      </w:r>
      <w:r>
        <w:rPr>
          <w:b/>
          <w:i/>
          <w:color w:val="FF0000"/>
          <w:sz w:val="24"/>
          <w:szCs w:val="24"/>
        </w:rPr>
        <w:t>h à</w:t>
      </w:r>
      <w:r w:rsidR="001F745E">
        <w:rPr>
          <w:b/>
          <w:i/>
          <w:color w:val="FF0000"/>
          <w:sz w:val="24"/>
          <w:szCs w:val="24"/>
        </w:rPr>
        <w:t xml:space="preserve"> 18</w:t>
      </w:r>
      <w:r>
        <w:rPr>
          <w:b/>
          <w:i/>
          <w:color w:val="FF0000"/>
          <w:sz w:val="24"/>
          <w:szCs w:val="24"/>
        </w:rPr>
        <w:t>h</w:t>
      </w:r>
    </w:p>
    <w:p w:rsidR="003B6497" w:rsidRPr="00DC75F0" w:rsidRDefault="00275607" w:rsidP="008B417F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b/>
          <w:sz w:val="24"/>
          <w:szCs w:val="24"/>
        </w:rPr>
        <w:t xml:space="preserve">Thématiques abordées : </w:t>
      </w:r>
      <w:r w:rsidR="008B417F">
        <w:rPr>
          <w:rFonts w:ascii="Times New Roman" w:hAnsi="Times New Roman" w:cs="Times New Roman"/>
          <w:b/>
          <w:sz w:val="24"/>
          <w:szCs w:val="24"/>
          <w:lang w:val="fr-CM"/>
        </w:rPr>
        <w:t>Scikit-</w:t>
      </w:r>
      <w:proofErr w:type="spellStart"/>
      <w:r w:rsidR="008B417F">
        <w:rPr>
          <w:rFonts w:ascii="Times New Roman" w:hAnsi="Times New Roman" w:cs="Times New Roman"/>
          <w:b/>
          <w:sz w:val="24"/>
          <w:szCs w:val="24"/>
          <w:lang w:val="fr-CM"/>
        </w:rPr>
        <w:t>learn</w:t>
      </w:r>
      <w:proofErr w:type="spellEnd"/>
      <w:r w:rsidR="008B417F">
        <w:rPr>
          <w:rFonts w:ascii="Times New Roman" w:hAnsi="Times New Roman" w:cs="Times New Roman"/>
          <w:b/>
          <w:sz w:val="24"/>
          <w:szCs w:val="24"/>
          <w:lang w:val="fr-CM"/>
        </w:rPr>
        <w:t xml:space="preserve"> et modèles de </w:t>
      </w:r>
      <w:r w:rsidR="00DA6C0C">
        <w:rPr>
          <w:rFonts w:ascii="Times New Roman" w:hAnsi="Times New Roman" w:cs="Times New Roman"/>
          <w:b/>
          <w:sz w:val="24"/>
          <w:szCs w:val="24"/>
          <w:lang w:val="fr-CM"/>
        </w:rPr>
        <w:t>régression</w:t>
      </w:r>
      <w:r w:rsidR="008B417F">
        <w:rPr>
          <w:rFonts w:ascii="Times New Roman" w:hAnsi="Times New Roman" w:cs="Times New Roman"/>
          <w:b/>
          <w:sz w:val="24"/>
          <w:szCs w:val="24"/>
          <w:lang w:val="fr-CM"/>
        </w:rPr>
        <w:t xml:space="preserve"> de machine </w:t>
      </w:r>
      <w:proofErr w:type="spellStart"/>
      <w:r w:rsidR="008B417F">
        <w:rPr>
          <w:rFonts w:ascii="Times New Roman" w:hAnsi="Times New Roman" w:cs="Times New Roman"/>
          <w:b/>
          <w:sz w:val="24"/>
          <w:szCs w:val="24"/>
          <w:lang w:val="fr-CM"/>
        </w:rPr>
        <w:t>learning</w:t>
      </w:r>
      <w:proofErr w:type="spellEnd"/>
    </w:p>
    <w:p w:rsidR="009D6E8D" w:rsidRPr="00781B43" w:rsidRDefault="009D6E8D" w:rsidP="009D6E8D">
      <w:pPr>
        <w:pStyle w:val="Paragraphedeliste"/>
        <w:spacing w:after="0"/>
        <w:ind w:left="643"/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:rsidR="00B3081F" w:rsidRDefault="00275607" w:rsidP="00781B4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Instructions : </w:t>
      </w:r>
      <w:r w:rsidR="00C41621">
        <w:rPr>
          <w:rFonts w:ascii="Times New Roman" w:hAnsi="Times New Roman" w:cs="Times New Roman"/>
          <w:sz w:val="24"/>
          <w:szCs w:val="24"/>
          <w:lang w:val="fr-CM"/>
        </w:rPr>
        <w:t>Utilisez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 xml:space="preserve"> Python </w:t>
      </w:r>
      <w:r w:rsidR="00FF4452">
        <w:rPr>
          <w:rFonts w:ascii="Times New Roman" w:hAnsi="Times New Roman" w:cs="Times New Roman"/>
          <w:sz w:val="24"/>
          <w:szCs w:val="24"/>
          <w:lang w:val="fr-CM"/>
        </w:rPr>
        <w:t xml:space="preserve">ou R 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 xml:space="preserve">pour traiter les questions. </w:t>
      </w:r>
      <w:r w:rsidR="00310B51">
        <w:rPr>
          <w:rFonts w:ascii="Times New Roman" w:hAnsi="Times New Roman" w:cs="Times New Roman"/>
          <w:sz w:val="24"/>
          <w:szCs w:val="24"/>
          <w:lang w:val="fr-CM"/>
        </w:rPr>
        <w:t xml:space="preserve">Aucune 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>autre application logicielle n’est acceptée pour l’analyse des données.</w:t>
      </w:r>
      <w:r w:rsidR="009C49A4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E64A93" w:rsidRPr="00195442">
        <w:rPr>
          <w:rFonts w:ascii="Times New Roman" w:hAnsi="Times New Roman" w:cs="Times New Roman"/>
          <w:b/>
          <w:i/>
          <w:sz w:val="24"/>
          <w:szCs w:val="24"/>
          <w:lang w:val="fr-CM"/>
        </w:rPr>
        <w:t xml:space="preserve">Il est souhaitable de fournir votre éditeur de codes annoté avec votre devoir. </w:t>
      </w:r>
    </w:p>
    <w:p w:rsidR="006E7894" w:rsidRDefault="00B3081F" w:rsidP="006E7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E71034">
        <w:rPr>
          <w:rFonts w:ascii="Times New Roman" w:hAnsi="Times New Roman" w:cs="Times New Roman"/>
          <w:sz w:val="24"/>
          <w:szCs w:val="24"/>
          <w:lang w:val="fr-CM"/>
        </w:rPr>
        <w:t>Le travail de cette semaine porte sur la bas</w:t>
      </w:r>
      <w:r w:rsidR="006E7894">
        <w:rPr>
          <w:rFonts w:ascii="Times New Roman" w:hAnsi="Times New Roman" w:cs="Times New Roman"/>
          <w:sz w:val="24"/>
          <w:szCs w:val="24"/>
          <w:lang w:val="fr-CM"/>
        </w:rPr>
        <w:t>e des données nommée «</w:t>
      </w:r>
      <w:proofErr w:type="spellStart"/>
      <w:r w:rsidR="006E7894" w:rsidRPr="006E7894">
        <w:rPr>
          <w:rFonts w:ascii="Times New Roman" w:hAnsi="Times New Roman" w:cs="Times New Roman"/>
          <w:sz w:val="24"/>
          <w:szCs w:val="24"/>
          <w:lang w:val="fr-CM"/>
        </w:rPr>
        <w:t>Cameroon_lung_function</w:t>
      </w:r>
      <w:proofErr w:type="spellEnd"/>
      <w:r w:rsidRPr="00E71034">
        <w:rPr>
          <w:rFonts w:ascii="Times New Roman" w:hAnsi="Times New Roman" w:cs="Times New Roman"/>
          <w:sz w:val="24"/>
          <w:szCs w:val="24"/>
          <w:lang w:val="fr-CM"/>
        </w:rPr>
        <w:t> »</w:t>
      </w:r>
      <w:r w:rsidR="00576AFF">
        <w:rPr>
          <w:rFonts w:ascii="Times New Roman" w:hAnsi="Times New Roman" w:cs="Times New Roman"/>
          <w:sz w:val="24"/>
          <w:szCs w:val="24"/>
          <w:lang w:val="fr-CM"/>
        </w:rPr>
        <w:t xml:space="preserve"> et disponible </w:t>
      </w:r>
      <w:r w:rsidR="006E7894">
        <w:rPr>
          <w:rFonts w:ascii="Times New Roman" w:hAnsi="Times New Roman" w:cs="Times New Roman"/>
          <w:sz w:val="24"/>
          <w:szCs w:val="24"/>
          <w:lang w:val="fr-CM"/>
        </w:rPr>
        <w:t xml:space="preserve">à l’adresse URL : </w:t>
      </w:r>
    </w:p>
    <w:p w:rsidR="006E7894" w:rsidRDefault="00022009" w:rsidP="0078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hyperlink r:id="rId7" w:history="1">
        <w:r w:rsidR="006E7894" w:rsidRPr="0019117A">
          <w:rPr>
            <w:rStyle w:val="Lienhypertexte"/>
            <w:rFonts w:ascii="Times New Roman" w:hAnsi="Times New Roman" w:cs="Times New Roman"/>
            <w:sz w:val="24"/>
            <w:szCs w:val="24"/>
            <w:lang w:val="fr-CM"/>
          </w:rPr>
          <w:t>https://raw.githubusercontent.com/pefura/IFPERA/main/Cameroon_lung_function.csv</w:t>
        </w:r>
      </w:hyperlink>
    </w:p>
    <w:p w:rsidR="00E71034" w:rsidRDefault="00E71034" w:rsidP="00E71034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codages utilisés pour l</w:t>
      </w:r>
      <w:r w:rsidRPr="00777B5B">
        <w:rPr>
          <w:rFonts w:ascii="Times New Roman" w:hAnsi="Times New Roman" w:cs="Times New Roman"/>
          <w:b/>
          <w:sz w:val="24"/>
          <w:szCs w:val="24"/>
        </w:rPr>
        <w:t>es variables sont</w:t>
      </w:r>
      <w:r>
        <w:rPr>
          <w:rFonts w:ascii="Times New Roman" w:hAnsi="Times New Roman" w:cs="Times New Roman"/>
          <w:b/>
          <w:sz w:val="24"/>
          <w:szCs w:val="24"/>
        </w:rPr>
        <w:t xml:space="preserve"> indiqués dans le tableau ci-dessous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3615"/>
      </w:tblGrid>
      <w:tr w:rsidR="00E71034" w:rsidRPr="00E71034" w:rsidTr="00541BAE">
        <w:tc>
          <w:tcPr>
            <w:tcW w:w="416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 xml:space="preserve">Variables 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Explication et </w:t>
            </w: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codes</w:t>
            </w:r>
          </w:p>
        </w:tc>
      </w:tr>
      <w:tr w:rsidR="00080B44" w:rsidRPr="00E71034" w:rsidTr="00541BAE">
        <w:tc>
          <w:tcPr>
            <w:tcW w:w="4165" w:type="dxa"/>
          </w:tcPr>
          <w:p w:rsidR="00080B44" w:rsidRPr="00E71034" w:rsidRDefault="00080B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615" w:type="dxa"/>
          </w:tcPr>
          <w:p w:rsidR="00080B44" w:rsidRDefault="00080B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B44">
              <w:rPr>
                <w:rFonts w:ascii="Times New Roman" w:hAnsi="Times New Roman" w:cs="Times New Roman"/>
                <w:sz w:val="20"/>
                <w:szCs w:val="20"/>
                <w:lang w:val="fr-CM"/>
              </w:rPr>
              <w:t>Numéro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identification des participants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361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1=homme</w:t>
            </w:r>
          </w:p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2=femme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61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Age en années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</w:rPr>
              <w:t>ethnicity</w:t>
            </w:r>
          </w:p>
        </w:tc>
        <w:tc>
          <w:tcPr>
            <w:tcW w:w="3615" w:type="dxa"/>
          </w:tcPr>
          <w:p w:rsidR="00674B9C" w:rsidRPr="00674B9C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Groupe ethnique </w:t>
            </w:r>
          </w:p>
          <w:p w:rsidR="00674B9C" w:rsidRPr="00674B9C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1=bantou</w:t>
            </w:r>
          </w:p>
          <w:p w:rsidR="00674B9C" w:rsidRPr="00674B9C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2=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Soudano-sahé</w:t>
            </w: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lien</w:t>
            </w:r>
            <w:proofErr w:type="spellEnd"/>
          </w:p>
          <w:p w:rsidR="00674B9C" w:rsidRPr="00674B9C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674B9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3=Autre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height</w:t>
            </w:r>
          </w:p>
        </w:tc>
        <w:tc>
          <w:tcPr>
            <w:tcW w:w="361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Taille en cm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fvc</w:t>
            </w:r>
            <w:proofErr w:type="spellEnd"/>
          </w:p>
        </w:tc>
        <w:tc>
          <w:tcPr>
            <w:tcW w:w="361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forced vital capacity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capacité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vitale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force)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E71034" w:rsidRDefault="004B431A" w:rsidP="00674B9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fev</w:t>
            </w:r>
            <w:proofErr w:type="spellEnd"/>
          </w:p>
          <w:p w:rsidR="00674B9C" w:rsidRPr="00E71034" w:rsidRDefault="00674B9C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615" w:type="dxa"/>
          </w:tcPr>
          <w:p w:rsidR="00674B9C" w:rsidRPr="004B431A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forced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expiratory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volume in 1s (ou volume expiratoire maximal à la 1ère seconde)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en L</w:t>
            </w:r>
          </w:p>
        </w:tc>
      </w:tr>
      <w:tr w:rsidR="00674B9C" w:rsidRPr="000574EE" w:rsidTr="00541BAE">
        <w:tc>
          <w:tcPr>
            <w:tcW w:w="416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4B431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fef2575</w:t>
            </w:r>
          </w:p>
        </w:tc>
        <w:tc>
          <w:tcPr>
            <w:tcW w:w="3615" w:type="dxa"/>
          </w:tcPr>
          <w:p w:rsidR="00674B9C" w:rsidRPr="004B431A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forced expiratory flow between 25% and 75% of forced vital capacity (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ou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débit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expiratoire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moyen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médian</w:t>
            </w:r>
            <w:proofErr w:type="spellEnd"/>
            <w:r w:rsidRPr="004B43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L/S</w:t>
            </w:r>
          </w:p>
        </w:tc>
      </w:tr>
      <w:tr w:rsidR="00674B9C" w:rsidRPr="00E71034" w:rsidTr="00541BAE">
        <w:tc>
          <w:tcPr>
            <w:tcW w:w="4165" w:type="dxa"/>
          </w:tcPr>
          <w:p w:rsidR="00674B9C" w:rsidRPr="004B431A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4B431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fevfvc</w:t>
            </w:r>
            <w:proofErr w:type="spellEnd"/>
          </w:p>
        </w:tc>
        <w:tc>
          <w:tcPr>
            <w:tcW w:w="3615" w:type="dxa"/>
          </w:tcPr>
          <w:p w:rsidR="00674B9C" w:rsidRPr="00E71034" w:rsidRDefault="004B431A" w:rsidP="00674B9C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Rapport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fvc</w:t>
            </w:r>
            <w:proofErr w:type="spellEnd"/>
          </w:p>
        </w:tc>
      </w:tr>
    </w:tbl>
    <w:p w:rsidR="00B3081F" w:rsidRPr="00195442" w:rsidRDefault="00A25284" w:rsidP="00A25284">
      <w:pPr>
        <w:tabs>
          <w:tab w:val="left" w:pos="5535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fr-CM"/>
        </w:rPr>
        <w:tab/>
      </w:r>
    </w:p>
    <w:p w:rsidR="005E5D68" w:rsidRDefault="005E5D68" w:rsidP="0078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741D00">
        <w:rPr>
          <w:rFonts w:ascii="Times New Roman" w:hAnsi="Times New Roman" w:cs="Times New Roman"/>
          <w:b/>
          <w:sz w:val="24"/>
          <w:szCs w:val="24"/>
          <w:lang w:val="fr-CM"/>
        </w:rPr>
        <w:t>Barème :</w:t>
      </w:r>
      <w:r>
        <w:rPr>
          <w:rFonts w:ascii="Times New Roman" w:hAnsi="Times New Roman" w:cs="Times New Roman"/>
          <w:sz w:val="24"/>
          <w:szCs w:val="24"/>
          <w:lang w:val="fr-CM"/>
        </w:rPr>
        <w:t xml:space="preserve"> Toutes les questions sont notées </w:t>
      </w:r>
      <w:r w:rsidR="00C12D23">
        <w:rPr>
          <w:rFonts w:ascii="Times New Roman" w:hAnsi="Times New Roman" w:cs="Times New Roman"/>
          <w:sz w:val="24"/>
          <w:szCs w:val="24"/>
          <w:lang w:val="fr-CM"/>
        </w:rPr>
        <w:t xml:space="preserve">sur </w:t>
      </w:r>
      <w:r w:rsidR="000574EE">
        <w:rPr>
          <w:rFonts w:ascii="Times New Roman" w:hAnsi="Times New Roman" w:cs="Times New Roman"/>
          <w:sz w:val="24"/>
          <w:szCs w:val="24"/>
          <w:lang w:val="fr-CM"/>
        </w:rPr>
        <w:t>10</w:t>
      </w:r>
      <w:r w:rsidR="00704991">
        <w:rPr>
          <w:rFonts w:ascii="Times New Roman" w:hAnsi="Times New Roman" w:cs="Times New Roman"/>
          <w:sz w:val="24"/>
          <w:szCs w:val="24"/>
          <w:lang w:val="fr-CM"/>
        </w:rPr>
        <w:t xml:space="preserve"> pts.</w:t>
      </w:r>
    </w:p>
    <w:p w:rsidR="00FF4452" w:rsidRPr="00FF4452" w:rsidRDefault="00FF4452" w:rsidP="00FF44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 w:rsidRPr="00FF4452">
        <w:rPr>
          <w:rFonts w:ascii="Times New Roman" w:hAnsi="Times New Roman" w:cs="Times New Roman"/>
          <w:b/>
          <w:sz w:val="24"/>
          <w:szCs w:val="24"/>
          <w:lang w:val="fr-CM"/>
        </w:rPr>
        <w:t>I. Partie 1</w:t>
      </w:r>
    </w:p>
    <w:p w:rsidR="0085108E" w:rsidRPr="00FF4452" w:rsidRDefault="000F1925" w:rsidP="00FF4452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Style w:val="Lienhypertexte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9D6E8D">
        <w:rPr>
          <w:rFonts w:ascii="Times New Roman" w:hAnsi="Times New Roman" w:cs="Times New Roman"/>
          <w:sz w:val="24"/>
          <w:szCs w:val="24"/>
        </w:rPr>
        <w:t>Importer</w:t>
      </w:r>
      <w:r w:rsidR="00781B43" w:rsidRPr="009D6E8D">
        <w:rPr>
          <w:rFonts w:ascii="Times New Roman" w:hAnsi="Times New Roman" w:cs="Times New Roman"/>
          <w:sz w:val="24"/>
          <w:szCs w:val="24"/>
        </w:rPr>
        <w:t xml:space="preserve"> </w:t>
      </w:r>
      <w:r w:rsidR="00576AFF">
        <w:rPr>
          <w:rFonts w:ascii="Times New Roman" w:hAnsi="Times New Roman" w:cs="Times New Roman"/>
          <w:sz w:val="24"/>
          <w:szCs w:val="24"/>
        </w:rPr>
        <w:t>la base de données « </w:t>
      </w:r>
      <w:proofErr w:type="spellStart"/>
      <w:r w:rsidR="004B431A">
        <w:rPr>
          <w:rFonts w:ascii="Times New Roman" w:hAnsi="Times New Roman" w:cs="Times New Roman"/>
          <w:sz w:val="24"/>
          <w:szCs w:val="24"/>
        </w:rPr>
        <w:t>Cameroon_lung_function</w:t>
      </w:r>
      <w:proofErr w:type="spellEnd"/>
      <w:r w:rsidR="004B431A">
        <w:rPr>
          <w:rFonts w:ascii="Times New Roman" w:hAnsi="Times New Roman" w:cs="Times New Roman"/>
          <w:sz w:val="24"/>
          <w:szCs w:val="24"/>
        </w:rPr>
        <w:t xml:space="preserve"> </w:t>
      </w:r>
      <w:r w:rsidR="00576AFF">
        <w:rPr>
          <w:rFonts w:ascii="Times New Roman" w:hAnsi="Times New Roman" w:cs="Times New Roman"/>
          <w:sz w:val="24"/>
          <w:szCs w:val="24"/>
        </w:rPr>
        <w:t xml:space="preserve">» </w:t>
      </w:r>
      <w:r w:rsidR="00EF3051">
        <w:rPr>
          <w:rFonts w:ascii="Times New Roman" w:hAnsi="Times New Roman" w:cs="Times New Roman"/>
          <w:sz w:val="24"/>
          <w:szCs w:val="24"/>
        </w:rPr>
        <w:t xml:space="preserve"> </w:t>
      </w:r>
      <w:r w:rsidRPr="009D6E8D">
        <w:rPr>
          <w:rFonts w:ascii="Times New Roman" w:hAnsi="Times New Roman" w:cs="Times New Roman"/>
          <w:sz w:val="24"/>
          <w:szCs w:val="24"/>
        </w:rPr>
        <w:t>dans votre environnement de travail</w:t>
      </w:r>
      <w:r w:rsidR="00013BF6">
        <w:rPr>
          <w:rFonts w:ascii="Times New Roman" w:hAnsi="Times New Roman" w:cs="Times New Roman"/>
          <w:sz w:val="24"/>
          <w:szCs w:val="24"/>
        </w:rPr>
        <w:t xml:space="preserve"> et nommer</w:t>
      </w:r>
      <w:r w:rsidR="00576AFF">
        <w:rPr>
          <w:rFonts w:ascii="Times New Roman" w:hAnsi="Times New Roman" w:cs="Times New Roman"/>
          <w:sz w:val="24"/>
          <w:szCs w:val="24"/>
        </w:rPr>
        <w:t xml:space="preserve"> cette base « data »</w:t>
      </w:r>
      <w:r w:rsidR="0085108E">
        <w:rPr>
          <w:rFonts w:ascii="Times New Roman" w:hAnsi="Times New Roman" w:cs="Times New Roman"/>
          <w:sz w:val="24"/>
          <w:szCs w:val="24"/>
        </w:rPr>
        <w:t xml:space="preserve"> après importation</w:t>
      </w:r>
      <w:r w:rsidR="00EF3051">
        <w:rPr>
          <w:rFonts w:ascii="Times New Roman" w:hAnsi="Times New Roman" w:cs="Times New Roman"/>
          <w:sz w:val="24"/>
          <w:szCs w:val="24"/>
        </w:rPr>
        <w:t xml:space="preserve">. </w:t>
      </w:r>
      <w:r w:rsidR="0085108E">
        <w:rPr>
          <w:rFonts w:ascii="Times New Roman" w:hAnsi="Times New Roman" w:cs="Times New Roman"/>
          <w:sz w:val="24"/>
          <w:szCs w:val="24"/>
        </w:rPr>
        <w:t xml:space="preserve">Montrer la preuve de la </w:t>
      </w:r>
      <w:r w:rsidR="0085108E">
        <w:rPr>
          <w:rFonts w:ascii="Times New Roman" w:hAnsi="Times New Roman" w:cs="Times New Roman"/>
          <w:sz w:val="24"/>
          <w:szCs w:val="24"/>
        </w:rPr>
        <w:lastRenderedPageBreak/>
        <w:t>réussite de l’</w:t>
      </w:r>
      <w:r w:rsidR="003A4504">
        <w:rPr>
          <w:rFonts w:ascii="Times New Roman" w:hAnsi="Times New Roman" w:cs="Times New Roman"/>
          <w:sz w:val="24"/>
          <w:szCs w:val="24"/>
        </w:rPr>
        <w:t>importation</w:t>
      </w:r>
      <w:r w:rsidR="0085108E">
        <w:rPr>
          <w:rFonts w:ascii="Times New Roman" w:hAnsi="Times New Roman" w:cs="Times New Roman"/>
          <w:sz w:val="24"/>
          <w:szCs w:val="24"/>
        </w:rPr>
        <w:t xml:space="preserve">. </w:t>
      </w:r>
      <w:r w:rsidR="004B431A">
        <w:rPr>
          <w:rFonts w:ascii="Times New Roman" w:hAnsi="Times New Roman" w:cs="Times New Roman"/>
          <w:sz w:val="24"/>
          <w:szCs w:val="24"/>
        </w:rPr>
        <w:t xml:space="preserve">Vous pourriez utiliser l’importation dans avec le logiciel R pour l’importation directe à partir de l’adresse URL. </w:t>
      </w:r>
    </w:p>
    <w:p w:rsidR="00FF4452" w:rsidRPr="00FF4452" w:rsidRDefault="004B431A" w:rsidP="00FF4452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Sélectionner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sous-base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données (que vous nommerez data_male) contenant uniquement les données des </w:t>
      </w:r>
      <w:r w:rsidRPr="004B431A">
        <w:rPr>
          <w:rFonts w:ascii="Times New Roman" w:hAnsi="Times New Roman" w:cs="Times New Roman"/>
          <w:b/>
          <w:sz w:val="24"/>
          <w:szCs w:val="24"/>
        </w:rPr>
        <w:t>sujets de sexe masculin</w:t>
      </w:r>
      <w:r>
        <w:rPr>
          <w:rFonts w:ascii="Times New Roman" w:hAnsi="Times New Roman" w:cs="Times New Roman"/>
          <w:sz w:val="24"/>
          <w:szCs w:val="24"/>
        </w:rPr>
        <w:t xml:space="preserve"> et les variables </w:t>
      </w:r>
      <w:proofErr w:type="spellStart"/>
      <w:r w:rsidRPr="004B431A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4B431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B431A">
        <w:rPr>
          <w:rFonts w:ascii="Times New Roman" w:hAnsi="Times New Roman" w:cs="Times New Roman"/>
          <w:b/>
          <w:sz w:val="24"/>
          <w:szCs w:val="24"/>
        </w:rPr>
        <w:t>height</w:t>
      </w:r>
      <w:proofErr w:type="spellEnd"/>
      <w:r w:rsidRPr="004B431A">
        <w:rPr>
          <w:rFonts w:ascii="Times New Roman" w:hAnsi="Times New Roman" w:cs="Times New Roman"/>
          <w:b/>
          <w:sz w:val="24"/>
          <w:szCs w:val="24"/>
        </w:rPr>
        <w:t xml:space="preserve"> et </w:t>
      </w:r>
      <w:proofErr w:type="spellStart"/>
      <w:r w:rsidRPr="004B431A">
        <w:rPr>
          <w:rFonts w:ascii="Times New Roman" w:hAnsi="Times New Roman" w:cs="Times New Roman"/>
          <w:b/>
          <w:sz w:val="24"/>
          <w:szCs w:val="24"/>
        </w:rPr>
        <w:t>fev</w:t>
      </w:r>
      <w:proofErr w:type="spellEnd"/>
      <w:r w:rsidRPr="004B431A">
        <w:rPr>
          <w:rFonts w:ascii="Times New Roman" w:hAnsi="Times New Roman" w:cs="Times New Roman"/>
          <w:b/>
          <w:sz w:val="24"/>
          <w:szCs w:val="24"/>
        </w:rPr>
        <w:t>.</w:t>
      </w:r>
    </w:p>
    <w:p w:rsidR="00FF4452" w:rsidRPr="00FF4452" w:rsidRDefault="00FF4452" w:rsidP="00FF4452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4452">
        <w:rPr>
          <w:rFonts w:ascii="Times New Roman" w:hAnsi="Times New Roman" w:cs="Times New Roman"/>
          <w:sz w:val="24"/>
          <w:szCs w:val="24"/>
        </w:rPr>
        <w:t xml:space="preserve">Décrire numériquement et graphiquement les </w:t>
      </w:r>
      <w:r>
        <w:rPr>
          <w:rFonts w:ascii="Times New Roman" w:hAnsi="Times New Roman" w:cs="Times New Roman"/>
          <w:sz w:val="24"/>
          <w:szCs w:val="24"/>
        </w:rPr>
        <w:t>3 variables de la base « data_male ».</w:t>
      </w:r>
    </w:p>
    <w:p w:rsidR="00FF4452" w:rsidRDefault="00FF4452" w:rsidP="00FF4452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Décrire graphiquement la relation </w:t>
      </w:r>
      <w:r w:rsidR="00367D4A">
        <w:rPr>
          <w:rFonts w:ascii="Times New Roman" w:hAnsi="Times New Roman" w:cs="Times New Roman"/>
          <w:sz w:val="24"/>
          <w:szCs w:val="24"/>
        </w:rPr>
        <w:t xml:space="preserve">entre </w:t>
      </w:r>
      <w:proofErr w:type="spellStart"/>
      <w:r w:rsidR="00367D4A">
        <w:rPr>
          <w:rFonts w:ascii="Times New Roman" w:hAnsi="Times New Roman" w:cs="Times New Roman"/>
          <w:sz w:val="24"/>
          <w:szCs w:val="24"/>
        </w:rPr>
        <w:t>fev</w:t>
      </w:r>
      <w:proofErr w:type="spellEnd"/>
      <w:r w:rsidR="00367D4A">
        <w:rPr>
          <w:rFonts w:ascii="Times New Roman" w:hAnsi="Times New Roman" w:cs="Times New Roman"/>
          <w:sz w:val="24"/>
          <w:szCs w:val="24"/>
        </w:rPr>
        <w:t xml:space="preserve"> (variable expliquée) et l’âge d’une part et entre </w:t>
      </w:r>
      <w:proofErr w:type="spellStart"/>
      <w:r w:rsidR="00367D4A">
        <w:rPr>
          <w:rFonts w:ascii="Times New Roman" w:hAnsi="Times New Roman" w:cs="Times New Roman"/>
          <w:sz w:val="24"/>
          <w:szCs w:val="24"/>
        </w:rPr>
        <w:t>fev</w:t>
      </w:r>
      <w:proofErr w:type="spellEnd"/>
      <w:r w:rsidR="00367D4A">
        <w:rPr>
          <w:rFonts w:ascii="Times New Roman" w:hAnsi="Times New Roman" w:cs="Times New Roman"/>
          <w:sz w:val="24"/>
          <w:szCs w:val="24"/>
        </w:rPr>
        <w:t xml:space="preserve"> et la taille d’autre part. Quelles conclusions pouvez-vous tirer ?</w:t>
      </w:r>
    </w:p>
    <w:p w:rsidR="0027119F" w:rsidRPr="00FF4452" w:rsidRDefault="0027119F" w:rsidP="00FF4452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Quelles sont les métriques utilisées pour comparer les modèles de régression en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A7789" w:rsidRDefault="003A7789" w:rsidP="00013BF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 Partie II</w:t>
      </w:r>
    </w:p>
    <w:p w:rsidR="00C12D23" w:rsidRPr="00013BF6" w:rsidRDefault="003A7789" w:rsidP="00013BF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A7789">
        <w:rPr>
          <w:rFonts w:ascii="Times New Roman" w:hAnsi="Times New Roman" w:cs="Times New Roman"/>
          <w:sz w:val="24"/>
          <w:szCs w:val="24"/>
        </w:rPr>
        <w:t>Dans cette partie les données de data_male</w:t>
      </w:r>
      <w:r w:rsidR="00013BF6" w:rsidRPr="003A7789">
        <w:rPr>
          <w:rFonts w:ascii="Times New Roman" w:hAnsi="Times New Roman" w:cs="Times New Roman"/>
          <w:sz w:val="24"/>
          <w:szCs w:val="24"/>
        </w:rPr>
        <w:t xml:space="preserve"> seront utilisées pour développer les modèles de </w:t>
      </w:r>
      <w:r w:rsidRPr="003A7789">
        <w:rPr>
          <w:rFonts w:ascii="Times New Roman" w:hAnsi="Times New Roman" w:cs="Times New Roman"/>
          <w:sz w:val="24"/>
          <w:szCs w:val="24"/>
        </w:rPr>
        <w:t>régression permettant de prédire</w:t>
      </w:r>
      <w:r>
        <w:rPr>
          <w:rFonts w:ascii="Times New Roman" w:hAnsi="Times New Roman" w:cs="Times New Roman"/>
          <w:b/>
          <w:sz w:val="24"/>
          <w:szCs w:val="24"/>
        </w:rPr>
        <w:t xml:space="preserve"> «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 »</w:t>
      </w:r>
      <w:r w:rsidR="00013BF6" w:rsidRPr="00013BF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7F4D27" w:rsidRPr="00DA6C0C" w:rsidRDefault="00DA6C0C" w:rsidP="00F93AA0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une analyse prédictive de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 avec les modèles suivants : </w:t>
      </w:r>
      <w:r w:rsidRPr="00DA6C0C">
        <w:rPr>
          <w:rFonts w:ascii="Times New Roman" w:hAnsi="Times New Roman" w:cs="Times New Roman"/>
          <w:color w:val="000000"/>
          <w:sz w:val="24"/>
          <w:szCs w:val="24"/>
        </w:rPr>
        <w:t xml:space="preserve">K Neighbors </w:t>
      </w:r>
      <w:proofErr w:type="spellStart"/>
      <w:r w:rsidRPr="00DA6C0C">
        <w:rPr>
          <w:rFonts w:ascii="Times New Roman" w:hAnsi="Times New Roman" w:cs="Times New Roman"/>
          <w:color w:val="000000"/>
          <w:sz w:val="24"/>
          <w:szCs w:val="24"/>
        </w:rPr>
        <w:t>Regressor</w:t>
      </w:r>
      <w:proofErr w:type="spellEnd"/>
      <w:r w:rsidRPr="00DA6C0C">
        <w:rPr>
          <w:rFonts w:ascii="Times New Roman" w:hAnsi="Times New Roman" w:cs="Times New Roman"/>
          <w:color w:val="000000"/>
          <w:sz w:val="24"/>
          <w:szCs w:val="24"/>
        </w:rPr>
        <w:t xml:space="preserve">, Gradient </w:t>
      </w:r>
      <w:proofErr w:type="spellStart"/>
      <w:r w:rsidRPr="00DA6C0C">
        <w:rPr>
          <w:rFonts w:ascii="Times New Roman" w:hAnsi="Times New Roman" w:cs="Times New Roman"/>
          <w:color w:val="000000"/>
          <w:sz w:val="24"/>
          <w:szCs w:val="24"/>
        </w:rPr>
        <w:t>Boosting</w:t>
      </w:r>
      <w:proofErr w:type="spellEnd"/>
      <w:r w:rsidRPr="00DA6C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C0C">
        <w:rPr>
          <w:rFonts w:ascii="Times New Roman" w:hAnsi="Times New Roman" w:cs="Times New Roman"/>
          <w:color w:val="000000"/>
          <w:sz w:val="24"/>
          <w:szCs w:val="24"/>
        </w:rPr>
        <w:t>Regressor</w:t>
      </w:r>
      <w:proofErr w:type="spellEnd"/>
      <w:r w:rsidRPr="00DA6C0C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Pr="00DA6C0C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DA6C0C">
        <w:rPr>
          <w:rFonts w:ascii="Times New Roman" w:hAnsi="Times New Roman" w:cs="Times New Roman"/>
          <w:color w:val="000000"/>
          <w:sz w:val="24"/>
          <w:szCs w:val="24"/>
        </w:rPr>
        <w:t xml:space="preserve"> Forest </w:t>
      </w:r>
      <w:proofErr w:type="spellStart"/>
      <w:r w:rsidRPr="00DA6C0C">
        <w:rPr>
          <w:rFonts w:ascii="Times New Roman" w:hAnsi="Times New Roman" w:cs="Times New Roman"/>
          <w:color w:val="000000"/>
          <w:sz w:val="24"/>
          <w:szCs w:val="24"/>
        </w:rPr>
        <w:t>Regressor</w:t>
      </w:r>
      <w:proofErr w:type="spellEnd"/>
      <w:r w:rsidR="00704D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1458E" w:rsidRPr="003D730B" w:rsidRDefault="00DA6C0C" w:rsidP="00D1458E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 est le modèle le plus performant des 3 modèles étudiés à la question 6. </w:t>
      </w:r>
    </w:p>
    <w:p w:rsidR="00C42279" w:rsidRPr="00C42279" w:rsidRDefault="00DA6C0C" w:rsidP="00423884">
      <w:pPr>
        <w:pStyle w:val="Paragraphedeliste"/>
        <w:numPr>
          <w:ilvl w:val="0"/>
          <w:numId w:val="6"/>
        </w:numPr>
        <w:spacing w:after="0" w:line="360" w:lineRule="auto"/>
        <w:rPr>
          <w:rStyle w:val="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Construire une application permettant de prédire </w:t>
      </w:r>
      <w:proofErr w:type="spellStart"/>
      <w:r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médian ainsi que les limites inférieures et supérieures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 modèle </w:t>
      </w:r>
      <w:r w:rsidRPr="00DA6C0C">
        <w:rPr>
          <w:rFonts w:ascii="Times New Roman" w:hAnsi="Times New Roman" w:cs="Times New Roman"/>
          <w:color w:val="000000"/>
          <w:sz w:val="24"/>
          <w:szCs w:val="24"/>
        </w:rPr>
        <w:t xml:space="preserve">Gradient </w:t>
      </w:r>
      <w:proofErr w:type="spellStart"/>
      <w:r w:rsidRPr="00DA6C0C">
        <w:rPr>
          <w:rFonts w:ascii="Times New Roman" w:hAnsi="Times New Roman" w:cs="Times New Roman"/>
          <w:color w:val="000000"/>
          <w:sz w:val="24"/>
          <w:szCs w:val="24"/>
        </w:rPr>
        <w:t>Boosting</w:t>
      </w:r>
      <w:proofErr w:type="spellEnd"/>
      <w:r w:rsidRPr="00DA6C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C0C">
        <w:rPr>
          <w:rFonts w:ascii="Times New Roman" w:hAnsi="Times New Roman" w:cs="Times New Roman"/>
          <w:color w:val="000000"/>
          <w:sz w:val="24"/>
          <w:szCs w:val="24"/>
        </w:rPr>
        <w:t>Regressor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permet de calculer les limites supérieures et inférieures). </w:t>
      </w:r>
    </w:p>
    <w:p w:rsidR="00EE0289" w:rsidRPr="00C41621" w:rsidRDefault="00C42279" w:rsidP="00DA6C0C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621">
        <w:rPr>
          <w:rStyle w:val="n"/>
          <w:rFonts w:ascii="Times New Roman" w:hAnsi="Times New Roman" w:cs="Times New Roman"/>
          <w:color w:val="212529"/>
          <w:sz w:val="24"/>
          <w:szCs w:val="24"/>
        </w:rPr>
        <w:t xml:space="preserve">  </w:t>
      </w:r>
    </w:p>
    <w:p w:rsidR="0074731D" w:rsidRPr="00C42279" w:rsidRDefault="00DE66D5" w:rsidP="0071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1621">
        <w:rPr>
          <w:rFonts w:ascii="Times New Roman" w:hAnsi="Times New Roman" w:cs="Times New Roman"/>
          <w:sz w:val="24"/>
          <w:szCs w:val="24"/>
        </w:rPr>
        <w:tab/>
      </w:r>
      <w:r w:rsidR="0074731D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right way to learn </w:t>
      </w:r>
      <w:r w:rsidR="00C42279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</w:t>
      </w:r>
      <w:r w:rsidR="0074731D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to do </w:t>
      </w:r>
      <w:r w:rsidR="00C42279">
        <w:rPr>
          <w:rFonts w:ascii="Times New Roman" w:hAnsi="Times New Roman" w:cs="Times New Roman"/>
          <w:b/>
          <w:sz w:val="24"/>
          <w:szCs w:val="24"/>
          <w:lang w:val="en-US"/>
        </w:rPr>
        <w:t>data science</w:t>
      </w:r>
    </w:p>
    <w:p w:rsidR="002E6DF2" w:rsidRPr="00C42279" w:rsidRDefault="00210046" w:rsidP="00F8734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279">
        <w:rPr>
          <w:rFonts w:ascii="Times New Roman" w:hAnsi="Times New Roman" w:cs="Times New Roman"/>
          <w:b/>
          <w:sz w:val="24"/>
          <w:szCs w:val="24"/>
        </w:rPr>
        <w:t xml:space="preserve">Good </w:t>
      </w:r>
      <w:proofErr w:type="spellStart"/>
      <w:r w:rsidRPr="00C42279">
        <w:rPr>
          <w:rFonts w:ascii="Times New Roman" w:hAnsi="Times New Roman" w:cs="Times New Roman"/>
          <w:b/>
          <w:sz w:val="24"/>
          <w:szCs w:val="24"/>
        </w:rPr>
        <w:t>luck</w:t>
      </w:r>
      <w:proofErr w:type="spellEnd"/>
    </w:p>
    <w:sectPr w:rsidR="002E6DF2" w:rsidRPr="00C4227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009" w:rsidRDefault="00022009">
      <w:pPr>
        <w:spacing w:after="0" w:line="240" w:lineRule="auto"/>
      </w:pPr>
      <w:r>
        <w:separator/>
      </w:r>
    </w:p>
  </w:endnote>
  <w:endnote w:type="continuationSeparator" w:id="0">
    <w:p w:rsidR="00022009" w:rsidRDefault="0002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CBD">
          <w:rPr>
            <w:noProof/>
          </w:rPr>
          <w:t>2</w:t>
        </w:r>
        <w:r>
          <w:fldChar w:fldCharType="end"/>
        </w:r>
      </w:p>
    </w:sdtContent>
  </w:sdt>
  <w:p w:rsidR="00FC5D07" w:rsidRDefault="0002200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009" w:rsidRDefault="00022009">
      <w:pPr>
        <w:spacing w:after="0" w:line="240" w:lineRule="auto"/>
      </w:pPr>
      <w:r>
        <w:separator/>
      </w:r>
    </w:p>
  </w:footnote>
  <w:footnote w:type="continuationSeparator" w:id="0">
    <w:p w:rsidR="00022009" w:rsidRDefault="0002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8DC48" wp14:editId="2BC792FE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:rsidR="005F0B7A" w:rsidRPr="005F0B7A" w:rsidRDefault="00022009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8D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:rsidR="005F0B7A" w:rsidRPr="005F0B7A" w:rsidRDefault="00C907B9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EF623" wp14:editId="30156AB7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022009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C6AFA6B" wp14:editId="6F15AC2A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EF623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:rsidR="00E6541D" w:rsidRDefault="00C907B9">
                    <w:pPr>
                      <w:rPr>
                        <w:noProof/>
                        <w:lang w:eastAsia="fr-FR"/>
                      </w:rPr>
                    </w:pPr>
                  </w:p>
                  <w:p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C6AFA6B" wp14:editId="6F15AC2A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40ABCBB1" wp14:editId="19B21DA5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1203A0E"/>
    <w:multiLevelType w:val="hybridMultilevel"/>
    <w:tmpl w:val="F3629A7C"/>
    <w:lvl w:ilvl="0" w:tplc="50C4D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7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9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73FF"/>
    <w:rsid w:val="00013BF6"/>
    <w:rsid w:val="00022009"/>
    <w:rsid w:val="00024663"/>
    <w:rsid w:val="00042EDC"/>
    <w:rsid w:val="00047816"/>
    <w:rsid w:val="000574EE"/>
    <w:rsid w:val="00062F34"/>
    <w:rsid w:val="00065737"/>
    <w:rsid w:val="00080B44"/>
    <w:rsid w:val="00084C05"/>
    <w:rsid w:val="00094275"/>
    <w:rsid w:val="00095F44"/>
    <w:rsid w:val="0009684D"/>
    <w:rsid w:val="000C48B0"/>
    <w:rsid w:val="000E16A0"/>
    <w:rsid w:val="000F1925"/>
    <w:rsid w:val="00102F40"/>
    <w:rsid w:val="00105DD1"/>
    <w:rsid w:val="00114901"/>
    <w:rsid w:val="00117DB5"/>
    <w:rsid w:val="0012475C"/>
    <w:rsid w:val="001543C6"/>
    <w:rsid w:val="00155414"/>
    <w:rsid w:val="0016519B"/>
    <w:rsid w:val="00177C99"/>
    <w:rsid w:val="00186A24"/>
    <w:rsid w:val="001879B2"/>
    <w:rsid w:val="00190730"/>
    <w:rsid w:val="00195442"/>
    <w:rsid w:val="001B3E9F"/>
    <w:rsid w:val="001D489C"/>
    <w:rsid w:val="001D6479"/>
    <w:rsid w:val="001F745E"/>
    <w:rsid w:val="00210046"/>
    <w:rsid w:val="0021451D"/>
    <w:rsid w:val="00222E54"/>
    <w:rsid w:val="0023059C"/>
    <w:rsid w:val="002672F4"/>
    <w:rsid w:val="0027119F"/>
    <w:rsid w:val="00275607"/>
    <w:rsid w:val="00292AE7"/>
    <w:rsid w:val="0029746E"/>
    <w:rsid w:val="002D0F86"/>
    <w:rsid w:val="002D4FD4"/>
    <w:rsid w:val="002E6DF2"/>
    <w:rsid w:val="002F0B3F"/>
    <w:rsid w:val="00310278"/>
    <w:rsid w:val="00310B51"/>
    <w:rsid w:val="0033005A"/>
    <w:rsid w:val="00343015"/>
    <w:rsid w:val="0034443E"/>
    <w:rsid w:val="003537D9"/>
    <w:rsid w:val="00367D4A"/>
    <w:rsid w:val="00371078"/>
    <w:rsid w:val="003720DE"/>
    <w:rsid w:val="003815AA"/>
    <w:rsid w:val="003816FF"/>
    <w:rsid w:val="00385DD3"/>
    <w:rsid w:val="003A4504"/>
    <w:rsid w:val="003A7789"/>
    <w:rsid w:val="003B6497"/>
    <w:rsid w:val="003C20D3"/>
    <w:rsid w:val="003D3F54"/>
    <w:rsid w:val="003D730B"/>
    <w:rsid w:val="00402541"/>
    <w:rsid w:val="00411795"/>
    <w:rsid w:val="00420112"/>
    <w:rsid w:val="00423884"/>
    <w:rsid w:val="00432A00"/>
    <w:rsid w:val="00456098"/>
    <w:rsid w:val="00462A1E"/>
    <w:rsid w:val="00465CBD"/>
    <w:rsid w:val="00484A59"/>
    <w:rsid w:val="004B0B4E"/>
    <w:rsid w:val="004B431A"/>
    <w:rsid w:val="004C11E9"/>
    <w:rsid w:val="004E0682"/>
    <w:rsid w:val="004F3B68"/>
    <w:rsid w:val="0050061C"/>
    <w:rsid w:val="00500A27"/>
    <w:rsid w:val="00507824"/>
    <w:rsid w:val="00565D06"/>
    <w:rsid w:val="00576421"/>
    <w:rsid w:val="00576AFF"/>
    <w:rsid w:val="00582192"/>
    <w:rsid w:val="00587DE6"/>
    <w:rsid w:val="005A0C18"/>
    <w:rsid w:val="005B59F2"/>
    <w:rsid w:val="005B6F84"/>
    <w:rsid w:val="005C1BCF"/>
    <w:rsid w:val="005C234F"/>
    <w:rsid w:val="005E5D68"/>
    <w:rsid w:val="005F2812"/>
    <w:rsid w:val="005F5962"/>
    <w:rsid w:val="00600201"/>
    <w:rsid w:val="00621E7C"/>
    <w:rsid w:val="006379C5"/>
    <w:rsid w:val="0064045C"/>
    <w:rsid w:val="00654C74"/>
    <w:rsid w:val="00674B9C"/>
    <w:rsid w:val="006843A4"/>
    <w:rsid w:val="006A05E3"/>
    <w:rsid w:val="006E69C5"/>
    <w:rsid w:val="006E7894"/>
    <w:rsid w:val="00704991"/>
    <w:rsid w:val="00704DC7"/>
    <w:rsid w:val="00713274"/>
    <w:rsid w:val="00727154"/>
    <w:rsid w:val="00733CE5"/>
    <w:rsid w:val="00741D00"/>
    <w:rsid w:val="0074731D"/>
    <w:rsid w:val="0075175A"/>
    <w:rsid w:val="00753F9B"/>
    <w:rsid w:val="0076083A"/>
    <w:rsid w:val="007745CC"/>
    <w:rsid w:val="00777B5B"/>
    <w:rsid w:val="00781B43"/>
    <w:rsid w:val="0078291C"/>
    <w:rsid w:val="007D33F1"/>
    <w:rsid w:val="007F4D27"/>
    <w:rsid w:val="008168D6"/>
    <w:rsid w:val="00827E9E"/>
    <w:rsid w:val="008455BF"/>
    <w:rsid w:val="0085108E"/>
    <w:rsid w:val="00857BC3"/>
    <w:rsid w:val="00875F62"/>
    <w:rsid w:val="008B417F"/>
    <w:rsid w:val="008B6FBE"/>
    <w:rsid w:val="008C59A8"/>
    <w:rsid w:val="008D33DB"/>
    <w:rsid w:val="008E1DAD"/>
    <w:rsid w:val="00911F70"/>
    <w:rsid w:val="0094354A"/>
    <w:rsid w:val="009721DD"/>
    <w:rsid w:val="00972F87"/>
    <w:rsid w:val="009A0CEC"/>
    <w:rsid w:val="009B30EA"/>
    <w:rsid w:val="009C49A4"/>
    <w:rsid w:val="009D6E8D"/>
    <w:rsid w:val="009E1318"/>
    <w:rsid w:val="009E1788"/>
    <w:rsid w:val="009E5147"/>
    <w:rsid w:val="00A228E0"/>
    <w:rsid w:val="00A25284"/>
    <w:rsid w:val="00A51B93"/>
    <w:rsid w:val="00A622E1"/>
    <w:rsid w:val="00A76AFC"/>
    <w:rsid w:val="00A8015C"/>
    <w:rsid w:val="00A94F58"/>
    <w:rsid w:val="00A95193"/>
    <w:rsid w:val="00A9600D"/>
    <w:rsid w:val="00AA4FD6"/>
    <w:rsid w:val="00AB5EFE"/>
    <w:rsid w:val="00AE62A6"/>
    <w:rsid w:val="00AF7A35"/>
    <w:rsid w:val="00B046DA"/>
    <w:rsid w:val="00B11736"/>
    <w:rsid w:val="00B1404E"/>
    <w:rsid w:val="00B3081F"/>
    <w:rsid w:val="00B51EB9"/>
    <w:rsid w:val="00B5784C"/>
    <w:rsid w:val="00B95A6D"/>
    <w:rsid w:val="00BB310B"/>
    <w:rsid w:val="00BF73E9"/>
    <w:rsid w:val="00C01BBD"/>
    <w:rsid w:val="00C020BB"/>
    <w:rsid w:val="00C12D23"/>
    <w:rsid w:val="00C1670C"/>
    <w:rsid w:val="00C208F5"/>
    <w:rsid w:val="00C221A4"/>
    <w:rsid w:val="00C36772"/>
    <w:rsid w:val="00C41621"/>
    <w:rsid w:val="00C42279"/>
    <w:rsid w:val="00C54B1F"/>
    <w:rsid w:val="00C720E0"/>
    <w:rsid w:val="00C832BC"/>
    <w:rsid w:val="00C907B9"/>
    <w:rsid w:val="00C91048"/>
    <w:rsid w:val="00CC370A"/>
    <w:rsid w:val="00CC43BD"/>
    <w:rsid w:val="00CD52C3"/>
    <w:rsid w:val="00CF1C29"/>
    <w:rsid w:val="00D05DAA"/>
    <w:rsid w:val="00D12046"/>
    <w:rsid w:val="00D12E43"/>
    <w:rsid w:val="00D1458E"/>
    <w:rsid w:val="00D225A4"/>
    <w:rsid w:val="00D4200E"/>
    <w:rsid w:val="00D75410"/>
    <w:rsid w:val="00D85395"/>
    <w:rsid w:val="00D868BB"/>
    <w:rsid w:val="00D91377"/>
    <w:rsid w:val="00D96E75"/>
    <w:rsid w:val="00DA6C0C"/>
    <w:rsid w:val="00DD2B7B"/>
    <w:rsid w:val="00DE66D5"/>
    <w:rsid w:val="00DF1149"/>
    <w:rsid w:val="00DF6BCA"/>
    <w:rsid w:val="00E5620C"/>
    <w:rsid w:val="00E64A93"/>
    <w:rsid w:val="00E71034"/>
    <w:rsid w:val="00E90374"/>
    <w:rsid w:val="00E94155"/>
    <w:rsid w:val="00EA299C"/>
    <w:rsid w:val="00EB366D"/>
    <w:rsid w:val="00EC4A19"/>
    <w:rsid w:val="00EE0289"/>
    <w:rsid w:val="00EF0AEF"/>
    <w:rsid w:val="00EF3051"/>
    <w:rsid w:val="00F127F7"/>
    <w:rsid w:val="00F17A81"/>
    <w:rsid w:val="00F57E03"/>
    <w:rsid w:val="00F642AE"/>
    <w:rsid w:val="00F84A26"/>
    <w:rsid w:val="00F87343"/>
    <w:rsid w:val="00F93AA0"/>
    <w:rsid w:val="00FA11B5"/>
    <w:rsid w:val="00FE6E34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efura/IFPERA/main/Cameroon_lung_functio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6</cp:revision>
  <dcterms:created xsi:type="dcterms:W3CDTF">2023-04-29T21:35:00Z</dcterms:created>
  <dcterms:modified xsi:type="dcterms:W3CDTF">2023-04-29T21:46:00Z</dcterms:modified>
</cp:coreProperties>
</file>