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cc0000"/>
          <w:sz w:val="26"/>
          <w:szCs w:val="26"/>
          <w:shd w:fill="ffe599" w:val="clear"/>
        </w:rPr>
      </w:pPr>
      <w:bookmarkStart w:colFirst="0" w:colLast="0" w:name="_95zc6zvu496r" w:id="0"/>
      <w:bookmarkEnd w:id="0"/>
      <w:r w:rsidDel="00000000" w:rsidR="00000000" w:rsidRPr="00000000">
        <w:rPr>
          <w:b w:val="1"/>
          <w:bCs w:val="1"/>
          <w:color w:val="cc0000"/>
          <w:sz w:val="26"/>
          <w:szCs w:val="26"/>
          <w:rtl w:val="0"/>
        </w:rPr>
        <w:t xml:space="preserve">Follow-Up SMS Sequence — </w:t>
      </w:r>
      <w:r w:rsidDel="00000000" w:rsidR="00000000" w:rsidRPr="00000000">
        <w:rPr>
          <w:b w:val="1"/>
          <w:bCs w:val="1"/>
          <w:color w:val="cc0000"/>
          <w:sz w:val="26"/>
          <w:szCs w:val="26"/>
          <w:shd w:fill="ffe599" w:val="clear"/>
          <w:rtl w:val="0"/>
        </w:rPr>
        <w:t xml:space="preserve">Reverse Mortgage Leads</w:t>
      </w:r>
    </w:p>
    <w:p w:rsidR="00000000" w:rsidDel="00000000" w:rsidP="00000000" w:rsidRDefault="00000000" w:rsidRPr="00000000" w14:paraId="00000002">
      <w:pPr>
        <w:pStyle w:val="Heading3"/>
        <w:keepNext w:val="0"/>
        <w:keepLines w:val="0"/>
        <w:spacing w:after="240" w:before="240" w:lineRule="auto"/>
        <w:rPr>
          <w:b w:val="1"/>
          <w:bCs w:val="1"/>
          <w:color w:val="000000"/>
          <w:sz w:val="22"/>
          <w:szCs w:val="22"/>
        </w:rPr>
      </w:pPr>
      <w:bookmarkStart w:colFirst="0" w:colLast="0" w:name="_oz446n4dwt79" w:id="1"/>
      <w:bookmarkEnd w:id="1"/>
      <w:r w:rsidDel="00000000" w:rsidR="00000000" w:rsidRPr="00000000">
        <w:rPr>
          <w:b w:val="1"/>
          <w:bCs w:val="1"/>
          <w:color w:val="000000"/>
          <w:sz w:val="22"/>
          <w:szCs w:val="22"/>
          <w:rtl w:val="0"/>
        </w:rPr>
        <w:t xml:space="preserve">This document outlines a structured follow-up SMS sequence created to re-engage homeowners who submitted a form and didn't engage enough to book an appointment or  became unresponsive. Messages are delivered across multiple touchpoints and timeframes to maintain consistent communication without pressure, address common objections, and naturally reopen the conversation.</w:t>
      </w:r>
    </w:p>
    <w:p w:rsidR="00000000" w:rsidDel="00000000" w:rsidP="00000000" w:rsidRDefault="00000000" w:rsidRPr="00000000" w14:paraId="00000003">
      <w:pPr>
        <w:pStyle w:val="Heading3"/>
        <w:keepNext w:val="0"/>
        <w:keepLines w:val="0"/>
        <w:spacing w:after="240" w:before="240" w:lineRule="auto"/>
        <w:rPr>
          <w:b w:val="1"/>
          <w:bCs w:val="1"/>
          <w:color w:val="000000"/>
          <w:sz w:val="22"/>
          <w:szCs w:val="22"/>
        </w:rPr>
      </w:pPr>
      <w:bookmarkStart w:colFirst="0" w:colLast="0" w:name="_mc7epvvpbxo8" w:id="2"/>
      <w:bookmarkEnd w:id="2"/>
      <w:r w:rsidDel="00000000" w:rsidR="00000000" w:rsidRPr="00000000">
        <w:rPr>
          <w:b w:val="1"/>
          <w:bCs w:val="1"/>
          <w:color w:val="000000"/>
          <w:sz w:val="22"/>
          <w:szCs w:val="22"/>
          <w:rtl w:val="0"/>
        </w:rPr>
        <w:t xml:space="preserve">The primary goal is to ensure the messages do not feel automated, but instead sound as though they are being personally sent by a secretary or loan officer. This human tone is designed to increase trust and maximize response rates.</w:t>
      </w:r>
    </w:p>
    <w:p w:rsidR="00000000" w:rsidDel="00000000" w:rsidP="00000000" w:rsidRDefault="00000000" w:rsidRPr="00000000" w14:paraId="00000004">
      <w:pPr>
        <w:pStyle w:val="Heading3"/>
        <w:keepNext w:val="0"/>
        <w:keepLines w:val="0"/>
        <w:spacing w:after="240" w:before="240" w:lineRule="auto"/>
        <w:rPr>
          <w:b w:val="1"/>
          <w:bCs w:val="1"/>
          <w:color w:val="000000"/>
          <w:sz w:val="22"/>
          <w:szCs w:val="22"/>
        </w:rPr>
      </w:pPr>
      <w:bookmarkStart w:colFirst="0" w:colLast="0" w:name="_t6rebp4z0h4k" w:id="3"/>
      <w:bookmarkEnd w:id="3"/>
      <w:r w:rsidDel="00000000" w:rsidR="00000000" w:rsidRPr="00000000">
        <w:rPr>
          <w:b w:val="1"/>
          <w:bCs w:val="1"/>
          <w:color w:val="000000"/>
          <w:sz w:val="22"/>
          <w:szCs w:val="22"/>
          <w:rtl w:val="0"/>
        </w:rPr>
        <w:t xml:space="preserve">Once a prospect replies, our AI chatbot takes over to continue the conversation and attempt to book the next step. If the AI is unable to secure a response or complete the booking, a VA steps in to follow up and respond manually, ensuring no lead is left unattended.</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mc7epvvpbxo8" w:id="2"/>
      <w:bookmarkEnd w:id="2"/>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xsr7m1so4byz" w:id="4"/>
      <w:bookmarkEnd w:id="4"/>
      <w:r w:rsidDel="00000000" w:rsidR="00000000" w:rsidRPr="00000000">
        <w:rPr>
          <w:b w:val="1"/>
          <w:bCs w:val="1"/>
          <w:color w:val="000000"/>
          <w:sz w:val="26"/>
          <w:szCs w:val="26"/>
          <w:rtl w:val="0"/>
        </w:rPr>
        <w:t xml:space="preserve">1- After 5 minutes</w:t>
      </w:r>
    </w:p>
    <w:p w:rsidR="00000000" w:rsidDel="00000000" w:rsidP="00000000" w:rsidRDefault="00000000" w:rsidRPr="00000000" w14:paraId="00000007">
      <w:pPr>
        <w:pBdr>
          <w:left w:color="auto" w:space="0" w:sz="0" w:val="none"/>
        </w:pBdr>
        <w:spacing w:after="240" w:before="240" w:lineRule="auto"/>
        <w:rPr/>
      </w:pPr>
      <w:r w:rsidDel="00000000" w:rsidR="00000000" w:rsidRPr="00000000">
        <w:rPr>
          <w:rtl w:val="0"/>
        </w:rPr>
        <w:t xml:space="preserve">Would love to set a call up with you and our loan officer sometime later to see if we have any programs that would make sense for you!</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pjhe7f71bzp" w:id="5"/>
      <w:bookmarkEnd w:id="5"/>
      <w:r w:rsidDel="00000000" w:rsidR="00000000" w:rsidRPr="00000000">
        <w:rPr>
          <w:b w:val="1"/>
          <w:bCs w:val="1"/>
          <w:color w:val="000000"/>
          <w:sz w:val="26"/>
          <w:szCs w:val="26"/>
          <w:rtl w:val="0"/>
        </w:rPr>
        <w:t xml:space="preserve">2- After 4 hours</w:t>
      </w:r>
    </w:p>
    <w:p w:rsidR="00000000" w:rsidDel="00000000" w:rsidP="00000000" w:rsidRDefault="00000000" w:rsidRPr="00000000" w14:paraId="0000000A">
      <w:pPr>
        <w:pBdr>
          <w:left w:color="auto" w:space="0" w:sz="0" w:val="none"/>
        </w:pBdr>
        <w:spacing w:after="240" w:before="240" w:lineRule="auto"/>
        <w:rPr/>
      </w:pPr>
      <w:r w:rsidDel="00000000" w:rsidR="00000000" w:rsidRPr="00000000">
        <w:rPr>
          <w:rtl w:val="0"/>
        </w:rPr>
        <w:t xml:space="preserve">No rush at all, {{contact.first_name}} — just checking in to see if you'd like help setting up a quick call with {{user.first_name}} to answer any questions.</w:t>
        <w:br w:type="textWrapping"/>
        <w:br w:type="textWrapping"/>
        <w:t xml:space="preserve">Happy to work around your schedule.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sz w:val="22"/>
          <w:szCs w:val="22"/>
        </w:rPr>
      </w:pPr>
      <w:bookmarkStart w:colFirst="0" w:colLast="0" w:name="_o4a8dmer1eez" w:id="6"/>
      <w:bookmarkEnd w:id="6"/>
      <w:r w:rsidDel="00000000" w:rsidR="00000000" w:rsidRPr="00000000">
        <w:rPr>
          <w:b w:val="1"/>
          <w:bCs w:val="1"/>
          <w:color w:val="000000"/>
          <w:sz w:val="26"/>
          <w:szCs w:val="26"/>
          <w:rtl w:val="0"/>
        </w:rPr>
        <w:t xml:space="preserve">3- After 1 day</w:t>
        <w:br w:type="textWrapping"/>
      </w:r>
      <w:r w:rsidDel="00000000" w:rsidR="00000000" w:rsidRPr="00000000">
        <w:rPr>
          <w:b w:val="1"/>
          <w:bCs w:val="1"/>
          <w:color w:val="000000"/>
          <w:sz w:val="24"/>
          <w:szCs w:val="24"/>
          <w:rtl w:val="0"/>
        </w:rPr>
        <w:br w:type="textWrapping"/>
      </w:r>
      <w:r w:rsidDel="00000000" w:rsidR="00000000" w:rsidRPr="00000000">
        <w:rPr>
          <w:sz w:val="22"/>
          <w:szCs w:val="22"/>
          <w:rtl w:val="0"/>
        </w:rPr>
        <w:t xml:space="preserve">Haven't heard back from you since you reached out. {{user.first_name}} has been able to help homeowners in {{contact.state}} with removing their mortgage payments, or even taking cash out of their home without paying monthly. You up for a quick call?</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le7x1t6lq7p3" w:id="7"/>
      <w:bookmarkEnd w:id="7"/>
      <w:r w:rsidDel="00000000" w:rsidR="00000000" w:rsidRPr="00000000">
        <w:rPr>
          <w:b w:val="1"/>
          <w:bCs w:val="1"/>
          <w:color w:val="000000"/>
          <w:sz w:val="26"/>
          <w:szCs w:val="26"/>
          <w:rtl w:val="0"/>
        </w:rPr>
        <w:t xml:space="preserve">4- After  1 day</w:t>
      </w:r>
    </w:p>
    <w:p w:rsidR="00000000" w:rsidDel="00000000" w:rsidP="00000000" w:rsidRDefault="00000000" w:rsidRPr="00000000" w14:paraId="0000000F">
      <w:pPr>
        <w:keepNext w:val="0"/>
        <w:keepLines w:val="0"/>
        <w:spacing w:before="280" w:lineRule="auto"/>
        <w:rPr/>
      </w:pPr>
      <w:r w:rsidDel="00000000" w:rsidR="00000000" w:rsidRPr="00000000">
        <w:rPr>
          <w:rtl w:val="0"/>
        </w:rPr>
        <w:t xml:space="preserve">{{contact.first_name}}, generally when i do not receive a response it is because you were told you didn't qualify. Just so you know, We're flexible with credit and income.</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keepNext w:val="0"/>
        <w:keepLines w:val="0"/>
        <w:spacing w:before="280" w:lineRule="auto"/>
        <w:rPr/>
      </w:pPr>
      <w:r w:rsidDel="00000000" w:rsidR="00000000" w:rsidRPr="00000000">
        <w:rPr>
          <w:b w:val="1"/>
          <w:bCs w:val="1"/>
          <w:color w:val="000000"/>
          <w:sz w:val="26"/>
          <w:szCs w:val="26"/>
          <w:rtl w:val="0"/>
        </w:rPr>
        <w:t xml:space="preserve">5- After 2 days</w:t>
        <w:br w:type="textWrapping"/>
        <w:br w:type="textWrapping"/>
      </w:r>
      <w:r w:rsidDel="00000000" w:rsidR="00000000" w:rsidRPr="00000000">
        <w:rPr>
          <w:rFonts w:ascii="Arial Unicode MS" w:cs="Arial Unicode MS" w:eastAsia="Arial Unicode MS" w:hAnsi="Arial Unicode MS"/>
          <w:rtl w:val="0"/>
        </w:rPr>
        <w:t xml:space="preserve">Hey {{contact.first_name}}, I know life gets busy.</w:t>
        <w:br w:type="textWrapping"/>
        <w:br w:type="textWrapping"/>
        <w:t xml:space="preserve">But I didn’t want you to miss this... many people your age are using this program to:</w:t>
        <w:br w:type="textWrapping"/>
        <w:br w:type="textWrapping"/>
        <w:t xml:space="preserve">✅ Eliminate monthly mortgage payments</w:t>
        <w:br w:type="textWrapping"/>
        <w:t xml:space="preserve">✅ Tap into home equity without selling</w:t>
        <w:br w:type="textWrapping"/>
        <w:t xml:space="preserve">✅ Improve quality of life in retirement</w:t>
        <w:br w:type="textWrapping"/>
        <w:br w:type="textWrapping"/>
        <w:t xml:space="preserve">Want me to help schedule a time to talk?</w:t>
      </w:r>
    </w:p>
    <w:p w:rsidR="00000000" w:rsidDel="00000000" w:rsidP="00000000" w:rsidRDefault="00000000" w:rsidRPr="00000000" w14:paraId="00000012">
      <w:pPr>
        <w:keepNext w:val="0"/>
        <w:keepLines w:val="0"/>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keepNext w:val="0"/>
        <w:keepLines w:val="0"/>
        <w:spacing w:before="280" w:lineRule="auto"/>
        <w:rPr/>
      </w:pPr>
      <w:r w:rsidDel="00000000" w:rsidR="00000000" w:rsidRPr="00000000">
        <w:rPr>
          <w:b w:val="1"/>
          <w:bCs w:val="1"/>
          <w:color w:val="000000"/>
          <w:sz w:val="26"/>
          <w:szCs w:val="26"/>
          <w:rtl w:val="0"/>
        </w:rPr>
        <w:t xml:space="preserve">6- After 4 days</w:t>
        <w:br w:type="textWrapping"/>
        <w:br w:type="textWrapping"/>
      </w:r>
      <w:r w:rsidDel="00000000" w:rsidR="00000000" w:rsidRPr="00000000">
        <w:rPr>
          <w:rtl w:val="0"/>
        </w:rPr>
        <w:t xml:space="preserve">Hey {{contact.first_name}} just bumping this to the top of your inbox to make sure you saw this ^</w:t>
      </w: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keepNext w:val="0"/>
        <w:keepLines w:val="0"/>
        <w:spacing w:before="280" w:lineRule="auto"/>
        <w:rPr/>
      </w:pPr>
      <w:r w:rsidDel="00000000" w:rsidR="00000000" w:rsidRPr="00000000">
        <w:rPr>
          <w:b w:val="1"/>
          <w:bCs w:val="1"/>
          <w:color w:val="000000"/>
          <w:sz w:val="26"/>
          <w:szCs w:val="26"/>
          <w:rtl w:val="0"/>
        </w:rPr>
        <w:t xml:space="preserve">7- After 2 days</w:t>
        <w:br w:type="textWrapping"/>
        <w:br w:type="textWrapping"/>
      </w:r>
      <w:r w:rsidDel="00000000" w:rsidR="00000000" w:rsidRPr="00000000">
        <w:rPr>
          <w:rtl w:val="0"/>
        </w:rPr>
        <w:t xml:space="preserve">Are my calls coming through? Goes straight to voicemail</w:t>
      </w:r>
    </w:p>
    <w:p w:rsidR="00000000" w:rsidDel="00000000" w:rsidP="00000000" w:rsidRDefault="00000000" w:rsidRPr="00000000" w14:paraId="00000016">
      <w:pPr>
        <w:keepNext w:val="0"/>
        <w:keepLines w:val="0"/>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ho1ju68eznun" w:id="8"/>
      <w:bookmarkEnd w:id="8"/>
      <w:r w:rsidDel="00000000" w:rsidR="00000000" w:rsidRPr="00000000">
        <w:rPr>
          <w:b w:val="1"/>
          <w:bCs w:val="1"/>
          <w:color w:val="000000"/>
          <w:sz w:val="26"/>
          <w:szCs w:val="26"/>
          <w:rtl w:val="0"/>
        </w:rPr>
        <w:t xml:space="preserve">8- After 7 days</w:t>
      </w:r>
    </w:p>
    <w:p w:rsidR="00000000" w:rsidDel="00000000" w:rsidP="00000000" w:rsidRDefault="00000000" w:rsidRPr="00000000" w14:paraId="00000018">
      <w:pPr>
        <w:pBdr>
          <w:left w:color="auto" w:space="0" w:sz="0" w:val="none"/>
        </w:pBdr>
        <w:spacing w:after="240" w:before="240" w:lineRule="auto"/>
        <w:rPr/>
      </w:pPr>
      <w:r w:rsidDel="00000000" w:rsidR="00000000" w:rsidRPr="00000000">
        <w:rPr>
          <w:rtl w:val="0"/>
        </w:rPr>
        <w:t xml:space="preserve">No hard feelings if you're not interested... Just let me know! I know you sent in a form a while back, and don't want to leave you hanging there.</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9e47d65tyce4" w:id="9"/>
      <w:bookmarkEnd w:id="9"/>
      <w:r w:rsidDel="00000000" w:rsidR="00000000" w:rsidRPr="00000000">
        <w:rPr>
          <w:b w:val="1"/>
          <w:bCs w:val="1"/>
          <w:color w:val="000000"/>
          <w:sz w:val="26"/>
          <w:szCs w:val="26"/>
          <w:rtl w:val="0"/>
        </w:rPr>
        <w:t xml:space="preserve">9 - After 7 days</w:t>
      </w:r>
    </w:p>
    <w:p w:rsidR="00000000" w:rsidDel="00000000" w:rsidP="00000000" w:rsidRDefault="00000000" w:rsidRPr="00000000" w14:paraId="0000001B">
      <w:pPr>
        <w:pBdr>
          <w:left w:color="auto" w:space="0" w:sz="0" w:val="none"/>
        </w:pBdr>
        <w:spacing w:after="240" w:before="240" w:lineRule="auto"/>
        <w:rPr/>
      </w:pPr>
      <w:r w:rsidDel="00000000" w:rsidR="00000000" w:rsidRPr="00000000">
        <w:rPr>
          <w:rtl w:val="0"/>
        </w:rPr>
        <w:t xml:space="preserve">Hey {{contact.first_name}} I'm just submitting my files from last week and came across yours. You still looking to take cashout of your equity without paying monthly? No hard feelings at all if not, I can put you as "completed" and make your day a whole lot easier just let me know</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5is50bwma7yy" w:id="10"/>
      <w:bookmarkEnd w:id="10"/>
      <w:r w:rsidDel="00000000" w:rsidR="00000000" w:rsidRPr="00000000">
        <w:rPr>
          <w:b w:val="1"/>
          <w:bCs w:val="1"/>
          <w:color w:val="000000"/>
          <w:sz w:val="26"/>
          <w:szCs w:val="26"/>
          <w:rtl w:val="0"/>
        </w:rPr>
        <w:t xml:space="preserve">10 - After 6 days</w:t>
      </w:r>
    </w:p>
    <w:p w:rsidR="00000000" w:rsidDel="00000000" w:rsidP="00000000" w:rsidRDefault="00000000" w:rsidRPr="00000000" w14:paraId="0000001F">
      <w:pPr>
        <w:pBdr>
          <w:left w:color="auto" w:space="0" w:sz="0" w:val="none"/>
        </w:pBdr>
        <w:spacing w:after="240" w:before="240" w:lineRule="auto"/>
        <w:rPr/>
      </w:pPr>
      <w:r w:rsidDel="00000000" w:rsidR="00000000" w:rsidRPr="00000000">
        <w:rPr>
          <w:rtl w:val="0"/>
        </w:rPr>
        <w:t xml:space="preserve">If you are working with another lender it wouldn't hurt to get a second opinion. 9 times out of 10 we can beat them. Are you interested in getting a better deal?</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uuou2qhazo1i" w:id="11"/>
      <w:bookmarkEnd w:id="11"/>
      <w:r w:rsidDel="00000000" w:rsidR="00000000" w:rsidRPr="00000000">
        <w:rPr>
          <w:b w:val="1"/>
          <w:bCs w:val="1"/>
          <w:color w:val="000000"/>
          <w:sz w:val="26"/>
          <w:szCs w:val="26"/>
          <w:rtl w:val="0"/>
        </w:rPr>
        <w:t xml:space="preserve">11 - After 10 days</w:t>
      </w:r>
    </w:p>
    <w:p w:rsidR="00000000" w:rsidDel="00000000" w:rsidP="00000000" w:rsidRDefault="00000000" w:rsidRPr="00000000" w14:paraId="00000022">
      <w:pPr>
        <w:pBdr>
          <w:left w:color="auto" w:space="0" w:sz="0" w:val="none"/>
        </w:pBdr>
        <w:spacing w:after="240" w:before="240" w:lineRule="auto"/>
        <w:rPr/>
      </w:pPr>
      <w:r w:rsidDel="00000000" w:rsidR="00000000" w:rsidRPr="00000000">
        <w:rPr>
          <w:rtl w:val="0"/>
        </w:rPr>
        <w:t xml:space="preserve">Something came up in the market... You still trying to take cash out of your home, or remove your mortgage payment?</w:t>
      </w:r>
    </w:p>
    <w:p w:rsidR="00000000" w:rsidDel="00000000" w:rsidP="00000000" w:rsidRDefault="00000000" w:rsidRPr="00000000" w14:paraId="0000002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