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803" w:rsidRPr="00801803" w:rsidRDefault="00801803" w:rsidP="00801803">
      <w:pPr>
        <w:spacing w:after="0" w:line="240" w:lineRule="auto"/>
        <w:rPr>
          <w:rFonts w:ascii="Times New Roman" w:eastAsia="Times New Roman" w:hAnsi="Times New Roman" w:cs="Times New Roman"/>
          <w:sz w:val="24"/>
          <w:szCs w:val="24"/>
        </w:rPr>
      </w:pPr>
      <w:r w:rsidRPr="00801803">
        <w:rPr>
          <w:rFonts w:ascii="宋体" w:eastAsia="宋体" w:hAnsi="宋体" w:cs="宋体" w:hint="eastAsia"/>
          <w:b/>
          <w:bCs/>
          <w:color w:val="454545"/>
          <w:sz w:val="21"/>
          <w:szCs w:val="21"/>
          <w:shd w:val="clear" w:color="auto" w:fill="FFFFFF"/>
        </w:rPr>
        <w:t>项目计划书</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 </w:t>
      </w:r>
      <w:r w:rsidRPr="00801803">
        <w:rPr>
          <w:rFonts w:ascii="宋体" w:eastAsia="宋体" w:hAnsi="宋体" w:cs="宋体" w:hint="eastAsia"/>
          <w:color w:val="454545"/>
          <w:sz w:val="21"/>
          <w:szCs w:val="21"/>
          <w:shd w:val="clear" w:color="auto" w:fill="FFFFFF"/>
        </w:rPr>
        <w:t>引言</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1.1 </w:t>
      </w:r>
      <w:r w:rsidRPr="00801803">
        <w:rPr>
          <w:rFonts w:ascii="宋体" w:eastAsia="宋体" w:hAnsi="宋体" w:cs="宋体" w:hint="eastAsia"/>
          <w:color w:val="454545"/>
          <w:sz w:val="21"/>
          <w:szCs w:val="21"/>
          <w:shd w:val="clear" w:color="auto" w:fill="FFFFFF"/>
        </w:rPr>
        <w:t>编写目的</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1.2 </w:t>
      </w:r>
      <w:r w:rsidRPr="00801803">
        <w:rPr>
          <w:rFonts w:ascii="宋体" w:eastAsia="宋体" w:hAnsi="宋体" w:cs="宋体" w:hint="eastAsia"/>
          <w:color w:val="454545"/>
          <w:sz w:val="21"/>
          <w:szCs w:val="21"/>
          <w:shd w:val="clear" w:color="auto" w:fill="FFFFFF"/>
        </w:rPr>
        <w:t>背景</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1.3 </w:t>
      </w:r>
      <w:r w:rsidRPr="00801803">
        <w:rPr>
          <w:rFonts w:ascii="宋体" w:eastAsia="宋体" w:hAnsi="宋体" w:cs="宋体" w:hint="eastAsia"/>
          <w:color w:val="454545"/>
          <w:sz w:val="21"/>
          <w:szCs w:val="21"/>
          <w:shd w:val="clear" w:color="auto" w:fill="FFFFFF"/>
        </w:rPr>
        <w:t>定义</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1.4 </w:t>
      </w:r>
      <w:r w:rsidRPr="00801803">
        <w:rPr>
          <w:rFonts w:ascii="宋体" w:eastAsia="宋体" w:hAnsi="宋体" w:cs="宋体" w:hint="eastAsia"/>
          <w:color w:val="454545"/>
          <w:sz w:val="21"/>
          <w:szCs w:val="21"/>
          <w:shd w:val="clear" w:color="auto" w:fill="FFFFFF"/>
        </w:rPr>
        <w:t>参考资料</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1.5 </w:t>
      </w:r>
      <w:r w:rsidRPr="00801803">
        <w:rPr>
          <w:rFonts w:ascii="宋体" w:eastAsia="宋体" w:hAnsi="宋体" w:cs="宋体" w:hint="eastAsia"/>
          <w:color w:val="454545"/>
          <w:sz w:val="21"/>
          <w:szCs w:val="21"/>
          <w:shd w:val="clear" w:color="auto" w:fill="FFFFFF"/>
        </w:rPr>
        <w:t>标准、条约和约定</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2 </w:t>
      </w:r>
      <w:r w:rsidRPr="00801803">
        <w:rPr>
          <w:rFonts w:ascii="宋体" w:eastAsia="宋体" w:hAnsi="宋体" w:cs="宋体" w:hint="eastAsia"/>
          <w:color w:val="454545"/>
          <w:sz w:val="21"/>
          <w:szCs w:val="21"/>
          <w:shd w:val="clear" w:color="auto" w:fill="FFFFFF"/>
        </w:rPr>
        <w:t>项目概述</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2.1</w:t>
      </w:r>
      <w:r w:rsidRPr="00801803">
        <w:rPr>
          <w:rFonts w:ascii="宋体" w:eastAsia="宋体" w:hAnsi="宋体" w:cs="宋体" w:hint="eastAsia"/>
          <w:color w:val="454545"/>
          <w:sz w:val="21"/>
          <w:szCs w:val="21"/>
          <w:shd w:val="clear" w:color="auto" w:fill="FFFFFF"/>
        </w:rPr>
        <w:t>项目目标</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2.2</w:t>
      </w:r>
      <w:r w:rsidRPr="00801803">
        <w:rPr>
          <w:rFonts w:ascii="宋体" w:eastAsia="宋体" w:hAnsi="宋体" w:cs="宋体" w:hint="eastAsia"/>
          <w:color w:val="454545"/>
          <w:sz w:val="21"/>
          <w:szCs w:val="21"/>
          <w:shd w:val="clear" w:color="auto" w:fill="FFFFFF"/>
        </w:rPr>
        <w:t>产品目标与范围</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2.3</w:t>
      </w:r>
      <w:r w:rsidRPr="00801803">
        <w:rPr>
          <w:rFonts w:ascii="宋体" w:eastAsia="宋体" w:hAnsi="宋体" w:cs="宋体" w:hint="eastAsia"/>
          <w:color w:val="454545"/>
          <w:sz w:val="21"/>
          <w:szCs w:val="21"/>
          <w:shd w:val="clear" w:color="auto" w:fill="FFFFFF"/>
        </w:rPr>
        <w:t>假设与约束</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2.4 </w:t>
      </w:r>
      <w:r w:rsidRPr="00801803">
        <w:rPr>
          <w:rFonts w:ascii="宋体" w:eastAsia="宋体" w:hAnsi="宋体" w:cs="宋体" w:hint="eastAsia"/>
          <w:color w:val="454545"/>
          <w:sz w:val="21"/>
          <w:szCs w:val="21"/>
          <w:shd w:val="clear" w:color="auto" w:fill="FFFFFF"/>
        </w:rPr>
        <w:t>项目工作范围</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2.5 </w:t>
      </w:r>
      <w:r w:rsidRPr="00801803">
        <w:rPr>
          <w:rFonts w:ascii="宋体" w:eastAsia="宋体" w:hAnsi="宋体" w:cs="宋体" w:hint="eastAsia"/>
          <w:color w:val="454545"/>
          <w:sz w:val="21"/>
          <w:szCs w:val="21"/>
          <w:shd w:val="clear" w:color="auto" w:fill="FFFFFF"/>
        </w:rPr>
        <w:t>应交付成果</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2.5.1 </w:t>
      </w:r>
      <w:r w:rsidRPr="00801803">
        <w:rPr>
          <w:rFonts w:ascii="宋体" w:eastAsia="宋体" w:hAnsi="宋体" w:cs="宋体" w:hint="eastAsia"/>
          <w:color w:val="454545"/>
          <w:sz w:val="21"/>
          <w:szCs w:val="21"/>
          <w:shd w:val="clear" w:color="auto" w:fill="FFFFFF"/>
        </w:rPr>
        <w:t>需完成的软件</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2.5.2 </w:t>
      </w:r>
      <w:r w:rsidRPr="00801803">
        <w:rPr>
          <w:rFonts w:ascii="宋体" w:eastAsia="宋体" w:hAnsi="宋体" w:cs="宋体" w:hint="eastAsia"/>
          <w:color w:val="454545"/>
          <w:sz w:val="21"/>
          <w:szCs w:val="21"/>
          <w:shd w:val="clear" w:color="auto" w:fill="FFFFFF"/>
        </w:rPr>
        <w:t>需提交用户的文档</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2.5.3 </w:t>
      </w:r>
      <w:r w:rsidRPr="00801803">
        <w:rPr>
          <w:rFonts w:ascii="宋体" w:eastAsia="宋体" w:hAnsi="宋体" w:cs="宋体" w:hint="eastAsia"/>
          <w:color w:val="454545"/>
          <w:sz w:val="21"/>
          <w:szCs w:val="21"/>
          <w:shd w:val="clear" w:color="auto" w:fill="FFFFFF"/>
        </w:rPr>
        <w:t>须提交内部的文档</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2.5.4 </w:t>
      </w:r>
      <w:r w:rsidRPr="00801803">
        <w:rPr>
          <w:rFonts w:ascii="宋体" w:eastAsia="宋体" w:hAnsi="宋体" w:cs="宋体" w:hint="eastAsia"/>
          <w:color w:val="454545"/>
          <w:sz w:val="21"/>
          <w:szCs w:val="21"/>
          <w:shd w:val="clear" w:color="auto" w:fill="FFFFFF"/>
        </w:rPr>
        <w:t>应当提供的服务</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2.6 </w:t>
      </w:r>
      <w:r w:rsidRPr="00801803">
        <w:rPr>
          <w:rFonts w:ascii="宋体" w:eastAsia="宋体" w:hAnsi="宋体" w:cs="宋体" w:hint="eastAsia"/>
          <w:color w:val="454545"/>
          <w:sz w:val="21"/>
          <w:szCs w:val="21"/>
          <w:shd w:val="clear" w:color="auto" w:fill="FFFFFF"/>
        </w:rPr>
        <w:t>项目开发环境</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2.7 </w:t>
      </w:r>
      <w:r w:rsidRPr="00801803">
        <w:rPr>
          <w:rFonts w:ascii="宋体" w:eastAsia="宋体" w:hAnsi="宋体" w:cs="宋体" w:hint="eastAsia"/>
          <w:color w:val="454545"/>
          <w:sz w:val="21"/>
          <w:szCs w:val="21"/>
          <w:shd w:val="clear" w:color="auto" w:fill="FFFFFF"/>
        </w:rPr>
        <w:t>项目验收方式与依据</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3 </w:t>
      </w:r>
      <w:r w:rsidRPr="00801803">
        <w:rPr>
          <w:rFonts w:ascii="宋体" w:eastAsia="宋体" w:hAnsi="宋体" w:cs="宋体" w:hint="eastAsia"/>
          <w:color w:val="454545"/>
          <w:sz w:val="21"/>
          <w:szCs w:val="21"/>
          <w:shd w:val="clear" w:color="auto" w:fill="FFFFFF"/>
        </w:rPr>
        <w:t>项目团队组织</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3.1 </w:t>
      </w:r>
      <w:r w:rsidRPr="00801803">
        <w:rPr>
          <w:rFonts w:ascii="宋体" w:eastAsia="宋体" w:hAnsi="宋体" w:cs="宋体" w:hint="eastAsia"/>
          <w:color w:val="454545"/>
          <w:sz w:val="21"/>
          <w:szCs w:val="21"/>
          <w:shd w:val="clear" w:color="auto" w:fill="FFFFFF"/>
        </w:rPr>
        <w:t>组织结构</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3.2 </w:t>
      </w:r>
      <w:r w:rsidRPr="00801803">
        <w:rPr>
          <w:rFonts w:ascii="宋体" w:eastAsia="宋体" w:hAnsi="宋体" w:cs="宋体" w:hint="eastAsia"/>
          <w:color w:val="454545"/>
          <w:sz w:val="21"/>
          <w:szCs w:val="21"/>
          <w:shd w:val="clear" w:color="auto" w:fill="FFFFFF"/>
        </w:rPr>
        <w:t>人员分工</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3.3 </w:t>
      </w:r>
      <w:r w:rsidRPr="00801803">
        <w:rPr>
          <w:rFonts w:ascii="宋体" w:eastAsia="宋体" w:hAnsi="宋体" w:cs="宋体" w:hint="eastAsia"/>
          <w:color w:val="454545"/>
          <w:sz w:val="21"/>
          <w:szCs w:val="21"/>
          <w:shd w:val="clear" w:color="auto" w:fill="FFFFFF"/>
        </w:rPr>
        <w:t>协作与沟通</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3.3.1 </w:t>
      </w:r>
      <w:r w:rsidRPr="00801803">
        <w:rPr>
          <w:rFonts w:ascii="宋体" w:eastAsia="宋体" w:hAnsi="宋体" w:cs="宋体" w:hint="eastAsia"/>
          <w:color w:val="454545"/>
          <w:sz w:val="21"/>
          <w:szCs w:val="21"/>
          <w:shd w:val="clear" w:color="auto" w:fill="FFFFFF"/>
        </w:rPr>
        <w:t>内部协作</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3.3.2 </w:t>
      </w:r>
      <w:r w:rsidRPr="00801803">
        <w:rPr>
          <w:rFonts w:ascii="宋体" w:eastAsia="宋体" w:hAnsi="宋体" w:cs="宋体" w:hint="eastAsia"/>
          <w:color w:val="454545"/>
          <w:sz w:val="21"/>
          <w:szCs w:val="21"/>
          <w:shd w:val="clear" w:color="auto" w:fill="FFFFFF"/>
        </w:rPr>
        <w:t>外部沟通</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4 </w:t>
      </w:r>
      <w:r w:rsidRPr="00801803">
        <w:rPr>
          <w:rFonts w:ascii="宋体" w:eastAsia="宋体" w:hAnsi="宋体" w:cs="宋体" w:hint="eastAsia"/>
          <w:color w:val="454545"/>
          <w:sz w:val="21"/>
          <w:szCs w:val="21"/>
          <w:shd w:val="clear" w:color="auto" w:fill="FFFFFF"/>
        </w:rPr>
        <w:t>实施计划</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4.1 </w:t>
      </w:r>
      <w:r w:rsidRPr="00801803">
        <w:rPr>
          <w:rFonts w:ascii="宋体" w:eastAsia="宋体" w:hAnsi="宋体" w:cs="宋体" w:hint="eastAsia"/>
          <w:color w:val="454545"/>
          <w:sz w:val="21"/>
          <w:szCs w:val="21"/>
          <w:shd w:val="clear" w:color="auto" w:fill="FFFFFF"/>
        </w:rPr>
        <w:t>风险评估及对策</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4.2 </w:t>
      </w:r>
      <w:r w:rsidRPr="00801803">
        <w:rPr>
          <w:rFonts w:ascii="宋体" w:eastAsia="宋体" w:hAnsi="宋体" w:cs="宋体" w:hint="eastAsia"/>
          <w:color w:val="454545"/>
          <w:sz w:val="21"/>
          <w:szCs w:val="21"/>
          <w:shd w:val="clear" w:color="auto" w:fill="FFFFFF"/>
        </w:rPr>
        <w:t>工作流程</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4.3 </w:t>
      </w:r>
      <w:r w:rsidRPr="00801803">
        <w:rPr>
          <w:rFonts w:ascii="宋体" w:eastAsia="宋体" w:hAnsi="宋体" w:cs="宋体" w:hint="eastAsia"/>
          <w:color w:val="454545"/>
          <w:sz w:val="21"/>
          <w:szCs w:val="21"/>
          <w:shd w:val="clear" w:color="auto" w:fill="FFFFFF"/>
        </w:rPr>
        <w:t>总体进度计划</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4.4 </w:t>
      </w:r>
      <w:r w:rsidRPr="00801803">
        <w:rPr>
          <w:rFonts w:ascii="宋体" w:eastAsia="宋体" w:hAnsi="宋体" w:cs="宋体" w:hint="eastAsia"/>
          <w:color w:val="454545"/>
          <w:sz w:val="21"/>
          <w:szCs w:val="21"/>
          <w:shd w:val="clear" w:color="auto" w:fill="FFFFFF"/>
        </w:rPr>
        <w:t>项目监控</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4.4.1 </w:t>
      </w:r>
      <w:r w:rsidRPr="00801803">
        <w:rPr>
          <w:rFonts w:ascii="宋体" w:eastAsia="宋体" w:hAnsi="宋体" w:cs="宋体" w:hint="eastAsia"/>
          <w:color w:val="454545"/>
          <w:sz w:val="21"/>
          <w:szCs w:val="21"/>
          <w:shd w:val="clear" w:color="auto" w:fill="FFFFFF"/>
        </w:rPr>
        <w:t>质量控制计划</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4.4.2 </w:t>
      </w:r>
      <w:r w:rsidRPr="00801803">
        <w:rPr>
          <w:rFonts w:ascii="宋体" w:eastAsia="宋体" w:hAnsi="宋体" w:cs="宋体" w:hint="eastAsia"/>
          <w:color w:val="454545"/>
          <w:sz w:val="21"/>
          <w:szCs w:val="21"/>
          <w:shd w:val="clear" w:color="auto" w:fill="FFFFFF"/>
        </w:rPr>
        <w:t>进度监控计划</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4.4.3 </w:t>
      </w:r>
      <w:r w:rsidRPr="00801803">
        <w:rPr>
          <w:rFonts w:ascii="宋体" w:eastAsia="宋体" w:hAnsi="宋体" w:cs="宋体" w:hint="eastAsia"/>
          <w:color w:val="454545"/>
          <w:sz w:val="21"/>
          <w:szCs w:val="21"/>
          <w:shd w:val="clear" w:color="auto" w:fill="FFFFFF"/>
        </w:rPr>
        <w:t>预算监控计划</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4.4.4 </w:t>
      </w:r>
      <w:r w:rsidRPr="00801803">
        <w:rPr>
          <w:rFonts w:ascii="宋体" w:eastAsia="宋体" w:hAnsi="宋体" w:cs="宋体" w:hint="eastAsia"/>
          <w:color w:val="454545"/>
          <w:sz w:val="21"/>
          <w:szCs w:val="21"/>
          <w:shd w:val="clear" w:color="auto" w:fill="FFFFFF"/>
        </w:rPr>
        <w:t>配置管理计划</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5 </w:t>
      </w:r>
      <w:r w:rsidRPr="00801803">
        <w:rPr>
          <w:rFonts w:ascii="宋体" w:eastAsia="宋体" w:hAnsi="宋体" w:cs="宋体" w:hint="eastAsia"/>
          <w:color w:val="454545"/>
          <w:sz w:val="21"/>
          <w:szCs w:val="21"/>
          <w:shd w:val="clear" w:color="auto" w:fill="FFFFFF"/>
        </w:rPr>
        <w:t>支持条件</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5.1 </w:t>
      </w:r>
      <w:r w:rsidRPr="00801803">
        <w:rPr>
          <w:rFonts w:ascii="宋体" w:eastAsia="宋体" w:hAnsi="宋体" w:cs="宋体" w:hint="eastAsia"/>
          <w:color w:val="454545"/>
          <w:sz w:val="21"/>
          <w:szCs w:val="21"/>
          <w:shd w:val="clear" w:color="auto" w:fill="FFFFFF"/>
        </w:rPr>
        <w:t>内部支持（可选）</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5.2 </w:t>
      </w:r>
      <w:r w:rsidRPr="00801803">
        <w:rPr>
          <w:rFonts w:ascii="宋体" w:eastAsia="宋体" w:hAnsi="宋体" w:cs="宋体" w:hint="eastAsia"/>
          <w:color w:val="454545"/>
          <w:sz w:val="21"/>
          <w:szCs w:val="21"/>
          <w:shd w:val="clear" w:color="auto" w:fill="FFFFFF"/>
        </w:rPr>
        <w:t>客户支持（对项目而言）</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5.3 </w:t>
      </w:r>
      <w:r w:rsidRPr="00801803">
        <w:rPr>
          <w:rFonts w:ascii="宋体" w:eastAsia="宋体" w:hAnsi="宋体" w:cs="宋体" w:hint="eastAsia"/>
          <w:color w:val="454545"/>
          <w:sz w:val="21"/>
          <w:szCs w:val="21"/>
          <w:shd w:val="clear" w:color="auto" w:fill="FFFFFF"/>
        </w:rPr>
        <w:t>外包（可选）</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6 </w:t>
      </w:r>
      <w:r w:rsidRPr="00801803">
        <w:rPr>
          <w:rFonts w:ascii="宋体" w:eastAsia="宋体" w:hAnsi="宋体" w:cs="宋体" w:hint="eastAsia"/>
          <w:color w:val="454545"/>
          <w:sz w:val="21"/>
          <w:szCs w:val="21"/>
          <w:shd w:val="clear" w:color="auto" w:fill="FFFFFF"/>
        </w:rPr>
        <w:t>预算（可选）</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6.1 </w:t>
      </w:r>
      <w:r w:rsidRPr="00801803">
        <w:rPr>
          <w:rFonts w:ascii="宋体" w:eastAsia="宋体" w:hAnsi="宋体" w:cs="宋体" w:hint="eastAsia"/>
          <w:color w:val="454545"/>
          <w:sz w:val="21"/>
          <w:szCs w:val="21"/>
          <w:shd w:val="clear" w:color="auto" w:fill="FFFFFF"/>
        </w:rPr>
        <w:t>人员成本</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6.2 </w:t>
      </w:r>
      <w:r w:rsidRPr="00801803">
        <w:rPr>
          <w:rFonts w:ascii="宋体" w:eastAsia="宋体" w:hAnsi="宋体" w:cs="宋体" w:hint="eastAsia"/>
          <w:color w:val="454545"/>
          <w:sz w:val="21"/>
          <w:szCs w:val="21"/>
          <w:shd w:val="clear" w:color="auto" w:fill="FFFFFF"/>
        </w:rPr>
        <w:t>设备成本</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6.3 </w:t>
      </w:r>
      <w:r w:rsidRPr="00801803">
        <w:rPr>
          <w:rFonts w:ascii="宋体" w:eastAsia="宋体" w:hAnsi="宋体" w:cs="宋体" w:hint="eastAsia"/>
          <w:color w:val="454545"/>
          <w:sz w:val="21"/>
          <w:szCs w:val="21"/>
          <w:shd w:val="clear" w:color="auto" w:fill="FFFFFF"/>
        </w:rPr>
        <w:t>其它经费预算</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6.4 </w:t>
      </w:r>
      <w:r w:rsidRPr="00801803">
        <w:rPr>
          <w:rFonts w:ascii="宋体" w:eastAsia="宋体" w:hAnsi="宋体" w:cs="宋体" w:hint="eastAsia"/>
          <w:color w:val="454545"/>
          <w:sz w:val="21"/>
          <w:szCs w:val="21"/>
          <w:shd w:val="clear" w:color="auto" w:fill="FFFFFF"/>
        </w:rPr>
        <w:t>项目合计经费预算</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7 </w:t>
      </w:r>
      <w:r w:rsidRPr="00801803">
        <w:rPr>
          <w:rFonts w:ascii="宋体" w:eastAsia="宋体" w:hAnsi="宋体" w:cs="宋体" w:hint="eastAsia"/>
          <w:color w:val="454545"/>
          <w:sz w:val="21"/>
          <w:szCs w:val="21"/>
          <w:shd w:val="clear" w:color="auto" w:fill="FFFFFF"/>
        </w:rPr>
        <w:t>关键问题</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8</w:t>
      </w:r>
      <w:r w:rsidRPr="00801803">
        <w:rPr>
          <w:rFonts w:ascii="宋体" w:eastAsia="宋体" w:hAnsi="宋体" w:cs="宋体" w:hint="eastAsia"/>
          <w:color w:val="454545"/>
          <w:sz w:val="21"/>
          <w:szCs w:val="21"/>
          <w:shd w:val="clear" w:color="auto" w:fill="FFFFFF"/>
        </w:rPr>
        <w:t>专题计划要点</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宋体" w:eastAsia="宋体" w:hAnsi="宋体" w:cs="宋体" w:hint="eastAsia"/>
          <w:b/>
          <w:bCs/>
          <w:color w:val="454545"/>
          <w:sz w:val="21"/>
          <w:szCs w:val="21"/>
          <w:shd w:val="clear" w:color="auto" w:fill="FFFFFF"/>
        </w:rPr>
        <w:t>二、项目计划书的编写说明</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lastRenderedPageBreak/>
        <w:br/>
      </w:r>
      <w:r w:rsidRPr="00801803">
        <w:rPr>
          <w:rFonts w:ascii="Tahoma" w:eastAsia="Times New Roman" w:hAnsi="Tahoma" w:cs="Tahoma"/>
          <w:color w:val="454545"/>
          <w:sz w:val="21"/>
          <w:szCs w:val="21"/>
          <w:shd w:val="clear" w:color="auto" w:fill="FFFFFF"/>
        </w:rPr>
        <w:t xml:space="preserve">1 </w:t>
      </w:r>
      <w:r w:rsidRPr="00801803">
        <w:rPr>
          <w:rFonts w:ascii="宋体" w:eastAsia="宋体" w:hAnsi="宋体" w:cs="宋体" w:hint="eastAsia"/>
          <w:color w:val="454545"/>
          <w:sz w:val="21"/>
          <w:szCs w:val="21"/>
          <w:shd w:val="clear" w:color="auto" w:fill="FFFFFF"/>
        </w:rPr>
        <w:t>引言</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1.1 </w:t>
      </w:r>
      <w:r w:rsidRPr="00801803">
        <w:rPr>
          <w:rFonts w:ascii="宋体" w:eastAsia="宋体" w:hAnsi="宋体" w:cs="宋体" w:hint="eastAsia"/>
          <w:color w:val="454545"/>
          <w:sz w:val="21"/>
          <w:szCs w:val="21"/>
          <w:shd w:val="clear" w:color="auto" w:fill="FFFFFF"/>
        </w:rPr>
        <w:t>编写目的</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说明编写这份项目计划的目的，并指出预期的读者。</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作用：本节是为了说明编制</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项目计划书</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亦即本文档的意图和希望达到的效果。注意这里的</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目的</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不是</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项目目标</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，而是为了说明本文档的目的与作用。</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项目目标</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在</w:t>
      </w:r>
      <w:r w:rsidRPr="00801803">
        <w:rPr>
          <w:rFonts w:ascii="Tahoma" w:eastAsia="Times New Roman" w:hAnsi="Tahoma" w:cs="Tahoma"/>
          <w:color w:val="454545"/>
          <w:sz w:val="21"/>
          <w:szCs w:val="21"/>
          <w:shd w:val="clear" w:color="auto" w:fill="FFFFFF"/>
        </w:rPr>
        <w:t>2.1</w:t>
      </w:r>
      <w:r w:rsidRPr="00801803">
        <w:rPr>
          <w:rFonts w:ascii="宋体" w:eastAsia="宋体" w:hAnsi="宋体" w:cs="宋体" w:hint="eastAsia"/>
          <w:color w:val="454545"/>
          <w:sz w:val="21"/>
          <w:szCs w:val="21"/>
          <w:shd w:val="clear" w:color="auto" w:fill="FFFFFF"/>
        </w:rPr>
        <w:t>中说明。</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意义：使项目成员和项目干系人了解项目开发计划书的作用、希望达到的效果。开发计划书的作用一般都是</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项目成员以及项目干系人之间的共识与约定，项目生命周期所有活动的行动基础，以便项目团队根据本计划书开展和检查项目工作。</w:t>
      </w:r>
      <w:r w:rsidRPr="00801803">
        <w:rPr>
          <w:rFonts w:ascii="Tahoma" w:eastAsia="Times New Roman" w:hAnsi="Tahoma" w:cs="Tahoma"/>
          <w:color w:val="454545"/>
          <w:sz w:val="21"/>
          <w:szCs w:val="21"/>
          <w:shd w:val="clear" w:color="auto" w:fill="FFFFFF"/>
        </w:rPr>
        <w:t>”</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例如可以这么写：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常见的问题：把项目本身的</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项目目标</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误作编制项目开发计划的目的。</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1.2 </w:t>
      </w:r>
      <w:r w:rsidRPr="00801803">
        <w:rPr>
          <w:rFonts w:ascii="宋体" w:eastAsia="宋体" w:hAnsi="宋体" w:cs="宋体" w:hint="eastAsia"/>
          <w:color w:val="454545"/>
          <w:sz w:val="21"/>
          <w:szCs w:val="21"/>
          <w:shd w:val="clear" w:color="auto" w:fill="FFFFFF"/>
        </w:rPr>
        <w:t>背景</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主要说明项目的来历，一些需要项目团队成员知道的相关情况。主要有以下内容：</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项目的名称：经过与客户商定或经过立项手续统一确定的项目名称，一般与所待开发的软件系统名称有较大的关系，如针对</w:t>
      </w:r>
      <w:r w:rsidRPr="00801803">
        <w:rPr>
          <w:rFonts w:ascii="Tahoma" w:eastAsia="Times New Roman" w:hAnsi="Tahoma" w:cs="Tahoma"/>
          <w:color w:val="454545"/>
          <w:sz w:val="21"/>
          <w:szCs w:val="21"/>
          <w:shd w:val="clear" w:color="auto" w:fill="FFFFFF"/>
        </w:rPr>
        <w:t>“XX</w:t>
      </w:r>
      <w:r w:rsidRPr="00801803">
        <w:rPr>
          <w:rFonts w:ascii="宋体" w:eastAsia="宋体" w:hAnsi="宋体" w:cs="宋体" w:hint="eastAsia"/>
          <w:color w:val="454545"/>
          <w:sz w:val="21"/>
          <w:szCs w:val="21"/>
          <w:shd w:val="clear" w:color="auto" w:fill="FFFFFF"/>
        </w:rPr>
        <w:t>系统</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开发的项目名称是</w:t>
      </w:r>
      <w:r w:rsidRPr="00801803">
        <w:rPr>
          <w:rFonts w:ascii="Tahoma" w:eastAsia="Times New Roman" w:hAnsi="Tahoma" w:cs="Tahoma"/>
          <w:color w:val="454545"/>
          <w:sz w:val="21"/>
          <w:szCs w:val="21"/>
          <w:shd w:val="clear" w:color="auto" w:fill="FFFFFF"/>
        </w:rPr>
        <w:t>“XX</w:t>
      </w:r>
      <w:r w:rsidRPr="00801803">
        <w:rPr>
          <w:rFonts w:ascii="宋体" w:eastAsia="宋体" w:hAnsi="宋体" w:cs="宋体" w:hint="eastAsia"/>
          <w:color w:val="454545"/>
          <w:sz w:val="21"/>
          <w:szCs w:val="21"/>
          <w:shd w:val="clear" w:color="auto" w:fill="FFFFFF"/>
        </w:rPr>
        <w:t>系统开发</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项目的委托单位：如果是根据合同进行的软件开发项目，项目的委托单位就是合同中的甲方；如果是自行研发的软件产品，项目的委托单位就是本企业。</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项目的用户（单位）：软件或网络的使用单位，可以泛指某个用户群。注意项目的用户或单位有时与项目的委托单位是同一个，有时是不一样的。如海关的报关软件、税务的报税软件，委托单位是海关或税务机关，但使用的用户或单位不仅有海关或税务机关，还包括需要报关、报税的企业单位。</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项目的任务提出者：本企业内部提出需要完成此项目的人员，一般是领导或商务人员；注意项目的任务提出者一般不同于项目的委托单位，前者一般是企业内部的人员。如果是内部开发项目，则两者的区别在于前者指人，后者指单位。</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项目的主要承担部门：有些企业根据行业方向或工作性质的不同把软件开发分成不同的部门（也有的分为不同事业部）。项目的特点就是其矩阵式组织，一般一个项目的项目成员可能由不同的部门组成，甚至可能由研发部门、开发部门、测试部门、集成部门、服务部门等等其中几个组成。需要根据项目所涉及的范围确定本项目的主要承担部门。</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项目建设背景：从政治环境上、业务环境上说明项目建设背景，说明项目的大环境、来龙去脉。这有利于项目成员更好地理解项目目标和各项任务。</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例句：根据《某部关于某建设工作的实施意见》精神，为了保障某建设工作的正常实施，必须加强监督考核，建立督查通报制度，某市某建设工作小组办公室把此项建设工作实施列入督查的重要内容，及时掌握进度，相关部门建立市某建设工作简报制度，及时反映全市某建设工作动态。</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目前对于某建设工作的工作主要采用计划部门手工编制年度计划、建设工作主管部门和建设工作实施单位联合手动编制进度计划，某建设工作单位手工上报建设工作进度情况的方式，而全市的建设工作有数百个，加上前期建设工作的数量和今后某市建设发展的趋势，建设工作的数量将越来越多，原来的工作模式已经越来越无法适应市委市政府的要求。因此，充分利用现代信息化、因特网的优势，建立</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某市某建设工作信息报送反馈系统</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，提高某建设工作信息报送反馈工作效率，提高信息的及时性、减轻各级相关工作人员的劳动强度是非常有必要和紧迫的任务。</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软件系统与其他系统的关系：说明与本系统有关的其他系统，说明它们之间的相互依赖关系。这些系</w:t>
      </w:r>
      <w:r w:rsidRPr="00801803">
        <w:rPr>
          <w:rFonts w:ascii="宋体" w:eastAsia="宋体" w:hAnsi="宋体" w:cs="宋体" w:hint="eastAsia"/>
          <w:color w:val="454545"/>
          <w:sz w:val="21"/>
          <w:szCs w:val="21"/>
          <w:shd w:val="clear" w:color="auto" w:fill="FFFFFF"/>
        </w:rPr>
        <w:lastRenderedPageBreak/>
        <w:t>统可以是这个系统的基础性系统（一些数据、环境等必须依靠这个系统才能运行），也可以是以这个系统为基础的系统，或者是两者兼而有之的关系、互相依赖的系统。例句：本系统中对外部办公部分如需要各个建设单位报送材料的子系统应当挂在市政府网站。</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软件系统与机构的关系：说明软件系统除了委托单位和使用单位，还与哪些机构组织有关系。例如一些系统需要遵守那些组织的标准、需要通过那些组织机构的测试才能使用等等、是否需要外包或与那些组织机构合作。</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1.3 </w:t>
      </w:r>
      <w:r w:rsidRPr="00801803">
        <w:rPr>
          <w:rFonts w:ascii="宋体" w:eastAsia="宋体" w:hAnsi="宋体" w:cs="宋体" w:hint="eastAsia"/>
          <w:color w:val="454545"/>
          <w:sz w:val="21"/>
          <w:szCs w:val="21"/>
          <w:shd w:val="clear" w:color="auto" w:fill="FFFFFF"/>
        </w:rPr>
        <w:t>定义</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列出为正确理解本计划书所用到的专门术语的定义、外文缩写词的原词及中文解释。注意尽量不要对一些业界使用的通用术语进行另外的定义，使它的含义和通用术语的惯用含义不一致。</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1.4 </w:t>
      </w:r>
      <w:r w:rsidRPr="00801803">
        <w:rPr>
          <w:rFonts w:ascii="宋体" w:eastAsia="宋体" w:hAnsi="宋体" w:cs="宋体" w:hint="eastAsia"/>
          <w:color w:val="454545"/>
          <w:sz w:val="21"/>
          <w:szCs w:val="21"/>
          <w:shd w:val="clear" w:color="auto" w:fill="FFFFFF"/>
        </w:rPr>
        <w:t>参考资料</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列出本计划书中所引用的及相关的文件资料和标准的作者、标题、编号、发表日期和出版单位，必要时说明得到这些文件资料和标准的途径。本节与下一节的</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标准、条约和约定</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互为补充，注意</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参考资料</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未必作为</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标准、条约和约定</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，因为</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参考</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的不一定是</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必须遵守</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的。常用资料如：</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本项目的合同、标书、上级机关有关通知、经过审批的项目任务书；</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属于本项目的其他已经发表的文件；</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本文档中各处引用的文件、资料，包括所要用到的软件开发标准。</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 xml:space="preserve">1.5 </w:t>
      </w:r>
      <w:r w:rsidRPr="00801803">
        <w:rPr>
          <w:rFonts w:ascii="宋体" w:eastAsia="宋体" w:hAnsi="宋体" w:cs="宋体" w:hint="eastAsia"/>
          <w:color w:val="454545"/>
          <w:sz w:val="21"/>
          <w:szCs w:val="21"/>
          <w:shd w:val="clear" w:color="auto" w:fill="FFFFFF"/>
        </w:rPr>
        <w:t>标准、条约和约定</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shd w:val="clear" w:color="auto" w:fill="FFFFFF"/>
        </w:rPr>
        <w:t>列出在本项目开发过程中必须遵守的标准、条约和约定。例如：相应的《立项建议书》、《项目任务书》、合同、国家标准、行业标准、上级机关有关通知和实施方案、相应的技术规范等。</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参考资料</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一般具有</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物质</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特性，一般要说明参照了什么，要说明在哪里可以获得；</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标准、条约和约定</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一般具有</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精神</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特性，一般是必须遵守的，不说明在哪里可以获得。参考资料的内容应该涵盖</w:t>
      </w:r>
      <w:r w:rsidRPr="00801803">
        <w:rPr>
          <w:rFonts w:ascii="Tahoma" w:eastAsia="Times New Roman" w:hAnsi="Tahoma" w:cs="Tahoma"/>
          <w:color w:val="454545"/>
          <w:sz w:val="21"/>
          <w:szCs w:val="21"/>
          <w:shd w:val="clear" w:color="auto" w:fill="FFFFFF"/>
        </w:rPr>
        <w:t>“</w:t>
      </w:r>
      <w:r w:rsidRPr="00801803">
        <w:rPr>
          <w:rFonts w:ascii="宋体" w:eastAsia="宋体" w:hAnsi="宋体" w:cs="宋体" w:hint="eastAsia"/>
          <w:color w:val="454545"/>
          <w:sz w:val="21"/>
          <w:szCs w:val="21"/>
          <w:shd w:val="clear" w:color="auto" w:fill="FFFFFF"/>
        </w:rPr>
        <w:t>标准、条约和约定</w:t>
      </w:r>
      <w:r w:rsidRPr="00801803">
        <w:rPr>
          <w:rFonts w:ascii="Tahoma" w:eastAsia="Times New Roman" w:hAnsi="Tahoma" w:cs="Tahoma"/>
          <w:color w:val="454545"/>
          <w:sz w:val="21"/>
          <w:szCs w:val="21"/>
          <w:shd w:val="clear" w:color="auto" w:fill="FFFFFF"/>
        </w:rPr>
        <w:t>”</w:t>
      </w:r>
      <w:r w:rsidRPr="00801803">
        <w:rPr>
          <w:rFonts w:ascii="宋体" w:eastAsia="宋体" w:hAnsi="宋体" w:cs="宋体"/>
          <w:color w:val="454545"/>
          <w:sz w:val="21"/>
          <w:szCs w:val="21"/>
          <w:shd w:val="clear" w:color="auto" w:fill="FFFFFF"/>
        </w:rPr>
        <w:t>。</w:t>
      </w:r>
    </w:p>
    <w:p w:rsidR="00801803" w:rsidRPr="00801803" w:rsidRDefault="00801803" w:rsidP="00801803">
      <w:pPr>
        <w:shd w:val="clear" w:color="auto" w:fill="FFFFFF"/>
        <w:spacing w:after="0" w:line="315" w:lineRule="atLeast"/>
        <w:rPr>
          <w:rFonts w:ascii="Tahoma" w:eastAsia="Times New Roman" w:hAnsi="Tahoma" w:cs="Tahoma"/>
          <w:color w:val="454545"/>
          <w:sz w:val="21"/>
          <w:szCs w:val="21"/>
        </w:rPr>
      </w:pPr>
      <w:r w:rsidRPr="00801803">
        <w:rPr>
          <w:rFonts w:ascii="Tahoma" w:eastAsia="Times New Roman" w:hAnsi="Tahoma" w:cs="Tahoma"/>
          <w:b/>
          <w:bCs/>
          <w:color w:val="454545"/>
          <w:sz w:val="21"/>
          <w:szCs w:val="21"/>
        </w:rPr>
        <w:t xml:space="preserve">2 </w:t>
      </w:r>
      <w:r w:rsidRPr="00801803">
        <w:rPr>
          <w:rFonts w:ascii="宋体" w:eastAsia="宋体" w:hAnsi="宋体" w:cs="宋体" w:hint="eastAsia"/>
          <w:b/>
          <w:bCs/>
          <w:color w:val="454545"/>
          <w:sz w:val="21"/>
          <w:szCs w:val="21"/>
        </w:rPr>
        <w:t>项目概述</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2.1 </w:t>
      </w:r>
      <w:r w:rsidRPr="00801803">
        <w:rPr>
          <w:rFonts w:ascii="宋体" w:eastAsia="宋体" w:hAnsi="宋体" w:cs="宋体" w:hint="eastAsia"/>
          <w:color w:val="454545"/>
          <w:sz w:val="21"/>
          <w:szCs w:val="21"/>
        </w:rPr>
        <w:t>项目目标</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设定项目目标就是把项目要完成的工作用清晰的语言描述出来，让项目团队每一个成员都有明确的概念。注意，不要简单地说成在什么什么时间完成开发什么什么软件系统或完成什么什么软件安装集成任务。注意</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要完成一个系统</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只是一个模糊的目标，它还不够具体和明确。明确的项目目标应该指出了服务对象，所开发软件系统最主要的功能和系统本身的比较深层次的社会目的或系统使用后所起到的社会效果。</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项目目标应当符合</w:t>
      </w:r>
      <w:r w:rsidRPr="00801803">
        <w:rPr>
          <w:rFonts w:ascii="Tahoma" w:eastAsia="Times New Roman" w:hAnsi="Tahoma" w:cs="Tahoma"/>
          <w:color w:val="454545"/>
          <w:sz w:val="21"/>
          <w:szCs w:val="21"/>
        </w:rPr>
        <w:t>SMART</w:t>
      </w:r>
      <w:r w:rsidRPr="00801803">
        <w:rPr>
          <w:rFonts w:ascii="宋体" w:eastAsia="宋体" w:hAnsi="宋体" w:cs="宋体" w:hint="eastAsia"/>
          <w:color w:val="454545"/>
          <w:sz w:val="21"/>
          <w:szCs w:val="21"/>
        </w:rPr>
        <w:t>原则：</w:t>
      </w:r>
      <w:r w:rsidRPr="00801803">
        <w:rPr>
          <w:rFonts w:ascii="Tahoma" w:eastAsia="Times New Roman" w:hAnsi="Tahoma" w:cs="Tahoma"/>
          <w:color w:val="454545"/>
          <w:sz w:val="21"/>
          <w:szCs w:val="21"/>
        </w:rPr>
        <w:br/>
        <w:t xml:space="preserve">l S Specific </w:t>
      </w:r>
      <w:r w:rsidRPr="00801803">
        <w:rPr>
          <w:rFonts w:ascii="宋体" w:eastAsia="宋体" w:hAnsi="宋体" w:cs="宋体" w:hint="eastAsia"/>
          <w:color w:val="454545"/>
          <w:sz w:val="21"/>
          <w:szCs w:val="21"/>
        </w:rPr>
        <w:t>明确的陈述</w:t>
      </w:r>
      <w:r w:rsidRPr="00801803">
        <w:rPr>
          <w:rFonts w:ascii="Tahoma" w:eastAsia="Times New Roman" w:hAnsi="Tahoma" w:cs="Tahoma"/>
          <w:color w:val="454545"/>
          <w:sz w:val="21"/>
          <w:szCs w:val="21"/>
        </w:rPr>
        <w:br/>
        <w:t xml:space="preserve">l M Measurable </w:t>
      </w:r>
      <w:r w:rsidRPr="00801803">
        <w:rPr>
          <w:rFonts w:ascii="宋体" w:eastAsia="宋体" w:hAnsi="宋体" w:cs="宋体" w:hint="eastAsia"/>
          <w:color w:val="454545"/>
          <w:sz w:val="21"/>
          <w:szCs w:val="21"/>
        </w:rPr>
        <w:t>可以衡量的结果</w:t>
      </w:r>
      <w:r w:rsidRPr="00801803">
        <w:rPr>
          <w:rFonts w:ascii="Tahoma" w:eastAsia="Times New Roman" w:hAnsi="Tahoma" w:cs="Tahoma"/>
          <w:color w:val="454545"/>
          <w:sz w:val="21"/>
          <w:szCs w:val="21"/>
        </w:rPr>
        <w:br/>
        <w:t xml:space="preserve">l A Attainable </w:t>
      </w:r>
      <w:r w:rsidRPr="00801803">
        <w:rPr>
          <w:rFonts w:ascii="宋体" w:eastAsia="宋体" w:hAnsi="宋体" w:cs="宋体" w:hint="eastAsia"/>
          <w:color w:val="454545"/>
          <w:sz w:val="21"/>
          <w:szCs w:val="21"/>
        </w:rPr>
        <w:t>可以达成的目标</w:t>
      </w:r>
      <w:r w:rsidRPr="00801803">
        <w:rPr>
          <w:rFonts w:ascii="Tahoma" w:eastAsia="Times New Roman" w:hAnsi="Tahoma" w:cs="Tahoma"/>
          <w:color w:val="454545"/>
          <w:sz w:val="21"/>
          <w:szCs w:val="21"/>
        </w:rPr>
        <w:br/>
        <w:t xml:space="preserve">l R Realistic </w:t>
      </w:r>
      <w:r w:rsidRPr="00801803">
        <w:rPr>
          <w:rFonts w:ascii="宋体" w:eastAsia="宋体" w:hAnsi="宋体" w:cs="宋体" w:hint="eastAsia"/>
          <w:color w:val="454545"/>
          <w:sz w:val="21"/>
          <w:szCs w:val="21"/>
        </w:rPr>
        <w:t>合理的，现实的或者说是能和实际工作相结合</w:t>
      </w:r>
      <w:r w:rsidRPr="00801803">
        <w:rPr>
          <w:rFonts w:ascii="Tahoma" w:eastAsia="Times New Roman" w:hAnsi="Tahoma" w:cs="Tahoma"/>
          <w:color w:val="454545"/>
          <w:sz w:val="21"/>
          <w:szCs w:val="21"/>
        </w:rPr>
        <w:br/>
        <w:t>l T Trackable</w:t>
      </w:r>
      <w:r w:rsidRPr="00801803">
        <w:rPr>
          <w:rFonts w:ascii="宋体" w:eastAsia="宋体" w:hAnsi="宋体" w:cs="宋体" w:hint="eastAsia"/>
          <w:color w:val="454545"/>
          <w:sz w:val="21"/>
          <w:szCs w:val="21"/>
        </w:rPr>
        <w:t>可以跟踪的</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项目目标可以进行横向的分解也可以进行纵向的分解。横向分解一般按照系统的功能或按照建设单位的不同业务要求，如分解为第一目标、第二目标等等；纵向的分解一般是指按照阶段，如分解为第一阶段目标、第二阶段目标等等，或近期目标、中期目标、远期目标等等。阶段目标一般应当说明目标实现的较为明确的时间。一般要在说明了总目标的基础上再说明分解目标，可加上</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为实现项目的总目标，必须实现以下三个阶段目标</w:t>
      </w:r>
      <w:r w:rsidRPr="00801803">
        <w:rPr>
          <w:rFonts w:ascii="Tahoma" w:eastAsia="Times New Roman" w:hAnsi="Tahoma" w:cs="Tahoma"/>
          <w:color w:val="454545"/>
          <w:sz w:val="21"/>
          <w:szCs w:val="21"/>
        </w:rPr>
        <w:t>······”</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lastRenderedPageBreak/>
        <w:br/>
        <w:t xml:space="preserve">2.2 </w:t>
      </w:r>
      <w:r w:rsidRPr="00801803">
        <w:rPr>
          <w:rFonts w:ascii="宋体" w:eastAsia="宋体" w:hAnsi="宋体" w:cs="宋体" w:hint="eastAsia"/>
          <w:color w:val="454545"/>
          <w:sz w:val="21"/>
          <w:szCs w:val="21"/>
        </w:rPr>
        <w:t>产品目标与范围</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根据项目输入（如合同、立项建议书、项目技术方案、标书等）说明此项目要实现的软件系统产品的目的与目标及简要的软件功能需求。对项目成果（软件系统）范围进行准确清晰的界定与说明是软件开发项目活动开展的基础和依据。软件系统产品目标应当从用户的角度说明开发这一软件系统是为了解决用户的那些问题。产品目标如</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提高工作信息报送反馈工作效率，更好地进行工作信息报送的检查监督，提高信息的及时性、汇总统计信息的准确性，减轻各级相关工作人员的劳动强度。</w:t>
      </w:r>
      <w:r w:rsidRPr="00801803">
        <w:rPr>
          <w:rFonts w:ascii="Tahoma" w:eastAsia="Times New Roman" w:hAnsi="Tahoma" w:cs="Tahoma"/>
          <w:color w:val="454545"/>
          <w:sz w:val="21"/>
          <w:szCs w:val="21"/>
        </w:rPr>
        <w:t>”</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2.3 </w:t>
      </w:r>
      <w:r w:rsidRPr="00801803">
        <w:rPr>
          <w:rFonts w:ascii="宋体" w:eastAsia="宋体" w:hAnsi="宋体" w:cs="宋体" w:hint="eastAsia"/>
          <w:color w:val="454545"/>
          <w:sz w:val="21"/>
          <w:szCs w:val="21"/>
        </w:rPr>
        <w:t>假设与约束</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对于项目必须遵守的各种约束（时间、人员、预算、设备等）进行说明。这些内容将限制你实现什么、怎样实现、什么时候实现、成本范围等种种制约条件。</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假设是通过努力可以直接解决的问题，而这些问题是一定要解决才能保证项目按计划完成。如：</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系统分析员必须在</w:t>
      </w:r>
      <w:r w:rsidRPr="00801803">
        <w:rPr>
          <w:rFonts w:ascii="Tahoma" w:eastAsia="Times New Roman" w:hAnsi="Tahoma" w:cs="Tahoma"/>
          <w:color w:val="454545"/>
          <w:sz w:val="21"/>
          <w:szCs w:val="21"/>
        </w:rPr>
        <w:t>3</w:t>
      </w:r>
      <w:r w:rsidRPr="00801803">
        <w:rPr>
          <w:rFonts w:ascii="宋体" w:eastAsia="宋体" w:hAnsi="宋体" w:cs="宋体" w:hint="eastAsia"/>
          <w:color w:val="454545"/>
          <w:sz w:val="21"/>
          <w:szCs w:val="21"/>
        </w:rPr>
        <w:t>天内到位</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或</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用户必须在</w:t>
      </w:r>
      <w:r w:rsidRPr="00801803">
        <w:rPr>
          <w:rFonts w:ascii="Tahoma" w:eastAsia="Times New Roman" w:hAnsi="Tahoma" w:cs="Tahoma"/>
          <w:color w:val="454545"/>
          <w:sz w:val="21"/>
          <w:szCs w:val="21"/>
        </w:rPr>
        <w:t>8</w:t>
      </w:r>
      <w:r w:rsidRPr="00801803">
        <w:rPr>
          <w:rFonts w:ascii="宋体" w:eastAsia="宋体" w:hAnsi="宋体" w:cs="宋体" w:hint="eastAsia"/>
          <w:color w:val="454545"/>
          <w:sz w:val="21"/>
          <w:szCs w:val="21"/>
        </w:rPr>
        <w:t>月</w:t>
      </w:r>
      <w:r w:rsidRPr="00801803">
        <w:rPr>
          <w:rFonts w:ascii="Tahoma" w:eastAsia="Times New Roman" w:hAnsi="Tahoma" w:cs="Tahoma"/>
          <w:color w:val="454545"/>
          <w:sz w:val="21"/>
          <w:szCs w:val="21"/>
        </w:rPr>
        <w:t>8</w:t>
      </w:r>
      <w:r w:rsidRPr="00801803">
        <w:rPr>
          <w:rFonts w:ascii="宋体" w:eastAsia="宋体" w:hAnsi="宋体" w:cs="宋体" w:hint="eastAsia"/>
          <w:color w:val="454545"/>
          <w:sz w:val="21"/>
          <w:szCs w:val="21"/>
        </w:rPr>
        <w:t>日前确定对需求文档进行确认</w:t>
      </w:r>
      <w:r w:rsidRPr="00801803">
        <w:rPr>
          <w:rFonts w:ascii="Tahoma" w:eastAsia="Times New Roman" w:hAnsi="Tahoma" w:cs="Tahoma"/>
          <w:color w:val="454545"/>
          <w:sz w:val="21"/>
          <w:szCs w:val="21"/>
        </w:rPr>
        <w:t>”</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约束一般是难以解决的问题，但可以通过其他途径回避或弥补、取舍，如人力资源的约束限制，就必须牺牲进度或质量等等。</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假设与约束是针对比较明确会出现的情况，如果问题的出现具有不确定性，则应该在风险分析中列出，分析其出现的可能性（概率）、造成的影响、应当采取的相应措施。</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2.4 </w:t>
      </w:r>
      <w:r w:rsidRPr="00801803">
        <w:rPr>
          <w:rFonts w:ascii="宋体" w:eastAsia="宋体" w:hAnsi="宋体" w:cs="宋体" w:hint="eastAsia"/>
          <w:color w:val="454545"/>
          <w:sz w:val="21"/>
          <w:szCs w:val="21"/>
        </w:rPr>
        <w:t>项目工作范围</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说明为实现项目的目标需要进行那些工作。在必要时，可描述与合作单位和用户的工作分工。</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注意产品范围与项目工作范围的不同含义。</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产品范围界定：软件系统产品本身范围的特征和功能范围。</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工作范围界定：为了能够按时保质交付一个有特殊的特征和功能的软件系统产品所要完成的那些工作任务。</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产品范围的完成情况是参照客户的需求来衡量的，而项目范围的完成情况则是参照计划来检验的。这两个范围管理模型间必须要有较好的统一性，以确保项目的具体工作成果，能按特定的产品要求准时交付。</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2.5 </w:t>
      </w:r>
      <w:r w:rsidRPr="00801803">
        <w:rPr>
          <w:rFonts w:ascii="宋体" w:eastAsia="宋体" w:hAnsi="宋体" w:cs="宋体" w:hint="eastAsia"/>
          <w:color w:val="454545"/>
          <w:sz w:val="21"/>
          <w:szCs w:val="21"/>
        </w:rPr>
        <w:t>应交付成果</w:t>
      </w:r>
      <w:r w:rsidRPr="00801803">
        <w:rPr>
          <w:rFonts w:ascii="Tahoma" w:eastAsia="Times New Roman" w:hAnsi="Tahoma" w:cs="Tahoma"/>
          <w:color w:val="454545"/>
          <w:sz w:val="21"/>
          <w:szCs w:val="21"/>
        </w:rPr>
        <w:br/>
        <w:t xml:space="preserve">2.5.1 </w:t>
      </w:r>
      <w:r w:rsidRPr="00801803">
        <w:rPr>
          <w:rFonts w:ascii="宋体" w:eastAsia="宋体" w:hAnsi="宋体" w:cs="宋体" w:hint="eastAsia"/>
          <w:color w:val="454545"/>
          <w:sz w:val="21"/>
          <w:szCs w:val="21"/>
        </w:rPr>
        <w:t>需完成的软件</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列出需要完成的程序的名称、所用的编程语言及存储程序的媒体形式。其中软件对象可能包括：源程序、数据库对象创建语句、可执行程序、支撑系统的数据库数据、配置文件、第三方模块、界面文件、界面原稿文件、声音文件、安装软件、安装软件源程序文件等等。</w:t>
      </w:r>
      <w:r w:rsidRPr="00801803">
        <w:rPr>
          <w:rFonts w:ascii="Tahoma" w:eastAsia="Times New Roman" w:hAnsi="Tahoma" w:cs="Tahoma"/>
          <w:color w:val="454545"/>
          <w:sz w:val="21"/>
          <w:szCs w:val="21"/>
        </w:rPr>
        <w:br/>
        <w:t xml:space="preserve">2.5.2 </w:t>
      </w:r>
      <w:r w:rsidRPr="00801803">
        <w:rPr>
          <w:rFonts w:ascii="宋体" w:eastAsia="宋体" w:hAnsi="宋体" w:cs="宋体" w:hint="eastAsia"/>
          <w:color w:val="454545"/>
          <w:sz w:val="21"/>
          <w:szCs w:val="21"/>
        </w:rPr>
        <w:t>需提交用户的文档</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列出需要移交给用户的每种文档的名称、内容要点及存储形式，如需求规格说明书、帮助手册等。此处需要移交用户的文档可参考合同中的规定。</w:t>
      </w:r>
      <w:r w:rsidRPr="00801803">
        <w:rPr>
          <w:rFonts w:ascii="Tahoma" w:eastAsia="Times New Roman" w:hAnsi="Tahoma" w:cs="Tahoma"/>
          <w:color w:val="454545"/>
          <w:sz w:val="21"/>
          <w:szCs w:val="21"/>
        </w:rPr>
        <w:br/>
        <w:t xml:space="preserve">2.5.3 </w:t>
      </w:r>
      <w:r w:rsidRPr="00801803">
        <w:rPr>
          <w:rFonts w:ascii="宋体" w:eastAsia="宋体" w:hAnsi="宋体" w:cs="宋体" w:hint="eastAsia"/>
          <w:color w:val="454545"/>
          <w:sz w:val="21"/>
          <w:szCs w:val="21"/>
        </w:rPr>
        <w:t>须提交内部的文档</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可根据《</w:t>
      </w:r>
      <w:r w:rsidRPr="00801803">
        <w:rPr>
          <w:rFonts w:ascii="Tahoma" w:eastAsia="Times New Roman" w:hAnsi="Tahoma" w:cs="Tahoma"/>
          <w:color w:val="454545"/>
          <w:sz w:val="21"/>
          <w:szCs w:val="21"/>
        </w:rPr>
        <w:t>GB8567-88</w:t>
      </w:r>
      <w:r w:rsidRPr="00801803">
        <w:rPr>
          <w:rFonts w:ascii="宋体" w:eastAsia="宋体" w:hAnsi="宋体" w:cs="宋体" w:hint="eastAsia"/>
          <w:color w:val="454545"/>
          <w:sz w:val="21"/>
          <w:szCs w:val="21"/>
        </w:rPr>
        <w:t>计算机软件产品开发文件编制指南》附录</w:t>
      </w:r>
      <w:r w:rsidRPr="00801803">
        <w:rPr>
          <w:rFonts w:ascii="Tahoma" w:eastAsia="Times New Roman" w:hAnsi="Tahoma" w:cs="Tahoma"/>
          <w:color w:val="454545"/>
          <w:sz w:val="21"/>
          <w:szCs w:val="21"/>
        </w:rPr>
        <w:t>O</w:t>
      </w:r>
      <w:r w:rsidRPr="00801803">
        <w:rPr>
          <w:rFonts w:ascii="宋体" w:eastAsia="宋体" w:hAnsi="宋体" w:cs="宋体" w:hint="eastAsia"/>
          <w:color w:val="454545"/>
          <w:sz w:val="21"/>
          <w:szCs w:val="21"/>
        </w:rPr>
        <w:t>：</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文件编制实施规定的实例（参考件）</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结合各企业实际情况调整制定《软件开发文档编制裁减衡量因素表》。根据《因素表》确定项目对应的项目衡量因素取值，以确定本项目应完成的阶段成果。将不适用于本项目的内容裁减，以减少不必要的项目任务和资源。</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lastRenderedPageBreak/>
        <w:t>根据因素取值列出本项目应完成的阶段成果，说明本项目取值所在的区间，将其他因素值区间删除。</w:t>
      </w:r>
      <w:r w:rsidRPr="00801803">
        <w:rPr>
          <w:rFonts w:ascii="Tahoma" w:eastAsia="Times New Roman" w:hAnsi="Tahoma" w:cs="Tahoma"/>
          <w:color w:val="454545"/>
          <w:sz w:val="21"/>
          <w:szCs w:val="21"/>
        </w:rPr>
        <w:br/>
        <w:t xml:space="preserve">2.5.4 </w:t>
      </w:r>
      <w:r w:rsidRPr="00801803">
        <w:rPr>
          <w:rFonts w:ascii="宋体" w:eastAsia="宋体" w:hAnsi="宋体" w:cs="宋体" w:hint="eastAsia"/>
          <w:color w:val="454545"/>
          <w:sz w:val="21"/>
          <w:szCs w:val="21"/>
        </w:rPr>
        <w:t>应当提供的服务</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根据合同或某重点建设工作需要，列出将向用户或委托单位提供的各种服务，例如培训、安装、维护和运行支持等。具体的工作计划如需要编制现场安装作业指导书、培训计划等，应当在本计划</w:t>
      </w:r>
      <w:r w:rsidRPr="00801803">
        <w:rPr>
          <w:rFonts w:ascii="Tahoma" w:eastAsia="Times New Roman" w:hAnsi="Tahoma" w:cs="Tahoma"/>
          <w:color w:val="454545"/>
          <w:sz w:val="21"/>
          <w:szCs w:val="21"/>
        </w:rPr>
        <w:t>“4.3</w:t>
      </w:r>
      <w:r w:rsidRPr="00801803">
        <w:rPr>
          <w:rFonts w:ascii="宋体" w:eastAsia="宋体" w:hAnsi="宋体" w:cs="宋体" w:hint="eastAsia"/>
          <w:color w:val="454545"/>
          <w:sz w:val="21"/>
          <w:szCs w:val="21"/>
        </w:rPr>
        <w:t>总体进度计划</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中条列出。</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2.6 </w:t>
      </w:r>
      <w:r w:rsidRPr="00801803">
        <w:rPr>
          <w:rFonts w:ascii="宋体" w:eastAsia="宋体" w:hAnsi="宋体" w:cs="宋体" w:hint="eastAsia"/>
          <w:color w:val="454545"/>
          <w:sz w:val="21"/>
          <w:szCs w:val="21"/>
        </w:rPr>
        <w:t>项目开发环境</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说明开发本软件项目所需要的软硬件环境和版本、如操作系统、开发工具、数据库系统、配置管理工具、网络环境。环境可能不止一种，如开发工具可能需要针对</w:t>
      </w:r>
      <w:r w:rsidRPr="00801803">
        <w:rPr>
          <w:rFonts w:ascii="Tahoma" w:eastAsia="Times New Roman" w:hAnsi="Tahoma" w:cs="Tahoma"/>
          <w:color w:val="454545"/>
          <w:sz w:val="21"/>
          <w:szCs w:val="21"/>
        </w:rPr>
        <w:t>Java</w:t>
      </w:r>
      <w:r w:rsidRPr="00801803">
        <w:rPr>
          <w:rFonts w:ascii="宋体" w:eastAsia="宋体" w:hAnsi="宋体" w:cs="宋体" w:hint="eastAsia"/>
          <w:color w:val="454545"/>
          <w:sz w:val="21"/>
          <w:szCs w:val="21"/>
        </w:rPr>
        <w:t>的，也需要针对</w:t>
      </w:r>
      <w:r w:rsidRPr="00801803">
        <w:rPr>
          <w:rFonts w:ascii="Tahoma" w:eastAsia="Times New Roman" w:hAnsi="Tahoma" w:cs="Tahoma"/>
          <w:color w:val="454545"/>
          <w:sz w:val="21"/>
          <w:szCs w:val="21"/>
        </w:rPr>
        <w:t>C++</w:t>
      </w:r>
      <w:r w:rsidRPr="00801803">
        <w:rPr>
          <w:rFonts w:ascii="宋体" w:eastAsia="宋体" w:hAnsi="宋体" w:cs="宋体" w:hint="eastAsia"/>
          <w:color w:val="454545"/>
          <w:sz w:val="21"/>
          <w:szCs w:val="21"/>
        </w:rPr>
        <w:t>的。有些环境可能无法确定，需要在需求分析完成或设计完成后才能确定所需要的环境。</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2.7 </w:t>
      </w:r>
      <w:r w:rsidRPr="00801803">
        <w:rPr>
          <w:rFonts w:ascii="宋体" w:eastAsia="宋体" w:hAnsi="宋体" w:cs="宋体" w:hint="eastAsia"/>
          <w:color w:val="454545"/>
          <w:sz w:val="21"/>
          <w:szCs w:val="21"/>
        </w:rPr>
        <w:t>项目验收方式与依据</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说明项目内部验收和用户验收的方式，如验收包括交付前验收、交付后验收、试运行（初步）验收、最终验收、第三方验收、专家参与验收等等。项目验收依据主要有标书、合同、相关标准、项目文档（最主要是需求规格说明书）</w:t>
      </w:r>
      <w:r w:rsidRPr="00801803">
        <w:rPr>
          <w:rFonts w:ascii="宋体" w:eastAsia="宋体" w:hAnsi="宋体" w:cs="宋体"/>
          <w:color w:val="454545"/>
          <w:sz w:val="21"/>
          <w:szCs w:val="21"/>
        </w:rPr>
        <w:t>。</w:t>
      </w:r>
    </w:p>
    <w:p w:rsidR="00801803" w:rsidRPr="00801803" w:rsidRDefault="00801803" w:rsidP="00801803">
      <w:pPr>
        <w:shd w:val="clear" w:color="auto" w:fill="FFFFFF"/>
        <w:spacing w:after="0" w:line="315" w:lineRule="atLeast"/>
        <w:rPr>
          <w:rFonts w:ascii="Tahoma" w:eastAsia="Times New Roman" w:hAnsi="Tahoma" w:cs="Tahoma"/>
          <w:color w:val="454545"/>
          <w:sz w:val="21"/>
          <w:szCs w:val="21"/>
        </w:rPr>
      </w:pPr>
      <w:r w:rsidRPr="00801803">
        <w:rPr>
          <w:rFonts w:ascii="Tahoma" w:eastAsia="Times New Roman" w:hAnsi="Tahoma" w:cs="Tahoma"/>
          <w:b/>
          <w:bCs/>
          <w:color w:val="454545"/>
          <w:sz w:val="21"/>
          <w:szCs w:val="21"/>
        </w:rPr>
        <w:t xml:space="preserve">3 </w:t>
      </w:r>
      <w:r w:rsidRPr="00801803">
        <w:rPr>
          <w:rFonts w:ascii="宋体" w:eastAsia="宋体" w:hAnsi="宋体" w:cs="宋体" w:hint="eastAsia"/>
          <w:b/>
          <w:bCs/>
          <w:color w:val="454545"/>
          <w:sz w:val="21"/>
          <w:szCs w:val="21"/>
        </w:rPr>
        <w:t>项目团队组织</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3.1 </w:t>
      </w:r>
      <w:r w:rsidRPr="00801803">
        <w:rPr>
          <w:rFonts w:ascii="宋体" w:eastAsia="宋体" w:hAnsi="宋体" w:cs="宋体" w:hint="eastAsia"/>
          <w:color w:val="454545"/>
          <w:sz w:val="21"/>
          <w:szCs w:val="21"/>
        </w:rPr>
        <w:t>组织结构</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说明项目团队的组织结构。项目的组织结构可以从所需角色和项目成员两个方面描述。所需角色主要说明为了完成本项目任务，项目团队需要哪些角色构成，如项目经理、计划经理、系统分析员（或小组）、构架设计师、设计组、程序组、测试组等等。组织结构可以用图形来表示，可以采用树形图，也可以采用矩阵式图形，同时说明团队成员来自于哪个部门。除了图形外，可以用文字简要说明各个角色应有的技术水平。</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注意虽然有一些通用的结构可以套用，但各种不同规模、不同形式的项目组织结构是不一样的。如产品研发项目可能就不需要实施人员（小组），但需要知识转移方面的人员（小组）。而软件编码外包的项目则不需要程序员，测试人员也可以适当地减少。</w:t>
      </w:r>
      <w:r w:rsidRPr="00801803">
        <w:rPr>
          <w:rFonts w:ascii="Tahoma" w:eastAsia="Times New Roman" w:hAnsi="Tahoma" w:cs="Tahoma"/>
          <w:color w:val="454545"/>
          <w:sz w:val="21"/>
          <w:szCs w:val="21"/>
        </w:rPr>
        <w:br/>
        <w:t xml:space="preserve">3.2 </w:t>
      </w:r>
      <w:r w:rsidRPr="00801803">
        <w:rPr>
          <w:rFonts w:ascii="宋体" w:eastAsia="宋体" w:hAnsi="宋体" w:cs="宋体" w:hint="eastAsia"/>
          <w:color w:val="454545"/>
          <w:sz w:val="21"/>
          <w:szCs w:val="21"/>
        </w:rPr>
        <w:t>人员分工</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确定项目团队的的每个成员属于组织结构中的什么角色，他们的技术水平、项目中的分工与配置，可以用列表方式说明，具体编制时按照项目实际组织结构编写。以下是一个示例</w:t>
      </w:r>
      <w:r w:rsidRPr="00801803">
        <w:rPr>
          <w:rFonts w:ascii="宋体" w:eastAsia="宋体" w:hAnsi="宋体" w:cs="宋体"/>
          <w:color w:val="454545"/>
          <w:sz w:val="21"/>
          <w:szCs w:val="21"/>
        </w:rPr>
        <w:t>。</w:t>
      </w:r>
    </w:p>
    <w:p w:rsidR="00801803" w:rsidRPr="00801803" w:rsidRDefault="00801803" w:rsidP="00801803">
      <w:pPr>
        <w:shd w:val="clear" w:color="auto" w:fill="FFFFFF"/>
        <w:spacing w:after="0" w:line="315" w:lineRule="atLeast"/>
        <w:rPr>
          <w:rFonts w:ascii="Tahoma" w:eastAsia="Times New Roman" w:hAnsi="Tahoma" w:cs="Tahoma"/>
          <w:color w:val="454545"/>
          <w:sz w:val="21"/>
          <w:szCs w:val="21"/>
        </w:rPr>
      </w:pPr>
      <w:r>
        <w:rPr>
          <w:rFonts w:ascii="Tahoma" w:eastAsia="Times New Roman" w:hAnsi="Tahoma" w:cs="Tahoma"/>
          <w:noProof/>
          <w:color w:val="454545"/>
          <w:sz w:val="21"/>
          <w:szCs w:val="21"/>
        </w:rPr>
        <w:drawing>
          <wp:inline distT="0" distB="0" distL="0" distR="0">
            <wp:extent cx="5046345" cy="2286000"/>
            <wp:effectExtent l="0" t="0" r="1905" b="0"/>
            <wp:docPr id="2" name="Picture 2" descr="http://www.mypm.net/articles/pictures/200562132932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m.net/articles/pictures/200562132932389.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6345" cy="2286000"/>
                    </a:xfrm>
                    <a:prstGeom prst="rect">
                      <a:avLst/>
                    </a:prstGeom>
                    <a:noFill/>
                    <a:ln>
                      <a:noFill/>
                    </a:ln>
                  </pic:spPr>
                </pic:pic>
              </a:graphicData>
            </a:graphic>
          </wp:inline>
        </w:drawing>
      </w:r>
    </w:p>
    <w:p w:rsidR="00801803" w:rsidRPr="00801803" w:rsidRDefault="00801803" w:rsidP="00801803">
      <w:pPr>
        <w:shd w:val="clear" w:color="auto" w:fill="FFFFFF"/>
        <w:spacing w:after="0" w:line="315" w:lineRule="atLeast"/>
        <w:rPr>
          <w:rFonts w:ascii="Tahoma" w:eastAsia="Times New Roman" w:hAnsi="Tahoma" w:cs="Tahoma"/>
          <w:color w:val="454545"/>
          <w:sz w:val="21"/>
          <w:szCs w:val="21"/>
        </w:rPr>
      </w:pPr>
      <w:r w:rsidRPr="00801803">
        <w:rPr>
          <w:rFonts w:ascii="Tahoma" w:eastAsia="Times New Roman" w:hAnsi="Tahoma" w:cs="Tahoma"/>
          <w:color w:val="454545"/>
          <w:sz w:val="21"/>
          <w:szCs w:val="21"/>
        </w:rPr>
        <w:lastRenderedPageBreak/>
        <w:t xml:space="preserve">3.3 </w:t>
      </w:r>
      <w:r w:rsidRPr="00801803">
        <w:rPr>
          <w:rFonts w:ascii="宋体" w:eastAsia="宋体" w:hAnsi="宋体" w:cs="宋体" w:hint="eastAsia"/>
          <w:color w:val="454545"/>
          <w:sz w:val="21"/>
          <w:szCs w:val="21"/>
        </w:rPr>
        <w:t>协作与沟通</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项目的沟通与协作首先应当确定协作与沟通的对象，就是与谁协作、沟通。沟通对象应该包括所有项目干系人，而项目干系人包括了所有项目团队成员、项目接口人员、项目团队外部相关人员等等。</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其次应当确定协作模式与沟通方式。沟通方式如会议、使用电话、</w:t>
      </w:r>
      <w:r w:rsidRPr="00801803">
        <w:rPr>
          <w:rFonts w:ascii="Tahoma" w:eastAsia="Times New Roman" w:hAnsi="Tahoma" w:cs="Tahoma"/>
          <w:color w:val="454545"/>
          <w:sz w:val="21"/>
          <w:szCs w:val="21"/>
        </w:rPr>
        <w:t>QQ</w:t>
      </w:r>
      <w:r w:rsidRPr="00801803">
        <w:rPr>
          <w:rFonts w:ascii="宋体" w:eastAsia="宋体" w:hAnsi="宋体" w:cs="宋体" w:hint="eastAsia"/>
          <w:color w:val="454545"/>
          <w:sz w:val="21"/>
          <w:szCs w:val="21"/>
        </w:rPr>
        <w:t>、内部邮件、外部邮件、</w:t>
      </w:r>
      <w:r w:rsidRPr="00801803">
        <w:rPr>
          <w:rFonts w:ascii="Tahoma" w:eastAsia="Times New Roman" w:hAnsi="Tahoma" w:cs="Tahoma"/>
          <w:color w:val="454545"/>
          <w:sz w:val="21"/>
          <w:szCs w:val="21"/>
        </w:rPr>
        <w:t>QuickPlace</w:t>
      </w:r>
      <w:r w:rsidRPr="00801803">
        <w:rPr>
          <w:rFonts w:ascii="宋体" w:eastAsia="宋体" w:hAnsi="宋体" w:cs="宋体" w:hint="eastAsia"/>
          <w:color w:val="454545"/>
          <w:sz w:val="21"/>
          <w:szCs w:val="21"/>
        </w:rPr>
        <w:t>、聊天室等等。其中邮件沟通应当说明主送人、抄送人，聊天室沟通方式应当约定时间周期。而协作模式主要说明在出现什么状况的时候各个角色应当（主动）采取什么措施，包括沟通，如何互相配合来共同完成某项任务。定期的沟通一般要包括项目阶段报告、项目阶段计划、阶段会议等</w:t>
      </w:r>
      <w:r w:rsidRPr="00801803">
        <w:rPr>
          <w:rFonts w:ascii="Tahoma" w:eastAsia="Times New Roman" w:hAnsi="Tahoma" w:cs="Tahoma"/>
          <w:color w:val="454545"/>
          <w:sz w:val="21"/>
          <w:szCs w:val="21"/>
        </w:rPr>
        <w:br/>
        <w:t xml:space="preserve">3.3.1 </w:t>
      </w:r>
      <w:r w:rsidRPr="00801803">
        <w:rPr>
          <w:rFonts w:ascii="宋体" w:eastAsia="宋体" w:hAnsi="宋体" w:cs="宋体" w:hint="eastAsia"/>
          <w:color w:val="454545"/>
          <w:sz w:val="21"/>
          <w:szCs w:val="21"/>
        </w:rPr>
        <w:t>项目团队内部协作</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本节说明在项目开发过程中项目团队内部的协作模式和沟通方式、频次、沟通成果记录办法等内容。</w:t>
      </w:r>
      <w:r w:rsidRPr="00801803">
        <w:rPr>
          <w:rFonts w:ascii="Tahoma" w:eastAsia="Times New Roman" w:hAnsi="Tahoma" w:cs="Tahoma"/>
          <w:color w:val="454545"/>
          <w:sz w:val="21"/>
          <w:szCs w:val="21"/>
        </w:rPr>
        <w:br/>
        <w:t xml:space="preserve">3.3.2 </w:t>
      </w:r>
      <w:r w:rsidRPr="00801803">
        <w:rPr>
          <w:rFonts w:ascii="宋体" w:eastAsia="宋体" w:hAnsi="宋体" w:cs="宋体" w:hint="eastAsia"/>
          <w:color w:val="454545"/>
          <w:sz w:val="21"/>
          <w:szCs w:val="21"/>
        </w:rPr>
        <w:t>项目接口人员</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应当说明接口工作的人员即他们的职责、联系方式、沟通方式、协作模式，包括：</w:t>
      </w:r>
      <w:r w:rsidRPr="00801803">
        <w:rPr>
          <w:rFonts w:ascii="Tahoma" w:eastAsia="Times New Roman" w:hAnsi="Tahoma" w:cs="Tahoma"/>
          <w:color w:val="454545"/>
          <w:sz w:val="21"/>
          <w:szCs w:val="21"/>
        </w:rPr>
        <w:br/>
        <w:t>a</w:t>
      </w:r>
      <w:r w:rsidRPr="00801803">
        <w:rPr>
          <w:rFonts w:ascii="宋体" w:eastAsia="宋体" w:hAnsi="宋体" w:cs="宋体" w:hint="eastAsia"/>
          <w:color w:val="454545"/>
          <w:sz w:val="21"/>
          <w:szCs w:val="21"/>
        </w:rPr>
        <w:t>、负责本项目同用户的接口人员；</w:t>
      </w:r>
      <w:r w:rsidRPr="00801803">
        <w:rPr>
          <w:rFonts w:ascii="Tahoma" w:eastAsia="Times New Roman" w:hAnsi="Tahoma" w:cs="Tahoma"/>
          <w:color w:val="454545"/>
          <w:sz w:val="21"/>
          <w:szCs w:val="21"/>
        </w:rPr>
        <w:br/>
        <w:t>b</w:t>
      </w:r>
      <w:r w:rsidRPr="00801803">
        <w:rPr>
          <w:rFonts w:ascii="宋体" w:eastAsia="宋体" w:hAnsi="宋体" w:cs="宋体" w:hint="eastAsia"/>
          <w:color w:val="454545"/>
          <w:sz w:val="21"/>
          <w:szCs w:val="21"/>
        </w:rPr>
        <w:t>、负责本项目同本企业各管理机构，如计划管理部门、合同管理部门、采购部门、质量管理部门、财务部门等的接口人员；</w:t>
      </w:r>
      <w:r w:rsidRPr="00801803">
        <w:rPr>
          <w:rFonts w:ascii="Tahoma" w:eastAsia="Times New Roman" w:hAnsi="Tahoma" w:cs="Tahoma"/>
          <w:color w:val="454545"/>
          <w:sz w:val="21"/>
          <w:szCs w:val="21"/>
        </w:rPr>
        <w:br/>
        <w:t>c</w:t>
      </w:r>
      <w:r w:rsidRPr="00801803">
        <w:rPr>
          <w:rFonts w:ascii="宋体" w:eastAsia="宋体" w:hAnsi="宋体" w:cs="宋体" w:hint="eastAsia"/>
          <w:color w:val="454545"/>
          <w:sz w:val="21"/>
          <w:szCs w:val="21"/>
        </w:rPr>
        <w:t>、负责本项目同分包方的接口人员。</w:t>
      </w:r>
      <w:r w:rsidRPr="00801803">
        <w:rPr>
          <w:rFonts w:ascii="Tahoma" w:eastAsia="Times New Roman" w:hAnsi="Tahoma" w:cs="Tahoma"/>
          <w:color w:val="454545"/>
          <w:sz w:val="21"/>
          <w:szCs w:val="21"/>
        </w:rPr>
        <w:br/>
        <w:t xml:space="preserve">3.3.3 </w:t>
      </w:r>
      <w:r w:rsidRPr="00801803">
        <w:rPr>
          <w:rFonts w:ascii="宋体" w:eastAsia="宋体" w:hAnsi="宋体" w:cs="宋体" w:hint="eastAsia"/>
          <w:color w:val="454545"/>
          <w:sz w:val="21"/>
          <w:szCs w:val="21"/>
        </w:rPr>
        <w:t>项目团队外部沟通与协作模式</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项目团队外部包括企业内部管理协助部门、项目委托单位、客户等等。本节说明在项目开发过程中项目团队内部与接口人员、客户沟通的方式、频次、沟通成果记录办法等内容。明确最终用户、直接用户及其所在本企业／部门名称和联系电话。明确协作开发的有关部门的名称、经理姓名、承担的工作内容以及工作实施责任人的姓名、联系电话。确定有关的合作单位的名称、负责人姓名、承担的工作内容以及实施人的姓名、联系电话</w:t>
      </w:r>
      <w:r w:rsidRPr="00801803">
        <w:rPr>
          <w:rFonts w:ascii="宋体" w:eastAsia="宋体" w:hAnsi="宋体" w:cs="宋体"/>
          <w:color w:val="454545"/>
          <w:sz w:val="21"/>
          <w:szCs w:val="21"/>
        </w:rPr>
        <w:t>。</w:t>
      </w:r>
    </w:p>
    <w:p w:rsidR="00801803" w:rsidRPr="00801803" w:rsidRDefault="00801803" w:rsidP="00801803">
      <w:pPr>
        <w:shd w:val="clear" w:color="auto" w:fill="FFFFFF"/>
        <w:spacing w:after="0" w:line="315" w:lineRule="atLeast"/>
        <w:rPr>
          <w:rFonts w:ascii="Tahoma" w:eastAsia="Times New Roman" w:hAnsi="Tahoma" w:cs="Tahoma"/>
          <w:color w:val="454545"/>
          <w:sz w:val="21"/>
          <w:szCs w:val="21"/>
        </w:rPr>
      </w:pPr>
      <w:r w:rsidRPr="00801803">
        <w:rPr>
          <w:rFonts w:ascii="Tahoma" w:eastAsia="Times New Roman" w:hAnsi="Tahoma" w:cs="Tahoma"/>
          <w:b/>
          <w:bCs/>
          <w:color w:val="454545"/>
          <w:sz w:val="21"/>
          <w:szCs w:val="21"/>
        </w:rPr>
        <w:t xml:space="preserve">4 </w:t>
      </w:r>
      <w:r w:rsidRPr="00801803">
        <w:rPr>
          <w:rFonts w:ascii="宋体" w:eastAsia="宋体" w:hAnsi="宋体" w:cs="宋体" w:hint="eastAsia"/>
          <w:b/>
          <w:bCs/>
          <w:color w:val="454545"/>
          <w:sz w:val="21"/>
          <w:szCs w:val="21"/>
        </w:rPr>
        <w:t>实施计</w:t>
      </w:r>
      <w:r w:rsidRPr="00801803">
        <w:rPr>
          <w:rFonts w:ascii="宋体" w:eastAsia="宋体" w:hAnsi="宋体" w:cs="宋体"/>
          <w:b/>
          <w:bCs/>
          <w:color w:val="454545"/>
          <w:sz w:val="21"/>
          <w:szCs w:val="21"/>
        </w:rPr>
        <w:t>划</w:t>
      </w:r>
    </w:p>
    <w:p w:rsidR="00801803" w:rsidRPr="00801803" w:rsidRDefault="00801803" w:rsidP="00801803">
      <w:pPr>
        <w:shd w:val="clear" w:color="auto" w:fill="FFFFFF"/>
        <w:spacing w:after="0" w:line="315" w:lineRule="atLeast"/>
        <w:rPr>
          <w:rFonts w:ascii="Tahoma" w:eastAsia="Times New Roman" w:hAnsi="Tahoma" w:cs="Tahoma"/>
          <w:color w:val="454545"/>
          <w:sz w:val="21"/>
          <w:szCs w:val="21"/>
        </w:rPr>
      </w:pPr>
      <w:r w:rsidRPr="00801803">
        <w:rPr>
          <w:rFonts w:ascii="Tahoma" w:eastAsia="Times New Roman" w:hAnsi="Tahoma" w:cs="Tahoma"/>
          <w:color w:val="454545"/>
          <w:sz w:val="21"/>
          <w:szCs w:val="21"/>
        </w:rPr>
        <w:t xml:space="preserve">4.1 </w:t>
      </w:r>
      <w:r w:rsidRPr="00801803">
        <w:rPr>
          <w:rFonts w:ascii="宋体" w:eastAsia="宋体" w:hAnsi="宋体" w:cs="宋体" w:hint="eastAsia"/>
          <w:color w:val="454545"/>
          <w:sz w:val="21"/>
          <w:szCs w:val="21"/>
        </w:rPr>
        <w:t>风险评估及对策</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识别或预估项目进行过程中可能出现的风险。应该分析风险出现的可能性（概率）、造成的影响、根据影响应该采取的对策，采取的措施。风险识别包括识别内在风险及外在风险。内在风险是指项目工作组能加以控制和影响的风险，如人事任免和成本估计等。外在风险指超出项目工作组等控制力和影响力之外的风险，如市场转向或政府行为等</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风险的对策包括：避免：排除特定危胁往往靠排除危险起源；减缓：减少风险事件的预期资金投入来减低风险发生的概率，以及减少风险事件的风险系数；吸纳：接受一切后果，可以是积极的（如制定预防性计划来防备风险事件的发生），也可以是消极的（如某些费用超支则接受低于预期的利润）。</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对于软件开发项目而言，在分析、识别和管理风险上投入足够的时间和人力可以使项目进展过程更加平稳，提高项目跟踪和控制的能力，由于在问题发生之前已经做了周密计划，因而对项目的成功产生更加充分的信心。</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软件开发项目常见预估的风险：</w:t>
      </w:r>
      <w:r w:rsidRPr="00801803">
        <w:rPr>
          <w:rFonts w:ascii="Tahoma" w:eastAsia="Times New Roman" w:hAnsi="Tahoma" w:cs="Tahoma"/>
          <w:color w:val="454545"/>
          <w:sz w:val="21"/>
          <w:szCs w:val="21"/>
        </w:rPr>
        <w:br/>
        <w:t xml:space="preserve">1) </w:t>
      </w:r>
      <w:r w:rsidRPr="00801803">
        <w:rPr>
          <w:rFonts w:ascii="宋体" w:eastAsia="宋体" w:hAnsi="宋体" w:cs="宋体" w:hint="eastAsia"/>
          <w:color w:val="454545"/>
          <w:sz w:val="21"/>
          <w:szCs w:val="21"/>
        </w:rPr>
        <w:t>工程／规模／进度上的风险</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规模大，规模估算不精确甚至误差很大；就规模而言，用户要求交付期、费用很紧；预料外的工作</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测试未完时的现场对应等</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w:t>
      </w:r>
      <w:r w:rsidRPr="00801803">
        <w:rPr>
          <w:rFonts w:ascii="Tahoma" w:eastAsia="Times New Roman" w:hAnsi="Tahoma" w:cs="Tahoma"/>
          <w:color w:val="454545"/>
          <w:sz w:val="21"/>
          <w:szCs w:val="21"/>
        </w:rPr>
        <w:br/>
        <w:t xml:space="preserve">2) </w:t>
      </w:r>
      <w:r w:rsidRPr="00801803">
        <w:rPr>
          <w:rFonts w:ascii="宋体" w:eastAsia="宋体" w:hAnsi="宋体" w:cs="宋体" w:hint="eastAsia"/>
          <w:color w:val="454545"/>
          <w:sz w:val="21"/>
          <w:szCs w:val="21"/>
        </w:rPr>
        <w:t>技术上的风险</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使用新的开发技术、新设备等，或是新的应用组合，没有经验；是新的行业或业务，没有经验；性能上的要求很严；</w:t>
      </w:r>
      <w:r w:rsidRPr="00801803">
        <w:rPr>
          <w:rFonts w:ascii="Tahoma" w:eastAsia="Times New Roman" w:hAnsi="Tahoma" w:cs="Tahoma"/>
          <w:color w:val="454545"/>
          <w:sz w:val="21"/>
          <w:szCs w:val="21"/>
        </w:rPr>
        <w:br/>
        <w:t xml:space="preserve">3) </w:t>
      </w:r>
      <w:r w:rsidRPr="00801803">
        <w:rPr>
          <w:rFonts w:ascii="宋体" w:eastAsia="宋体" w:hAnsi="宋体" w:cs="宋体" w:hint="eastAsia"/>
          <w:color w:val="454545"/>
          <w:sz w:val="21"/>
          <w:szCs w:val="21"/>
        </w:rPr>
        <w:t>用户体制上的问题</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lastRenderedPageBreak/>
        <w:t>用户管理不严，恐怕功能决定、验收不能顺利地完成（或者出现了延迟）；或者恐怕功能会多次变更；与用户分担开发，恐怕工程会拖延（或者出现了延迟）；用户或其他相关单位承担的工作有可能延误；</w:t>
      </w:r>
      <w:r w:rsidRPr="00801803">
        <w:rPr>
          <w:rFonts w:ascii="Tahoma" w:eastAsia="Times New Roman" w:hAnsi="Tahoma" w:cs="Tahoma"/>
          <w:color w:val="454545"/>
          <w:sz w:val="21"/>
          <w:szCs w:val="21"/>
        </w:rPr>
        <w:br/>
        <w:t xml:space="preserve">4) </w:t>
      </w:r>
      <w:r w:rsidRPr="00801803">
        <w:rPr>
          <w:rFonts w:ascii="宋体" w:eastAsia="宋体" w:hAnsi="宋体" w:cs="宋体" w:hint="eastAsia"/>
          <w:color w:val="454545"/>
          <w:sz w:val="21"/>
          <w:szCs w:val="21"/>
        </w:rPr>
        <w:t>其它：应该包含此处没有、但据推测有风险的项目。</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4.2 </w:t>
      </w:r>
      <w:r w:rsidRPr="00801803">
        <w:rPr>
          <w:rFonts w:ascii="宋体" w:eastAsia="宋体" w:hAnsi="宋体" w:cs="宋体" w:hint="eastAsia"/>
          <w:color w:val="454545"/>
          <w:sz w:val="21"/>
          <w:szCs w:val="21"/>
        </w:rPr>
        <w:t>工作流程</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说明项目采用什么样的工作流程进行。如瀑布法工作流程，原型法工作流程、螺旋型工作流程、迭代法工作流程，也可以是自己创建的工作流程。不同的流程将影响后面的工作计划的制定。必要时画出本项目采用的工作流程图及适当的文字说明。</w:t>
      </w:r>
      <w:r w:rsidRPr="00801803">
        <w:rPr>
          <w:rFonts w:ascii="Tahoma" w:eastAsia="Times New Roman" w:hAnsi="Tahoma" w:cs="Tahoma"/>
          <w:color w:val="454545"/>
          <w:sz w:val="21"/>
          <w:szCs w:val="21"/>
        </w:rPr>
        <w:br/>
        <w:t xml:space="preserve">4.3 </w:t>
      </w:r>
      <w:r w:rsidRPr="00801803">
        <w:rPr>
          <w:rFonts w:ascii="宋体" w:eastAsia="宋体" w:hAnsi="宋体" w:cs="宋体" w:hint="eastAsia"/>
          <w:color w:val="454545"/>
          <w:sz w:val="21"/>
          <w:szCs w:val="21"/>
        </w:rPr>
        <w:t>总体进度计划</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这里所说的总体进度计划为高层计划。作为补充，应当分阶段制定项目的阶段计划，这些阶段计划不在这份文档中，当要以这份总体计划为依据。</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总体进度计划要依据确定的项目规模，列表项目阶段划分、阶段进度安排及每阶段应提交的阶段成果，在阶段时间安排中要考虑项目阶段成果完成、提交评审、修改的时间。</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对于项目计划、项目准备、需求调研、需求分析、构架设计或概要设计、编码实现、测试、移交、内部培训、用户培训、安装部署、试运行、验收等工作，给出每项工作任务的预定开始日期、完成日期及所需的资源，规定各项工作任务完成的先后顺序以及表征每项工作任务完成的标志性事件（里程碑）。</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例</w:t>
      </w:r>
      <w:r w:rsidRPr="00801803">
        <w:rPr>
          <w:rFonts w:ascii="宋体" w:eastAsia="宋体" w:hAnsi="宋体" w:cs="宋体"/>
          <w:color w:val="454545"/>
          <w:sz w:val="21"/>
          <w:szCs w:val="21"/>
        </w:rPr>
        <w:t>如</w:t>
      </w:r>
    </w:p>
    <w:p w:rsidR="00801803" w:rsidRPr="00801803" w:rsidRDefault="00801803" w:rsidP="00801803">
      <w:pPr>
        <w:shd w:val="clear" w:color="auto" w:fill="FFFFFF"/>
        <w:spacing w:after="0" w:line="315" w:lineRule="atLeast"/>
        <w:rPr>
          <w:rFonts w:ascii="Tahoma" w:eastAsia="Times New Roman" w:hAnsi="Tahoma" w:cs="Tahoma"/>
          <w:color w:val="454545"/>
          <w:sz w:val="21"/>
          <w:szCs w:val="21"/>
        </w:rPr>
      </w:pPr>
      <w:r>
        <w:rPr>
          <w:rFonts w:ascii="Tahoma" w:eastAsia="Times New Roman" w:hAnsi="Tahoma" w:cs="Tahoma"/>
          <w:noProof/>
          <w:color w:val="454545"/>
          <w:sz w:val="21"/>
          <w:szCs w:val="21"/>
        </w:rPr>
        <w:drawing>
          <wp:inline distT="0" distB="0" distL="0" distR="0">
            <wp:extent cx="5589905" cy="1492250"/>
            <wp:effectExtent l="0" t="0" r="0" b="0"/>
            <wp:docPr id="1" name="Picture 1" descr="http://www.mypm.net/articles/pictures/200562132833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ypm.net/articles/pictures/200562132833325.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9905" cy="1492250"/>
                    </a:xfrm>
                    <a:prstGeom prst="rect">
                      <a:avLst/>
                    </a:prstGeom>
                    <a:noFill/>
                    <a:ln>
                      <a:noFill/>
                    </a:ln>
                  </pic:spPr>
                </pic:pic>
              </a:graphicData>
            </a:graphic>
          </wp:inline>
        </w:drawing>
      </w:r>
    </w:p>
    <w:p w:rsidR="00801803" w:rsidRPr="00801803" w:rsidRDefault="00801803" w:rsidP="00801803">
      <w:pPr>
        <w:shd w:val="clear" w:color="auto" w:fill="FFFFFF"/>
        <w:spacing w:after="0" w:line="315" w:lineRule="atLeast"/>
        <w:rPr>
          <w:rFonts w:ascii="Tahoma" w:eastAsia="Times New Roman" w:hAnsi="Tahoma" w:cs="Tahoma"/>
          <w:color w:val="454545"/>
          <w:sz w:val="21"/>
          <w:szCs w:val="21"/>
        </w:rPr>
      </w:pPr>
      <w:r w:rsidRPr="00801803">
        <w:rPr>
          <w:rFonts w:ascii="宋体" w:eastAsia="宋体" w:hAnsi="宋体" w:cs="宋体" w:hint="eastAsia"/>
          <w:color w:val="454545"/>
          <w:sz w:val="21"/>
          <w:szCs w:val="21"/>
        </w:rPr>
        <w:t>需求评</w:t>
      </w:r>
      <w:r w:rsidRPr="00801803">
        <w:rPr>
          <w:rFonts w:ascii="宋体" w:eastAsia="宋体" w:hAnsi="宋体" w:cs="宋体"/>
          <w:color w:val="454545"/>
          <w:sz w:val="21"/>
          <w:szCs w:val="21"/>
        </w:rPr>
        <w:t>审</w:t>
      </w:r>
    </w:p>
    <w:p w:rsidR="00801803" w:rsidRPr="00801803" w:rsidRDefault="00801803" w:rsidP="00801803">
      <w:pPr>
        <w:shd w:val="clear" w:color="auto" w:fill="FFFFFF"/>
        <w:spacing w:after="0" w:line="315" w:lineRule="atLeast"/>
        <w:rPr>
          <w:rFonts w:ascii="Tahoma" w:eastAsia="Times New Roman" w:hAnsi="Tahoma" w:cs="Tahoma"/>
          <w:color w:val="454545"/>
          <w:sz w:val="21"/>
          <w:szCs w:val="21"/>
        </w:rPr>
      </w:pP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设计评审</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表格中检查点／里程碑等阶段划分为举例，实际作业阶段划分、阶段成果等请根据项目需要确定。</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制定软件项目进度计划可以使用一些专门的工具，最常用的是</w:t>
      </w:r>
      <w:r w:rsidRPr="00801803">
        <w:rPr>
          <w:rFonts w:ascii="Tahoma" w:eastAsia="Times New Roman" w:hAnsi="Tahoma" w:cs="Tahoma"/>
          <w:color w:val="454545"/>
          <w:sz w:val="21"/>
          <w:szCs w:val="21"/>
        </w:rPr>
        <w:t>Microsoft</w:t>
      </w:r>
      <w:r w:rsidRPr="00801803">
        <w:rPr>
          <w:rFonts w:ascii="宋体" w:eastAsia="宋体" w:hAnsi="宋体" w:cs="宋体" w:hint="eastAsia"/>
          <w:color w:val="454545"/>
          <w:sz w:val="21"/>
          <w:szCs w:val="21"/>
        </w:rPr>
        <w:t>的</w:t>
      </w:r>
      <w:r w:rsidRPr="00801803">
        <w:rPr>
          <w:rFonts w:ascii="Tahoma" w:eastAsia="Times New Roman" w:hAnsi="Tahoma" w:cs="Tahoma"/>
          <w:color w:val="454545"/>
          <w:sz w:val="21"/>
          <w:szCs w:val="21"/>
        </w:rPr>
        <w:t>Project</w:t>
      </w:r>
      <w:r w:rsidRPr="00801803">
        <w:rPr>
          <w:rFonts w:ascii="宋体" w:eastAsia="宋体" w:hAnsi="宋体" w:cs="宋体" w:hint="eastAsia"/>
          <w:color w:val="454545"/>
          <w:sz w:val="21"/>
          <w:szCs w:val="21"/>
        </w:rPr>
        <w:t>作为辅助工具，功能比较强大，比较适合于规模较大的项目，但无法完全代替项目计划书，特别是一些主要由文字来说明的部分。小规模的项目可简便地使用</w:t>
      </w:r>
      <w:r w:rsidRPr="00801803">
        <w:rPr>
          <w:rFonts w:ascii="Tahoma" w:eastAsia="Times New Roman" w:hAnsi="Tahoma" w:cs="Tahoma"/>
          <w:color w:val="454545"/>
          <w:sz w:val="21"/>
          <w:szCs w:val="21"/>
        </w:rPr>
        <w:t>EXCEL</w:t>
      </w:r>
      <w:r w:rsidRPr="00801803">
        <w:rPr>
          <w:rFonts w:ascii="宋体" w:eastAsia="宋体" w:hAnsi="宋体" w:cs="宋体" w:hint="eastAsia"/>
          <w:color w:val="454545"/>
          <w:sz w:val="21"/>
          <w:szCs w:val="21"/>
        </w:rPr>
        <w:t>作为辅助工具。关于如何使用这些工具不在此作详细说明。</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制定软件项目进度计划应当考虑以下一些因素</w:t>
      </w:r>
      <w:r w:rsidRPr="00801803">
        <w:rPr>
          <w:rFonts w:ascii="Tahoma" w:eastAsia="Times New Roman" w:hAnsi="Tahoma" w:cs="Tahoma"/>
          <w:color w:val="454545"/>
          <w:sz w:val="21"/>
          <w:szCs w:val="21"/>
        </w:rPr>
        <w:t>:</w:t>
      </w:r>
      <w:r w:rsidRPr="00801803">
        <w:rPr>
          <w:rFonts w:ascii="Tahoma" w:eastAsia="Times New Roman" w:hAnsi="Tahoma" w:cs="Tahoma"/>
          <w:color w:val="454545"/>
          <w:sz w:val="21"/>
          <w:szCs w:val="21"/>
        </w:rPr>
        <w:br/>
        <w:t>1</w:t>
      </w:r>
      <w:r w:rsidRPr="00801803">
        <w:rPr>
          <w:rFonts w:ascii="宋体" w:eastAsia="宋体" w:hAnsi="宋体" w:cs="宋体" w:hint="eastAsia"/>
          <w:color w:val="454545"/>
          <w:sz w:val="21"/>
          <w:szCs w:val="21"/>
        </w:rPr>
        <w:t>）对于系统需求和项目目标的掌握程度。如开始时对于系统需求和项目目标只有比较数的了解，就只能制定出比较粗的进度计划，等到需求阶段或设计阶段结束，就应该进一步细化进度计划。</w:t>
      </w:r>
      <w:r w:rsidRPr="00801803">
        <w:rPr>
          <w:rFonts w:ascii="Tahoma" w:eastAsia="Times New Roman" w:hAnsi="Tahoma" w:cs="Tahoma"/>
          <w:color w:val="454545"/>
          <w:sz w:val="21"/>
          <w:szCs w:val="21"/>
        </w:rPr>
        <w:br/>
        <w:t>2</w:t>
      </w:r>
      <w:r w:rsidRPr="00801803">
        <w:rPr>
          <w:rFonts w:ascii="宋体" w:eastAsia="宋体" w:hAnsi="宋体" w:cs="宋体" w:hint="eastAsia"/>
          <w:color w:val="454545"/>
          <w:sz w:val="21"/>
          <w:szCs w:val="21"/>
        </w:rPr>
        <w:t>）软件系统规模和项目规模，这两个不是一个概念。软件系统规模往往是从功能点的估算或其他估算方式得来的，而项目规模还要考虑对文档数量与质量的要求，使用的开发工具、新技术、多少复用、沟通的方便程度、客户方的情况、需要遵守的标准规范等等等等。例如，完成一个大型的系统，在一</w:t>
      </w:r>
      <w:r w:rsidRPr="00801803">
        <w:rPr>
          <w:rFonts w:ascii="宋体" w:eastAsia="宋体" w:hAnsi="宋体" w:cs="宋体" w:hint="eastAsia"/>
          <w:color w:val="454545"/>
          <w:sz w:val="21"/>
          <w:szCs w:val="21"/>
        </w:rPr>
        <w:lastRenderedPageBreak/>
        <w:t>定的时间内一个人或几个人的智力和体力是承受不了的。由于软件是逻辑、智力产品，盲目增加软件开发人员并不能成比例地提高软件开发能力。相反，随着人员数量的增加，人员的组织、协调、通信、培训和管理方面的问题将更为严重。</w:t>
      </w:r>
      <w:r w:rsidRPr="00801803">
        <w:rPr>
          <w:rFonts w:ascii="Tahoma" w:eastAsia="Times New Roman" w:hAnsi="Tahoma" w:cs="Tahoma"/>
          <w:color w:val="454545"/>
          <w:sz w:val="21"/>
          <w:szCs w:val="21"/>
        </w:rPr>
        <w:br/>
        <w:t>3</w:t>
      </w:r>
      <w:r w:rsidRPr="00801803">
        <w:rPr>
          <w:rFonts w:ascii="宋体" w:eastAsia="宋体" w:hAnsi="宋体" w:cs="宋体" w:hint="eastAsia"/>
          <w:color w:val="454545"/>
          <w:sz w:val="21"/>
          <w:szCs w:val="21"/>
        </w:rPr>
        <w:t>）软件系统复杂程度和项目复杂程度：和软件系统规模和项目规模一样，软件系统的复杂程度主要是考虑软件系统本身的功能、架构的复杂程度，而项目的复杂程度主要是指项目团队成员的构成、项目任务的复杂程度、项目干系人的复杂程度、需求调研的难易程度，多项目情况下资源保障的情况，等等等等。软件系统的规模与软件系统的复杂程度未必是成比例的关系；同样项目的规模与项目的复杂程度未必是成比例的关系。</w:t>
      </w:r>
      <w:r w:rsidRPr="00801803">
        <w:rPr>
          <w:rFonts w:ascii="Tahoma" w:eastAsia="Times New Roman" w:hAnsi="Tahoma" w:cs="Tahoma"/>
          <w:color w:val="454545"/>
          <w:sz w:val="21"/>
          <w:szCs w:val="21"/>
        </w:rPr>
        <w:br/>
        <w:t>4</w:t>
      </w:r>
      <w:r w:rsidRPr="00801803">
        <w:rPr>
          <w:rFonts w:ascii="宋体" w:eastAsia="宋体" w:hAnsi="宋体" w:cs="宋体" w:hint="eastAsia"/>
          <w:color w:val="454545"/>
          <w:sz w:val="21"/>
          <w:szCs w:val="21"/>
        </w:rPr>
        <w:t>）项目的工期要求，就是项目的紧急程度。有些项目规模大，却因为与顾客签订了合同，或者为了抢先占领市场，工期压缩得很紧，这时就要考虑如何更好地合理安排进度，多增加人选多采用加班的方式是一种万不得已的选择。增加人选除了增加人的成本外必定会增加沟通的成本（熟悉项目任务所需要的时间）；加班如果处理不好会造成情绪上的问题，也可能会因为过于忙碌而无法顾及质量，造成质量的下滑。</w:t>
      </w:r>
      <w:r w:rsidRPr="00801803">
        <w:rPr>
          <w:rFonts w:ascii="Tahoma" w:eastAsia="Times New Roman" w:hAnsi="Tahoma" w:cs="Tahoma"/>
          <w:color w:val="454545"/>
          <w:sz w:val="21"/>
          <w:szCs w:val="21"/>
        </w:rPr>
        <w:br/>
        <w:t>5</w:t>
      </w:r>
      <w:r w:rsidRPr="00801803">
        <w:rPr>
          <w:rFonts w:ascii="宋体" w:eastAsia="宋体" w:hAnsi="宋体" w:cs="宋体" w:hint="eastAsia"/>
          <w:color w:val="454545"/>
          <w:sz w:val="21"/>
          <w:szCs w:val="21"/>
        </w:rPr>
        <w:t>）项目成员的能力。这些能力包括项目经理的管理能力，系统分析员的分析能力、系统设计人员的设计能力、程序员的编码能力、测试人员的测试能力，以及企业或项目团队激发出这些能力的能力。从另外一个角度看还有总体上对客户行业业务的熟悉程度；对于建模工具、开发工具、测试工具等技术的掌握程度；企业内部对行业业务知识和主要技术的知识积累。</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4.4 </w:t>
      </w:r>
      <w:r w:rsidRPr="00801803">
        <w:rPr>
          <w:rFonts w:ascii="宋体" w:eastAsia="宋体" w:hAnsi="宋体" w:cs="宋体" w:hint="eastAsia"/>
          <w:color w:val="454545"/>
          <w:sz w:val="21"/>
          <w:szCs w:val="21"/>
        </w:rPr>
        <w:t>项目控制计划</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4.4.1 </w:t>
      </w:r>
      <w:r w:rsidRPr="00801803">
        <w:rPr>
          <w:rFonts w:ascii="宋体" w:eastAsia="宋体" w:hAnsi="宋体" w:cs="宋体" w:hint="eastAsia"/>
          <w:color w:val="454545"/>
          <w:sz w:val="21"/>
          <w:szCs w:val="21"/>
        </w:rPr>
        <w:t>质量保证计划</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执行质量评审活动，对过程质量进行控制。规模较大的项目应当单独编写《软件开发项目质量计划》。根据</w:t>
      </w:r>
      <w:r w:rsidRPr="00801803">
        <w:rPr>
          <w:rFonts w:ascii="Tahoma" w:eastAsia="Times New Roman" w:hAnsi="Tahoma" w:cs="Tahoma"/>
          <w:color w:val="454545"/>
          <w:sz w:val="21"/>
          <w:szCs w:val="21"/>
        </w:rPr>
        <w:t xml:space="preserve">GB/T 12504 </w:t>
      </w:r>
      <w:r w:rsidRPr="00801803">
        <w:rPr>
          <w:rFonts w:ascii="宋体" w:eastAsia="宋体" w:hAnsi="宋体" w:cs="宋体" w:hint="eastAsia"/>
          <w:color w:val="454545"/>
          <w:sz w:val="21"/>
          <w:szCs w:val="21"/>
        </w:rPr>
        <w:t>计算机软件质量保证计划规范，内容包括：</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引言（本章节包括质量计划的目的、定义、参考资料）</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管理（描述负责软件质量管理的机构、任务及其相关的职责）</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文档（列出在该软件的开发、验证与确认以及使用与维护等阶段中需要编制的文档，并描述对文档进行评审与检查的准则）</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标准、条例和约定（列出软件开发过程中要用到的标准、条例和约定，并列出监督和保证执行的措施）</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评审和检查（规定所要进行的技术和管理两个方面的评审和检查工作，并编制或引用有关的评审和检查规程，以及通过与否的技术准则。至少要进行软件需求评审、概要设计评审、软件验证与确认评审、软件系统功能检查、程序和文档物理检查）</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软件配置管理（编制有关配置管理条款，或在</w:t>
      </w:r>
      <w:r w:rsidRPr="00801803">
        <w:rPr>
          <w:rFonts w:ascii="Tahoma" w:eastAsia="Times New Roman" w:hAnsi="Tahoma" w:cs="Tahoma"/>
          <w:color w:val="454545"/>
          <w:sz w:val="21"/>
          <w:szCs w:val="21"/>
        </w:rPr>
        <w:t xml:space="preserve">“4.4.4 </w:t>
      </w:r>
      <w:r w:rsidRPr="00801803">
        <w:rPr>
          <w:rFonts w:ascii="宋体" w:eastAsia="宋体" w:hAnsi="宋体" w:cs="宋体" w:hint="eastAsia"/>
          <w:color w:val="454545"/>
          <w:sz w:val="21"/>
          <w:szCs w:val="21"/>
        </w:rPr>
        <w:t>配置管理计划</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中说明，或引用按照《</w:t>
      </w:r>
      <w:r w:rsidRPr="00801803">
        <w:rPr>
          <w:rFonts w:ascii="Tahoma" w:eastAsia="Times New Roman" w:hAnsi="Tahoma" w:cs="Tahoma"/>
          <w:color w:val="454545"/>
          <w:sz w:val="21"/>
          <w:szCs w:val="21"/>
        </w:rPr>
        <w:t xml:space="preserve">GB/T 12505 </w:t>
      </w:r>
      <w:r w:rsidRPr="00801803">
        <w:rPr>
          <w:rFonts w:ascii="宋体" w:eastAsia="宋体" w:hAnsi="宋体" w:cs="宋体" w:hint="eastAsia"/>
          <w:color w:val="454545"/>
          <w:sz w:val="21"/>
          <w:szCs w:val="21"/>
        </w:rPr>
        <w:t>计算机软件配置管理计划规范》单独制定的文档）</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工具、技术和方法（指明用于支持特定软件项目质量管理工作的工具、技术和方法，指出它们的目的和用途）</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媒体控制（说明保护计算机程序物理媒体的方法和设施，以免非法存取、意外损坏或自然老化）</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对供货单位的控制（供货单位包括项目承办单位、软件销售单位、软件开发单位。规定对这些供货单位进行控制的规程，从而保证项目承办单位从软件销售单位购买的、其他开发单位开发的或从开发单位现存软件库中选用的软件能满足规定的需求。）</w:t>
      </w:r>
      <w:r w:rsidRPr="00801803">
        <w:rPr>
          <w:rFonts w:ascii="Tahoma" w:eastAsia="Times New Roman" w:hAnsi="Tahoma" w:cs="Tahoma"/>
          <w:color w:val="454545"/>
          <w:sz w:val="21"/>
          <w:szCs w:val="21"/>
        </w:rPr>
        <w:br/>
        <w:t>l</w:t>
      </w:r>
      <w:r w:rsidRPr="00801803">
        <w:rPr>
          <w:rFonts w:ascii="宋体" w:eastAsia="宋体" w:hAnsi="宋体" w:cs="宋体" w:hint="eastAsia"/>
          <w:color w:val="454545"/>
          <w:sz w:val="21"/>
          <w:szCs w:val="21"/>
        </w:rPr>
        <w:t>记录的收集、维护和保存（指明需要保存的软件质量保证活动的记录，并指出用于汇总、保护和维护这些记录的方法和设施，并指明要保存的期限）</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lastRenderedPageBreak/>
        <w:t xml:space="preserve">4.4.2 </w:t>
      </w:r>
      <w:r w:rsidRPr="00801803">
        <w:rPr>
          <w:rFonts w:ascii="宋体" w:eastAsia="宋体" w:hAnsi="宋体" w:cs="宋体" w:hint="eastAsia"/>
          <w:color w:val="454545"/>
          <w:sz w:val="21"/>
          <w:szCs w:val="21"/>
        </w:rPr>
        <w:t>进度控制计划</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（可直接引用以下描述或根据项目情况制定本节内容）</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本项目的进度监控执行本企业《项目管理规范》，由本企业过程控制部门如质量管理部统一进行监控，并保留在监控过程中产生的日常检查记录。</w:t>
      </w:r>
      <w:r w:rsidRPr="00801803">
        <w:rPr>
          <w:rFonts w:ascii="Tahoma" w:eastAsia="Times New Roman" w:hAnsi="Tahoma" w:cs="Tahoma"/>
          <w:color w:val="454545"/>
          <w:sz w:val="21"/>
          <w:szCs w:val="21"/>
        </w:rPr>
        <w:br/>
        <w:t xml:space="preserve">4.4.3 </w:t>
      </w:r>
      <w:r w:rsidRPr="00801803">
        <w:rPr>
          <w:rFonts w:ascii="宋体" w:eastAsia="宋体" w:hAnsi="宋体" w:cs="宋体" w:hint="eastAsia"/>
          <w:color w:val="454545"/>
          <w:sz w:val="21"/>
          <w:szCs w:val="21"/>
        </w:rPr>
        <w:t>预算监控计划</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说明如何检查项目预算的使用情况。根据项目情况需要制定。</w:t>
      </w:r>
      <w:r w:rsidRPr="00801803">
        <w:rPr>
          <w:rFonts w:ascii="Tahoma" w:eastAsia="Times New Roman" w:hAnsi="Tahoma" w:cs="Tahoma"/>
          <w:color w:val="454545"/>
          <w:sz w:val="21"/>
          <w:szCs w:val="21"/>
        </w:rPr>
        <w:br/>
        <w:t xml:space="preserve">4.4.4 </w:t>
      </w:r>
      <w:r w:rsidRPr="00801803">
        <w:rPr>
          <w:rFonts w:ascii="宋体" w:eastAsia="宋体" w:hAnsi="宋体" w:cs="宋体" w:hint="eastAsia"/>
          <w:color w:val="454545"/>
          <w:sz w:val="21"/>
          <w:szCs w:val="21"/>
        </w:rPr>
        <w:t>配置管理计划</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编制有关软件配置管理的条款，或引用按照</w:t>
      </w:r>
      <w:r w:rsidRPr="00801803">
        <w:rPr>
          <w:rFonts w:ascii="Tahoma" w:eastAsia="Times New Roman" w:hAnsi="Tahoma" w:cs="Tahoma"/>
          <w:color w:val="454545"/>
          <w:sz w:val="21"/>
          <w:szCs w:val="21"/>
        </w:rPr>
        <w:t>GB/T 12505</w:t>
      </w:r>
      <w:r w:rsidRPr="00801803">
        <w:rPr>
          <w:rFonts w:ascii="宋体" w:eastAsia="宋体" w:hAnsi="宋体" w:cs="宋体" w:hint="eastAsia"/>
          <w:color w:val="454545"/>
          <w:sz w:val="21"/>
          <w:szCs w:val="21"/>
        </w:rPr>
        <w:t>单独制订《配置管理计划》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根据《</w:t>
      </w:r>
      <w:r w:rsidRPr="00801803">
        <w:rPr>
          <w:rFonts w:ascii="Tahoma" w:eastAsia="Times New Roman" w:hAnsi="Tahoma" w:cs="Tahoma"/>
          <w:color w:val="454545"/>
          <w:sz w:val="21"/>
          <w:szCs w:val="21"/>
        </w:rPr>
        <w:t xml:space="preserve">GB/T 12505 </w:t>
      </w:r>
      <w:r w:rsidRPr="00801803">
        <w:rPr>
          <w:rFonts w:ascii="宋体" w:eastAsia="宋体" w:hAnsi="宋体" w:cs="宋体" w:hint="eastAsia"/>
          <w:color w:val="454545"/>
          <w:sz w:val="21"/>
          <w:szCs w:val="21"/>
        </w:rPr>
        <w:t>计算机软件配置管理计划规范》，软件配置管理计划内容如下：</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引言（本章节包括质量计划的目的、定义、参考资料）</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管理（描述负责软件配置管理的机构、任务、职责及其有关的接口控制。）</w:t>
      </w:r>
      <w:r w:rsidRPr="00801803">
        <w:rPr>
          <w:rFonts w:ascii="Tahoma" w:eastAsia="Times New Roman" w:hAnsi="Tahoma" w:cs="Tahoma"/>
          <w:color w:val="454545"/>
          <w:sz w:val="21"/>
          <w:szCs w:val="21"/>
        </w:rPr>
        <w:br/>
        <w:t>l</w:t>
      </w:r>
      <w:r w:rsidRPr="00801803">
        <w:rPr>
          <w:rFonts w:ascii="宋体" w:eastAsia="宋体" w:hAnsi="宋体" w:cs="宋体" w:hint="eastAsia"/>
          <w:color w:val="454545"/>
          <w:sz w:val="21"/>
          <w:szCs w:val="21"/>
        </w:rPr>
        <w:t>软件配置管理活动（描述配置标识、配置控制、配置状态记录与报告以及配置检查与评审等到四方面的软件配置管理活动的需求。）</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工具、技术和方法（指明为支持特定项目的软件配置管理所使用的软件工具、技术和方法，指明它们的目的，并在开发者所有权的范围内描述其用法）</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对供货单位的控制（供货单位是指软件销售单位、软件开发单位或软件子开发单位。必须规定对这些供货单位进行控制的管理规程，从而使从软件销售单位购买的、其他开发单位开发的或从开发单位现存软件库中选用的软件能满足规定的软件配置管理需求）</w:t>
      </w:r>
      <w:r w:rsidRPr="00801803">
        <w:rPr>
          <w:rFonts w:ascii="Tahoma" w:eastAsia="Times New Roman" w:hAnsi="Tahoma" w:cs="Tahoma"/>
          <w:color w:val="454545"/>
          <w:sz w:val="21"/>
          <w:szCs w:val="21"/>
        </w:rPr>
        <w:br/>
        <w:t xml:space="preserve">l </w:t>
      </w:r>
      <w:r w:rsidRPr="00801803">
        <w:rPr>
          <w:rFonts w:ascii="宋体" w:eastAsia="宋体" w:hAnsi="宋体" w:cs="宋体" w:hint="eastAsia"/>
          <w:color w:val="454545"/>
          <w:sz w:val="21"/>
          <w:szCs w:val="21"/>
        </w:rPr>
        <w:t>记录的收集、维护和保存（指明要保存的软件配置管理文档，指明用于汇总、保护和维护这些文档的方法和设施，并指明要保存的期限）</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Tahoma" w:eastAsia="Times New Roman" w:hAnsi="Tahoma" w:cs="Tahoma"/>
          <w:b/>
          <w:bCs/>
          <w:color w:val="454545"/>
          <w:sz w:val="21"/>
          <w:szCs w:val="21"/>
        </w:rPr>
        <w:t xml:space="preserve">5 </w:t>
      </w:r>
      <w:r w:rsidRPr="00801803">
        <w:rPr>
          <w:rFonts w:ascii="宋体" w:eastAsia="宋体" w:hAnsi="宋体" w:cs="宋体" w:hint="eastAsia"/>
          <w:b/>
          <w:bCs/>
          <w:color w:val="454545"/>
          <w:sz w:val="21"/>
          <w:szCs w:val="21"/>
        </w:rPr>
        <w:t>支持条件</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说明为了支持本项目的完成所需要的各种条件和设施。</w:t>
      </w:r>
      <w:r w:rsidRPr="00801803">
        <w:rPr>
          <w:rFonts w:ascii="Tahoma" w:eastAsia="Times New Roman" w:hAnsi="Tahoma" w:cs="Tahoma"/>
          <w:color w:val="454545"/>
          <w:sz w:val="21"/>
          <w:szCs w:val="21"/>
        </w:rPr>
        <w:br/>
        <w:t xml:space="preserve">5.1 </w:t>
      </w:r>
      <w:r w:rsidRPr="00801803">
        <w:rPr>
          <w:rFonts w:ascii="宋体" w:eastAsia="宋体" w:hAnsi="宋体" w:cs="宋体" w:hint="eastAsia"/>
          <w:color w:val="454545"/>
          <w:sz w:val="21"/>
          <w:szCs w:val="21"/>
        </w:rPr>
        <w:t>内部支持</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逐项列出项目每阶段的支持需求（含人员、设备、软件、培训等）及其时间要求和用途。</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例如，设备、软件支持包括客户机、服务器、网络环境、外设、通讯设备、开发工具、操作系统、数据库管理系统、测试环境，逐项列出有关到货日期、使用时间的要求。</w:t>
      </w:r>
      <w:r w:rsidRPr="00801803">
        <w:rPr>
          <w:rFonts w:ascii="Tahoma" w:eastAsia="Times New Roman" w:hAnsi="Tahoma" w:cs="Tahoma"/>
          <w:color w:val="454545"/>
          <w:sz w:val="21"/>
          <w:szCs w:val="21"/>
        </w:rPr>
        <w:br/>
        <w:t xml:space="preserve">5.2 </w:t>
      </w:r>
      <w:r w:rsidRPr="00801803">
        <w:rPr>
          <w:rFonts w:ascii="宋体" w:eastAsia="宋体" w:hAnsi="宋体" w:cs="宋体" w:hint="eastAsia"/>
          <w:color w:val="454545"/>
          <w:sz w:val="21"/>
          <w:szCs w:val="21"/>
        </w:rPr>
        <w:t>客户支持</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列出对项目而言需由客户承担的工作、完成期限和验收标准，包括需由客户提供的条件及提供时间。</w:t>
      </w:r>
      <w:r w:rsidRPr="00801803">
        <w:rPr>
          <w:rFonts w:ascii="Tahoma" w:eastAsia="Times New Roman" w:hAnsi="Tahoma" w:cs="Tahoma"/>
          <w:color w:val="454545"/>
          <w:sz w:val="21"/>
          <w:szCs w:val="21"/>
        </w:rPr>
        <w:br/>
        <w:t xml:space="preserve">5.3 </w:t>
      </w:r>
      <w:r w:rsidRPr="00801803">
        <w:rPr>
          <w:rFonts w:ascii="宋体" w:eastAsia="宋体" w:hAnsi="宋体" w:cs="宋体" w:hint="eastAsia"/>
          <w:color w:val="454545"/>
          <w:sz w:val="21"/>
          <w:szCs w:val="21"/>
        </w:rPr>
        <w:t>外包（可选）</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列出需由外单位分合同承包者承担的工作、完成时间，包括需要由外单位提供的条件和提供的时间。</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r>
      <w:r w:rsidRPr="00801803">
        <w:rPr>
          <w:rFonts w:ascii="Tahoma" w:eastAsia="Times New Roman" w:hAnsi="Tahoma" w:cs="Tahoma"/>
          <w:b/>
          <w:bCs/>
          <w:color w:val="454545"/>
          <w:sz w:val="21"/>
          <w:szCs w:val="21"/>
        </w:rPr>
        <w:t xml:space="preserve">6 </w:t>
      </w:r>
      <w:r w:rsidRPr="00801803">
        <w:rPr>
          <w:rFonts w:ascii="宋体" w:eastAsia="宋体" w:hAnsi="宋体" w:cs="宋体" w:hint="eastAsia"/>
          <w:b/>
          <w:bCs/>
          <w:color w:val="454545"/>
          <w:sz w:val="21"/>
          <w:szCs w:val="21"/>
        </w:rPr>
        <w:t>预算</w:t>
      </w:r>
      <w:r w:rsidRPr="00801803">
        <w:rPr>
          <w:rFonts w:ascii="Tahoma" w:eastAsia="Times New Roman" w:hAnsi="Tahoma" w:cs="Tahoma"/>
          <w:color w:val="454545"/>
          <w:sz w:val="21"/>
          <w:szCs w:val="21"/>
        </w:rPr>
        <w:br/>
      </w:r>
      <w:r w:rsidRPr="00801803">
        <w:rPr>
          <w:rFonts w:ascii="Tahoma" w:eastAsia="Times New Roman" w:hAnsi="Tahoma" w:cs="Tahoma"/>
          <w:color w:val="454545"/>
          <w:sz w:val="21"/>
          <w:szCs w:val="21"/>
        </w:rPr>
        <w:br/>
        <w:t xml:space="preserve">6.1 </w:t>
      </w:r>
      <w:r w:rsidRPr="00801803">
        <w:rPr>
          <w:rFonts w:ascii="宋体" w:eastAsia="宋体" w:hAnsi="宋体" w:cs="宋体" w:hint="eastAsia"/>
          <w:color w:val="454545"/>
          <w:sz w:val="21"/>
          <w:szCs w:val="21"/>
        </w:rPr>
        <w:t>人员成本</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lastRenderedPageBreak/>
        <w:t>列出产品</w:t>
      </w:r>
      <w:r w:rsidRPr="00801803">
        <w:rPr>
          <w:rFonts w:ascii="Tahoma" w:eastAsia="Times New Roman" w:hAnsi="Tahoma" w:cs="Tahoma"/>
          <w:color w:val="454545"/>
          <w:sz w:val="21"/>
          <w:szCs w:val="21"/>
        </w:rPr>
        <w:t>/</w:t>
      </w:r>
      <w:r w:rsidRPr="00801803">
        <w:rPr>
          <w:rFonts w:ascii="宋体" w:eastAsia="宋体" w:hAnsi="宋体" w:cs="宋体" w:hint="eastAsia"/>
          <w:color w:val="454545"/>
          <w:sz w:val="21"/>
          <w:szCs w:val="21"/>
        </w:rPr>
        <w:t>项目团队每一个人的预计工作月数。</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列出完成本项目所需要的劳务（包括人员的数量和时间）</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劳务费一般包括工资、奖金、补贴、住房基金、退休养老金、医疗保险金</w:t>
      </w:r>
      <w:r w:rsidRPr="00801803">
        <w:rPr>
          <w:rFonts w:ascii="Tahoma" w:eastAsia="Times New Roman" w:hAnsi="Tahoma" w:cs="Tahoma"/>
          <w:color w:val="454545"/>
          <w:sz w:val="21"/>
          <w:szCs w:val="21"/>
        </w:rPr>
        <w:br/>
        <w:t xml:space="preserve">6.2 </w:t>
      </w:r>
      <w:r w:rsidRPr="00801803">
        <w:rPr>
          <w:rFonts w:ascii="宋体" w:eastAsia="宋体" w:hAnsi="宋体" w:cs="宋体" w:hint="eastAsia"/>
          <w:color w:val="454545"/>
          <w:sz w:val="21"/>
          <w:szCs w:val="21"/>
        </w:rPr>
        <w:t>设备成本</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设备成本包括：原材料费，设备购置及使用费</w:t>
      </w:r>
      <w:r w:rsidRPr="00801803">
        <w:rPr>
          <w:rFonts w:ascii="Tahoma" w:eastAsia="Times New Roman" w:hAnsi="Tahoma" w:cs="Tahoma"/>
          <w:color w:val="454545"/>
          <w:sz w:val="21"/>
          <w:szCs w:val="21"/>
        </w:rPr>
        <w:t> </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列出拟购置的设备及其配置和所需的经费</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列出拟购置的软件及其版本和所需的经费</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使用的现有设备及其使用时间</w:t>
      </w:r>
      <w:r w:rsidRPr="00801803">
        <w:rPr>
          <w:rFonts w:ascii="Tahoma" w:eastAsia="Times New Roman" w:hAnsi="Tahoma" w:cs="Tahoma"/>
          <w:color w:val="454545"/>
          <w:sz w:val="21"/>
          <w:szCs w:val="21"/>
        </w:rPr>
        <w:br/>
        <w:t xml:space="preserve">6.3 </w:t>
      </w:r>
      <w:r w:rsidRPr="00801803">
        <w:rPr>
          <w:rFonts w:ascii="宋体" w:eastAsia="宋体" w:hAnsi="宋体" w:cs="宋体" w:hint="eastAsia"/>
          <w:color w:val="454545"/>
          <w:sz w:val="21"/>
          <w:szCs w:val="21"/>
        </w:rPr>
        <w:t>其它经费预算</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列出完成本项目所需要的各项经费，包括差旅费、资料费、通行费、会议费、交通费、办公费、培训费、外包费等，包括：</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w:t>
      </w:r>
      <w:r w:rsidRPr="00801803">
        <w:rPr>
          <w:rFonts w:ascii="Tahoma" w:eastAsia="Times New Roman" w:hAnsi="Tahoma" w:cs="Tahoma"/>
          <w:color w:val="454545"/>
          <w:sz w:val="21"/>
          <w:szCs w:val="21"/>
        </w:rPr>
        <w:t>1</w:t>
      </w:r>
      <w:r w:rsidRPr="00801803">
        <w:rPr>
          <w:rFonts w:ascii="宋体" w:eastAsia="宋体" w:hAnsi="宋体" w:cs="宋体" w:hint="eastAsia"/>
          <w:color w:val="454545"/>
          <w:sz w:val="21"/>
          <w:szCs w:val="21"/>
        </w:rPr>
        <w:t>）差旅费（旅费、出租）（含补贴）</w:t>
      </w:r>
      <w:r w:rsidRPr="00801803">
        <w:rPr>
          <w:rFonts w:ascii="Tahoma" w:eastAsia="Times New Roman" w:hAnsi="Tahoma" w:cs="Tahoma"/>
          <w:color w:val="454545"/>
          <w:sz w:val="21"/>
          <w:szCs w:val="21"/>
        </w:rPr>
        <w:t> </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w:t>
      </w:r>
      <w:r w:rsidRPr="00801803">
        <w:rPr>
          <w:rFonts w:ascii="Tahoma" w:eastAsia="Times New Roman" w:hAnsi="Tahoma" w:cs="Tahoma"/>
          <w:color w:val="454545"/>
          <w:sz w:val="21"/>
          <w:szCs w:val="21"/>
        </w:rPr>
        <w:t>2</w:t>
      </w:r>
      <w:r w:rsidRPr="00801803">
        <w:rPr>
          <w:rFonts w:ascii="宋体" w:eastAsia="宋体" w:hAnsi="宋体" w:cs="宋体" w:hint="eastAsia"/>
          <w:color w:val="454545"/>
          <w:sz w:val="21"/>
          <w:szCs w:val="21"/>
        </w:rPr>
        <w:t>）资料费（图书费、资料费、复印费、出版费）</w:t>
      </w:r>
      <w:r w:rsidRPr="00801803">
        <w:rPr>
          <w:rFonts w:ascii="Tahoma" w:eastAsia="Times New Roman" w:hAnsi="Tahoma" w:cs="Tahoma"/>
          <w:color w:val="454545"/>
          <w:sz w:val="21"/>
          <w:szCs w:val="21"/>
        </w:rPr>
        <w:t> </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w:t>
      </w:r>
      <w:r w:rsidRPr="00801803">
        <w:rPr>
          <w:rFonts w:ascii="Tahoma" w:eastAsia="Times New Roman" w:hAnsi="Tahoma" w:cs="Tahoma"/>
          <w:color w:val="454545"/>
          <w:sz w:val="21"/>
          <w:szCs w:val="21"/>
        </w:rPr>
        <w:t>3</w:t>
      </w:r>
      <w:r w:rsidRPr="00801803">
        <w:rPr>
          <w:rFonts w:ascii="宋体" w:eastAsia="宋体" w:hAnsi="宋体" w:cs="宋体" w:hint="eastAsia"/>
          <w:color w:val="454545"/>
          <w:sz w:val="21"/>
          <w:szCs w:val="21"/>
        </w:rPr>
        <w:t>）通信费（市话长话费、移动通信费、上网费、邮资）</w:t>
      </w:r>
      <w:r w:rsidRPr="00801803">
        <w:rPr>
          <w:rFonts w:ascii="Tahoma" w:eastAsia="Times New Roman" w:hAnsi="Tahoma" w:cs="Tahoma"/>
          <w:color w:val="454545"/>
          <w:sz w:val="21"/>
          <w:szCs w:val="21"/>
        </w:rPr>
        <w:t> </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w:t>
      </w:r>
      <w:r w:rsidRPr="00801803">
        <w:rPr>
          <w:rFonts w:ascii="Tahoma" w:eastAsia="Times New Roman" w:hAnsi="Tahoma" w:cs="Tahoma"/>
          <w:color w:val="454545"/>
          <w:sz w:val="21"/>
          <w:szCs w:val="21"/>
        </w:rPr>
        <w:t>4</w:t>
      </w:r>
      <w:r w:rsidRPr="00801803">
        <w:rPr>
          <w:rFonts w:ascii="宋体" w:eastAsia="宋体" w:hAnsi="宋体" w:cs="宋体" w:hint="eastAsia"/>
          <w:color w:val="454545"/>
          <w:sz w:val="21"/>
          <w:szCs w:val="21"/>
        </w:rPr>
        <w:t>）会议费（鉴定费、评审会、研讨费、外事费等）</w:t>
      </w:r>
      <w:r w:rsidRPr="00801803">
        <w:rPr>
          <w:rFonts w:ascii="Tahoma" w:eastAsia="Times New Roman" w:hAnsi="Tahoma" w:cs="Tahoma"/>
          <w:color w:val="454545"/>
          <w:sz w:val="21"/>
          <w:szCs w:val="21"/>
        </w:rPr>
        <w:t> </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w:t>
      </w:r>
      <w:r w:rsidRPr="00801803">
        <w:rPr>
          <w:rFonts w:ascii="Tahoma" w:eastAsia="Times New Roman" w:hAnsi="Tahoma" w:cs="Tahoma"/>
          <w:color w:val="454545"/>
          <w:sz w:val="21"/>
          <w:szCs w:val="21"/>
        </w:rPr>
        <w:t>5</w:t>
      </w:r>
      <w:r w:rsidRPr="00801803">
        <w:rPr>
          <w:rFonts w:ascii="宋体" w:eastAsia="宋体" w:hAnsi="宋体" w:cs="宋体" w:hint="eastAsia"/>
          <w:color w:val="454545"/>
          <w:sz w:val="21"/>
          <w:szCs w:val="21"/>
        </w:rPr>
        <w:t>）办公费（购买办公用品）</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w:t>
      </w:r>
      <w:r w:rsidRPr="00801803">
        <w:rPr>
          <w:rFonts w:ascii="Tahoma" w:eastAsia="Times New Roman" w:hAnsi="Tahoma" w:cs="Tahoma"/>
          <w:color w:val="454545"/>
          <w:sz w:val="21"/>
          <w:szCs w:val="21"/>
        </w:rPr>
        <w:t>6</w:t>
      </w:r>
      <w:r w:rsidRPr="00801803">
        <w:rPr>
          <w:rFonts w:ascii="宋体" w:eastAsia="宋体" w:hAnsi="宋体" w:cs="宋体" w:hint="eastAsia"/>
          <w:color w:val="454545"/>
          <w:sz w:val="21"/>
          <w:szCs w:val="21"/>
        </w:rPr>
        <w:t>）协作费（业务协作招待费、项目团队加班伙食费）</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w:t>
      </w:r>
      <w:r w:rsidRPr="00801803">
        <w:rPr>
          <w:rFonts w:ascii="Tahoma" w:eastAsia="Times New Roman" w:hAnsi="Tahoma" w:cs="Tahoma"/>
          <w:color w:val="454545"/>
          <w:sz w:val="21"/>
          <w:szCs w:val="21"/>
        </w:rPr>
        <w:t>7</w:t>
      </w:r>
      <w:r w:rsidRPr="00801803">
        <w:rPr>
          <w:rFonts w:ascii="宋体" w:eastAsia="宋体" w:hAnsi="宋体" w:cs="宋体" w:hint="eastAsia"/>
          <w:color w:val="454545"/>
          <w:sz w:val="21"/>
          <w:szCs w:val="21"/>
        </w:rPr>
        <w:t>）培训费（培训资料编写费、资料印刷费、产地费、设备费）</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其他（检测、外加工费、维修费、消耗品、低易品、茶话会等）</w:t>
      </w:r>
      <w:r w:rsidRPr="00801803">
        <w:rPr>
          <w:rFonts w:ascii="Tahoma" w:eastAsia="Times New Roman" w:hAnsi="Tahoma" w:cs="Tahoma"/>
          <w:color w:val="454545"/>
          <w:sz w:val="21"/>
          <w:szCs w:val="21"/>
        </w:rPr>
        <w:br/>
        <w:t xml:space="preserve">6.4 </w:t>
      </w:r>
      <w:r w:rsidRPr="00801803">
        <w:rPr>
          <w:rFonts w:ascii="宋体" w:eastAsia="宋体" w:hAnsi="宋体" w:cs="宋体" w:hint="eastAsia"/>
          <w:color w:val="454545"/>
          <w:sz w:val="21"/>
          <w:szCs w:val="21"/>
        </w:rPr>
        <w:t>项目合计经费预算</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列出完成本项目需要的所有经费预算（上述各项费用之和）。</w:t>
      </w:r>
      <w:r w:rsidRPr="00801803">
        <w:rPr>
          <w:rFonts w:ascii="Tahoma" w:eastAsia="Times New Roman" w:hAnsi="Tahoma" w:cs="Tahoma"/>
          <w:color w:val="454545"/>
          <w:sz w:val="21"/>
          <w:szCs w:val="21"/>
        </w:rPr>
        <w:br/>
        <w:t xml:space="preserve">7 </w:t>
      </w:r>
      <w:r w:rsidRPr="00801803">
        <w:rPr>
          <w:rFonts w:ascii="宋体" w:eastAsia="宋体" w:hAnsi="宋体" w:cs="宋体" w:hint="eastAsia"/>
          <w:color w:val="454545"/>
          <w:sz w:val="21"/>
          <w:szCs w:val="21"/>
        </w:rPr>
        <w:t>关键问题</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逐项列出能够影响整个项目成败的关键问题、技术难点和风险，指出这些问题对项目成败的影响。</w:t>
      </w:r>
      <w:r w:rsidRPr="00801803">
        <w:rPr>
          <w:rFonts w:ascii="Tahoma" w:eastAsia="Times New Roman" w:hAnsi="Tahoma" w:cs="Tahoma"/>
          <w:color w:val="454545"/>
          <w:sz w:val="21"/>
          <w:szCs w:val="21"/>
        </w:rPr>
        <w:br/>
        <w:t>8</w:t>
      </w:r>
      <w:r w:rsidRPr="00801803">
        <w:rPr>
          <w:rFonts w:ascii="宋体" w:eastAsia="宋体" w:hAnsi="宋体" w:cs="宋体" w:hint="eastAsia"/>
          <w:color w:val="454545"/>
          <w:sz w:val="21"/>
          <w:szCs w:val="21"/>
        </w:rPr>
        <w:t>专题</w:t>
      </w:r>
      <w:bookmarkStart w:id="0" w:name="_GoBack"/>
      <w:bookmarkEnd w:id="0"/>
      <w:r w:rsidRPr="00801803">
        <w:rPr>
          <w:rFonts w:ascii="宋体" w:eastAsia="宋体" w:hAnsi="宋体" w:cs="宋体" w:hint="eastAsia"/>
          <w:color w:val="454545"/>
          <w:sz w:val="21"/>
          <w:szCs w:val="21"/>
        </w:rPr>
        <w:t>计划要点</w:t>
      </w:r>
      <w:r w:rsidRPr="00801803">
        <w:rPr>
          <w:rFonts w:ascii="Tahoma" w:eastAsia="Times New Roman" w:hAnsi="Tahoma" w:cs="Tahoma"/>
          <w:color w:val="454545"/>
          <w:sz w:val="21"/>
          <w:szCs w:val="21"/>
        </w:rPr>
        <w:br/>
      </w:r>
      <w:r w:rsidRPr="00801803">
        <w:rPr>
          <w:rFonts w:ascii="宋体" w:eastAsia="宋体" w:hAnsi="宋体" w:cs="宋体" w:hint="eastAsia"/>
          <w:color w:val="454545"/>
          <w:sz w:val="21"/>
          <w:szCs w:val="21"/>
        </w:rPr>
        <w:t>专题计划也就是因为项目的需要在本文档之外独立建立的计划，本节说明本项目开发中需要制定的各个专题计划的要点。专题计划可能包括分合同计划、分项目计划、项目团队成员培训计划、测试计划、安全保密计划、质量保证计划、配置管理计划、用户培训计划、系统安装部署计划</w:t>
      </w:r>
      <w:r w:rsidRPr="00801803">
        <w:rPr>
          <w:rFonts w:ascii="宋体" w:eastAsia="宋体" w:hAnsi="宋体" w:cs="宋体"/>
          <w:color w:val="454545"/>
          <w:sz w:val="21"/>
          <w:szCs w:val="21"/>
        </w:rPr>
        <w:t>。</w:t>
      </w:r>
    </w:p>
    <w:p w:rsidR="003754D7" w:rsidRDefault="003754D7"/>
    <w:sectPr w:rsidR="003754D7" w:rsidSect="009825D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0CD" w:rsidRDefault="006240CD" w:rsidP="005C4017">
      <w:pPr>
        <w:spacing w:after="0" w:line="240" w:lineRule="auto"/>
      </w:pPr>
      <w:r>
        <w:separator/>
      </w:r>
    </w:p>
  </w:endnote>
  <w:endnote w:type="continuationSeparator" w:id="1">
    <w:p w:rsidR="006240CD" w:rsidRDefault="006240CD" w:rsidP="005C40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0CD" w:rsidRDefault="006240CD" w:rsidP="005C4017">
      <w:pPr>
        <w:spacing w:after="0" w:line="240" w:lineRule="auto"/>
      </w:pPr>
      <w:r>
        <w:separator/>
      </w:r>
    </w:p>
  </w:footnote>
  <w:footnote w:type="continuationSeparator" w:id="1">
    <w:p w:rsidR="006240CD" w:rsidRDefault="006240CD" w:rsidP="005C40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801803"/>
    <w:rsid w:val="002C65C4"/>
    <w:rsid w:val="003754D7"/>
    <w:rsid w:val="005C4017"/>
    <w:rsid w:val="006240CD"/>
    <w:rsid w:val="00801803"/>
    <w:rsid w:val="009825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5D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1803"/>
    <w:rPr>
      <w:b/>
      <w:bCs/>
    </w:rPr>
  </w:style>
  <w:style w:type="paragraph" w:styleId="a4">
    <w:name w:val="Normal (Web)"/>
    <w:basedOn w:val="a"/>
    <w:uiPriority w:val="99"/>
    <w:semiHidden/>
    <w:unhideWhenUsed/>
    <w:rsid w:val="00801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01803"/>
  </w:style>
  <w:style w:type="paragraph" w:styleId="a5">
    <w:name w:val="Balloon Text"/>
    <w:basedOn w:val="a"/>
    <w:link w:val="Char"/>
    <w:uiPriority w:val="99"/>
    <w:semiHidden/>
    <w:unhideWhenUsed/>
    <w:rsid w:val="00801803"/>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801803"/>
    <w:rPr>
      <w:rFonts w:ascii="Tahoma" w:hAnsi="Tahoma" w:cs="Tahoma"/>
      <w:sz w:val="16"/>
      <w:szCs w:val="16"/>
    </w:rPr>
  </w:style>
  <w:style w:type="paragraph" w:styleId="a6">
    <w:name w:val="header"/>
    <w:basedOn w:val="a"/>
    <w:link w:val="Char0"/>
    <w:uiPriority w:val="99"/>
    <w:semiHidden/>
    <w:unhideWhenUsed/>
    <w:rsid w:val="005C401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5C4017"/>
    <w:rPr>
      <w:sz w:val="18"/>
      <w:szCs w:val="18"/>
    </w:rPr>
  </w:style>
  <w:style w:type="paragraph" w:styleId="a7">
    <w:name w:val="footer"/>
    <w:basedOn w:val="a"/>
    <w:link w:val="Char1"/>
    <w:uiPriority w:val="99"/>
    <w:semiHidden/>
    <w:unhideWhenUsed/>
    <w:rsid w:val="005C4017"/>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5C40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803"/>
    <w:rPr>
      <w:b/>
      <w:bCs/>
    </w:rPr>
  </w:style>
  <w:style w:type="paragraph" w:styleId="NormalWeb">
    <w:name w:val="Normal (Web)"/>
    <w:basedOn w:val="Normal"/>
    <w:uiPriority w:val="99"/>
    <w:semiHidden/>
    <w:unhideWhenUsed/>
    <w:rsid w:val="00801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1803"/>
  </w:style>
  <w:style w:type="paragraph" w:styleId="BalloonText">
    <w:name w:val="Balloon Text"/>
    <w:basedOn w:val="Normal"/>
    <w:link w:val="BalloonTextChar"/>
    <w:uiPriority w:val="99"/>
    <w:semiHidden/>
    <w:unhideWhenUsed/>
    <w:rsid w:val="00801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8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97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1581</Words>
  <Characters>9014</Characters>
  <Application>Microsoft Office Word</Application>
  <DocSecurity>0</DocSecurity>
  <Lines>75</Lines>
  <Paragraphs>21</Paragraphs>
  <ScaleCrop>false</ScaleCrop>
  <Company>Microsoft</Company>
  <LinksUpToDate>false</LinksUpToDate>
  <CharactersWithSpaces>10574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renh</dc:creator>
  <cp:lastModifiedBy>lenovo</cp:lastModifiedBy>
  <cp:revision>2</cp:revision>
  <dcterms:created xsi:type="dcterms:W3CDTF">2013-06-20T01:03:00Z</dcterms:created>
  <dcterms:modified xsi:type="dcterms:W3CDTF">2013-06-21T03:07:00Z</dcterms:modified>
</cp:coreProperties>
</file>