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Ключевые моменты: Тестовый отчет vs Тестовый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Тестовый отчет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Тестовый отчет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17:31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Извлечение ключевых моментов из документов</w:t>
      </w:r>
    </w:p>
    <w:p>
      <w:pPr>
        <w:pStyle w:val="Heading2"/>
      </w:pPr>
      <w:r>
        <w:t>Общая оценка</w:t>
      </w:r>
    </w:p>
    <w:p>
      <w:r>
        <w:t>Сравнение ключевых моментов документов</w:t>
      </w:r>
    </w:p>
    <w:p>
      <w:r>
        <w:br w:type="page"/>
      </w:r>
    </w:p>
    <w:p>
      <w:pPr>
        <w:pStyle w:val="Heading1"/>
      </w:pPr>
      <w:r>
        <w:t>Ключевые моменты</w:t>
      </w:r>
    </w:p>
    <w:p>
      <w:pPr>
        <w:pStyle w:val="Heading2"/>
      </w:pPr>
      <w:r>
        <w:t>Ключевые моменты: Тестовый отчет (v1.0)</w:t>
      </w:r>
    </w:p>
    <w:p>
      <w:pPr>
        <w:pStyle w:val="ListBullet"/>
      </w:pPr>
      <w:r>
        <w:t>• Система WARA корректно обрабатывает отчеты Word, извлекая текстовый контент, структуру заголовков, таблицы с данными, списки и метаданные документа.</w:t>
      </w:r>
    </w:p>
    <w:p>
      <w:r>
        <w:t xml:space="preserve">  Категория: функциональность</w:t>
      </w:r>
    </w:p>
    <w:p>
      <w:pPr>
        <w:pStyle w:val="ListBullet"/>
      </w:pPr>
      <w:r>
        <w:t>• Качество выполненных работ соответствует установленным стандартам.</w:t>
      </w:r>
    </w:p>
    <w:p>
      <w:r>
        <w:t xml:space="preserve">  Категория: качество</w:t>
      </w:r>
    </w:p>
    <w:p>
      <w:pPr>
        <w:pStyle w:val="ListBullet"/>
      </w:pPr>
      <w:r>
        <w:t>• Показатели эффективности выросли на 3%.</w:t>
      </w:r>
    </w:p>
    <w:p>
      <w:r>
        <w:t xml:space="preserve">  Категория: результаты</w:t>
      </w:r>
    </w:p>
    <w:p>
      <w:pPr>
        <w:pStyle w:val="ListBullet"/>
      </w:pPr>
      <w:r>
        <w:t>• Время выполнения задач сократилось.</w:t>
      </w:r>
    </w:p>
    <w:p>
      <w:r>
        <w:t xml:space="preserve">  Категория: результаты</w:t>
      </w:r>
    </w:p>
    <w:p>
      <w:pPr>
        <w:pStyle w:val="ListBullet"/>
      </w:pPr>
      <w:r>
        <w:t>• Планируется увеличить количество выполняемых задач, оптимизировать процессы работы и внедрить новые технологии.</w:t>
      </w:r>
    </w:p>
    <w:p>
      <w:r>
        <w:t xml:space="preserve">  Категория: планы</w:t>
      </w:r>
    </w:p>
    <w:p>
      <w:pPr>
        <w:pStyle w:val="Heading2"/>
      </w:pPr>
      <w:r>
        <w:t>Ключевые моменты: Тестовый отчет (v1.1)</w:t>
      </w:r>
    </w:p>
    <w:p>
      <w:pPr>
        <w:pStyle w:val="ListBullet"/>
      </w:pPr>
      <w:r>
        <w:t>• Система WARA корректно обрабатывает текстовый контент</w:t>
      </w:r>
    </w:p>
    <w:p>
      <w:r>
        <w:t xml:space="preserve">  Категория: функциональность</w:t>
      </w:r>
    </w:p>
    <w:p>
      <w:pPr>
        <w:pStyle w:val="ListBullet"/>
      </w:pPr>
      <w:r>
        <w:t>• Парсер извлекает структуру заголовков разных уровней</w:t>
      </w:r>
    </w:p>
    <w:p>
      <w:r>
        <w:t xml:space="preserve">  Категория: функциональность</w:t>
      </w:r>
    </w:p>
    <w:p>
      <w:pPr>
        <w:pStyle w:val="ListBullet"/>
      </w:pPr>
      <w:r>
        <w:t>• Система WARA обрабатывает таблицы с данными и списки (нумерованные и маркированные)</w:t>
      </w:r>
    </w:p>
    <w:p>
      <w:r>
        <w:t xml:space="preserve">  Категория: функциональность</w:t>
      </w:r>
    </w:p>
    <w:p>
      <w:pPr>
        <w:pStyle w:val="ListBullet"/>
      </w:pPr>
      <w:r>
        <w:t>• Метаданные документа корректно извлекаются системой WARA</w:t>
      </w:r>
    </w:p>
    <w:p>
      <w:r>
        <w:t xml:space="preserve">  Категория: функциональность</w:t>
      </w:r>
    </w:p>
    <w:p>
      <w:pPr>
        <w:pStyle w:val="ListBullet"/>
      </w:pPr>
      <w:r>
        <w:t>• Качество выполненных работ соответствует установленным стандартам</w:t>
      </w:r>
    </w:p>
    <w:p>
      <w:r>
        <w:t xml:space="preserve">  Категория: качество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