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8A452">
      <w:pPr>
        <w:jc w:val="center"/>
        <w:rPr>
          <w:lang w:eastAsia="zh-CN"/>
        </w:rPr>
      </w:pPr>
      <w:r>
        <w:rPr>
          <w:rFonts w:ascii="微软雅黑" w:hAnsi="微软雅黑" w:eastAsia="微软雅黑"/>
          <w:b/>
          <w:sz w:val="28"/>
          <w:lang w:eastAsia="zh-CN"/>
        </w:rPr>
        <w:t>2022年合肥工业大学(宣城校区)计算机科学与技术专业《操作系统》科目期末试卷A（有答案）</w:t>
      </w:r>
    </w:p>
    <w:p w14:paraId="016C1D36">
      <w:pPr>
        <w:rPr>
          <w:lang w:eastAsia="zh-CN"/>
        </w:rPr>
      </w:pPr>
      <w:r>
        <w:rPr>
          <w:rFonts w:ascii="微软雅黑" w:hAnsi="微软雅黑" w:eastAsia="宋体"/>
          <w:b/>
          <w:color w:val="000000"/>
          <w:sz w:val="32"/>
          <w:lang w:eastAsia="zh-CN"/>
        </w:rPr>
        <w:t>一、选择题</w:t>
      </w:r>
    </w:p>
    <w:p w14:paraId="2BDC4927">
      <w:pPr>
        <w:rPr>
          <w:lang w:eastAsia="zh-CN"/>
        </w:rPr>
      </w:pPr>
      <w:r>
        <w:rPr>
          <w:rFonts w:ascii="微软雅黑" w:hAnsi="微软雅黑" w:eastAsia="宋体"/>
          <w:color w:val="000000"/>
          <w:lang w:eastAsia="zh-CN"/>
        </w:rPr>
        <w:t>1、</w:t>
      </w:r>
      <w:r>
        <w:rPr>
          <w:rFonts w:hint="eastAsia" w:ascii="微软雅黑" w:hAnsi="微软雅黑" w:eastAsia="宋体"/>
          <w:color w:val="000000"/>
          <w:lang w:eastAsia="zh-CN"/>
        </w:rPr>
        <w:t>某文件系统的簇和磁盘扇区大小分别为</w:t>
      </w:r>
      <w:r>
        <w:rPr>
          <w:rFonts w:ascii="微软雅黑" w:hAnsi="微软雅黑" w:eastAsia="宋体"/>
          <w:color w:val="000000"/>
          <w:lang w:eastAsia="zh-CN"/>
        </w:rPr>
        <w:t>1KB和512B。若一个文件的大小为1026B，则系统分配给该文件的磁盘空间大小是（</w:t>
      </w:r>
      <w:r>
        <w:rPr>
          <w:rFonts w:hint="eastAsia" w:ascii="微软雅黑" w:hAnsi="微软雅黑" w:eastAsia="宋体"/>
          <w:color w:val="000000"/>
          <w:lang w:val="en-US" w:eastAsia="zh-CN"/>
        </w:rPr>
        <w:t>D</w:t>
      </w:r>
      <w:r>
        <w:rPr>
          <w:rFonts w:ascii="微软雅黑" w:hAnsi="微软雅黑" w:eastAsia="宋体"/>
          <w:color w:val="000000"/>
          <w:lang w:eastAsia="zh-CN"/>
        </w:rPr>
        <w:t>）。</w:t>
      </w:r>
    </w:p>
    <w:p w14:paraId="072B0CB9">
      <w:pPr>
        <w:rPr>
          <w:lang w:eastAsia="zh-CN"/>
        </w:rPr>
      </w:pPr>
      <w:r>
        <w:rPr>
          <w:rFonts w:ascii="微软雅黑" w:hAnsi="微软雅黑" w:eastAsia="宋体"/>
          <w:color w:val="000000"/>
          <w:lang w:eastAsia="zh-CN"/>
        </w:rPr>
        <w:t>A.1026B             B.1536B             C.1538B         D.2048B</w:t>
      </w:r>
    </w:p>
    <w:p w14:paraId="69A87222">
      <w:pPr>
        <w:rPr>
          <w:lang w:eastAsia="zh-CN"/>
        </w:rPr>
      </w:pPr>
      <w:r>
        <w:rPr>
          <w:rFonts w:ascii="微软雅黑" w:hAnsi="微软雅黑" w:eastAsia="宋体"/>
          <w:color w:val="000000"/>
          <w:lang w:eastAsia="zh-CN"/>
        </w:rPr>
        <w:t>2、</w:t>
      </w:r>
      <w:r>
        <w:rPr>
          <w:rFonts w:hint="eastAsia" w:ascii="微软雅黑" w:hAnsi="微软雅黑" w:eastAsia="宋体"/>
          <w:color w:val="000000"/>
          <w:lang w:eastAsia="zh-CN"/>
        </w:rPr>
        <w:t>如果文件采用直接存取方法，且文件大小不固定，则应采用（</w:t>
      </w:r>
      <w:r>
        <w:rPr>
          <w:rFonts w:hint="eastAsia" w:ascii="微软雅黑" w:hAnsi="微软雅黑" w:eastAsia="宋体"/>
          <w:color w:val="000000"/>
          <w:lang w:val="en-US" w:eastAsia="zh-CN"/>
        </w:rPr>
        <w:t>B</w:t>
      </w:r>
      <w:r>
        <w:rPr>
          <w:rFonts w:ascii="微软雅黑" w:hAnsi="微软雅黑" w:eastAsia="宋体"/>
          <w:color w:val="000000"/>
          <w:lang w:eastAsia="zh-CN"/>
        </w:rPr>
        <w:t>）物理结构。</w:t>
      </w:r>
    </w:p>
    <w:p w14:paraId="40FB1F1F">
      <w:pPr>
        <w:rPr>
          <w:lang w:eastAsia="zh-CN"/>
        </w:rPr>
      </w:pPr>
      <w:r>
        <w:rPr>
          <w:rFonts w:ascii="微软雅黑" w:hAnsi="微软雅黑" w:eastAsia="宋体"/>
          <w:color w:val="000000"/>
          <w:lang w:eastAsia="zh-CN"/>
        </w:rPr>
        <w:t>A.直接      B.索引          C.随机           D.顺序</w:t>
      </w:r>
    </w:p>
    <w:p w14:paraId="6E1FC5E1">
      <w:pPr>
        <w:rPr>
          <w:lang w:eastAsia="zh-CN"/>
        </w:rPr>
      </w:pPr>
      <w:r>
        <w:rPr>
          <w:rFonts w:ascii="微软雅黑" w:hAnsi="微软雅黑" w:eastAsia="宋体"/>
          <w:color w:val="000000"/>
          <w:lang w:eastAsia="zh-CN"/>
        </w:rPr>
        <w:t>3、</w:t>
      </w:r>
      <w:r>
        <w:rPr>
          <w:rFonts w:hint="eastAsia" w:ascii="微软雅黑" w:hAnsi="微软雅黑" w:eastAsia="宋体"/>
          <w:color w:val="000000"/>
          <w:lang w:eastAsia="zh-CN"/>
        </w:rPr>
        <w:t>下面哪个特征是并发程序执行的特点（</w:t>
      </w:r>
      <w:r>
        <w:rPr>
          <w:rFonts w:hint="eastAsia" w:ascii="微软雅黑" w:hAnsi="微软雅黑" w:eastAsia="宋体"/>
          <w:color w:val="000000"/>
          <w:lang w:val="en-US" w:eastAsia="zh-CN"/>
        </w:rPr>
        <w:t>A</w:t>
      </w:r>
      <w:r>
        <w:rPr>
          <w:rFonts w:ascii="微软雅黑" w:hAnsi="微软雅黑" w:eastAsia="宋体"/>
          <w:color w:val="000000"/>
          <w:lang w:eastAsia="zh-CN"/>
        </w:rPr>
        <w:t>）。</w:t>
      </w:r>
    </w:p>
    <w:p w14:paraId="419FAE92">
      <w:pPr>
        <w:rPr>
          <w:lang w:eastAsia="zh-CN"/>
        </w:rPr>
      </w:pPr>
      <w:r>
        <w:rPr>
          <w:rFonts w:ascii="微软雅黑" w:hAnsi="微软雅黑" w:eastAsia="宋体"/>
          <w:color w:val="000000"/>
          <w:lang w:eastAsia="zh-CN"/>
        </w:rPr>
        <w:t>A.程序执行的间断性</w:t>
      </w:r>
    </w:p>
    <w:p w14:paraId="489D240A">
      <w:pPr>
        <w:rPr>
          <w:lang w:eastAsia="zh-CN"/>
        </w:rPr>
      </w:pPr>
      <w:r>
        <w:rPr>
          <w:rFonts w:ascii="微软雅黑" w:hAnsi="微软雅黑" w:eastAsia="宋体"/>
          <w:color w:val="000000"/>
          <w:lang w:eastAsia="zh-CN"/>
        </w:rPr>
        <w:t>B.相通信的可能性</w:t>
      </w:r>
    </w:p>
    <w:p w14:paraId="639088F5">
      <w:pPr>
        <w:rPr>
          <w:lang w:eastAsia="zh-CN"/>
        </w:rPr>
      </w:pPr>
      <w:r>
        <w:rPr>
          <w:rFonts w:ascii="微软雅黑" w:hAnsi="微软雅黑" w:eastAsia="宋体"/>
          <w:color w:val="000000"/>
          <w:lang w:eastAsia="zh-CN"/>
        </w:rPr>
        <w:t>C.产生死锁的可能性</w:t>
      </w:r>
    </w:p>
    <w:p w14:paraId="7471FB97">
      <w:pPr>
        <w:rPr>
          <w:lang w:eastAsia="zh-CN"/>
        </w:rPr>
      </w:pPr>
      <w:r>
        <w:rPr>
          <w:rFonts w:ascii="微软雅黑" w:hAnsi="微软雅黑" w:eastAsia="宋体"/>
          <w:color w:val="000000"/>
          <w:lang w:eastAsia="zh-CN"/>
        </w:rPr>
        <w:t>D.资源分配的动态性</w:t>
      </w:r>
    </w:p>
    <w:p w14:paraId="19C51032">
      <w:pPr>
        <w:rPr>
          <w:lang w:eastAsia="zh-CN"/>
        </w:rPr>
      </w:pPr>
      <w:r>
        <w:rPr>
          <w:rFonts w:ascii="微软雅黑" w:hAnsi="微软雅黑" w:eastAsia="宋体"/>
          <w:color w:val="000000"/>
          <w:lang w:eastAsia="zh-CN"/>
        </w:rPr>
        <w:t>4、</w:t>
      </w:r>
      <w:r>
        <w:rPr>
          <w:rFonts w:hint="eastAsia" w:ascii="微软雅黑" w:hAnsi="微软雅黑" w:eastAsia="宋体"/>
          <w:color w:val="000000"/>
          <w:lang w:eastAsia="zh-CN"/>
        </w:rPr>
        <w:t>作业</w:t>
      </w:r>
      <w:r>
        <w:rPr>
          <w:rFonts w:ascii="微软雅黑" w:hAnsi="微软雅黑" w:eastAsia="宋体"/>
          <w:color w:val="000000"/>
          <w:lang w:eastAsia="zh-CN"/>
        </w:rPr>
        <w:t>8：00到达系统，估计运行时问为1h。若从10：00开始执行该作业，其响应比为（</w:t>
      </w:r>
      <w:r>
        <w:rPr>
          <w:rFonts w:hint="eastAsia" w:ascii="微软雅黑" w:hAnsi="微软雅黑" w:eastAsia="宋体"/>
          <w:color w:val="000000"/>
          <w:lang w:val="en-US" w:eastAsia="zh-CN"/>
        </w:rPr>
        <w:t>C</w:t>
      </w:r>
      <w:r>
        <w:rPr>
          <w:rFonts w:ascii="微软雅黑" w:hAnsi="微软雅黑" w:eastAsia="宋体"/>
          <w:color w:val="000000"/>
          <w:lang w:eastAsia="zh-CN"/>
        </w:rPr>
        <w:t>）。</w:t>
      </w:r>
    </w:p>
    <w:p w14:paraId="7B06BC78">
      <w:pPr>
        <w:rPr>
          <w:lang w:eastAsia="zh-CN"/>
        </w:rPr>
      </w:pPr>
      <w:r>
        <w:rPr>
          <w:rFonts w:ascii="微软雅黑" w:hAnsi="微软雅黑" w:eastAsia="宋体"/>
          <w:color w:val="000000"/>
          <w:lang w:eastAsia="zh-CN"/>
        </w:rPr>
        <w:t>A.2              B.1            C.3                   D.0.5</w:t>
      </w:r>
    </w:p>
    <w:p w14:paraId="1E34D569">
      <w:pPr>
        <w:rPr>
          <w:lang w:eastAsia="zh-CN"/>
        </w:rPr>
      </w:pPr>
      <w:r>
        <w:rPr>
          <w:rFonts w:ascii="微软雅黑" w:hAnsi="微软雅黑" w:eastAsia="宋体"/>
          <w:color w:val="000000"/>
          <w:lang w:eastAsia="zh-CN"/>
        </w:rPr>
        <w:t>5、</w:t>
      </w:r>
      <w:r>
        <w:rPr>
          <w:rFonts w:hint="eastAsia" w:ascii="微软雅黑" w:hAnsi="微软雅黑" w:eastAsia="宋体"/>
          <w:color w:val="000000"/>
          <w:lang w:eastAsia="zh-CN"/>
        </w:rPr>
        <w:t>下列关于进程和线程的叙述中，正确的是（</w:t>
      </w:r>
      <w:r>
        <w:rPr>
          <w:rFonts w:hint="eastAsia" w:ascii="微软雅黑" w:hAnsi="微软雅黑" w:eastAsia="宋体"/>
          <w:color w:val="000000"/>
          <w:lang w:val="en-US" w:eastAsia="zh-CN"/>
        </w:rPr>
        <w:t>A</w:t>
      </w:r>
      <w:r>
        <w:rPr>
          <w:rFonts w:ascii="微软雅黑" w:hAnsi="微软雅黑" w:eastAsia="宋体"/>
          <w:color w:val="000000"/>
          <w:lang w:eastAsia="zh-CN"/>
        </w:rPr>
        <w:t>）</w:t>
      </w:r>
    </w:p>
    <w:p w14:paraId="4F40CA49">
      <w:pPr>
        <w:rPr>
          <w:lang w:eastAsia="zh-CN"/>
        </w:rPr>
      </w:pPr>
      <w:r>
        <w:rPr>
          <w:rFonts w:ascii="微软雅黑" w:hAnsi="微软雅黑" w:eastAsia="宋体"/>
          <w:color w:val="000000"/>
          <w:lang w:eastAsia="zh-CN"/>
        </w:rPr>
        <w:t>A.不管系统是否支持线程，进程都是资源分配的基本单位，</w:t>
      </w:r>
    </w:p>
    <w:p w14:paraId="5A831ADE">
      <w:pPr>
        <w:rPr>
          <w:lang w:eastAsia="zh-CN"/>
        </w:rPr>
      </w:pPr>
      <w:r>
        <w:rPr>
          <w:rFonts w:ascii="微软雅黑" w:hAnsi="微软雅黑" w:eastAsia="宋体"/>
          <w:color w:val="000000"/>
          <w:lang w:eastAsia="zh-CN"/>
        </w:rPr>
        <w:t>B.线程是资源分配的基本单位，进程是调度的基本单位</w:t>
      </w:r>
    </w:p>
    <w:p w14:paraId="3FC77C1E">
      <w:pPr>
        <w:rPr>
          <w:lang w:eastAsia="zh-CN"/>
        </w:rPr>
      </w:pPr>
      <w:r>
        <w:rPr>
          <w:rFonts w:ascii="微软雅黑" w:hAnsi="微软雅黑" w:eastAsia="宋体"/>
          <w:color w:val="000000"/>
          <w:lang w:eastAsia="zh-CN"/>
        </w:rPr>
        <w:t>C.系统级线程和用户级线程的切换都需要内核的支持</w:t>
      </w:r>
    </w:p>
    <w:p w14:paraId="26006AC6">
      <w:pPr>
        <w:rPr>
          <w:lang w:eastAsia="zh-CN"/>
        </w:rPr>
      </w:pPr>
      <w:r>
        <w:rPr>
          <w:rFonts w:ascii="微软雅黑" w:hAnsi="微软雅黑" w:eastAsia="宋体"/>
          <w:color w:val="000000"/>
          <w:lang w:eastAsia="zh-CN"/>
        </w:rPr>
        <w:t>D.同一进程中的各个线程拥有各自不同的地址空间</w:t>
      </w:r>
    </w:p>
    <w:p w14:paraId="76AD40A9">
      <w:pPr>
        <w:rPr>
          <w:lang w:eastAsia="zh-CN"/>
        </w:rPr>
      </w:pPr>
      <w:r>
        <w:rPr>
          <w:rFonts w:ascii="微软雅黑" w:hAnsi="微软雅黑" w:eastAsia="宋体"/>
          <w:color w:val="000000"/>
          <w:lang w:eastAsia="zh-CN"/>
        </w:rPr>
        <w:t>6、</w:t>
      </w:r>
      <w:r>
        <w:rPr>
          <w:rFonts w:hint="eastAsia" w:ascii="微软雅黑" w:hAnsi="微软雅黑" w:eastAsia="宋体"/>
          <w:color w:val="000000"/>
          <w:lang w:eastAsia="zh-CN"/>
        </w:rPr>
        <w:t>下面有关外层页表的叙述中错误的是（</w:t>
      </w:r>
      <w:r>
        <w:rPr>
          <w:rFonts w:hint="eastAsia" w:ascii="微软雅黑" w:hAnsi="微软雅黑" w:eastAsia="宋体"/>
          <w:color w:val="000000"/>
          <w:lang w:val="en-US" w:eastAsia="zh-CN"/>
        </w:rPr>
        <w:t>A</w:t>
      </w:r>
      <w:r>
        <w:rPr>
          <w:rFonts w:ascii="微软雅黑" w:hAnsi="微软雅黑" w:eastAsia="宋体"/>
          <w:color w:val="000000"/>
          <w:lang w:eastAsia="zh-CN"/>
        </w:rPr>
        <w:t>）。</w:t>
      </w:r>
    </w:p>
    <w:p w14:paraId="58C32F87">
      <w:pPr>
        <w:rPr>
          <w:lang w:eastAsia="zh-CN"/>
        </w:rPr>
      </w:pPr>
      <w:r>
        <w:rPr>
          <w:rFonts w:ascii="微软雅黑" w:hAnsi="微软雅黑" w:eastAsia="宋体"/>
          <w:color w:val="000000"/>
          <w:lang w:eastAsia="zh-CN"/>
        </w:rPr>
        <w:t>A.反映在磁盘上页面存放的物理位置</w:t>
      </w:r>
    </w:p>
    <w:p w14:paraId="4B6A3225">
      <w:pPr>
        <w:rPr>
          <w:lang w:eastAsia="zh-CN"/>
        </w:rPr>
      </w:pPr>
      <w:r>
        <w:rPr>
          <w:rFonts w:ascii="微软雅黑" w:hAnsi="微软雅黑" w:eastAsia="宋体"/>
          <w:color w:val="000000"/>
          <w:lang w:eastAsia="zh-CN"/>
        </w:rPr>
        <w:t>B.外层页表是指页表的页表</w:t>
      </w:r>
    </w:p>
    <w:p w14:paraId="35ADA926">
      <w:pPr>
        <w:rPr>
          <w:lang w:eastAsia="zh-CN"/>
        </w:rPr>
      </w:pPr>
      <w:r>
        <w:rPr>
          <w:rFonts w:ascii="微软雅黑" w:hAnsi="微软雅黑" w:eastAsia="宋体"/>
          <w:color w:val="000000"/>
          <w:lang w:eastAsia="zh-CN"/>
        </w:rPr>
        <w:t>C.为不连续（离散）分配的页表再建立一个页表</w:t>
      </w:r>
    </w:p>
    <w:p w14:paraId="2EB4AC18">
      <w:pPr>
        <w:rPr>
          <w:lang w:eastAsia="zh-CN"/>
        </w:rPr>
      </w:pPr>
      <w:r>
        <w:rPr>
          <w:rFonts w:ascii="微软雅黑" w:hAnsi="微软雅黑" w:eastAsia="宋体"/>
          <w:color w:val="000000"/>
          <w:lang w:eastAsia="zh-CN"/>
        </w:rPr>
        <w:t>D.若有了外层页表，则需要一个外层页表寄存器就能实现地址变换</w:t>
      </w:r>
    </w:p>
    <w:p w14:paraId="0A314943">
      <w:pPr>
        <w:rPr>
          <w:lang w:eastAsia="zh-CN"/>
        </w:rPr>
      </w:pPr>
      <w:r>
        <w:rPr>
          <w:rFonts w:ascii="微软雅黑" w:hAnsi="微软雅黑" w:eastAsia="宋体"/>
          <w:color w:val="000000"/>
          <w:lang w:eastAsia="zh-CN"/>
        </w:rPr>
        <w:t>7、</w:t>
      </w:r>
      <w:r>
        <w:rPr>
          <w:rFonts w:hint="eastAsia" w:ascii="微软雅黑" w:hAnsi="微软雅黑" w:eastAsia="宋体"/>
          <w:color w:val="000000"/>
          <w:lang w:eastAsia="zh-CN"/>
        </w:rPr>
        <w:t>要保证一个程序在主存中被改变了存放位置后仍能正确地执行，则对主存空间应采用（</w:t>
      </w:r>
      <w:r>
        <w:rPr>
          <w:rFonts w:hint="eastAsia" w:ascii="微软雅黑" w:hAnsi="微软雅黑" w:eastAsia="宋体"/>
          <w:color w:val="000000"/>
          <w:lang w:val="en-US" w:eastAsia="zh-CN"/>
        </w:rPr>
        <w:t>B</w:t>
      </w:r>
      <w:r>
        <w:rPr>
          <w:rFonts w:ascii="微软雅黑" w:hAnsi="微软雅黑" w:eastAsia="宋体"/>
          <w:color w:val="000000"/>
          <w:lang w:eastAsia="zh-CN"/>
        </w:rPr>
        <w:t>）技术。</w:t>
      </w:r>
    </w:p>
    <w:p w14:paraId="287C7B9D">
      <w:pPr>
        <w:rPr>
          <w:lang w:eastAsia="zh-CN"/>
        </w:rPr>
      </w:pPr>
      <w:r>
        <w:rPr>
          <w:rFonts w:ascii="微软雅黑" w:hAnsi="微软雅黑" w:eastAsia="宋体"/>
          <w:color w:val="000000"/>
          <w:lang w:eastAsia="zh-CN"/>
        </w:rPr>
        <w:t>A.静态重定位B.动态重定位C.动态分配D.静态分配</w:t>
      </w:r>
    </w:p>
    <w:p w14:paraId="708EA3F3">
      <w:pPr>
        <w:rPr>
          <w:lang w:eastAsia="zh-CN"/>
        </w:rPr>
      </w:pPr>
      <w:r>
        <w:rPr>
          <w:rFonts w:ascii="微软雅黑" w:hAnsi="微软雅黑" w:eastAsia="宋体"/>
          <w:color w:val="000000"/>
          <w:lang w:eastAsia="zh-CN"/>
        </w:rPr>
        <w:t>8、</w:t>
      </w:r>
      <w:r>
        <w:rPr>
          <w:rFonts w:hint="eastAsia" w:ascii="微软雅黑" w:hAnsi="微软雅黑" w:eastAsia="宋体"/>
          <w:color w:val="000000"/>
          <w:lang w:eastAsia="zh-CN"/>
        </w:rPr>
        <w:t>下列选项中，不是操作系统关心的主要问题的是（</w:t>
      </w:r>
      <w:r>
        <w:rPr>
          <w:rFonts w:hint="eastAsia" w:ascii="微软雅黑" w:hAnsi="微软雅黑" w:eastAsia="宋体"/>
          <w:color w:val="000000"/>
          <w:lang w:val="en-US" w:eastAsia="zh-CN"/>
        </w:rPr>
        <w:t>D</w:t>
      </w:r>
      <w:r>
        <w:rPr>
          <w:rFonts w:ascii="微软雅黑" w:hAnsi="微软雅黑" w:eastAsia="宋体"/>
          <w:color w:val="000000"/>
          <w:lang w:eastAsia="zh-CN"/>
        </w:rPr>
        <w:t>）。</w:t>
      </w:r>
    </w:p>
    <w:p w14:paraId="4191498D">
      <w:pPr>
        <w:rPr>
          <w:lang w:eastAsia="zh-CN"/>
        </w:rPr>
      </w:pPr>
      <w:r>
        <w:rPr>
          <w:rFonts w:ascii="微软雅黑" w:hAnsi="微软雅黑" w:eastAsia="宋体"/>
          <w:color w:val="000000"/>
          <w:lang w:eastAsia="zh-CN"/>
        </w:rPr>
        <w:t>A.管理计算机裸机</w:t>
      </w:r>
    </w:p>
    <w:p w14:paraId="57195EDA">
      <w:pPr>
        <w:rPr>
          <w:lang w:eastAsia="zh-CN"/>
        </w:rPr>
      </w:pPr>
      <w:r>
        <w:rPr>
          <w:rFonts w:ascii="微软雅黑" w:hAnsi="微软雅黑" w:eastAsia="宋体"/>
          <w:color w:val="000000"/>
          <w:lang w:eastAsia="zh-CN"/>
        </w:rPr>
        <w:t>B.设计、提供用户程序与计算机及计算机硬件系统的接口</w:t>
      </w:r>
    </w:p>
    <w:p w14:paraId="443D63BE">
      <w:pPr>
        <w:rPr>
          <w:lang w:eastAsia="zh-CN"/>
        </w:rPr>
      </w:pPr>
      <w:r>
        <w:rPr>
          <w:rFonts w:ascii="微软雅黑" w:hAnsi="微软雅黑" w:eastAsia="宋体"/>
          <w:color w:val="000000"/>
          <w:lang w:eastAsia="zh-CN"/>
        </w:rPr>
        <w:t>C.管理计算机中的信息资源</w:t>
      </w:r>
      <w:bookmarkStart w:id="1" w:name="_GoBack"/>
      <w:bookmarkEnd w:id="1"/>
    </w:p>
    <w:p w14:paraId="0A67CB91">
      <w:pPr>
        <w:rPr>
          <w:lang w:eastAsia="zh-CN"/>
        </w:rPr>
      </w:pPr>
      <w:r>
        <w:rPr>
          <w:rFonts w:ascii="微软雅黑" w:hAnsi="微软雅黑" w:eastAsia="宋体"/>
          <w:color w:val="000000"/>
          <w:lang w:eastAsia="zh-CN"/>
        </w:rPr>
        <w:t>D.高级程序设计语言的编译</w:t>
      </w:r>
    </w:p>
    <w:p w14:paraId="2ACC921C">
      <w:pPr>
        <w:rPr>
          <w:lang w:eastAsia="zh-CN"/>
        </w:rPr>
      </w:pPr>
      <w:r>
        <w:rPr>
          <w:rFonts w:ascii="微软雅黑" w:hAnsi="微软雅黑" w:eastAsia="宋体"/>
          <w:color w:val="000000"/>
          <w:lang w:eastAsia="zh-CN"/>
        </w:rPr>
        <w:t>9、</w:t>
      </w:r>
      <w:r>
        <w:rPr>
          <w:rFonts w:hint="eastAsia" w:ascii="微软雅黑" w:hAnsi="微软雅黑" w:eastAsia="宋体"/>
          <w:color w:val="000000"/>
          <w:lang w:eastAsia="zh-CN"/>
        </w:rPr>
        <w:t>与早期的操作系统相比，采用微内核结构的操作系统具有很多优点，但是这些优点不，包括（</w:t>
      </w:r>
      <w:r>
        <w:rPr>
          <w:rFonts w:hint="eastAsia" w:ascii="微软雅黑" w:hAnsi="微软雅黑" w:eastAsia="宋体"/>
          <w:color w:val="000000"/>
          <w:lang w:val="en-US" w:eastAsia="zh-CN"/>
        </w:rPr>
        <w:t>B</w:t>
      </w:r>
      <w:r>
        <w:rPr>
          <w:rFonts w:ascii="微软雅黑" w:hAnsi="微软雅黑" w:eastAsia="宋体"/>
          <w:color w:val="000000"/>
          <w:lang w:eastAsia="zh-CN"/>
        </w:rPr>
        <w:t>）。</w:t>
      </w:r>
    </w:p>
    <w:p w14:paraId="29B9AE24">
      <w:pPr>
        <w:rPr>
          <w:lang w:eastAsia="zh-CN"/>
        </w:rPr>
      </w:pPr>
      <w:r>
        <w:rPr>
          <w:rFonts w:ascii="微软雅黑" w:hAnsi="微软雅黑" w:eastAsia="宋体"/>
          <w:color w:val="000000"/>
          <w:lang w:eastAsia="zh-CN"/>
        </w:rPr>
        <w:t>A.提高了系统的可扩展性</w:t>
      </w:r>
    </w:p>
    <w:p w14:paraId="46E9A43C">
      <w:pPr>
        <w:rPr>
          <w:lang w:eastAsia="zh-CN"/>
        </w:rPr>
      </w:pPr>
      <w:r>
        <w:rPr>
          <w:rFonts w:ascii="微软雅黑" w:hAnsi="微软雅黑" w:eastAsia="宋体"/>
          <w:color w:val="000000"/>
          <w:lang w:eastAsia="zh-CN"/>
        </w:rPr>
        <w:t>B.提高了操作系统的运行效率</w:t>
      </w:r>
    </w:p>
    <w:p w14:paraId="4B2111E6">
      <w:pPr>
        <w:rPr>
          <w:lang w:eastAsia="zh-CN"/>
        </w:rPr>
      </w:pPr>
      <w:r>
        <w:rPr>
          <w:rFonts w:ascii="微软雅黑" w:hAnsi="微软雅黑" w:eastAsia="宋体"/>
          <w:color w:val="000000"/>
          <w:lang w:eastAsia="zh-CN"/>
        </w:rPr>
        <w:t>C.增强了系统的可靠性</w:t>
      </w:r>
    </w:p>
    <w:p w14:paraId="693ACD1E">
      <w:pPr>
        <w:rPr>
          <w:lang w:eastAsia="zh-CN"/>
        </w:rPr>
      </w:pPr>
      <w:r>
        <w:rPr>
          <w:rFonts w:ascii="微软雅黑" w:hAnsi="微软雅黑" w:eastAsia="宋体"/>
          <w:color w:val="000000"/>
          <w:lang w:eastAsia="zh-CN"/>
        </w:rPr>
        <w:t>D.使操作系统的可移植性更好</w:t>
      </w:r>
    </w:p>
    <w:p w14:paraId="1A8A0B40">
      <w:pPr>
        <w:rPr>
          <w:lang w:eastAsia="zh-CN"/>
        </w:rPr>
      </w:pPr>
      <w:r>
        <w:rPr>
          <w:rFonts w:ascii="微软雅黑" w:hAnsi="微软雅黑" w:eastAsia="宋体"/>
          <w:color w:val="000000"/>
          <w:lang w:eastAsia="zh-CN"/>
        </w:rPr>
        <w:t>10、</w:t>
      </w:r>
      <w:r>
        <w:rPr>
          <w:rFonts w:hint="eastAsia" w:ascii="微软雅黑" w:hAnsi="微软雅黑" w:eastAsia="宋体"/>
          <w:color w:val="000000"/>
          <w:lang w:eastAsia="zh-CN"/>
        </w:rPr>
        <w:t>虚拟设备是通过（</w:t>
      </w:r>
      <w:r>
        <w:rPr>
          <w:rFonts w:hint="eastAsia" w:ascii="微软雅黑" w:hAnsi="微软雅黑" w:eastAsia="宋体"/>
          <w:color w:val="000000"/>
          <w:lang w:val="en-US" w:eastAsia="zh-CN"/>
        </w:rPr>
        <w:t>C</w:t>
      </w:r>
      <w:r>
        <w:rPr>
          <w:rFonts w:ascii="微软雅黑" w:hAnsi="微软雅黑" w:eastAsia="宋体"/>
          <w:color w:val="000000"/>
          <w:lang w:eastAsia="zh-CN"/>
        </w:rPr>
        <w:t>）技术实现的。</w:t>
      </w:r>
    </w:p>
    <w:p w14:paraId="0A9F898E">
      <w:pPr>
        <w:rPr>
          <w:lang w:eastAsia="zh-CN"/>
        </w:rPr>
      </w:pPr>
      <w:r>
        <w:rPr>
          <w:rFonts w:ascii="微软雅黑" w:hAnsi="微软雅黑" w:eastAsia="宋体"/>
          <w:color w:val="000000"/>
          <w:lang w:eastAsia="zh-CN"/>
        </w:rPr>
        <w:t>A.并行        B.通道        C.SPOOLing        D.虚拟存储</w:t>
      </w:r>
    </w:p>
    <w:p w14:paraId="61A4DD7E">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11、</w:t>
      </w:r>
      <w:r>
        <w:rPr>
          <w:rFonts w:ascii="微软雅黑" w:hAnsi="微软雅黑" w:eastAsia="宋体"/>
          <w:color w:val="000000"/>
        </w:rPr>
        <w:drawing>
          <wp:anchor distT="0" distB="0" distL="114300" distR="114300" simplePos="0" relativeHeight="251659264" behindDoc="1" locked="0" layoutInCell="1" allowOverlap="1">
            <wp:simplePos x="0" y="0"/>
            <wp:positionH relativeFrom="column">
              <wp:posOffset>102235</wp:posOffset>
            </wp:positionH>
            <wp:positionV relativeFrom="paragraph">
              <wp:posOffset>315595</wp:posOffset>
            </wp:positionV>
            <wp:extent cx="5486400" cy="1118235"/>
            <wp:effectExtent l="0" t="0" r="0" b="5715"/>
            <wp:wrapTight wrapText="bothSides">
              <wp:wrapPolygon>
                <wp:start x="0" y="0"/>
                <wp:lineTo x="0" y="21342"/>
                <wp:lineTo x="21525" y="21342"/>
                <wp:lineTo x="21525"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86400" cy="1118235"/>
                    </a:xfrm>
                    <a:prstGeom prst="rect">
                      <a:avLst/>
                    </a:prstGeom>
                    <a:noFill/>
                    <a:ln>
                      <a:noFill/>
                    </a:ln>
                  </pic:spPr>
                </pic:pic>
              </a:graphicData>
            </a:graphic>
          </wp:anchor>
        </w:drawing>
      </w:r>
      <w:r>
        <w:rPr>
          <w:rFonts w:ascii="微软雅黑" w:hAnsi="微软雅黑" w:eastAsia="宋体" w:cs="Times New Roman"/>
          <w:color w:val="000000"/>
          <w:sz w:val="24"/>
          <w:szCs w:val="24"/>
          <w:lang w:val="zh-CN" w:eastAsia="zh-CN"/>
        </w:rPr>
        <w:t>某进程的段表内容见表</w:t>
      </w:r>
      <w:r>
        <w:rPr>
          <w:rFonts w:hint="eastAsia" w:ascii="微软雅黑" w:hAnsi="微软雅黑" w:eastAsia="宋体" w:cs="Times New Roman"/>
          <w:color w:val="000000"/>
          <w:sz w:val="24"/>
          <w:szCs w:val="24"/>
          <w:lang w:val="zh-CN" w:eastAsia="zh-CN"/>
        </w:rPr>
        <w:t>，</w:t>
      </w:r>
    </w:p>
    <w:p w14:paraId="2F0D72D8">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当访问段号为2、段内地址为400的逻辑地址时，进行地址转换的结果是（</w:t>
      </w:r>
      <w:r>
        <w:rPr>
          <w:rFonts w:hint="eastAsia" w:ascii="微软雅黑" w:hAnsi="微软雅黑" w:eastAsia="宋体" w:cs="Times New Roman"/>
          <w:color w:val="000000"/>
          <w:sz w:val="24"/>
          <w:szCs w:val="24"/>
          <w:lang w:val="en-US" w:eastAsia="zh-CN"/>
        </w:rPr>
        <w:t>D</w:t>
      </w:r>
      <w:r>
        <w:rPr>
          <w:rFonts w:ascii="微软雅黑" w:hAnsi="微软雅黑" w:eastAsia="宋体" w:cs="Times New Roman"/>
          <w:color w:val="000000"/>
          <w:sz w:val="24"/>
          <w:szCs w:val="24"/>
          <w:lang w:val="zh-CN" w:eastAsia="zh-CN"/>
        </w:rPr>
        <w:t>）。</w:t>
      </w:r>
    </w:p>
    <w:p w14:paraId="125D63BD">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A.段缺失异常</w:t>
      </w:r>
    </w:p>
    <w:p w14:paraId="73877B93">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B.得到内存地址4400</w:t>
      </w:r>
    </w:p>
    <w:p w14:paraId="2EF34109">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C.越权异常</w:t>
      </w:r>
    </w:p>
    <w:p w14:paraId="6168DA10">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D.越界异常</w:t>
      </w:r>
    </w:p>
    <w:p w14:paraId="463A8283">
      <w:pPr>
        <w:rPr>
          <w:lang w:eastAsia="zh-CN"/>
        </w:rPr>
      </w:pPr>
      <w:r>
        <w:rPr>
          <w:rFonts w:ascii="微软雅黑" w:hAnsi="微软雅黑" w:eastAsia="宋体"/>
          <w:color w:val="000000"/>
          <w:lang w:eastAsia="zh-CN"/>
        </w:rPr>
        <w:t>12、</w:t>
      </w:r>
      <w:r>
        <w:rPr>
          <w:rFonts w:hint="eastAsia" w:ascii="微软雅黑" w:hAnsi="微软雅黑" w:eastAsia="宋体"/>
          <w:color w:val="000000"/>
          <w:lang w:eastAsia="zh-CN"/>
        </w:rPr>
        <w:t>在</w:t>
      </w:r>
      <w:r>
        <w:rPr>
          <w:rFonts w:ascii="微软雅黑" w:hAnsi="微软雅黑" w:eastAsia="宋体"/>
          <w:color w:val="000000"/>
          <w:lang w:eastAsia="zh-CN"/>
        </w:rPr>
        <w:t>SPOOLing系统中，用户进程实际分配到的是（</w:t>
      </w:r>
      <w:r>
        <w:rPr>
          <w:rFonts w:hint="eastAsia" w:ascii="微软雅黑" w:hAnsi="微软雅黑" w:eastAsia="宋体"/>
          <w:color w:val="000000"/>
          <w:lang w:val="en-US" w:eastAsia="zh-CN"/>
        </w:rPr>
        <w:t>B</w:t>
      </w:r>
      <w:r>
        <w:rPr>
          <w:rFonts w:ascii="微软雅黑" w:hAnsi="微软雅黑" w:eastAsia="宋体"/>
          <w:color w:val="000000"/>
          <w:lang w:eastAsia="zh-CN"/>
        </w:rPr>
        <w:t>）。</w:t>
      </w:r>
    </w:p>
    <w:p w14:paraId="64F55875">
      <w:pPr>
        <w:rPr>
          <w:lang w:eastAsia="zh-CN"/>
        </w:rPr>
      </w:pPr>
      <w:r>
        <w:rPr>
          <w:rFonts w:ascii="微软雅黑" w:hAnsi="微软雅黑" w:eastAsia="宋体"/>
          <w:color w:val="000000"/>
          <w:lang w:eastAsia="zh-CN"/>
        </w:rPr>
        <w:t>A.用户所要求的外设</w:t>
      </w:r>
    </w:p>
    <w:p w14:paraId="56E05C43">
      <w:pPr>
        <w:rPr>
          <w:lang w:eastAsia="zh-CN"/>
        </w:rPr>
      </w:pPr>
      <w:r>
        <w:rPr>
          <w:rFonts w:ascii="微软雅黑" w:hAnsi="微软雅黑" w:eastAsia="宋体"/>
          <w:color w:val="000000"/>
          <w:lang w:eastAsia="zh-CN"/>
        </w:rPr>
        <w:t>B.内存区，即虚拟设备</w:t>
      </w:r>
    </w:p>
    <w:p w14:paraId="50DF434B">
      <w:pPr>
        <w:rPr>
          <w:lang w:eastAsia="zh-CN"/>
        </w:rPr>
      </w:pPr>
      <w:r>
        <w:rPr>
          <w:rFonts w:ascii="微软雅黑" w:hAnsi="微软雅黑" w:eastAsia="宋体"/>
          <w:color w:val="000000"/>
          <w:lang w:eastAsia="zh-CN"/>
        </w:rPr>
        <w:t>C.设备的部分存储区</w:t>
      </w:r>
    </w:p>
    <w:p w14:paraId="4014DF0F">
      <w:pPr>
        <w:rPr>
          <w:lang w:eastAsia="zh-CN"/>
        </w:rPr>
      </w:pPr>
      <w:r>
        <w:rPr>
          <w:rFonts w:ascii="微软雅黑" w:hAnsi="微软雅黑" w:eastAsia="宋体"/>
          <w:color w:val="000000"/>
          <w:lang w:eastAsia="zh-CN"/>
        </w:rPr>
        <w:t>D.设备的部分空间</w:t>
      </w:r>
    </w:p>
    <w:p w14:paraId="21817EF9">
      <w:pPr>
        <w:rPr>
          <w:lang w:eastAsia="zh-CN"/>
        </w:rPr>
      </w:pPr>
      <w:r>
        <w:rPr>
          <w:rFonts w:ascii="微软雅黑" w:hAnsi="微软雅黑" w:eastAsia="宋体"/>
          <w:b/>
          <w:color w:val="000000"/>
          <w:sz w:val="32"/>
          <w:lang w:eastAsia="zh-CN"/>
        </w:rPr>
        <w:t>二、填空题</w:t>
      </w:r>
    </w:p>
    <w:p w14:paraId="3175CF02">
      <w:pPr>
        <w:rPr>
          <w:lang w:eastAsia="zh-CN"/>
        </w:rPr>
      </w:pPr>
      <w:r>
        <w:rPr>
          <w:rFonts w:ascii="微软雅黑" w:hAnsi="微软雅黑" w:eastAsia="宋体"/>
          <w:color w:val="000000"/>
          <w:lang w:eastAsia="zh-CN"/>
        </w:rPr>
        <w:t>13、</w:t>
      </w:r>
      <w:r>
        <w:rPr>
          <w:rFonts w:hint="eastAsia" w:ascii="微软雅黑" w:hAnsi="微软雅黑" w:eastAsia="宋体"/>
          <w:color w:val="000000"/>
          <w:lang w:eastAsia="zh-CN"/>
        </w:rPr>
        <w:t>现代计算机系统采用自成独立系统的能与主机并行工作的</w:t>
      </w:r>
      <w:r>
        <w:rPr>
          <w:rFonts w:ascii="微软雅黑" w:hAnsi="微软雅黑" w:eastAsia="宋体"/>
          <w:color w:val="000000"/>
          <w:lang w:eastAsia="zh-CN"/>
        </w:rPr>
        <w:t>I/O结构，主存储器与外围设备之间传送信息的输入输出操作由__________完成。由于它能独立完成输入输出操作，所以也称为__________。</w:t>
      </w:r>
    </w:p>
    <w:p w14:paraId="771BA011">
      <w:pPr>
        <w:rPr>
          <w:lang w:eastAsia="zh-CN"/>
        </w:rPr>
      </w:pPr>
      <w:r>
        <w:rPr>
          <w:rFonts w:ascii="微软雅黑" w:hAnsi="微软雅黑" w:eastAsia="宋体"/>
          <w:color w:val="000000"/>
          <w:lang w:eastAsia="zh-CN"/>
        </w:rPr>
        <w:t>14、</w:t>
      </w:r>
      <w:r>
        <w:rPr>
          <w:rFonts w:hint="eastAsia" w:ascii="微软雅黑" w:hAnsi="微软雅黑" w:eastAsia="宋体"/>
          <w:color w:val="000000"/>
          <w:lang w:eastAsia="zh-CN"/>
        </w:rPr>
        <w:t>输入输出操作异常结束中断可能是由</w:t>
      </w:r>
      <w:r>
        <w:rPr>
          <w:rFonts w:ascii="微软雅黑" w:hAnsi="微软雅黑" w:eastAsia="宋体"/>
          <w:color w:val="000000"/>
          <w:lang w:eastAsia="zh-CN"/>
        </w:rPr>
        <w:t>__________故障或设备__________引起的。</w:t>
      </w:r>
    </w:p>
    <w:p w14:paraId="46DB1C13">
      <w:pPr>
        <w:rPr>
          <w:lang w:eastAsia="zh-CN"/>
        </w:rPr>
      </w:pPr>
      <w:r>
        <w:rPr>
          <w:rFonts w:ascii="微软雅黑" w:hAnsi="微软雅黑" w:eastAsia="宋体"/>
          <w:color w:val="000000"/>
          <w:lang w:eastAsia="zh-CN"/>
        </w:rPr>
        <w:t>15、</w:t>
      </w:r>
      <w:r>
        <w:rPr>
          <w:rFonts w:hint="eastAsia" w:ascii="微软雅黑" w:hAnsi="微软雅黑" w:eastAsia="宋体"/>
          <w:color w:val="000000"/>
          <w:lang w:eastAsia="zh-CN"/>
        </w:rPr>
        <w:t>操作系统能保证所有的进程</w:t>
      </w:r>
      <w:r>
        <w:rPr>
          <w:rFonts w:ascii="微软雅黑" w:hAnsi="微软雅黑" w:eastAsia="宋体"/>
          <w:color w:val="000000"/>
          <w:lang w:eastAsia="zh-CN"/>
        </w:rPr>
        <w:t>__________，则称系统处于“安全状态”，不会产生__________。</w:t>
      </w:r>
    </w:p>
    <w:p w14:paraId="72B116BF">
      <w:pPr>
        <w:rPr>
          <w:lang w:eastAsia="zh-CN"/>
        </w:rPr>
      </w:pPr>
      <w:r>
        <w:rPr>
          <w:rFonts w:ascii="微软雅黑" w:hAnsi="微软雅黑" w:eastAsia="宋体"/>
          <w:color w:val="000000"/>
          <w:lang w:eastAsia="zh-CN"/>
        </w:rPr>
        <w:t>16、Spool 是在一个计算问题开始之前，把计算所需要的程序和数据从输入设备上预输入到__________中存放。对于输出的结果，是从__________中依次输出。</w:t>
      </w:r>
    </w:p>
    <w:p w14:paraId="5F4CA6A8">
      <w:pPr>
        <w:rPr>
          <w:lang w:eastAsia="zh-CN"/>
        </w:rPr>
      </w:pPr>
      <w:r>
        <w:rPr>
          <w:rFonts w:ascii="微软雅黑" w:hAnsi="微软雅黑" w:eastAsia="宋体"/>
          <w:color w:val="000000"/>
          <w:lang w:eastAsia="zh-CN"/>
        </w:rPr>
        <w:t>17、</w:t>
      </w:r>
      <w:r>
        <w:rPr>
          <w:rFonts w:hint="eastAsia" w:ascii="微软雅黑" w:hAnsi="微软雅黑" w:eastAsia="宋体"/>
          <w:color w:val="000000"/>
          <w:lang w:eastAsia="zh-CN"/>
        </w:rPr>
        <w:t>文件操作主要有</w:t>
      </w:r>
      <w:r>
        <w:rPr>
          <w:rFonts w:ascii="微软雅黑" w:hAnsi="微软雅黑" w:eastAsia="宋体"/>
          <w:color w:val="000000"/>
          <w:lang w:eastAsia="zh-CN"/>
        </w:rPr>
        <w:t>__________、打开文件、读文件、写文件、__________、删除文件等几种主要操作。</w:t>
      </w:r>
    </w:p>
    <w:p w14:paraId="5496ADA5">
      <w:pPr>
        <w:rPr>
          <w:lang w:eastAsia="zh-CN"/>
        </w:rPr>
      </w:pPr>
      <w:r>
        <w:rPr>
          <w:rFonts w:ascii="微软雅黑" w:hAnsi="微软雅黑" w:eastAsia="宋体"/>
          <w:color w:val="000000"/>
          <w:lang w:eastAsia="zh-CN"/>
        </w:rPr>
        <w:t>18、</w:t>
      </w:r>
      <w:r>
        <w:rPr>
          <w:rFonts w:hint="eastAsia" w:ascii="微软雅黑" w:hAnsi="微软雅黑" w:eastAsia="宋体"/>
          <w:color w:val="000000"/>
          <w:lang w:eastAsia="zh-CN"/>
        </w:rPr>
        <w:t>操作系统中，进程可以分为</w:t>
      </w:r>
      <w:r>
        <w:rPr>
          <w:rFonts w:ascii="微软雅黑" w:hAnsi="微软雅黑" w:eastAsia="宋体"/>
          <w:color w:val="000000"/>
          <w:lang w:eastAsia="zh-CN"/>
        </w:rPr>
        <w:t>__________和__________两类。</w:t>
      </w:r>
    </w:p>
    <w:p w14:paraId="095F1282">
      <w:pPr>
        <w:rPr>
          <w:lang w:eastAsia="zh-CN"/>
        </w:rPr>
      </w:pPr>
      <w:r>
        <w:rPr>
          <w:rFonts w:ascii="微软雅黑" w:hAnsi="微软雅黑" w:eastAsia="宋体"/>
          <w:color w:val="000000"/>
          <w:lang w:eastAsia="zh-CN"/>
        </w:rPr>
        <w:t>19、</w:t>
      </w:r>
      <w:r>
        <w:rPr>
          <w:rFonts w:hint="eastAsia" w:ascii="微软雅黑" w:hAnsi="微软雅黑" w:eastAsia="宋体"/>
          <w:color w:val="000000"/>
          <w:lang w:eastAsia="zh-CN"/>
        </w:rPr>
        <w:t>主存储器与外围设备之间的</w:t>
      </w:r>
      <w:r>
        <w:rPr>
          <w:rFonts w:ascii="微软雅黑" w:hAnsi="微软雅黑" w:eastAsia="宋体"/>
          <w:color w:val="000000"/>
          <w:lang w:eastAsia="zh-CN"/>
        </w:rPr>
        <w:t>__________操作称为输入输出操作。</w:t>
      </w:r>
    </w:p>
    <w:p w14:paraId="449238AE">
      <w:pPr>
        <w:rPr>
          <w:lang w:eastAsia="zh-CN"/>
        </w:rPr>
      </w:pPr>
      <w:r>
        <w:rPr>
          <w:rFonts w:ascii="微软雅黑" w:hAnsi="微软雅黑" w:eastAsia="宋体"/>
          <w:color w:val="000000"/>
          <w:lang w:eastAsia="zh-CN"/>
        </w:rPr>
        <w:t>20、</w:t>
      </w:r>
      <w:r>
        <w:rPr>
          <w:rFonts w:hint="eastAsia" w:ascii="微软雅黑" w:hAnsi="微软雅黑" w:eastAsia="宋体"/>
          <w:color w:val="000000"/>
          <w:lang w:eastAsia="zh-CN"/>
        </w:rPr>
        <w:t>间接通信中的信箱可以由</w:t>
      </w:r>
      <w:r>
        <w:rPr>
          <w:rFonts w:ascii="微软雅黑" w:hAnsi="微软雅黑" w:eastAsia="宋体"/>
          <w:color w:val="000000"/>
          <w:lang w:eastAsia="zh-CN"/>
        </w:rPr>
        <w:t>__________ 和__________两大部分组成。</w:t>
      </w:r>
    </w:p>
    <w:p w14:paraId="0B76D2D0">
      <w:pPr>
        <w:rPr>
          <w:lang w:eastAsia="zh-CN"/>
        </w:rPr>
      </w:pPr>
      <w:r>
        <w:rPr>
          <w:rFonts w:ascii="微软雅黑" w:hAnsi="微软雅黑" w:eastAsia="宋体"/>
          <w:b/>
          <w:color w:val="000000"/>
          <w:sz w:val="32"/>
          <w:lang w:eastAsia="zh-CN"/>
        </w:rPr>
        <w:t>三、判断题</w:t>
      </w:r>
    </w:p>
    <w:p w14:paraId="600A572C">
      <w:pPr>
        <w:rPr>
          <w:lang w:eastAsia="zh-CN"/>
        </w:rPr>
      </w:pPr>
      <w:r>
        <w:rPr>
          <w:rFonts w:ascii="微软雅黑" w:hAnsi="微软雅黑" w:eastAsia="宋体"/>
          <w:color w:val="000000"/>
          <w:lang w:eastAsia="zh-CN"/>
        </w:rPr>
        <w:t>21、</w:t>
      </w:r>
      <w:r>
        <w:rPr>
          <w:rFonts w:hint="eastAsia" w:ascii="微软雅黑" w:hAnsi="微软雅黑" w:eastAsia="宋体"/>
          <w:color w:val="000000"/>
          <w:lang w:eastAsia="zh-CN"/>
        </w:rPr>
        <w:t>进程获得处理机而运行是通过申请而得到的</w:t>
      </w:r>
      <w:r>
        <w:rPr>
          <w:rFonts w:ascii="微软雅黑" w:hAnsi="微软雅黑" w:eastAsia="宋体"/>
          <w:color w:val="000000"/>
          <w:lang w:eastAsia="zh-CN"/>
        </w:rPr>
        <w:t>. （   ）</w:t>
      </w:r>
    </w:p>
    <w:p w14:paraId="0A7E27FC">
      <w:pPr>
        <w:rPr>
          <w:lang w:eastAsia="zh-CN"/>
        </w:rPr>
      </w:pPr>
      <w:r>
        <w:rPr>
          <w:rFonts w:ascii="微软雅黑" w:hAnsi="微软雅黑" w:eastAsia="宋体"/>
          <w:color w:val="000000"/>
          <w:lang w:eastAsia="zh-CN"/>
        </w:rPr>
        <w:t>22、</w:t>
      </w:r>
      <w:r>
        <w:rPr>
          <w:rFonts w:hint="eastAsia" w:ascii="微软雅黑" w:hAnsi="微软雅黑" w:eastAsia="宋体"/>
          <w:color w:val="000000"/>
          <w:lang w:eastAsia="zh-CN"/>
        </w:rPr>
        <w:t>存储保护的功能是限制内存存取</w:t>
      </w:r>
      <w:r>
        <w:rPr>
          <w:rFonts w:ascii="微软雅黑" w:hAnsi="微软雅黑" w:eastAsia="宋体"/>
          <w:color w:val="000000"/>
          <w:lang w:eastAsia="zh-CN"/>
        </w:rPr>
        <w:t>. （   ）</w:t>
      </w:r>
    </w:p>
    <w:p w14:paraId="2BFE3B9F">
      <w:pPr>
        <w:rPr>
          <w:lang w:eastAsia="zh-CN"/>
        </w:rPr>
      </w:pPr>
      <w:r>
        <w:rPr>
          <w:rFonts w:ascii="微软雅黑" w:hAnsi="微软雅黑" w:eastAsia="宋体"/>
          <w:color w:val="000000"/>
          <w:lang w:eastAsia="zh-CN"/>
        </w:rPr>
        <w:t>23、</w:t>
      </w:r>
      <w:r>
        <w:rPr>
          <w:rFonts w:hint="eastAsia" w:ascii="微软雅黑" w:hAnsi="微软雅黑" w:eastAsia="宋体"/>
          <w:color w:val="000000"/>
          <w:lang w:eastAsia="zh-CN"/>
        </w:rPr>
        <w:t>参与死锁的进程至少有两个已经占有资源</w:t>
      </w:r>
      <w:r>
        <w:rPr>
          <w:rFonts w:ascii="微软雅黑" w:hAnsi="微软雅黑" w:eastAsia="宋体"/>
          <w:color w:val="000000"/>
          <w:lang w:eastAsia="zh-CN"/>
        </w:rPr>
        <w:t>. （   ）</w:t>
      </w:r>
    </w:p>
    <w:p w14:paraId="68265A52">
      <w:pPr>
        <w:rPr>
          <w:lang w:eastAsia="zh-CN"/>
        </w:rPr>
      </w:pPr>
      <w:r>
        <w:rPr>
          <w:rFonts w:ascii="微软雅黑" w:hAnsi="微软雅黑" w:eastAsia="宋体"/>
          <w:color w:val="000000"/>
          <w:lang w:eastAsia="zh-CN"/>
        </w:rPr>
        <w:t>24、</w:t>
      </w:r>
      <w:r>
        <w:rPr>
          <w:rFonts w:hint="eastAsia" w:ascii="微软雅黑" w:hAnsi="微软雅黑" w:eastAsia="宋体"/>
          <w:color w:val="000000"/>
          <w:lang w:eastAsia="zh-CN"/>
        </w:rPr>
        <w:t>清内存指令只能在管态下执行</w:t>
      </w:r>
      <w:r>
        <w:rPr>
          <w:rFonts w:ascii="微软雅黑" w:hAnsi="微软雅黑" w:eastAsia="宋体"/>
          <w:color w:val="000000"/>
          <w:lang w:eastAsia="zh-CN"/>
        </w:rPr>
        <w:t>. （   ）</w:t>
      </w:r>
    </w:p>
    <w:p w14:paraId="136A1CDE">
      <w:pPr>
        <w:rPr>
          <w:lang w:eastAsia="zh-CN"/>
        </w:rPr>
      </w:pPr>
      <w:r>
        <w:rPr>
          <w:rFonts w:ascii="微软雅黑" w:hAnsi="微软雅黑" w:eastAsia="宋体"/>
          <w:color w:val="000000"/>
          <w:lang w:eastAsia="zh-CN"/>
        </w:rPr>
        <w:t>25、</w:t>
      </w:r>
      <w:r>
        <w:rPr>
          <w:rFonts w:hint="eastAsia" w:ascii="微软雅黑" w:hAnsi="微软雅黑" w:eastAsia="宋体"/>
          <w:color w:val="000000"/>
          <w:lang w:eastAsia="zh-CN"/>
        </w:rPr>
        <w:t>进程申请</w:t>
      </w:r>
      <w:r>
        <w:rPr>
          <w:rFonts w:ascii="微软雅黑" w:hAnsi="微软雅黑" w:eastAsia="宋体"/>
          <w:color w:val="000000"/>
          <w:lang w:eastAsia="zh-CN"/>
        </w:rPr>
        <w:t>CPU得不到满足时，其状态变为等待态. （   ）</w:t>
      </w:r>
    </w:p>
    <w:p w14:paraId="6D64F0B3">
      <w:pPr>
        <w:rPr>
          <w:lang w:eastAsia="zh-CN"/>
        </w:rPr>
      </w:pPr>
      <w:r>
        <w:rPr>
          <w:rFonts w:ascii="微软雅黑" w:hAnsi="微软雅黑" w:eastAsia="宋体"/>
          <w:color w:val="000000"/>
          <w:lang w:eastAsia="zh-CN"/>
        </w:rPr>
        <w:t>26、</w:t>
      </w:r>
      <w:r>
        <w:rPr>
          <w:rFonts w:hint="eastAsia" w:ascii="微软雅黑" w:hAnsi="微软雅黑" w:eastAsia="宋体"/>
          <w:color w:val="000000"/>
          <w:lang w:eastAsia="zh-CN"/>
        </w:rPr>
        <w:t>当一个进程从等待态变成就绪态，则一定有一个进程从就绪态变成运行态</w:t>
      </w:r>
      <w:r>
        <w:rPr>
          <w:rFonts w:ascii="微软雅黑" w:hAnsi="微软雅黑" w:eastAsia="宋体"/>
          <w:color w:val="000000"/>
          <w:lang w:eastAsia="zh-CN"/>
        </w:rPr>
        <w:t>. （   ）</w:t>
      </w:r>
    </w:p>
    <w:p w14:paraId="0A53B98C">
      <w:pPr>
        <w:rPr>
          <w:lang w:eastAsia="zh-CN"/>
        </w:rPr>
      </w:pPr>
      <w:r>
        <w:rPr>
          <w:rFonts w:ascii="微软雅黑" w:hAnsi="微软雅黑" w:eastAsia="宋体"/>
          <w:color w:val="000000"/>
          <w:lang w:eastAsia="zh-CN"/>
        </w:rPr>
        <w:t>27、</w:t>
      </w:r>
      <w:r>
        <w:rPr>
          <w:rFonts w:hint="eastAsia" w:ascii="微软雅黑" w:hAnsi="微软雅黑" w:eastAsia="宋体"/>
          <w:color w:val="000000"/>
          <w:lang w:eastAsia="zh-CN"/>
        </w:rPr>
        <w:t>执行系统调用时可以被中断</w:t>
      </w:r>
      <w:r>
        <w:rPr>
          <w:rFonts w:ascii="微软雅黑" w:hAnsi="微软雅黑" w:eastAsia="宋体"/>
          <w:color w:val="000000"/>
          <w:lang w:eastAsia="zh-CN"/>
        </w:rPr>
        <w:t>. （   ）</w:t>
      </w:r>
    </w:p>
    <w:p w14:paraId="47D6A5D1">
      <w:pPr>
        <w:rPr>
          <w:lang w:eastAsia="zh-CN"/>
        </w:rPr>
      </w:pPr>
      <w:r>
        <w:rPr>
          <w:rFonts w:ascii="微软雅黑" w:hAnsi="微软雅黑" w:eastAsia="宋体"/>
          <w:color w:val="000000"/>
          <w:lang w:eastAsia="zh-CN"/>
        </w:rPr>
        <w:t>28、</w:t>
      </w:r>
      <w:r>
        <w:rPr>
          <w:rFonts w:hint="eastAsia" w:ascii="微软雅黑" w:hAnsi="微软雅黑" w:eastAsia="宋体"/>
          <w:color w:val="000000"/>
          <w:lang w:eastAsia="zh-CN"/>
        </w:rPr>
        <w:t>在页式虚拟存储系统中，页面长度是根据程序长度动态地分配的</w:t>
      </w:r>
      <w:r>
        <w:rPr>
          <w:rFonts w:ascii="微软雅黑" w:hAnsi="微软雅黑" w:eastAsia="宋体"/>
          <w:color w:val="000000"/>
          <w:lang w:eastAsia="zh-CN"/>
        </w:rPr>
        <w:t>. （   ）</w:t>
      </w:r>
    </w:p>
    <w:p w14:paraId="1577B126">
      <w:pPr>
        <w:rPr>
          <w:lang w:eastAsia="zh-CN"/>
        </w:rPr>
      </w:pPr>
      <w:r>
        <w:rPr>
          <w:rFonts w:ascii="微软雅黑" w:hAnsi="微软雅黑" w:eastAsia="宋体"/>
          <w:color w:val="000000"/>
          <w:lang w:eastAsia="zh-CN"/>
        </w:rPr>
        <w:t>29、</w:t>
      </w:r>
      <w:r>
        <w:rPr>
          <w:rFonts w:hint="eastAsia" w:ascii="微软雅黑" w:hAnsi="微软雅黑" w:eastAsia="宋体"/>
          <w:color w:val="000000"/>
          <w:lang w:eastAsia="zh-CN"/>
        </w:rPr>
        <w:t>引入缓冲的主要目的是提高</w:t>
      </w:r>
      <w:r>
        <w:rPr>
          <w:rFonts w:ascii="微软雅黑" w:hAnsi="微软雅黑" w:eastAsia="宋体"/>
          <w:color w:val="000000"/>
          <w:lang w:eastAsia="zh-CN"/>
        </w:rPr>
        <w:t>I/0设备的利用率. （   ）</w:t>
      </w:r>
    </w:p>
    <w:p w14:paraId="330F9ABA">
      <w:pPr>
        <w:rPr>
          <w:lang w:eastAsia="zh-CN"/>
        </w:rPr>
      </w:pPr>
      <w:r>
        <w:rPr>
          <w:rFonts w:ascii="微软雅黑" w:hAnsi="微软雅黑" w:eastAsia="宋体"/>
          <w:color w:val="000000"/>
          <w:lang w:eastAsia="zh-CN"/>
        </w:rPr>
        <w:t>30、</w:t>
      </w:r>
      <w:r>
        <w:rPr>
          <w:rFonts w:hint="eastAsia" w:ascii="微软雅黑" w:hAnsi="微软雅黑" w:eastAsia="宋体"/>
          <w:color w:val="000000"/>
          <w:lang w:eastAsia="zh-CN"/>
        </w:rPr>
        <w:t>所谓最近最少使用（</w:t>
      </w:r>
      <w:r>
        <w:rPr>
          <w:rFonts w:ascii="微软雅黑" w:hAnsi="微软雅黑" w:eastAsia="宋体"/>
          <w:color w:val="000000"/>
          <w:lang w:eastAsia="zh-CN"/>
        </w:rPr>
        <w:t xml:space="preserve">   ）</w:t>
      </w:r>
    </w:p>
    <w:p w14:paraId="620DEE24">
      <w:pPr>
        <w:rPr>
          <w:lang w:eastAsia="zh-CN"/>
        </w:rPr>
      </w:pPr>
      <w:r>
        <w:rPr>
          <w:rFonts w:ascii="微软雅黑" w:hAnsi="微软雅黑" w:eastAsia="宋体"/>
          <w:b/>
          <w:color w:val="000000"/>
          <w:sz w:val="32"/>
          <w:lang w:eastAsia="zh-CN"/>
        </w:rPr>
        <w:t>四、名词解释题</w:t>
      </w:r>
    </w:p>
    <w:p w14:paraId="68B904CF">
      <w:pPr>
        <w:rPr>
          <w:lang w:eastAsia="zh-CN"/>
        </w:rPr>
      </w:pPr>
      <w:r>
        <w:rPr>
          <w:rFonts w:ascii="微软雅黑" w:hAnsi="微软雅黑" w:eastAsia="宋体"/>
          <w:color w:val="000000"/>
          <w:lang w:eastAsia="zh-CN"/>
        </w:rPr>
        <w:t>31、</w:t>
      </w:r>
      <w:r>
        <w:rPr>
          <w:rFonts w:hint="eastAsia" w:ascii="微软雅黑" w:hAnsi="微软雅黑" w:eastAsia="宋体"/>
          <w:color w:val="000000"/>
          <w:lang w:eastAsia="zh-CN"/>
        </w:rPr>
        <w:t>分时：</w:t>
      </w:r>
    </w:p>
    <w:p w14:paraId="49390EEA">
      <w:pPr>
        <w:rPr>
          <w:lang w:eastAsia="zh-CN"/>
        </w:rPr>
      </w:pPr>
    </w:p>
    <w:p w14:paraId="11A4C400">
      <w:pPr>
        <w:rPr>
          <w:lang w:eastAsia="zh-CN"/>
        </w:rPr>
      </w:pPr>
    </w:p>
    <w:p w14:paraId="3AB5501B">
      <w:pPr>
        <w:rPr>
          <w:lang w:eastAsia="zh-CN"/>
        </w:rPr>
      </w:pPr>
    </w:p>
    <w:p w14:paraId="417BB224">
      <w:pPr>
        <w:rPr>
          <w:lang w:eastAsia="zh-CN"/>
        </w:rPr>
      </w:pPr>
    </w:p>
    <w:p w14:paraId="7D7A852C">
      <w:pPr>
        <w:rPr>
          <w:lang w:eastAsia="zh-CN"/>
        </w:rPr>
      </w:pPr>
    </w:p>
    <w:p w14:paraId="5B0611FB">
      <w:pPr>
        <w:rPr>
          <w:lang w:eastAsia="zh-CN"/>
        </w:rPr>
      </w:pPr>
    </w:p>
    <w:p w14:paraId="36D838B2">
      <w:pPr>
        <w:rPr>
          <w:lang w:eastAsia="zh-CN"/>
        </w:rPr>
      </w:pPr>
      <w:r>
        <w:rPr>
          <w:rFonts w:ascii="微软雅黑" w:hAnsi="微软雅黑" w:eastAsia="宋体"/>
          <w:color w:val="000000"/>
          <w:lang w:eastAsia="zh-CN"/>
        </w:rPr>
        <w:t>32、</w:t>
      </w:r>
      <w:r>
        <w:rPr>
          <w:rFonts w:hint="eastAsia" w:ascii="微软雅黑" w:hAnsi="微软雅黑" w:eastAsia="宋体"/>
          <w:color w:val="000000"/>
          <w:lang w:eastAsia="zh-CN"/>
        </w:rPr>
        <w:t>响应时间：</w:t>
      </w:r>
    </w:p>
    <w:p w14:paraId="355B007E">
      <w:pPr>
        <w:rPr>
          <w:lang w:eastAsia="zh-CN"/>
        </w:rPr>
      </w:pPr>
    </w:p>
    <w:p w14:paraId="5180D5AB">
      <w:pPr>
        <w:rPr>
          <w:lang w:eastAsia="zh-CN"/>
        </w:rPr>
      </w:pPr>
    </w:p>
    <w:p w14:paraId="252F0DD6">
      <w:pPr>
        <w:rPr>
          <w:lang w:eastAsia="zh-CN"/>
        </w:rPr>
      </w:pPr>
    </w:p>
    <w:p w14:paraId="0D038496">
      <w:pPr>
        <w:rPr>
          <w:lang w:eastAsia="zh-CN"/>
        </w:rPr>
      </w:pPr>
    </w:p>
    <w:p w14:paraId="3856DBD8">
      <w:pPr>
        <w:rPr>
          <w:lang w:eastAsia="zh-CN"/>
        </w:rPr>
      </w:pPr>
    </w:p>
    <w:p w14:paraId="73CE43F2">
      <w:pPr>
        <w:rPr>
          <w:lang w:eastAsia="zh-CN"/>
        </w:rPr>
      </w:pPr>
    </w:p>
    <w:p w14:paraId="2798583E">
      <w:pPr>
        <w:rPr>
          <w:lang w:eastAsia="zh-CN"/>
        </w:rPr>
      </w:pPr>
      <w:r>
        <w:rPr>
          <w:rFonts w:ascii="微软雅黑" w:hAnsi="微软雅黑" w:eastAsia="宋体"/>
          <w:color w:val="000000"/>
          <w:lang w:eastAsia="zh-CN"/>
        </w:rPr>
        <w:t>33、</w:t>
      </w:r>
      <w:r>
        <w:rPr>
          <w:rFonts w:hint="eastAsia" w:ascii="微软雅黑" w:hAnsi="微软雅黑" w:eastAsia="宋体"/>
          <w:color w:val="000000"/>
          <w:lang w:eastAsia="zh-CN"/>
        </w:rPr>
        <w:t>进程调度：</w:t>
      </w:r>
    </w:p>
    <w:p w14:paraId="150F9145">
      <w:pPr>
        <w:rPr>
          <w:lang w:eastAsia="zh-CN"/>
        </w:rPr>
      </w:pPr>
    </w:p>
    <w:p w14:paraId="2EF11497">
      <w:pPr>
        <w:rPr>
          <w:lang w:eastAsia="zh-CN"/>
        </w:rPr>
      </w:pPr>
    </w:p>
    <w:p w14:paraId="3D63963D">
      <w:pPr>
        <w:rPr>
          <w:lang w:eastAsia="zh-CN"/>
        </w:rPr>
      </w:pPr>
    </w:p>
    <w:p w14:paraId="3A0D8938">
      <w:pPr>
        <w:rPr>
          <w:lang w:eastAsia="zh-CN"/>
        </w:rPr>
      </w:pPr>
    </w:p>
    <w:p w14:paraId="142C3891">
      <w:pPr>
        <w:rPr>
          <w:lang w:eastAsia="zh-CN"/>
        </w:rPr>
      </w:pPr>
    </w:p>
    <w:p w14:paraId="70C37C43">
      <w:pPr>
        <w:rPr>
          <w:lang w:eastAsia="zh-CN"/>
        </w:rPr>
      </w:pPr>
    </w:p>
    <w:p w14:paraId="42F103B6">
      <w:pPr>
        <w:rPr>
          <w:lang w:eastAsia="zh-CN"/>
        </w:rPr>
      </w:pPr>
      <w:r>
        <w:rPr>
          <w:rFonts w:ascii="微软雅黑" w:hAnsi="微软雅黑" w:eastAsia="宋体"/>
          <w:color w:val="000000"/>
          <w:lang w:eastAsia="zh-CN"/>
        </w:rPr>
        <w:t>34、</w:t>
      </w:r>
      <w:r>
        <w:rPr>
          <w:rFonts w:hint="eastAsia" w:ascii="微软雅黑" w:hAnsi="微软雅黑" w:eastAsia="宋体"/>
          <w:color w:val="000000"/>
          <w:lang w:eastAsia="zh-CN"/>
        </w:rPr>
        <w:t>抖动：</w:t>
      </w:r>
    </w:p>
    <w:p w14:paraId="0DB0A8F5">
      <w:pPr>
        <w:rPr>
          <w:lang w:eastAsia="zh-CN"/>
        </w:rPr>
      </w:pPr>
    </w:p>
    <w:p w14:paraId="4C2A34B4">
      <w:pPr>
        <w:rPr>
          <w:lang w:eastAsia="zh-CN"/>
        </w:rPr>
      </w:pPr>
    </w:p>
    <w:p w14:paraId="68867843">
      <w:pPr>
        <w:rPr>
          <w:lang w:eastAsia="zh-CN"/>
        </w:rPr>
      </w:pPr>
    </w:p>
    <w:p w14:paraId="679335A3">
      <w:pPr>
        <w:rPr>
          <w:lang w:eastAsia="zh-CN"/>
        </w:rPr>
      </w:pPr>
    </w:p>
    <w:p w14:paraId="77010037">
      <w:pPr>
        <w:rPr>
          <w:lang w:eastAsia="zh-CN"/>
        </w:rPr>
      </w:pPr>
    </w:p>
    <w:p w14:paraId="1714FD46">
      <w:pPr>
        <w:rPr>
          <w:lang w:eastAsia="zh-CN"/>
        </w:rPr>
      </w:pPr>
    </w:p>
    <w:p w14:paraId="64E190C8">
      <w:pPr>
        <w:rPr>
          <w:lang w:eastAsia="zh-CN"/>
        </w:rPr>
      </w:pPr>
      <w:r>
        <w:rPr>
          <w:rFonts w:ascii="微软雅黑" w:hAnsi="微软雅黑" w:eastAsia="宋体"/>
          <w:color w:val="000000"/>
          <w:lang w:eastAsia="zh-CN"/>
        </w:rPr>
        <w:t>35、</w:t>
      </w:r>
      <w:r>
        <w:rPr>
          <w:rFonts w:hint="eastAsia" w:ascii="微软雅黑" w:hAnsi="微软雅黑" w:eastAsia="宋体"/>
          <w:color w:val="000000"/>
          <w:lang w:eastAsia="zh-CN"/>
        </w:rPr>
        <w:t>外部碎片：</w:t>
      </w:r>
    </w:p>
    <w:p w14:paraId="751CA809">
      <w:pPr>
        <w:rPr>
          <w:lang w:eastAsia="zh-CN"/>
        </w:rPr>
      </w:pPr>
    </w:p>
    <w:p w14:paraId="1938DE83">
      <w:pPr>
        <w:rPr>
          <w:lang w:eastAsia="zh-CN"/>
        </w:rPr>
      </w:pPr>
    </w:p>
    <w:p w14:paraId="7E79FCCE">
      <w:pPr>
        <w:rPr>
          <w:lang w:eastAsia="zh-CN"/>
        </w:rPr>
      </w:pPr>
    </w:p>
    <w:p w14:paraId="7543D104">
      <w:pPr>
        <w:rPr>
          <w:lang w:eastAsia="zh-CN"/>
        </w:rPr>
      </w:pPr>
    </w:p>
    <w:p w14:paraId="5D1CDA7C">
      <w:pPr>
        <w:rPr>
          <w:lang w:eastAsia="zh-CN"/>
        </w:rPr>
      </w:pPr>
    </w:p>
    <w:p w14:paraId="4105DDFC">
      <w:pPr>
        <w:rPr>
          <w:lang w:eastAsia="zh-CN"/>
        </w:rPr>
      </w:pPr>
    </w:p>
    <w:p w14:paraId="025B4B6C">
      <w:pPr>
        <w:rPr>
          <w:lang w:eastAsia="zh-CN"/>
        </w:rPr>
      </w:pPr>
      <w:r>
        <w:rPr>
          <w:rFonts w:ascii="微软雅黑" w:hAnsi="微软雅黑" w:eastAsia="宋体"/>
          <w:color w:val="000000"/>
          <w:lang w:eastAsia="zh-CN"/>
        </w:rPr>
        <w:t>36、</w:t>
      </w:r>
      <w:r>
        <w:rPr>
          <w:rFonts w:hint="eastAsia" w:ascii="微软雅黑" w:hAnsi="微软雅黑" w:eastAsia="宋体"/>
          <w:color w:val="000000"/>
          <w:lang w:eastAsia="zh-CN"/>
        </w:rPr>
        <w:t>断点：</w:t>
      </w:r>
    </w:p>
    <w:p w14:paraId="2FB3497C">
      <w:pPr>
        <w:rPr>
          <w:lang w:eastAsia="zh-CN"/>
        </w:rPr>
      </w:pPr>
    </w:p>
    <w:p w14:paraId="62122204">
      <w:pPr>
        <w:rPr>
          <w:lang w:eastAsia="zh-CN"/>
        </w:rPr>
      </w:pPr>
    </w:p>
    <w:p w14:paraId="61A75B49">
      <w:pPr>
        <w:rPr>
          <w:lang w:eastAsia="zh-CN"/>
        </w:rPr>
      </w:pPr>
    </w:p>
    <w:p w14:paraId="476AE513">
      <w:pPr>
        <w:rPr>
          <w:lang w:eastAsia="zh-CN"/>
        </w:rPr>
      </w:pPr>
    </w:p>
    <w:p w14:paraId="5FD321BD">
      <w:pPr>
        <w:rPr>
          <w:lang w:eastAsia="zh-CN"/>
        </w:rPr>
      </w:pPr>
    </w:p>
    <w:p w14:paraId="46AD9AD1">
      <w:pPr>
        <w:rPr>
          <w:lang w:eastAsia="zh-CN"/>
        </w:rPr>
      </w:pPr>
    </w:p>
    <w:p w14:paraId="66E8328A">
      <w:pPr>
        <w:rPr>
          <w:lang w:eastAsia="zh-CN"/>
        </w:rPr>
      </w:pPr>
      <w:r>
        <w:rPr>
          <w:rFonts w:ascii="微软雅黑" w:hAnsi="微软雅黑" w:eastAsia="宋体"/>
          <w:b/>
          <w:color w:val="000000"/>
          <w:sz w:val="32"/>
          <w:lang w:eastAsia="zh-CN"/>
        </w:rPr>
        <w:t>五、简答题</w:t>
      </w:r>
    </w:p>
    <w:p w14:paraId="0541E198">
      <w:pPr>
        <w:rPr>
          <w:lang w:eastAsia="zh-CN"/>
        </w:rPr>
      </w:pPr>
      <w:r>
        <w:rPr>
          <w:rFonts w:ascii="微软雅黑" w:hAnsi="微软雅黑" w:eastAsia="宋体"/>
          <w:color w:val="000000"/>
          <w:lang w:eastAsia="zh-CN"/>
        </w:rPr>
        <w:t>37、</w:t>
      </w:r>
      <w:r>
        <w:rPr>
          <w:rFonts w:hint="eastAsia" w:ascii="微软雅黑" w:hAnsi="微软雅黑" w:eastAsia="宋体"/>
          <w:color w:val="000000"/>
          <w:lang w:eastAsia="zh-CN"/>
        </w:rPr>
        <w:t>试比较进程调度与作业调度的不同点。</w:t>
      </w:r>
    </w:p>
    <w:p w14:paraId="1CF4FB6B">
      <w:pPr>
        <w:rPr>
          <w:lang w:eastAsia="zh-CN"/>
        </w:rPr>
      </w:pPr>
    </w:p>
    <w:p w14:paraId="24075F87">
      <w:pPr>
        <w:rPr>
          <w:lang w:eastAsia="zh-CN"/>
        </w:rPr>
      </w:pPr>
    </w:p>
    <w:p w14:paraId="694D6AD2">
      <w:pPr>
        <w:rPr>
          <w:lang w:eastAsia="zh-CN"/>
        </w:rPr>
      </w:pPr>
    </w:p>
    <w:p w14:paraId="099E69D5">
      <w:pPr>
        <w:rPr>
          <w:lang w:eastAsia="zh-CN"/>
        </w:rPr>
      </w:pPr>
    </w:p>
    <w:p w14:paraId="50807B57">
      <w:pPr>
        <w:rPr>
          <w:lang w:eastAsia="zh-CN"/>
        </w:rPr>
      </w:pPr>
    </w:p>
    <w:p w14:paraId="2D5F03BF">
      <w:pPr>
        <w:rPr>
          <w:lang w:eastAsia="zh-CN"/>
        </w:rPr>
      </w:pPr>
    </w:p>
    <w:p w14:paraId="50F367B2">
      <w:pPr>
        <w:rPr>
          <w:lang w:eastAsia="zh-CN"/>
        </w:rPr>
      </w:pPr>
    </w:p>
    <w:p w14:paraId="21E5B26C">
      <w:pPr>
        <w:rPr>
          <w:lang w:eastAsia="zh-CN"/>
        </w:rPr>
      </w:pPr>
      <w:r>
        <w:rPr>
          <w:rFonts w:ascii="微软雅黑" w:hAnsi="微软雅黑" w:eastAsia="宋体"/>
          <w:color w:val="000000"/>
          <w:lang w:eastAsia="zh-CN"/>
        </w:rPr>
        <w:t>38、</w:t>
      </w:r>
      <w:r>
        <w:rPr>
          <w:rFonts w:hint="eastAsia" w:ascii="微软雅黑" w:hAnsi="微软雅黑" w:eastAsia="宋体"/>
          <w:color w:val="000000"/>
          <w:lang w:eastAsia="zh-CN"/>
        </w:rPr>
        <w:t>为什么说批处理多道系统能极大地提高计算机系统的工作效率？</w:t>
      </w:r>
    </w:p>
    <w:p w14:paraId="4A582306">
      <w:pPr>
        <w:rPr>
          <w:lang w:eastAsia="zh-CN"/>
        </w:rPr>
      </w:pPr>
    </w:p>
    <w:p w14:paraId="53F6CA41">
      <w:pPr>
        <w:rPr>
          <w:lang w:eastAsia="zh-CN"/>
        </w:rPr>
      </w:pPr>
    </w:p>
    <w:p w14:paraId="1DD56AF3">
      <w:pPr>
        <w:rPr>
          <w:lang w:eastAsia="zh-CN"/>
        </w:rPr>
      </w:pPr>
    </w:p>
    <w:p w14:paraId="4506A023">
      <w:pPr>
        <w:rPr>
          <w:lang w:eastAsia="zh-CN"/>
        </w:rPr>
      </w:pPr>
    </w:p>
    <w:p w14:paraId="2D06ADD2">
      <w:pPr>
        <w:rPr>
          <w:lang w:eastAsia="zh-CN"/>
        </w:rPr>
      </w:pPr>
    </w:p>
    <w:p w14:paraId="1EBD93F3">
      <w:pPr>
        <w:rPr>
          <w:lang w:eastAsia="zh-CN"/>
        </w:rPr>
      </w:pPr>
    </w:p>
    <w:p w14:paraId="41A97797">
      <w:pPr>
        <w:rPr>
          <w:lang w:eastAsia="zh-CN"/>
        </w:rPr>
      </w:pPr>
    </w:p>
    <w:p w14:paraId="7A29E2E3">
      <w:pPr>
        <w:rPr>
          <w:lang w:eastAsia="zh-CN"/>
        </w:rPr>
      </w:pPr>
      <w:r>
        <w:rPr>
          <w:rFonts w:ascii="微软雅黑" w:hAnsi="微软雅黑" w:eastAsia="宋体"/>
          <w:color w:val="000000"/>
          <w:lang w:eastAsia="zh-CN"/>
        </w:rPr>
        <w:t>39、</w:t>
      </w:r>
      <w:r>
        <w:rPr>
          <w:rFonts w:hint="eastAsia" w:ascii="微软雅黑" w:hAnsi="微软雅黑" w:eastAsia="宋体"/>
          <w:color w:val="000000"/>
          <w:lang w:eastAsia="zh-CN"/>
        </w:rPr>
        <w:t>虚拟存储器的基本特征是什么？虚拟存储器的容量主要受到哪两方面的限制？</w:t>
      </w:r>
    </w:p>
    <w:p w14:paraId="75022F7F">
      <w:pPr>
        <w:rPr>
          <w:lang w:eastAsia="zh-CN"/>
        </w:rPr>
      </w:pPr>
    </w:p>
    <w:p w14:paraId="7A689245">
      <w:pPr>
        <w:rPr>
          <w:lang w:eastAsia="zh-CN"/>
        </w:rPr>
      </w:pPr>
    </w:p>
    <w:p w14:paraId="3F4A2405">
      <w:pPr>
        <w:rPr>
          <w:lang w:eastAsia="zh-CN"/>
        </w:rPr>
      </w:pPr>
    </w:p>
    <w:p w14:paraId="1830189C">
      <w:pPr>
        <w:rPr>
          <w:lang w:eastAsia="zh-CN"/>
        </w:rPr>
      </w:pPr>
    </w:p>
    <w:p w14:paraId="08FB8D1F">
      <w:pPr>
        <w:rPr>
          <w:lang w:eastAsia="zh-CN"/>
        </w:rPr>
      </w:pPr>
    </w:p>
    <w:p w14:paraId="7C2BA919">
      <w:pPr>
        <w:rPr>
          <w:lang w:eastAsia="zh-CN"/>
        </w:rPr>
      </w:pPr>
    </w:p>
    <w:p w14:paraId="499873DD">
      <w:pPr>
        <w:rPr>
          <w:lang w:eastAsia="zh-CN"/>
        </w:rPr>
      </w:pPr>
    </w:p>
    <w:p w14:paraId="037E2827">
      <w:pPr>
        <w:rPr>
          <w:lang w:eastAsia="zh-CN"/>
        </w:rPr>
      </w:pPr>
      <w:r>
        <w:rPr>
          <w:rFonts w:ascii="微软雅黑" w:hAnsi="微软雅黑" w:eastAsia="宋体"/>
          <w:color w:val="000000"/>
          <w:lang w:eastAsia="zh-CN"/>
        </w:rPr>
        <w:t>40、</w:t>
      </w:r>
      <w:r>
        <w:rPr>
          <w:rFonts w:hint="eastAsia" w:ascii="微软雅黑" w:hAnsi="微软雅黑" w:eastAsia="宋体"/>
          <w:color w:val="000000"/>
          <w:lang w:eastAsia="zh-CN"/>
        </w:rPr>
        <w:t>什么是快表？它在地址转换中起什么作用？</w:t>
      </w:r>
    </w:p>
    <w:p w14:paraId="30081CDA">
      <w:pPr>
        <w:rPr>
          <w:lang w:eastAsia="zh-CN"/>
        </w:rPr>
      </w:pPr>
    </w:p>
    <w:p w14:paraId="279CFE0E">
      <w:pPr>
        <w:rPr>
          <w:lang w:eastAsia="zh-CN"/>
        </w:rPr>
      </w:pPr>
    </w:p>
    <w:p w14:paraId="43C6C339">
      <w:pPr>
        <w:rPr>
          <w:lang w:eastAsia="zh-CN"/>
        </w:rPr>
      </w:pPr>
    </w:p>
    <w:p w14:paraId="08C70B09">
      <w:pPr>
        <w:rPr>
          <w:lang w:eastAsia="zh-CN"/>
        </w:rPr>
      </w:pPr>
    </w:p>
    <w:p w14:paraId="5369C7D1">
      <w:pPr>
        <w:rPr>
          <w:lang w:eastAsia="zh-CN"/>
        </w:rPr>
      </w:pPr>
    </w:p>
    <w:p w14:paraId="000121D4">
      <w:pPr>
        <w:rPr>
          <w:lang w:eastAsia="zh-CN"/>
        </w:rPr>
      </w:pPr>
    </w:p>
    <w:p w14:paraId="442CE9D4">
      <w:pPr>
        <w:rPr>
          <w:lang w:eastAsia="zh-CN"/>
        </w:rPr>
      </w:pPr>
    </w:p>
    <w:p w14:paraId="350859D9">
      <w:pPr>
        <w:rPr>
          <w:lang w:eastAsia="zh-CN"/>
        </w:rPr>
      </w:pPr>
      <w:r>
        <w:rPr>
          <w:rFonts w:ascii="微软雅黑" w:hAnsi="微软雅黑" w:eastAsia="宋体"/>
          <w:color w:val="000000"/>
          <w:lang w:eastAsia="zh-CN"/>
        </w:rPr>
        <w:t>41、</w:t>
      </w:r>
      <w:r>
        <w:rPr>
          <w:rFonts w:hint="eastAsia" w:ascii="微软雅黑" w:hAnsi="微软雅黑" w:eastAsia="宋体"/>
          <w:color w:val="000000"/>
          <w:lang w:eastAsia="zh-CN"/>
        </w:rPr>
        <w:t>处理机调度分为哪三级？各自的主要任务是什么？</w:t>
      </w:r>
    </w:p>
    <w:p w14:paraId="5EC97DF6">
      <w:pPr>
        <w:rPr>
          <w:lang w:eastAsia="zh-CN"/>
        </w:rPr>
      </w:pPr>
    </w:p>
    <w:p w14:paraId="6293B879">
      <w:pPr>
        <w:rPr>
          <w:lang w:eastAsia="zh-CN"/>
        </w:rPr>
      </w:pPr>
    </w:p>
    <w:p w14:paraId="3F6C0E49">
      <w:pPr>
        <w:rPr>
          <w:lang w:eastAsia="zh-CN"/>
        </w:rPr>
      </w:pPr>
    </w:p>
    <w:p w14:paraId="67EC7D7F">
      <w:pPr>
        <w:rPr>
          <w:lang w:eastAsia="zh-CN"/>
        </w:rPr>
      </w:pPr>
    </w:p>
    <w:p w14:paraId="44B7B765">
      <w:pPr>
        <w:rPr>
          <w:lang w:eastAsia="zh-CN"/>
        </w:rPr>
      </w:pPr>
    </w:p>
    <w:p w14:paraId="0135A07E">
      <w:pPr>
        <w:rPr>
          <w:lang w:eastAsia="zh-CN"/>
        </w:rPr>
      </w:pPr>
    </w:p>
    <w:p w14:paraId="4A5EC72A">
      <w:pPr>
        <w:rPr>
          <w:lang w:eastAsia="zh-CN"/>
        </w:rPr>
      </w:pPr>
    </w:p>
    <w:p w14:paraId="6C553D52">
      <w:r>
        <w:rPr>
          <w:rFonts w:ascii="微软雅黑" w:hAnsi="微软雅黑" w:eastAsia="宋体"/>
          <w:b/>
          <w:color w:val="000000"/>
          <w:sz w:val="32"/>
        </w:rPr>
        <w:t>六、综合题</w:t>
      </w:r>
    </w:p>
    <w:p w14:paraId="62F64932">
      <w:pPr>
        <w:autoSpaceDE w:val="0"/>
        <w:autoSpaceDN w:val="0"/>
        <w:adjustRightInd w:val="0"/>
        <w:spacing w:line="400" w:lineRule="exact"/>
        <w:rPr>
          <w:rFonts w:ascii="Times New Roman" w:hAnsi="Times New Roman" w:cs="Times New Roman"/>
          <w:sz w:val="24"/>
          <w:szCs w:val="24"/>
          <w:lang w:val="zh-CN"/>
        </w:rPr>
      </w:pPr>
      <w:r>
        <w:rPr>
          <w:rFonts w:hint="eastAsia" w:ascii="微软雅黑" w:hAnsi="微软雅黑" w:eastAsia="宋体" w:cs="Times New Roman"/>
          <w:color w:val="000000"/>
          <w:sz w:val="24"/>
          <w:szCs w:val="24"/>
          <w:lang w:val="zh-CN"/>
        </w:rPr>
        <w:t>42、</w:t>
      </w:r>
      <w:r>
        <w:rPr>
          <w:rFonts w:ascii="微软雅黑" w:hAnsi="微软雅黑" w:eastAsia="宋体" w:cs="Times New Roman"/>
          <w:color w:val="000000"/>
          <w:sz w:val="24"/>
          <w:szCs w:val="24"/>
          <w:lang w:val="zh-CN"/>
        </w:rPr>
        <w:t>以下分别是对中断、中断处理、中断响应、关中断、开中断、中断屏蔽、陷入、软中断的解释，请在解释文字前的括号中填入</w:t>
      </w:r>
      <w:r>
        <w:rPr>
          <w:rFonts w:hint="eastAsia" w:ascii="微软雅黑" w:hAnsi="微软雅黑" w:eastAsia="宋体" w:cs="Times New Roman"/>
          <w:color w:val="000000"/>
          <w:sz w:val="24"/>
          <w:szCs w:val="24"/>
          <w:lang w:val="zh-CN" w:eastAsia="zh-CN"/>
        </w:rPr>
        <w:t>正</w:t>
      </w:r>
      <w:r>
        <w:rPr>
          <w:rFonts w:ascii="微软雅黑" w:hAnsi="微软雅黑" w:eastAsia="宋体" w:cs="Times New Roman"/>
          <w:color w:val="000000"/>
          <w:sz w:val="24"/>
          <w:szCs w:val="24"/>
          <w:lang w:val="zh-CN"/>
        </w:rPr>
        <w:t>确的概念。</w:t>
      </w:r>
    </w:p>
    <w:p w14:paraId="2254D307">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中断请求能否参加判优，需根据屏蔽字的状态决定，若某屏蔽为1，其对应的请求无效，不可参加判优。</w:t>
      </w:r>
    </w:p>
    <w:p w14:paraId="02E6CCC6">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当允许中断标志为1时，表明现行程序的优先级低于所有中断请求的优先级，因此一旦出现中断请求，CPU便能响应。</w:t>
      </w:r>
    </w:p>
    <w:p w14:paraId="62D2847A">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系统调用引发的事件。</w:t>
      </w:r>
    </w:p>
    <w:p w14:paraId="5F01925C">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对中断请求的整个处理过程是由硬件和软件结合起来而形成的一套中断机构实施的。发生中断时，CPU暂停执行当前的程序而转去处理中断。该过程由硬件对中断请求做出反应。</w:t>
      </w:r>
    </w:p>
    <w:p w14:paraId="51AC4A8A">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CPU对系统发生的某个时间做出的</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种反应，即CPU暂停正在执行的程序，保留现场后自动地转去执行相应的处理程序，处理完该事件后再返回断点，继续执行被“打断”的程序。</w:t>
      </w:r>
    </w:p>
    <w:p w14:paraId="082AD6C1">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利用硬件中断的概念，用软件方式进行模拟，实现宏观上的异步执行效果</w:t>
      </w:r>
    </w:p>
    <w:p w14:paraId="12D679BD">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大致分为4个阶段：保存被中断程序的现场，分析中断原因，转入相应处理程序进行处理，恢复被中断程序的现场，</w:t>
      </w:r>
    </w:p>
    <w:p w14:paraId="57C54C21">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w:t>
      </w:r>
      <w:r>
        <w:rPr>
          <w:rFonts w:ascii="微软雅黑" w:hAnsi="微软雅黑" w:eastAsia="宋体" w:cs="Times New Roman"/>
          <w:color w:val="000000"/>
          <w:sz w:val="24"/>
          <w:szCs w:val="24"/>
          <w:lang w:val="zh-CN" w:eastAsia="zh-CN"/>
        </w:rPr>
        <w:t>为保证在中断周期中，指令操作的执行不受外部干扰，将允许中断标志位清0，即表明现行程序的优先级比所有请求的优先级都高，任何请求都不响应。</w:t>
      </w:r>
    </w:p>
    <w:p w14:paraId="78079B17">
      <w:pPr>
        <w:autoSpaceDE w:val="0"/>
        <w:autoSpaceDN w:val="0"/>
        <w:adjustRightInd w:val="0"/>
        <w:spacing w:line="400" w:lineRule="exact"/>
        <w:rPr>
          <w:rFonts w:ascii="Times New Roman" w:hAnsi="Times New Roman" w:cs="Times New Roman"/>
          <w:sz w:val="24"/>
          <w:szCs w:val="24"/>
          <w:lang w:val="zh-CN" w:eastAsia="zh-CN"/>
        </w:rPr>
      </w:pPr>
    </w:p>
    <w:p w14:paraId="1AF860FD">
      <w:pPr>
        <w:autoSpaceDE w:val="0"/>
        <w:autoSpaceDN w:val="0"/>
        <w:adjustRightInd w:val="0"/>
        <w:spacing w:line="400" w:lineRule="exact"/>
        <w:rPr>
          <w:rFonts w:ascii="Times New Roman" w:hAnsi="Times New Roman" w:cs="Times New Roman"/>
          <w:sz w:val="24"/>
          <w:szCs w:val="24"/>
          <w:lang w:val="zh-CN" w:eastAsia="zh-CN"/>
        </w:rPr>
      </w:pPr>
    </w:p>
    <w:p w14:paraId="6F495E50">
      <w:pPr>
        <w:autoSpaceDE w:val="0"/>
        <w:autoSpaceDN w:val="0"/>
        <w:adjustRightInd w:val="0"/>
        <w:spacing w:line="400" w:lineRule="exact"/>
        <w:rPr>
          <w:rFonts w:ascii="Times New Roman" w:hAnsi="Times New Roman" w:cs="Times New Roman"/>
          <w:sz w:val="24"/>
          <w:szCs w:val="24"/>
          <w:lang w:val="zh-CN" w:eastAsia="zh-CN"/>
        </w:rPr>
      </w:pPr>
    </w:p>
    <w:p w14:paraId="204C35D8">
      <w:pPr>
        <w:autoSpaceDE w:val="0"/>
        <w:autoSpaceDN w:val="0"/>
        <w:adjustRightInd w:val="0"/>
        <w:spacing w:line="400" w:lineRule="exact"/>
        <w:rPr>
          <w:rFonts w:ascii="Times New Roman" w:hAnsi="Times New Roman" w:cs="Times New Roman"/>
          <w:sz w:val="24"/>
          <w:szCs w:val="24"/>
          <w:lang w:val="zh-CN" w:eastAsia="zh-CN"/>
        </w:rPr>
      </w:pPr>
    </w:p>
    <w:p w14:paraId="774DE705">
      <w:pPr>
        <w:autoSpaceDE w:val="0"/>
        <w:autoSpaceDN w:val="0"/>
        <w:adjustRightInd w:val="0"/>
        <w:spacing w:line="400" w:lineRule="exact"/>
        <w:rPr>
          <w:rFonts w:ascii="Times New Roman" w:hAnsi="Times New Roman" w:cs="Times New Roman"/>
          <w:sz w:val="24"/>
          <w:szCs w:val="24"/>
          <w:lang w:val="zh-CN" w:eastAsia="zh-CN"/>
        </w:rPr>
      </w:pPr>
    </w:p>
    <w:p w14:paraId="03434121">
      <w:pPr>
        <w:rPr>
          <w:lang w:eastAsia="zh-CN"/>
        </w:rPr>
      </w:pPr>
    </w:p>
    <w:p w14:paraId="3FDC1451">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43、</w:t>
      </w:r>
      <w:r>
        <w:rPr>
          <w:rFonts w:ascii="微软雅黑" w:hAnsi="微软雅黑" w:eastAsia="宋体"/>
          <w:color w:val="000000"/>
        </w:rPr>
        <w:drawing>
          <wp:anchor distT="0" distB="0" distL="114300" distR="114300" simplePos="0" relativeHeight="251660288" behindDoc="1" locked="0" layoutInCell="1" allowOverlap="1">
            <wp:simplePos x="0" y="0"/>
            <wp:positionH relativeFrom="margin">
              <wp:posOffset>-29210</wp:posOffset>
            </wp:positionH>
            <wp:positionV relativeFrom="paragraph">
              <wp:posOffset>1331595</wp:posOffset>
            </wp:positionV>
            <wp:extent cx="5901690" cy="1457960"/>
            <wp:effectExtent l="0" t="0" r="3810" b="952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02000" cy="1457739"/>
                    </a:xfrm>
                    <a:prstGeom prst="rect">
                      <a:avLst/>
                    </a:prstGeom>
                    <a:noFill/>
                    <a:ln>
                      <a:noFill/>
                    </a:ln>
                  </pic:spPr>
                </pic:pic>
              </a:graphicData>
            </a:graphic>
          </wp:anchor>
        </w:drawing>
      </w:r>
      <w:r>
        <w:rPr>
          <w:rFonts w:ascii="微软雅黑" w:hAnsi="微软雅黑" w:eastAsia="宋体" w:cs="Times New Roman"/>
          <w:color w:val="000000"/>
          <w:sz w:val="24"/>
          <w:szCs w:val="24"/>
          <w:lang w:val="zh-CN" w:eastAsia="zh-CN"/>
        </w:rPr>
        <w:t>设内存中有3道程序A、B、C，它们按A、B、C的优先次序执行。它们的计算和I/O操作的时间见表1-1，假设3道程序使用相同设备进行1/O操作，即程序以串行方式使用设备，试画出单道运行和多道运行的时间关系图（调度程序的执行时间忽略不计），并回答在这两种情况下，完成这3道程序分别需要多长时间（多道运行时采用抢占式调度策略）。</w:t>
      </w:r>
    </w:p>
    <w:p w14:paraId="523AAC60">
      <w:pPr>
        <w:autoSpaceDE w:val="0"/>
        <w:autoSpaceDN w:val="0"/>
        <w:adjustRightInd w:val="0"/>
        <w:spacing w:line="400" w:lineRule="exact"/>
        <w:ind w:firstLine="600"/>
        <w:rPr>
          <w:rFonts w:ascii="Times New Roman" w:hAnsi="Times New Roman" w:cs="Times New Roman"/>
          <w:sz w:val="24"/>
          <w:szCs w:val="24"/>
          <w:lang w:val="zh-CN" w:eastAsia="zh-CN"/>
        </w:rPr>
      </w:pPr>
    </w:p>
    <w:p w14:paraId="00DE05C1">
      <w:pPr>
        <w:autoSpaceDE w:val="0"/>
        <w:autoSpaceDN w:val="0"/>
        <w:adjustRightInd w:val="0"/>
        <w:spacing w:line="400" w:lineRule="exact"/>
        <w:ind w:firstLine="600"/>
        <w:rPr>
          <w:rFonts w:ascii="Times New Roman" w:hAnsi="Times New Roman" w:cs="Times New Roman"/>
          <w:sz w:val="24"/>
          <w:szCs w:val="24"/>
          <w:lang w:val="zh-CN" w:eastAsia="zh-CN"/>
        </w:rPr>
      </w:pPr>
    </w:p>
    <w:p w14:paraId="585FA7D1">
      <w:pPr>
        <w:autoSpaceDE w:val="0"/>
        <w:autoSpaceDN w:val="0"/>
        <w:adjustRightInd w:val="0"/>
        <w:spacing w:line="400" w:lineRule="exact"/>
        <w:ind w:firstLine="600"/>
        <w:rPr>
          <w:rFonts w:ascii="Times New Roman" w:hAnsi="Times New Roman" w:cs="Times New Roman"/>
          <w:sz w:val="24"/>
          <w:szCs w:val="24"/>
          <w:lang w:val="zh-CN" w:eastAsia="zh-CN"/>
        </w:rPr>
      </w:pPr>
    </w:p>
    <w:p w14:paraId="78C938B3">
      <w:pPr>
        <w:autoSpaceDE w:val="0"/>
        <w:autoSpaceDN w:val="0"/>
        <w:adjustRightInd w:val="0"/>
        <w:spacing w:line="400" w:lineRule="exact"/>
        <w:ind w:firstLine="600"/>
        <w:rPr>
          <w:rFonts w:ascii="Times New Roman" w:hAnsi="Times New Roman" w:cs="Times New Roman"/>
          <w:sz w:val="24"/>
          <w:szCs w:val="24"/>
          <w:lang w:val="zh-CN" w:eastAsia="zh-CN"/>
        </w:rPr>
      </w:pPr>
    </w:p>
    <w:p w14:paraId="3B6B6F3A">
      <w:pPr>
        <w:autoSpaceDE w:val="0"/>
        <w:autoSpaceDN w:val="0"/>
        <w:adjustRightInd w:val="0"/>
        <w:spacing w:line="400" w:lineRule="exact"/>
        <w:ind w:firstLine="600"/>
        <w:rPr>
          <w:rFonts w:ascii="Times New Roman" w:hAnsi="Times New Roman" w:cs="Times New Roman"/>
          <w:sz w:val="24"/>
          <w:szCs w:val="24"/>
          <w:lang w:val="zh-CN" w:eastAsia="zh-CN"/>
        </w:rPr>
      </w:pPr>
    </w:p>
    <w:p w14:paraId="3832CD57">
      <w:pPr>
        <w:rPr>
          <w:lang w:eastAsia="zh-CN"/>
        </w:rPr>
      </w:pPr>
    </w:p>
    <w:p w14:paraId="0942F03C">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44、</w:t>
      </w:r>
      <w:r>
        <w:rPr>
          <w:rFonts w:ascii="微软雅黑" w:hAnsi="微软雅黑" w:eastAsia="宋体" w:cs="Times New Roman"/>
          <w:color w:val="000000"/>
          <w:sz w:val="24"/>
          <w:szCs w:val="24"/>
          <w:lang w:val="zh-CN" w:eastAsia="zh-CN"/>
        </w:rPr>
        <w:t>假设磁盘的每个磁道分为9个块，现有…文件有A，B，.，I共9个</w:t>
      </w:r>
      <w:r>
        <w:rPr>
          <w:rFonts w:hint="eastAsia" w:ascii="微软雅黑" w:hAnsi="微软雅黑" w:eastAsia="宋体" w:cs="Times New Roman"/>
          <w:color w:val="000000"/>
          <w:sz w:val="24"/>
          <w:szCs w:val="24"/>
          <w:lang w:val="zh-CN" w:eastAsia="zh-CN"/>
        </w:rPr>
        <w:t>记录</w:t>
      </w:r>
      <w:r>
        <w:rPr>
          <w:rFonts w:ascii="微软雅黑" w:hAnsi="微软雅黑" w:eastAsia="宋体" w:cs="Times New Roman"/>
          <w:color w:val="000000"/>
          <w:sz w:val="24"/>
          <w:szCs w:val="24"/>
          <w:lang w:val="zh-CN" w:eastAsia="zh-CN"/>
        </w:rPr>
        <w:t>，每个记录的大小与块的大小相等，设磁盘转速为27ms/转，每读出一块后需要2ms的处理时间，若忽略其他辅助时间，试问：</w:t>
      </w:r>
    </w:p>
    <w:p w14:paraId="1EBB86C7">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1）如果这些记录被顺序存放于</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磁道上，文件处理程序顺序读取且顺序处理记录，处理文件要多长时间？</w:t>
      </w:r>
    </w:p>
    <w:p w14:paraId="001116A6">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2）文件处理程序顺序读取且顺序处理记录，记录如何存放可使文件的处理时间最短？</w:t>
      </w:r>
    </w:p>
    <w:p w14:paraId="66AFB3CC">
      <w:pPr>
        <w:autoSpaceDE w:val="0"/>
        <w:autoSpaceDN w:val="0"/>
        <w:adjustRightInd w:val="0"/>
        <w:spacing w:line="400" w:lineRule="exact"/>
        <w:rPr>
          <w:rFonts w:ascii="Times New Roman" w:hAnsi="Times New Roman" w:cs="Times New Roman"/>
          <w:sz w:val="24"/>
          <w:szCs w:val="24"/>
          <w:lang w:val="zh-CN" w:eastAsia="zh-CN"/>
        </w:rPr>
      </w:pPr>
    </w:p>
    <w:p w14:paraId="649E4275">
      <w:pPr>
        <w:autoSpaceDE w:val="0"/>
        <w:autoSpaceDN w:val="0"/>
        <w:adjustRightInd w:val="0"/>
        <w:spacing w:line="400" w:lineRule="exact"/>
        <w:rPr>
          <w:rFonts w:ascii="Times New Roman" w:hAnsi="Times New Roman" w:cs="Times New Roman"/>
          <w:sz w:val="24"/>
          <w:szCs w:val="24"/>
          <w:lang w:val="zh-CN" w:eastAsia="zh-CN"/>
        </w:rPr>
      </w:pPr>
    </w:p>
    <w:p w14:paraId="7F227E7F">
      <w:pPr>
        <w:autoSpaceDE w:val="0"/>
        <w:autoSpaceDN w:val="0"/>
        <w:adjustRightInd w:val="0"/>
        <w:spacing w:line="400" w:lineRule="exact"/>
        <w:rPr>
          <w:rFonts w:ascii="Times New Roman" w:hAnsi="Times New Roman" w:cs="Times New Roman"/>
          <w:sz w:val="24"/>
          <w:szCs w:val="24"/>
          <w:lang w:val="zh-CN" w:eastAsia="zh-CN"/>
        </w:rPr>
      </w:pPr>
    </w:p>
    <w:p w14:paraId="54002557">
      <w:pPr>
        <w:autoSpaceDE w:val="0"/>
        <w:autoSpaceDN w:val="0"/>
        <w:adjustRightInd w:val="0"/>
        <w:spacing w:line="400" w:lineRule="exact"/>
        <w:rPr>
          <w:rFonts w:ascii="Times New Roman" w:hAnsi="Times New Roman" w:cs="Times New Roman"/>
          <w:sz w:val="24"/>
          <w:szCs w:val="24"/>
          <w:lang w:val="zh-CN" w:eastAsia="zh-CN"/>
        </w:rPr>
      </w:pPr>
    </w:p>
    <w:p w14:paraId="31FFC6DE">
      <w:pPr>
        <w:autoSpaceDE w:val="0"/>
        <w:autoSpaceDN w:val="0"/>
        <w:adjustRightInd w:val="0"/>
        <w:spacing w:line="400" w:lineRule="exact"/>
        <w:rPr>
          <w:rFonts w:ascii="Times New Roman" w:hAnsi="Times New Roman" w:cs="Times New Roman"/>
          <w:sz w:val="24"/>
          <w:szCs w:val="24"/>
          <w:lang w:val="zh-CN" w:eastAsia="zh-CN"/>
        </w:rPr>
      </w:pPr>
    </w:p>
    <w:p w14:paraId="2BF38AF6">
      <w:pPr>
        <w:autoSpaceDE w:val="0"/>
        <w:autoSpaceDN w:val="0"/>
        <w:adjustRightInd w:val="0"/>
        <w:spacing w:line="400" w:lineRule="exact"/>
        <w:rPr>
          <w:rFonts w:ascii="Times New Roman" w:hAnsi="Times New Roman" w:cs="Times New Roman"/>
          <w:sz w:val="24"/>
          <w:szCs w:val="24"/>
          <w:lang w:val="zh-CN" w:eastAsia="zh-CN"/>
        </w:rPr>
      </w:pPr>
    </w:p>
    <w:p w14:paraId="2A993F49">
      <w:pPr>
        <w:autoSpaceDE w:val="0"/>
        <w:autoSpaceDN w:val="0"/>
        <w:adjustRightInd w:val="0"/>
        <w:spacing w:line="400" w:lineRule="exact"/>
        <w:rPr>
          <w:rFonts w:ascii="Times New Roman" w:hAnsi="Times New Roman" w:cs="Times New Roman"/>
          <w:sz w:val="24"/>
          <w:szCs w:val="24"/>
          <w:lang w:val="zh-CN" w:eastAsia="zh-CN"/>
        </w:rPr>
      </w:pPr>
    </w:p>
    <w:p w14:paraId="5E1D6581">
      <w:pPr>
        <w:autoSpaceDE w:val="0"/>
        <w:autoSpaceDN w:val="0"/>
        <w:adjustRightInd w:val="0"/>
        <w:spacing w:line="400" w:lineRule="exact"/>
        <w:rPr>
          <w:rFonts w:ascii="Times New Roman" w:hAnsi="Times New Roman" w:cs="Times New Roman"/>
          <w:sz w:val="24"/>
          <w:szCs w:val="24"/>
          <w:lang w:val="zh-CN" w:eastAsia="zh-CN"/>
        </w:rPr>
      </w:pPr>
    </w:p>
    <w:p w14:paraId="798E449E">
      <w:pPr>
        <w:rPr>
          <w:lang w:eastAsia="zh-CN"/>
        </w:rPr>
      </w:pPr>
    </w:p>
    <w:p w14:paraId="02EB703A">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45、</w:t>
      </w:r>
      <w:r>
        <w:rPr>
          <w:rFonts w:ascii="微软雅黑" w:hAnsi="微软雅黑" w:eastAsia="宋体" w:cs="Times New Roman"/>
          <w:color w:val="000000"/>
          <w:sz w:val="24"/>
          <w:szCs w:val="24"/>
          <w:lang w:val="zh-CN" w:eastAsia="zh-CN"/>
        </w:rPr>
        <w:t>叙述在中断控制方式中输入请求I/O处理的详细过程。</w:t>
      </w:r>
    </w:p>
    <w:p w14:paraId="78D3E0C5">
      <w:pPr>
        <w:autoSpaceDE w:val="0"/>
        <w:autoSpaceDN w:val="0"/>
        <w:adjustRightInd w:val="0"/>
        <w:spacing w:line="400" w:lineRule="exact"/>
        <w:rPr>
          <w:rFonts w:ascii="Times New Roman" w:hAnsi="Times New Roman" w:cs="Times New Roman"/>
          <w:sz w:val="24"/>
          <w:szCs w:val="24"/>
          <w:lang w:val="zh-CN" w:eastAsia="zh-CN"/>
        </w:rPr>
      </w:pPr>
    </w:p>
    <w:p w14:paraId="40C57821">
      <w:pPr>
        <w:autoSpaceDE w:val="0"/>
        <w:autoSpaceDN w:val="0"/>
        <w:adjustRightInd w:val="0"/>
        <w:spacing w:line="400" w:lineRule="exact"/>
        <w:rPr>
          <w:rFonts w:ascii="Times New Roman" w:hAnsi="Times New Roman" w:cs="Times New Roman"/>
          <w:sz w:val="24"/>
          <w:szCs w:val="24"/>
          <w:lang w:val="zh-CN" w:eastAsia="zh-CN"/>
        </w:rPr>
      </w:pPr>
    </w:p>
    <w:p w14:paraId="3BB35B4C">
      <w:pPr>
        <w:autoSpaceDE w:val="0"/>
        <w:autoSpaceDN w:val="0"/>
        <w:adjustRightInd w:val="0"/>
        <w:spacing w:line="400" w:lineRule="exact"/>
        <w:rPr>
          <w:rFonts w:ascii="Times New Roman" w:hAnsi="Times New Roman" w:cs="Times New Roman"/>
          <w:sz w:val="24"/>
          <w:szCs w:val="24"/>
          <w:lang w:val="zh-CN" w:eastAsia="zh-CN"/>
        </w:rPr>
      </w:pPr>
    </w:p>
    <w:p w14:paraId="564EF489">
      <w:pPr>
        <w:autoSpaceDE w:val="0"/>
        <w:autoSpaceDN w:val="0"/>
        <w:adjustRightInd w:val="0"/>
        <w:spacing w:line="400" w:lineRule="exact"/>
        <w:rPr>
          <w:rFonts w:ascii="Times New Roman" w:hAnsi="Times New Roman" w:cs="Times New Roman"/>
          <w:sz w:val="24"/>
          <w:szCs w:val="24"/>
          <w:lang w:val="zh-CN" w:eastAsia="zh-CN"/>
        </w:rPr>
      </w:pPr>
    </w:p>
    <w:p w14:paraId="291945E7">
      <w:pPr>
        <w:autoSpaceDE w:val="0"/>
        <w:autoSpaceDN w:val="0"/>
        <w:adjustRightInd w:val="0"/>
        <w:spacing w:line="400" w:lineRule="exact"/>
        <w:rPr>
          <w:rFonts w:ascii="Times New Roman" w:hAnsi="Times New Roman" w:cs="Times New Roman"/>
          <w:sz w:val="24"/>
          <w:szCs w:val="24"/>
          <w:lang w:val="zh-CN" w:eastAsia="zh-CN"/>
        </w:rPr>
      </w:pPr>
    </w:p>
    <w:p w14:paraId="26BCBB95">
      <w:pPr>
        <w:autoSpaceDE w:val="0"/>
        <w:autoSpaceDN w:val="0"/>
        <w:adjustRightInd w:val="0"/>
        <w:spacing w:line="400" w:lineRule="exact"/>
        <w:rPr>
          <w:rFonts w:ascii="Times New Roman" w:hAnsi="Times New Roman" w:cs="Times New Roman"/>
          <w:sz w:val="24"/>
          <w:szCs w:val="24"/>
          <w:lang w:val="zh-CN" w:eastAsia="zh-CN"/>
        </w:rPr>
      </w:pPr>
    </w:p>
    <w:p w14:paraId="5AE514AE">
      <w:pPr>
        <w:autoSpaceDE w:val="0"/>
        <w:autoSpaceDN w:val="0"/>
        <w:adjustRightInd w:val="0"/>
        <w:spacing w:line="400" w:lineRule="exact"/>
        <w:rPr>
          <w:rFonts w:ascii="Times New Roman" w:hAnsi="Times New Roman" w:cs="Times New Roman"/>
          <w:sz w:val="24"/>
          <w:szCs w:val="24"/>
          <w:lang w:val="zh-CN" w:eastAsia="zh-CN"/>
        </w:rPr>
      </w:pPr>
    </w:p>
    <w:p w14:paraId="1926B4F6">
      <w:pPr>
        <w:rPr>
          <w:lang w:eastAsia="zh-CN"/>
        </w:rPr>
      </w:pPr>
    </w:p>
    <w:p w14:paraId="06E700E3">
      <w:pPr>
        <w:rPr>
          <w:lang w:eastAsia="zh-CN"/>
        </w:rPr>
      </w:pPr>
      <w:r>
        <w:rPr>
          <w:rFonts w:ascii="微软雅黑" w:hAnsi="微软雅黑" w:eastAsia="宋体"/>
          <w:color w:val="000000"/>
          <w:lang w:eastAsia="zh-CN"/>
        </w:rPr>
        <w:br w:type="page"/>
      </w:r>
    </w:p>
    <w:p w14:paraId="218470C0">
      <w:pPr>
        <w:jc w:val="center"/>
        <w:rPr>
          <w:lang w:eastAsia="zh-CN"/>
        </w:rPr>
      </w:pPr>
      <w:r>
        <w:rPr>
          <w:rFonts w:ascii="微软雅黑" w:hAnsi="微软雅黑" w:eastAsia="宋体"/>
          <w:b/>
          <w:color w:val="000000"/>
          <w:sz w:val="28"/>
          <w:lang w:eastAsia="zh-CN"/>
        </w:rPr>
        <w:t>参考答案</w:t>
      </w:r>
    </w:p>
    <w:p w14:paraId="3595E4E9">
      <w:pPr>
        <w:rPr>
          <w:lang w:eastAsia="zh-CN"/>
        </w:rPr>
      </w:pPr>
      <w:r>
        <w:rPr>
          <w:rFonts w:ascii="微软雅黑" w:hAnsi="微软雅黑" w:eastAsia="宋体"/>
          <w:b/>
          <w:color w:val="000000"/>
          <w:sz w:val="32"/>
          <w:lang w:eastAsia="zh-CN"/>
        </w:rPr>
        <w:t>一、选择题</w:t>
      </w:r>
    </w:p>
    <w:p w14:paraId="73DB19C7">
      <w:pPr>
        <w:rPr>
          <w:lang w:eastAsia="zh-CN"/>
        </w:rPr>
      </w:pPr>
      <w:r>
        <w:rPr>
          <w:rFonts w:ascii="微软雅黑" w:hAnsi="微软雅黑" w:eastAsia="宋体"/>
          <w:color w:val="000000"/>
          <w:lang w:eastAsia="zh-CN"/>
        </w:rPr>
        <w:t>1、D</w:t>
      </w:r>
    </w:p>
    <w:p w14:paraId="4522F2AF">
      <w:r>
        <w:rPr>
          <w:rFonts w:ascii="微软雅黑" w:hAnsi="微软雅黑" w:eastAsia="宋体"/>
          <w:color w:val="000000"/>
        </w:rPr>
        <w:t>2、B</w:t>
      </w:r>
    </w:p>
    <w:p w14:paraId="4082DABD">
      <w:r>
        <w:rPr>
          <w:rFonts w:ascii="微软雅黑" w:hAnsi="微软雅黑" w:eastAsia="宋体"/>
          <w:color w:val="000000"/>
        </w:rPr>
        <w:t>3、A</w:t>
      </w:r>
    </w:p>
    <w:p w14:paraId="43087612">
      <w:r>
        <w:rPr>
          <w:rFonts w:ascii="微软雅黑" w:hAnsi="微软雅黑" w:eastAsia="宋体"/>
          <w:color w:val="000000"/>
        </w:rPr>
        <w:t>4、C</w:t>
      </w:r>
    </w:p>
    <w:p w14:paraId="28C8F601">
      <w:r>
        <w:rPr>
          <w:rFonts w:ascii="微软雅黑" w:hAnsi="微软雅黑" w:eastAsia="宋体"/>
          <w:color w:val="000000"/>
        </w:rPr>
        <w:t>5、A</w:t>
      </w:r>
    </w:p>
    <w:p w14:paraId="342A87D4">
      <w:r>
        <w:rPr>
          <w:rFonts w:ascii="微软雅黑" w:hAnsi="微软雅黑" w:eastAsia="宋体"/>
          <w:color w:val="000000"/>
        </w:rPr>
        <w:t>6、A</w:t>
      </w:r>
    </w:p>
    <w:p w14:paraId="20BC6CAC">
      <w:r>
        <w:rPr>
          <w:rFonts w:ascii="微软雅黑" w:hAnsi="微软雅黑" w:eastAsia="宋体"/>
          <w:color w:val="000000"/>
        </w:rPr>
        <w:t>7、B</w:t>
      </w:r>
    </w:p>
    <w:p w14:paraId="24A90A49">
      <w:pPr>
        <w:rPr>
          <w:lang w:eastAsia="zh-CN"/>
        </w:rPr>
      </w:pPr>
      <w:r>
        <w:rPr>
          <w:rFonts w:ascii="微软雅黑" w:hAnsi="微软雅黑" w:eastAsia="宋体"/>
          <w:color w:val="000000"/>
          <w:lang w:eastAsia="zh-CN"/>
        </w:rPr>
        <w:t>8、D</w:t>
      </w:r>
    </w:p>
    <w:p w14:paraId="37B95681">
      <w:pPr>
        <w:rPr>
          <w:lang w:eastAsia="zh-CN"/>
        </w:rPr>
      </w:pPr>
      <w:r>
        <w:rPr>
          <w:rFonts w:ascii="微软雅黑" w:hAnsi="微软雅黑" w:eastAsia="宋体"/>
          <w:color w:val="000000"/>
          <w:lang w:eastAsia="zh-CN"/>
        </w:rPr>
        <w:t>9、B</w:t>
      </w:r>
    </w:p>
    <w:p w14:paraId="539C9E86">
      <w:pPr>
        <w:rPr>
          <w:lang w:eastAsia="zh-CN"/>
        </w:rPr>
      </w:pPr>
      <w:r>
        <w:rPr>
          <w:rFonts w:ascii="微软雅黑" w:hAnsi="微软雅黑" w:eastAsia="宋体"/>
          <w:color w:val="000000"/>
          <w:lang w:eastAsia="zh-CN"/>
        </w:rPr>
        <w:t>10、C</w:t>
      </w:r>
    </w:p>
    <w:p w14:paraId="5F9D9026">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11、</w:t>
      </w:r>
      <w:r>
        <w:rPr>
          <w:rFonts w:ascii="微软雅黑" w:hAnsi="微软雅黑" w:eastAsia="宋体" w:cs="Times New Roman"/>
          <w:color w:val="000000"/>
          <w:sz w:val="24"/>
          <w:szCs w:val="24"/>
          <w:lang w:val="zh-CN" w:eastAsia="zh-CN"/>
        </w:rPr>
        <w:t>D</w:t>
      </w:r>
    </w:p>
    <w:p w14:paraId="72AF7AF9">
      <w:pPr>
        <w:rPr>
          <w:lang w:eastAsia="zh-CN"/>
        </w:rPr>
      </w:pPr>
      <w:r>
        <w:rPr>
          <w:rFonts w:ascii="微软雅黑" w:hAnsi="微软雅黑" w:eastAsia="宋体"/>
          <w:color w:val="000000"/>
          <w:lang w:eastAsia="zh-CN"/>
        </w:rPr>
        <w:t>12、B</w:t>
      </w:r>
    </w:p>
    <w:p w14:paraId="5E1818C8">
      <w:pPr>
        <w:rPr>
          <w:lang w:eastAsia="zh-CN"/>
        </w:rPr>
      </w:pPr>
      <w:r>
        <w:rPr>
          <w:rFonts w:ascii="微软雅黑" w:hAnsi="微软雅黑" w:eastAsia="宋体"/>
          <w:b/>
          <w:color w:val="000000"/>
          <w:sz w:val="32"/>
          <w:lang w:eastAsia="zh-CN"/>
        </w:rPr>
        <w:t>二、填空题</w:t>
      </w:r>
    </w:p>
    <w:p w14:paraId="42C2ABF2">
      <w:pPr>
        <w:rPr>
          <w:lang w:eastAsia="zh-CN"/>
        </w:rPr>
      </w:pPr>
      <w:r>
        <w:rPr>
          <w:rFonts w:ascii="微软雅黑" w:hAnsi="微软雅黑" w:eastAsia="宋体"/>
          <w:color w:val="000000"/>
          <w:lang w:eastAsia="zh-CN"/>
        </w:rPr>
        <w:t>13、</w:t>
      </w:r>
      <w:r>
        <w:rPr>
          <w:rFonts w:hint="eastAsia" w:ascii="微软雅黑" w:hAnsi="微软雅黑" w:eastAsia="宋体"/>
          <w:color w:val="000000"/>
          <w:lang w:eastAsia="zh-CN"/>
        </w:rPr>
        <w:t>【答案】通道、输入输出处理机</w:t>
      </w:r>
    </w:p>
    <w:p w14:paraId="1ACBEA03">
      <w:pPr>
        <w:rPr>
          <w:lang w:eastAsia="zh-CN"/>
        </w:rPr>
      </w:pPr>
      <w:r>
        <w:rPr>
          <w:rFonts w:ascii="微软雅黑" w:hAnsi="微软雅黑" w:eastAsia="宋体"/>
          <w:color w:val="000000"/>
          <w:lang w:eastAsia="zh-CN"/>
        </w:rPr>
        <w:t>14、</w:t>
      </w:r>
      <w:r>
        <w:rPr>
          <w:rFonts w:hint="eastAsia" w:ascii="微软雅黑" w:hAnsi="微软雅黑" w:eastAsia="宋体"/>
          <w:color w:val="000000"/>
          <w:lang w:eastAsia="zh-CN"/>
        </w:rPr>
        <w:t>【答案】设备、特殊事件</w:t>
      </w:r>
    </w:p>
    <w:p w14:paraId="24494CA0">
      <w:pPr>
        <w:rPr>
          <w:lang w:eastAsia="zh-CN"/>
        </w:rPr>
      </w:pPr>
      <w:r>
        <w:rPr>
          <w:rFonts w:ascii="微软雅黑" w:hAnsi="微软雅黑" w:eastAsia="宋体"/>
          <w:color w:val="000000"/>
          <w:lang w:eastAsia="zh-CN"/>
        </w:rPr>
        <w:t>15、</w:t>
      </w:r>
      <w:r>
        <w:rPr>
          <w:rFonts w:hint="eastAsia" w:ascii="微软雅黑" w:hAnsi="微软雅黑" w:eastAsia="宋体"/>
          <w:color w:val="000000"/>
          <w:lang w:eastAsia="zh-CN"/>
        </w:rPr>
        <w:t>【答案】在有限时间内得到所需全部资源、死锁</w:t>
      </w:r>
    </w:p>
    <w:p w14:paraId="33F1F910">
      <w:pPr>
        <w:rPr>
          <w:lang w:eastAsia="zh-CN"/>
        </w:rPr>
      </w:pPr>
      <w:r>
        <w:rPr>
          <w:rFonts w:ascii="微软雅黑" w:hAnsi="微软雅黑" w:eastAsia="宋体"/>
          <w:color w:val="000000"/>
          <w:lang w:eastAsia="zh-CN"/>
        </w:rPr>
        <w:t>16、</w:t>
      </w:r>
      <w:r>
        <w:rPr>
          <w:rFonts w:hint="eastAsia" w:ascii="微软雅黑" w:hAnsi="微软雅黑" w:eastAsia="宋体"/>
          <w:color w:val="000000"/>
          <w:lang w:eastAsia="zh-CN"/>
        </w:rPr>
        <w:t>【答案】磁盘的输入井、磁盘的输出井</w:t>
      </w:r>
    </w:p>
    <w:p w14:paraId="4BDCD959">
      <w:pPr>
        <w:rPr>
          <w:lang w:eastAsia="zh-CN"/>
        </w:rPr>
      </w:pPr>
      <w:r>
        <w:rPr>
          <w:rFonts w:ascii="微软雅黑" w:hAnsi="微软雅黑" w:eastAsia="宋体"/>
          <w:color w:val="000000"/>
          <w:lang w:eastAsia="zh-CN"/>
        </w:rPr>
        <w:t>17、</w:t>
      </w:r>
      <w:r>
        <w:rPr>
          <w:rFonts w:hint="eastAsia" w:ascii="微软雅黑" w:hAnsi="微软雅黑" w:eastAsia="宋体"/>
          <w:color w:val="000000"/>
          <w:lang w:eastAsia="zh-CN"/>
        </w:rPr>
        <w:t>【答案】建立文件、关闭文件</w:t>
      </w:r>
    </w:p>
    <w:p w14:paraId="1A069ED1">
      <w:pPr>
        <w:rPr>
          <w:lang w:eastAsia="zh-CN"/>
        </w:rPr>
      </w:pPr>
      <w:r>
        <w:rPr>
          <w:rFonts w:ascii="微软雅黑" w:hAnsi="微软雅黑" w:eastAsia="宋体"/>
          <w:color w:val="000000"/>
          <w:lang w:eastAsia="zh-CN"/>
        </w:rPr>
        <w:t>18、</w:t>
      </w:r>
      <w:r>
        <w:rPr>
          <w:rFonts w:hint="eastAsia" w:ascii="微软雅黑" w:hAnsi="微软雅黑" w:eastAsia="宋体"/>
          <w:color w:val="000000"/>
          <w:lang w:eastAsia="zh-CN"/>
        </w:rPr>
        <w:t>【答案】系统进程、用户进程</w:t>
      </w:r>
    </w:p>
    <w:p w14:paraId="5D425B28">
      <w:pPr>
        <w:rPr>
          <w:lang w:eastAsia="zh-CN"/>
        </w:rPr>
      </w:pPr>
      <w:r>
        <w:rPr>
          <w:rFonts w:ascii="微软雅黑" w:hAnsi="微软雅黑" w:eastAsia="宋体"/>
          <w:color w:val="000000"/>
          <w:lang w:eastAsia="zh-CN"/>
        </w:rPr>
        <w:t>19、</w:t>
      </w:r>
      <w:r>
        <w:rPr>
          <w:rFonts w:hint="eastAsia" w:ascii="微软雅黑" w:hAnsi="微软雅黑" w:eastAsia="宋体"/>
          <w:color w:val="000000"/>
          <w:lang w:eastAsia="zh-CN"/>
        </w:rPr>
        <w:t>【答案】信息传送</w:t>
      </w:r>
    </w:p>
    <w:p w14:paraId="32E0E5E0">
      <w:pPr>
        <w:rPr>
          <w:lang w:eastAsia="zh-CN"/>
        </w:rPr>
      </w:pPr>
      <w:r>
        <w:rPr>
          <w:rFonts w:ascii="微软雅黑" w:hAnsi="微软雅黑" w:eastAsia="宋体"/>
          <w:color w:val="000000"/>
          <w:lang w:eastAsia="zh-CN"/>
        </w:rPr>
        <w:t>20、</w:t>
      </w:r>
      <w:r>
        <w:rPr>
          <w:rFonts w:hint="eastAsia" w:ascii="微软雅黑" w:hAnsi="微软雅黑" w:eastAsia="宋体"/>
          <w:color w:val="000000"/>
          <w:lang w:eastAsia="zh-CN"/>
        </w:rPr>
        <w:t>【答案】信箱说明、信箱体</w:t>
      </w:r>
    </w:p>
    <w:p w14:paraId="77C8F23C">
      <w:pPr>
        <w:rPr>
          <w:lang w:eastAsia="zh-CN"/>
        </w:rPr>
      </w:pPr>
      <w:r>
        <w:rPr>
          <w:rFonts w:ascii="微软雅黑" w:hAnsi="微软雅黑" w:eastAsia="宋体"/>
          <w:b/>
          <w:color w:val="000000"/>
          <w:sz w:val="32"/>
          <w:lang w:eastAsia="zh-CN"/>
        </w:rPr>
        <w:t>三、判断题</w:t>
      </w:r>
    </w:p>
    <w:p w14:paraId="683BDA3C">
      <w:pPr>
        <w:rPr>
          <w:lang w:eastAsia="zh-CN"/>
        </w:rPr>
      </w:pPr>
      <w:r>
        <w:rPr>
          <w:rFonts w:ascii="微软雅黑" w:hAnsi="微软雅黑" w:eastAsia="宋体"/>
          <w:color w:val="000000"/>
          <w:lang w:eastAsia="zh-CN"/>
        </w:rPr>
        <w:t>21、</w:t>
      </w:r>
      <w:r>
        <w:rPr>
          <w:rFonts w:hint="eastAsia" w:ascii="微软雅黑" w:hAnsi="微软雅黑" w:eastAsia="宋体"/>
          <w:color w:val="000000"/>
          <w:lang w:eastAsia="zh-CN"/>
        </w:rPr>
        <w:t>【答案】：错</w:t>
      </w:r>
    </w:p>
    <w:p w14:paraId="60F49C00">
      <w:pPr>
        <w:rPr>
          <w:lang w:eastAsia="zh-CN"/>
        </w:rPr>
      </w:pPr>
      <w:r>
        <w:rPr>
          <w:rFonts w:ascii="微软雅黑" w:hAnsi="微软雅黑" w:eastAsia="宋体"/>
          <w:color w:val="000000"/>
          <w:lang w:eastAsia="zh-CN"/>
        </w:rPr>
        <w:t>22、</w:t>
      </w:r>
      <w:r>
        <w:rPr>
          <w:rFonts w:hint="eastAsia" w:ascii="微软雅黑" w:hAnsi="微软雅黑" w:eastAsia="宋体"/>
          <w:color w:val="000000"/>
          <w:lang w:eastAsia="zh-CN"/>
        </w:rPr>
        <w:t>【答案】：对</w:t>
      </w:r>
    </w:p>
    <w:p w14:paraId="6D6726AE">
      <w:pPr>
        <w:rPr>
          <w:lang w:eastAsia="zh-CN"/>
        </w:rPr>
      </w:pPr>
      <w:r>
        <w:rPr>
          <w:rFonts w:ascii="微软雅黑" w:hAnsi="微软雅黑" w:eastAsia="宋体"/>
          <w:color w:val="000000"/>
          <w:lang w:eastAsia="zh-CN"/>
        </w:rPr>
        <w:t>23、</w:t>
      </w:r>
      <w:r>
        <w:rPr>
          <w:rFonts w:hint="eastAsia" w:ascii="微软雅黑" w:hAnsi="微软雅黑" w:eastAsia="宋体"/>
          <w:color w:val="000000"/>
          <w:lang w:eastAsia="zh-CN"/>
        </w:rPr>
        <w:t>【答案】：对</w:t>
      </w:r>
    </w:p>
    <w:p w14:paraId="6E40930B">
      <w:pPr>
        <w:rPr>
          <w:lang w:eastAsia="zh-CN"/>
        </w:rPr>
      </w:pPr>
      <w:r>
        <w:rPr>
          <w:rFonts w:ascii="微软雅黑" w:hAnsi="微软雅黑" w:eastAsia="宋体"/>
          <w:color w:val="000000"/>
          <w:lang w:eastAsia="zh-CN"/>
        </w:rPr>
        <w:t>24、</w:t>
      </w:r>
      <w:r>
        <w:rPr>
          <w:rFonts w:hint="eastAsia" w:ascii="微软雅黑" w:hAnsi="微软雅黑" w:eastAsia="宋体"/>
          <w:color w:val="000000"/>
          <w:lang w:eastAsia="zh-CN"/>
        </w:rPr>
        <w:t>【答案】：对</w:t>
      </w:r>
    </w:p>
    <w:p w14:paraId="16396635">
      <w:pPr>
        <w:rPr>
          <w:lang w:eastAsia="zh-CN"/>
        </w:rPr>
      </w:pPr>
      <w:r>
        <w:rPr>
          <w:rFonts w:ascii="微软雅黑" w:hAnsi="微软雅黑" w:eastAsia="宋体"/>
          <w:color w:val="000000"/>
          <w:lang w:eastAsia="zh-CN"/>
        </w:rPr>
        <w:t>25、</w:t>
      </w:r>
      <w:r>
        <w:rPr>
          <w:rFonts w:hint="eastAsia" w:ascii="微软雅黑" w:hAnsi="微软雅黑" w:eastAsia="宋体"/>
          <w:color w:val="000000"/>
          <w:lang w:eastAsia="zh-CN"/>
        </w:rPr>
        <w:t>【答案】：错</w:t>
      </w:r>
    </w:p>
    <w:p w14:paraId="64D126C8">
      <w:pPr>
        <w:rPr>
          <w:lang w:eastAsia="zh-CN"/>
        </w:rPr>
      </w:pPr>
      <w:r>
        <w:rPr>
          <w:rFonts w:ascii="微软雅黑" w:hAnsi="微软雅黑" w:eastAsia="宋体"/>
          <w:color w:val="000000"/>
          <w:lang w:eastAsia="zh-CN"/>
        </w:rPr>
        <w:t>26、</w:t>
      </w:r>
      <w:r>
        <w:rPr>
          <w:rFonts w:hint="eastAsia" w:ascii="微软雅黑" w:hAnsi="微软雅黑" w:eastAsia="宋体"/>
          <w:color w:val="000000"/>
          <w:lang w:eastAsia="zh-CN"/>
        </w:rPr>
        <w:t>【答案】：错</w:t>
      </w:r>
    </w:p>
    <w:p w14:paraId="3138C9ED">
      <w:pPr>
        <w:rPr>
          <w:lang w:eastAsia="zh-CN"/>
        </w:rPr>
      </w:pPr>
      <w:r>
        <w:rPr>
          <w:rFonts w:ascii="微软雅黑" w:hAnsi="微软雅黑" w:eastAsia="宋体"/>
          <w:color w:val="000000"/>
          <w:lang w:eastAsia="zh-CN"/>
        </w:rPr>
        <w:t>27、</w:t>
      </w:r>
      <w:r>
        <w:rPr>
          <w:rFonts w:hint="eastAsia" w:ascii="微软雅黑" w:hAnsi="微软雅黑" w:eastAsia="宋体"/>
          <w:color w:val="000000"/>
          <w:lang w:eastAsia="zh-CN"/>
        </w:rPr>
        <w:t>【答案】：对</w:t>
      </w:r>
    </w:p>
    <w:p w14:paraId="0DD3B88A">
      <w:pPr>
        <w:rPr>
          <w:lang w:eastAsia="zh-CN"/>
        </w:rPr>
      </w:pPr>
      <w:r>
        <w:rPr>
          <w:rFonts w:ascii="微软雅黑" w:hAnsi="微软雅黑" w:eastAsia="宋体"/>
          <w:color w:val="000000"/>
          <w:lang w:eastAsia="zh-CN"/>
        </w:rPr>
        <w:t>28、</w:t>
      </w:r>
      <w:r>
        <w:rPr>
          <w:rFonts w:hint="eastAsia" w:ascii="微软雅黑" w:hAnsi="微软雅黑" w:eastAsia="宋体"/>
          <w:color w:val="000000"/>
          <w:lang w:eastAsia="zh-CN"/>
        </w:rPr>
        <w:t>【答案】：错</w:t>
      </w:r>
    </w:p>
    <w:p w14:paraId="0AAFF6A2">
      <w:pPr>
        <w:rPr>
          <w:lang w:eastAsia="zh-CN"/>
        </w:rPr>
      </w:pPr>
      <w:r>
        <w:rPr>
          <w:rFonts w:ascii="微软雅黑" w:hAnsi="微软雅黑" w:eastAsia="宋体"/>
          <w:color w:val="000000"/>
          <w:lang w:eastAsia="zh-CN"/>
        </w:rPr>
        <w:t>29、</w:t>
      </w:r>
      <w:r>
        <w:rPr>
          <w:rFonts w:hint="eastAsia" w:ascii="微软雅黑" w:hAnsi="微软雅黑" w:eastAsia="宋体"/>
          <w:color w:val="000000"/>
          <w:lang w:eastAsia="zh-CN"/>
        </w:rPr>
        <w:t>【答案】：错</w:t>
      </w:r>
    </w:p>
    <w:p w14:paraId="77F3D61F">
      <w:pPr>
        <w:rPr>
          <w:lang w:eastAsia="zh-CN"/>
        </w:rPr>
      </w:pPr>
      <w:r>
        <w:rPr>
          <w:rFonts w:ascii="微软雅黑" w:hAnsi="微软雅黑" w:eastAsia="宋体"/>
          <w:color w:val="000000"/>
          <w:lang w:eastAsia="zh-CN"/>
        </w:rPr>
        <w:t>30、</w:t>
      </w:r>
      <w:r>
        <w:rPr>
          <w:rFonts w:hint="eastAsia" w:ascii="微软雅黑" w:hAnsi="微软雅黑" w:eastAsia="宋体"/>
          <w:color w:val="000000"/>
          <w:lang w:eastAsia="zh-CN"/>
        </w:rPr>
        <w:t>【答案】：对</w:t>
      </w:r>
    </w:p>
    <w:p w14:paraId="51DFB3C1">
      <w:pPr>
        <w:rPr>
          <w:lang w:eastAsia="zh-CN"/>
        </w:rPr>
      </w:pPr>
      <w:r>
        <w:rPr>
          <w:rFonts w:ascii="微软雅黑" w:hAnsi="微软雅黑" w:eastAsia="宋体"/>
          <w:b/>
          <w:color w:val="000000"/>
          <w:sz w:val="32"/>
          <w:lang w:eastAsia="zh-CN"/>
        </w:rPr>
        <w:t>四、名词解释题</w:t>
      </w:r>
    </w:p>
    <w:p w14:paraId="2B7EE636">
      <w:pPr>
        <w:rPr>
          <w:lang w:eastAsia="zh-CN"/>
        </w:rPr>
      </w:pPr>
      <w:r>
        <w:rPr>
          <w:rFonts w:ascii="微软雅黑" w:hAnsi="微软雅黑" w:eastAsia="宋体"/>
          <w:color w:val="000000"/>
          <w:lang w:eastAsia="zh-CN"/>
        </w:rPr>
        <w:t>31、</w:t>
      </w:r>
      <w:r>
        <w:rPr>
          <w:rFonts w:hint="eastAsia" w:ascii="微软雅黑" w:hAnsi="微软雅黑" w:eastAsia="宋体"/>
          <w:color w:val="000000"/>
          <w:lang w:eastAsia="zh-CN"/>
        </w:rPr>
        <w:t>分时：</w:t>
      </w:r>
    </w:p>
    <w:p w14:paraId="44EA853B">
      <w:pPr>
        <w:rPr>
          <w:lang w:eastAsia="zh-CN"/>
        </w:rPr>
      </w:pPr>
      <w:r>
        <w:rPr>
          <w:rFonts w:hint="eastAsia" w:ascii="微软雅黑" w:hAnsi="微软雅黑" w:eastAsia="宋体"/>
          <w:color w:val="000000"/>
          <w:lang w:eastAsia="zh-CN"/>
        </w:rPr>
        <w:t>在分时系统中，分时主要是指若干并发程序对</w:t>
      </w:r>
      <w:r>
        <w:rPr>
          <w:rFonts w:ascii="微软雅黑" w:hAnsi="微软雅黑" w:eastAsia="宋体"/>
          <w:color w:val="000000"/>
          <w:lang w:eastAsia="zh-CN"/>
        </w:rPr>
        <w:t>CPU时间的共享。</w:t>
      </w:r>
    </w:p>
    <w:p w14:paraId="5D4F5B8B">
      <w:pPr>
        <w:rPr>
          <w:lang w:eastAsia="zh-CN"/>
        </w:rPr>
      </w:pPr>
      <w:r>
        <w:rPr>
          <w:rFonts w:ascii="微软雅黑" w:hAnsi="微软雅黑" w:eastAsia="宋体"/>
          <w:color w:val="000000"/>
          <w:lang w:eastAsia="zh-CN"/>
        </w:rPr>
        <w:t>32、</w:t>
      </w:r>
      <w:r>
        <w:rPr>
          <w:rFonts w:hint="eastAsia" w:ascii="微软雅黑" w:hAnsi="微软雅黑" w:eastAsia="宋体"/>
          <w:color w:val="000000"/>
          <w:lang w:eastAsia="zh-CN"/>
        </w:rPr>
        <w:t>响应时间：</w:t>
      </w:r>
    </w:p>
    <w:p w14:paraId="2EB1DD47">
      <w:pPr>
        <w:rPr>
          <w:lang w:eastAsia="zh-CN"/>
        </w:rPr>
      </w:pPr>
      <w:r>
        <w:rPr>
          <w:rFonts w:hint="eastAsia" w:ascii="微软雅黑" w:hAnsi="微软雅黑" w:eastAsia="宋体"/>
          <w:color w:val="000000"/>
          <w:lang w:eastAsia="zh-CN"/>
        </w:rPr>
        <w:t>是分时系统的一个技术指标，指从用户输入命令到系统对命令开始执行和显示所需要的时间。</w:t>
      </w:r>
    </w:p>
    <w:p w14:paraId="6113D2A4">
      <w:pPr>
        <w:rPr>
          <w:lang w:eastAsia="zh-CN"/>
        </w:rPr>
      </w:pPr>
      <w:r>
        <w:rPr>
          <w:rFonts w:ascii="微软雅黑" w:hAnsi="微软雅黑" w:eastAsia="宋体"/>
          <w:color w:val="000000"/>
          <w:lang w:eastAsia="zh-CN"/>
        </w:rPr>
        <w:t>33、</w:t>
      </w:r>
      <w:r>
        <w:rPr>
          <w:rFonts w:hint="eastAsia" w:ascii="微软雅黑" w:hAnsi="微软雅黑" w:eastAsia="宋体"/>
          <w:color w:val="000000"/>
          <w:lang w:eastAsia="zh-CN"/>
        </w:rPr>
        <w:t>进程调度：</w:t>
      </w:r>
    </w:p>
    <w:p w14:paraId="1D41873E">
      <w:pPr>
        <w:rPr>
          <w:lang w:eastAsia="zh-CN"/>
        </w:rPr>
      </w:pPr>
      <w:r>
        <w:rPr>
          <w:rFonts w:hint="eastAsia" w:ascii="微软雅黑" w:hAnsi="微软雅黑" w:eastAsia="宋体"/>
          <w:color w:val="000000"/>
          <w:lang w:eastAsia="zh-CN"/>
        </w:rPr>
        <w:t>也称低级调度程序，它完成进程从就绪状态到运行状态的转化。</w:t>
      </w:r>
    </w:p>
    <w:p w14:paraId="78D5CF23">
      <w:pPr>
        <w:rPr>
          <w:lang w:eastAsia="zh-CN"/>
        </w:rPr>
      </w:pPr>
      <w:r>
        <w:rPr>
          <w:rFonts w:ascii="微软雅黑" w:hAnsi="微软雅黑" w:eastAsia="宋体"/>
          <w:color w:val="000000"/>
          <w:lang w:eastAsia="zh-CN"/>
        </w:rPr>
        <w:t>34、</w:t>
      </w:r>
      <w:r>
        <w:rPr>
          <w:rFonts w:hint="eastAsia" w:ascii="微软雅黑" w:hAnsi="微软雅黑" w:eastAsia="宋体"/>
          <w:color w:val="000000"/>
          <w:lang w:eastAsia="zh-CN"/>
        </w:rPr>
        <w:t>抖动：</w:t>
      </w:r>
    </w:p>
    <w:p w14:paraId="6A68C4DC">
      <w:pPr>
        <w:rPr>
          <w:lang w:eastAsia="zh-CN"/>
        </w:rPr>
      </w:pPr>
      <w:r>
        <w:rPr>
          <w:rFonts w:hint="eastAsia" w:ascii="微软雅黑" w:hAnsi="微软雅黑" w:eastAsia="宋体"/>
          <w:color w:val="000000"/>
          <w:lang w:eastAsia="zh-CN"/>
        </w:rPr>
        <w:t>刚被调出的页面又立即要用而装入，而装入后不久又被调出，如此反复，使调度非常频繁，</w:t>
      </w:r>
    </w:p>
    <w:p w14:paraId="09CC3118">
      <w:pPr>
        <w:rPr>
          <w:lang w:eastAsia="zh-CN"/>
        </w:rPr>
      </w:pPr>
      <w:r>
        <w:rPr>
          <w:rFonts w:ascii="微软雅黑" w:hAnsi="微软雅黑" w:eastAsia="宋体"/>
          <w:color w:val="000000"/>
          <w:lang w:eastAsia="zh-CN"/>
        </w:rPr>
        <w:t>35、</w:t>
      </w:r>
      <w:r>
        <w:rPr>
          <w:rFonts w:hint="eastAsia" w:ascii="微软雅黑" w:hAnsi="微软雅黑" w:eastAsia="宋体"/>
          <w:color w:val="000000"/>
          <w:lang w:eastAsia="zh-CN"/>
        </w:rPr>
        <w:t>外部碎片：</w:t>
      </w:r>
    </w:p>
    <w:p w14:paraId="56F12A18">
      <w:pPr>
        <w:rPr>
          <w:lang w:eastAsia="zh-CN"/>
        </w:rPr>
      </w:pPr>
      <w:r>
        <w:rPr>
          <w:rFonts w:hint="eastAsia" w:ascii="微软雅黑" w:hAnsi="微软雅黑" w:eastAsia="宋体"/>
          <w:color w:val="000000"/>
          <w:lang w:eastAsia="zh-CN"/>
        </w:rPr>
        <w:t>在所有分区之外新产生的碎片称作外部碎片，如在动态分区法实施过程中出现的越来越多的小空闲块，由于它们太小，无法装入一个小进程，因而被浪费掉。</w:t>
      </w:r>
    </w:p>
    <w:p w14:paraId="124999E9">
      <w:pPr>
        <w:rPr>
          <w:lang w:eastAsia="zh-CN"/>
        </w:rPr>
      </w:pPr>
      <w:r>
        <w:rPr>
          <w:rFonts w:ascii="微软雅黑" w:hAnsi="微软雅黑" w:eastAsia="宋体"/>
          <w:color w:val="000000"/>
          <w:lang w:eastAsia="zh-CN"/>
        </w:rPr>
        <w:t>36、</w:t>
      </w:r>
      <w:r>
        <w:rPr>
          <w:rFonts w:hint="eastAsia" w:ascii="微软雅黑" w:hAnsi="微软雅黑" w:eastAsia="宋体"/>
          <w:color w:val="000000"/>
          <w:lang w:eastAsia="zh-CN"/>
        </w:rPr>
        <w:t>断点：</w:t>
      </w:r>
    </w:p>
    <w:p w14:paraId="6481E60D">
      <w:pPr>
        <w:rPr>
          <w:lang w:eastAsia="zh-CN"/>
        </w:rPr>
      </w:pPr>
      <w:r>
        <w:rPr>
          <w:rFonts w:hint="eastAsia" w:ascii="微软雅黑" w:hAnsi="微软雅黑" w:eastAsia="宋体"/>
          <w:color w:val="000000"/>
          <w:lang w:eastAsia="zh-CN"/>
        </w:rPr>
        <w:t>发生中断时，被打断程序的暂停点称为断点。</w:t>
      </w:r>
    </w:p>
    <w:p w14:paraId="6C37444C">
      <w:pPr>
        <w:rPr>
          <w:lang w:eastAsia="zh-CN"/>
        </w:rPr>
      </w:pPr>
      <w:r>
        <w:rPr>
          <w:rFonts w:ascii="微软雅黑" w:hAnsi="微软雅黑" w:eastAsia="宋体"/>
          <w:b/>
          <w:color w:val="000000"/>
          <w:sz w:val="32"/>
          <w:lang w:eastAsia="zh-CN"/>
        </w:rPr>
        <w:t>五、简答题</w:t>
      </w:r>
    </w:p>
    <w:p w14:paraId="3F62D4F3">
      <w:pPr>
        <w:rPr>
          <w:lang w:eastAsia="zh-CN"/>
        </w:rPr>
      </w:pPr>
      <w:r>
        <w:rPr>
          <w:rFonts w:ascii="微软雅黑" w:hAnsi="微软雅黑" w:eastAsia="宋体"/>
          <w:color w:val="000000"/>
          <w:lang w:eastAsia="zh-CN"/>
        </w:rPr>
        <w:t>37、</w:t>
      </w:r>
      <w:r>
        <w:rPr>
          <w:rFonts w:hint="eastAsia" w:ascii="微软雅黑" w:hAnsi="微软雅黑" w:eastAsia="宋体"/>
          <w:color w:val="000000"/>
          <w:lang w:eastAsia="zh-CN"/>
        </w:rPr>
        <w:t>答：（</w:t>
      </w:r>
      <w:r>
        <w:rPr>
          <w:rFonts w:ascii="微软雅黑" w:hAnsi="微软雅黑" w:eastAsia="宋体"/>
          <w:color w:val="000000"/>
          <w:lang w:eastAsia="zh-CN"/>
        </w:rPr>
        <w:t>1）作业调度是宏观调度，它决定了哪一个作业能进入主存.进程调度是微观调度，它决定各作业中的哪一个进程占有中央处理机.（2）作业调度是选符合条件的收容态作业装入内存.进程调度是从就绪态进程中选一个占用处理机.</w:t>
      </w:r>
    </w:p>
    <w:p w14:paraId="30D9A6AD">
      <w:pPr>
        <w:rPr>
          <w:lang w:eastAsia="zh-CN"/>
        </w:rPr>
      </w:pPr>
      <w:r>
        <w:rPr>
          <w:rFonts w:ascii="微软雅黑" w:hAnsi="微软雅黑" w:eastAsia="宋体"/>
          <w:color w:val="000000"/>
          <w:lang w:eastAsia="zh-CN"/>
        </w:rPr>
        <w:t>38、</w:t>
      </w:r>
      <w:r>
        <w:rPr>
          <w:rFonts w:hint="eastAsia" w:ascii="微软雅黑" w:hAnsi="微软雅黑" w:eastAsia="宋体"/>
          <w:color w:val="000000"/>
          <w:lang w:eastAsia="zh-CN"/>
        </w:rPr>
        <w:t>答：①多道作业并行工作，减少了处理器的空闲时间，②作业调度可以合理选择装入主存储器中的作业，充分利用计算机系统的资源。③作业执行过程中不再访问低速设备，而直接访问高速的磁盘设备，缩短执行时间。④作业成批输入，减少了从操作到作业的交接时间</w:t>
      </w:r>
    </w:p>
    <w:p w14:paraId="7656D010">
      <w:pPr>
        <w:rPr>
          <w:lang w:eastAsia="zh-CN"/>
        </w:rPr>
      </w:pPr>
      <w:r>
        <w:rPr>
          <w:rFonts w:ascii="微软雅黑" w:hAnsi="微软雅黑" w:eastAsia="宋体"/>
          <w:color w:val="000000"/>
          <w:lang w:eastAsia="zh-CN"/>
        </w:rPr>
        <w:t>39、</w:t>
      </w:r>
      <w:r>
        <w:rPr>
          <w:rFonts w:hint="eastAsia" w:ascii="微软雅黑" w:hAnsi="微软雅黑" w:eastAsia="宋体"/>
          <w:color w:val="000000"/>
          <w:lang w:eastAsia="zh-CN"/>
        </w:rPr>
        <w:t>答：虚拟存储器的基本特征是：①</w:t>
      </w:r>
      <w:r>
        <w:rPr>
          <w:rFonts w:ascii="微软雅黑" w:hAnsi="微软雅黑" w:eastAsia="宋体"/>
          <w:color w:val="000000"/>
          <w:lang w:eastAsia="zh-CN"/>
        </w:rPr>
        <w:t xml:space="preserve"> 虚拟扩充，即不是物理上而是逻辑上扩充了内存容量；②部分装入，即每个作业不是全部一次性地装入内存，而是只装入一部分；③离散分配，即不必占用连续的内存空间，而是"见缝插针"；多次对换，即所需的全部程序和数据要分成多次调入内存：虚拟存储器的容量主要受到指令中表示地址的字长和外存的容量的限制.</w:t>
      </w:r>
    </w:p>
    <w:p w14:paraId="13234A3C">
      <w:pPr>
        <w:rPr>
          <w:lang w:eastAsia="zh-CN"/>
        </w:rPr>
      </w:pPr>
      <w:r>
        <w:rPr>
          <w:rFonts w:ascii="微软雅黑" w:hAnsi="微软雅黑" w:eastAsia="宋体"/>
          <w:color w:val="000000"/>
          <w:lang w:eastAsia="zh-CN"/>
        </w:rPr>
        <w:t>40、</w:t>
      </w:r>
      <w:r>
        <w:rPr>
          <w:rFonts w:hint="eastAsia" w:ascii="微软雅黑" w:hAnsi="微软雅黑" w:eastAsia="宋体"/>
          <w:color w:val="000000"/>
          <w:lang w:eastAsia="zh-CN"/>
        </w:rPr>
        <w:t>答：快表是一个高速、具有并行查询能力的联想存储器，用于存放正运行的进程的当前页号和块号，或者段号和段起始地址。加入快表后，在地址转换时，首先在快表中查找，若找到就直接进行地址转换；未找到，则在主存页表继续查找，并把查到的页号和块号放入联想存储器中。快表的命中率很高，有效地提高了地址转换的速度。</w:t>
      </w:r>
    </w:p>
    <w:p w14:paraId="02554E2E">
      <w:pPr>
        <w:rPr>
          <w:lang w:eastAsia="zh-CN"/>
        </w:rPr>
      </w:pPr>
      <w:r>
        <w:rPr>
          <w:rFonts w:ascii="微软雅黑" w:hAnsi="微软雅黑" w:eastAsia="宋体"/>
          <w:color w:val="000000"/>
          <w:lang w:eastAsia="zh-CN"/>
        </w:rPr>
        <w:t>41、</w:t>
      </w:r>
      <w:r>
        <w:rPr>
          <w:rFonts w:hint="eastAsia" w:ascii="微软雅黑" w:hAnsi="微软雅黑" w:eastAsia="宋体"/>
          <w:color w:val="000000"/>
          <w:lang w:eastAsia="zh-CN"/>
        </w:rPr>
        <w:t>答：作业调度：从一批后备作业中选择一个或几个作业，给它们分配资源，建立进程，挂入就绪队列。执行完后，回收资源。进程调度：从就绪进程队列中根据某个策略选取一个进程，使之占用</w:t>
      </w:r>
      <w:r>
        <w:rPr>
          <w:rFonts w:ascii="微软雅黑" w:hAnsi="微软雅黑" w:eastAsia="宋体"/>
          <w:color w:val="000000"/>
          <w:lang w:eastAsia="zh-CN"/>
        </w:rPr>
        <w:t>CPU交换调度：按照给定的原则和策略，将外存交换区中的进程调入内存，把内存中的非执行进程交换到外存交换区。</w:t>
      </w:r>
    </w:p>
    <w:p w14:paraId="149E5D4E">
      <w:pPr>
        <w:rPr>
          <w:lang w:eastAsia="zh-CN"/>
        </w:rPr>
      </w:pPr>
      <w:r>
        <w:rPr>
          <w:rFonts w:ascii="微软雅黑" w:hAnsi="微软雅黑" w:eastAsia="宋体"/>
          <w:b/>
          <w:color w:val="000000"/>
          <w:sz w:val="32"/>
          <w:lang w:eastAsia="zh-CN"/>
        </w:rPr>
        <w:t>六、综合题</w:t>
      </w:r>
    </w:p>
    <w:p w14:paraId="35BD5972">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42、</w:t>
      </w:r>
      <w:r>
        <w:rPr>
          <w:rFonts w:ascii="微软雅黑" w:hAnsi="微软雅黑" w:eastAsia="宋体" w:cs="Times New Roman"/>
          <w:color w:val="000000"/>
          <w:sz w:val="24"/>
          <w:szCs w:val="24"/>
          <w:lang w:val="zh-CN" w:eastAsia="zh-CN"/>
        </w:rPr>
        <w:t>【解析】中断屏蔽、开中断、陷入、中断响应、中断、软中断、中断处理、关中断。</w:t>
      </w:r>
    </w:p>
    <w:p w14:paraId="49DA0C56">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43、</w:t>
      </w:r>
      <w:r>
        <w:rPr>
          <w:rFonts w:ascii="微软雅黑" w:hAnsi="微软雅黑" w:eastAsia="宋体" w:cs="Times New Roman"/>
          <w:color w:val="000000"/>
          <w:sz w:val="24"/>
          <w:szCs w:val="24"/>
          <w:lang w:val="zh-CN" w:eastAsia="zh-CN"/>
        </w:rPr>
        <w:t>【解析】若采用单道方式运行这3道程序，则运行次序为A、B、C，即程序A先进行30ms的计算，再完成40ms的</w:t>
      </w:r>
      <w:bookmarkStart w:id="0" w:name="_Hlk112355955"/>
      <w:r>
        <w:rPr>
          <w:rFonts w:ascii="微软雅黑" w:hAnsi="微软雅黑" w:eastAsia="宋体" w:cs="Times New Roman"/>
          <w:color w:val="000000"/>
          <w:sz w:val="24"/>
          <w:szCs w:val="24"/>
          <w:lang w:val="zh-CN" w:eastAsia="zh-CN"/>
        </w:rPr>
        <w:t>I/O</w:t>
      </w:r>
      <w:bookmarkEnd w:id="0"/>
      <w:r>
        <w:rPr>
          <w:rFonts w:ascii="微软雅黑" w:hAnsi="微软雅黑" w:eastAsia="宋体" w:cs="Times New Roman"/>
          <w:color w:val="000000"/>
          <w:sz w:val="24"/>
          <w:szCs w:val="24"/>
          <w:lang w:val="zh-CN" w:eastAsia="zh-CN"/>
        </w:rPr>
        <w:t>操作，最后再进行10ms的计算；接下来程序B先进行60ms的计算，再完成30ms的I/O操作，最后再进行10ms的计算；然后程序C先进行20ms的计算，再完成40ms的I/O操作，最后再进行20ms的计算。至此，3道程序全部运行完毕。</w:t>
      </w:r>
    </w:p>
    <w:p w14:paraId="2CE7EBC4">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若采用多道方式运行这3道程序，因系统按照A、B、C的优先次序执行，则在运行过程中，无论使用CPU还是1/O设备，A的优先级最高，B的优先级次之，C的优先级最低，即程序A先进行30ms的计算，再完成40ms的1/0操作（与此同时，程序B进行40ms的计算），最后再进行10ms的计算（此时程序B等待，程序B的第一次计算已经完成40ms，还剩余20ms）：接下来程序B先进行剩余20ms的计算，再完成30ms的I/0操作（与此同时，程序C进行20ms的计算，然后等待1/O设备），最后再进行10ms的计算（此时程序C执行1/0操作10ms，其I/0操作还需30ms）：然后程序C先进行30ms的IO操作，最后再进行20ms的计算。至此，3道程序全部运行完毕。</w:t>
      </w:r>
    </w:p>
    <w:p w14:paraId="700CE744">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单道方式运行时，其程序运行时间关系图如图所示，总运行时间如下：</w:t>
      </w:r>
    </w:p>
    <w:p w14:paraId="384ED3A3">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（30+40+10+60+30+10+20+40+20）ms=260ms</w:t>
      </w:r>
    </w:p>
    <w:p w14:paraId="7BA5156A">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多道方式运行时，其程序运行时间关系图如图所示，总运行时间如下：</w:t>
      </w:r>
    </w:p>
    <w:p w14:paraId="6DBEDA10">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（30+40+10+20+30+10+30+20）ms=190ms</w:t>
      </w:r>
    </w:p>
    <w:p w14:paraId="5E016D49">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olor w:val="000000"/>
        </w:rPr>
        <w:drawing>
          <wp:anchor distT="0" distB="0" distL="114300" distR="114300" simplePos="0" relativeHeight="251661312" behindDoc="1" locked="0" layoutInCell="1" allowOverlap="1">
            <wp:simplePos x="0" y="0"/>
            <wp:positionH relativeFrom="margin">
              <wp:align>left</wp:align>
            </wp:positionH>
            <wp:positionV relativeFrom="paragraph">
              <wp:posOffset>251460</wp:posOffset>
            </wp:positionV>
            <wp:extent cx="5682615" cy="4021455"/>
            <wp:effectExtent l="0" t="0" r="0" b="0"/>
            <wp:wrapTight wrapText="bothSides">
              <wp:wrapPolygon>
                <wp:start x="0" y="0"/>
                <wp:lineTo x="0" y="21487"/>
                <wp:lineTo x="21506" y="21487"/>
                <wp:lineTo x="21506"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82615" cy="4021455"/>
                    </a:xfrm>
                    <a:prstGeom prst="rect">
                      <a:avLst/>
                    </a:prstGeom>
                    <a:noFill/>
                    <a:ln>
                      <a:noFill/>
                    </a:ln>
                  </pic:spPr>
                </pic:pic>
              </a:graphicData>
            </a:graphic>
          </wp:anchor>
        </w:drawing>
      </w:r>
    </w:p>
    <w:p w14:paraId="0D66C0C5">
      <w:pPr>
        <w:autoSpaceDE w:val="0"/>
        <w:autoSpaceDN w:val="0"/>
        <w:adjustRightInd w:val="0"/>
        <w:spacing w:line="400" w:lineRule="exact"/>
        <w:rPr>
          <w:rFonts w:ascii="Times New Roman" w:hAnsi="Times New Roman" w:cs="Times New Roman"/>
          <w:sz w:val="24"/>
          <w:szCs w:val="24"/>
          <w:lang w:val="zh-CN" w:eastAsia="zh-CN"/>
        </w:rPr>
      </w:pPr>
    </w:p>
    <w:p w14:paraId="258AE194">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44、</w:t>
      </w:r>
      <w:r>
        <w:rPr>
          <w:rFonts w:ascii="微软雅黑" w:hAnsi="微软雅黑" w:eastAsia="宋体" w:cs="Times New Roman"/>
          <w:color w:val="000000"/>
          <w:sz w:val="24"/>
          <w:szCs w:val="24"/>
          <w:lang w:val="zh-CN" w:eastAsia="zh-CN"/>
        </w:rPr>
        <w:t>【解析】</w:t>
      </w:r>
    </w:p>
    <w:p w14:paraId="34F0C013">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1）由题</w:t>
      </w:r>
      <w:r>
        <w:rPr>
          <w:rFonts w:hint="eastAsia" w:ascii="微软雅黑" w:hAnsi="微软雅黑" w:eastAsia="宋体" w:cs="Times New Roman"/>
          <w:color w:val="000000"/>
          <w:sz w:val="24"/>
          <w:szCs w:val="24"/>
          <w:lang w:val="zh-CN" w:eastAsia="zh-CN"/>
        </w:rPr>
        <w:t>目</w:t>
      </w:r>
      <w:r>
        <w:rPr>
          <w:rFonts w:ascii="微软雅黑" w:hAnsi="微软雅黑" w:eastAsia="宋体" w:cs="Times New Roman"/>
          <w:color w:val="000000"/>
          <w:sz w:val="24"/>
          <w:szCs w:val="24"/>
          <w:lang w:val="zh-CN" w:eastAsia="zh-CN"/>
        </w:rPr>
        <w:t>所给条件可知，磁盘转速为27ms/转，因此读出1个记求的时间是27ms/9=3ms。读出并处理记求A需要3ms+2ms=5ms，此时读写头已转到了记求B的中间，因此为了读出记求B.必须再转将近一圈（从记求B的中间到记录B.需要25ms）。后续7个记录的读取及处理与此相同，但最后一个记录的读取与处理只需5ms，</w:t>
      </w:r>
      <w:r>
        <w:rPr>
          <w:rFonts w:hint="eastAsia" w:ascii="微软雅黑" w:hAnsi="微软雅黑" w:eastAsia="宋体" w:cs="Times New Roman"/>
          <w:color w:val="000000"/>
          <w:sz w:val="24"/>
          <w:szCs w:val="24"/>
          <w:lang w:val="zh-CN" w:eastAsia="zh-CN"/>
        </w:rPr>
        <w:t>于</w:t>
      </w:r>
      <w:r>
        <w:rPr>
          <w:rFonts w:ascii="微软雅黑" w:hAnsi="微软雅黑" w:eastAsia="宋体" w:cs="Times New Roman"/>
          <w:color w:val="000000"/>
          <w:sz w:val="24"/>
          <w:szCs w:val="24"/>
          <w:lang w:val="zh-CN" w:eastAsia="zh-CN"/>
        </w:rPr>
        <w:t>是处理9个记录，的总时间为8</w:t>
      </w:r>
      <m:oMath>
        <m:r>
          <m:rPr/>
          <w:rPr>
            <w:rFonts w:ascii="Cambria Math" w:hAnsi="Cambria Math" w:cs="Times New Roman"/>
            <w:sz w:val="24"/>
            <w:szCs w:val="24"/>
            <w:lang w:val="zh-CN" w:eastAsia="zh-CN"/>
          </w:rPr>
          <m:t>×</m:t>
        </m:r>
      </m:oMath>
      <w:r>
        <w:rPr>
          <w:rFonts w:ascii="微软雅黑" w:hAnsi="微软雅黑" w:eastAsia="宋体" w:cs="Times New Roman"/>
          <w:color w:val="000000"/>
          <w:sz w:val="24"/>
          <w:szCs w:val="24"/>
          <w:lang w:val="zh-CN" w:eastAsia="zh-CN"/>
        </w:rPr>
        <w:t>（25+3+2）ms+（3+2）ms=245ms。这里将旋转，尚的时间算在了前</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个读取单元中，即将“读取A，旋转”看作一个单元，因此前8个的处理时间为30ms，最后</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个为5ms。若将旋转算在后</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个读取单元，则处理A为5ms，后面8个为30ms.结果相同。</w:t>
      </w:r>
    </w:p>
    <w:p w14:paraId="2B5BEABC">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olor w:val="000000"/>
        </w:rPr>
        <w:drawing>
          <wp:anchor distT="0" distB="0" distL="114300" distR="114300" simplePos="0" relativeHeight="251662336" behindDoc="1" locked="0" layoutInCell="1" allowOverlap="1">
            <wp:simplePos x="0" y="0"/>
            <wp:positionH relativeFrom="column">
              <wp:posOffset>49530</wp:posOffset>
            </wp:positionH>
            <wp:positionV relativeFrom="paragraph">
              <wp:posOffset>867410</wp:posOffset>
            </wp:positionV>
            <wp:extent cx="5410835" cy="695325"/>
            <wp:effectExtent l="0" t="0" r="0" b="9525"/>
            <wp:wrapTight wrapText="bothSides">
              <wp:wrapPolygon>
                <wp:start x="0" y="0"/>
                <wp:lineTo x="0" y="21304"/>
                <wp:lineTo x="21521" y="21304"/>
                <wp:lineTo x="215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10835" cy="695325"/>
                    </a:xfrm>
                    <a:prstGeom prst="rect">
                      <a:avLst/>
                    </a:prstGeom>
                    <a:noFill/>
                    <a:ln>
                      <a:noFill/>
                    </a:ln>
                  </pic:spPr>
                </pic:pic>
              </a:graphicData>
            </a:graphic>
          </wp:anchor>
        </w:drawing>
      </w:r>
      <w:r>
        <w:rPr>
          <w:rFonts w:ascii="微软雅黑" w:hAnsi="微软雅黑" w:eastAsia="宋体" w:cs="Times New Roman"/>
          <w:color w:val="000000"/>
          <w:sz w:val="24"/>
          <w:szCs w:val="24"/>
          <w:lang w:val="zh-CN" w:eastAsia="zh-CN"/>
        </w:rPr>
        <w:t>2）由读出并处理一个记录需要5ms，当读出并处理记录A时，不妨设记录A放在第1个盘块中，读写头已移动到第2个盘块的中间，为了能顺序读到记录B，应将它放到第3个盘块中，即应将记录按如下顺序存放，见表。</w:t>
      </w:r>
    </w:p>
    <w:p w14:paraId="20E3538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这样，处理个记录并将磁头移动到下，记录的时间为3ms+2ms+1ms=6ms。所以，处理9个记求的总时间为6</w:t>
      </w:r>
      <m:oMath>
        <m:r>
          <m:rPr/>
          <w:rPr>
            <w:rFonts w:ascii="Cambria Math" w:hAnsi="Cambria Math" w:cs="Times New Roman"/>
            <w:sz w:val="24"/>
            <w:szCs w:val="24"/>
            <w:lang w:val="zh-CN" w:eastAsia="zh-CN"/>
          </w:rPr>
          <m:t>×</m:t>
        </m:r>
      </m:oMath>
      <w:r>
        <w:rPr>
          <w:rFonts w:ascii="微软雅黑" w:hAnsi="微软雅黑" w:eastAsia="宋体" w:cs="Times New Roman"/>
          <w:color w:val="000000"/>
          <w:sz w:val="24"/>
          <w:szCs w:val="24"/>
          <w:lang w:val="zh-CN" w:eastAsia="zh-CN"/>
        </w:rPr>
        <w:t>8ms+5ms=53ms.</w:t>
      </w:r>
    </w:p>
    <w:p w14:paraId="4CFAF634">
      <w:pPr>
        <w:rPr>
          <w:lang w:eastAsia="zh-CN"/>
        </w:rPr>
      </w:pPr>
    </w:p>
    <w:p w14:paraId="1FF2A8D4">
      <w:pPr>
        <w:autoSpaceDE w:val="0"/>
        <w:autoSpaceDN w:val="0"/>
        <w:adjustRightInd w:val="0"/>
        <w:spacing w:line="400" w:lineRule="exact"/>
        <w:rPr>
          <w:rFonts w:ascii="Times New Roman" w:hAnsi="Times New Roman" w:cs="Times New Roman"/>
          <w:sz w:val="24"/>
          <w:szCs w:val="24"/>
          <w:lang w:val="zh-CN" w:eastAsia="zh-CN"/>
        </w:rPr>
      </w:pPr>
      <w:r>
        <w:rPr>
          <w:rFonts w:hint="eastAsia" w:ascii="微软雅黑" w:hAnsi="微软雅黑" w:eastAsia="宋体" w:cs="Times New Roman"/>
          <w:color w:val="000000"/>
          <w:sz w:val="24"/>
          <w:szCs w:val="24"/>
          <w:lang w:val="zh-CN" w:eastAsia="zh-CN"/>
        </w:rPr>
        <w:t>45、</w:t>
      </w:r>
      <w:r>
        <w:rPr>
          <w:rFonts w:ascii="微软雅黑" w:hAnsi="微软雅黑" w:eastAsia="宋体" w:cs="Times New Roman"/>
          <w:color w:val="000000"/>
          <w:sz w:val="24"/>
          <w:szCs w:val="24"/>
          <w:lang w:val="zh-CN" w:eastAsia="zh-CN"/>
        </w:rPr>
        <w:t>【解析】在使用中断控制方式的系统中，执行输入请求的处理过程如下。</w:t>
      </w:r>
    </w:p>
    <w:p w14:paraId="6BA8EB23">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1）应用进程请求读操作。</w:t>
      </w:r>
    </w:p>
    <w:p w14:paraId="3C4865FA">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2）设备启动程序（设备驱动程序的高层部分）查询设备控制器的状态寄存器，确定设备是否空闲。若设备忙，则设备启动程序等待，直到其变为空闲为止。</w:t>
      </w:r>
    </w:p>
    <w:p w14:paraId="220D3E84">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3）设备启动程序把输入命令存入设备控制器的命令寄存器中，从而启动设备。</w:t>
      </w:r>
    </w:p>
    <w:p w14:paraId="3E1614D6">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4）设备启动程序将相应信息写入到设备控制表（DCT）的设备对应表项中，如最初调用的返回地址以及I/O操作的，些特定参数等。然后CPU就可以分配给其他进程使用了，因此设备管理器调用进程管理器的调度程序执行，原进程的执行被暂停。</w:t>
      </w:r>
    </w:p>
    <w:p w14:paraId="05DB2118">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5）经过</w:t>
      </w:r>
      <w:r>
        <w:rPr>
          <w:rFonts w:hint="eastAsia" w:ascii="微软雅黑" w:hAnsi="微软雅黑" w:eastAsia="宋体" w:cs="Times New Roman"/>
          <w:color w:val="000000"/>
          <w:sz w:val="24"/>
          <w:szCs w:val="24"/>
          <w:lang w:val="zh-CN" w:eastAsia="zh-CN"/>
        </w:rPr>
        <w:t>一</w:t>
      </w:r>
      <w:r>
        <w:rPr>
          <w:rFonts w:ascii="微软雅黑" w:hAnsi="微软雅黑" w:eastAsia="宋体" w:cs="Times New Roman"/>
          <w:color w:val="000000"/>
          <w:sz w:val="24"/>
          <w:szCs w:val="24"/>
          <w:lang w:val="zh-CN" w:eastAsia="zh-CN"/>
        </w:rPr>
        <w:t>段时间后，设备完成了I/O操作，设备控制器发出中断请求，中断CPU上运行的进程，从而引起CPU运行中断处理程序。</w:t>
      </w:r>
    </w:p>
    <w:p w14:paraId="1ECBF9F4">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6）</w:t>
      </w:r>
      <w:r>
        <w:rPr>
          <w:rFonts w:hint="eastAsia" w:ascii="微软雅黑" w:hAnsi="微软雅黑" w:eastAsia="宋体" w:cs="Times New Roman"/>
          <w:color w:val="000000"/>
          <w:sz w:val="24"/>
          <w:szCs w:val="24"/>
          <w:lang w:val="zh-CN" w:eastAsia="zh-CN"/>
        </w:rPr>
        <w:t>中</w:t>
      </w:r>
      <w:r>
        <w:rPr>
          <w:rFonts w:ascii="微软雅黑" w:hAnsi="微软雅黑" w:eastAsia="宋体" w:cs="Times New Roman"/>
          <w:color w:val="000000"/>
          <w:sz w:val="24"/>
          <w:szCs w:val="24"/>
          <w:lang w:val="zh-CN" w:eastAsia="zh-CN"/>
        </w:rPr>
        <w:t>断处理程序确定是哪个设备引起的中断，然后转移到该设备对应的设备处理程序，（设备驱动程序的低层部分）执行。</w:t>
      </w:r>
    </w:p>
    <w:p w14:paraId="093E05B8">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7）设备处理程序重新从设备控制表（DCT）找到等待I/O操作的状态信息。</w:t>
      </w:r>
    </w:p>
    <w:p w14:paraId="69BEC68E">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8）设备处理程序复制设备控制器的数据寄存器的内容到用户进程的内存区。</w:t>
      </w:r>
    </w:p>
    <w:p w14:paraId="27A8A3EB">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9）设备处理程序返回给应用进程控制权，从而继续运行。</w:t>
      </w:r>
    </w:p>
    <w:p w14:paraId="0A95B06E">
      <w:pPr>
        <w:autoSpaceDE w:val="0"/>
        <w:autoSpaceDN w:val="0"/>
        <w:adjustRightInd w:val="0"/>
        <w:spacing w:line="400" w:lineRule="exact"/>
        <w:rPr>
          <w:rFonts w:ascii="Times New Roman" w:hAnsi="Times New Roman" w:cs="Times New Roman"/>
          <w:sz w:val="24"/>
          <w:szCs w:val="24"/>
          <w:lang w:val="zh-CN" w:eastAsia="zh-CN"/>
        </w:rPr>
      </w:pPr>
      <w:r>
        <w:rPr>
          <w:rFonts w:ascii="微软雅黑" w:hAnsi="微软雅黑" w:eastAsia="宋体" w:cs="Times New Roman"/>
          <w:color w:val="000000"/>
          <w:sz w:val="24"/>
          <w:szCs w:val="24"/>
          <w:lang w:val="zh-CN" w:eastAsia="zh-CN"/>
        </w:rPr>
        <w:t>在以上处理I/O操作的过程中，中断处理程序和设备处理程序两者一起完成对中断请求的处理。但两者T作方式不同，前者必须关中断运行或以高优先级方式运行，后者可以开中断运行或以低优先级方式运行。</w:t>
      </w:r>
    </w:p>
    <w:p w14:paraId="34948A8A">
      <w:pPr>
        <w:rPr>
          <w:lang w:eastAsia="zh-C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28E5"/>
    <w:rsid w:val="0006063C"/>
    <w:rsid w:val="0015074B"/>
    <w:rsid w:val="0029639D"/>
    <w:rsid w:val="003043EA"/>
    <w:rsid w:val="00326F90"/>
    <w:rsid w:val="005D197F"/>
    <w:rsid w:val="00AA1D8D"/>
    <w:rsid w:val="00AA7A93"/>
    <w:rsid w:val="00B47730"/>
    <w:rsid w:val="00CB0664"/>
    <w:rsid w:val="00FC693F"/>
    <w:rsid w:val="7AF14F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4436</Words>
  <Characters>4997</Characters>
  <Lines>44</Lines>
  <Paragraphs>12</Paragraphs>
  <TotalTime>159</TotalTime>
  <ScaleCrop>false</ScaleCrop>
  <LinksUpToDate>false</LinksUpToDate>
  <CharactersWithSpaces>5203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北陌</cp:lastModifiedBy>
  <dcterms:modified xsi:type="dcterms:W3CDTF">2024-12-16T04:58:22Z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C1A5A8D8C760417A8FF03AC268D4D9D3_12</vt:lpwstr>
  </property>
</Properties>
</file>