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8F29" w14:textId="77777777" w:rsidR="00D75356" w:rsidRPr="00D75356" w:rsidRDefault="00D75356">
      <w:pPr>
        <w:rPr>
          <w:rFonts w:ascii="Noto Sans" w:hAnsi="Noto Sans" w:cs="Noto Sans"/>
          <w:b/>
          <w:bCs/>
          <w:color w:val="000000" w:themeColor="text1"/>
          <w:sz w:val="24"/>
          <w:szCs w:val="24"/>
          <w:u w:val="single"/>
        </w:rPr>
      </w:pPr>
      <w:r w:rsidRPr="00D75356">
        <w:rPr>
          <w:rFonts w:ascii="Noto Sans" w:hAnsi="Noto Sans" w:cs="Noto Sans"/>
          <w:b/>
          <w:bCs/>
          <w:color w:val="000000" w:themeColor="text1"/>
          <w:sz w:val="24"/>
          <w:szCs w:val="24"/>
          <w:u w:val="single"/>
        </w:rPr>
        <w:t xml:space="preserve">SIGNIFICANT MECHANICS: </w:t>
      </w:r>
    </w:p>
    <w:p w14:paraId="48703635" w14:textId="77777777" w:rsidR="00D75356" w:rsidRDefault="00D75356">
      <w:pPr>
        <w:rPr>
          <w:rFonts w:ascii="Noto Sans" w:hAnsi="Noto Sans" w:cs="Noto Sans"/>
          <w:color w:val="000000" w:themeColor="text1"/>
        </w:rPr>
      </w:pPr>
      <w:r w:rsidRPr="00D75356">
        <w:rPr>
          <w:rFonts w:ascii="Noto Sans" w:hAnsi="Noto Sans" w:cs="Noto Sans"/>
          <w:color w:val="000000" w:themeColor="text1"/>
        </w:rPr>
        <w:t xml:space="preserve">FREEZE RAY - Currently deletes objects with the "freezable" tag. Objects hit with the freeze ray will either be destroyed or change states (overheated -&gt; regular). When the player left clicks, a projectile exits the gun and moves in a linear path towards its intended target. </w:t>
      </w:r>
    </w:p>
    <w:p w14:paraId="0800C32E" w14:textId="77777777" w:rsidR="00D75356" w:rsidRDefault="00D75356">
      <w:pPr>
        <w:rPr>
          <w:rFonts w:ascii="Noto Sans" w:hAnsi="Noto Sans" w:cs="Noto Sans"/>
          <w:color w:val="000000" w:themeColor="text1"/>
        </w:rPr>
      </w:pPr>
      <w:r w:rsidRPr="00D75356">
        <w:rPr>
          <w:rFonts w:ascii="Noto Sans" w:hAnsi="Noto Sans" w:cs="Noto Sans"/>
          <w:color w:val="000000" w:themeColor="text1"/>
        </w:rPr>
        <w:t xml:space="preserve">INVISIBILITY GOGGLES - Upon holding the "e" key, certain objects in the game environment will appear. The player will be able to use the goggles to see hidden paths and traverse them. </w:t>
      </w:r>
    </w:p>
    <w:p w14:paraId="7884C41B" w14:textId="204C7F73" w:rsidR="00787F73" w:rsidRDefault="00D75356">
      <w:pPr>
        <w:rPr>
          <w:rFonts w:ascii="Noto Sans" w:hAnsi="Noto Sans" w:cs="Noto Sans"/>
          <w:color w:val="000000" w:themeColor="text1"/>
        </w:rPr>
      </w:pPr>
      <w:r w:rsidRPr="00D75356">
        <w:rPr>
          <w:rFonts w:ascii="Noto Sans" w:hAnsi="Noto Sans" w:cs="Noto Sans"/>
          <w:color w:val="000000" w:themeColor="text1"/>
        </w:rPr>
        <w:t>TELEPORTATION - Upon pressing the "q" key, the player is teleported a set distance in front of them. When the player presses the key, the location of an empty game object in a certain distance in front of the player is marked, and the player teleports to the said location.</w:t>
      </w:r>
    </w:p>
    <w:p w14:paraId="31C21A0C" w14:textId="7E6E0BD5" w:rsidR="00D75356" w:rsidRDefault="00D75356">
      <w:pPr>
        <w:rPr>
          <w:rFonts w:ascii="Noto Sans" w:hAnsi="Noto Sans" w:cs="Noto Sans"/>
          <w:color w:val="000000" w:themeColor="text1"/>
        </w:rPr>
      </w:pPr>
    </w:p>
    <w:p w14:paraId="5EC8E389" w14:textId="33A2BF04" w:rsidR="00D75356" w:rsidRDefault="00D75356">
      <w:pPr>
        <w:rPr>
          <w:rFonts w:ascii="Noto Sans" w:hAnsi="Noto Sans" w:cs="Noto Sans"/>
          <w:color w:val="000000" w:themeColor="text1"/>
          <w:sz w:val="24"/>
          <w:szCs w:val="24"/>
        </w:rPr>
      </w:pPr>
      <w:r>
        <w:rPr>
          <w:rFonts w:ascii="Noto Sans" w:hAnsi="Noto Sans" w:cs="Noto Sans"/>
          <w:b/>
          <w:bCs/>
          <w:color w:val="000000" w:themeColor="text1"/>
          <w:sz w:val="24"/>
          <w:szCs w:val="24"/>
          <w:u w:val="single"/>
        </w:rPr>
        <w:t>Models</w:t>
      </w:r>
    </w:p>
    <w:p w14:paraId="0586C85C" w14:textId="7419741E" w:rsidR="00D75356" w:rsidRDefault="00D75356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In the Art Test we have</w:t>
      </w:r>
    </w:p>
    <w:p w14:paraId="23E4658D" w14:textId="11EAF386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 Retro TV shown with the multicolor pixelation.</w:t>
      </w:r>
    </w:p>
    <w:p w14:paraId="7D8D178B" w14:textId="62021C8E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Table which the TV is on top of.</w:t>
      </w:r>
    </w:p>
    <w:p w14:paraId="060E4E07" w14:textId="12311F95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 xml:space="preserve">A file cabinet </w:t>
      </w:r>
    </w:p>
    <w:p w14:paraId="019554F3" w14:textId="64283136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An office chair next to our desk</w:t>
      </w:r>
    </w:p>
    <w:p w14:paraId="74F4DCE0" w14:textId="33FAA4FB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 potted plant sitting atop the file cabinet</w:t>
      </w:r>
    </w:p>
    <w:p w14:paraId="319803D5" w14:textId="3A35A215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The office phone which sits atop the desk.</w:t>
      </w:r>
    </w:p>
    <w:p w14:paraId="3697D1AD" w14:textId="1D4F4C23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The desk which holds the phone and computer!</w:t>
      </w:r>
    </w:p>
    <w:p w14:paraId="062889BC" w14:textId="4AB058DC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 film camera in the corner ready to shoot the shots!</w:t>
      </w:r>
    </w:p>
    <w:p w14:paraId="6A4DCBC8" w14:textId="154A28C0" w:rsid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A film chair next to our film camera and the retro TV</w:t>
      </w:r>
    </w:p>
    <w:p w14:paraId="590A10BC" w14:textId="5A748E36" w:rsidR="00D75356" w:rsidRPr="00D75356" w:rsidRDefault="00D75356" w:rsidP="00D75356">
      <w:pPr>
        <w:pStyle w:val="ListParagraph"/>
        <w:numPr>
          <w:ilvl w:val="0"/>
          <w:numId w:val="1"/>
        </w:num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The computer atop the desk which shows out binary code</w:t>
      </w:r>
    </w:p>
    <w:p w14:paraId="18149C22" w14:textId="77777777" w:rsidR="00D75356" w:rsidRPr="00D75356" w:rsidRDefault="00D75356">
      <w:pPr>
        <w:rPr>
          <w:color w:val="000000" w:themeColor="text1"/>
        </w:rPr>
      </w:pPr>
    </w:p>
    <w:sectPr w:rsidR="00D75356" w:rsidRPr="00D7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1D7F"/>
    <w:multiLevelType w:val="hybridMultilevel"/>
    <w:tmpl w:val="9CEEC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56"/>
    <w:rsid w:val="00787F73"/>
    <w:rsid w:val="00CB5726"/>
    <w:rsid w:val="00D75356"/>
    <w:rsid w:val="00F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7322"/>
  <w15:chartTrackingRefBased/>
  <w15:docId w15:val="{D14CA2E7-2C66-4388-B5B6-828E0923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tower</dc:creator>
  <cp:keywords/>
  <dc:description/>
  <cp:lastModifiedBy>garrett tower</cp:lastModifiedBy>
  <cp:revision>1</cp:revision>
  <dcterms:created xsi:type="dcterms:W3CDTF">2023-03-20T23:04:00Z</dcterms:created>
  <dcterms:modified xsi:type="dcterms:W3CDTF">2023-03-20T23:10:00Z</dcterms:modified>
</cp:coreProperties>
</file>