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A502" w14:textId="10ABA924" w:rsidR="001C2879" w:rsidRPr="00C42653" w:rsidRDefault="003E6AFE" w:rsidP="00C42653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A8C45D" wp14:editId="0DBFC315">
            <wp:simplePos x="0" y="0"/>
            <wp:positionH relativeFrom="column">
              <wp:posOffset>3590925</wp:posOffset>
            </wp:positionH>
            <wp:positionV relativeFrom="paragraph">
              <wp:posOffset>0</wp:posOffset>
            </wp:positionV>
            <wp:extent cx="1684020" cy="899160"/>
            <wp:effectExtent l="0" t="0" r="0" b="0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879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תאריך: </w:t>
      </w:r>
    </w:p>
    <w:p w14:paraId="23C47564" w14:textId="77777777" w:rsidR="00794FE0" w:rsidRPr="00B84D22" w:rsidRDefault="00794FE0" w:rsidP="00794FE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מספר דגימה: </w:t>
      </w:r>
    </w:p>
    <w:p w14:paraId="42D83C31" w14:textId="77777777" w:rsidR="00794FE0" w:rsidRPr="00B84D22" w:rsidRDefault="00794FE0" w:rsidP="00794FE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תעודת זהות: </w:t>
      </w:r>
    </w:p>
    <w:p w14:paraId="7C8A0CD9" w14:textId="77777777" w:rsidR="00794FE0" w:rsidRPr="00B84D22" w:rsidRDefault="00794FE0" w:rsidP="00794FE0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שם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ת: </w:t>
      </w:r>
    </w:p>
    <w:p w14:paraId="571BD3FF" w14:textId="77777777" w:rsidR="00794FE0" w:rsidRPr="00B84D22" w:rsidRDefault="00794FE0" w:rsidP="00794FE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מין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ת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: </w:t>
      </w:r>
    </w:p>
    <w:p w14:paraId="14AF176C" w14:textId="25E7620C" w:rsidR="007918C8" w:rsidRPr="00C77CE7" w:rsidRDefault="001C2879" w:rsidP="001C2879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כתובת</w:t>
      </w:r>
      <w:r w:rsidR="00794FE0"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 w:rsidR="00794FE0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6EB9C8D5" w14:textId="77777777" w:rsidR="00794FE0" w:rsidRPr="00B84D22" w:rsidRDefault="00794FE0" w:rsidP="00794FE0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טלפון</w:t>
      </w:r>
      <w:r w:rsidRP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685A8F62" w14:textId="77777777" w:rsidR="00794FE0" w:rsidRPr="00C77CE7" w:rsidRDefault="00794FE0" w:rsidP="00794FE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מוצא אם: </w:t>
      </w:r>
    </w:p>
    <w:p w14:paraId="753B941D" w14:textId="77777777" w:rsidR="00794FE0" w:rsidRPr="00C77CE7" w:rsidRDefault="00794FE0" w:rsidP="00794FE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מוצא אב: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09AE23DC" w14:textId="77777777" w:rsidR="00794FE0" w:rsidRPr="00B84D22" w:rsidRDefault="00794FE0" w:rsidP="00794FE0">
      <w:pPr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מקור הדגימה: </w:t>
      </w:r>
    </w:p>
    <w:p w14:paraId="78A26431" w14:textId="77777777" w:rsidR="00794FE0" w:rsidRPr="00C77CE7" w:rsidRDefault="00794FE0" w:rsidP="00794FE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מספר הדגימה של הבן</w:t>
      </w:r>
      <w:r w:rsidRPr="00C77CE7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ת זוג: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75E3EF99" w14:textId="77777777" w:rsidR="00496F3E" w:rsidRPr="00B84D22" w:rsidRDefault="00496F3E" w:rsidP="00496F3E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446BB3AC" w14:textId="08AB2070" w:rsidR="00496F3E" w:rsidRPr="00000996" w:rsidRDefault="00496F3E" w:rsidP="00496F3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000996">
        <w:rPr>
          <w:rFonts w:ascii="Arial" w:hAnsi="Arial" w:cs="Arial" w:hint="cs"/>
          <w:color w:val="222222"/>
          <w:sz w:val="20"/>
          <w:szCs w:val="20"/>
          <w:rtl/>
        </w:rPr>
        <w:t>להלן תוצאות בדיקת דנ"א לנשאות של מחלות תורשתיות הנפוצות באוכלוסיות השונות בישראל בשיטת</w:t>
      </w:r>
      <w:r w:rsidR="00152A52" w:rsidRPr="00000996">
        <w:rPr>
          <w:rFonts w:ascii="Arial" w:hAnsi="Arial" w:cs="Arial"/>
          <w:color w:val="222222"/>
          <w:sz w:val="20"/>
          <w:szCs w:val="20"/>
        </w:rPr>
        <w:t xml:space="preserve"> </w:t>
      </w:r>
      <w:r w:rsidR="00DA49A7">
        <w:rPr>
          <w:rFonts w:ascii="Arial" w:hAnsi="Arial" w:cs="Arial"/>
          <w:color w:val="222222"/>
          <w:sz w:val="22"/>
          <w:szCs w:val="22"/>
        </w:rPr>
        <w:t xml:space="preserve">Target Capture </w:t>
      </w:r>
      <w:r w:rsidR="00152A52" w:rsidRPr="00000996">
        <w:rPr>
          <w:rFonts w:ascii="Arial" w:hAnsi="Arial" w:cs="Arial"/>
          <w:color w:val="222222"/>
          <w:sz w:val="20"/>
          <w:szCs w:val="20"/>
        </w:rPr>
        <w:t xml:space="preserve">Next Generation Sequencing </w:t>
      </w:r>
      <w:r w:rsidR="00152A52" w:rsidRPr="00000996">
        <w:rPr>
          <w:rFonts w:ascii="Arial" w:hAnsi="Arial" w:cs="Arial" w:hint="cs"/>
          <w:color w:val="222222"/>
          <w:sz w:val="20"/>
          <w:szCs w:val="20"/>
          <w:rtl/>
        </w:rPr>
        <w:t>:</w:t>
      </w:r>
    </w:p>
    <w:p w14:paraId="7C97ECD2" w14:textId="74515A13" w:rsidR="00496F3E" w:rsidRPr="00000996" w:rsidRDefault="00496F3E" w:rsidP="00152A5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000996">
        <w:rPr>
          <w:rFonts w:ascii="Arial" w:hAnsi="Arial" w:cs="Arial" w:hint="cs"/>
          <w:color w:val="222222"/>
          <w:sz w:val="20"/>
          <w:szCs w:val="20"/>
          <w:rtl/>
        </w:rPr>
        <w:t> </w:t>
      </w:r>
    </w:p>
    <w:p w14:paraId="2349B1F0" w14:textId="77777777" w:rsidR="00B84D22" w:rsidRPr="00000996" w:rsidRDefault="00496F3E" w:rsidP="00B84D22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  <w:rtl/>
        </w:rPr>
      </w:pPr>
      <w:r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 xml:space="preserve">לא נמצאה עדות לנשאות </w:t>
      </w:r>
      <w:r w:rsidR="00922767"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 xml:space="preserve">מוטציות בגנים </w:t>
      </w:r>
      <w:r w:rsidR="006161D7"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>ל</w:t>
      </w:r>
      <w:r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>מחלות שנבדקו</w:t>
      </w:r>
      <w:r w:rsidR="00922767"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 xml:space="preserve"> בבדיקה</w:t>
      </w:r>
      <w:r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>.</w:t>
      </w:r>
      <w:r w:rsidR="00922767"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 xml:space="preserve"> </w:t>
      </w:r>
    </w:p>
    <w:p w14:paraId="2D04EF78" w14:textId="47148DF2" w:rsidR="0024001A" w:rsidRDefault="00A005DF" w:rsidP="002400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A005DF">
        <w:rPr>
          <w:rFonts w:ascii="Arial" w:hAnsi="Arial" w:cs="Arial"/>
          <w:color w:val="222222"/>
          <w:sz w:val="20"/>
          <w:szCs w:val="20"/>
          <w:rtl/>
        </w:rPr>
        <w:t xml:space="preserve">מוטציות/מחלות שנבדקו מצורפת - </w:t>
      </w:r>
    </w:p>
    <w:p w14:paraId="5611E15F" w14:textId="77777777" w:rsidR="00A005DF" w:rsidRPr="00A005DF" w:rsidRDefault="00A005DF" w:rsidP="0024001A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46F70230" w14:textId="1A805EB7" w:rsidR="00496F3E" w:rsidRPr="00000996" w:rsidRDefault="00496F3E" w:rsidP="0024001A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000996">
        <w:rPr>
          <w:rFonts w:ascii="Arial" w:hAnsi="Arial" w:cs="Arial"/>
          <w:color w:val="222222"/>
          <w:sz w:val="20"/>
          <w:szCs w:val="20"/>
          <w:rtl/>
        </w:rPr>
        <w:t xml:space="preserve">הבדיקה אינה כוללת את </w:t>
      </w:r>
      <w:r w:rsidR="006161D7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בירור לנשאות </w:t>
      </w:r>
      <w:r w:rsidR="007C0860">
        <w:rPr>
          <w:rFonts w:ascii="Arial" w:hAnsi="Arial" w:cs="Arial" w:hint="cs"/>
          <w:color w:val="222222"/>
          <w:sz w:val="20"/>
          <w:szCs w:val="20"/>
          <w:rtl/>
        </w:rPr>
        <w:t>ל</w:t>
      </w:r>
      <w:r w:rsidR="006161D7" w:rsidRPr="00000996">
        <w:rPr>
          <w:rFonts w:ascii="Arial" w:hAnsi="Arial" w:cs="Arial" w:hint="cs"/>
          <w:color w:val="222222"/>
          <w:sz w:val="20"/>
          <w:szCs w:val="20"/>
          <w:rtl/>
        </w:rPr>
        <w:t>תסמונת ה</w:t>
      </w:r>
      <w:r w:rsidRPr="00000996">
        <w:rPr>
          <w:rFonts w:ascii="Arial" w:hAnsi="Arial" w:cs="Arial"/>
          <w:color w:val="222222"/>
          <w:sz w:val="20"/>
          <w:szCs w:val="20"/>
          <w:rtl/>
        </w:rPr>
        <w:t>- </w:t>
      </w:r>
      <w:r w:rsidRPr="00000996">
        <w:rPr>
          <w:rFonts w:ascii="Arial" w:hAnsi="Arial" w:cs="Arial"/>
          <w:color w:val="222222"/>
          <w:sz w:val="20"/>
          <w:szCs w:val="20"/>
        </w:rPr>
        <w:t>Fragile X</w:t>
      </w:r>
      <w:r w:rsidRPr="00000996">
        <w:rPr>
          <w:rFonts w:ascii="Arial" w:hAnsi="Arial" w:cs="Arial"/>
          <w:color w:val="222222"/>
          <w:sz w:val="20"/>
          <w:szCs w:val="20"/>
          <w:rtl/>
        </w:rPr>
        <w:t> </w:t>
      </w:r>
      <w:r w:rsidR="000506BF" w:rsidRPr="000506BF">
        <w:rPr>
          <w:rFonts w:ascii="Arial" w:hAnsi="Arial" w:cs="Arial"/>
          <w:color w:val="222222"/>
          <w:sz w:val="20"/>
          <w:szCs w:val="20"/>
          <w:rtl/>
        </w:rPr>
        <w:t xml:space="preserve">ולתסמונת דושן </w:t>
      </w:r>
      <w:bookmarkStart w:id="0" w:name="_GoBack"/>
      <w:bookmarkEnd w:id="0"/>
      <w:r w:rsidRPr="00000996">
        <w:rPr>
          <w:rFonts w:ascii="Arial" w:hAnsi="Arial" w:cs="Arial"/>
          <w:color w:val="222222"/>
          <w:sz w:val="20"/>
          <w:szCs w:val="20"/>
          <w:rtl/>
        </w:rPr>
        <w:t>המבוצעות בשיטה אחרת</w:t>
      </w:r>
      <w:r w:rsidR="00922767" w:rsidRPr="00000996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0D1BBB04" w14:textId="77777777" w:rsidR="00496F3E" w:rsidRPr="00000996" w:rsidRDefault="00496F3E" w:rsidP="00496F3E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000996">
        <w:rPr>
          <w:rFonts w:ascii="Arial" w:hAnsi="Arial" w:cs="Arial"/>
          <w:color w:val="222222"/>
          <w:sz w:val="20"/>
          <w:szCs w:val="20"/>
        </w:rPr>
        <w:t> </w:t>
      </w:r>
    </w:p>
    <w:p w14:paraId="7BE2382E" w14:textId="767920C8" w:rsidR="00496F3E" w:rsidRPr="00000996" w:rsidRDefault="006E4F01" w:rsidP="003A5A36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הבדיקה אינה </w:t>
      </w:r>
      <w:r w:rsidR="00496F3E" w:rsidRPr="00000996">
        <w:rPr>
          <w:rFonts w:ascii="Arial" w:hAnsi="Arial" w:cs="Arial" w:hint="cs"/>
          <w:color w:val="222222"/>
          <w:sz w:val="20"/>
          <w:szCs w:val="20"/>
          <w:rtl/>
        </w:rPr>
        <w:t>מגל</w:t>
      </w:r>
      <w:r w:rsidRPr="00000996">
        <w:rPr>
          <w:rFonts w:ascii="Arial" w:hAnsi="Arial" w:cs="Arial" w:hint="cs"/>
          <w:color w:val="222222"/>
          <w:sz w:val="20"/>
          <w:szCs w:val="20"/>
          <w:rtl/>
        </w:rPr>
        <w:t>ה</w:t>
      </w:r>
      <w:r w:rsidR="00496F3E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 את כ</w:t>
      </w:r>
      <w:r w:rsidR="003A5A36" w:rsidRPr="00000996">
        <w:rPr>
          <w:rFonts w:ascii="Arial" w:hAnsi="Arial" w:cs="Arial" w:hint="cs"/>
          <w:color w:val="222222"/>
          <w:sz w:val="20"/>
          <w:szCs w:val="20"/>
          <w:rtl/>
        </w:rPr>
        <w:t>ל</w:t>
      </w:r>
      <w:r w:rsidR="00B84D22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 השינויים האפשריים בגנים למחלות שמופיעות ברשימה. </w:t>
      </w:r>
      <w:r w:rsidR="003A5A36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שינוים נוספים בגנים אלו או גנים אחרים ניתן לבדוק </w:t>
      </w:r>
      <w:r w:rsidR="00496F3E" w:rsidRPr="00000996">
        <w:rPr>
          <w:rFonts w:ascii="Arial" w:hAnsi="Arial" w:cs="Arial" w:hint="cs"/>
          <w:color w:val="222222"/>
          <w:sz w:val="20"/>
          <w:szCs w:val="20"/>
          <w:rtl/>
        </w:rPr>
        <w:t>בשיטת ריצוף מלא</w:t>
      </w:r>
      <w:r w:rsidR="003A5A36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 של הגן, ריצוף כלל אקזומי</w:t>
      </w:r>
      <w:r w:rsidR="00824EDE" w:rsidRPr="00000996">
        <w:rPr>
          <w:rFonts w:ascii="Arial" w:hAnsi="Arial" w:cs="Arial" w:hint="cs"/>
          <w:color w:val="222222"/>
          <w:sz w:val="20"/>
          <w:szCs w:val="20"/>
          <w:rtl/>
        </w:rPr>
        <w:t>/גנומי</w:t>
      </w:r>
      <w:r w:rsidR="00496F3E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 ובדיקת חסרים</w:t>
      </w:r>
      <w:r w:rsidR="003A5A36" w:rsidRPr="00000996">
        <w:rPr>
          <w:rFonts w:ascii="Arial" w:hAnsi="Arial" w:cs="Arial" w:hint="cs"/>
          <w:color w:val="222222"/>
          <w:sz w:val="20"/>
          <w:szCs w:val="20"/>
          <w:rtl/>
        </w:rPr>
        <w:t>/תוספות</w:t>
      </w:r>
      <w:r w:rsidR="00496F3E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 בשיטת </w:t>
      </w:r>
      <w:r w:rsidR="00496F3E" w:rsidRPr="00000996">
        <w:rPr>
          <w:rFonts w:ascii="Arial" w:hAnsi="Arial" w:cs="Arial"/>
          <w:color w:val="222222"/>
          <w:sz w:val="20"/>
          <w:szCs w:val="20"/>
        </w:rPr>
        <w:t>MLPA</w:t>
      </w:r>
      <w:r w:rsidR="00496F3E" w:rsidRPr="00000996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3092319A" w14:textId="77777777" w:rsidR="00496F3E" w:rsidRPr="00000996" w:rsidRDefault="00496F3E" w:rsidP="00496F3E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000996">
        <w:rPr>
          <w:rFonts w:ascii="Arial" w:hAnsi="Arial" w:cs="Arial" w:hint="cs"/>
          <w:color w:val="222222"/>
          <w:sz w:val="20"/>
          <w:szCs w:val="20"/>
          <w:rtl/>
        </w:rPr>
        <w:t>פרטים נוספים ניתן לקבל בייעוץ גנטי.</w:t>
      </w:r>
    </w:p>
    <w:p w14:paraId="7385A234" w14:textId="77777777" w:rsidR="00496F3E" w:rsidRPr="00007969" w:rsidRDefault="00496F3E" w:rsidP="00496F3E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000996">
        <w:rPr>
          <w:rFonts w:ascii="Arial" w:hAnsi="Arial" w:cs="Arial"/>
          <w:color w:val="222222"/>
          <w:sz w:val="18"/>
          <w:szCs w:val="18"/>
          <w:rtl/>
        </w:rPr>
        <w:t> </w:t>
      </w:r>
    </w:p>
    <w:p w14:paraId="08B542B2" w14:textId="77777777" w:rsidR="00F40067" w:rsidRPr="00007969" w:rsidRDefault="00F40067" w:rsidP="00F40067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>מומלץ לשמור תוצאות אלו ו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בבדיק</w:t>
      </w:r>
      <w:r w:rsidRPr="00007969">
        <w:rPr>
          <w:rFonts w:ascii="Arial" w:eastAsia="Tahoma" w:hAnsi="Arial" w:cs="Arial" w:hint="cs"/>
          <w:color w:val="222222"/>
          <w:sz w:val="20"/>
          <w:szCs w:val="20"/>
          <w:rtl/>
        </w:rPr>
        <w:t>ו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ת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סקר גנטיות למחלות נוספות או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 w:hint="cs"/>
          <w:color w:val="222222"/>
          <w:sz w:val="20"/>
          <w:szCs w:val="20"/>
          <w:rtl/>
        </w:rPr>
        <w:t xml:space="preserve">חדשות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בגנים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 w:rsidRPr="00007969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שנבדקו</w:t>
      </w:r>
      <w:r w:rsidRPr="00007969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4F221919" w14:textId="0F9CD2ED" w:rsidR="00EA627E" w:rsidRPr="00007969" w:rsidRDefault="00EA627E" w:rsidP="00922767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 xml:space="preserve">במידה וקיים סיפור משפחתי של פיגור שכלי, אוטיזם, נכות, </w:t>
      </w:r>
      <w:r w:rsidR="00BE3598" w:rsidRPr="00007969">
        <w:rPr>
          <w:rFonts w:ascii="Arial" w:hAnsi="Arial" w:cs="Arial" w:hint="cs"/>
          <w:color w:val="222222"/>
          <w:sz w:val="20"/>
          <w:szCs w:val="20"/>
          <w:rtl/>
        </w:rPr>
        <w:t xml:space="preserve">מום, </w:t>
      </w:r>
      <w:r w:rsidR="00922767" w:rsidRPr="00007969">
        <w:rPr>
          <w:rFonts w:ascii="Arial" w:hAnsi="Arial" w:cs="Arial" w:hint="cs"/>
          <w:color w:val="222222"/>
          <w:sz w:val="20"/>
          <w:szCs w:val="20"/>
          <w:rtl/>
        </w:rPr>
        <w:t xml:space="preserve">ליקוי שמיעה, עיוורון, </w:t>
      </w:r>
      <w:r w:rsidR="00BE3598" w:rsidRPr="00007969">
        <w:rPr>
          <w:rFonts w:ascii="Arial" w:hAnsi="Arial" w:cs="Arial" w:hint="cs"/>
          <w:color w:val="222222"/>
          <w:sz w:val="20"/>
          <w:szCs w:val="20"/>
          <w:rtl/>
        </w:rPr>
        <w:t>מחלה גנטית, יש לפנות ליעוץ גנטי עם מסמכים רפוא</w:t>
      </w:r>
      <w:r w:rsidR="00922767" w:rsidRPr="00007969">
        <w:rPr>
          <w:rFonts w:ascii="Arial" w:hAnsi="Arial" w:cs="Arial" w:hint="cs"/>
          <w:color w:val="222222"/>
          <w:sz w:val="20"/>
          <w:szCs w:val="20"/>
          <w:rtl/>
        </w:rPr>
        <w:t>י</w:t>
      </w:r>
      <w:r w:rsidR="00BE3598" w:rsidRPr="00007969">
        <w:rPr>
          <w:rFonts w:ascii="Arial" w:hAnsi="Arial" w:cs="Arial" w:hint="cs"/>
          <w:color w:val="222222"/>
          <w:sz w:val="20"/>
          <w:szCs w:val="20"/>
          <w:rtl/>
        </w:rPr>
        <w:t>ים רלוונטיים.</w:t>
      </w:r>
    </w:p>
    <w:p w14:paraId="2CCC53D9" w14:textId="77777777" w:rsidR="00F40067" w:rsidRPr="00007969" w:rsidRDefault="00F40067" w:rsidP="00F40067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35B9739D" w14:textId="77777777" w:rsidR="00F40067" w:rsidRPr="00007969" w:rsidRDefault="00F40067" w:rsidP="00F40067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66D7620D" w14:textId="77777777" w:rsidR="00ED1327" w:rsidRPr="00007969" w:rsidRDefault="00F40067" w:rsidP="00ED1327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>יש להעביר תוכן המכתב לידיעת הרופא המטפל</w:t>
      </w:r>
    </w:p>
    <w:p w14:paraId="46385F53" w14:textId="77777777" w:rsidR="00007969" w:rsidRPr="00007969" w:rsidRDefault="00F40067" w:rsidP="00007969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 xml:space="preserve">הבדיקות בגנטיקה מולקולרית מבוססות על חומרים המיועדים למחקר בלבד. יתכנו בבדיקות אלו טעויות טכניות </w:t>
      </w:r>
      <w:r w:rsidRPr="00000996">
        <w:rPr>
          <w:rFonts w:ascii="Arial" w:hAnsi="Arial" w:cs="Arial" w:hint="cs"/>
          <w:color w:val="222222"/>
          <w:sz w:val="18"/>
          <w:szCs w:val="18"/>
          <w:rtl/>
        </w:rPr>
        <w:t>שונות. אמינות הבדיקה כ-9</w:t>
      </w:r>
      <w:r w:rsidR="00922767" w:rsidRPr="00000996">
        <w:rPr>
          <w:rFonts w:ascii="Arial" w:hAnsi="Arial" w:cs="Arial" w:hint="cs"/>
          <w:color w:val="222222"/>
          <w:sz w:val="18"/>
          <w:szCs w:val="18"/>
          <w:rtl/>
        </w:rPr>
        <w:t>5</w:t>
      </w:r>
      <w:r w:rsidRPr="00000996">
        <w:rPr>
          <w:rFonts w:ascii="Arial" w:hAnsi="Arial" w:cs="Arial" w:hint="cs"/>
          <w:color w:val="222222"/>
          <w:sz w:val="18"/>
          <w:szCs w:val="18"/>
          <w:rtl/>
        </w:rPr>
        <w:t>%.</w:t>
      </w:r>
    </w:p>
    <w:p w14:paraId="6F0AEE83" w14:textId="03EF80A0" w:rsidR="00007969" w:rsidRPr="00007969" w:rsidRDefault="00007969" w:rsidP="00007969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 w:rsidRPr="00007969"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 w:rsidRPr="00007969">
        <w:rPr>
          <w:rFonts w:ascii="Arial" w:hAnsi="Arial" w:cs="Arial"/>
          <w:color w:val="222222"/>
          <w:sz w:val="20"/>
          <w:szCs w:val="20"/>
        </w:rPr>
        <w:t>DECoN</w:t>
      </w:r>
      <w:r w:rsidRPr="00007969"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116D092F" w14:textId="77777777" w:rsidR="00007969" w:rsidRDefault="00007969" w:rsidP="00007969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1F0611A4" w14:textId="77777777" w:rsidR="00007969" w:rsidRDefault="00007969" w:rsidP="00007969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55A40F96" w14:textId="77777777" w:rsidR="00000996" w:rsidRPr="00007969" w:rsidRDefault="00000996" w:rsidP="00000996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1BCE8109" w14:textId="77777777" w:rsidR="00000996" w:rsidRPr="00000996" w:rsidRDefault="00000996" w:rsidP="00000996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000996">
        <w:rPr>
          <w:rFonts w:ascii="Arial" w:eastAsia="Helvetica" w:hAnsi="Arial" w:cs="Arial"/>
          <w:color w:val="222222"/>
          <w:sz w:val="20"/>
          <w:szCs w:val="20"/>
          <w:rtl/>
        </w:rPr>
        <w:t>בכבוד רב,</w:t>
      </w:r>
    </w:p>
    <w:p w14:paraId="5C38F61B" w14:textId="77777777" w:rsidR="00000996" w:rsidRPr="00000996" w:rsidRDefault="00000996" w:rsidP="00000996">
      <w:p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</w:p>
    <w:p w14:paraId="104660B9" w14:textId="77777777" w:rsidR="00000996" w:rsidRDefault="00000996" w:rsidP="00000996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75B66A8A" w14:textId="77777777" w:rsidR="00500674" w:rsidRPr="009A5071" w:rsidRDefault="00500674" w:rsidP="00000996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500674" w:rsidRPr="009A5071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49C"/>
    <w:rsid w:val="00000996"/>
    <w:rsid w:val="00007969"/>
    <w:rsid w:val="000506BF"/>
    <w:rsid w:val="0007724A"/>
    <w:rsid w:val="000C24E7"/>
    <w:rsid w:val="000D1B48"/>
    <w:rsid w:val="00120BE9"/>
    <w:rsid w:val="00141585"/>
    <w:rsid w:val="00152A52"/>
    <w:rsid w:val="001C2879"/>
    <w:rsid w:val="001F5591"/>
    <w:rsid w:val="00227859"/>
    <w:rsid w:val="0024001A"/>
    <w:rsid w:val="002A38A7"/>
    <w:rsid w:val="002F2B73"/>
    <w:rsid w:val="003A5A36"/>
    <w:rsid w:val="003D6A45"/>
    <w:rsid w:val="003E2215"/>
    <w:rsid w:val="003E6AFE"/>
    <w:rsid w:val="004277DE"/>
    <w:rsid w:val="00496F3E"/>
    <w:rsid w:val="00500674"/>
    <w:rsid w:val="0052449C"/>
    <w:rsid w:val="0053081C"/>
    <w:rsid w:val="00543668"/>
    <w:rsid w:val="005A1714"/>
    <w:rsid w:val="005A50B3"/>
    <w:rsid w:val="006161D7"/>
    <w:rsid w:val="00625DCB"/>
    <w:rsid w:val="00651733"/>
    <w:rsid w:val="00651FE5"/>
    <w:rsid w:val="006B01D5"/>
    <w:rsid w:val="006E4F01"/>
    <w:rsid w:val="007413C1"/>
    <w:rsid w:val="00745E6A"/>
    <w:rsid w:val="007665BC"/>
    <w:rsid w:val="007743DF"/>
    <w:rsid w:val="007918C8"/>
    <w:rsid w:val="00794FE0"/>
    <w:rsid w:val="007C0860"/>
    <w:rsid w:val="007C59E7"/>
    <w:rsid w:val="00812AF9"/>
    <w:rsid w:val="00824EDE"/>
    <w:rsid w:val="00915AA8"/>
    <w:rsid w:val="009166DB"/>
    <w:rsid w:val="00921AD3"/>
    <w:rsid w:val="00922767"/>
    <w:rsid w:val="0092620F"/>
    <w:rsid w:val="009477A0"/>
    <w:rsid w:val="00970D15"/>
    <w:rsid w:val="009A3160"/>
    <w:rsid w:val="009A5071"/>
    <w:rsid w:val="009B42ED"/>
    <w:rsid w:val="00A005DF"/>
    <w:rsid w:val="00A52A2F"/>
    <w:rsid w:val="00AA69C6"/>
    <w:rsid w:val="00B84D22"/>
    <w:rsid w:val="00BA2CCB"/>
    <w:rsid w:val="00BA4B6B"/>
    <w:rsid w:val="00BE3598"/>
    <w:rsid w:val="00C20036"/>
    <w:rsid w:val="00C42653"/>
    <w:rsid w:val="00C77CE7"/>
    <w:rsid w:val="00CE44BD"/>
    <w:rsid w:val="00D217D0"/>
    <w:rsid w:val="00DA3FE7"/>
    <w:rsid w:val="00DA49A7"/>
    <w:rsid w:val="00E64EC8"/>
    <w:rsid w:val="00EA627E"/>
    <w:rsid w:val="00ED1327"/>
    <w:rsid w:val="00EF4087"/>
    <w:rsid w:val="00F40067"/>
    <w:rsid w:val="00F40A9A"/>
    <w:rsid w:val="00F64691"/>
    <w:rsid w:val="00FA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642E"/>
  <w15:docId w15:val="{8549391A-C4F5-48BF-9FFD-FC6D886F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F3E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E7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6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74AF2-176F-4F82-911C-6B3719095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65</cp:revision>
  <dcterms:created xsi:type="dcterms:W3CDTF">2017-11-25T15:37:00Z</dcterms:created>
  <dcterms:modified xsi:type="dcterms:W3CDTF">2020-08-11T09:24:00Z</dcterms:modified>
</cp:coreProperties>
</file>