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379"/>
        <w:gridCol w:w="3179"/>
      </w:tblGrid>
      <w:tr w:rsidR="00632DB3" w14:paraId="4256FD49" w14:textId="77777777" w:rsidTr="006C179D">
        <w:tc>
          <w:tcPr>
            <w:tcW w:w="6379" w:type="dxa"/>
            <w:tcBorders>
              <w:top w:val="single" w:sz="6" w:space="0" w:color="auto"/>
              <w:left w:val="single" w:sz="6" w:space="0" w:color="auto"/>
              <w:bottom w:val="single" w:sz="6" w:space="0" w:color="auto"/>
              <w:right w:val="single" w:sz="6" w:space="0" w:color="auto"/>
            </w:tcBorders>
            <w:hideMark/>
          </w:tcPr>
          <w:p w14:paraId="4A71B00A" w14:textId="77777777" w:rsidR="00632DB3" w:rsidRDefault="00632DB3" w:rsidP="006C179D">
            <w:r>
              <w:t>Google Classroom</w:t>
            </w:r>
          </w:p>
        </w:tc>
        <w:tc>
          <w:tcPr>
            <w:tcW w:w="3179" w:type="dxa"/>
            <w:tcBorders>
              <w:top w:val="single" w:sz="6" w:space="0" w:color="auto"/>
              <w:left w:val="single" w:sz="6" w:space="0" w:color="auto"/>
              <w:bottom w:val="single" w:sz="6" w:space="0" w:color="auto"/>
              <w:right w:val="single" w:sz="6" w:space="0" w:color="auto"/>
            </w:tcBorders>
            <w:hideMark/>
          </w:tcPr>
          <w:p w14:paraId="067B46C7" w14:textId="77777777" w:rsidR="00632DB3" w:rsidRDefault="00632DB3" w:rsidP="006C179D">
            <w:pPr>
              <w:tabs>
                <w:tab w:val="left" w:pos="1135"/>
              </w:tabs>
              <w:spacing w:before="40"/>
              <w:ind w:right="68"/>
            </w:pPr>
            <w:r>
              <w:t xml:space="preserve">  Version:           &lt;1.0&gt;</w:t>
            </w:r>
          </w:p>
        </w:tc>
      </w:tr>
      <w:tr w:rsidR="00632DB3" w14:paraId="5A8CB033" w14:textId="77777777" w:rsidTr="006C179D">
        <w:tc>
          <w:tcPr>
            <w:tcW w:w="6379" w:type="dxa"/>
            <w:tcBorders>
              <w:top w:val="single" w:sz="6" w:space="0" w:color="auto"/>
              <w:left w:val="single" w:sz="6" w:space="0" w:color="auto"/>
              <w:bottom w:val="single" w:sz="6" w:space="0" w:color="auto"/>
              <w:right w:val="single" w:sz="6" w:space="0" w:color="auto"/>
            </w:tcBorders>
            <w:hideMark/>
          </w:tcPr>
          <w:p w14:paraId="1E3FADD1" w14:textId="77777777" w:rsidR="00632DB3" w:rsidRPr="002902AB" w:rsidRDefault="00632DB3" w:rsidP="006C179D">
            <w:r>
              <w:t xml:space="preserve">Use-case-Realization Specification: Complete Assignment </w:t>
            </w:r>
          </w:p>
        </w:tc>
        <w:tc>
          <w:tcPr>
            <w:tcW w:w="3179" w:type="dxa"/>
            <w:tcBorders>
              <w:top w:val="single" w:sz="6" w:space="0" w:color="auto"/>
              <w:left w:val="single" w:sz="6" w:space="0" w:color="auto"/>
              <w:bottom w:val="single" w:sz="6" w:space="0" w:color="auto"/>
              <w:right w:val="single" w:sz="6" w:space="0" w:color="auto"/>
            </w:tcBorders>
            <w:hideMark/>
          </w:tcPr>
          <w:p w14:paraId="0BFBEBAB" w14:textId="77777777" w:rsidR="00632DB3" w:rsidRDefault="00632DB3" w:rsidP="006C179D">
            <w:r>
              <w:t xml:space="preserve">  Date:  &lt;05/Dec/21&gt;</w:t>
            </w:r>
          </w:p>
        </w:tc>
      </w:tr>
      <w:tr w:rsidR="00632DB3" w14:paraId="42817F80" w14:textId="77777777" w:rsidTr="006C179D">
        <w:tc>
          <w:tcPr>
            <w:tcW w:w="9558" w:type="dxa"/>
            <w:gridSpan w:val="2"/>
            <w:tcBorders>
              <w:top w:val="single" w:sz="6" w:space="0" w:color="auto"/>
              <w:left w:val="single" w:sz="6" w:space="0" w:color="auto"/>
              <w:bottom w:val="single" w:sz="6" w:space="0" w:color="auto"/>
              <w:right w:val="single" w:sz="6" w:space="0" w:color="auto"/>
            </w:tcBorders>
            <w:hideMark/>
          </w:tcPr>
          <w:p w14:paraId="62506D64" w14:textId="77777777" w:rsidR="00632DB3" w:rsidRDefault="00632DB3" w:rsidP="006C179D">
            <w:r>
              <w:t>&lt;document identifier&gt;</w:t>
            </w:r>
          </w:p>
        </w:tc>
      </w:tr>
    </w:tbl>
    <w:p w14:paraId="7D053A19" w14:textId="77777777" w:rsidR="00632DB3" w:rsidRDefault="00632DB3" w:rsidP="00632DB3">
      <w:pPr>
        <w:pStyle w:val="Title"/>
      </w:pPr>
      <w:r>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04"/>
        <w:gridCol w:w="1152"/>
        <w:gridCol w:w="3744"/>
        <w:gridCol w:w="2304"/>
      </w:tblGrid>
      <w:tr w:rsidR="00632DB3" w14:paraId="2D18C552" w14:textId="77777777" w:rsidTr="006C179D">
        <w:tc>
          <w:tcPr>
            <w:tcW w:w="2304" w:type="dxa"/>
            <w:tcBorders>
              <w:top w:val="single" w:sz="6" w:space="0" w:color="auto"/>
              <w:left w:val="single" w:sz="6" w:space="0" w:color="auto"/>
              <w:bottom w:val="single" w:sz="6" w:space="0" w:color="auto"/>
              <w:right w:val="single" w:sz="6" w:space="0" w:color="auto"/>
            </w:tcBorders>
            <w:shd w:val="pct5" w:color="auto" w:fill="auto"/>
            <w:hideMark/>
          </w:tcPr>
          <w:p w14:paraId="4C92C0CD" w14:textId="77777777" w:rsidR="00632DB3" w:rsidRDefault="00632DB3" w:rsidP="006C179D">
            <w:pPr>
              <w:pStyle w:val="Tabletext"/>
              <w:jc w:val="center"/>
              <w:rPr>
                <w:b/>
              </w:rPr>
            </w:pPr>
            <w:r>
              <w:rPr>
                <w:b/>
              </w:rPr>
              <w:t>Date</w:t>
            </w:r>
          </w:p>
        </w:tc>
        <w:tc>
          <w:tcPr>
            <w:tcW w:w="1152" w:type="dxa"/>
            <w:tcBorders>
              <w:top w:val="single" w:sz="6" w:space="0" w:color="auto"/>
              <w:left w:val="single" w:sz="6" w:space="0" w:color="auto"/>
              <w:bottom w:val="single" w:sz="6" w:space="0" w:color="auto"/>
              <w:right w:val="single" w:sz="6" w:space="0" w:color="auto"/>
            </w:tcBorders>
            <w:shd w:val="pct5" w:color="auto" w:fill="auto"/>
            <w:hideMark/>
          </w:tcPr>
          <w:p w14:paraId="34FB4BB8" w14:textId="77777777" w:rsidR="00632DB3" w:rsidRDefault="00632DB3" w:rsidP="006C179D">
            <w:pPr>
              <w:pStyle w:val="Tabletext"/>
              <w:jc w:val="center"/>
              <w:rPr>
                <w:b/>
              </w:rPr>
            </w:pPr>
            <w:r>
              <w:rPr>
                <w:b/>
              </w:rPr>
              <w:t>Version</w:t>
            </w:r>
          </w:p>
        </w:tc>
        <w:tc>
          <w:tcPr>
            <w:tcW w:w="3744" w:type="dxa"/>
            <w:tcBorders>
              <w:top w:val="single" w:sz="6" w:space="0" w:color="auto"/>
              <w:left w:val="single" w:sz="6" w:space="0" w:color="auto"/>
              <w:bottom w:val="single" w:sz="6" w:space="0" w:color="auto"/>
              <w:right w:val="single" w:sz="6" w:space="0" w:color="auto"/>
            </w:tcBorders>
            <w:shd w:val="pct5" w:color="auto" w:fill="auto"/>
            <w:hideMark/>
          </w:tcPr>
          <w:p w14:paraId="2794A41E" w14:textId="77777777" w:rsidR="00632DB3" w:rsidRDefault="00632DB3" w:rsidP="006C179D">
            <w:pPr>
              <w:pStyle w:val="Tabletext"/>
              <w:jc w:val="center"/>
              <w:rPr>
                <w:b/>
              </w:rPr>
            </w:pPr>
            <w:r>
              <w:rPr>
                <w:b/>
              </w:rPr>
              <w:t>Description</w:t>
            </w:r>
          </w:p>
        </w:tc>
        <w:tc>
          <w:tcPr>
            <w:tcW w:w="2304" w:type="dxa"/>
            <w:tcBorders>
              <w:top w:val="single" w:sz="6" w:space="0" w:color="auto"/>
              <w:left w:val="single" w:sz="6" w:space="0" w:color="auto"/>
              <w:bottom w:val="single" w:sz="6" w:space="0" w:color="auto"/>
              <w:right w:val="single" w:sz="6" w:space="0" w:color="auto"/>
            </w:tcBorders>
            <w:shd w:val="pct5" w:color="auto" w:fill="auto"/>
            <w:hideMark/>
          </w:tcPr>
          <w:p w14:paraId="0C68D750" w14:textId="77777777" w:rsidR="00632DB3" w:rsidRDefault="00632DB3" w:rsidP="006C179D">
            <w:pPr>
              <w:pStyle w:val="Tabletext"/>
              <w:jc w:val="center"/>
              <w:rPr>
                <w:b/>
              </w:rPr>
            </w:pPr>
            <w:r>
              <w:rPr>
                <w:b/>
              </w:rPr>
              <w:t>Author</w:t>
            </w:r>
          </w:p>
        </w:tc>
      </w:tr>
      <w:tr w:rsidR="00632DB3" w14:paraId="3B6E0A87" w14:textId="77777777" w:rsidTr="006C179D">
        <w:trPr>
          <w:cantSplit/>
        </w:trPr>
        <w:tc>
          <w:tcPr>
            <w:tcW w:w="2304" w:type="dxa"/>
            <w:tcBorders>
              <w:top w:val="single" w:sz="6" w:space="0" w:color="auto"/>
              <w:left w:val="single" w:sz="6" w:space="0" w:color="auto"/>
              <w:bottom w:val="single" w:sz="6" w:space="0" w:color="auto"/>
              <w:right w:val="single" w:sz="6" w:space="0" w:color="auto"/>
            </w:tcBorders>
            <w:hideMark/>
          </w:tcPr>
          <w:p w14:paraId="2A56A98A" w14:textId="77777777" w:rsidR="00632DB3" w:rsidRDefault="00632DB3" w:rsidP="006C179D">
            <w:pPr>
              <w:pStyle w:val="Tabletext"/>
            </w:pPr>
            <w:r>
              <w:t>&lt;05/Dec/21&gt;</w:t>
            </w:r>
          </w:p>
        </w:tc>
        <w:tc>
          <w:tcPr>
            <w:tcW w:w="1152" w:type="dxa"/>
            <w:tcBorders>
              <w:top w:val="single" w:sz="6" w:space="0" w:color="auto"/>
              <w:left w:val="single" w:sz="6" w:space="0" w:color="auto"/>
              <w:bottom w:val="single" w:sz="6" w:space="0" w:color="auto"/>
              <w:right w:val="single" w:sz="6" w:space="0" w:color="auto"/>
            </w:tcBorders>
            <w:hideMark/>
          </w:tcPr>
          <w:p w14:paraId="59B2E94D" w14:textId="77777777" w:rsidR="00632DB3" w:rsidRDefault="00632DB3" w:rsidP="006C179D">
            <w:pPr>
              <w:pStyle w:val="Tabletext"/>
            </w:pPr>
            <w:r>
              <w:t>&lt;1.0&gt;</w:t>
            </w:r>
          </w:p>
        </w:tc>
        <w:tc>
          <w:tcPr>
            <w:tcW w:w="3744" w:type="dxa"/>
            <w:tcBorders>
              <w:top w:val="single" w:sz="6" w:space="0" w:color="auto"/>
              <w:left w:val="single" w:sz="6" w:space="0" w:color="auto"/>
              <w:bottom w:val="single" w:sz="6" w:space="0" w:color="auto"/>
              <w:right w:val="single" w:sz="6" w:space="0" w:color="auto"/>
            </w:tcBorders>
            <w:hideMark/>
          </w:tcPr>
          <w:p w14:paraId="3FAD0477" w14:textId="77777777" w:rsidR="00632DB3" w:rsidRDefault="00632DB3" w:rsidP="006C179D">
            <w:pPr>
              <w:pStyle w:val="Tabletext"/>
            </w:pPr>
            <w:r>
              <w:t>&lt;Initial version&gt;</w:t>
            </w:r>
          </w:p>
        </w:tc>
        <w:tc>
          <w:tcPr>
            <w:tcW w:w="2304" w:type="dxa"/>
            <w:tcBorders>
              <w:top w:val="single" w:sz="6" w:space="0" w:color="auto"/>
              <w:left w:val="single" w:sz="6" w:space="0" w:color="auto"/>
              <w:bottom w:val="single" w:sz="6" w:space="0" w:color="auto"/>
              <w:right w:val="single" w:sz="6" w:space="0" w:color="auto"/>
            </w:tcBorders>
            <w:hideMark/>
          </w:tcPr>
          <w:p w14:paraId="6B912CBC" w14:textId="77777777" w:rsidR="00632DB3" w:rsidRDefault="00632DB3" w:rsidP="006C179D">
            <w:pPr>
              <w:pStyle w:val="Tabletext"/>
            </w:pPr>
            <w:r>
              <w:t xml:space="preserve">Bui </w:t>
            </w:r>
            <w:proofErr w:type="gramStart"/>
            <w:r>
              <w:t>Hoang  Quan</w:t>
            </w:r>
            <w:proofErr w:type="gramEnd"/>
          </w:p>
        </w:tc>
      </w:tr>
      <w:tr w:rsidR="00632DB3" w14:paraId="35EDC04C" w14:textId="77777777" w:rsidTr="006C179D">
        <w:trPr>
          <w:cantSplit/>
        </w:trPr>
        <w:tc>
          <w:tcPr>
            <w:tcW w:w="2304" w:type="dxa"/>
            <w:tcBorders>
              <w:top w:val="single" w:sz="6" w:space="0" w:color="auto"/>
              <w:left w:val="single" w:sz="6" w:space="0" w:color="auto"/>
              <w:bottom w:val="single" w:sz="6" w:space="0" w:color="auto"/>
              <w:right w:val="single" w:sz="6" w:space="0" w:color="auto"/>
            </w:tcBorders>
          </w:tcPr>
          <w:p w14:paraId="0796BBFB" w14:textId="21E0CFE2" w:rsidR="00632DB3" w:rsidRDefault="00632DB3" w:rsidP="006C179D">
            <w:pPr>
              <w:pStyle w:val="Tabletext"/>
            </w:pPr>
            <w:r>
              <w:t>&lt;07/Dec/21&gt;</w:t>
            </w:r>
          </w:p>
        </w:tc>
        <w:tc>
          <w:tcPr>
            <w:tcW w:w="1152" w:type="dxa"/>
            <w:tcBorders>
              <w:top w:val="single" w:sz="6" w:space="0" w:color="auto"/>
              <w:left w:val="single" w:sz="6" w:space="0" w:color="auto"/>
              <w:bottom w:val="single" w:sz="6" w:space="0" w:color="auto"/>
              <w:right w:val="single" w:sz="6" w:space="0" w:color="auto"/>
            </w:tcBorders>
          </w:tcPr>
          <w:p w14:paraId="3CB644FB" w14:textId="77777777" w:rsidR="00632DB3" w:rsidRDefault="00632DB3" w:rsidP="006C179D">
            <w:pPr>
              <w:pStyle w:val="Tabletext"/>
            </w:pPr>
            <w:r>
              <w:t>&lt;1.1&gt;</w:t>
            </w:r>
          </w:p>
        </w:tc>
        <w:tc>
          <w:tcPr>
            <w:tcW w:w="3744" w:type="dxa"/>
            <w:tcBorders>
              <w:top w:val="single" w:sz="6" w:space="0" w:color="auto"/>
              <w:left w:val="single" w:sz="6" w:space="0" w:color="auto"/>
              <w:bottom w:val="single" w:sz="6" w:space="0" w:color="auto"/>
              <w:right w:val="single" w:sz="6" w:space="0" w:color="auto"/>
            </w:tcBorders>
          </w:tcPr>
          <w:p w14:paraId="37811EE3" w14:textId="77777777" w:rsidR="00632DB3" w:rsidRDefault="00632DB3" w:rsidP="006C179D">
            <w:pPr>
              <w:pStyle w:val="Tabletext"/>
            </w:pPr>
            <w:r>
              <w:t>&lt;Edited version&gt;</w:t>
            </w:r>
          </w:p>
        </w:tc>
        <w:tc>
          <w:tcPr>
            <w:tcW w:w="2304" w:type="dxa"/>
            <w:tcBorders>
              <w:top w:val="single" w:sz="6" w:space="0" w:color="auto"/>
              <w:left w:val="single" w:sz="6" w:space="0" w:color="auto"/>
              <w:bottom w:val="single" w:sz="6" w:space="0" w:color="auto"/>
              <w:right w:val="single" w:sz="6" w:space="0" w:color="auto"/>
            </w:tcBorders>
          </w:tcPr>
          <w:p w14:paraId="6F8AABCD" w14:textId="77777777" w:rsidR="00632DB3" w:rsidRDefault="00632DB3" w:rsidP="006C179D">
            <w:pPr>
              <w:pStyle w:val="Tabletext"/>
            </w:pPr>
            <w:r>
              <w:t xml:space="preserve">Bui </w:t>
            </w:r>
            <w:proofErr w:type="gramStart"/>
            <w:r>
              <w:t>Hoang  Quan</w:t>
            </w:r>
            <w:proofErr w:type="gramEnd"/>
          </w:p>
        </w:tc>
      </w:tr>
      <w:tr w:rsidR="00632DB3" w14:paraId="2011CCA8" w14:textId="77777777" w:rsidTr="006C179D">
        <w:trPr>
          <w:cantSplit/>
        </w:trPr>
        <w:tc>
          <w:tcPr>
            <w:tcW w:w="2304" w:type="dxa"/>
            <w:tcBorders>
              <w:top w:val="single" w:sz="6" w:space="0" w:color="auto"/>
              <w:left w:val="single" w:sz="6" w:space="0" w:color="auto"/>
              <w:bottom w:val="single" w:sz="6" w:space="0" w:color="auto"/>
              <w:right w:val="single" w:sz="6" w:space="0" w:color="auto"/>
            </w:tcBorders>
          </w:tcPr>
          <w:p w14:paraId="7CF701F1" w14:textId="77777777" w:rsidR="00632DB3" w:rsidRDefault="00632DB3" w:rsidP="006C179D">
            <w:pPr>
              <w:pStyle w:val="Tabletext"/>
            </w:pPr>
          </w:p>
        </w:tc>
        <w:tc>
          <w:tcPr>
            <w:tcW w:w="1152" w:type="dxa"/>
            <w:tcBorders>
              <w:top w:val="single" w:sz="6" w:space="0" w:color="auto"/>
              <w:left w:val="single" w:sz="6" w:space="0" w:color="auto"/>
              <w:bottom w:val="single" w:sz="6" w:space="0" w:color="auto"/>
              <w:right w:val="single" w:sz="6" w:space="0" w:color="auto"/>
            </w:tcBorders>
          </w:tcPr>
          <w:p w14:paraId="2B126EB1" w14:textId="77777777" w:rsidR="00632DB3" w:rsidRDefault="00632DB3" w:rsidP="006C179D">
            <w:pPr>
              <w:pStyle w:val="Tabletext"/>
            </w:pPr>
          </w:p>
        </w:tc>
        <w:tc>
          <w:tcPr>
            <w:tcW w:w="3744" w:type="dxa"/>
            <w:tcBorders>
              <w:top w:val="single" w:sz="6" w:space="0" w:color="auto"/>
              <w:left w:val="single" w:sz="6" w:space="0" w:color="auto"/>
              <w:bottom w:val="single" w:sz="6" w:space="0" w:color="auto"/>
              <w:right w:val="single" w:sz="6" w:space="0" w:color="auto"/>
            </w:tcBorders>
          </w:tcPr>
          <w:p w14:paraId="7D2D44C1" w14:textId="77777777" w:rsidR="00632DB3" w:rsidRDefault="00632DB3" w:rsidP="006C179D">
            <w:pPr>
              <w:pStyle w:val="Tabletext"/>
            </w:pPr>
          </w:p>
        </w:tc>
        <w:tc>
          <w:tcPr>
            <w:tcW w:w="2304" w:type="dxa"/>
            <w:tcBorders>
              <w:top w:val="single" w:sz="6" w:space="0" w:color="auto"/>
              <w:left w:val="single" w:sz="6" w:space="0" w:color="auto"/>
              <w:bottom w:val="single" w:sz="6" w:space="0" w:color="auto"/>
              <w:right w:val="single" w:sz="6" w:space="0" w:color="auto"/>
            </w:tcBorders>
          </w:tcPr>
          <w:p w14:paraId="4CB392C1" w14:textId="77777777" w:rsidR="00632DB3" w:rsidRDefault="00632DB3" w:rsidP="006C179D">
            <w:pPr>
              <w:pStyle w:val="Tabletext"/>
            </w:pPr>
          </w:p>
        </w:tc>
      </w:tr>
      <w:tr w:rsidR="00632DB3" w14:paraId="7CD52A02" w14:textId="77777777" w:rsidTr="006C179D">
        <w:trPr>
          <w:cantSplit/>
        </w:trPr>
        <w:tc>
          <w:tcPr>
            <w:tcW w:w="2304" w:type="dxa"/>
            <w:tcBorders>
              <w:top w:val="single" w:sz="6" w:space="0" w:color="auto"/>
              <w:left w:val="single" w:sz="6" w:space="0" w:color="auto"/>
              <w:bottom w:val="single" w:sz="6" w:space="0" w:color="auto"/>
              <w:right w:val="single" w:sz="6" w:space="0" w:color="auto"/>
            </w:tcBorders>
          </w:tcPr>
          <w:p w14:paraId="65E51B00" w14:textId="77777777" w:rsidR="00632DB3" w:rsidRDefault="00632DB3" w:rsidP="006C179D">
            <w:pPr>
              <w:pStyle w:val="Tabletext"/>
            </w:pPr>
          </w:p>
        </w:tc>
        <w:tc>
          <w:tcPr>
            <w:tcW w:w="1152" w:type="dxa"/>
            <w:tcBorders>
              <w:top w:val="single" w:sz="6" w:space="0" w:color="auto"/>
              <w:left w:val="single" w:sz="6" w:space="0" w:color="auto"/>
              <w:bottom w:val="single" w:sz="6" w:space="0" w:color="auto"/>
              <w:right w:val="single" w:sz="6" w:space="0" w:color="auto"/>
            </w:tcBorders>
          </w:tcPr>
          <w:p w14:paraId="2149C444" w14:textId="77777777" w:rsidR="00632DB3" w:rsidRDefault="00632DB3" w:rsidP="006C179D">
            <w:pPr>
              <w:pStyle w:val="Tabletext"/>
            </w:pPr>
          </w:p>
        </w:tc>
        <w:tc>
          <w:tcPr>
            <w:tcW w:w="3744" w:type="dxa"/>
            <w:tcBorders>
              <w:top w:val="single" w:sz="6" w:space="0" w:color="auto"/>
              <w:left w:val="single" w:sz="6" w:space="0" w:color="auto"/>
              <w:bottom w:val="single" w:sz="6" w:space="0" w:color="auto"/>
              <w:right w:val="single" w:sz="6" w:space="0" w:color="auto"/>
            </w:tcBorders>
          </w:tcPr>
          <w:p w14:paraId="25FB2272" w14:textId="77777777" w:rsidR="00632DB3" w:rsidRDefault="00632DB3" w:rsidP="006C179D">
            <w:pPr>
              <w:pStyle w:val="Tabletext"/>
            </w:pPr>
          </w:p>
        </w:tc>
        <w:tc>
          <w:tcPr>
            <w:tcW w:w="2304" w:type="dxa"/>
            <w:tcBorders>
              <w:top w:val="single" w:sz="6" w:space="0" w:color="auto"/>
              <w:left w:val="single" w:sz="6" w:space="0" w:color="auto"/>
              <w:bottom w:val="single" w:sz="6" w:space="0" w:color="auto"/>
              <w:right w:val="single" w:sz="6" w:space="0" w:color="auto"/>
            </w:tcBorders>
          </w:tcPr>
          <w:p w14:paraId="2E653CAB" w14:textId="77777777" w:rsidR="00632DB3" w:rsidRDefault="00632DB3" w:rsidP="006C179D">
            <w:pPr>
              <w:pStyle w:val="Tabletext"/>
            </w:pPr>
          </w:p>
        </w:tc>
      </w:tr>
    </w:tbl>
    <w:p w14:paraId="74DFD816" w14:textId="77777777" w:rsidR="00632DB3" w:rsidRDefault="00632DB3" w:rsidP="0079684C">
      <w:pPr>
        <w:pStyle w:val="Title"/>
      </w:pPr>
    </w:p>
    <w:p w14:paraId="621E33CF" w14:textId="77777777" w:rsidR="007F65FF" w:rsidRDefault="007F65FF" w:rsidP="007F65FF">
      <w:pPr>
        <w:jc w:val="center"/>
        <w:rPr>
          <w:rFonts w:ascii="Arial" w:hAnsi="Arial" w:cs="Arial"/>
          <w:b/>
          <w:sz w:val="36"/>
          <w:szCs w:val="36"/>
        </w:rPr>
      </w:pPr>
      <w:r>
        <w:rPr>
          <w:rFonts w:ascii="Arial" w:hAnsi="Arial" w:cs="Arial"/>
          <w:b/>
          <w:sz w:val="36"/>
          <w:szCs w:val="36"/>
        </w:rPr>
        <w:t>Google Classroom</w:t>
      </w:r>
    </w:p>
    <w:p w14:paraId="3BB669EF" w14:textId="77777777" w:rsidR="007F65FF" w:rsidRDefault="007F65FF" w:rsidP="007F65FF">
      <w:pPr>
        <w:jc w:val="center"/>
        <w:rPr>
          <w:rFonts w:ascii="Arial" w:hAnsi="Arial" w:cs="Arial"/>
          <w:b/>
          <w:sz w:val="36"/>
          <w:szCs w:val="36"/>
        </w:rPr>
      </w:pPr>
      <w:r>
        <w:rPr>
          <w:rFonts w:ascii="Arial" w:hAnsi="Arial" w:cs="Arial"/>
          <w:b/>
          <w:sz w:val="36"/>
          <w:szCs w:val="36"/>
        </w:rPr>
        <w:t>Online Learning Platform</w:t>
      </w:r>
    </w:p>
    <w:p w14:paraId="1C54BC9E" w14:textId="1A0BDC6C" w:rsidR="0079684C" w:rsidRDefault="00C039D6" w:rsidP="0079684C">
      <w:pPr>
        <w:pStyle w:val="Title"/>
      </w:pPr>
      <w:fldSimple w:instr=" TITLE  \* MERGEFORMAT ">
        <w:r w:rsidR="0079684C">
          <w:t xml:space="preserve">Use-Case </w:t>
        </w:r>
        <w:r w:rsidR="007F65FF">
          <w:t>Realization</w:t>
        </w:r>
        <w:r w:rsidR="0079684C">
          <w:t xml:space="preserve">: </w:t>
        </w:r>
        <w:r w:rsidR="0071383A">
          <w:t>&lt;</w:t>
        </w:r>
        <w:r w:rsidR="00DB1C6D">
          <w:t>Create</w:t>
        </w:r>
        <w:r w:rsidR="00801EBB">
          <w:t xml:space="preserve"> class</w:t>
        </w:r>
        <w:r w:rsidR="0071383A">
          <w:t>&gt;</w:t>
        </w:r>
        <w:r w:rsidR="0079684C">
          <w:t xml:space="preserve"> </w:t>
        </w:r>
      </w:fldSimple>
      <w:bookmarkStart w:id="0" w:name="_GoBack"/>
      <w:bookmarkEnd w:id="0"/>
    </w:p>
    <w:p w14:paraId="1B238F0B" w14:textId="47753FA8" w:rsidR="007F65FF" w:rsidRPr="007F65FF" w:rsidRDefault="007F65FF" w:rsidP="007F65FF">
      <w:r>
        <w:tab/>
      </w:r>
      <w:r>
        <w:tab/>
      </w:r>
      <w:r>
        <w:tab/>
      </w:r>
      <w:r>
        <w:tab/>
      </w:r>
      <w:r>
        <w:tab/>
      </w:r>
      <w:r>
        <w:tab/>
      </w:r>
      <w:r w:rsidR="00322860">
        <w:t>Version 1.1</w:t>
      </w:r>
    </w:p>
    <w:p w14:paraId="79D4C7C5" w14:textId="77777777" w:rsidR="0079684C" w:rsidRDefault="0079684C" w:rsidP="0079684C">
      <w:pPr>
        <w:pStyle w:val="Heading1"/>
      </w:pPr>
      <w:bookmarkStart w:id="1" w:name="_Toc492766282"/>
      <w:bookmarkStart w:id="2" w:name="_Toc456598586"/>
      <w:r>
        <w:t>Introduction</w:t>
      </w:r>
      <w:bookmarkEnd w:id="1"/>
      <w:bookmarkEnd w:id="2"/>
    </w:p>
    <w:p w14:paraId="7300D09E" w14:textId="77777777" w:rsidR="0079684C" w:rsidRDefault="0079684C" w:rsidP="0079684C">
      <w:pPr>
        <w:pStyle w:val="Heading2"/>
      </w:pPr>
      <w:bookmarkStart w:id="3" w:name="_Toc492766283"/>
      <w:bookmarkStart w:id="4" w:name="_Toc456598587"/>
      <w:r>
        <w:t>Purpose</w:t>
      </w:r>
      <w:bookmarkEnd w:id="3"/>
      <w:bookmarkEnd w:id="4"/>
    </w:p>
    <w:p w14:paraId="01502793" w14:textId="77777777" w:rsidR="0079684C" w:rsidRDefault="0079684C" w:rsidP="0079684C">
      <w:pPr>
        <w:keepLines/>
        <w:spacing w:after="120" w:line="254" w:lineRule="auto"/>
        <w:ind w:left="720"/>
        <w:jc w:val="both"/>
        <w:rPr>
          <w:color w:val="000000"/>
        </w:rPr>
      </w:pPr>
      <w:r>
        <w:rPr>
          <w:color w:val="000000"/>
        </w:rPr>
        <w:t>This Use-case Realization Specification provides an overview of how the corresponding use-case is realized to the design model in terms of collaborating objects.</w:t>
      </w:r>
    </w:p>
    <w:p w14:paraId="7B0AF4B6" w14:textId="77777777" w:rsidR="0079684C" w:rsidRDefault="0079684C" w:rsidP="0079684C">
      <w:pPr>
        <w:pStyle w:val="Heading2"/>
      </w:pPr>
      <w:bookmarkStart w:id="5" w:name="_Toc492766284"/>
      <w:bookmarkStart w:id="6" w:name="_Toc456598588"/>
      <w:r>
        <w:t>Scope</w:t>
      </w:r>
      <w:bookmarkEnd w:id="5"/>
      <w:bookmarkEnd w:id="6"/>
    </w:p>
    <w:p w14:paraId="6E5AE0CD" w14:textId="11A19DBF" w:rsidR="0079684C" w:rsidRDefault="0079684C" w:rsidP="0079684C">
      <w:pPr>
        <w:ind w:firstLine="720"/>
      </w:pPr>
      <w:r>
        <w:rPr>
          <w:color w:val="000000"/>
        </w:rPr>
        <w:t xml:space="preserve">This document only applies to the Use-case: </w:t>
      </w:r>
      <w:r w:rsidR="001E16DC">
        <w:rPr>
          <w:color w:val="000000"/>
        </w:rPr>
        <w:t>Archive class</w:t>
      </w:r>
    </w:p>
    <w:p w14:paraId="2F6F196D" w14:textId="77777777" w:rsidR="0079684C" w:rsidRDefault="0079684C" w:rsidP="0079684C">
      <w:pPr>
        <w:pStyle w:val="Heading2"/>
      </w:pPr>
      <w:bookmarkStart w:id="7" w:name="_Toc492766285"/>
      <w:bookmarkStart w:id="8" w:name="_Toc456598589"/>
      <w:r>
        <w:t>Definitions, Acronyms, and Abbreviations</w:t>
      </w:r>
      <w:bookmarkEnd w:id="7"/>
      <w:bookmarkEnd w:id="8"/>
    </w:p>
    <w:p w14:paraId="542F354D" w14:textId="77777777" w:rsidR="0079684C" w:rsidRDefault="0079684C" w:rsidP="0079684C">
      <w:pPr>
        <w:ind w:firstLine="720"/>
      </w:pPr>
      <w:r>
        <w:t>None</w:t>
      </w:r>
    </w:p>
    <w:p w14:paraId="321CA87C" w14:textId="77777777" w:rsidR="0079684C" w:rsidRDefault="0079684C" w:rsidP="0079684C">
      <w:pPr>
        <w:pStyle w:val="Heading2"/>
      </w:pPr>
      <w:bookmarkStart w:id="9" w:name="_Toc492766286"/>
      <w:bookmarkStart w:id="10" w:name="_Toc456598590"/>
      <w:r>
        <w:t>References</w:t>
      </w:r>
      <w:bookmarkEnd w:id="9"/>
      <w:bookmarkEnd w:id="10"/>
    </w:p>
    <w:p w14:paraId="10786AE7" w14:textId="77777777" w:rsidR="0079684C" w:rsidRDefault="0079684C" w:rsidP="0079684C">
      <w:pPr>
        <w:pStyle w:val="Heading2"/>
      </w:pPr>
      <w:bookmarkStart w:id="11" w:name="_Toc492766287"/>
      <w:bookmarkStart w:id="12" w:name="_Toc456598591"/>
      <w:r>
        <w:t>Overview</w:t>
      </w:r>
      <w:bookmarkEnd w:id="11"/>
      <w:bookmarkEnd w:id="12"/>
    </w:p>
    <w:p w14:paraId="76A9C8D3" w14:textId="77777777" w:rsidR="0079684C" w:rsidRDefault="0079684C" w:rsidP="0079684C">
      <w:pPr>
        <w:keepLines/>
        <w:spacing w:after="120" w:line="254" w:lineRule="auto"/>
        <w:ind w:left="709"/>
        <w:jc w:val="both"/>
        <w:rPr>
          <w:color w:val="000000"/>
        </w:rPr>
      </w:pPr>
      <w:r>
        <w:rPr>
          <w:color w:val="000000"/>
        </w:rPr>
        <w:t>In part 2, the use-case realization will be further illustrated by using class diagrams and sequence diagrams. Later on, from the realized diagrams, other requirements that have not been considered in the design model will be listed in section 3 – Derived Requirements.</w:t>
      </w:r>
    </w:p>
    <w:p w14:paraId="6A8A4D99" w14:textId="77777777" w:rsidR="0079684C" w:rsidRDefault="0079684C" w:rsidP="0079684C">
      <w:pPr>
        <w:pStyle w:val="Heading1"/>
      </w:pPr>
      <w:bookmarkStart w:id="13" w:name="_Toc492766288"/>
      <w:r>
        <w:t>Flow of Events—Design</w:t>
      </w:r>
      <w:bookmarkEnd w:id="13"/>
      <w:r>
        <w:t xml:space="preserve"> </w:t>
      </w:r>
    </w:p>
    <w:p w14:paraId="7BDEF7DA" w14:textId="77777777" w:rsidR="0079684C" w:rsidRDefault="0079684C" w:rsidP="0079684C">
      <w:pPr>
        <w:pStyle w:val="Heading2"/>
      </w:pPr>
      <w:r>
        <w:t>sequence diagram</w:t>
      </w:r>
    </w:p>
    <w:p w14:paraId="33D75205" w14:textId="1A5BFAAE" w:rsidR="0079684C" w:rsidRDefault="0079684C" w:rsidP="0079684C">
      <w:pPr>
        <w:rPr>
          <w:noProof/>
        </w:rPr>
      </w:pPr>
    </w:p>
    <w:p w14:paraId="55ACB442" w14:textId="4F191C23" w:rsidR="0079684C" w:rsidRDefault="00DB1C6D" w:rsidP="0079684C">
      <w:r>
        <w:rPr>
          <w:noProof/>
        </w:rPr>
        <w:lastRenderedPageBreak/>
        <w:drawing>
          <wp:inline distT="0" distB="0" distL="0" distR="0" wp14:anchorId="2203AA84" wp14:editId="238C0E9B">
            <wp:extent cx="5943600" cy="390207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902075"/>
                    </a:xfrm>
                    <a:prstGeom prst="rect">
                      <a:avLst/>
                    </a:prstGeom>
                    <a:noFill/>
                    <a:ln>
                      <a:noFill/>
                    </a:ln>
                  </pic:spPr>
                </pic:pic>
              </a:graphicData>
            </a:graphic>
          </wp:inline>
        </w:drawing>
      </w:r>
    </w:p>
    <w:p w14:paraId="78E15E2C" w14:textId="6A752EE8" w:rsidR="0079684C" w:rsidRDefault="0079684C" w:rsidP="0079684C"/>
    <w:p w14:paraId="47012A6C" w14:textId="77777777" w:rsidR="0079684C" w:rsidRDefault="0079684C" w:rsidP="0079684C"/>
    <w:p w14:paraId="66724BFA" w14:textId="77777777" w:rsidR="0079684C" w:rsidRDefault="0079684C" w:rsidP="0079684C">
      <w:pPr>
        <w:pStyle w:val="Heading2"/>
      </w:pPr>
      <w:r>
        <w:lastRenderedPageBreak/>
        <w:t>class diagram</w:t>
      </w:r>
    </w:p>
    <w:p w14:paraId="49D99E92" w14:textId="5AC4DED6" w:rsidR="0079684C" w:rsidRDefault="00DB1C6D" w:rsidP="0079684C">
      <w:pPr>
        <w:pStyle w:val="BodyText"/>
      </w:pPr>
      <w:r>
        <w:rPr>
          <w:noProof/>
        </w:rPr>
        <w:drawing>
          <wp:inline distT="0" distB="0" distL="0" distR="0" wp14:anchorId="7006AADE" wp14:editId="0B8725E1">
            <wp:extent cx="5943600" cy="42106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210685"/>
                    </a:xfrm>
                    <a:prstGeom prst="rect">
                      <a:avLst/>
                    </a:prstGeom>
                    <a:noFill/>
                    <a:ln>
                      <a:noFill/>
                    </a:ln>
                  </pic:spPr>
                </pic:pic>
              </a:graphicData>
            </a:graphic>
          </wp:inline>
        </w:drawing>
      </w:r>
    </w:p>
    <w:p w14:paraId="3CA51E55" w14:textId="77777777" w:rsidR="0079684C" w:rsidRDefault="0079684C" w:rsidP="0079684C">
      <w:pPr>
        <w:pStyle w:val="Heading1"/>
      </w:pPr>
      <w:bookmarkStart w:id="14" w:name="_Toc492766289"/>
      <w:r>
        <w:t>Derived Requirements</w:t>
      </w:r>
      <w:bookmarkEnd w:id="14"/>
    </w:p>
    <w:p w14:paraId="24466A41" w14:textId="77777777" w:rsidR="0079684C" w:rsidRDefault="0079684C" w:rsidP="0079684C"/>
    <w:p w14:paraId="3C67011A" w14:textId="77777777" w:rsidR="0079684C" w:rsidRDefault="0079684C" w:rsidP="0079684C"/>
    <w:p w14:paraId="6D757B9C" w14:textId="3AACD3BA" w:rsidR="00825814" w:rsidRPr="0079684C" w:rsidRDefault="00825814" w:rsidP="0079684C"/>
    <w:sectPr w:rsidR="00825814" w:rsidRPr="007968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pPr>
        <w:ind w:left="0" w:firstLine="0"/>
      </w:pPr>
    </w:lvl>
    <w:lvl w:ilvl="1">
      <w:start w:val="1"/>
      <w:numFmt w:val="decimal"/>
      <w:pStyle w:val="Heading2"/>
      <w:lvlText w:val="%1.%2"/>
      <w:legacy w:legacy="1" w:legacySpace="144" w:legacyIndent="0"/>
      <w:lvlJc w:val="left"/>
      <w:pPr>
        <w:ind w:left="0" w:firstLine="0"/>
      </w:pPr>
    </w:lvl>
    <w:lvl w:ilvl="2">
      <w:start w:val="1"/>
      <w:numFmt w:val="decimal"/>
      <w:pStyle w:val="Heading3"/>
      <w:lvlText w:val="%1.%2.%3"/>
      <w:legacy w:legacy="1" w:legacySpace="144" w:legacyIndent="0"/>
      <w:lvlJc w:val="left"/>
      <w:pPr>
        <w:ind w:left="0" w:firstLine="0"/>
      </w:pPr>
    </w:lvl>
    <w:lvl w:ilvl="3">
      <w:start w:val="1"/>
      <w:numFmt w:val="decimal"/>
      <w:pStyle w:val="Heading4"/>
      <w:lvlText w:val="%1.%2.%3.%4"/>
      <w:legacy w:legacy="1" w:legacySpace="144" w:legacyIndent="0"/>
      <w:lvlJc w:val="left"/>
      <w:pPr>
        <w:ind w:left="0" w:firstLine="0"/>
      </w:pPr>
    </w:lvl>
    <w:lvl w:ilvl="4">
      <w:start w:val="1"/>
      <w:numFmt w:val="decimal"/>
      <w:pStyle w:val="Heading5"/>
      <w:lvlText w:val="%1.%2.%3.%4.%5"/>
      <w:legacy w:legacy="1" w:legacySpace="144" w:legacyIndent="0"/>
      <w:lvlJc w:val="left"/>
      <w:pPr>
        <w:ind w:left="0" w:firstLine="0"/>
      </w:pPr>
    </w:lvl>
    <w:lvl w:ilvl="5">
      <w:start w:val="1"/>
      <w:numFmt w:val="decimal"/>
      <w:pStyle w:val="Heading6"/>
      <w:lvlText w:val="%1.%2.%3.%4.%5.%6"/>
      <w:legacy w:legacy="1" w:legacySpace="144" w:legacyIndent="0"/>
      <w:lvlJc w:val="left"/>
      <w:pPr>
        <w:ind w:left="0" w:firstLine="0"/>
      </w:pPr>
    </w:lvl>
    <w:lvl w:ilvl="6">
      <w:start w:val="1"/>
      <w:numFmt w:val="decimal"/>
      <w:pStyle w:val="Heading7"/>
      <w:lvlText w:val="%1.%2.%3.%4.%5.%6.%7"/>
      <w:legacy w:legacy="1" w:legacySpace="144" w:legacyIndent="0"/>
      <w:lvlJc w:val="left"/>
      <w:pPr>
        <w:ind w:left="0" w:firstLine="0"/>
      </w:pPr>
    </w:lvl>
    <w:lvl w:ilvl="7">
      <w:start w:val="1"/>
      <w:numFmt w:val="decimal"/>
      <w:pStyle w:val="Heading8"/>
      <w:lvlText w:val="%1.%2.%3.%4.%5.%6.%7.%8"/>
      <w:legacy w:legacy="1" w:legacySpace="144" w:legacyIndent="0"/>
      <w:lvlJc w:val="left"/>
      <w:pPr>
        <w:ind w:left="0" w:firstLine="0"/>
      </w:pPr>
    </w:lvl>
    <w:lvl w:ilvl="8">
      <w:start w:val="1"/>
      <w:numFmt w:val="decimal"/>
      <w:pStyle w:val="Heading9"/>
      <w:lvlText w:val="%1.%2.%3.%4.%5.%6.%7.%8.%9"/>
      <w:legacy w:legacy="1" w:legacySpace="144" w:legacyIndent="0"/>
      <w:lvlJc w:val="left"/>
      <w:pPr>
        <w:ind w:left="0" w:firstLine="0"/>
      </w:pPr>
    </w:lvl>
  </w:abstractNum>
  <w:abstractNum w:abstractNumId="1" w15:restartNumberingAfterBreak="0">
    <w:nsid w:val="12E46B8B"/>
    <w:multiLevelType w:val="hybridMultilevel"/>
    <w:tmpl w:val="4DAE6DEE"/>
    <w:lvl w:ilvl="0" w:tplc="261C8BF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AA55F85"/>
    <w:multiLevelType w:val="hybridMultilevel"/>
    <w:tmpl w:val="E5963694"/>
    <w:lvl w:ilvl="0" w:tplc="EF5A158C">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376788"/>
    <w:multiLevelType w:val="hybridMultilevel"/>
    <w:tmpl w:val="D6DA0C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6C4804"/>
    <w:multiLevelType w:val="hybridMultilevel"/>
    <w:tmpl w:val="1D12C2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263E8A"/>
    <w:multiLevelType w:val="hybridMultilevel"/>
    <w:tmpl w:val="5028630E"/>
    <w:lvl w:ilvl="0" w:tplc="941EAC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0"/>
    <w:lvlOverride w:ilvl="0">
      <w:startOverride w:val="1"/>
    </w:lvlOverride>
  </w:num>
  <w:num w:numId="5">
    <w:abstractNumId w:val="2"/>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064"/>
    <w:rsid w:val="001B0064"/>
    <w:rsid w:val="001E16DC"/>
    <w:rsid w:val="00322860"/>
    <w:rsid w:val="003F458D"/>
    <w:rsid w:val="00632DB3"/>
    <w:rsid w:val="00661740"/>
    <w:rsid w:val="0071383A"/>
    <w:rsid w:val="0079684C"/>
    <w:rsid w:val="007F65FF"/>
    <w:rsid w:val="00801EBB"/>
    <w:rsid w:val="00825814"/>
    <w:rsid w:val="00A42B34"/>
    <w:rsid w:val="00C039D6"/>
    <w:rsid w:val="00C238D4"/>
    <w:rsid w:val="00C92481"/>
    <w:rsid w:val="00CB0E18"/>
    <w:rsid w:val="00D4063A"/>
    <w:rsid w:val="00DB1C6D"/>
    <w:rsid w:val="00F21A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325E6"/>
  <w15:chartTrackingRefBased/>
  <w15:docId w15:val="{ACB60B25-05A4-4460-89FD-02CA62694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684C"/>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1B0064"/>
    <w:pPr>
      <w:keepNext/>
      <w:numPr>
        <w:numId w:val="2"/>
      </w:numPr>
      <w:spacing w:before="120" w:after="60"/>
      <w:ind w:left="720" w:hanging="720"/>
      <w:outlineLvl w:val="0"/>
    </w:pPr>
    <w:rPr>
      <w:rFonts w:ascii="Arial" w:hAnsi="Arial"/>
      <w:b/>
      <w:sz w:val="24"/>
    </w:rPr>
  </w:style>
  <w:style w:type="paragraph" w:styleId="Heading2">
    <w:name w:val="heading 2"/>
    <w:basedOn w:val="Heading1"/>
    <w:next w:val="Normal"/>
    <w:link w:val="Heading2Char"/>
    <w:unhideWhenUsed/>
    <w:qFormat/>
    <w:rsid w:val="001B0064"/>
    <w:pPr>
      <w:numPr>
        <w:ilvl w:val="1"/>
      </w:numPr>
      <w:ind w:left="720" w:hanging="720"/>
      <w:outlineLvl w:val="1"/>
    </w:pPr>
    <w:rPr>
      <w:sz w:val="20"/>
    </w:rPr>
  </w:style>
  <w:style w:type="paragraph" w:styleId="Heading3">
    <w:name w:val="heading 3"/>
    <w:basedOn w:val="Heading1"/>
    <w:next w:val="Normal"/>
    <w:link w:val="Heading3Char"/>
    <w:semiHidden/>
    <w:unhideWhenUsed/>
    <w:qFormat/>
    <w:rsid w:val="001B0064"/>
    <w:pPr>
      <w:numPr>
        <w:ilvl w:val="2"/>
      </w:numPr>
      <w:ind w:left="720" w:hanging="720"/>
      <w:outlineLvl w:val="2"/>
    </w:pPr>
    <w:rPr>
      <w:b w:val="0"/>
      <w:i/>
      <w:sz w:val="20"/>
    </w:rPr>
  </w:style>
  <w:style w:type="paragraph" w:styleId="Heading4">
    <w:name w:val="heading 4"/>
    <w:basedOn w:val="Heading1"/>
    <w:next w:val="Normal"/>
    <w:link w:val="Heading4Char"/>
    <w:semiHidden/>
    <w:unhideWhenUsed/>
    <w:qFormat/>
    <w:rsid w:val="001B0064"/>
    <w:pPr>
      <w:numPr>
        <w:ilvl w:val="3"/>
      </w:numPr>
      <w:ind w:left="720" w:hanging="720"/>
      <w:outlineLvl w:val="3"/>
    </w:pPr>
    <w:rPr>
      <w:b w:val="0"/>
      <w:sz w:val="20"/>
    </w:rPr>
  </w:style>
  <w:style w:type="paragraph" w:styleId="Heading5">
    <w:name w:val="heading 5"/>
    <w:basedOn w:val="Normal"/>
    <w:next w:val="Normal"/>
    <w:link w:val="Heading5Char"/>
    <w:semiHidden/>
    <w:unhideWhenUsed/>
    <w:qFormat/>
    <w:rsid w:val="001B0064"/>
    <w:pPr>
      <w:numPr>
        <w:ilvl w:val="4"/>
        <w:numId w:val="2"/>
      </w:numPr>
      <w:spacing w:before="240" w:after="60"/>
      <w:ind w:left="2880"/>
      <w:outlineLvl w:val="4"/>
    </w:pPr>
  </w:style>
  <w:style w:type="paragraph" w:styleId="Heading6">
    <w:name w:val="heading 6"/>
    <w:basedOn w:val="Normal"/>
    <w:next w:val="Normal"/>
    <w:link w:val="Heading6Char"/>
    <w:semiHidden/>
    <w:unhideWhenUsed/>
    <w:qFormat/>
    <w:rsid w:val="001B0064"/>
    <w:pPr>
      <w:numPr>
        <w:ilvl w:val="5"/>
        <w:numId w:val="2"/>
      </w:numPr>
      <w:spacing w:before="240" w:after="60"/>
      <w:ind w:left="2880"/>
      <w:outlineLvl w:val="5"/>
    </w:pPr>
    <w:rPr>
      <w:i/>
    </w:rPr>
  </w:style>
  <w:style w:type="paragraph" w:styleId="Heading7">
    <w:name w:val="heading 7"/>
    <w:basedOn w:val="Normal"/>
    <w:next w:val="Normal"/>
    <w:link w:val="Heading7Char"/>
    <w:semiHidden/>
    <w:unhideWhenUsed/>
    <w:qFormat/>
    <w:rsid w:val="001B0064"/>
    <w:pPr>
      <w:numPr>
        <w:ilvl w:val="6"/>
        <w:numId w:val="2"/>
      </w:numPr>
      <w:spacing w:before="240" w:after="60"/>
      <w:ind w:left="2880"/>
      <w:outlineLvl w:val="6"/>
    </w:pPr>
  </w:style>
  <w:style w:type="paragraph" w:styleId="Heading8">
    <w:name w:val="heading 8"/>
    <w:basedOn w:val="Normal"/>
    <w:next w:val="Normal"/>
    <w:link w:val="Heading8Char"/>
    <w:semiHidden/>
    <w:unhideWhenUsed/>
    <w:qFormat/>
    <w:rsid w:val="001B0064"/>
    <w:pPr>
      <w:numPr>
        <w:ilvl w:val="7"/>
        <w:numId w:val="2"/>
      </w:numPr>
      <w:spacing w:before="240" w:after="60"/>
      <w:ind w:left="2880"/>
      <w:outlineLvl w:val="7"/>
    </w:pPr>
    <w:rPr>
      <w:i/>
    </w:rPr>
  </w:style>
  <w:style w:type="paragraph" w:styleId="Heading9">
    <w:name w:val="heading 9"/>
    <w:basedOn w:val="Normal"/>
    <w:next w:val="Normal"/>
    <w:link w:val="Heading9Char"/>
    <w:semiHidden/>
    <w:unhideWhenUsed/>
    <w:qFormat/>
    <w:rsid w:val="001B0064"/>
    <w:pPr>
      <w:numPr>
        <w:ilvl w:val="8"/>
        <w:numId w:val="2"/>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0064"/>
    <w:pPr>
      <w:ind w:left="720"/>
      <w:contextualSpacing/>
    </w:pPr>
  </w:style>
  <w:style w:type="character" w:customStyle="1" w:styleId="Heading1Char">
    <w:name w:val="Heading 1 Char"/>
    <w:basedOn w:val="DefaultParagraphFont"/>
    <w:link w:val="Heading1"/>
    <w:rsid w:val="001B0064"/>
    <w:rPr>
      <w:rFonts w:ascii="Arial" w:eastAsia="Times New Roman" w:hAnsi="Arial" w:cs="Times New Roman"/>
      <w:b/>
      <w:sz w:val="24"/>
      <w:szCs w:val="20"/>
    </w:rPr>
  </w:style>
  <w:style w:type="character" w:customStyle="1" w:styleId="Heading2Char">
    <w:name w:val="Heading 2 Char"/>
    <w:basedOn w:val="DefaultParagraphFont"/>
    <w:link w:val="Heading2"/>
    <w:rsid w:val="001B0064"/>
    <w:rPr>
      <w:rFonts w:ascii="Arial" w:eastAsia="Times New Roman" w:hAnsi="Arial" w:cs="Times New Roman"/>
      <w:b/>
      <w:sz w:val="20"/>
      <w:szCs w:val="20"/>
    </w:rPr>
  </w:style>
  <w:style w:type="character" w:customStyle="1" w:styleId="Heading3Char">
    <w:name w:val="Heading 3 Char"/>
    <w:basedOn w:val="DefaultParagraphFont"/>
    <w:link w:val="Heading3"/>
    <w:semiHidden/>
    <w:rsid w:val="001B0064"/>
    <w:rPr>
      <w:rFonts w:ascii="Arial" w:eastAsia="Times New Roman" w:hAnsi="Arial" w:cs="Times New Roman"/>
      <w:i/>
      <w:sz w:val="20"/>
      <w:szCs w:val="20"/>
    </w:rPr>
  </w:style>
  <w:style w:type="character" w:customStyle="1" w:styleId="Heading4Char">
    <w:name w:val="Heading 4 Char"/>
    <w:basedOn w:val="DefaultParagraphFont"/>
    <w:link w:val="Heading4"/>
    <w:semiHidden/>
    <w:rsid w:val="001B0064"/>
    <w:rPr>
      <w:rFonts w:ascii="Arial" w:eastAsia="Times New Roman" w:hAnsi="Arial" w:cs="Times New Roman"/>
      <w:sz w:val="20"/>
      <w:szCs w:val="20"/>
    </w:rPr>
  </w:style>
  <w:style w:type="character" w:customStyle="1" w:styleId="Heading5Char">
    <w:name w:val="Heading 5 Char"/>
    <w:basedOn w:val="DefaultParagraphFont"/>
    <w:link w:val="Heading5"/>
    <w:semiHidden/>
    <w:rsid w:val="001B0064"/>
    <w:rPr>
      <w:rFonts w:ascii="Times New Roman" w:eastAsia="Times New Roman" w:hAnsi="Times New Roman" w:cs="Times New Roman"/>
      <w:szCs w:val="20"/>
    </w:rPr>
  </w:style>
  <w:style w:type="character" w:customStyle="1" w:styleId="Heading6Char">
    <w:name w:val="Heading 6 Char"/>
    <w:basedOn w:val="DefaultParagraphFont"/>
    <w:link w:val="Heading6"/>
    <w:semiHidden/>
    <w:rsid w:val="001B0064"/>
    <w:rPr>
      <w:rFonts w:ascii="Times New Roman" w:eastAsia="Times New Roman" w:hAnsi="Times New Roman" w:cs="Times New Roman"/>
      <w:i/>
      <w:szCs w:val="20"/>
    </w:rPr>
  </w:style>
  <w:style w:type="character" w:customStyle="1" w:styleId="Heading7Char">
    <w:name w:val="Heading 7 Char"/>
    <w:basedOn w:val="DefaultParagraphFont"/>
    <w:link w:val="Heading7"/>
    <w:semiHidden/>
    <w:rsid w:val="001B0064"/>
    <w:rPr>
      <w:rFonts w:ascii="Times New Roman" w:eastAsia="Times New Roman" w:hAnsi="Times New Roman" w:cs="Times New Roman"/>
      <w:sz w:val="20"/>
      <w:szCs w:val="20"/>
    </w:rPr>
  </w:style>
  <w:style w:type="character" w:customStyle="1" w:styleId="Heading8Char">
    <w:name w:val="Heading 8 Char"/>
    <w:basedOn w:val="DefaultParagraphFont"/>
    <w:link w:val="Heading8"/>
    <w:semiHidden/>
    <w:rsid w:val="001B0064"/>
    <w:rPr>
      <w:rFonts w:ascii="Times New Roman" w:eastAsia="Times New Roman" w:hAnsi="Times New Roman" w:cs="Times New Roman"/>
      <w:i/>
      <w:sz w:val="20"/>
      <w:szCs w:val="20"/>
    </w:rPr>
  </w:style>
  <w:style w:type="character" w:customStyle="1" w:styleId="Heading9Char">
    <w:name w:val="Heading 9 Char"/>
    <w:basedOn w:val="DefaultParagraphFont"/>
    <w:link w:val="Heading9"/>
    <w:semiHidden/>
    <w:rsid w:val="001B0064"/>
    <w:rPr>
      <w:rFonts w:ascii="Times New Roman" w:eastAsia="Times New Roman" w:hAnsi="Times New Roman" w:cs="Times New Roman"/>
      <w:b/>
      <w:i/>
      <w:sz w:val="18"/>
      <w:szCs w:val="20"/>
    </w:rPr>
  </w:style>
  <w:style w:type="paragraph" w:styleId="Title">
    <w:name w:val="Title"/>
    <w:basedOn w:val="Normal"/>
    <w:next w:val="Normal"/>
    <w:link w:val="TitleChar"/>
    <w:qFormat/>
    <w:rsid w:val="0079684C"/>
    <w:pPr>
      <w:spacing w:line="240" w:lineRule="auto"/>
      <w:jc w:val="center"/>
    </w:pPr>
    <w:rPr>
      <w:rFonts w:ascii="Arial" w:hAnsi="Arial"/>
      <w:b/>
      <w:sz w:val="36"/>
    </w:rPr>
  </w:style>
  <w:style w:type="character" w:customStyle="1" w:styleId="TitleChar">
    <w:name w:val="Title Char"/>
    <w:basedOn w:val="DefaultParagraphFont"/>
    <w:link w:val="Title"/>
    <w:rsid w:val="0079684C"/>
    <w:rPr>
      <w:rFonts w:ascii="Arial" w:eastAsia="Times New Roman" w:hAnsi="Arial" w:cs="Times New Roman"/>
      <w:b/>
      <w:sz w:val="36"/>
      <w:szCs w:val="20"/>
    </w:rPr>
  </w:style>
  <w:style w:type="paragraph" w:styleId="BodyText">
    <w:name w:val="Body Text"/>
    <w:basedOn w:val="Normal"/>
    <w:link w:val="BodyTextChar"/>
    <w:semiHidden/>
    <w:unhideWhenUsed/>
    <w:rsid w:val="0079684C"/>
    <w:pPr>
      <w:keepLines/>
      <w:spacing w:after="120"/>
      <w:ind w:left="720"/>
    </w:pPr>
  </w:style>
  <w:style w:type="character" w:customStyle="1" w:styleId="BodyTextChar">
    <w:name w:val="Body Text Char"/>
    <w:basedOn w:val="DefaultParagraphFont"/>
    <w:link w:val="BodyText"/>
    <w:semiHidden/>
    <w:rsid w:val="0079684C"/>
    <w:rPr>
      <w:rFonts w:ascii="Times New Roman" w:eastAsia="Times New Roman" w:hAnsi="Times New Roman" w:cs="Times New Roman"/>
      <w:sz w:val="20"/>
      <w:szCs w:val="20"/>
    </w:rPr>
  </w:style>
  <w:style w:type="paragraph" w:customStyle="1" w:styleId="InfoBlue">
    <w:name w:val="InfoBlue"/>
    <w:basedOn w:val="Normal"/>
    <w:next w:val="BodyText"/>
    <w:autoRedefine/>
    <w:rsid w:val="0079684C"/>
    <w:pPr>
      <w:spacing w:after="120"/>
      <w:ind w:left="720"/>
    </w:pPr>
    <w:rPr>
      <w:i/>
      <w:color w:val="0000FF"/>
    </w:rPr>
  </w:style>
  <w:style w:type="paragraph" w:customStyle="1" w:styleId="Tabletext">
    <w:name w:val="Tabletext"/>
    <w:basedOn w:val="Normal"/>
    <w:rsid w:val="00632DB3"/>
    <w:pPr>
      <w:keepLines/>
      <w:spacing w:after="1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8095781">
      <w:bodyDiv w:val="1"/>
      <w:marLeft w:val="0"/>
      <w:marRight w:val="0"/>
      <w:marTop w:val="0"/>
      <w:marBottom w:val="0"/>
      <w:divBdr>
        <w:top w:val="none" w:sz="0" w:space="0" w:color="auto"/>
        <w:left w:val="none" w:sz="0" w:space="0" w:color="auto"/>
        <w:bottom w:val="none" w:sz="0" w:space="0" w:color="auto"/>
        <w:right w:val="none" w:sz="0" w:space="0" w:color="auto"/>
      </w:divBdr>
    </w:div>
    <w:div w:id="713307293">
      <w:bodyDiv w:val="1"/>
      <w:marLeft w:val="0"/>
      <w:marRight w:val="0"/>
      <w:marTop w:val="0"/>
      <w:marBottom w:val="0"/>
      <w:divBdr>
        <w:top w:val="none" w:sz="0" w:space="0" w:color="auto"/>
        <w:left w:val="none" w:sz="0" w:space="0" w:color="auto"/>
        <w:bottom w:val="none" w:sz="0" w:space="0" w:color="auto"/>
        <w:right w:val="none" w:sz="0" w:space="0" w:color="auto"/>
      </w:divBdr>
    </w:div>
    <w:div w:id="893203833">
      <w:bodyDiv w:val="1"/>
      <w:marLeft w:val="0"/>
      <w:marRight w:val="0"/>
      <w:marTop w:val="0"/>
      <w:marBottom w:val="0"/>
      <w:divBdr>
        <w:top w:val="none" w:sz="0" w:space="0" w:color="auto"/>
        <w:left w:val="none" w:sz="0" w:space="0" w:color="auto"/>
        <w:bottom w:val="none" w:sz="0" w:space="0" w:color="auto"/>
        <w:right w:val="none" w:sz="0" w:space="0" w:color="auto"/>
      </w:divBdr>
    </w:div>
    <w:div w:id="1812867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865767-D729-4AC7-9626-A007F30206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164</Words>
  <Characters>941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Quan</dc:creator>
  <cp:keywords/>
  <dc:description/>
  <cp:lastModifiedBy>Hoang Quan</cp:lastModifiedBy>
  <cp:revision>6</cp:revision>
  <dcterms:created xsi:type="dcterms:W3CDTF">2021-12-09T10:06:00Z</dcterms:created>
  <dcterms:modified xsi:type="dcterms:W3CDTF">2021-12-09T15:15:00Z</dcterms:modified>
</cp:coreProperties>
</file>