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B05B4" w14:textId="427D073B" w:rsidR="000B444A" w:rsidRPr="00FD08BE" w:rsidRDefault="000B444A" w:rsidP="002A28BC">
      <w:pPr>
        <w:pStyle w:val="Heading1"/>
        <w:jc w:val="center"/>
      </w:pPr>
      <w:r w:rsidRPr="00FD08BE">
        <w:rPr>
          <w:spacing w:val="-9"/>
        </w:rPr>
        <w:t>First</w:t>
      </w:r>
      <w:r w:rsidRPr="00FD08BE">
        <w:rPr>
          <w:spacing w:val="-8"/>
        </w:rPr>
        <w:t xml:space="preserve"> </w:t>
      </w:r>
      <w:r w:rsidRPr="00FD08BE">
        <w:t>Last</w:t>
      </w:r>
    </w:p>
    <w:p w14:paraId="5B5670AD" w14:textId="77777777" w:rsidR="000B444A" w:rsidRDefault="000B444A" w:rsidP="000B444A">
      <w:pPr>
        <w:spacing w:line="257" w:lineRule="exact"/>
        <w:ind w:left="4125"/>
      </w:pPr>
      <w:r>
        <w:rPr>
          <w:w w:val="105"/>
        </w:rPr>
        <w:t>Mathura,</w:t>
      </w:r>
      <w:r>
        <w:rPr>
          <w:spacing w:val="31"/>
          <w:w w:val="105"/>
        </w:rPr>
        <w:t xml:space="preserve"> </w:t>
      </w:r>
      <w:r>
        <w:rPr>
          <w:w w:val="105"/>
        </w:rPr>
        <w:t>Uttar</w:t>
      </w:r>
      <w:r>
        <w:rPr>
          <w:spacing w:val="31"/>
          <w:w w:val="105"/>
        </w:rPr>
        <w:t xml:space="preserve"> </w:t>
      </w:r>
      <w:r>
        <w:rPr>
          <w:w w:val="105"/>
        </w:rPr>
        <w:t>Pradesh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281001</w:t>
      </w:r>
    </w:p>
    <w:p w14:paraId="1E2D9616" w14:textId="77777777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rPr>
          <w:w w:val="105"/>
        </w:rPr>
        <w:t>123456</w:t>
      </w:r>
      <w:r>
        <w:rPr>
          <w:rFonts w:ascii="Arial"/>
          <w:b/>
          <w:w w:val="105"/>
        </w:rPr>
        <w:t>7</w:t>
      </w:r>
      <w:r>
        <w:rPr>
          <w:w w:val="105"/>
        </w:rPr>
        <w:t>890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8">
        <w:r>
          <w:rPr>
            <w:w w:val="105"/>
            <w:u w:val="single"/>
          </w:rPr>
          <w:t>s</w:t>
        </w:r>
        <w:r>
          <w:rPr>
            <w:rFonts w:ascii="Arial"/>
            <w:b/>
            <w:w w:val="105"/>
            <w:u w:val="single"/>
          </w:rPr>
          <w:t>XXXXXXXXX</w:t>
        </w:r>
        <w:r>
          <w:rPr>
            <w:w w:val="105"/>
            <w:u w:val="single"/>
          </w:rPr>
          <w:t>@gmail.com</w:t>
        </w:r>
        <w:r>
          <w:rPr>
            <w:spacing w:val="80"/>
            <w:w w:val="150"/>
          </w:rPr>
          <w:t xml:space="preserve"> </w:t>
        </w:r>
        <w:r>
          <w:rPr>
            <w:noProof/>
            <w:spacing w:val="19"/>
            <w:position w:val="-3"/>
          </w:rPr>
          <w:drawing>
            <wp:inline distT="0" distB="0" distL="0" distR="0" wp14:anchorId="46B3A282" wp14:editId="746E2360">
              <wp:extent cx="111125" cy="107950"/>
              <wp:effectExtent l="0" t="0" r="0" b="0"/>
              <wp:docPr id="3" name="Image 3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13"/>
          </w:rPr>
          <w:t xml:space="preserve"> </w:t>
        </w:r>
        <w:hyperlink r:id="rId11">
          <w:r>
            <w:rPr>
              <w:w w:val="105"/>
              <w:u w:val="single"/>
            </w:rPr>
            <w:t>linkedin.com/in/s</w:t>
          </w:r>
          <w:r>
            <w:rPr>
              <w:rFonts w:ascii="Arial"/>
              <w:b/>
              <w:w w:val="105"/>
              <w:u w:val="single"/>
            </w:rPr>
            <w:t>XXXXXXXX</w:t>
          </w:r>
          <w:r>
            <w:rPr>
              <w:w w:val="105"/>
              <w:u w:val="single"/>
            </w:rPr>
            <w:t>-50</w:t>
          </w:r>
        </w:hyperlink>
        <w:r>
          <w:rPr>
            <w:w w:val="105"/>
            <w:u w:val="single"/>
          </w:rPr>
          <w:t>00/</w:t>
        </w:r>
        <w:r>
          <w:rPr>
            <w:spacing w:val="80"/>
            <w:w w:val="150"/>
          </w:rPr>
          <w:t xml:space="preserve"> </w:t>
        </w:r>
        <w:r>
          <w:rPr>
            <w:noProof/>
            <w:spacing w:val="18"/>
            <w:position w:val="-4"/>
          </w:rPr>
          <w:drawing>
            <wp:inline distT="0" distB="0" distL="0" distR="0" wp14:anchorId="40500506" wp14:editId="58DD876D">
              <wp:extent cx="123825" cy="120650"/>
              <wp:effectExtent l="0" t="0" r="0" b="0"/>
              <wp:docPr id="4" name="Image 4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13"/>
          </w:rPr>
          <w:t xml:space="preserve"> </w:t>
        </w:r>
        <w:hyperlink r:id="rId14">
          <w:r>
            <w:rPr>
              <w:w w:val="105"/>
              <w:u w:val="single"/>
            </w:rPr>
            <w:t>github.com/sxxx-ccc12/</w:t>
          </w:r>
        </w:hyperlink>
      </w:hyperlink>
    </w:p>
    <w:p w14:paraId="6B192026" w14:textId="77777777" w:rsidR="000B444A" w:rsidRDefault="000B444A" w:rsidP="000B444A">
      <w:pPr>
        <w:pStyle w:val="Heading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1FFE1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>
        <w:rPr>
          <w:spacing w:val="-2"/>
          <w:w w:val="120"/>
        </w:rPr>
        <w:t>Internship</w:t>
      </w:r>
    </w:p>
    <w:p w14:paraId="3DF340A0" w14:textId="77777777" w:rsidR="000B444A" w:rsidRDefault="000B444A" w:rsidP="000B444A">
      <w:pPr>
        <w:tabs>
          <w:tab w:val="left" w:pos="8940"/>
        </w:tabs>
        <w:spacing w:before="57"/>
        <w:ind w:left="116"/>
        <w:rPr>
          <w:b/>
          <w:sz w:val="20"/>
        </w:rPr>
      </w:pPr>
      <w:r>
        <w:rPr>
          <w:b/>
          <w:w w:val="125"/>
        </w:rPr>
        <w:t>SEP</w:t>
      </w:r>
      <w:r>
        <w:rPr>
          <w:b/>
          <w:spacing w:val="70"/>
          <w:w w:val="150"/>
        </w:rPr>
        <w:t xml:space="preserve"> </w:t>
      </w:r>
      <w:r>
        <w:rPr>
          <w:b/>
          <w:spacing w:val="-2"/>
          <w:w w:val="125"/>
        </w:rPr>
        <w:t>Intern</w:t>
      </w:r>
      <w:r>
        <w:rPr>
          <w:b/>
        </w:rPr>
        <w:tab/>
      </w:r>
      <w:r>
        <w:rPr>
          <w:b/>
          <w:w w:val="125"/>
          <w:sz w:val="20"/>
        </w:rPr>
        <w:t>May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25"/>
          <w:sz w:val="20"/>
        </w:rPr>
        <w:t>2023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w w:val="125"/>
          <w:sz w:val="20"/>
        </w:rPr>
        <w:t>July</w:t>
      </w:r>
      <w:r>
        <w:rPr>
          <w:b/>
          <w:spacing w:val="10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2023</w:t>
      </w:r>
    </w:p>
    <w:p w14:paraId="3803067A" w14:textId="77777777" w:rsidR="000B444A" w:rsidRDefault="000B444A" w:rsidP="000B444A">
      <w:pPr>
        <w:spacing w:before="21"/>
        <w:ind w:left="115"/>
        <w:rPr>
          <w:i/>
          <w:sz w:val="20"/>
        </w:rPr>
      </w:pPr>
      <w:r>
        <w:rPr>
          <w:i/>
          <w:spacing w:val="-2"/>
          <w:w w:val="120"/>
          <w:sz w:val="20"/>
        </w:rPr>
        <w:t xml:space="preserve">JP </w:t>
      </w:r>
      <w:r>
        <w:rPr>
          <w:i/>
          <w:spacing w:val="-2"/>
          <w:w w:val="115"/>
          <w:sz w:val="20"/>
        </w:rPr>
        <w:t>Morgan</w:t>
      </w:r>
      <w:r>
        <w:rPr>
          <w:i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Chase</w:t>
      </w:r>
      <w:r>
        <w:rPr>
          <w:i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&amp;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Co.</w:t>
      </w:r>
    </w:p>
    <w:p w14:paraId="671C53AE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Contributed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advancement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organization’s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robust</w:t>
      </w:r>
      <w:r>
        <w:rPr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Document</w:t>
      </w:r>
      <w:r>
        <w:rPr>
          <w:b/>
          <w:spacing w:val="39"/>
          <w:w w:val="105"/>
          <w:sz w:val="20"/>
        </w:rPr>
        <w:t xml:space="preserve"> </w:t>
      </w:r>
      <w:r>
        <w:rPr>
          <w:b/>
          <w:w w:val="105"/>
          <w:sz w:val="20"/>
        </w:rPr>
        <w:t>Manager</w:t>
      </w:r>
      <w:r>
        <w:rPr>
          <w:b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2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application.</w:t>
      </w:r>
    </w:p>
    <w:p w14:paraId="44C3207D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9" w:line="235" w:lineRule="auto"/>
        <w:ind w:left="595" w:right="128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 xml:space="preserve">Improved user experience and productivity by implementing comprehensive </w:t>
      </w:r>
      <w:r>
        <w:rPr>
          <w:b/>
          <w:w w:val="110"/>
          <w:sz w:val="20"/>
        </w:rPr>
        <w:t>row grouping</w:t>
      </w:r>
      <w:r>
        <w:rPr>
          <w:w w:val="110"/>
          <w:sz w:val="20"/>
        </w:rPr>
        <w:t xml:space="preserve">, </w:t>
      </w:r>
      <w:r>
        <w:rPr>
          <w:b/>
          <w:w w:val="110"/>
          <w:sz w:val="20"/>
        </w:rPr>
        <w:t xml:space="preserve">column filtering </w:t>
      </w:r>
      <w:r>
        <w:rPr>
          <w:w w:val="110"/>
          <w:sz w:val="20"/>
        </w:rPr>
        <w:t xml:space="preserve">and </w:t>
      </w:r>
      <w:r>
        <w:rPr>
          <w:b/>
          <w:w w:val="110"/>
          <w:sz w:val="20"/>
        </w:rPr>
        <w:t xml:space="preserve">data filtering </w:t>
      </w:r>
      <w:r>
        <w:rPr>
          <w:w w:val="110"/>
          <w:sz w:val="20"/>
        </w:rPr>
        <w:t xml:space="preserve">functionality using </w:t>
      </w:r>
      <w:r>
        <w:rPr>
          <w:b/>
          <w:w w:val="110"/>
          <w:sz w:val="20"/>
        </w:rPr>
        <w:t>Angular</w:t>
      </w:r>
      <w:r>
        <w:rPr>
          <w:b/>
          <w:spacing w:val="35"/>
          <w:w w:val="110"/>
          <w:sz w:val="20"/>
        </w:rPr>
        <w:t xml:space="preserve"> </w:t>
      </w:r>
      <w:r>
        <w:rPr>
          <w:b/>
          <w:w w:val="110"/>
          <w:sz w:val="20"/>
        </w:rPr>
        <w:t>Ag-Grid</w:t>
      </w:r>
      <w:r>
        <w:rPr>
          <w:w w:val="110"/>
          <w:sz w:val="20"/>
        </w:rPr>
        <w:t>, enabling easier and faster navigation to relevant records.</w:t>
      </w:r>
    </w:p>
    <w:p w14:paraId="0CC232EE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Enhanced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performance,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records’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load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time,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increased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overall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efficiency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implementing</w:t>
      </w:r>
    </w:p>
    <w:p w14:paraId="11288DEF" w14:textId="77777777" w:rsidR="000B444A" w:rsidRDefault="000B444A" w:rsidP="000B444A">
      <w:pPr>
        <w:spacing w:line="242" w:lineRule="exact"/>
        <w:ind w:left="595"/>
        <w:rPr>
          <w:sz w:val="20"/>
        </w:rPr>
      </w:pPr>
      <w:r>
        <w:rPr>
          <w:b/>
          <w:w w:val="115"/>
          <w:sz w:val="20"/>
        </w:rPr>
        <w:t>server-side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pagination</w:t>
      </w:r>
      <w:r>
        <w:rPr>
          <w:w w:val="115"/>
          <w:sz w:val="20"/>
        </w:rPr>
        <w:t>,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nested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child</w:t>
      </w:r>
      <w:r>
        <w:rPr>
          <w:b/>
          <w:spacing w:val="25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pagination</w:t>
      </w:r>
      <w:r>
        <w:rPr>
          <w:spacing w:val="-2"/>
          <w:w w:val="115"/>
          <w:sz w:val="20"/>
        </w:rPr>
        <w:t>.</w:t>
      </w:r>
    </w:p>
    <w:p w14:paraId="5BD9C983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217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Wrote</w:t>
      </w:r>
      <w:r>
        <w:rPr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Angular</w:t>
      </w:r>
      <w:r>
        <w:rPr>
          <w:b/>
          <w:spacing w:val="38"/>
          <w:w w:val="110"/>
          <w:sz w:val="20"/>
        </w:rPr>
        <w:t xml:space="preserve"> </w:t>
      </w:r>
      <w:r>
        <w:rPr>
          <w:b/>
          <w:w w:val="110"/>
          <w:sz w:val="20"/>
        </w:rPr>
        <w:t>unit</w:t>
      </w:r>
      <w:r>
        <w:rPr>
          <w:b/>
          <w:spacing w:val="38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  <w:r>
        <w:rPr>
          <w:b/>
          <w:spacing w:val="38"/>
          <w:w w:val="110"/>
          <w:sz w:val="20"/>
        </w:rPr>
        <w:t xml:space="preserve"> </w:t>
      </w:r>
      <w:r>
        <w:rPr>
          <w:b/>
          <w:w w:val="110"/>
          <w:sz w:val="20"/>
        </w:rPr>
        <w:t>cases</w:t>
      </w:r>
      <w:r>
        <w:rPr>
          <w:b/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29"/>
          <w:w w:val="110"/>
          <w:sz w:val="20"/>
        </w:rPr>
        <w:t xml:space="preserve"> </w:t>
      </w:r>
      <w:r>
        <w:rPr>
          <w:b/>
          <w:w w:val="110"/>
          <w:sz w:val="20"/>
        </w:rPr>
        <w:t>Jasmine</w:t>
      </w:r>
      <w:r>
        <w:rPr>
          <w:b/>
          <w:spacing w:val="38"/>
          <w:w w:val="110"/>
          <w:sz w:val="20"/>
        </w:rPr>
        <w:t xml:space="preserve"> </w:t>
      </w:r>
      <w:r>
        <w:rPr>
          <w:b/>
          <w:w w:val="110"/>
          <w:sz w:val="20"/>
        </w:rPr>
        <w:t>framework</w:t>
      </w:r>
      <w:r>
        <w:rPr>
          <w:b/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validate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responsiveness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of</w:t>
      </w:r>
      <w:r>
        <w:rPr>
          <w:b/>
          <w:spacing w:val="38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grid</w:t>
      </w:r>
      <w:r>
        <w:rPr>
          <w:b/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different resolutions,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evaluate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0"/>
          <w:w w:val="110"/>
          <w:sz w:val="20"/>
        </w:rPr>
        <w:t xml:space="preserve"> </w:t>
      </w:r>
      <w:r>
        <w:rPr>
          <w:b/>
          <w:w w:val="110"/>
          <w:sz w:val="20"/>
        </w:rPr>
        <w:t>functionality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of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row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grouping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filtering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code</w:t>
      </w:r>
      <w:r>
        <w:rPr>
          <w:w w:val="110"/>
          <w:sz w:val="20"/>
        </w:rPr>
        <w:t>,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verify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0"/>
          <w:w w:val="110"/>
          <w:sz w:val="20"/>
        </w:rPr>
        <w:t xml:space="preserve"> </w:t>
      </w:r>
      <w:r>
        <w:rPr>
          <w:b/>
          <w:w w:val="110"/>
          <w:sz w:val="20"/>
        </w:rPr>
        <w:t>accuracy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of</w:t>
      </w:r>
      <w:r>
        <w:rPr>
          <w:b/>
          <w:spacing w:val="38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API </w:t>
      </w:r>
      <w:r>
        <w:rPr>
          <w:b/>
          <w:w w:val="110"/>
          <w:sz w:val="20"/>
        </w:rPr>
        <w:t>calls to the database</w:t>
      </w:r>
      <w:r>
        <w:rPr>
          <w:w w:val="110"/>
          <w:sz w:val="20"/>
        </w:rPr>
        <w:t>.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Created mocks, stubs, and spies, ensuring the isolation of dependencies and simulation of diverse scenarios for robust and stable code.</w:t>
      </w:r>
    </w:p>
    <w:p w14:paraId="4D148F90" w14:textId="77777777" w:rsidR="000B444A" w:rsidRDefault="000B444A" w:rsidP="000B444A">
      <w:pPr>
        <w:tabs>
          <w:tab w:val="left" w:pos="9118"/>
        </w:tabs>
        <w:spacing w:before="98"/>
        <w:ind w:left="115"/>
        <w:rPr>
          <w:b/>
          <w:sz w:val="20"/>
        </w:rPr>
      </w:pPr>
      <w:r>
        <w:rPr>
          <w:b/>
          <w:spacing w:val="-2"/>
          <w:w w:val="125"/>
        </w:rPr>
        <w:t>Full</w:t>
      </w:r>
      <w:r>
        <w:rPr>
          <w:b/>
          <w:spacing w:val="-3"/>
          <w:w w:val="125"/>
        </w:rPr>
        <w:t xml:space="preserve"> </w:t>
      </w:r>
      <w:r>
        <w:rPr>
          <w:b/>
          <w:spacing w:val="-2"/>
          <w:w w:val="125"/>
        </w:rPr>
        <w:t>Stack</w:t>
      </w:r>
      <w:r>
        <w:rPr>
          <w:b/>
          <w:spacing w:val="-3"/>
          <w:w w:val="125"/>
        </w:rPr>
        <w:t xml:space="preserve"> </w:t>
      </w:r>
      <w:r>
        <w:rPr>
          <w:b/>
          <w:spacing w:val="-2"/>
          <w:w w:val="125"/>
        </w:rPr>
        <w:t>Web</w:t>
      </w:r>
      <w:r>
        <w:rPr>
          <w:b/>
          <w:spacing w:val="-3"/>
          <w:w w:val="125"/>
        </w:rPr>
        <w:t xml:space="preserve"> </w:t>
      </w:r>
      <w:r>
        <w:rPr>
          <w:b/>
          <w:spacing w:val="-2"/>
          <w:w w:val="125"/>
        </w:rPr>
        <w:t>Developer</w:t>
      </w:r>
      <w:r>
        <w:rPr>
          <w:b/>
          <w:spacing w:val="-3"/>
          <w:w w:val="125"/>
        </w:rPr>
        <w:t xml:space="preserve"> </w:t>
      </w:r>
      <w:r>
        <w:rPr>
          <w:b/>
          <w:spacing w:val="-2"/>
          <w:w w:val="125"/>
        </w:rPr>
        <w:t>Intern</w:t>
      </w:r>
      <w:r>
        <w:rPr>
          <w:b/>
        </w:rPr>
        <w:tab/>
      </w:r>
      <w:r>
        <w:rPr>
          <w:b/>
          <w:w w:val="125"/>
          <w:sz w:val="20"/>
        </w:rPr>
        <w:t>Feb</w:t>
      </w:r>
      <w:r>
        <w:rPr>
          <w:b/>
          <w:spacing w:val="3"/>
          <w:w w:val="125"/>
          <w:sz w:val="20"/>
        </w:rPr>
        <w:t xml:space="preserve"> </w:t>
      </w:r>
      <w:r>
        <w:rPr>
          <w:b/>
          <w:w w:val="125"/>
          <w:sz w:val="20"/>
        </w:rPr>
        <w:t>2022</w:t>
      </w:r>
      <w:r>
        <w:rPr>
          <w:b/>
          <w:spacing w:val="4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3"/>
          <w:w w:val="125"/>
          <w:sz w:val="20"/>
        </w:rPr>
        <w:t xml:space="preserve"> </w:t>
      </w:r>
      <w:r>
        <w:rPr>
          <w:b/>
          <w:w w:val="125"/>
          <w:sz w:val="20"/>
        </w:rPr>
        <w:t>Aug</w:t>
      </w:r>
      <w:r>
        <w:rPr>
          <w:b/>
          <w:spacing w:val="4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2022</w:t>
      </w:r>
    </w:p>
    <w:p w14:paraId="28D47383" w14:textId="77777777" w:rsidR="000B444A" w:rsidRDefault="000B444A" w:rsidP="000B444A">
      <w:pPr>
        <w:spacing w:before="22"/>
        <w:ind w:left="115"/>
        <w:rPr>
          <w:i/>
          <w:sz w:val="20"/>
        </w:rPr>
      </w:pPr>
      <w:r>
        <w:rPr>
          <w:i/>
          <w:spacing w:val="-2"/>
          <w:w w:val="105"/>
          <w:sz w:val="20"/>
        </w:rPr>
        <w:t>Edureka</w:t>
      </w:r>
    </w:p>
    <w:p w14:paraId="79602727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Built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dynamic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applications,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Flipkart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Clone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Zomato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Clone,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leveraging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power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MERN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stack.</w:t>
      </w:r>
    </w:p>
    <w:p w14:paraId="78CAF6B4" w14:textId="77777777" w:rsidR="000B444A" w:rsidRPr="00800BA6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Automated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collection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custom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scripts,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streamlining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repetitive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tasks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effectively.</w:t>
      </w:r>
    </w:p>
    <w:p w14:paraId="1D675B31" w14:textId="77777777" w:rsidR="000B444A" w:rsidRDefault="000B444A" w:rsidP="000B444A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4B0BB7D" w14:textId="1BE3B603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3A15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7B158A77" w14:textId="77777777" w:rsidR="000B444A" w:rsidRDefault="000B444A" w:rsidP="000B444A">
      <w:pPr>
        <w:tabs>
          <w:tab w:val="left" w:pos="9056"/>
        </w:tabs>
        <w:spacing w:before="97"/>
        <w:ind w:left="115"/>
        <w:rPr>
          <w:b/>
          <w:sz w:val="20"/>
        </w:rPr>
      </w:pPr>
      <w:r>
        <w:rPr>
          <w:b/>
          <w:w w:val="115"/>
          <w:sz w:val="20"/>
        </w:rPr>
        <w:t>Fkart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App</w:t>
      </w:r>
      <w:r>
        <w:rPr>
          <w:b/>
          <w:spacing w:val="3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MERN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Stack,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Responsive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Web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Design</w:t>
      </w:r>
      <w:r>
        <w:rPr>
          <w:i/>
          <w:sz w:val="20"/>
        </w:rPr>
        <w:tab/>
      </w:r>
      <w:r>
        <w:rPr>
          <w:b/>
          <w:w w:val="115"/>
          <w:sz w:val="20"/>
        </w:rPr>
        <w:t>July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w w:val="115"/>
          <w:sz w:val="20"/>
        </w:rPr>
        <w:t>2022</w:t>
      </w:r>
      <w:r>
        <w:rPr>
          <w:b/>
          <w:spacing w:val="49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Aug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2022</w:t>
      </w:r>
    </w:p>
    <w:p w14:paraId="046DF231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e-commerce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buy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numerous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electronics,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clothing,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more.</w:t>
      </w:r>
    </w:p>
    <w:p w14:paraId="08F0F821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172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offers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dynamic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MongoDB,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responsive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design,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dynamic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pagination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developer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 xml:space="preserve">APIs </w:t>
      </w:r>
      <w:r>
        <w:rPr>
          <w:spacing w:val="-2"/>
          <w:w w:val="110"/>
          <w:sz w:val="20"/>
        </w:rPr>
        <w:t>for insertion, retrieval, deletion of data, user authentication, individual user data storage, and for other advanced tasks.</w:t>
      </w:r>
    </w:p>
    <w:p w14:paraId="1F6BB18E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Applied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MERN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successfully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fully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MERN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2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website.</w:t>
      </w:r>
    </w:p>
    <w:p w14:paraId="01874478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Github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15"/>
          <w:sz w:val="20"/>
        </w:rPr>
        <w:t xml:space="preserve"> </w:t>
      </w:r>
      <w:hyperlink r:id="rId15">
        <w:r>
          <w:rPr>
            <w:b/>
            <w:w w:val="115"/>
            <w:sz w:val="20"/>
          </w:rPr>
          <w:t>https://github.com/suraj-singh12/flipkart-</w:t>
        </w:r>
        <w:r>
          <w:rPr>
            <w:b/>
            <w:spacing w:val="-2"/>
            <w:w w:val="115"/>
            <w:sz w:val="20"/>
          </w:rPr>
          <w:t>project</w:t>
        </w:r>
      </w:hyperlink>
    </w:p>
    <w:p w14:paraId="3D5A65B1" w14:textId="77777777" w:rsidR="000B444A" w:rsidRDefault="000B444A" w:rsidP="000B444A">
      <w:pPr>
        <w:tabs>
          <w:tab w:val="left" w:pos="8898"/>
        </w:tabs>
        <w:spacing w:before="108"/>
        <w:ind w:left="115"/>
        <w:rPr>
          <w:b/>
          <w:sz w:val="20"/>
        </w:rPr>
      </w:pPr>
      <w:r>
        <w:rPr>
          <w:b/>
          <w:w w:val="115"/>
          <w:sz w:val="20"/>
        </w:rPr>
        <w:t>Project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SearchEverywhere</w:t>
      </w:r>
      <w:r>
        <w:rPr>
          <w:b/>
          <w:spacing w:val="5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Python3,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Linux,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Grep,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Open</w:t>
      </w:r>
      <w:r>
        <w:rPr>
          <w:i/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Office,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Bash,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MS</w:t>
      </w:r>
      <w:r>
        <w:rPr>
          <w:i/>
          <w:spacing w:val="9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Office</w:t>
      </w:r>
      <w:r>
        <w:rPr>
          <w:i/>
          <w:sz w:val="20"/>
        </w:rPr>
        <w:tab/>
      </w:r>
      <w:r>
        <w:rPr>
          <w:b/>
          <w:w w:val="115"/>
          <w:sz w:val="20"/>
        </w:rPr>
        <w:t>Feb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2021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March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2023</w:t>
      </w:r>
    </w:p>
    <w:p w14:paraId="4FFC16AF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i/>
          <w:position w:val="3"/>
          <w:sz w:val="20"/>
        </w:rPr>
        <w:tab/>
      </w:r>
      <w:r>
        <w:rPr>
          <w:w w:val="105"/>
          <w:sz w:val="20"/>
        </w:rPr>
        <w:t>Designed an open-source Linux tool that allows users to search for specific information in multiple files of types including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documents, presentations, spreadsheets, and text files.</w:t>
      </w:r>
    </w:p>
    <w:p w14:paraId="14FF25A6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This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enhancement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‘grep‘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linux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allows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only.</w:t>
      </w:r>
    </w:p>
    <w:p w14:paraId="1B53FE44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extensively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students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preparation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university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exams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COVID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times.</w:t>
      </w:r>
    </w:p>
    <w:p w14:paraId="004E2995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Github</w:t>
      </w:r>
      <w:r>
        <w:rPr>
          <w:spacing w:val="52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53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50"/>
          <w:sz w:val="20"/>
        </w:rPr>
        <w:t xml:space="preserve"> </w:t>
      </w:r>
      <w:hyperlink r:id="rId16">
        <w:r>
          <w:rPr>
            <w:b/>
            <w:w w:val="115"/>
            <w:sz w:val="20"/>
          </w:rPr>
          <w:t>https://github.com/suraj-singh12/Project-</w:t>
        </w:r>
        <w:r>
          <w:rPr>
            <w:b/>
            <w:spacing w:val="-2"/>
            <w:w w:val="115"/>
            <w:sz w:val="20"/>
          </w:rPr>
          <w:t>SearchEverywhere</w:t>
        </w:r>
      </w:hyperlink>
    </w:p>
    <w:p w14:paraId="7C0144A4" w14:textId="5E6CDA00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6B1F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77777777" w:rsidR="000B444A" w:rsidRDefault="000B444A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Full</w:t>
      </w:r>
      <w:r>
        <w:rPr>
          <w:b/>
          <w:spacing w:val="2"/>
          <w:w w:val="125"/>
        </w:rPr>
        <w:t xml:space="preserve"> </w:t>
      </w:r>
      <w:r>
        <w:rPr>
          <w:b/>
          <w:w w:val="125"/>
        </w:rPr>
        <w:t>Stack</w:t>
      </w:r>
      <w:r>
        <w:rPr>
          <w:b/>
          <w:spacing w:val="2"/>
          <w:w w:val="125"/>
        </w:rPr>
        <w:t xml:space="preserve"> </w:t>
      </w:r>
      <w:r>
        <w:rPr>
          <w:b/>
          <w:w w:val="125"/>
        </w:rPr>
        <w:t>Web</w:t>
      </w:r>
      <w:r>
        <w:rPr>
          <w:b/>
          <w:spacing w:val="2"/>
          <w:w w:val="125"/>
        </w:rPr>
        <w:t xml:space="preserve"> </w:t>
      </w:r>
      <w:r>
        <w:rPr>
          <w:b/>
          <w:spacing w:val="-2"/>
          <w:w w:val="125"/>
        </w:rPr>
        <w:t>Development</w:t>
      </w:r>
      <w:r>
        <w:rPr>
          <w:b/>
        </w:rPr>
        <w:tab/>
      </w:r>
      <w:r>
        <w:rPr>
          <w:b/>
          <w:w w:val="125"/>
          <w:sz w:val="20"/>
        </w:rPr>
        <w:t>August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2022</w:t>
      </w:r>
    </w:p>
    <w:p w14:paraId="13291D2A" w14:textId="77777777" w:rsidR="000B444A" w:rsidRDefault="000B444A" w:rsidP="000B444A">
      <w:pPr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Edureka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5"/>
          <w:w w:val="110"/>
          <w:sz w:val="20"/>
        </w:rPr>
        <w:t xml:space="preserve"> </w:t>
      </w:r>
      <w:hyperlink r:id="rId17">
        <w:r>
          <w:rPr>
            <w:i/>
            <w:w w:val="110"/>
            <w:sz w:val="20"/>
          </w:rPr>
          <w:t>Certi</w:t>
        </w:r>
        <w:r>
          <w:rPr>
            <w:i/>
            <w:smallCaps/>
            <w:w w:val="110"/>
            <w:sz w:val="20"/>
          </w:rPr>
          <w:t>fi</w:t>
        </w:r>
        <w:r>
          <w:rPr>
            <w:i/>
            <w:w w:val="110"/>
            <w:sz w:val="20"/>
          </w:rPr>
          <w:t>cate</w:t>
        </w:r>
        <w:r>
          <w:rPr>
            <w:i/>
            <w:spacing w:val="5"/>
            <w:w w:val="110"/>
            <w:sz w:val="20"/>
          </w:rPr>
          <w:t xml:space="preserve"> </w:t>
        </w:r>
        <w:r>
          <w:rPr>
            <w:i/>
            <w:spacing w:val="-4"/>
            <w:w w:val="110"/>
            <w:sz w:val="20"/>
          </w:rPr>
          <w:t>Link</w:t>
        </w:r>
      </w:hyperlink>
    </w:p>
    <w:p w14:paraId="2B509F56" w14:textId="77777777" w:rsidR="000B444A" w:rsidRDefault="000B444A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>Linux</w:t>
      </w:r>
      <w:r>
        <w:rPr>
          <w:b/>
          <w:spacing w:val="34"/>
          <w:w w:val="120"/>
        </w:rPr>
        <w:t xml:space="preserve"> </w:t>
      </w:r>
      <w:r>
        <w:rPr>
          <w:b/>
          <w:w w:val="120"/>
        </w:rPr>
        <w:t>for</w:t>
      </w:r>
      <w:r>
        <w:rPr>
          <w:b/>
          <w:spacing w:val="35"/>
          <w:w w:val="120"/>
        </w:rPr>
        <w:t xml:space="preserve"> </w:t>
      </w:r>
      <w:r>
        <w:rPr>
          <w:b/>
          <w:spacing w:val="-2"/>
          <w:w w:val="120"/>
        </w:rPr>
        <w:t>Developers</w:t>
      </w:r>
      <w:r>
        <w:rPr>
          <w:b/>
        </w:rPr>
        <w:tab/>
      </w:r>
      <w:r>
        <w:rPr>
          <w:b/>
          <w:w w:val="120"/>
          <w:sz w:val="20"/>
        </w:rPr>
        <w:t>March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2021</w:t>
      </w:r>
    </w:p>
    <w:p w14:paraId="4EFD803B" w14:textId="723A2DAE" w:rsidR="000B444A" w:rsidRDefault="000B444A" w:rsidP="000B444A">
      <w:pPr>
        <w:spacing w:before="22"/>
        <w:ind w:left="115"/>
        <w:rPr>
          <w:i/>
          <w:sz w:val="20"/>
        </w:rPr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8"/>
          <w:w w:val="110"/>
          <w:sz w:val="20"/>
        </w:rPr>
        <w:t xml:space="preserve"> </w:t>
      </w:r>
      <w:hyperlink r:id="rId18">
        <w:r>
          <w:rPr>
            <w:i/>
            <w:w w:val="110"/>
            <w:sz w:val="20"/>
          </w:rPr>
          <w:t>Certi</w:t>
        </w:r>
        <w:r>
          <w:rPr>
            <w:i/>
            <w:smallCaps/>
            <w:w w:val="110"/>
            <w:sz w:val="20"/>
          </w:rPr>
          <w:t>fi</w:t>
        </w:r>
        <w:r>
          <w:rPr>
            <w:i/>
            <w:w w:val="110"/>
            <w:sz w:val="20"/>
          </w:rPr>
          <w:t>cate</w:t>
        </w:r>
        <w:r>
          <w:rPr>
            <w:i/>
            <w:spacing w:val="8"/>
            <w:w w:val="110"/>
            <w:sz w:val="20"/>
          </w:rPr>
          <w:t xml:space="preserve"> </w:t>
        </w:r>
        <w:r>
          <w:rPr>
            <w:i/>
            <w:spacing w:val="-4"/>
            <w:w w:val="110"/>
            <w:sz w:val="20"/>
          </w:rPr>
          <w:t>Link</w:t>
        </w:r>
      </w:hyperlink>
    </w:p>
    <w:p w14:paraId="0A73E428" w14:textId="77777777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6108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77777777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C++,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JavaScript</w:t>
      </w:r>
    </w:p>
    <w:p w14:paraId="153B977F" w14:textId="77777777" w:rsidR="000B444A" w:rsidRDefault="000B444A" w:rsidP="000B444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Angular,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Jasmine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Testing,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Node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Ubuntu</w:t>
      </w:r>
    </w:p>
    <w:p w14:paraId="2A2F965A" w14:textId="77777777" w:rsidR="000B444A" w:rsidRDefault="000B444A" w:rsidP="000B444A">
      <w:pPr>
        <w:pStyle w:val="BodyText"/>
        <w:spacing w:before="114"/>
        <w:ind w:left="1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Structures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Algorithms,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 </w:t>
      </w:r>
      <w:r>
        <w:rPr>
          <w:w w:val="110"/>
        </w:rPr>
        <w:t>Responsive</w:t>
      </w:r>
      <w:r>
        <w:rPr>
          <w:spacing w:val="4"/>
          <w:w w:val="110"/>
        </w:rPr>
        <w:t xml:space="preserve"> </w:t>
      </w:r>
      <w:r>
        <w:rPr>
          <w:w w:val="110"/>
        </w:rPr>
        <w:t>Web</w:t>
      </w:r>
      <w:r>
        <w:rPr>
          <w:spacing w:val="5"/>
          <w:w w:val="110"/>
        </w:rPr>
        <w:t xml:space="preserve"> </w:t>
      </w:r>
      <w:r>
        <w:rPr>
          <w:w w:val="110"/>
        </w:rPr>
        <w:t>Design,</w:t>
      </w:r>
      <w:r>
        <w:rPr>
          <w:spacing w:val="4"/>
          <w:w w:val="110"/>
        </w:rPr>
        <w:t xml:space="preserve"> </w:t>
      </w:r>
      <w:r>
        <w:rPr>
          <w:w w:val="110"/>
        </w:rPr>
        <w:t>Scripting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Python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JavaScript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7E023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6346D536" w14:textId="77777777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2020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2024</w:t>
      </w:r>
    </w:p>
    <w:p w14:paraId="2F6E699C" w14:textId="77777777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9.23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77777777" w:rsidR="000B444A" w:rsidRDefault="000B444A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Kendriya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Vidyalaya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Mathura</w:t>
      </w:r>
      <w:r>
        <w:rPr>
          <w:b/>
          <w:spacing w:val="30"/>
          <w:w w:val="120"/>
        </w:rPr>
        <w:t xml:space="preserve"> </w:t>
      </w:r>
      <w:r>
        <w:rPr>
          <w:b/>
          <w:spacing w:val="-4"/>
          <w:w w:val="120"/>
        </w:rPr>
        <w:t>Cantt</w:t>
      </w:r>
      <w:r>
        <w:rPr>
          <w:rFonts w:ascii="Times New Roman" w:hAnsi="Times New Roman"/>
        </w:rPr>
        <w:tab/>
      </w:r>
      <w:r>
        <w:rPr>
          <w:b/>
          <w:spacing w:val="-4"/>
          <w:w w:val="120"/>
          <w:sz w:val="20"/>
        </w:rPr>
        <w:t xml:space="preserve">2018 </w:t>
      </w:r>
      <w:r>
        <w:rPr>
          <w:b/>
          <w:w w:val="120"/>
          <w:sz w:val="20"/>
        </w:rPr>
        <w:t>– 2019</w:t>
      </w:r>
    </w:p>
    <w:p w14:paraId="6F9C7BF3" w14:textId="77777777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94.60%</w:t>
      </w:r>
      <w:r>
        <w:rPr>
          <w:i/>
          <w:sz w:val="20"/>
        </w:rPr>
        <w:tab/>
      </w:r>
      <w:r>
        <w:rPr>
          <w:i/>
          <w:w w:val="105"/>
          <w:sz w:val="20"/>
        </w:rPr>
        <w:t>Mathura,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p w14:paraId="614C0E8A" w14:textId="77777777" w:rsidR="000B444A" w:rsidRDefault="000B444A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Kendriya</w:t>
      </w:r>
      <w:r>
        <w:rPr>
          <w:b/>
          <w:spacing w:val="28"/>
          <w:w w:val="120"/>
        </w:rPr>
        <w:t xml:space="preserve"> </w:t>
      </w:r>
      <w:r>
        <w:rPr>
          <w:b/>
          <w:w w:val="120"/>
        </w:rPr>
        <w:t>Vidyalaya</w:t>
      </w:r>
      <w:r>
        <w:rPr>
          <w:b/>
          <w:spacing w:val="28"/>
          <w:w w:val="120"/>
        </w:rPr>
        <w:t xml:space="preserve"> </w:t>
      </w:r>
      <w:r>
        <w:rPr>
          <w:b/>
          <w:w w:val="120"/>
        </w:rPr>
        <w:t>Shahjahanpur</w:t>
      </w:r>
      <w:r>
        <w:rPr>
          <w:b/>
          <w:spacing w:val="27"/>
          <w:w w:val="120"/>
        </w:rPr>
        <w:t xml:space="preserve"> </w:t>
      </w:r>
      <w:r>
        <w:rPr>
          <w:b/>
          <w:spacing w:val="-4"/>
          <w:w w:val="120"/>
        </w:rPr>
        <w:t>Cantt</w:t>
      </w:r>
      <w:r>
        <w:rPr>
          <w:rFonts w:ascii="Times New Roman" w:hAnsi="Times New Roman"/>
        </w:rPr>
        <w:tab/>
      </w:r>
      <w:r>
        <w:rPr>
          <w:b/>
          <w:spacing w:val="-4"/>
          <w:w w:val="115"/>
          <w:sz w:val="20"/>
        </w:rPr>
        <w:t>2016</w:t>
      </w:r>
      <w:r>
        <w:rPr>
          <w:b/>
          <w:w w:val="115"/>
          <w:sz w:val="20"/>
        </w:rPr>
        <w:t xml:space="preserve"> </w:t>
      </w:r>
      <w:r>
        <w:rPr>
          <w:b/>
          <w:w w:val="120"/>
          <w:sz w:val="20"/>
        </w:rPr>
        <w:t>– 2017</w:t>
      </w:r>
    </w:p>
    <w:p w14:paraId="3DD6A850" w14:textId="7A071BD6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CGPA: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10</w:t>
      </w:r>
      <w:r>
        <w:rPr>
          <w:i/>
          <w:sz w:val="20"/>
        </w:rPr>
        <w:tab/>
      </w:r>
      <w:r>
        <w:rPr>
          <w:i/>
          <w:w w:val="105"/>
          <w:sz w:val="20"/>
        </w:rPr>
        <w:t>Shahjahanpur,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148940949">
    <w:abstractNumId w:val="2"/>
  </w:num>
  <w:num w:numId="2" w16cid:durableId="1708290439">
    <w:abstractNumId w:val="0"/>
  </w:num>
  <w:num w:numId="3" w16cid:durableId="94673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B444A"/>
    <w:rsid w:val="00191CBD"/>
    <w:rsid w:val="002A28BC"/>
    <w:rsid w:val="0037348A"/>
    <w:rsid w:val="0039675E"/>
    <w:rsid w:val="00597070"/>
    <w:rsid w:val="006C04E7"/>
    <w:rsid w:val="00AE3503"/>
    <w:rsid w:val="00B56CA1"/>
    <w:rsid w:val="00B92D9E"/>
    <w:rsid w:val="00B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jsingh5092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oursera.org/share/437e196f726b1cfeba6a71cec39a73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17" Type="http://schemas.openxmlformats.org/officeDocument/2006/relationships/hyperlink" Target="https://www.edureka.co/certificates/mycertificate/6e9a9284007468463da0a06a0f5caf6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raj-singh12/Project-SearchEverywhe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www.linkedin.com/in/suraj-singh-509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uraj-singh12/flipkart-projec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raj-singh-5092/" TargetMode="External"/><Relationship Id="rId14" Type="http://schemas.openxmlformats.org/officeDocument/2006/relationships/hyperlink" Target="https://github.com/suraj-singh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Gaurav Bali</cp:lastModifiedBy>
  <cp:revision>4</cp:revision>
  <dcterms:created xsi:type="dcterms:W3CDTF">2024-05-06T07:27:00Z</dcterms:created>
  <dcterms:modified xsi:type="dcterms:W3CDTF">2024-06-06T10:38:00Z</dcterms:modified>
</cp:coreProperties>
</file>