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684.4488188976391" w:top="566.9291338582677" w:left="1133.8582677165355" w:right="1132.2047244094488" w:header="720" w:footer="720"/>
          <w:pgNumType w:start="1"/>
        </w:sectPr>
      </w:pPr>
      <w:bookmarkStart w:colFirst="0" w:colLast="0" w:name="_c0o2y7apt9j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left="-141.73228346456688" w:firstLine="0"/>
        <w:jc w:val="center"/>
        <w:rPr>
          <w:color w:val="434343"/>
          <w:sz w:val="36"/>
          <w:szCs w:val="36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Haliam Pérez </w:t>
      </w:r>
      <w:r w:rsidDel="00000000" w:rsidR="00000000" w:rsidRPr="00000000">
        <w:rPr>
          <w:color w:val="434343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ind w:left="-141.7322834645668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afafa" w:val="clear"/>
          <w:rtl w:val="0"/>
        </w:rPr>
        <w:t xml:space="preserve">Senior Software Engineer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| </w:t>
      </w:r>
      <w:r w:rsidDel="00000000" w:rsidR="00000000" w:rsidRPr="00000000">
        <w:rPr>
          <w:sz w:val="24"/>
          <w:szCs w:val="24"/>
          <w:shd w:fill="fafafa" w:val="clear"/>
          <w:rtl w:val="0"/>
        </w:rPr>
        <w:t xml:space="preserve">.NET Core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 </w:t>
      </w:r>
      <w:r w:rsidDel="00000000" w:rsidR="00000000" w:rsidRPr="00000000">
        <w:rPr>
          <w:sz w:val="24"/>
          <w:szCs w:val="24"/>
          <w:shd w:fill="fafafa" w:val="clear"/>
          <w:rtl w:val="0"/>
        </w:rPr>
        <w:t xml:space="preserve">Microservices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 </w:t>
      </w:r>
      <w:r w:rsidDel="00000000" w:rsidR="00000000" w:rsidRPr="00000000">
        <w:rPr>
          <w:sz w:val="24"/>
          <w:szCs w:val="24"/>
          <w:shd w:fill="fafafa" w:val="clear"/>
          <w:rtl w:val="0"/>
        </w:rPr>
        <w:t xml:space="preserve">Azure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ind w:left="-141.73228346456688" w:firstLine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+44 7593538072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•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devhaliam@gmail.com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•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434343"/>
            <w:sz w:val="20"/>
            <w:szCs w:val="20"/>
            <w:rtl w:val="0"/>
          </w:rPr>
          <w:t xml:space="preserve">linkedin.com/in/haliam</w:t>
        </w:r>
      </w:hyperlink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•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London UK</w:t>
      </w:r>
      <w:r w:rsidDel="00000000" w:rsidR="00000000" w:rsidRPr="00000000">
        <w:rPr>
          <w:color w:val="434343"/>
          <w:rtl w:val="0"/>
        </w:rPr>
        <w:t xml:space="preserve">     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spacing w:line="288" w:lineRule="auto"/>
        <w:ind w:right="7.204724409448886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ind w:right="7.204724409448886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88" w:lineRule="auto"/>
        <w:ind w:right="7.204724409448886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Experienced .NET Software Engineer with 5+ years delivering scalable backend solutions on Azure. Specialized in microservices architecture, DevOps (CI/CD, automation), and AI integration. Proven track record leading cross-functional teams, mentoring developers, and accelerating delivery through technical leadership and process optimization.</w:t>
      </w:r>
    </w:p>
    <w:p w:rsidR="00000000" w:rsidDel="00000000" w:rsidP="00000000" w:rsidRDefault="00000000" w:rsidRPr="00000000" w14:paraId="00000008">
      <w:pPr>
        <w:spacing w:line="288" w:lineRule="auto"/>
        <w:ind w:right="7.204724409448886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right="7.204724409448886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20" w:line="180" w:lineRule="auto"/>
        <w:ind w:left="-283.46456692913375" w:right="7.204724409448886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.NET Software Engineer</w:t>
      </w:r>
      <w:r w:rsidDel="00000000" w:rsidR="00000000" w:rsidRPr="00000000">
        <w:rPr>
          <w:b w:val="1"/>
          <w:bCs w:val="1"/>
          <w:rtl w:val="0"/>
        </w:rPr>
        <w:t xml:space="preserve"> | Tech Lead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Jun 2023 – Present </w:t>
      </w:r>
    </w:p>
    <w:p w:rsidR="00000000" w:rsidDel="00000000" w:rsidP="00000000" w:rsidRDefault="00000000" w:rsidRPr="00000000" w14:paraId="0000000C">
      <w:pPr>
        <w:widowControl w:val="0"/>
        <w:spacing w:before="120" w:line="180" w:lineRule="auto"/>
        <w:ind w:left="-283.46456692913375" w:right="300"/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INETUM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 Consulting and Insurance | Barcelona, Spain</w:t>
      </w:r>
    </w:p>
    <w:p w:rsidR="00000000" w:rsidDel="00000000" w:rsidP="00000000" w:rsidRDefault="00000000" w:rsidRPr="00000000" w14:paraId="0000000D">
      <w:pPr>
        <w:widowControl w:val="0"/>
        <w:spacing w:before="120" w:line="180" w:lineRule="auto"/>
        <w:ind w:left="-283.46456692913375" w:right="300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Standardized Agile delivery framework, aligning team workflows and boosting delivery rate to 98%</w:t>
      </w:r>
    </w:p>
    <w:p w:rsidR="00000000" w:rsidDel="00000000" w:rsidP="00000000" w:rsidRDefault="00000000" w:rsidRPr="00000000" w14:paraId="0000000F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Enhanced SonarQube coverage via clean architecture, raising code quality from 35% to 90%</w:t>
      </w:r>
    </w:p>
    <w:p w:rsidR="00000000" w:rsidDel="00000000" w:rsidP="00000000" w:rsidRDefault="00000000" w:rsidRPr="00000000" w14:paraId="00000010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Engineered AI avatar via Azure OpenAI for MWC, cutting user wait times by 30%</w:t>
      </w:r>
    </w:p>
    <w:p w:rsidR="00000000" w:rsidDel="00000000" w:rsidP="00000000" w:rsidRDefault="00000000" w:rsidRPr="00000000" w14:paraId="00000011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Introduced GitHub Copilot to improve coding, elevating team productivity by 25%</w:t>
      </w:r>
    </w:p>
    <w:p w:rsidR="00000000" w:rsidDel="00000000" w:rsidP="00000000" w:rsidRDefault="00000000" w:rsidRPr="00000000" w14:paraId="00000012">
      <w:pPr>
        <w:widowControl w:val="0"/>
        <w:spacing w:before="120" w:line="180" w:lineRule="auto"/>
        <w:ind w:right="-607.7952755905511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20" w:line="180" w:lineRule="auto"/>
        <w:ind w:right="7.204724409448886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.NET Software Engineer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                                                                                           Apr 2021 – Jul 2022</w:t>
      </w:r>
    </w:p>
    <w:p w:rsidR="00000000" w:rsidDel="00000000" w:rsidP="00000000" w:rsidRDefault="00000000" w:rsidRPr="00000000" w14:paraId="00000014">
      <w:pPr>
        <w:widowControl w:val="0"/>
        <w:spacing w:before="120" w:line="180" w:lineRule="auto"/>
        <w:ind w:left="-283.46456692913375" w:right="300"/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COMPENSA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 Consulting and HR | Barcelona, Spain</w:t>
      </w:r>
    </w:p>
    <w:p w:rsidR="00000000" w:rsidDel="00000000" w:rsidP="00000000" w:rsidRDefault="00000000" w:rsidRPr="00000000" w14:paraId="00000015">
      <w:pPr>
        <w:widowControl w:val="0"/>
        <w:spacing w:before="120" w:line="180" w:lineRule="auto"/>
        <w:ind w:left="-283.46456692913375" w:right="300"/>
        <w:rPr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Developed CQRS-based applications, increasing query performance by 40%</w:t>
      </w:r>
    </w:p>
    <w:p w:rsidR="00000000" w:rsidDel="00000000" w:rsidP="00000000" w:rsidRDefault="00000000" w:rsidRPr="00000000" w14:paraId="00000017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Improved web app for 8K+ users via clean code, enhancing maintainability by 25%</w:t>
      </w:r>
    </w:p>
    <w:p w:rsidR="00000000" w:rsidDel="00000000" w:rsidP="00000000" w:rsidRDefault="00000000" w:rsidRPr="00000000" w14:paraId="00000018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Refactored legacy .NET modules, reducing delivery time by 20%</w:t>
      </w:r>
    </w:p>
    <w:p w:rsidR="00000000" w:rsidDel="00000000" w:rsidP="00000000" w:rsidRDefault="00000000" w:rsidRPr="00000000" w14:paraId="00000019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Defined technical documentation standards, lowering onboarding time by 30%</w:t>
      </w:r>
    </w:p>
    <w:p w:rsidR="00000000" w:rsidDel="00000000" w:rsidP="00000000" w:rsidRDefault="00000000" w:rsidRPr="00000000" w14:paraId="0000001A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20" w:lineRule="auto"/>
        <w:ind w:right="7.204724409448886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.NET Junior Developer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                                                                                            Jan 2019 – Jan 2021</w:t>
        <w:br w:type="textWrapping"/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PROACTIVE LEARNING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 Consulting and Coaching | Gran Canaria, Spain</w:t>
      </w:r>
    </w:p>
    <w:p w:rsidR="00000000" w:rsidDel="00000000" w:rsidP="00000000" w:rsidRDefault="00000000" w:rsidRPr="00000000" w14:paraId="0000001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Implemented EF Code First to eliminate redundancy, minimizing manual entry by 30%</w:t>
      </w:r>
    </w:p>
    <w:p w:rsidR="00000000" w:rsidDel="00000000" w:rsidP="00000000" w:rsidRDefault="00000000" w:rsidRPr="00000000" w14:paraId="0000001E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Delivered frontend features with HTML/CSS, improving UX feedback by 20%</w:t>
      </w:r>
    </w:p>
    <w:p w:rsidR="00000000" w:rsidDel="00000000" w:rsidP="00000000" w:rsidRDefault="00000000" w:rsidRPr="00000000" w14:paraId="0000001F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• Resolved ASP.NET MVC bugs, downgrading error rate by 25%</w:t>
      </w:r>
    </w:p>
    <w:p w:rsidR="00000000" w:rsidDel="00000000" w:rsidP="00000000" w:rsidRDefault="00000000" w:rsidRPr="00000000" w14:paraId="00000020">
      <w:pPr>
        <w:widowControl w:val="0"/>
        <w:spacing w:before="120" w:line="180" w:lineRule="auto"/>
        <w:ind w:right="3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line="360" w:lineRule="auto"/>
        <w:ind w:right="7.204724409448886"/>
        <w:jc w:val="both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Tech Stack </w:t>
      </w:r>
    </w:p>
    <w:p w:rsidR="00000000" w:rsidDel="00000000" w:rsidP="00000000" w:rsidRDefault="00000000" w:rsidRPr="00000000" w14:paraId="00000022">
      <w:pPr>
        <w:pStyle w:val="Heading1"/>
        <w:keepNext w:val="0"/>
        <w:spacing w:after="0" w:before="0" w:line="288" w:lineRule="auto"/>
        <w:ind w:right="7.204724409448886"/>
        <w:jc w:val="both"/>
        <w:rPr>
          <w:sz w:val="20"/>
          <w:szCs w:val="20"/>
        </w:rPr>
      </w:pPr>
      <w:bookmarkStart w:colFirst="0" w:colLast="0" w:name="_uhkamib2fowj" w:id="1"/>
      <w:bookmarkEnd w:id="1"/>
      <w:r w:rsidDel="00000000" w:rsidR="00000000" w:rsidRPr="00000000">
        <w:rPr>
          <w:color w:val="666666"/>
          <w:sz w:val="20"/>
          <w:szCs w:val="20"/>
          <w:rtl w:val="0"/>
        </w:rPr>
        <w:t xml:space="preserve">C#, .NET Core, Azure Cloud, REST APIs, OAuth CQRS, Clean Architecture, SOLID, Microservices, SQL Server, EF, Cosmos Db, xUnit, Moq, GitHub Copilot, OpenAI, Agile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right="208.58267716535465"/>
        <w:rPr/>
      </w:pPr>
      <w:r w:rsidDel="00000000" w:rsidR="00000000" w:rsidRPr="00000000">
        <w:rPr>
          <w:b w:val="1"/>
          <w:bCs w:val="1"/>
          <w:rtl w:val="0"/>
        </w:rPr>
        <w:t xml:space="preserve">Certifications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after="0" w:before="0" w:lineRule="auto"/>
        <w:ind w:right="7.204724409448886"/>
        <w:rPr>
          <w:color w:val="666666"/>
          <w:sz w:val="20"/>
          <w:szCs w:val="20"/>
        </w:rPr>
      </w:pPr>
      <w:bookmarkStart w:colFirst="0" w:colLast="0" w:name="_zgnoa0q26ad1" w:id="2"/>
      <w:bookmarkEnd w:id="2"/>
      <w:r w:rsidDel="00000000" w:rsidR="00000000" w:rsidRPr="00000000">
        <w:rPr>
          <w:color w:val="666666"/>
          <w:sz w:val="20"/>
          <w:szCs w:val="20"/>
          <w:rtl w:val="0"/>
        </w:rPr>
        <w:t xml:space="preserve">AZ-900 Azure Fundamentals                                                                                                                Dec 2024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widowControl w:val="0"/>
        <w:spacing w:after="0" w:before="0" w:lineRule="auto"/>
        <w:ind w:right="7.204724409448886"/>
        <w:rPr/>
      </w:pPr>
      <w:bookmarkStart w:colFirst="0" w:colLast="0" w:name="_wj7v1luibolo" w:id="3"/>
      <w:bookmarkEnd w:id="3"/>
      <w:r w:rsidDel="00000000" w:rsidR="00000000" w:rsidRPr="00000000">
        <w:rPr>
          <w:color w:val="666666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7.2047244094488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 </w:t>
      </w:r>
    </w:p>
    <w:p w:rsidR="00000000" w:rsidDel="00000000" w:rsidP="00000000" w:rsidRDefault="00000000" w:rsidRPr="00000000" w14:paraId="00000028">
      <w:pPr>
        <w:pStyle w:val="Heading1"/>
        <w:keepNext w:val="0"/>
        <w:spacing w:after="0" w:before="0" w:lineRule="auto"/>
        <w:ind w:right="7.204724409448886"/>
        <w:rPr>
          <w:color w:val="666666"/>
          <w:sz w:val="20"/>
          <w:szCs w:val="20"/>
        </w:rPr>
      </w:pPr>
      <w:bookmarkStart w:colFirst="0" w:colLast="0" w:name="_vjoe7awlzh0i" w:id="4"/>
      <w:bookmarkEnd w:id="4"/>
      <w:r w:rsidDel="00000000" w:rsidR="00000000" w:rsidRPr="00000000">
        <w:rPr>
          <w:color w:val="434343"/>
          <w:sz w:val="20"/>
          <w:szCs w:val="20"/>
          <w:rtl w:val="0"/>
        </w:rPr>
        <w:t xml:space="preserve">University of Barcelona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Fine Arts    </w:t>
        <w:br w:type="textWrapping"/>
        <w:t xml:space="preserve">Microsoft Learn &amp; Online Training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3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 </w:t>
      </w:r>
    </w:p>
    <w:p w:rsidR="00000000" w:rsidDel="00000000" w:rsidP="00000000" w:rsidRDefault="00000000" w:rsidRPr="00000000" w14:paraId="0000002B">
      <w:pPr>
        <w:pStyle w:val="Heading1"/>
        <w:keepNext w:val="0"/>
        <w:spacing w:after="0" w:before="0" w:lineRule="auto"/>
        <w:ind w:right="300"/>
        <w:rPr>
          <w:color w:val="666666"/>
          <w:sz w:val="20"/>
          <w:szCs w:val="20"/>
        </w:rPr>
      </w:pPr>
      <w:bookmarkStart w:colFirst="0" w:colLast="0" w:name="_55sepyiefjo2" w:id="5"/>
      <w:bookmarkEnd w:id="5"/>
      <w:r w:rsidDel="00000000" w:rsidR="00000000" w:rsidRPr="00000000">
        <w:rPr>
          <w:color w:val="434343"/>
          <w:sz w:val="20"/>
          <w:szCs w:val="20"/>
          <w:rtl w:val="0"/>
        </w:rPr>
        <w:t xml:space="preserve">English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- Full professional proficiency</w:t>
      </w:r>
    </w:p>
    <w:p w:rsidR="00000000" w:rsidDel="00000000" w:rsidP="00000000" w:rsidRDefault="00000000" w:rsidRPr="00000000" w14:paraId="0000002C">
      <w:pPr>
        <w:pStyle w:val="Heading1"/>
        <w:keepNext w:val="0"/>
        <w:spacing w:after="0" w:before="0" w:lineRule="auto"/>
        <w:ind w:right="300"/>
        <w:rPr>
          <w:color w:val="666666"/>
          <w:sz w:val="20"/>
          <w:szCs w:val="20"/>
        </w:rPr>
      </w:pPr>
      <w:bookmarkStart w:colFirst="0" w:colLast="0" w:name="_gx5klmo0w0jl" w:id="6"/>
      <w:bookmarkEnd w:id="6"/>
      <w:r w:rsidDel="00000000" w:rsidR="00000000" w:rsidRPr="00000000">
        <w:rPr>
          <w:color w:val="434343"/>
          <w:sz w:val="20"/>
          <w:szCs w:val="20"/>
          <w:rtl w:val="0"/>
        </w:rPr>
        <w:t xml:space="preserve">French -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B1</w:t>
      </w:r>
    </w:p>
    <w:p w:rsidR="00000000" w:rsidDel="00000000" w:rsidP="00000000" w:rsidRDefault="00000000" w:rsidRPr="00000000" w14:paraId="0000002D">
      <w:pPr>
        <w:pStyle w:val="Heading1"/>
        <w:keepNext w:val="0"/>
        <w:spacing w:after="0" w:before="0" w:lineRule="auto"/>
        <w:ind w:right="300"/>
        <w:rPr/>
      </w:pPr>
      <w:bookmarkStart w:colFirst="0" w:colLast="0" w:name="_5mufl9w3xjc2" w:id="7"/>
      <w:bookmarkEnd w:id="7"/>
      <w:r w:rsidDel="00000000" w:rsidR="00000000" w:rsidRPr="00000000">
        <w:rPr>
          <w:color w:val="434343"/>
          <w:sz w:val="20"/>
          <w:szCs w:val="20"/>
          <w:rtl w:val="0"/>
        </w:rPr>
        <w:t xml:space="preserve">Spanish -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Native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684.4488188976391" w:top="566.9291338582677" w:left="1133.8582677165355" w:right="1132.2047244094488" w:header="680.3149606299213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hali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