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E8" w:rsidRDefault="00593B7A">
      <w:r>
        <w:t xml:space="preserve">Essay </w:t>
      </w:r>
      <w:proofErr w:type="gramStart"/>
      <w:r>
        <w:t>1.1 Worksheet</w:t>
      </w:r>
      <w:proofErr w:type="gramEnd"/>
    </w:p>
    <w:p w:rsidR="00593B7A" w:rsidRDefault="00593B7A"/>
    <w:p w:rsidR="00593B7A" w:rsidRDefault="00593B7A">
      <w:r>
        <w:t xml:space="preserve">1. What are the five main sections of this essay? </w:t>
      </w:r>
    </w:p>
    <w:p w:rsidR="00593B7A" w:rsidRDefault="00593B7A"/>
    <w:p w:rsidR="00593B7A" w:rsidRDefault="00593B7A"/>
    <w:p w:rsidR="00593B7A" w:rsidRDefault="00593B7A">
      <w:bookmarkStart w:id="0" w:name="_GoBack"/>
      <w:bookmarkEnd w:id="0"/>
    </w:p>
    <w:p w:rsidR="00593B7A" w:rsidRDefault="00593B7A"/>
    <w:p w:rsidR="00593B7A" w:rsidRDefault="00593B7A"/>
    <w:p w:rsidR="00593B7A" w:rsidRDefault="00593B7A">
      <w:r>
        <w:t xml:space="preserve">2. What is the </w:t>
      </w:r>
      <w:r>
        <w:rPr>
          <w:i/>
        </w:rPr>
        <w:t>point</w:t>
      </w:r>
      <w:r>
        <w:t xml:space="preserve"> or </w:t>
      </w:r>
      <w:r>
        <w:rPr>
          <w:i/>
        </w:rPr>
        <w:t>main argument</w:t>
      </w:r>
      <w:r>
        <w:t xml:space="preserve"> of each of the sections? (This might be the position of a figure being discussed, or an argument made by Dodd herself.)</w:t>
      </w:r>
    </w:p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>
      <w:r>
        <w:t xml:space="preserve">3. How does Dodd </w:t>
      </w:r>
      <w:r>
        <w:rPr>
          <w:i/>
        </w:rPr>
        <w:t>transition</w:t>
      </w:r>
      <w:r>
        <w:t xml:space="preserve"> between sections? Underline the transition sentences. What kinds of things is she talking about when she makes a transition?</w:t>
      </w:r>
    </w:p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>
      <w:r>
        <w:t>4. In your own words, describe the assignment that you imagine Dodd was given.</w:t>
      </w:r>
    </w:p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Default="00593B7A"/>
    <w:p w:rsidR="00593B7A" w:rsidRPr="00593B7A" w:rsidRDefault="00593B7A">
      <w:r>
        <w:t>5. What is the purpose of this kind of writing? In what context (beyond rhe306) would you publish an essay or article like this?</w:t>
      </w:r>
    </w:p>
    <w:sectPr w:rsidR="00593B7A" w:rsidRPr="00593B7A" w:rsidSect="00B955E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B7A" w:rsidRDefault="00593B7A" w:rsidP="00593B7A">
      <w:r>
        <w:separator/>
      </w:r>
    </w:p>
  </w:endnote>
  <w:endnote w:type="continuationSeparator" w:id="0">
    <w:p w:rsidR="00593B7A" w:rsidRDefault="00593B7A" w:rsidP="0059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B7A" w:rsidRDefault="00593B7A" w:rsidP="00593B7A">
      <w:r>
        <w:separator/>
      </w:r>
    </w:p>
  </w:footnote>
  <w:footnote w:type="continuationSeparator" w:id="0">
    <w:p w:rsidR="00593B7A" w:rsidRDefault="00593B7A" w:rsidP="00593B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B7A" w:rsidRDefault="00593B7A" w:rsidP="00593B7A">
    <w:pPr>
      <w:pStyle w:val="Header"/>
      <w:jc w:val="right"/>
    </w:pPr>
    <w:r>
      <w:t>Rhe306 - fall2013</w:t>
    </w:r>
  </w:p>
  <w:p w:rsidR="00593B7A" w:rsidRDefault="00593B7A" w:rsidP="00593B7A">
    <w:pPr>
      <w:pStyle w:val="Header"/>
      <w:jc w:val="right"/>
    </w:pPr>
    <w:r>
      <w:t>24 September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7A"/>
    <w:rsid w:val="00593B7A"/>
    <w:rsid w:val="00B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2A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B7A"/>
  </w:style>
  <w:style w:type="paragraph" w:styleId="Footer">
    <w:name w:val="footer"/>
    <w:basedOn w:val="Normal"/>
    <w:link w:val="FooterChar"/>
    <w:uiPriority w:val="99"/>
    <w:unhideWhenUsed/>
    <w:rsid w:val="00593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B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B7A"/>
  </w:style>
  <w:style w:type="paragraph" w:styleId="Footer">
    <w:name w:val="footer"/>
    <w:basedOn w:val="Normal"/>
    <w:link w:val="FooterChar"/>
    <w:uiPriority w:val="99"/>
    <w:unhideWhenUsed/>
    <w:rsid w:val="00593B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</cp:revision>
  <dcterms:created xsi:type="dcterms:W3CDTF">2013-09-24T03:48:00Z</dcterms:created>
  <dcterms:modified xsi:type="dcterms:W3CDTF">2013-09-24T03:58:00Z</dcterms:modified>
</cp:coreProperties>
</file>