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95F" w:rsidRDefault="0012095F">
      <w:pPr>
        <w:pStyle w:val="BodyText"/>
        <w:spacing w:before="11"/>
        <w:rPr>
          <w:rFonts w:ascii="Tahoma"/>
          <w:sz w:val="26"/>
        </w:rPr>
      </w:pPr>
    </w:p>
    <w:p w:rsidR="0012095F" w:rsidRDefault="0012095F" w:rsidP="003F10A5">
      <w:pPr>
        <w:pStyle w:val="BodyText"/>
        <w:spacing w:line="39" w:lineRule="exact"/>
        <w:rPr>
          <w:rFonts w:ascii="Tahoma"/>
          <w:sz w:val="3"/>
        </w:rPr>
      </w:pPr>
      <w:bookmarkStart w:id="0" w:name="_GoBack"/>
      <w:bookmarkEnd w:id="0"/>
    </w:p>
    <w:p w:rsidR="0012095F" w:rsidRDefault="0012095F">
      <w:pPr>
        <w:pStyle w:val="BodyText"/>
        <w:spacing w:before="11"/>
        <w:rPr>
          <w:rFonts w:ascii="Tahoma"/>
          <w:sz w:val="13"/>
        </w:rPr>
      </w:pPr>
    </w:p>
    <w:p w:rsidR="0012095F" w:rsidRDefault="004D18C5">
      <w:pPr>
        <w:spacing w:before="35"/>
        <w:ind w:left="123"/>
        <w:rPr>
          <w:rFonts w:ascii="Tahoma"/>
          <w:sz w:val="28"/>
        </w:rPr>
      </w:pPr>
      <w:r>
        <w:rPr>
          <w:rFonts w:ascii="Tahoma"/>
          <w:sz w:val="28"/>
        </w:rPr>
        <w:t>Opinion</w:t>
      </w:r>
    </w:p>
    <w:p w:rsidR="0012095F" w:rsidRDefault="004D18C5">
      <w:pPr>
        <w:spacing w:before="235" w:line="199" w:lineRule="auto"/>
        <w:ind w:left="123" w:right="1884"/>
        <w:rPr>
          <w:rFonts w:ascii="Lucida Sans Unicode"/>
          <w:sz w:val="36"/>
        </w:rPr>
      </w:pPr>
      <w:r>
        <w:rPr>
          <w:rFonts w:ascii="Lucida Sans Unicode"/>
          <w:sz w:val="36"/>
        </w:rPr>
        <w:t>The SARS, MERS and novel coronavirus</w:t>
      </w:r>
      <w:r>
        <w:rPr>
          <w:rFonts w:ascii="Lucida Sans Unicode"/>
          <w:spacing w:val="1"/>
          <w:sz w:val="36"/>
        </w:rPr>
        <w:t xml:space="preserve"> </w:t>
      </w:r>
      <w:r>
        <w:rPr>
          <w:rFonts w:ascii="Lucida Sans Unicode"/>
          <w:w w:val="95"/>
          <w:sz w:val="36"/>
        </w:rPr>
        <w:t>(COVID-19)</w:t>
      </w:r>
      <w:r>
        <w:rPr>
          <w:rFonts w:ascii="Lucida Sans Unicode"/>
          <w:spacing w:val="23"/>
          <w:w w:val="95"/>
          <w:sz w:val="36"/>
        </w:rPr>
        <w:t xml:space="preserve"> </w:t>
      </w:r>
      <w:r>
        <w:rPr>
          <w:rFonts w:ascii="Lucida Sans Unicode"/>
          <w:w w:val="95"/>
          <w:sz w:val="36"/>
        </w:rPr>
        <w:t>epidemics,</w:t>
      </w:r>
      <w:r>
        <w:rPr>
          <w:rFonts w:ascii="Lucida Sans Unicode"/>
          <w:spacing w:val="19"/>
          <w:w w:val="95"/>
          <w:sz w:val="36"/>
        </w:rPr>
        <w:t xml:space="preserve"> </w:t>
      </w:r>
      <w:r>
        <w:rPr>
          <w:rFonts w:ascii="Lucida Sans Unicode"/>
          <w:w w:val="95"/>
          <w:sz w:val="36"/>
        </w:rPr>
        <w:t>the</w:t>
      </w:r>
      <w:r>
        <w:rPr>
          <w:rFonts w:ascii="Lucida Sans Unicode"/>
          <w:spacing w:val="22"/>
          <w:w w:val="95"/>
          <w:sz w:val="36"/>
        </w:rPr>
        <w:t xml:space="preserve"> </w:t>
      </w:r>
      <w:r>
        <w:rPr>
          <w:rFonts w:ascii="Lucida Sans Unicode"/>
          <w:w w:val="95"/>
          <w:sz w:val="36"/>
        </w:rPr>
        <w:t>newest</w:t>
      </w:r>
      <w:r>
        <w:rPr>
          <w:rFonts w:ascii="Lucida Sans Unicode"/>
          <w:spacing w:val="23"/>
          <w:w w:val="95"/>
          <w:sz w:val="36"/>
        </w:rPr>
        <w:t xml:space="preserve"> </w:t>
      </w:r>
      <w:r>
        <w:rPr>
          <w:rFonts w:ascii="Lucida Sans Unicode"/>
          <w:w w:val="95"/>
          <w:sz w:val="36"/>
        </w:rPr>
        <w:t>and</w:t>
      </w:r>
      <w:r>
        <w:rPr>
          <w:rFonts w:ascii="Lucida Sans Unicode"/>
          <w:spacing w:val="20"/>
          <w:w w:val="95"/>
          <w:sz w:val="36"/>
        </w:rPr>
        <w:t xml:space="preserve"> </w:t>
      </w:r>
      <w:r>
        <w:rPr>
          <w:rFonts w:ascii="Lucida Sans Unicode"/>
          <w:w w:val="95"/>
          <w:sz w:val="36"/>
        </w:rPr>
        <w:t>biggest</w:t>
      </w:r>
      <w:r>
        <w:rPr>
          <w:rFonts w:ascii="Lucida Sans Unicode"/>
          <w:spacing w:val="-105"/>
          <w:w w:val="95"/>
          <w:sz w:val="36"/>
        </w:rPr>
        <w:t xml:space="preserve"> </w:t>
      </w:r>
      <w:r>
        <w:rPr>
          <w:rFonts w:ascii="Lucida Sans Unicode"/>
          <w:sz w:val="36"/>
        </w:rPr>
        <w:t>global health threats: what lessons have we</w:t>
      </w:r>
      <w:r>
        <w:rPr>
          <w:rFonts w:ascii="Lucida Sans Unicode"/>
          <w:spacing w:val="1"/>
          <w:sz w:val="36"/>
        </w:rPr>
        <w:t xml:space="preserve"> </w:t>
      </w:r>
      <w:r>
        <w:rPr>
          <w:rFonts w:ascii="Lucida Sans Unicode"/>
          <w:sz w:val="36"/>
        </w:rPr>
        <w:t>learned?</w:t>
      </w:r>
    </w:p>
    <w:p w:rsidR="0012095F" w:rsidRDefault="004D18C5">
      <w:pPr>
        <w:spacing w:before="139" w:line="194" w:lineRule="auto"/>
        <w:ind w:left="123" w:right="1884"/>
        <w:rPr>
          <w:rFonts w:ascii="Lucida Sans Unicode"/>
          <w:sz w:val="24"/>
        </w:rPr>
      </w:pPr>
      <w:r>
        <w:rPr>
          <w:rFonts w:ascii="Lucida Sans Unicode"/>
          <w:sz w:val="24"/>
        </w:rPr>
        <w:t>Noah</w:t>
      </w:r>
      <w:r>
        <w:rPr>
          <w:rFonts w:ascii="Lucida Sans Unicode"/>
          <w:spacing w:val="-13"/>
          <w:sz w:val="24"/>
        </w:rPr>
        <w:t xml:space="preserve"> </w:t>
      </w:r>
      <w:r>
        <w:rPr>
          <w:rFonts w:ascii="Lucida Sans Unicode"/>
          <w:sz w:val="24"/>
        </w:rPr>
        <w:t>C</w:t>
      </w:r>
      <w:r>
        <w:rPr>
          <w:rFonts w:ascii="Lucida Sans Unicode"/>
          <w:spacing w:val="-14"/>
          <w:sz w:val="24"/>
        </w:rPr>
        <w:t xml:space="preserve"> </w:t>
      </w:r>
      <w:proofErr w:type="gramStart"/>
      <w:r>
        <w:rPr>
          <w:rFonts w:ascii="Lucida Sans Unicode"/>
          <w:sz w:val="24"/>
        </w:rPr>
        <w:t>Peeri</w:t>
      </w:r>
      <w:r>
        <w:rPr>
          <w:rFonts w:ascii="Lucida Sans Unicode"/>
          <w:spacing w:val="-16"/>
          <w:sz w:val="24"/>
        </w:rPr>
        <w:t xml:space="preserve"> </w:t>
      </w:r>
      <w:r>
        <w:rPr>
          <w:rFonts w:ascii="Lucida Sans Unicode"/>
          <w:noProof/>
          <w:spacing w:val="-16"/>
          <w:position w:val="-3"/>
          <w:sz w:val="24"/>
        </w:rPr>
        <w:drawing>
          <wp:inline distT="0" distB="0" distL="0" distR="0">
            <wp:extent cx="127000" cy="127000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5"/>
          <w:sz w:val="24"/>
        </w:rPr>
        <w:t xml:space="preserve"> </w:t>
      </w:r>
      <w:r>
        <w:rPr>
          <w:rFonts w:ascii="Lucida Sans Unicode"/>
          <w:sz w:val="24"/>
        </w:rPr>
        <w:t>,</w:t>
      </w:r>
      <w:r>
        <w:rPr>
          <w:rFonts w:ascii="Lucida Sans Unicode"/>
          <w:sz w:val="24"/>
          <w:vertAlign w:val="superscript"/>
        </w:rPr>
        <w:t>1</w:t>
      </w:r>
      <w:proofErr w:type="gramEnd"/>
      <w:r>
        <w:rPr>
          <w:rFonts w:ascii="Lucida Sans Unicode"/>
          <w:sz w:val="24"/>
        </w:rPr>
        <w:t>*</w:t>
      </w:r>
      <w:r>
        <w:rPr>
          <w:rFonts w:ascii="Lucida Sans Unicode"/>
          <w:spacing w:val="-18"/>
          <w:sz w:val="24"/>
        </w:rPr>
        <w:t xml:space="preserve"> </w:t>
      </w:r>
      <w:r>
        <w:rPr>
          <w:rFonts w:ascii="Lucida Sans Unicode"/>
          <w:sz w:val="24"/>
        </w:rPr>
        <w:t>Nistha</w:t>
      </w:r>
      <w:r>
        <w:rPr>
          <w:rFonts w:ascii="Lucida Sans Unicode"/>
          <w:spacing w:val="-18"/>
          <w:sz w:val="24"/>
        </w:rPr>
        <w:t xml:space="preserve"> </w:t>
      </w:r>
      <w:r>
        <w:rPr>
          <w:rFonts w:ascii="Lucida Sans Unicode"/>
          <w:sz w:val="24"/>
        </w:rPr>
        <w:t>Shrestha,</w:t>
      </w:r>
      <w:r>
        <w:rPr>
          <w:rFonts w:ascii="Lucida Sans Unicode"/>
          <w:sz w:val="24"/>
          <w:vertAlign w:val="superscript"/>
        </w:rPr>
        <w:t>1</w:t>
      </w:r>
      <w:r>
        <w:rPr>
          <w:rFonts w:ascii="Lucida Sans Unicode"/>
          <w:spacing w:val="-18"/>
          <w:sz w:val="24"/>
        </w:rPr>
        <w:t xml:space="preserve"> </w:t>
      </w:r>
      <w:r>
        <w:rPr>
          <w:rFonts w:ascii="Lucida Sans Unicode"/>
          <w:sz w:val="24"/>
        </w:rPr>
        <w:t>Md</w:t>
      </w:r>
      <w:r>
        <w:rPr>
          <w:rFonts w:ascii="Lucida Sans Unicode"/>
          <w:spacing w:val="-19"/>
          <w:sz w:val="24"/>
        </w:rPr>
        <w:t xml:space="preserve"> </w:t>
      </w:r>
      <w:r>
        <w:rPr>
          <w:rFonts w:ascii="Lucida Sans Unicode"/>
          <w:sz w:val="24"/>
        </w:rPr>
        <w:t>Siddikur</w:t>
      </w:r>
      <w:r>
        <w:rPr>
          <w:rFonts w:ascii="Lucida Sans Unicode"/>
          <w:spacing w:val="-17"/>
          <w:sz w:val="24"/>
        </w:rPr>
        <w:t xml:space="preserve"> </w:t>
      </w:r>
      <w:r>
        <w:rPr>
          <w:rFonts w:ascii="Lucida Sans Unicode"/>
          <w:sz w:val="24"/>
        </w:rPr>
        <w:t>Rahman,</w:t>
      </w:r>
      <w:r>
        <w:rPr>
          <w:rFonts w:ascii="Lucida Sans Unicode"/>
          <w:sz w:val="24"/>
          <w:vertAlign w:val="superscript"/>
        </w:rPr>
        <w:t>2</w:t>
      </w:r>
      <w:r>
        <w:rPr>
          <w:rFonts w:ascii="Lucida Sans Unicode"/>
          <w:spacing w:val="-18"/>
          <w:sz w:val="24"/>
        </w:rPr>
        <w:t xml:space="preserve"> </w:t>
      </w:r>
      <w:r>
        <w:rPr>
          <w:rFonts w:ascii="Lucida Sans Unicode"/>
          <w:sz w:val="24"/>
        </w:rPr>
        <w:t>Rafdzah</w:t>
      </w:r>
      <w:r>
        <w:rPr>
          <w:rFonts w:ascii="Lucida Sans Unicode"/>
          <w:spacing w:val="-73"/>
          <w:sz w:val="24"/>
        </w:rPr>
        <w:t xml:space="preserve"> </w:t>
      </w:r>
      <w:r>
        <w:rPr>
          <w:rFonts w:ascii="Lucida Sans Unicode"/>
          <w:sz w:val="24"/>
        </w:rPr>
        <w:t>Zaki,</w:t>
      </w:r>
      <w:r>
        <w:rPr>
          <w:rFonts w:ascii="Lucida Sans Unicode"/>
          <w:sz w:val="24"/>
          <w:vertAlign w:val="superscript"/>
        </w:rPr>
        <w:t>3</w:t>
      </w:r>
      <w:r>
        <w:rPr>
          <w:rFonts w:ascii="Lucida Sans Unicode"/>
          <w:spacing w:val="-18"/>
          <w:sz w:val="24"/>
        </w:rPr>
        <w:t xml:space="preserve"> </w:t>
      </w:r>
      <w:r>
        <w:rPr>
          <w:rFonts w:ascii="Lucida Sans Unicode"/>
          <w:sz w:val="24"/>
        </w:rPr>
        <w:t>Zhengqi</w:t>
      </w:r>
      <w:r>
        <w:rPr>
          <w:rFonts w:ascii="Lucida Sans Unicode"/>
          <w:spacing w:val="-18"/>
          <w:sz w:val="24"/>
        </w:rPr>
        <w:t xml:space="preserve"> </w:t>
      </w:r>
      <w:r>
        <w:rPr>
          <w:rFonts w:ascii="Lucida Sans Unicode"/>
          <w:sz w:val="24"/>
        </w:rPr>
        <w:t>Tan,</w:t>
      </w:r>
      <w:r>
        <w:rPr>
          <w:rFonts w:ascii="Lucida Sans Unicode"/>
          <w:sz w:val="24"/>
          <w:vertAlign w:val="superscript"/>
        </w:rPr>
        <w:t>1</w:t>
      </w:r>
      <w:r>
        <w:rPr>
          <w:rFonts w:ascii="Lucida Sans Unicode"/>
          <w:spacing w:val="-17"/>
          <w:sz w:val="24"/>
        </w:rPr>
        <w:t xml:space="preserve"> </w:t>
      </w:r>
      <w:r>
        <w:rPr>
          <w:rFonts w:ascii="Lucida Sans Unicode"/>
          <w:sz w:val="24"/>
        </w:rPr>
        <w:t>Saana</w:t>
      </w:r>
      <w:r>
        <w:rPr>
          <w:rFonts w:ascii="Lucida Sans Unicode"/>
          <w:spacing w:val="-19"/>
          <w:sz w:val="24"/>
        </w:rPr>
        <w:t xml:space="preserve"> </w:t>
      </w:r>
      <w:r>
        <w:rPr>
          <w:rFonts w:ascii="Lucida Sans Unicode"/>
          <w:sz w:val="24"/>
        </w:rPr>
        <w:t>Bibi,</w:t>
      </w:r>
      <w:r>
        <w:rPr>
          <w:rFonts w:ascii="Lucida Sans Unicode"/>
          <w:sz w:val="24"/>
          <w:vertAlign w:val="superscript"/>
        </w:rPr>
        <w:t>4</w:t>
      </w:r>
      <w:r>
        <w:rPr>
          <w:rFonts w:ascii="Lucida Sans Unicode"/>
          <w:spacing w:val="-17"/>
          <w:sz w:val="24"/>
        </w:rPr>
        <w:t xml:space="preserve"> </w:t>
      </w:r>
      <w:r>
        <w:rPr>
          <w:rFonts w:ascii="Lucida Sans Unicode"/>
          <w:sz w:val="24"/>
        </w:rPr>
        <w:t>Mahdi</w:t>
      </w:r>
      <w:r>
        <w:rPr>
          <w:rFonts w:ascii="Lucida Sans Unicode"/>
          <w:spacing w:val="-19"/>
          <w:sz w:val="24"/>
        </w:rPr>
        <w:t xml:space="preserve"> </w:t>
      </w:r>
      <w:r>
        <w:rPr>
          <w:rFonts w:ascii="Lucida Sans Unicode"/>
          <w:sz w:val="24"/>
        </w:rPr>
        <w:t>Baghbanzadeh,</w:t>
      </w:r>
      <w:r>
        <w:rPr>
          <w:rFonts w:ascii="Lucida Sans Unicode"/>
          <w:sz w:val="24"/>
          <w:vertAlign w:val="superscript"/>
        </w:rPr>
        <w:t>5</w:t>
      </w:r>
    </w:p>
    <w:p w:rsidR="0012095F" w:rsidRDefault="004D18C5">
      <w:pPr>
        <w:spacing w:line="321" w:lineRule="exact"/>
        <w:ind w:left="123"/>
        <w:rPr>
          <w:rFonts w:ascii="Lucida Sans Unicode"/>
          <w:sz w:val="24"/>
        </w:rPr>
      </w:pPr>
      <w:r>
        <w:rPr>
          <w:rFonts w:ascii="Lucida Sans Unicode"/>
          <w:sz w:val="24"/>
        </w:rPr>
        <w:t>Nasrin</w:t>
      </w:r>
      <w:r>
        <w:rPr>
          <w:rFonts w:ascii="Lucida Sans Unicode"/>
          <w:spacing w:val="-15"/>
          <w:sz w:val="24"/>
        </w:rPr>
        <w:t xml:space="preserve"> </w:t>
      </w:r>
      <w:r>
        <w:rPr>
          <w:rFonts w:ascii="Lucida Sans Unicode"/>
          <w:sz w:val="24"/>
        </w:rPr>
        <w:t>Aghamohammadi</w:t>
      </w:r>
      <w:proofErr w:type="gramStart"/>
      <w:r>
        <w:rPr>
          <w:rFonts w:ascii="Lucida Sans Unicode"/>
          <w:sz w:val="24"/>
        </w:rPr>
        <w:t>,</w:t>
      </w:r>
      <w:r>
        <w:rPr>
          <w:rFonts w:ascii="Lucida Sans Unicode"/>
          <w:sz w:val="24"/>
          <w:vertAlign w:val="superscript"/>
        </w:rPr>
        <w:t>6</w:t>
      </w:r>
      <w:proofErr w:type="gramEnd"/>
      <w:r>
        <w:rPr>
          <w:rFonts w:ascii="Lucida Sans Unicode"/>
          <w:spacing w:val="-14"/>
          <w:sz w:val="24"/>
        </w:rPr>
        <w:t xml:space="preserve"> </w:t>
      </w:r>
      <w:r>
        <w:rPr>
          <w:rFonts w:ascii="Lucida Sans Unicode"/>
          <w:sz w:val="24"/>
        </w:rPr>
        <w:t>Wenyi</w:t>
      </w:r>
      <w:r>
        <w:rPr>
          <w:rFonts w:ascii="Lucida Sans Unicode"/>
          <w:spacing w:val="-14"/>
          <w:sz w:val="24"/>
        </w:rPr>
        <w:t xml:space="preserve"> </w:t>
      </w:r>
      <w:r>
        <w:rPr>
          <w:rFonts w:ascii="Lucida Sans Unicode"/>
          <w:sz w:val="24"/>
        </w:rPr>
        <w:t>Zhang</w:t>
      </w:r>
      <w:r>
        <w:rPr>
          <w:rFonts w:ascii="Lucida Sans Unicode"/>
          <w:sz w:val="24"/>
          <w:vertAlign w:val="superscript"/>
        </w:rPr>
        <w:t>7</w:t>
      </w:r>
      <w:r>
        <w:rPr>
          <w:rFonts w:ascii="Lucida Sans Unicode"/>
          <w:spacing w:val="-13"/>
          <w:sz w:val="24"/>
        </w:rPr>
        <w:t xml:space="preserve"> </w:t>
      </w:r>
      <w:r>
        <w:rPr>
          <w:rFonts w:ascii="Lucida Sans Unicode"/>
          <w:sz w:val="24"/>
        </w:rPr>
        <w:t>and</w:t>
      </w:r>
      <w:r>
        <w:rPr>
          <w:rFonts w:ascii="Lucida Sans Unicode"/>
          <w:spacing w:val="-14"/>
          <w:sz w:val="24"/>
        </w:rPr>
        <w:t xml:space="preserve"> </w:t>
      </w:r>
      <w:r>
        <w:rPr>
          <w:rFonts w:ascii="Lucida Sans Unicode"/>
          <w:sz w:val="24"/>
        </w:rPr>
        <w:t>Ubydul</w:t>
      </w:r>
      <w:r>
        <w:rPr>
          <w:rFonts w:ascii="Lucida Sans Unicode"/>
          <w:spacing w:val="-14"/>
          <w:sz w:val="24"/>
        </w:rPr>
        <w:t xml:space="preserve"> </w:t>
      </w:r>
      <w:r>
        <w:rPr>
          <w:rFonts w:ascii="Lucida Sans Unicode"/>
          <w:sz w:val="24"/>
        </w:rPr>
        <w:t>Haque</w:t>
      </w:r>
      <w:r>
        <w:rPr>
          <w:rFonts w:ascii="Lucida Sans Unicode"/>
          <w:sz w:val="24"/>
          <w:vertAlign w:val="superscript"/>
        </w:rPr>
        <w:t>1</w:t>
      </w:r>
    </w:p>
    <w:p w:rsidR="0012095F" w:rsidRDefault="004D18C5">
      <w:pPr>
        <w:pStyle w:val="Heading2"/>
        <w:spacing w:before="113" w:line="259" w:lineRule="auto"/>
        <w:ind w:right="1540"/>
        <w:rPr>
          <w:rFonts w:ascii="Tahoma" w:hAnsi="Tahoma"/>
        </w:rPr>
      </w:pPr>
      <w:r>
        <w:rPr>
          <w:rFonts w:ascii="Tahoma" w:hAnsi="Tahoma"/>
          <w:w w:val="90"/>
          <w:vertAlign w:val="superscript"/>
        </w:rPr>
        <w:t>1</w:t>
      </w:r>
      <w:r>
        <w:rPr>
          <w:rFonts w:ascii="Tahoma" w:hAnsi="Tahoma"/>
          <w:w w:val="90"/>
        </w:rPr>
        <w:t>Department of Biostatistics and Epidemiology, University of North Texas Health Science Center, Fort</w:t>
      </w:r>
      <w:r>
        <w:rPr>
          <w:rFonts w:ascii="Tahoma" w:hAnsi="Tahoma"/>
          <w:spacing w:val="1"/>
          <w:w w:val="90"/>
        </w:rPr>
        <w:t xml:space="preserve"> </w:t>
      </w:r>
      <w:r>
        <w:rPr>
          <w:rFonts w:ascii="Tahoma" w:hAnsi="Tahoma"/>
          <w:spacing w:val="-1"/>
          <w:w w:val="95"/>
        </w:rPr>
        <w:t>Worth,</w:t>
      </w:r>
      <w:r>
        <w:rPr>
          <w:rFonts w:ascii="Tahoma" w:hAnsi="Tahoma"/>
          <w:spacing w:val="-11"/>
          <w:w w:val="95"/>
        </w:rPr>
        <w:t xml:space="preserve"> </w:t>
      </w:r>
      <w:r>
        <w:rPr>
          <w:rFonts w:ascii="Tahoma" w:hAnsi="Tahoma"/>
          <w:spacing w:val="-1"/>
          <w:w w:val="95"/>
        </w:rPr>
        <w:t>TX,</w:t>
      </w:r>
      <w:r>
        <w:rPr>
          <w:rFonts w:ascii="Tahoma" w:hAnsi="Tahoma"/>
          <w:spacing w:val="-10"/>
          <w:w w:val="95"/>
        </w:rPr>
        <w:t xml:space="preserve"> </w:t>
      </w:r>
      <w:r>
        <w:rPr>
          <w:rFonts w:ascii="Tahoma" w:hAnsi="Tahoma"/>
          <w:spacing w:val="-1"/>
          <w:w w:val="95"/>
        </w:rPr>
        <w:t>USA,</w:t>
      </w:r>
      <w:r>
        <w:rPr>
          <w:rFonts w:ascii="Tahoma" w:hAnsi="Tahoma"/>
          <w:spacing w:val="-9"/>
          <w:w w:val="95"/>
        </w:rPr>
        <w:t xml:space="preserve"> </w:t>
      </w:r>
      <w:r>
        <w:rPr>
          <w:rFonts w:ascii="Tahoma" w:hAnsi="Tahoma"/>
          <w:spacing w:val="-1"/>
          <w:w w:val="95"/>
          <w:vertAlign w:val="superscript"/>
        </w:rPr>
        <w:t>2</w:t>
      </w:r>
      <w:r>
        <w:rPr>
          <w:rFonts w:ascii="Tahoma" w:hAnsi="Tahoma"/>
          <w:spacing w:val="-1"/>
          <w:w w:val="95"/>
        </w:rPr>
        <w:t>Department</w:t>
      </w:r>
      <w:r>
        <w:rPr>
          <w:rFonts w:ascii="Tahoma" w:hAnsi="Tahoma"/>
          <w:spacing w:val="-9"/>
          <w:w w:val="95"/>
        </w:rPr>
        <w:t xml:space="preserve"> </w:t>
      </w:r>
      <w:r>
        <w:rPr>
          <w:rFonts w:ascii="Tahoma" w:hAnsi="Tahoma"/>
          <w:w w:val="95"/>
        </w:rPr>
        <w:t>of</w:t>
      </w:r>
      <w:r>
        <w:rPr>
          <w:rFonts w:ascii="Tahoma" w:hAnsi="Tahoma"/>
          <w:spacing w:val="-10"/>
          <w:w w:val="95"/>
        </w:rPr>
        <w:t xml:space="preserve"> </w:t>
      </w:r>
      <w:r>
        <w:rPr>
          <w:rFonts w:ascii="Tahoma" w:hAnsi="Tahoma"/>
          <w:w w:val="95"/>
        </w:rPr>
        <w:t>Statistics,</w:t>
      </w:r>
      <w:r>
        <w:rPr>
          <w:rFonts w:ascii="Tahoma" w:hAnsi="Tahoma"/>
          <w:spacing w:val="-9"/>
          <w:w w:val="95"/>
        </w:rPr>
        <w:t xml:space="preserve"> </w:t>
      </w:r>
      <w:r>
        <w:rPr>
          <w:rFonts w:ascii="Tahoma" w:hAnsi="Tahoma"/>
          <w:w w:val="95"/>
        </w:rPr>
        <w:t>Begum</w:t>
      </w:r>
      <w:r>
        <w:rPr>
          <w:rFonts w:ascii="Tahoma" w:hAnsi="Tahoma"/>
          <w:spacing w:val="-10"/>
          <w:w w:val="95"/>
        </w:rPr>
        <w:t xml:space="preserve"> </w:t>
      </w:r>
      <w:r>
        <w:rPr>
          <w:rFonts w:ascii="Tahoma" w:hAnsi="Tahoma"/>
          <w:w w:val="95"/>
        </w:rPr>
        <w:t>Rokeya</w:t>
      </w:r>
      <w:r>
        <w:rPr>
          <w:rFonts w:ascii="Tahoma" w:hAnsi="Tahoma"/>
          <w:spacing w:val="-9"/>
          <w:w w:val="95"/>
        </w:rPr>
        <w:t xml:space="preserve"> </w:t>
      </w:r>
      <w:r>
        <w:rPr>
          <w:rFonts w:ascii="Tahoma" w:hAnsi="Tahoma"/>
          <w:w w:val="95"/>
        </w:rPr>
        <w:t>University,</w:t>
      </w:r>
      <w:r>
        <w:rPr>
          <w:rFonts w:ascii="Tahoma" w:hAnsi="Tahoma"/>
          <w:spacing w:val="-10"/>
          <w:w w:val="95"/>
        </w:rPr>
        <w:t xml:space="preserve"> </w:t>
      </w:r>
      <w:r>
        <w:rPr>
          <w:rFonts w:ascii="Tahoma" w:hAnsi="Tahoma"/>
          <w:w w:val="95"/>
        </w:rPr>
        <w:t>Rangpur,</w:t>
      </w:r>
      <w:r>
        <w:rPr>
          <w:rFonts w:ascii="Tahoma" w:hAnsi="Tahoma"/>
          <w:spacing w:val="-10"/>
          <w:w w:val="95"/>
        </w:rPr>
        <w:t xml:space="preserve"> </w:t>
      </w:r>
      <w:r>
        <w:rPr>
          <w:rFonts w:ascii="Tahoma" w:hAnsi="Tahoma"/>
          <w:w w:val="95"/>
        </w:rPr>
        <w:t>Bangladesh,</w:t>
      </w:r>
      <w:r>
        <w:rPr>
          <w:rFonts w:ascii="Tahoma" w:hAnsi="Tahoma"/>
          <w:spacing w:val="-9"/>
          <w:w w:val="95"/>
        </w:rPr>
        <w:t xml:space="preserve"> </w:t>
      </w:r>
      <w:r>
        <w:rPr>
          <w:rFonts w:ascii="Tahoma" w:hAnsi="Tahoma"/>
          <w:w w:val="95"/>
          <w:vertAlign w:val="superscript"/>
        </w:rPr>
        <w:t>3</w:t>
      </w:r>
      <w:r>
        <w:rPr>
          <w:rFonts w:ascii="Tahoma" w:hAnsi="Tahoma"/>
          <w:w w:val="95"/>
        </w:rPr>
        <w:t>Centre</w:t>
      </w:r>
      <w:r>
        <w:rPr>
          <w:rFonts w:ascii="Tahoma" w:hAnsi="Tahoma"/>
          <w:spacing w:val="-57"/>
          <w:w w:val="95"/>
        </w:rPr>
        <w:t xml:space="preserve"> </w:t>
      </w:r>
      <w:r>
        <w:rPr>
          <w:rFonts w:ascii="Tahoma" w:hAnsi="Tahoma"/>
          <w:w w:val="95"/>
        </w:rPr>
        <w:t>for Epidemiology and Evidence-based Practice, Department of Social and Preventive Medicine,</w:t>
      </w:r>
      <w:r>
        <w:rPr>
          <w:rFonts w:ascii="Tahoma" w:hAnsi="Tahoma"/>
          <w:spacing w:val="1"/>
          <w:w w:val="95"/>
        </w:rPr>
        <w:t xml:space="preserve"> </w:t>
      </w:r>
      <w:r>
        <w:rPr>
          <w:rFonts w:ascii="Tahoma" w:hAnsi="Tahoma"/>
          <w:w w:val="90"/>
        </w:rPr>
        <w:t xml:space="preserve">University of Malaya, Kuala Lumpur, Malaysia, </w:t>
      </w:r>
      <w:r>
        <w:rPr>
          <w:rFonts w:ascii="Tahoma" w:hAnsi="Tahoma"/>
          <w:w w:val="90"/>
          <w:vertAlign w:val="superscript"/>
        </w:rPr>
        <w:t>4</w:t>
      </w:r>
      <w:r>
        <w:rPr>
          <w:rFonts w:ascii="Tahoma" w:hAnsi="Tahoma"/>
          <w:w w:val="90"/>
        </w:rPr>
        <w:t>Department of Biology, National University of Medical</w:t>
      </w:r>
      <w:r>
        <w:rPr>
          <w:rFonts w:ascii="Tahoma" w:hAnsi="Tahoma"/>
          <w:spacing w:val="1"/>
          <w:w w:val="90"/>
        </w:rPr>
        <w:t xml:space="preserve"> </w:t>
      </w:r>
      <w:r>
        <w:rPr>
          <w:rFonts w:ascii="Tahoma" w:hAnsi="Tahoma"/>
          <w:w w:val="90"/>
        </w:rPr>
        <w:t>Sciences, Rawal</w:t>
      </w:r>
      <w:r>
        <w:rPr>
          <w:rFonts w:ascii="Tahoma" w:hAnsi="Tahoma"/>
          <w:w w:val="90"/>
        </w:rPr>
        <w:t xml:space="preserve">pindi, Pakistan, </w:t>
      </w:r>
      <w:r>
        <w:rPr>
          <w:rFonts w:ascii="Tahoma" w:hAnsi="Tahoma"/>
          <w:w w:val="90"/>
          <w:vertAlign w:val="superscript"/>
        </w:rPr>
        <w:t>5</w:t>
      </w:r>
      <w:r>
        <w:rPr>
          <w:rFonts w:ascii="Tahoma" w:hAnsi="Tahoma"/>
          <w:w w:val="90"/>
        </w:rPr>
        <w:t>Department of Business Development, Ofogh Kourosh Chain Stores,</w:t>
      </w:r>
      <w:r>
        <w:rPr>
          <w:rFonts w:ascii="Tahoma" w:hAnsi="Tahoma"/>
          <w:spacing w:val="1"/>
          <w:w w:val="90"/>
        </w:rPr>
        <w:t xml:space="preserve"> </w:t>
      </w:r>
      <w:r>
        <w:rPr>
          <w:rFonts w:ascii="Tahoma" w:hAnsi="Tahoma"/>
          <w:w w:val="90"/>
        </w:rPr>
        <w:t xml:space="preserve">Tehran, Iran, </w:t>
      </w:r>
      <w:r>
        <w:rPr>
          <w:rFonts w:ascii="Tahoma" w:hAnsi="Tahoma"/>
          <w:w w:val="90"/>
          <w:vertAlign w:val="superscript"/>
        </w:rPr>
        <w:t>6</w:t>
      </w:r>
      <w:r>
        <w:rPr>
          <w:rFonts w:ascii="Tahoma" w:hAnsi="Tahoma"/>
          <w:w w:val="90"/>
        </w:rPr>
        <w:t>Centre for Occupational and Environmental Health, Department of Social and Preventive</w:t>
      </w:r>
      <w:r>
        <w:rPr>
          <w:rFonts w:ascii="Tahoma" w:hAnsi="Tahoma"/>
          <w:spacing w:val="1"/>
          <w:w w:val="90"/>
        </w:rPr>
        <w:t xml:space="preserve"> </w:t>
      </w:r>
      <w:r>
        <w:rPr>
          <w:rFonts w:ascii="Tahoma" w:hAnsi="Tahoma"/>
          <w:w w:val="90"/>
        </w:rPr>
        <w:t>Medicine, Faculty of Medicine, University of Malaya, Kuala Lumpur, Malays</w:t>
      </w:r>
      <w:r>
        <w:rPr>
          <w:rFonts w:ascii="Tahoma" w:hAnsi="Tahoma"/>
          <w:w w:val="90"/>
        </w:rPr>
        <w:t xml:space="preserve">ia, and </w:t>
      </w:r>
      <w:r>
        <w:rPr>
          <w:rFonts w:ascii="Tahoma" w:hAnsi="Tahoma"/>
          <w:w w:val="90"/>
          <w:vertAlign w:val="superscript"/>
        </w:rPr>
        <w:t>7</w:t>
      </w:r>
      <w:r>
        <w:rPr>
          <w:rFonts w:ascii="Tahoma" w:hAnsi="Tahoma"/>
          <w:w w:val="90"/>
        </w:rPr>
        <w:t>Center for Disease</w:t>
      </w:r>
      <w:r>
        <w:rPr>
          <w:rFonts w:ascii="Tahoma" w:hAnsi="Tahoma"/>
          <w:spacing w:val="1"/>
          <w:w w:val="90"/>
        </w:rPr>
        <w:t xml:space="preserve"> </w:t>
      </w:r>
      <w:r>
        <w:rPr>
          <w:rFonts w:ascii="Tahoma" w:hAnsi="Tahoma"/>
          <w:w w:val="95"/>
        </w:rPr>
        <w:t>Surveillance and Research, Center for Disease Control and Prevention of PLA, Beijing, People’s</w:t>
      </w:r>
      <w:r>
        <w:rPr>
          <w:rFonts w:ascii="Tahoma" w:hAnsi="Tahoma"/>
          <w:spacing w:val="1"/>
          <w:w w:val="95"/>
        </w:rPr>
        <w:t xml:space="preserve"> </w:t>
      </w:r>
      <w:r>
        <w:rPr>
          <w:rFonts w:ascii="Tahoma" w:hAnsi="Tahoma"/>
        </w:rPr>
        <w:t>Republic</w:t>
      </w:r>
      <w:r>
        <w:rPr>
          <w:rFonts w:ascii="Tahoma" w:hAnsi="Tahoma"/>
          <w:spacing w:val="-13"/>
        </w:rPr>
        <w:t xml:space="preserve"> </w:t>
      </w:r>
      <w:r>
        <w:rPr>
          <w:rFonts w:ascii="Tahoma" w:hAnsi="Tahoma"/>
        </w:rPr>
        <w:t>of</w:t>
      </w:r>
      <w:r>
        <w:rPr>
          <w:rFonts w:ascii="Tahoma" w:hAnsi="Tahoma"/>
          <w:spacing w:val="-14"/>
        </w:rPr>
        <w:t xml:space="preserve"> </w:t>
      </w:r>
      <w:r>
        <w:rPr>
          <w:rFonts w:ascii="Tahoma" w:hAnsi="Tahoma"/>
        </w:rPr>
        <w:t>China</w:t>
      </w:r>
    </w:p>
    <w:p w:rsidR="0012095F" w:rsidRDefault="004D18C5">
      <w:pPr>
        <w:spacing w:before="125" w:line="280" w:lineRule="auto"/>
        <w:ind w:left="123" w:right="1541"/>
        <w:jc w:val="both"/>
        <w:rPr>
          <w:rFonts w:ascii="Tahoma"/>
          <w:sz w:val="17"/>
        </w:rPr>
      </w:pPr>
      <w:r>
        <w:rPr>
          <w:rFonts w:ascii="Tahoma"/>
          <w:w w:val="90"/>
          <w:sz w:val="17"/>
        </w:rPr>
        <w:t>*Corresponding author. Department of Biostatistics and Epidemiology, University of North Texas Health Science Center,</w:t>
      </w:r>
      <w:r>
        <w:rPr>
          <w:rFonts w:ascii="Tahoma"/>
          <w:spacing w:val="1"/>
          <w:w w:val="90"/>
          <w:sz w:val="17"/>
        </w:rPr>
        <w:t xml:space="preserve"> </w:t>
      </w:r>
      <w:r>
        <w:rPr>
          <w:rFonts w:ascii="Tahoma"/>
          <w:w w:val="90"/>
          <w:sz w:val="17"/>
        </w:rPr>
        <w:t>3500</w:t>
      </w:r>
      <w:r>
        <w:rPr>
          <w:rFonts w:ascii="Tahoma"/>
          <w:spacing w:val="-7"/>
          <w:w w:val="90"/>
          <w:sz w:val="17"/>
        </w:rPr>
        <w:t xml:space="preserve"> </w:t>
      </w:r>
      <w:r>
        <w:rPr>
          <w:rFonts w:ascii="Tahoma"/>
          <w:w w:val="90"/>
          <w:sz w:val="17"/>
        </w:rPr>
        <w:t>Camp</w:t>
      </w:r>
      <w:r>
        <w:rPr>
          <w:rFonts w:ascii="Tahoma"/>
          <w:spacing w:val="-6"/>
          <w:w w:val="90"/>
          <w:sz w:val="17"/>
        </w:rPr>
        <w:t xml:space="preserve"> </w:t>
      </w:r>
      <w:r>
        <w:rPr>
          <w:rFonts w:ascii="Tahoma"/>
          <w:w w:val="90"/>
          <w:sz w:val="17"/>
        </w:rPr>
        <w:t>Bowie</w:t>
      </w:r>
      <w:r>
        <w:rPr>
          <w:rFonts w:ascii="Tahoma"/>
          <w:spacing w:val="-7"/>
          <w:w w:val="90"/>
          <w:sz w:val="17"/>
        </w:rPr>
        <w:t xml:space="preserve"> </w:t>
      </w:r>
      <w:r>
        <w:rPr>
          <w:rFonts w:ascii="Tahoma"/>
          <w:w w:val="90"/>
          <w:sz w:val="17"/>
        </w:rPr>
        <w:t>Blvd,</w:t>
      </w:r>
      <w:r>
        <w:rPr>
          <w:rFonts w:ascii="Tahoma"/>
          <w:spacing w:val="-6"/>
          <w:w w:val="90"/>
          <w:sz w:val="17"/>
        </w:rPr>
        <w:t xml:space="preserve"> </w:t>
      </w:r>
      <w:r>
        <w:rPr>
          <w:rFonts w:ascii="Tahoma"/>
          <w:w w:val="90"/>
          <w:sz w:val="17"/>
        </w:rPr>
        <w:t>Fort</w:t>
      </w:r>
      <w:r>
        <w:rPr>
          <w:rFonts w:ascii="Tahoma"/>
          <w:spacing w:val="-6"/>
          <w:w w:val="90"/>
          <w:sz w:val="17"/>
        </w:rPr>
        <w:t xml:space="preserve"> </w:t>
      </w:r>
      <w:r>
        <w:rPr>
          <w:rFonts w:ascii="Tahoma"/>
          <w:w w:val="90"/>
          <w:sz w:val="17"/>
        </w:rPr>
        <w:t>Worth,</w:t>
      </w:r>
      <w:r>
        <w:rPr>
          <w:rFonts w:ascii="Tahoma"/>
          <w:spacing w:val="-7"/>
          <w:w w:val="90"/>
          <w:sz w:val="17"/>
        </w:rPr>
        <w:t xml:space="preserve"> </w:t>
      </w:r>
      <w:r>
        <w:rPr>
          <w:rFonts w:ascii="Tahoma"/>
          <w:w w:val="90"/>
          <w:sz w:val="17"/>
        </w:rPr>
        <w:t>TX</w:t>
      </w:r>
      <w:r>
        <w:rPr>
          <w:rFonts w:ascii="Tahoma"/>
          <w:spacing w:val="-5"/>
          <w:w w:val="90"/>
          <w:sz w:val="17"/>
        </w:rPr>
        <w:t xml:space="preserve"> </w:t>
      </w:r>
      <w:r>
        <w:rPr>
          <w:rFonts w:ascii="Tahoma"/>
          <w:w w:val="90"/>
          <w:sz w:val="17"/>
        </w:rPr>
        <w:t>76107,</w:t>
      </w:r>
      <w:r>
        <w:rPr>
          <w:rFonts w:ascii="Tahoma"/>
          <w:spacing w:val="-6"/>
          <w:w w:val="90"/>
          <w:sz w:val="17"/>
        </w:rPr>
        <w:t xml:space="preserve"> </w:t>
      </w:r>
      <w:r>
        <w:rPr>
          <w:rFonts w:ascii="Tahoma"/>
          <w:w w:val="90"/>
          <w:sz w:val="17"/>
        </w:rPr>
        <w:t>USA.</w:t>
      </w:r>
      <w:r>
        <w:rPr>
          <w:rFonts w:ascii="Tahoma"/>
          <w:spacing w:val="-6"/>
          <w:w w:val="90"/>
          <w:sz w:val="17"/>
        </w:rPr>
        <w:t xml:space="preserve"> </w:t>
      </w:r>
      <w:r>
        <w:rPr>
          <w:rFonts w:ascii="Tahoma"/>
          <w:w w:val="90"/>
          <w:sz w:val="17"/>
        </w:rPr>
        <w:t>E-mail:</w:t>
      </w:r>
      <w:r>
        <w:rPr>
          <w:rFonts w:ascii="Tahoma"/>
          <w:spacing w:val="-6"/>
          <w:w w:val="90"/>
          <w:sz w:val="17"/>
        </w:rPr>
        <w:t xml:space="preserve"> </w:t>
      </w:r>
      <w:hyperlink r:id="rId9">
        <w:r>
          <w:rPr>
            <w:rFonts w:ascii="Tahoma"/>
            <w:w w:val="90"/>
            <w:sz w:val="17"/>
          </w:rPr>
          <w:t>noah.peeri@my.unthsc.edu</w:t>
        </w:r>
      </w:hyperlink>
    </w:p>
    <w:p w:rsidR="0012095F" w:rsidRDefault="004D18C5">
      <w:pPr>
        <w:spacing w:before="110"/>
        <w:ind w:left="123"/>
        <w:jc w:val="both"/>
        <w:rPr>
          <w:rFonts w:ascii="Tahoma"/>
          <w:sz w:val="14"/>
        </w:rPr>
      </w:pPr>
      <w:r>
        <w:rPr>
          <w:rFonts w:ascii="Tahoma"/>
          <w:w w:val="90"/>
          <w:sz w:val="14"/>
        </w:rPr>
        <w:t>Edito</w:t>
      </w:r>
      <w:r>
        <w:rPr>
          <w:rFonts w:ascii="Tahoma"/>
          <w:w w:val="90"/>
          <w:sz w:val="14"/>
        </w:rPr>
        <w:t>rial</w:t>
      </w:r>
      <w:r>
        <w:rPr>
          <w:rFonts w:ascii="Tahoma"/>
          <w:spacing w:val="-5"/>
          <w:w w:val="90"/>
          <w:sz w:val="14"/>
        </w:rPr>
        <w:t xml:space="preserve"> </w:t>
      </w:r>
      <w:r>
        <w:rPr>
          <w:rFonts w:ascii="Tahoma"/>
          <w:w w:val="90"/>
          <w:sz w:val="14"/>
        </w:rPr>
        <w:t>decision</w:t>
      </w:r>
      <w:r>
        <w:rPr>
          <w:rFonts w:ascii="Tahoma"/>
          <w:spacing w:val="-3"/>
          <w:w w:val="90"/>
          <w:sz w:val="14"/>
        </w:rPr>
        <w:t xml:space="preserve"> </w:t>
      </w:r>
      <w:r>
        <w:rPr>
          <w:rFonts w:ascii="Tahoma"/>
          <w:w w:val="90"/>
          <w:sz w:val="14"/>
        </w:rPr>
        <w:t>10</w:t>
      </w:r>
      <w:r>
        <w:rPr>
          <w:rFonts w:ascii="Tahoma"/>
          <w:spacing w:val="-5"/>
          <w:w w:val="90"/>
          <w:sz w:val="14"/>
        </w:rPr>
        <w:t xml:space="preserve"> </w:t>
      </w:r>
      <w:r>
        <w:rPr>
          <w:rFonts w:ascii="Tahoma"/>
          <w:w w:val="90"/>
          <w:sz w:val="14"/>
        </w:rPr>
        <w:t>February</w:t>
      </w:r>
      <w:r>
        <w:rPr>
          <w:rFonts w:ascii="Tahoma"/>
          <w:spacing w:val="-5"/>
          <w:w w:val="90"/>
          <w:sz w:val="14"/>
        </w:rPr>
        <w:t xml:space="preserve"> </w:t>
      </w:r>
      <w:r>
        <w:rPr>
          <w:rFonts w:ascii="Tahoma"/>
          <w:w w:val="90"/>
          <w:sz w:val="14"/>
        </w:rPr>
        <w:t>2020;</w:t>
      </w:r>
      <w:r>
        <w:rPr>
          <w:rFonts w:ascii="Tahoma"/>
          <w:spacing w:val="-4"/>
          <w:w w:val="90"/>
          <w:sz w:val="14"/>
        </w:rPr>
        <w:t xml:space="preserve"> </w:t>
      </w:r>
      <w:r>
        <w:rPr>
          <w:rFonts w:ascii="Tahoma"/>
          <w:w w:val="90"/>
          <w:sz w:val="14"/>
        </w:rPr>
        <w:t>Accepted</w:t>
      </w:r>
      <w:r>
        <w:rPr>
          <w:rFonts w:ascii="Tahoma"/>
          <w:spacing w:val="-4"/>
          <w:w w:val="90"/>
          <w:sz w:val="14"/>
        </w:rPr>
        <w:t xml:space="preserve"> </w:t>
      </w:r>
      <w:r>
        <w:rPr>
          <w:rFonts w:ascii="Tahoma"/>
          <w:w w:val="90"/>
          <w:sz w:val="14"/>
        </w:rPr>
        <w:t>12</w:t>
      </w:r>
      <w:r>
        <w:rPr>
          <w:rFonts w:ascii="Tahoma"/>
          <w:spacing w:val="-3"/>
          <w:w w:val="90"/>
          <w:sz w:val="14"/>
        </w:rPr>
        <w:t xml:space="preserve"> </w:t>
      </w:r>
      <w:r>
        <w:rPr>
          <w:rFonts w:ascii="Tahoma"/>
          <w:w w:val="90"/>
          <w:sz w:val="14"/>
        </w:rPr>
        <w:t>February</w:t>
      </w:r>
      <w:r>
        <w:rPr>
          <w:rFonts w:ascii="Tahoma"/>
          <w:spacing w:val="-5"/>
          <w:w w:val="90"/>
          <w:sz w:val="14"/>
        </w:rPr>
        <w:t xml:space="preserve"> </w:t>
      </w:r>
      <w:r>
        <w:rPr>
          <w:rFonts w:ascii="Tahoma"/>
          <w:w w:val="90"/>
          <w:sz w:val="14"/>
        </w:rPr>
        <w:t>2020</w:t>
      </w:r>
    </w:p>
    <w:p w:rsidR="0012095F" w:rsidRDefault="0012095F">
      <w:pPr>
        <w:pStyle w:val="BodyText"/>
        <w:rPr>
          <w:rFonts w:ascii="Tahoma"/>
          <w:sz w:val="14"/>
        </w:rPr>
      </w:pPr>
    </w:p>
    <w:p w:rsidR="0012095F" w:rsidRDefault="004D18C5">
      <w:pPr>
        <w:spacing w:before="95"/>
        <w:ind w:left="123"/>
        <w:rPr>
          <w:rFonts w:ascii="Lucida Sans Unicode"/>
          <w:sz w:val="23"/>
        </w:rPr>
      </w:pPr>
      <w:r>
        <w:rPr>
          <w:rFonts w:ascii="Lucida Sans Unicode"/>
          <w:sz w:val="23"/>
        </w:rPr>
        <w:t>Abstract</w:t>
      </w:r>
    </w:p>
    <w:p w:rsidR="0012095F" w:rsidRDefault="004D18C5">
      <w:pPr>
        <w:pStyle w:val="Heading2"/>
        <w:spacing w:before="64" w:line="230" w:lineRule="auto"/>
        <w:ind w:right="1541"/>
      </w:pPr>
      <w:r>
        <w:rPr>
          <w:rFonts w:ascii="Lucida Sans Unicode"/>
          <w:w w:val="105"/>
        </w:rPr>
        <w:t xml:space="preserve">Objectives: </w:t>
      </w:r>
      <w:r>
        <w:rPr>
          <w:w w:val="105"/>
        </w:rPr>
        <w:t>To provide an overview of the three major deadly coronaviruses and identify</w:t>
      </w:r>
      <w:r>
        <w:rPr>
          <w:spacing w:val="-56"/>
          <w:w w:val="105"/>
        </w:rPr>
        <w:t xml:space="preserve"> </w:t>
      </w:r>
      <w:r>
        <w:rPr>
          <w:w w:val="105"/>
        </w:rPr>
        <w:t>areas</w:t>
      </w:r>
      <w:r>
        <w:rPr>
          <w:spacing w:val="2"/>
          <w:w w:val="105"/>
        </w:rPr>
        <w:t xml:space="preserve"> </w:t>
      </w:r>
      <w:r>
        <w:rPr>
          <w:w w:val="105"/>
        </w:rPr>
        <w:t>for</w:t>
      </w:r>
      <w:r>
        <w:rPr>
          <w:spacing w:val="3"/>
          <w:w w:val="105"/>
        </w:rPr>
        <w:t xml:space="preserve"> </w:t>
      </w:r>
      <w:r>
        <w:rPr>
          <w:w w:val="105"/>
        </w:rPr>
        <w:t>improvement</w:t>
      </w:r>
      <w:r>
        <w:rPr>
          <w:spacing w:val="4"/>
          <w:w w:val="105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w w:val="105"/>
        </w:rPr>
        <w:t>future</w:t>
      </w:r>
      <w:r>
        <w:rPr>
          <w:spacing w:val="4"/>
          <w:w w:val="105"/>
        </w:rPr>
        <w:t xml:space="preserve"> </w:t>
      </w:r>
      <w:r>
        <w:rPr>
          <w:w w:val="105"/>
        </w:rPr>
        <w:t>preparedness</w:t>
      </w:r>
      <w:r>
        <w:rPr>
          <w:spacing w:val="2"/>
          <w:w w:val="105"/>
        </w:rPr>
        <w:t xml:space="preserve"> </w:t>
      </w:r>
      <w:r>
        <w:rPr>
          <w:w w:val="105"/>
        </w:rPr>
        <w:t>plans,</w:t>
      </w:r>
      <w:r>
        <w:rPr>
          <w:spacing w:val="4"/>
          <w:w w:val="105"/>
        </w:rPr>
        <w:t xml:space="preserve"> </w:t>
      </w:r>
      <w:r>
        <w:rPr>
          <w:w w:val="105"/>
        </w:rPr>
        <w:t>as</w:t>
      </w:r>
      <w:r>
        <w:rPr>
          <w:spacing w:val="2"/>
          <w:w w:val="105"/>
        </w:rPr>
        <w:t xml:space="preserve"> </w:t>
      </w:r>
      <w:r>
        <w:rPr>
          <w:w w:val="105"/>
        </w:rPr>
        <w:t>well</w:t>
      </w:r>
      <w:r>
        <w:rPr>
          <w:spacing w:val="4"/>
          <w:w w:val="105"/>
        </w:rPr>
        <w:t xml:space="preserve"> </w:t>
      </w:r>
      <w:r>
        <w:rPr>
          <w:w w:val="105"/>
        </w:rPr>
        <w:t>as</w:t>
      </w:r>
      <w:r>
        <w:rPr>
          <w:spacing w:val="3"/>
          <w:w w:val="105"/>
        </w:rPr>
        <w:t xml:space="preserve"> </w:t>
      </w:r>
      <w:r>
        <w:rPr>
          <w:w w:val="105"/>
        </w:rPr>
        <w:t>provide</w:t>
      </w:r>
      <w:r>
        <w:rPr>
          <w:spacing w:val="4"/>
          <w:w w:val="105"/>
        </w:rPr>
        <w:t xml:space="preserve"> </w:t>
      </w:r>
      <w:r>
        <w:rPr>
          <w:w w:val="105"/>
        </w:rPr>
        <w:t>a</w:t>
      </w:r>
      <w:r>
        <w:rPr>
          <w:spacing w:val="2"/>
          <w:w w:val="105"/>
        </w:rPr>
        <w:t xml:space="preserve"> </w:t>
      </w:r>
      <w:r>
        <w:rPr>
          <w:w w:val="105"/>
        </w:rPr>
        <w:t>critical</w:t>
      </w:r>
      <w:r>
        <w:rPr>
          <w:spacing w:val="3"/>
          <w:w w:val="105"/>
        </w:rPr>
        <w:t xml:space="preserve"> </w:t>
      </w:r>
      <w:r>
        <w:rPr>
          <w:w w:val="105"/>
        </w:rPr>
        <w:t>assess-</w:t>
      </w:r>
    </w:p>
    <w:p w:rsidR="0012095F" w:rsidRDefault="004D18C5">
      <w:pPr>
        <w:spacing w:before="38" w:line="276" w:lineRule="auto"/>
        <w:ind w:left="123" w:right="1541"/>
        <w:jc w:val="both"/>
        <w:rPr>
          <w:rFonts w:ascii="Arial MT"/>
          <w:sz w:val="20"/>
        </w:rPr>
      </w:pPr>
      <w:proofErr w:type="gramStart"/>
      <w:r>
        <w:rPr>
          <w:rFonts w:ascii="Arial MT"/>
          <w:w w:val="110"/>
          <w:sz w:val="20"/>
        </w:rPr>
        <w:t>ment</w:t>
      </w:r>
      <w:proofErr w:type="gramEnd"/>
      <w:r>
        <w:rPr>
          <w:rFonts w:ascii="Arial MT"/>
          <w:spacing w:val="-10"/>
          <w:w w:val="110"/>
          <w:sz w:val="20"/>
        </w:rPr>
        <w:t xml:space="preserve"> </w:t>
      </w:r>
      <w:r>
        <w:rPr>
          <w:rFonts w:ascii="Arial MT"/>
          <w:w w:val="110"/>
          <w:sz w:val="20"/>
        </w:rPr>
        <w:t>of</w:t>
      </w:r>
      <w:r>
        <w:rPr>
          <w:rFonts w:ascii="Arial MT"/>
          <w:spacing w:val="-10"/>
          <w:w w:val="110"/>
          <w:sz w:val="20"/>
        </w:rPr>
        <w:t xml:space="preserve"> </w:t>
      </w:r>
      <w:r>
        <w:rPr>
          <w:rFonts w:ascii="Arial MT"/>
          <w:w w:val="110"/>
          <w:sz w:val="20"/>
        </w:rPr>
        <w:t>the</w:t>
      </w:r>
      <w:r>
        <w:rPr>
          <w:rFonts w:ascii="Arial MT"/>
          <w:spacing w:val="-11"/>
          <w:w w:val="110"/>
          <w:sz w:val="20"/>
        </w:rPr>
        <w:t xml:space="preserve"> </w:t>
      </w:r>
      <w:r>
        <w:rPr>
          <w:rFonts w:ascii="Arial MT"/>
          <w:w w:val="110"/>
          <w:sz w:val="20"/>
        </w:rPr>
        <w:t>risk</w:t>
      </w:r>
      <w:r>
        <w:rPr>
          <w:rFonts w:ascii="Arial MT"/>
          <w:spacing w:val="-11"/>
          <w:w w:val="110"/>
          <w:sz w:val="20"/>
        </w:rPr>
        <w:t xml:space="preserve"> </w:t>
      </w:r>
      <w:r>
        <w:rPr>
          <w:rFonts w:ascii="Arial MT"/>
          <w:w w:val="110"/>
          <w:sz w:val="20"/>
        </w:rPr>
        <w:t>factors</w:t>
      </w:r>
      <w:r>
        <w:rPr>
          <w:rFonts w:ascii="Arial MT"/>
          <w:spacing w:val="-9"/>
          <w:w w:val="110"/>
          <w:sz w:val="20"/>
        </w:rPr>
        <w:t xml:space="preserve"> </w:t>
      </w:r>
      <w:r>
        <w:rPr>
          <w:rFonts w:ascii="Arial MT"/>
          <w:w w:val="110"/>
          <w:sz w:val="20"/>
        </w:rPr>
        <w:t>and</w:t>
      </w:r>
      <w:r>
        <w:rPr>
          <w:rFonts w:ascii="Arial MT"/>
          <w:spacing w:val="-11"/>
          <w:w w:val="110"/>
          <w:sz w:val="20"/>
        </w:rPr>
        <w:t xml:space="preserve"> </w:t>
      </w:r>
      <w:r>
        <w:rPr>
          <w:rFonts w:ascii="Arial MT"/>
          <w:w w:val="110"/>
          <w:sz w:val="20"/>
        </w:rPr>
        <w:t>actionable</w:t>
      </w:r>
      <w:r>
        <w:rPr>
          <w:rFonts w:ascii="Arial MT"/>
          <w:spacing w:val="-10"/>
          <w:w w:val="110"/>
          <w:sz w:val="20"/>
        </w:rPr>
        <w:t xml:space="preserve"> </w:t>
      </w:r>
      <w:r>
        <w:rPr>
          <w:rFonts w:ascii="Arial MT"/>
          <w:w w:val="110"/>
          <w:sz w:val="20"/>
        </w:rPr>
        <w:t>items</w:t>
      </w:r>
      <w:r>
        <w:rPr>
          <w:rFonts w:ascii="Arial MT"/>
          <w:spacing w:val="-9"/>
          <w:w w:val="110"/>
          <w:sz w:val="20"/>
        </w:rPr>
        <w:t xml:space="preserve"> </w:t>
      </w:r>
      <w:r>
        <w:rPr>
          <w:rFonts w:ascii="Arial MT"/>
          <w:w w:val="110"/>
          <w:sz w:val="20"/>
        </w:rPr>
        <w:t>for</w:t>
      </w:r>
      <w:r>
        <w:rPr>
          <w:rFonts w:ascii="Arial MT"/>
          <w:spacing w:val="-9"/>
          <w:w w:val="110"/>
          <w:sz w:val="20"/>
        </w:rPr>
        <w:t xml:space="preserve"> </w:t>
      </w:r>
      <w:r>
        <w:rPr>
          <w:rFonts w:ascii="Arial MT"/>
          <w:w w:val="110"/>
          <w:sz w:val="20"/>
        </w:rPr>
        <w:t>stopping</w:t>
      </w:r>
      <w:r>
        <w:rPr>
          <w:rFonts w:ascii="Arial MT"/>
          <w:spacing w:val="-9"/>
          <w:w w:val="110"/>
          <w:sz w:val="20"/>
        </w:rPr>
        <w:t xml:space="preserve"> </w:t>
      </w:r>
      <w:r>
        <w:rPr>
          <w:rFonts w:ascii="Arial MT"/>
          <w:w w:val="110"/>
          <w:sz w:val="20"/>
        </w:rPr>
        <w:t>their</w:t>
      </w:r>
      <w:r>
        <w:rPr>
          <w:rFonts w:ascii="Arial MT"/>
          <w:spacing w:val="-10"/>
          <w:w w:val="110"/>
          <w:sz w:val="20"/>
        </w:rPr>
        <w:t xml:space="preserve"> </w:t>
      </w:r>
      <w:r>
        <w:rPr>
          <w:rFonts w:ascii="Arial MT"/>
          <w:w w:val="110"/>
          <w:sz w:val="20"/>
        </w:rPr>
        <w:t>spread,</w:t>
      </w:r>
      <w:r>
        <w:rPr>
          <w:rFonts w:ascii="Arial MT"/>
          <w:spacing w:val="-9"/>
          <w:w w:val="110"/>
          <w:sz w:val="20"/>
        </w:rPr>
        <w:t xml:space="preserve"> </w:t>
      </w:r>
      <w:r>
        <w:rPr>
          <w:rFonts w:ascii="Arial MT"/>
          <w:w w:val="110"/>
          <w:sz w:val="20"/>
        </w:rPr>
        <w:t>utilizing</w:t>
      </w:r>
      <w:r>
        <w:rPr>
          <w:rFonts w:ascii="Arial MT"/>
          <w:spacing w:val="-9"/>
          <w:w w:val="110"/>
          <w:sz w:val="20"/>
        </w:rPr>
        <w:t xml:space="preserve"> </w:t>
      </w:r>
      <w:r>
        <w:rPr>
          <w:rFonts w:ascii="Arial MT"/>
          <w:w w:val="110"/>
          <w:sz w:val="20"/>
        </w:rPr>
        <w:t>lessons</w:t>
      </w:r>
      <w:r>
        <w:rPr>
          <w:rFonts w:ascii="Arial MT"/>
          <w:spacing w:val="-59"/>
          <w:w w:val="110"/>
          <w:sz w:val="20"/>
        </w:rPr>
        <w:t xml:space="preserve"> </w:t>
      </w:r>
      <w:r>
        <w:rPr>
          <w:rFonts w:ascii="Arial MT"/>
          <w:w w:val="110"/>
          <w:sz w:val="20"/>
        </w:rPr>
        <w:t>learned from the first two deadly coronavirus outbreaks, as well as initial reports from</w:t>
      </w:r>
      <w:r>
        <w:rPr>
          <w:rFonts w:ascii="Arial MT"/>
          <w:spacing w:val="-59"/>
          <w:w w:val="110"/>
          <w:sz w:val="20"/>
        </w:rPr>
        <w:t xml:space="preserve"> </w:t>
      </w:r>
      <w:r>
        <w:rPr>
          <w:rFonts w:ascii="Arial MT"/>
          <w:w w:val="105"/>
          <w:sz w:val="20"/>
        </w:rPr>
        <w:t>the</w:t>
      </w:r>
      <w:r>
        <w:rPr>
          <w:rFonts w:ascii="Arial MT"/>
          <w:spacing w:val="-9"/>
          <w:w w:val="105"/>
          <w:sz w:val="20"/>
        </w:rPr>
        <w:t xml:space="preserve"> </w:t>
      </w:r>
      <w:r>
        <w:rPr>
          <w:rFonts w:ascii="Arial MT"/>
          <w:w w:val="105"/>
          <w:sz w:val="20"/>
        </w:rPr>
        <w:t>current</w:t>
      </w:r>
      <w:r>
        <w:rPr>
          <w:rFonts w:ascii="Arial MT"/>
          <w:spacing w:val="-8"/>
          <w:w w:val="105"/>
          <w:sz w:val="20"/>
        </w:rPr>
        <w:t xml:space="preserve"> </w:t>
      </w:r>
      <w:r>
        <w:rPr>
          <w:rFonts w:ascii="Arial MT"/>
          <w:w w:val="105"/>
          <w:sz w:val="20"/>
        </w:rPr>
        <w:t>novel</w:t>
      </w:r>
      <w:r>
        <w:rPr>
          <w:rFonts w:ascii="Arial MT"/>
          <w:spacing w:val="-8"/>
          <w:w w:val="105"/>
          <w:sz w:val="20"/>
        </w:rPr>
        <w:t xml:space="preserve"> </w:t>
      </w:r>
      <w:r>
        <w:rPr>
          <w:rFonts w:ascii="Arial MT"/>
          <w:w w:val="105"/>
          <w:sz w:val="20"/>
        </w:rPr>
        <w:t>coronavirus</w:t>
      </w:r>
      <w:r>
        <w:rPr>
          <w:rFonts w:ascii="Arial MT"/>
          <w:spacing w:val="-8"/>
          <w:w w:val="105"/>
          <w:sz w:val="20"/>
        </w:rPr>
        <w:t xml:space="preserve"> </w:t>
      </w:r>
      <w:r>
        <w:rPr>
          <w:rFonts w:ascii="Arial MT"/>
          <w:w w:val="105"/>
          <w:sz w:val="20"/>
        </w:rPr>
        <w:t>(COVID-19)</w:t>
      </w:r>
      <w:r>
        <w:rPr>
          <w:rFonts w:ascii="Arial MT"/>
          <w:spacing w:val="-7"/>
          <w:w w:val="105"/>
          <w:sz w:val="20"/>
        </w:rPr>
        <w:t xml:space="preserve"> </w:t>
      </w:r>
      <w:r>
        <w:rPr>
          <w:rFonts w:ascii="Arial MT"/>
          <w:w w:val="105"/>
          <w:sz w:val="20"/>
        </w:rPr>
        <w:t>epidemic</w:t>
      </w:r>
      <w:r>
        <w:rPr>
          <w:rFonts w:ascii="Arial MT"/>
          <w:spacing w:val="-6"/>
          <w:w w:val="105"/>
          <w:sz w:val="20"/>
        </w:rPr>
        <w:t xml:space="preserve"> </w:t>
      </w:r>
      <w:r>
        <w:rPr>
          <w:rFonts w:ascii="Arial MT"/>
          <w:w w:val="105"/>
          <w:sz w:val="20"/>
        </w:rPr>
        <w:t>in</w:t>
      </w:r>
      <w:r>
        <w:rPr>
          <w:rFonts w:ascii="Arial MT"/>
          <w:spacing w:val="-9"/>
          <w:w w:val="105"/>
          <w:sz w:val="20"/>
        </w:rPr>
        <w:t xml:space="preserve"> </w:t>
      </w:r>
      <w:r>
        <w:rPr>
          <w:rFonts w:ascii="Arial MT"/>
          <w:w w:val="105"/>
          <w:sz w:val="20"/>
        </w:rPr>
        <w:t>Wuhan,</w:t>
      </w:r>
      <w:r>
        <w:rPr>
          <w:rFonts w:ascii="Arial MT"/>
          <w:spacing w:val="-9"/>
          <w:w w:val="105"/>
          <w:sz w:val="20"/>
        </w:rPr>
        <w:t xml:space="preserve"> </w:t>
      </w:r>
      <w:r>
        <w:rPr>
          <w:rFonts w:ascii="Arial MT"/>
          <w:w w:val="105"/>
          <w:sz w:val="20"/>
        </w:rPr>
        <w:t>China.</w:t>
      </w:r>
    </w:p>
    <w:p w:rsidR="0012095F" w:rsidRDefault="004D18C5">
      <w:pPr>
        <w:pStyle w:val="Heading2"/>
        <w:spacing w:line="266" w:lineRule="exact"/>
      </w:pPr>
      <w:r>
        <w:rPr>
          <w:rFonts w:ascii="Lucida Sans Unicode"/>
          <w:w w:val="105"/>
        </w:rPr>
        <w:t>Methods:</w:t>
      </w:r>
      <w:r>
        <w:rPr>
          <w:rFonts w:ascii="Lucida Sans Unicode"/>
          <w:spacing w:val="-5"/>
          <w:w w:val="105"/>
        </w:rPr>
        <w:t xml:space="preserve"> </w:t>
      </w:r>
      <w:r>
        <w:rPr>
          <w:w w:val="105"/>
        </w:rPr>
        <w:t>Utilizing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Centers</w:t>
      </w:r>
      <w:r>
        <w:rPr>
          <w:spacing w:val="3"/>
          <w:w w:val="105"/>
        </w:rPr>
        <w:t xml:space="preserve"> </w:t>
      </w: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r>
        <w:rPr>
          <w:w w:val="105"/>
        </w:rPr>
        <w:t>Disease</w:t>
      </w:r>
      <w:r>
        <w:rPr>
          <w:spacing w:val="3"/>
          <w:w w:val="105"/>
        </w:rPr>
        <w:t xml:space="preserve"> </w:t>
      </w:r>
      <w:r>
        <w:rPr>
          <w:w w:val="105"/>
        </w:rPr>
        <w:t>Control</w:t>
      </w:r>
      <w:r>
        <w:rPr>
          <w:spacing w:val="4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Prevention</w:t>
      </w:r>
      <w:r>
        <w:rPr>
          <w:spacing w:val="3"/>
          <w:w w:val="105"/>
        </w:rPr>
        <w:t xml:space="preserve"> </w:t>
      </w:r>
      <w:r>
        <w:rPr>
          <w:w w:val="105"/>
        </w:rPr>
        <w:t>(CDC,</w:t>
      </w:r>
      <w:r>
        <w:rPr>
          <w:spacing w:val="4"/>
          <w:w w:val="105"/>
        </w:rPr>
        <w:t xml:space="preserve"> </w:t>
      </w:r>
      <w:r>
        <w:rPr>
          <w:w w:val="105"/>
        </w:rPr>
        <w:t>USA)</w:t>
      </w:r>
      <w:r>
        <w:rPr>
          <w:spacing w:val="4"/>
          <w:w w:val="105"/>
        </w:rPr>
        <w:t xml:space="preserve"> </w:t>
      </w:r>
      <w:r>
        <w:rPr>
          <w:w w:val="105"/>
        </w:rPr>
        <w:t>website,</w:t>
      </w:r>
    </w:p>
    <w:p w:rsidR="0012095F" w:rsidRDefault="004D18C5">
      <w:pPr>
        <w:spacing w:line="276" w:lineRule="auto"/>
        <w:ind w:left="123" w:right="1541"/>
        <w:jc w:val="both"/>
        <w:rPr>
          <w:rFonts w:ascii="Arial MT"/>
          <w:sz w:val="20"/>
        </w:rPr>
      </w:pPr>
      <w:proofErr w:type="gramStart"/>
      <w:r>
        <w:rPr>
          <w:rFonts w:ascii="Arial MT"/>
          <w:w w:val="105"/>
          <w:sz w:val="20"/>
        </w:rPr>
        <w:t>and</w:t>
      </w:r>
      <w:proofErr w:type="gramEnd"/>
      <w:r>
        <w:rPr>
          <w:rFonts w:ascii="Arial MT"/>
          <w:w w:val="105"/>
          <w:sz w:val="20"/>
        </w:rPr>
        <w:t xml:space="preserve"> a comprehensive review of PubMed literature, we obtained information regarding</w:t>
      </w:r>
      <w:r>
        <w:rPr>
          <w:rFonts w:ascii="Arial MT"/>
          <w:spacing w:val="1"/>
          <w:w w:val="105"/>
          <w:sz w:val="20"/>
        </w:rPr>
        <w:t xml:space="preserve"> </w:t>
      </w:r>
      <w:r>
        <w:rPr>
          <w:rFonts w:ascii="Arial MT"/>
          <w:w w:val="105"/>
          <w:sz w:val="20"/>
        </w:rPr>
        <w:t>clinical signs and symptoms, treatment and diagnosis, transmission methods, protection</w:t>
      </w:r>
      <w:r>
        <w:rPr>
          <w:rFonts w:ascii="Arial MT"/>
          <w:spacing w:val="1"/>
          <w:w w:val="105"/>
          <w:sz w:val="20"/>
        </w:rPr>
        <w:t xml:space="preserve"> </w:t>
      </w:r>
      <w:r>
        <w:rPr>
          <w:rFonts w:ascii="Arial MT"/>
          <w:w w:val="105"/>
          <w:sz w:val="20"/>
        </w:rPr>
        <w:t>methods a</w:t>
      </w:r>
      <w:r>
        <w:rPr>
          <w:rFonts w:ascii="Arial MT"/>
          <w:w w:val="105"/>
          <w:sz w:val="20"/>
        </w:rPr>
        <w:t>nd risk factors for Middle East Respiratory Syndrome (MERS), Severe Acute</w:t>
      </w:r>
      <w:r>
        <w:rPr>
          <w:rFonts w:ascii="Arial MT"/>
          <w:spacing w:val="1"/>
          <w:w w:val="105"/>
          <w:sz w:val="20"/>
        </w:rPr>
        <w:t xml:space="preserve"> </w:t>
      </w:r>
      <w:r>
        <w:rPr>
          <w:rFonts w:ascii="Arial MT"/>
          <w:w w:val="105"/>
          <w:sz w:val="20"/>
        </w:rPr>
        <w:t>Respiratory Syndrome (SARS) and COVID-19. Comparisons between the viruses were</w:t>
      </w:r>
      <w:r>
        <w:rPr>
          <w:rFonts w:ascii="Arial MT"/>
          <w:spacing w:val="1"/>
          <w:w w:val="105"/>
          <w:sz w:val="20"/>
        </w:rPr>
        <w:t xml:space="preserve"> </w:t>
      </w:r>
      <w:r>
        <w:rPr>
          <w:rFonts w:ascii="Arial MT"/>
          <w:w w:val="105"/>
          <w:sz w:val="20"/>
        </w:rPr>
        <w:t>made.</w:t>
      </w:r>
    </w:p>
    <w:p w:rsidR="0012095F" w:rsidRDefault="004D18C5">
      <w:pPr>
        <w:pStyle w:val="Heading2"/>
        <w:spacing w:line="268" w:lineRule="exact"/>
      </w:pPr>
      <w:r>
        <w:rPr>
          <w:rFonts w:ascii="Lucida Sans Unicode"/>
          <w:w w:val="105"/>
        </w:rPr>
        <w:t>Results:</w:t>
      </w:r>
      <w:r>
        <w:rPr>
          <w:rFonts w:ascii="Lucida Sans Unicode"/>
          <w:spacing w:val="3"/>
          <w:w w:val="105"/>
        </w:rPr>
        <w:t xml:space="preserve"> </w:t>
      </w:r>
      <w:r>
        <w:rPr>
          <w:w w:val="105"/>
        </w:rPr>
        <w:t>Inadequate</w:t>
      </w:r>
      <w:r>
        <w:rPr>
          <w:spacing w:val="13"/>
          <w:w w:val="105"/>
        </w:rPr>
        <w:t xml:space="preserve"> </w:t>
      </w:r>
      <w:r>
        <w:rPr>
          <w:w w:val="105"/>
        </w:rPr>
        <w:t>risk</w:t>
      </w:r>
      <w:r>
        <w:rPr>
          <w:spacing w:val="12"/>
          <w:w w:val="105"/>
        </w:rPr>
        <w:t xml:space="preserve"> </w:t>
      </w:r>
      <w:r>
        <w:rPr>
          <w:w w:val="105"/>
        </w:rPr>
        <w:t>assessment</w:t>
      </w:r>
      <w:r>
        <w:rPr>
          <w:spacing w:val="13"/>
          <w:w w:val="105"/>
        </w:rPr>
        <w:t xml:space="preserve"> </w:t>
      </w:r>
      <w:r>
        <w:rPr>
          <w:w w:val="105"/>
        </w:rPr>
        <w:t>regarding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urgency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situation,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limited</w:t>
      </w:r>
    </w:p>
    <w:p w:rsidR="0012095F" w:rsidRDefault="004D18C5">
      <w:pPr>
        <w:spacing w:line="276" w:lineRule="auto"/>
        <w:ind w:left="123" w:right="1541"/>
        <w:jc w:val="both"/>
        <w:rPr>
          <w:rFonts w:ascii="Arial MT"/>
          <w:sz w:val="20"/>
        </w:rPr>
      </w:pPr>
      <w:proofErr w:type="gramStart"/>
      <w:r>
        <w:rPr>
          <w:rFonts w:ascii="Arial MT"/>
          <w:w w:val="105"/>
          <w:sz w:val="20"/>
        </w:rPr>
        <w:t>reporting</w:t>
      </w:r>
      <w:proofErr w:type="gramEnd"/>
      <w:r>
        <w:rPr>
          <w:rFonts w:ascii="Arial MT"/>
          <w:w w:val="105"/>
          <w:sz w:val="20"/>
        </w:rPr>
        <w:t xml:space="preserve"> on the virus within China has, in part, led to the rapid spread of COVID-19</w:t>
      </w:r>
      <w:r>
        <w:rPr>
          <w:rFonts w:ascii="Arial MT"/>
          <w:spacing w:val="1"/>
          <w:w w:val="105"/>
          <w:sz w:val="20"/>
        </w:rPr>
        <w:t xml:space="preserve"> </w:t>
      </w:r>
      <w:r>
        <w:rPr>
          <w:rFonts w:ascii="Arial MT"/>
          <w:w w:val="105"/>
          <w:sz w:val="20"/>
        </w:rPr>
        <w:t>throughout</w:t>
      </w:r>
      <w:r>
        <w:rPr>
          <w:rFonts w:ascii="Arial MT"/>
          <w:spacing w:val="55"/>
          <w:w w:val="105"/>
          <w:sz w:val="20"/>
        </w:rPr>
        <w:t xml:space="preserve"> </w:t>
      </w:r>
      <w:r>
        <w:rPr>
          <w:rFonts w:ascii="Arial MT"/>
          <w:w w:val="105"/>
          <w:sz w:val="20"/>
        </w:rPr>
        <w:t>mainland</w:t>
      </w:r>
      <w:r>
        <w:rPr>
          <w:rFonts w:ascii="Arial MT"/>
          <w:spacing w:val="1"/>
          <w:w w:val="105"/>
          <w:sz w:val="20"/>
        </w:rPr>
        <w:t xml:space="preserve"> </w:t>
      </w:r>
      <w:r>
        <w:rPr>
          <w:rFonts w:ascii="Arial MT"/>
          <w:w w:val="105"/>
          <w:sz w:val="20"/>
        </w:rPr>
        <w:t>China</w:t>
      </w:r>
      <w:r>
        <w:rPr>
          <w:rFonts w:ascii="Arial MT"/>
          <w:spacing w:val="56"/>
          <w:w w:val="105"/>
          <w:sz w:val="20"/>
        </w:rPr>
        <w:t xml:space="preserve"> </w:t>
      </w:r>
      <w:r>
        <w:rPr>
          <w:rFonts w:ascii="Arial MT"/>
          <w:w w:val="105"/>
          <w:sz w:val="20"/>
        </w:rPr>
        <w:t>and</w:t>
      </w:r>
      <w:r>
        <w:rPr>
          <w:rFonts w:ascii="Arial MT"/>
          <w:spacing w:val="56"/>
          <w:w w:val="105"/>
          <w:sz w:val="20"/>
        </w:rPr>
        <w:t xml:space="preserve"> </w:t>
      </w:r>
      <w:r>
        <w:rPr>
          <w:rFonts w:ascii="Arial MT"/>
          <w:w w:val="105"/>
          <w:sz w:val="20"/>
        </w:rPr>
        <w:t>into</w:t>
      </w:r>
      <w:r>
        <w:rPr>
          <w:rFonts w:ascii="Arial MT"/>
          <w:spacing w:val="56"/>
          <w:w w:val="105"/>
          <w:sz w:val="20"/>
        </w:rPr>
        <w:t xml:space="preserve"> </w:t>
      </w:r>
      <w:r>
        <w:rPr>
          <w:rFonts w:ascii="Arial MT"/>
          <w:w w:val="105"/>
          <w:sz w:val="20"/>
        </w:rPr>
        <w:t>proximal</w:t>
      </w:r>
      <w:r>
        <w:rPr>
          <w:rFonts w:ascii="Arial MT"/>
          <w:spacing w:val="56"/>
          <w:w w:val="105"/>
          <w:sz w:val="20"/>
        </w:rPr>
        <w:t xml:space="preserve"> </w:t>
      </w:r>
      <w:r>
        <w:rPr>
          <w:rFonts w:ascii="Arial MT"/>
          <w:w w:val="105"/>
          <w:sz w:val="20"/>
        </w:rPr>
        <w:t>and</w:t>
      </w:r>
      <w:r>
        <w:rPr>
          <w:rFonts w:ascii="Arial MT"/>
          <w:spacing w:val="56"/>
          <w:w w:val="105"/>
          <w:sz w:val="20"/>
        </w:rPr>
        <w:t xml:space="preserve"> </w:t>
      </w:r>
      <w:r>
        <w:rPr>
          <w:rFonts w:ascii="Arial MT"/>
          <w:w w:val="105"/>
          <w:sz w:val="20"/>
        </w:rPr>
        <w:t>distant</w:t>
      </w:r>
      <w:r>
        <w:rPr>
          <w:rFonts w:ascii="Arial MT"/>
          <w:spacing w:val="57"/>
          <w:w w:val="105"/>
          <w:sz w:val="20"/>
        </w:rPr>
        <w:t xml:space="preserve"> </w:t>
      </w:r>
      <w:r>
        <w:rPr>
          <w:rFonts w:ascii="Arial MT"/>
          <w:w w:val="105"/>
          <w:sz w:val="20"/>
        </w:rPr>
        <w:t>countries.</w:t>
      </w:r>
      <w:r>
        <w:rPr>
          <w:rFonts w:ascii="Arial MT"/>
          <w:spacing w:val="56"/>
          <w:w w:val="105"/>
          <w:sz w:val="20"/>
        </w:rPr>
        <w:t xml:space="preserve"> </w:t>
      </w:r>
      <w:r>
        <w:rPr>
          <w:rFonts w:ascii="Arial MT"/>
          <w:w w:val="105"/>
          <w:sz w:val="20"/>
        </w:rPr>
        <w:t>Compared</w:t>
      </w:r>
      <w:r>
        <w:rPr>
          <w:rFonts w:ascii="Arial MT"/>
          <w:spacing w:val="56"/>
          <w:w w:val="105"/>
          <w:sz w:val="20"/>
        </w:rPr>
        <w:t xml:space="preserve"> </w:t>
      </w:r>
      <w:r>
        <w:rPr>
          <w:rFonts w:ascii="Arial MT"/>
          <w:w w:val="105"/>
          <w:sz w:val="20"/>
        </w:rPr>
        <w:t>with</w:t>
      </w:r>
      <w:r>
        <w:rPr>
          <w:rFonts w:ascii="Arial MT"/>
          <w:spacing w:val="-56"/>
          <w:w w:val="105"/>
          <w:sz w:val="20"/>
        </w:rPr>
        <w:t xml:space="preserve"> </w:t>
      </w:r>
      <w:r>
        <w:rPr>
          <w:rFonts w:ascii="Arial MT"/>
          <w:w w:val="105"/>
          <w:sz w:val="20"/>
        </w:rPr>
        <w:t>SARS</w:t>
      </w:r>
      <w:r>
        <w:rPr>
          <w:rFonts w:ascii="Arial MT"/>
          <w:spacing w:val="-4"/>
          <w:w w:val="105"/>
          <w:sz w:val="20"/>
        </w:rPr>
        <w:t xml:space="preserve"> </w:t>
      </w:r>
      <w:r>
        <w:rPr>
          <w:rFonts w:ascii="Arial MT"/>
          <w:w w:val="105"/>
          <w:sz w:val="20"/>
        </w:rPr>
        <w:t>and</w:t>
      </w:r>
      <w:r>
        <w:rPr>
          <w:rFonts w:ascii="Arial MT"/>
          <w:spacing w:val="-4"/>
          <w:w w:val="105"/>
          <w:sz w:val="20"/>
        </w:rPr>
        <w:t xml:space="preserve"> </w:t>
      </w:r>
      <w:r>
        <w:rPr>
          <w:rFonts w:ascii="Arial MT"/>
          <w:w w:val="105"/>
          <w:sz w:val="20"/>
        </w:rPr>
        <w:t>MERS,</w:t>
      </w:r>
      <w:r>
        <w:rPr>
          <w:rFonts w:ascii="Arial MT"/>
          <w:spacing w:val="-4"/>
          <w:w w:val="105"/>
          <w:sz w:val="20"/>
        </w:rPr>
        <w:t xml:space="preserve"> </w:t>
      </w:r>
      <w:r>
        <w:rPr>
          <w:rFonts w:ascii="Arial MT"/>
          <w:w w:val="105"/>
          <w:sz w:val="20"/>
        </w:rPr>
        <w:t>COVID-19</w:t>
      </w:r>
      <w:r>
        <w:rPr>
          <w:rFonts w:ascii="Arial MT"/>
          <w:spacing w:val="-3"/>
          <w:w w:val="105"/>
          <w:sz w:val="20"/>
        </w:rPr>
        <w:t xml:space="preserve"> </w:t>
      </w:r>
      <w:r>
        <w:rPr>
          <w:rFonts w:ascii="Arial MT"/>
          <w:w w:val="105"/>
          <w:sz w:val="20"/>
        </w:rPr>
        <w:t>has</w:t>
      </w:r>
      <w:r>
        <w:rPr>
          <w:rFonts w:ascii="Arial MT"/>
          <w:spacing w:val="-4"/>
          <w:w w:val="105"/>
          <w:sz w:val="20"/>
        </w:rPr>
        <w:t xml:space="preserve"> </w:t>
      </w:r>
      <w:r>
        <w:rPr>
          <w:rFonts w:ascii="Arial MT"/>
          <w:w w:val="105"/>
          <w:sz w:val="20"/>
        </w:rPr>
        <w:t>spread</w:t>
      </w:r>
      <w:r>
        <w:rPr>
          <w:rFonts w:ascii="Arial MT"/>
          <w:spacing w:val="-4"/>
          <w:w w:val="105"/>
          <w:sz w:val="20"/>
        </w:rPr>
        <w:t xml:space="preserve"> </w:t>
      </w:r>
      <w:r>
        <w:rPr>
          <w:rFonts w:ascii="Arial MT"/>
          <w:w w:val="105"/>
          <w:sz w:val="20"/>
        </w:rPr>
        <w:t>more</w:t>
      </w:r>
      <w:r>
        <w:rPr>
          <w:rFonts w:ascii="Arial MT"/>
          <w:spacing w:val="-4"/>
          <w:w w:val="105"/>
          <w:sz w:val="20"/>
        </w:rPr>
        <w:t xml:space="preserve"> </w:t>
      </w:r>
      <w:r>
        <w:rPr>
          <w:rFonts w:ascii="Arial MT"/>
          <w:w w:val="105"/>
          <w:sz w:val="20"/>
        </w:rPr>
        <w:t>rapidly,</w:t>
      </w:r>
      <w:r>
        <w:rPr>
          <w:rFonts w:ascii="Arial MT"/>
          <w:spacing w:val="-2"/>
          <w:w w:val="105"/>
          <w:sz w:val="20"/>
        </w:rPr>
        <w:t xml:space="preserve"> </w:t>
      </w:r>
      <w:r>
        <w:rPr>
          <w:rFonts w:ascii="Arial MT"/>
          <w:w w:val="105"/>
          <w:sz w:val="20"/>
        </w:rPr>
        <w:t>due</w:t>
      </w:r>
      <w:r>
        <w:rPr>
          <w:rFonts w:ascii="Arial MT"/>
          <w:spacing w:val="-4"/>
          <w:w w:val="105"/>
          <w:sz w:val="20"/>
        </w:rPr>
        <w:t xml:space="preserve"> </w:t>
      </w:r>
      <w:r>
        <w:rPr>
          <w:rFonts w:ascii="Arial MT"/>
          <w:w w:val="105"/>
          <w:sz w:val="20"/>
        </w:rPr>
        <w:t>in</w:t>
      </w:r>
      <w:r>
        <w:rPr>
          <w:rFonts w:ascii="Arial MT"/>
          <w:spacing w:val="-4"/>
          <w:w w:val="105"/>
          <w:sz w:val="20"/>
        </w:rPr>
        <w:t xml:space="preserve"> </w:t>
      </w:r>
      <w:r>
        <w:rPr>
          <w:rFonts w:ascii="Arial MT"/>
          <w:w w:val="105"/>
          <w:sz w:val="20"/>
        </w:rPr>
        <w:t>part</w:t>
      </w:r>
      <w:r>
        <w:rPr>
          <w:rFonts w:ascii="Arial MT"/>
          <w:spacing w:val="-3"/>
          <w:w w:val="105"/>
          <w:sz w:val="20"/>
        </w:rPr>
        <w:t xml:space="preserve"> </w:t>
      </w:r>
      <w:r>
        <w:rPr>
          <w:rFonts w:ascii="Arial MT"/>
          <w:w w:val="105"/>
          <w:sz w:val="20"/>
        </w:rPr>
        <w:t>to</w:t>
      </w:r>
      <w:r>
        <w:rPr>
          <w:rFonts w:ascii="Arial MT"/>
          <w:spacing w:val="-3"/>
          <w:w w:val="105"/>
          <w:sz w:val="20"/>
        </w:rPr>
        <w:t xml:space="preserve"> </w:t>
      </w:r>
      <w:r>
        <w:rPr>
          <w:rFonts w:ascii="Arial MT"/>
          <w:w w:val="105"/>
          <w:sz w:val="20"/>
        </w:rPr>
        <w:t>increased</w:t>
      </w:r>
      <w:r>
        <w:rPr>
          <w:rFonts w:ascii="Arial MT"/>
          <w:spacing w:val="-4"/>
          <w:w w:val="105"/>
          <w:sz w:val="20"/>
        </w:rPr>
        <w:t xml:space="preserve"> </w:t>
      </w:r>
      <w:r>
        <w:rPr>
          <w:rFonts w:ascii="Arial MT"/>
          <w:w w:val="105"/>
          <w:sz w:val="20"/>
        </w:rPr>
        <w:t>globaliza-</w:t>
      </w:r>
      <w:r>
        <w:rPr>
          <w:rFonts w:ascii="Arial MT"/>
          <w:spacing w:val="-56"/>
          <w:w w:val="105"/>
          <w:sz w:val="20"/>
        </w:rPr>
        <w:t xml:space="preserve"> </w:t>
      </w:r>
      <w:r>
        <w:rPr>
          <w:rFonts w:ascii="Arial MT"/>
          <w:w w:val="105"/>
          <w:sz w:val="20"/>
        </w:rPr>
        <w:t>tion</w:t>
      </w:r>
      <w:r>
        <w:rPr>
          <w:rFonts w:ascii="Arial MT"/>
          <w:spacing w:val="19"/>
          <w:w w:val="105"/>
          <w:sz w:val="20"/>
        </w:rPr>
        <w:t xml:space="preserve"> </w:t>
      </w:r>
      <w:r>
        <w:rPr>
          <w:rFonts w:ascii="Arial MT"/>
          <w:w w:val="105"/>
          <w:sz w:val="20"/>
        </w:rPr>
        <w:t>and</w:t>
      </w:r>
      <w:r>
        <w:rPr>
          <w:rFonts w:ascii="Arial MT"/>
          <w:spacing w:val="19"/>
          <w:w w:val="105"/>
          <w:sz w:val="20"/>
        </w:rPr>
        <w:t xml:space="preserve"> </w:t>
      </w:r>
      <w:r>
        <w:rPr>
          <w:rFonts w:ascii="Arial MT"/>
          <w:w w:val="105"/>
          <w:sz w:val="20"/>
        </w:rPr>
        <w:t>the</w:t>
      </w:r>
      <w:r>
        <w:rPr>
          <w:rFonts w:ascii="Arial MT"/>
          <w:spacing w:val="21"/>
          <w:w w:val="105"/>
          <w:sz w:val="20"/>
        </w:rPr>
        <w:t xml:space="preserve"> </w:t>
      </w:r>
      <w:r>
        <w:rPr>
          <w:rFonts w:ascii="Arial MT"/>
          <w:w w:val="105"/>
          <w:sz w:val="20"/>
        </w:rPr>
        <w:t>focus</w:t>
      </w:r>
      <w:r>
        <w:rPr>
          <w:rFonts w:ascii="Arial MT"/>
          <w:spacing w:val="19"/>
          <w:w w:val="105"/>
          <w:sz w:val="20"/>
        </w:rPr>
        <w:t xml:space="preserve"> </w:t>
      </w:r>
      <w:r>
        <w:rPr>
          <w:rFonts w:ascii="Arial MT"/>
          <w:w w:val="105"/>
          <w:sz w:val="20"/>
        </w:rPr>
        <w:t>of</w:t>
      </w:r>
      <w:r>
        <w:rPr>
          <w:rFonts w:ascii="Arial MT"/>
          <w:spacing w:val="20"/>
          <w:w w:val="105"/>
          <w:sz w:val="20"/>
        </w:rPr>
        <w:t xml:space="preserve"> </w:t>
      </w:r>
      <w:r>
        <w:rPr>
          <w:rFonts w:ascii="Arial MT"/>
          <w:w w:val="105"/>
          <w:sz w:val="20"/>
        </w:rPr>
        <w:t>the</w:t>
      </w:r>
      <w:r>
        <w:rPr>
          <w:rFonts w:ascii="Arial MT"/>
          <w:spacing w:val="20"/>
          <w:w w:val="105"/>
          <w:sz w:val="20"/>
        </w:rPr>
        <w:t xml:space="preserve"> </w:t>
      </w:r>
      <w:r>
        <w:rPr>
          <w:rFonts w:ascii="Arial MT"/>
          <w:w w:val="105"/>
          <w:sz w:val="20"/>
        </w:rPr>
        <w:t>epidemic.</w:t>
      </w:r>
      <w:r>
        <w:rPr>
          <w:rFonts w:ascii="Arial MT"/>
          <w:spacing w:val="21"/>
          <w:w w:val="105"/>
          <w:sz w:val="20"/>
        </w:rPr>
        <w:t xml:space="preserve"> </w:t>
      </w:r>
      <w:r>
        <w:rPr>
          <w:rFonts w:ascii="Arial MT"/>
          <w:w w:val="105"/>
          <w:sz w:val="20"/>
        </w:rPr>
        <w:t>Wuhan,</w:t>
      </w:r>
      <w:r>
        <w:rPr>
          <w:rFonts w:ascii="Arial MT"/>
          <w:spacing w:val="20"/>
          <w:w w:val="105"/>
          <w:sz w:val="20"/>
        </w:rPr>
        <w:t xml:space="preserve"> </w:t>
      </w:r>
      <w:r>
        <w:rPr>
          <w:rFonts w:ascii="Arial MT"/>
          <w:w w:val="105"/>
          <w:sz w:val="20"/>
        </w:rPr>
        <w:t>China</w:t>
      </w:r>
      <w:r>
        <w:rPr>
          <w:rFonts w:ascii="Arial MT"/>
          <w:spacing w:val="20"/>
          <w:w w:val="105"/>
          <w:sz w:val="20"/>
        </w:rPr>
        <w:t xml:space="preserve"> </w:t>
      </w:r>
      <w:r>
        <w:rPr>
          <w:rFonts w:ascii="Arial MT"/>
          <w:w w:val="105"/>
          <w:sz w:val="20"/>
        </w:rPr>
        <w:t>is</w:t>
      </w:r>
      <w:r>
        <w:rPr>
          <w:rFonts w:ascii="Arial MT"/>
          <w:spacing w:val="20"/>
          <w:w w:val="105"/>
          <w:sz w:val="20"/>
        </w:rPr>
        <w:t xml:space="preserve"> </w:t>
      </w:r>
      <w:r>
        <w:rPr>
          <w:rFonts w:ascii="Arial MT"/>
          <w:w w:val="105"/>
          <w:sz w:val="20"/>
        </w:rPr>
        <w:t>a</w:t>
      </w:r>
      <w:r>
        <w:rPr>
          <w:rFonts w:ascii="Arial MT"/>
          <w:spacing w:val="20"/>
          <w:w w:val="105"/>
          <w:sz w:val="20"/>
        </w:rPr>
        <w:t xml:space="preserve"> </w:t>
      </w:r>
      <w:r>
        <w:rPr>
          <w:rFonts w:ascii="Arial MT"/>
          <w:w w:val="105"/>
          <w:sz w:val="20"/>
        </w:rPr>
        <w:t>large</w:t>
      </w:r>
      <w:r>
        <w:rPr>
          <w:rFonts w:ascii="Arial MT"/>
          <w:spacing w:val="19"/>
          <w:w w:val="105"/>
          <w:sz w:val="20"/>
        </w:rPr>
        <w:t xml:space="preserve"> </w:t>
      </w:r>
      <w:r>
        <w:rPr>
          <w:rFonts w:ascii="Arial MT"/>
          <w:w w:val="105"/>
          <w:sz w:val="20"/>
        </w:rPr>
        <w:t>hub</w:t>
      </w:r>
      <w:r>
        <w:rPr>
          <w:rFonts w:ascii="Arial MT"/>
          <w:spacing w:val="21"/>
          <w:w w:val="105"/>
          <w:sz w:val="20"/>
        </w:rPr>
        <w:t xml:space="preserve"> </w:t>
      </w:r>
      <w:r>
        <w:rPr>
          <w:rFonts w:ascii="Arial MT"/>
          <w:w w:val="105"/>
          <w:sz w:val="20"/>
        </w:rPr>
        <w:t>connecting</w:t>
      </w:r>
      <w:r>
        <w:rPr>
          <w:rFonts w:ascii="Arial MT"/>
          <w:spacing w:val="20"/>
          <w:w w:val="105"/>
          <w:sz w:val="20"/>
        </w:rPr>
        <w:t xml:space="preserve"> </w:t>
      </w:r>
      <w:r>
        <w:rPr>
          <w:rFonts w:ascii="Arial MT"/>
          <w:w w:val="105"/>
          <w:sz w:val="20"/>
        </w:rPr>
        <w:t>the</w:t>
      </w:r>
      <w:r>
        <w:rPr>
          <w:rFonts w:ascii="Arial MT"/>
          <w:spacing w:val="21"/>
          <w:w w:val="105"/>
          <w:sz w:val="20"/>
        </w:rPr>
        <w:t xml:space="preserve"> </w:t>
      </w:r>
      <w:r>
        <w:rPr>
          <w:rFonts w:ascii="Arial MT"/>
          <w:w w:val="105"/>
          <w:sz w:val="20"/>
        </w:rPr>
        <w:t>North,</w:t>
      </w:r>
    </w:p>
    <w:p w:rsidR="0012095F" w:rsidRDefault="004D18C5">
      <w:pPr>
        <w:tabs>
          <w:tab w:val="right" w:pos="9842"/>
        </w:tabs>
        <w:spacing w:before="272"/>
        <w:ind w:left="115"/>
        <w:rPr>
          <w:rFonts w:ascii="Tahoma"/>
          <w:sz w:val="16"/>
        </w:rPr>
      </w:pPr>
      <w:proofErr w:type="gramStart"/>
      <w:r>
        <w:rPr>
          <w:rFonts w:ascii="Verdana"/>
          <w:spacing w:val="-86"/>
          <w:w w:val="131"/>
          <w:position w:val="1"/>
          <w:sz w:val="12"/>
        </w:rPr>
        <w:t>V</w:t>
      </w:r>
      <w:r>
        <w:rPr>
          <w:rFonts w:ascii="Tahoma"/>
          <w:w w:val="91"/>
          <w:position w:val="2"/>
          <w:sz w:val="8"/>
        </w:rPr>
        <w:t>C</w:t>
      </w:r>
      <w:r>
        <w:rPr>
          <w:rFonts w:ascii="Tahoma"/>
          <w:position w:val="2"/>
          <w:sz w:val="8"/>
        </w:rPr>
        <w:t xml:space="preserve"> </w:t>
      </w:r>
      <w:r>
        <w:rPr>
          <w:rFonts w:ascii="Tahoma"/>
          <w:spacing w:val="8"/>
          <w:position w:val="2"/>
          <w:sz w:val="8"/>
        </w:rPr>
        <w:t xml:space="preserve"> </w:t>
      </w:r>
      <w:r>
        <w:rPr>
          <w:rFonts w:ascii="Tahoma"/>
          <w:w w:val="89"/>
          <w:sz w:val="14"/>
        </w:rPr>
        <w:t>The</w:t>
      </w:r>
      <w:proofErr w:type="gramEnd"/>
      <w:r>
        <w:rPr>
          <w:rFonts w:ascii="Tahoma"/>
          <w:spacing w:val="-9"/>
          <w:sz w:val="14"/>
        </w:rPr>
        <w:t xml:space="preserve"> </w:t>
      </w:r>
      <w:r>
        <w:rPr>
          <w:rFonts w:ascii="Tahoma"/>
          <w:w w:val="92"/>
          <w:sz w:val="14"/>
        </w:rPr>
        <w:t>Auth</w:t>
      </w:r>
      <w:r>
        <w:rPr>
          <w:rFonts w:ascii="Tahoma"/>
          <w:spacing w:val="1"/>
          <w:w w:val="92"/>
          <w:sz w:val="14"/>
        </w:rPr>
        <w:t>o</w:t>
      </w:r>
      <w:r>
        <w:rPr>
          <w:rFonts w:ascii="Tahoma"/>
          <w:w w:val="85"/>
          <w:sz w:val="14"/>
        </w:rPr>
        <w:t>r(s)</w:t>
      </w:r>
      <w:r>
        <w:rPr>
          <w:rFonts w:ascii="Tahoma"/>
          <w:spacing w:val="-9"/>
          <w:sz w:val="14"/>
        </w:rPr>
        <w:t xml:space="preserve"> </w:t>
      </w:r>
      <w:r>
        <w:rPr>
          <w:rFonts w:ascii="Tahoma"/>
          <w:w w:val="79"/>
          <w:sz w:val="14"/>
        </w:rPr>
        <w:t>2020;</w:t>
      </w:r>
      <w:r>
        <w:rPr>
          <w:rFonts w:ascii="Tahoma"/>
          <w:spacing w:val="-9"/>
          <w:sz w:val="14"/>
        </w:rPr>
        <w:t xml:space="preserve"> </w:t>
      </w:r>
      <w:r>
        <w:rPr>
          <w:rFonts w:ascii="Tahoma"/>
          <w:w w:val="95"/>
          <w:sz w:val="14"/>
        </w:rPr>
        <w:t>all</w:t>
      </w:r>
      <w:r>
        <w:rPr>
          <w:rFonts w:ascii="Tahoma"/>
          <w:spacing w:val="-9"/>
          <w:sz w:val="14"/>
        </w:rPr>
        <w:t xml:space="preserve"> </w:t>
      </w:r>
      <w:r>
        <w:rPr>
          <w:rFonts w:ascii="Tahoma"/>
          <w:w w:val="91"/>
          <w:sz w:val="14"/>
        </w:rPr>
        <w:t>rights</w:t>
      </w:r>
      <w:r>
        <w:rPr>
          <w:rFonts w:ascii="Tahoma"/>
          <w:spacing w:val="-8"/>
          <w:sz w:val="14"/>
        </w:rPr>
        <w:t xml:space="preserve"> </w:t>
      </w:r>
      <w:r>
        <w:rPr>
          <w:rFonts w:ascii="Tahoma"/>
          <w:w w:val="93"/>
          <w:sz w:val="14"/>
        </w:rPr>
        <w:t>reserve</w:t>
      </w:r>
      <w:r>
        <w:rPr>
          <w:rFonts w:ascii="Tahoma"/>
          <w:spacing w:val="1"/>
          <w:w w:val="93"/>
          <w:sz w:val="14"/>
        </w:rPr>
        <w:t>d</w:t>
      </w:r>
      <w:r>
        <w:rPr>
          <w:rFonts w:ascii="Tahoma"/>
          <w:w w:val="72"/>
          <w:sz w:val="14"/>
        </w:rPr>
        <w:t>.</w:t>
      </w:r>
      <w:r>
        <w:rPr>
          <w:rFonts w:ascii="Tahoma"/>
          <w:spacing w:val="-9"/>
          <w:sz w:val="14"/>
        </w:rPr>
        <w:t xml:space="preserve"> </w:t>
      </w:r>
      <w:r>
        <w:rPr>
          <w:rFonts w:ascii="Tahoma"/>
          <w:w w:val="93"/>
          <w:sz w:val="14"/>
        </w:rPr>
        <w:t>Published</w:t>
      </w:r>
      <w:r>
        <w:rPr>
          <w:rFonts w:ascii="Tahoma"/>
          <w:spacing w:val="-9"/>
          <w:sz w:val="14"/>
        </w:rPr>
        <w:t xml:space="preserve"> </w:t>
      </w:r>
      <w:r>
        <w:rPr>
          <w:rFonts w:ascii="Tahoma"/>
          <w:w w:val="90"/>
          <w:sz w:val="14"/>
        </w:rPr>
        <w:t>by</w:t>
      </w:r>
      <w:r>
        <w:rPr>
          <w:rFonts w:ascii="Tahoma"/>
          <w:spacing w:val="-8"/>
          <w:sz w:val="14"/>
        </w:rPr>
        <w:t xml:space="preserve"> </w:t>
      </w:r>
      <w:r>
        <w:rPr>
          <w:rFonts w:ascii="Tahoma"/>
          <w:w w:val="89"/>
          <w:sz w:val="14"/>
        </w:rPr>
        <w:t>Oxford</w:t>
      </w:r>
      <w:r>
        <w:rPr>
          <w:rFonts w:ascii="Tahoma"/>
          <w:spacing w:val="-9"/>
          <w:sz w:val="14"/>
        </w:rPr>
        <w:t xml:space="preserve"> </w:t>
      </w:r>
      <w:r>
        <w:rPr>
          <w:rFonts w:ascii="Tahoma"/>
          <w:spacing w:val="1"/>
          <w:w w:val="93"/>
          <w:sz w:val="14"/>
        </w:rPr>
        <w:t>U</w:t>
      </w:r>
      <w:r>
        <w:rPr>
          <w:rFonts w:ascii="Tahoma"/>
          <w:w w:val="92"/>
          <w:sz w:val="14"/>
        </w:rPr>
        <w:t>niversity</w:t>
      </w:r>
      <w:r>
        <w:rPr>
          <w:rFonts w:ascii="Tahoma"/>
          <w:spacing w:val="-9"/>
          <w:sz w:val="14"/>
        </w:rPr>
        <w:t xml:space="preserve"> </w:t>
      </w:r>
      <w:r>
        <w:rPr>
          <w:rFonts w:ascii="Tahoma"/>
          <w:w w:val="97"/>
          <w:sz w:val="14"/>
        </w:rPr>
        <w:t>Press</w:t>
      </w:r>
      <w:r>
        <w:rPr>
          <w:rFonts w:ascii="Tahoma"/>
          <w:spacing w:val="-8"/>
          <w:sz w:val="14"/>
        </w:rPr>
        <w:t xml:space="preserve"> </w:t>
      </w:r>
      <w:r>
        <w:rPr>
          <w:rFonts w:ascii="Tahoma"/>
          <w:w w:val="90"/>
          <w:sz w:val="14"/>
        </w:rPr>
        <w:t>on</w:t>
      </w:r>
      <w:r>
        <w:rPr>
          <w:rFonts w:ascii="Tahoma"/>
          <w:spacing w:val="-8"/>
          <w:sz w:val="14"/>
        </w:rPr>
        <w:t xml:space="preserve"> </w:t>
      </w:r>
      <w:r>
        <w:rPr>
          <w:rFonts w:ascii="Tahoma"/>
          <w:w w:val="92"/>
          <w:sz w:val="14"/>
        </w:rPr>
        <w:t>behalf</w:t>
      </w:r>
      <w:r>
        <w:rPr>
          <w:rFonts w:ascii="Tahoma"/>
          <w:spacing w:val="-9"/>
          <w:sz w:val="14"/>
        </w:rPr>
        <w:t xml:space="preserve"> </w:t>
      </w:r>
      <w:r>
        <w:rPr>
          <w:rFonts w:ascii="Tahoma"/>
          <w:w w:val="90"/>
          <w:sz w:val="14"/>
        </w:rPr>
        <w:t>of</w:t>
      </w:r>
      <w:r>
        <w:rPr>
          <w:rFonts w:ascii="Tahoma"/>
          <w:spacing w:val="-8"/>
          <w:sz w:val="14"/>
        </w:rPr>
        <w:t xml:space="preserve"> </w:t>
      </w:r>
      <w:r>
        <w:rPr>
          <w:rFonts w:ascii="Tahoma"/>
          <w:w w:val="90"/>
          <w:sz w:val="14"/>
        </w:rPr>
        <w:t>the</w:t>
      </w:r>
      <w:r>
        <w:rPr>
          <w:rFonts w:ascii="Tahoma"/>
          <w:spacing w:val="-9"/>
          <w:sz w:val="14"/>
        </w:rPr>
        <w:t xml:space="preserve"> </w:t>
      </w:r>
      <w:r>
        <w:rPr>
          <w:rFonts w:ascii="Tahoma"/>
          <w:w w:val="89"/>
          <w:sz w:val="14"/>
        </w:rPr>
        <w:t>Internatio</w:t>
      </w:r>
      <w:r>
        <w:rPr>
          <w:rFonts w:ascii="Tahoma"/>
          <w:spacing w:val="1"/>
          <w:w w:val="89"/>
          <w:sz w:val="14"/>
        </w:rPr>
        <w:t>n</w:t>
      </w:r>
      <w:r>
        <w:rPr>
          <w:rFonts w:ascii="Tahoma"/>
          <w:w w:val="95"/>
          <w:sz w:val="14"/>
        </w:rPr>
        <w:t>al</w:t>
      </w:r>
      <w:r>
        <w:rPr>
          <w:rFonts w:ascii="Tahoma"/>
          <w:spacing w:val="-10"/>
          <w:sz w:val="14"/>
        </w:rPr>
        <w:t xml:space="preserve"> </w:t>
      </w:r>
      <w:r>
        <w:rPr>
          <w:rFonts w:ascii="Tahoma"/>
          <w:w w:val="91"/>
          <w:sz w:val="14"/>
        </w:rPr>
        <w:t>Epid</w:t>
      </w:r>
      <w:r>
        <w:rPr>
          <w:rFonts w:ascii="Tahoma"/>
          <w:spacing w:val="1"/>
          <w:w w:val="91"/>
          <w:sz w:val="14"/>
        </w:rPr>
        <w:t>e</w:t>
      </w:r>
      <w:r>
        <w:rPr>
          <w:rFonts w:ascii="Tahoma"/>
          <w:w w:val="93"/>
          <w:sz w:val="14"/>
        </w:rPr>
        <w:t>miological</w:t>
      </w:r>
      <w:r>
        <w:rPr>
          <w:rFonts w:ascii="Tahoma"/>
          <w:spacing w:val="-8"/>
          <w:sz w:val="14"/>
        </w:rPr>
        <w:t xml:space="preserve"> </w:t>
      </w:r>
      <w:r>
        <w:rPr>
          <w:rFonts w:ascii="Tahoma"/>
          <w:sz w:val="14"/>
        </w:rPr>
        <w:t>Asso</w:t>
      </w:r>
      <w:r>
        <w:rPr>
          <w:rFonts w:ascii="Tahoma"/>
          <w:spacing w:val="1"/>
          <w:sz w:val="14"/>
        </w:rPr>
        <w:t>c</w:t>
      </w:r>
      <w:r>
        <w:rPr>
          <w:rFonts w:ascii="Tahoma"/>
          <w:w w:val="91"/>
          <w:sz w:val="14"/>
        </w:rPr>
        <w:t>iation</w:t>
      </w:r>
      <w:r>
        <w:rPr>
          <w:rFonts w:ascii="Tahoma"/>
          <w:w w:val="69"/>
          <w:sz w:val="14"/>
        </w:rPr>
        <w:t xml:space="preserve"> </w:t>
      </w:r>
      <w:r>
        <w:rPr>
          <w:rFonts w:ascii="Tahoma"/>
          <w:sz w:val="14"/>
        </w:rPr>
        <w:tab/>
      </w:r>
      <w:r>
        <w:rPr>
          <w:rFonts w:ascii="Tahoma"/>
          <w:w w:val="99"/>
          <w:sz w:val="16"/>
        </w:rPr>
        <w:t>1</w:t>
      </w:r>
    </w:p>
    <w:p w:rsidR="0012095F" w:rsidRDefault="0012095F">
      <w:pPr>
        <w:rPr>
          <w:rFonts w:ascii="Tahoma"/>
          <w:sz w:val="16"/>
        </w:rPr>
        <w:sectPr w:rsidR="0012095F">
          <w:type w:val="continuous"/>
          <w:pgSz w:w="12250" w:h="15820"/>
          <w:pgMar w:top="600" w:right="1160" w:bottom="280" w:left="1140" w:header="720" w:footer="720" w:gutter="0"/>
          <w:cols w:space="720"/>
        </w:sectPr>
      </w:pPr>
    </w:p>
    <w:p w:rsidR="0012095F" w:rsidRDefault="0012095F">
      <w:pPr>
        <w:pStyle w:val="BodyText"/>
        <w:spacing w:before="9"/>
        <w:rPr>
          <w:rFonts w:ascii="Tahoma"/>
          <w:sz w:val="20"/>
        </w:rPr>
      </w:pPr>
    </w:p>
    <w:p w:rsidR="0012095F" w:rsidRDefault="004D18C5">
      <w:pPr>
        <w:pStyle w:val="Heading2"/>
        <w:spacing w:before="71" w:line="276" w:lineRule="auto"/>
        <w:ind w:right="1541"/>
      </w:pPr>
      <w:r>
        <w:rPr>
          <w:w w:val="110"/>
        </w:rPr>
        <w:t>South,</w:t>
      </w:r>
      <w:r>
        <w:rPr>
          <w:spacing w:val="1"/>
          <w:w w:val="110"/>
        </w:rPr>
        <w:t xml:space="preserve"> </w:t>
      </w:r>
      <w:r>
        <w:rPr>
          <w:w w:val="110"/>
        </w:rPr>
        <w:t>East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West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of  China</w:t>
      </w:r>
      <w:proofErr w:type="gramEnd"/>
      <w:r>
        <w:rPr>
          <w:w w:val="110"/>
        </w:rPr>
        <w:t xml:space="preserve">  via  railways  and  a  major  international  airport.</w:t>
      </w:r>
      <w:r>
        <w:rPr>
          <w:spacing w:val="1"/>
          <w:w w:val="110"/>
        </w:rPr>
        <w:t xml:space="preserve"> </w:t>
      </w:r>
      <w:r>
        <w:rPr>
          <w:w w:val="110"/>
        </w:rPr>
        <w:t>The availability of connecting flights, the timing of the outbreak during the Chinese</w:t>
      </w:r>
      <w:r>
        <w:rPr>
          <w:spacing w:val="1"/>
          <w:w w:val="110"/>
        </w:rPr>
        <w:t xml:space="preserve"> </w:t>
      </w:r>
      <w:r>
        <w:rPr>
          <w:w w:val="105"/>
        </w:rPr>
        <w:t>(Lunar) New Year, and the massive rail transit hub located in Wuhan has enabled the vi-</w:t>
      </w:r>
      <w:r>
        <w:rPr>
          <w:spacing w:val="1"/>
          <w:w w:val="105"/>
        </w:rPr>
        <w:t xml:space="preserve"> </w:t>
      </w:r>
      <w:r>
        <w:rPr>
          <w:w w:val="110"/>
        </w:rPr>
        <w:t>rus</w:t>
      </w:r>
      <w:r>
        <w:rPr>
          <w:spacing w:val="-14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p</w:t>
      </w:r>
      <w:r>
        <w:rPr>
          <w:w w:val="110"/>
        </w:rPr>
        <w:t>erforate</w:t>
      </w:r>
      <w:r>
        <w:rPr>
          <w:spacing w:val="-12"/>
          <w:w w:val="110"/>
        </w:rPr>
        <w:t xml:space="preserve"> </w:t>
      </w:r>
      <w:r>
        <w:rPr>
          <w:w w:val="110"/>
        </w:rPr>
        <w:t>throughout</w:t>
      </w:r>
      <w:r>
        <w:rPr>
          <w:spacing w:val="-13"/>
          <w:w w:val="110"/>
        </w:rPr>
        <w:t xml:space="preserve"> </w:t>
      </w:r>
      <w:r>
        <w:rPr>
          <w:w w:val="110"/>
        </w:rPr>
        <w:t>China,</w:t>
      </w:r>
      <w:r>
        <w:rPr>
          <w:spacing w:val="-14"/>
          <w:w w:val="110"/>
        </w:rPr>
        <w:t xml:space="preserve"> </w:t>
      </w:r>
      <w:r>
        <w:rPr>
          <w:w w:val="110"/>
        </w:rPr>
        <w:t>and</w:t>
      </w:r>
      <w:r>
        <w:rPr>
          <w:spacing w:val="-13"/>
          <w:w w:val="110"/>
        </w:rPr>
        <w:t xml:space="preserve"> </w:t>
      </w:r>
      <w:r>
        <w:rPr>
          <w:w w:val="110"/>
        </w:rPr>
        <w:t>eventually,</w:t>
      </w:r>
      <w:r>
        <w:rPr>
          <w:spacing w:val="-13"/>
          <w:w w:val="110"/>
        </w:rPr>
        <w:t xml:space="preserve"> </w:t>
      </w:r>
      <w:r>
        <w:rPr>
          <w:w w:val="110"/>
        </w:rPr>
        <w:t>globally.</w:t>
      </w:r>
    </w:p>
    <w:p w:rsidR="0012095F" w:rsidRDefault="004D18C5">
      <w:pPr>
        <w:spacing w:line="268" w:lineRule="exact"/>
        <w:ind w:left="123"/>
        <w:jc w:val="both"/>
        <w:rPr>
          <w:rFonts w:ascii="Arial MT"/>
          <w:sz w:val="20"/>
        </w:rPr>
      </w:pPr>
      <w:r>
        <w:rPr>
          <w:rFonts w:ascii="Lucida Sans Unicode"/>
          <w:w w:val="105"/>
          <w:sz w:val="20"/>
        </w:rPr>
        <w:t>Conclusions:</w:t>
      </w:r>
      <w:r>
        <w:rPr>
          <w:rFonts w:ascii="Lucida Sans Unicode"/>
          <w:spacing w:val="-4"/>
          <w:w w:val="105"/>
          <w:sz w:val="20"/>
        </w:rPr>
        <w:t xml:space="preserve"> </w:t>
      </w:r>
      <w:r>
        <w:rPr>
          <w:rFonts w:ascii="Arial MT"/>
          <w:w w:val="105"/>
          <w:sz w:val="20"/>
        </w:rPr>
        <w:t>We</w:t>
      </w:r>
      <w:r>
        <w:rPr>
          <w:rFonts w:ascii="Arial MT"/>
          <w:spacing w:val="2"/>
          <w:w w:val="105"/>
          <w:sz w:val="20"/>
        </w:rPr>
        <w:t xml:space="preserve"> </w:t>
      </w:r>
      <w:r>
        <w:rPr>
          <w:rFonts w:ascii="Arial MT"/>
          <w:w w:val="105"/>
          <w:sz w:val="20"/>
        </w:rPr>
        <w:t>conclude</w:t>
      </w:r>
      <w:r>
        <w:rPr>
          <w:rFonts w:ascii="Arial MT"/>
          <w:spacing w:val="2"/>
          <w:w w:val="105"/>
          <w:sz w:val="20"/>
        </w:rPr>
        <w:t xml:space="preserve"> </w:t>
      </w:r>
      <w:r>
        <w:rPr>
          <w:rFonts w:ascii="Arial MT"/>
          <w:w w:val="105"/>
          <w:sz w:val="20"/>
        </w:rPr>
        <w:t>that</w:t>
      </w:r>
      <w:r>
        <w:rPr>
          <w:rFonts w:ascii="Arial MT"/>
          <w:spacing w:val="3"/>
          <w:w w:val="105"/>
          <w:sz w:val="20"/>
        </w:rPr>
        <w:t xml:space="preserve"> </w:t>
      </w:r>
      <w:r>
        <w:rPr>
          <w:rFonts w:ascii="Arial MT"/>
          <w:w w:val="105"/>
          <w:sz w:val="20"/>
        </w:rPr>
        <w:t>we</w:t>
      </w:r>
      <w:r>
        <w:rPr>
          <w:rFonts w:ascii="Arial MT"/>
          <w:spacing w:val="2"/>
          <w:w w:val="105"/>
          <w:sz w:val="20"/>
        </w:rPr>
        <w:t xml:space="preserve"> </w:t>
      </w:r>
      <w:r>
        <w:rPr>
          <w:rFonts w:ascii="Arial MT"/>
          <w:w w:val="105"/>
          <w:sz w:val="20"/>
        </w:rPr>
        <w:t>did</w:t>
      </w:r>
      <w:r>
        <w:rPr>
          <w:rFonts w:ascii="Arial MT"/>
          <w:spacing w:val="3"/>
          <w:w w:val="105"/>
          <w:sz w:val="20"/>
        </w:rPr>
        <w:t xml:space="preserve"> </w:t>
      </w:r>
      <w:r>
        <w:rPr>
          <w:rFonts w:ascii="Arial MT"/>
          <w:w w:val="105"/>
          <w:sz w:val="20"/>
        </w:rPr>
        <w:t>not</w:t>
      </w:r>
      <w:r>
        <w:rPr>
          <w:rFonts w:ascii="Arial MT"/>
          <w:spacing w:val="3"/>
          <w:w w:val="105"/>
          <w:sz w:val="20"/>
        </w:rPr>
        <w:t xml:space="preserve"> </w:t>
      </w:r>
      <w:r>
        <w:rPr>
          <w:rFonts w:ascii="Arial MT"/>
          <w:w w:val="105"/>
          <w:sz w:val="20"/>
        </w:rPr>
        <w:t>learn</w:t>
      </w:r>
      <w:r>
        <w:rPr>
          <w:rFonts w:ascii="Arial MT"/>
          <w:spacing w:val="3"/>
          <w:w w:val="105"/>
          <w:sz w:val="20"/>
        </w:rPr>
        <w:t xml:space="preserve"> </w:t>
      </w:r>
      <w:r>
        <w:rPr>
          <w:rFonts w:ascii="Arial MT"/>
          <w:w w:val="105"/>
          <w:sz w:val="20"/>
        </w:rPr>
        <w:t>from</w:t>
      </w:r>
      <w:r>
        <w:rPr>
          <w:rFonts w:ascii="Arial MT"/>
          <w:spacing w:val="3"/>
          <w:w w:val="105"/>
          <w:sz w:val="20"/>
        </w:rPr>
        <w:t xml:space="preserve"> </w:t>
      </w:r>
      <w:r>
        <w:rPr>
          <w:rFonts w:ascii="Arial MT"/>
          <w:w w:val="105"/>
          <w:sz w:val="20"/>
        </w:rPr>
        <w:t>the</w:t>
      </w:r>
      <w:r>
        <w:rPr>
          <w:rFonts w:ascii="Arial MT"/>
          <w:spacing w:val="3"/>
          <w:w w:val="105"/>
          <w:sz w:val="20"/>
        </w:rPr>
        <w:t xml:space="preserve"> </w:t>
      </w:r>
      <w:r>
        <w:rPr>
          <w:rFonts w:ascii="Arial MT"/>
          <w:w w:val="105"/>
          <w:sz w:val="20"/>
        </w:rPr>
        <w:t>two</w:t>
      </w:r>
      <w:r>
        <w:rPr>
          <w:rFonts w:ascii="Arial MT"/>
          <w:spacing w:val="2"/>
          <w:w w:val="105"/>
          <w:sz w:val="20"/>
        </w:rPr>
        <w:t xml:space="preserve"> </w:t>
      </w:r>
      <w:r>
        <w:rPr>
          <w:rFonts w:ascii="Arial MT"/>
          <w:w w:val="105"/>
          <w:sz w:val="20"/>
        </w:rPr>
        <w:t>prior</w:t>
      </w:r>
      <w:r>
        <w:rPr>
          <w:rFonts w:ascii="Arial MT"/>
          <w:spacing w:val="3"/>
          <w:w w:val="105"/>
          <w:sz w:val="20"/>
        </w:rPr>
        <w:t xml:space="preserve"> </w:t>
      </w:r>
      <w:r>
        <w:rPr>
          <w:rFonts w:ascii="Arial MT"/>
          <w:w w:val="105"/>
          <w:sz w:val="20"/>
        </w:rPr>
        <w:t>epidemics</w:t>
      </w:r>
      <w:r>
        <w:rPr>
          <w:rFonts w:ascii="Arial MT"/>
          <w:spacing w:val="4"/>
          <w:w w:val="105"/>
          <w:sz w:val="20"/>
        </w:rPr>
        <w:t xml:space="preserve"> </w:t>
      </w:r>
      <w:r>
        <w:rPr>
          <w:rFonts w:ascii="Arial MT"/>
          <w:w w:val="105"/>
          <w:sz w:val="20"/>
        </w:rPr>
        <w:t>of</w:t>
      </w:r>
      <w:r>
        <w:rPr>
          <w:rFonts w:ascii="Arial MT"/>
          <w:spacing w:val="2"/>
          <w:w w:val="105"/>
          <w:sz w:val="20"/>
        </w:rPr>
        <w:t xml:space="preserve"> </w:t>
      </w:r>
      <w:r>
        <w:rPr>
          <w:rFonts w:ascii="Arial MT"/>
          <w:w w:val="105"/>
          <w:sz w:val="20"/>
        </w:rPr>
        <w:t>corona-</w:t>
      </w:r>
    </w:p>
    <w:p w:rsidR="0012095F" w:rsidRDefault="004D18C5">
      <w:pPr>
        <w:pStyle w:val="Heading2"/>
        <w:spacing w:line="276" w:lineRule="auto"/>
        <w:ind w:right="1540"/>
      </w:pPr>
      <w:proofErr w:type="gramStart"/>
      <w:r>
        <w:rPr>
          <w:w w:val="105"/>
        </w:rPr>
        <w:t>virus</w:t>
      </w:r>
      <w:proofErr w:type="gramEnd"/>
      <w:r>
        <w:rPr>
          <w:w w:val="105"/>
        </w:rPr>
        <w:t xml:space="preserve"> and were ill-prepared to deal with the challenges the COVID-19 epidemic has</w:t>
      </w:r>
      <w:r>
        <w:rPr>
          <w:spacing w:val="1"/>
          <w:w w:val="105"/>
        </w:rPr>
        <w:t xml:space="preserve"> </w:t>
      </w:r>
      <w:r>
        <w:rPr>
          <w:w w:val="105"/>
        </w:rPr>
        <w:t>posed.</w:t>
      </w:r>
      <w:r>
        <w:rPr>
          <w:spacing w:val="18"/>
          <w:w w:val="105"/>
        </w:rPr>
        <w:t xml:space="preserve"> </w:t>
      </w:r>
      <w:r>
        <w:rPr>
          <w:w w:val="105"/>
        </w:rPr>
        <w:t>Future</w:t>
      </w:r>
      <w:r>
        <w:rPr>
          <w:spacing w:val="18"/>
          <w:w w:val="105"/>
        </w:rPr>
        <w:t xml:space="preserve"> </w:t>
      </w:r>
      <w:r>
        <w:rPr>
          <w:w w:val="105"/>
        </w:rPr>
        <w:t>research</w:t>
      </w:r>
      <w:r>
        <w:rPr>
          <w:spacing w:val="17"/>
          <w:w w:val="105"/>
        </w:rPr>
        <w:t xml:space="preserve"> </w:t>
      </w:r>
      <w:r>
        <w:rPr>
          <w:w w:val="105"/>
        </w:rPr>
        <w:t>should</w:t>
      </w:r>
      <w:r>
        <w:rPr>
          <w:spacing w:val="17"/>
          <w:w w:val="105"/>
        </w:rPr>
        <w:t xml:space="preserve"> </w:t>
      </w:r>
      <w:r>
        <w:rPr>
          <w:w w:val="105"/>
        </w:rPr>
        <w:t>attempt</w:t>
      </w:r>
      <w:r>
        <w:rPr>
          <w:spacing w:val="17"/>
          <w:w w:val="105"/>
        </w:rPr>
        <w:t xml:space="preserve"> </w:t>
      </w:r>
      <w:r>
        <w:rPr>
          <w:w w:val="105"/>
        </w:rPr>
        <w:t>to</w:t>
      </w:r>
      <w:r>
        <w:rPr>
          <w:spacing w:val="18"/>
          <w:w w:val="105"/>
        </w:rPr>
        <w:t xml:space="preserve"> </w:t>
      </w:r>
      <w:r>
        <w:rPr>
          <w:w w:val="105"/>
        </w:rPr>
        <w:t>address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uses</w:t>
      </w:r>
      <w:r>
        <w:rPr>
          <w:spacing w:val="18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w w:val="105"/>
        </w:rPr>
        <w:t>implications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internet</w:t>
      </w:r>
      <w:r>
        <w:rPr>
          <w:spacing w:val="-55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things</w:t>
      </w:r>
      <w:r>
        <w:rPr>
          <w:spacing w:val="-6"/>
          <w:w w:val="105"/>
        </w:rPr>
        <w:t xml:space="preserve"> </w:t>
      </w:r>
      <w:r>
        <w:rPr>
          <w:w w:val="105"/>
        </w:rPr>
        <w:t>(IoT)</w:t>
      </w:r>
      <w:r>
        <w:rPr>
          <w:spacing w:val="-6"/>
          <w:w w:val="105"/>
        </w:rPr>
        <w:t xml:space="preserve"> </w:t>
      </w:r>
      <w:r>
        <w:rPr>
          <w:w w:val="105"/>
        </w:rPr>
        <w:t>technologies</w:t>
      </w:r>
      <w:r>
        <w:rPr>
          <w:spacing w:val="-7"/>
          <w:w w:val="105"/>
        </w:rPr>
        <w:t xml:space="preserve"> </w:t>
      </w:r>
      <w:r>
        <w:rPr>
          <w:w w:val="105"/>
        </w:rPr>
        <w:t>for</w:t>
      </w:r>
      <w:r>
        <w:rPr>
          <w:spacing w:val="-6"/>
          <w:w w:val="105"/>
        </w:rPr>
        <w:t xml:space="preserve"> </w:t>
      </w:r>
      <w:r>
        <w:rPr>
          <w:w w:val="105"/>
        </w:rPr>
        <w:t>mapping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spread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infection.</w:t>
      </w:r>
    </w:p>
    <w:p w:rsidR="0012095F" w:rsidRDefault="0012095F">
      <w:pPr>
        <w:pStyle w:val="BodyText"/>
        <w:rPr>
          <w:rFonts w:ascii="Arial MT"/>
          <w:sz w:val="19"/>
        </w:rPr>
      </w:pPr>
    </w:p>
    <w:p w:rsidR="0012095F" w:rsidRDefault="004D18C5">
      <w:pPr>
        <w:pStyle w:val="BodyText"/>
        <w:ind w:left="123"/>
        <w:jc w:val="both"/>
        <w:rPr>
          <w:rFonts w:ascii="Tahoma"/>
        </w:rPr>
      </w:pPr>
      <w:r>
        <w:rPr>
          <w:rFonts w:ascii="Microsoft Sans Serif"/>
          <w:w w:val="90"/>
        </w:rPr>
        <w:t>Key</w:t>
      </w:r>
      <w:r>
        <w:rPr>
          <w:rFonts w:ascii="Microsoft Sans Serif"/>
          <w:spacing w:val="4"/>
          <w:w w:val="90"/>
        </w:rPr>
        <w:t xml:space="preserve"> </w:t>
      </w:r>
      <w:r>
        <w:rPr>
          <w:rFonts w:ascii="Microsoft Sans Serif"/>
          <w:w w:val="90"/>
        </w:rPr>
        <w:t>words:</w:t>
      </w:r>
      <w:r>
        <w:rPr>
          <w:rFonts w:ascii="Microsoft Sans Serif"/>
          <w:spacing w:val="6"/>
          <w:w w:val="90"/>
        </w:rPr>
        <w:t xml:space="preserve"> </w:t>
      </w:r>
      <w:r>
        <w:rPr>
          <w:rFonts w:ascii="Tahoma"/>
          <w:w w:val="90"/>
        </w:rPr>
        <w:t>Coronavirus,</w:t>
      </w:r>
      <w:r>
        <w:rPr>
          <w:rFonts w:ascii="Tahoma"/>
          <w:spacing w:val="-3"/>
          <w:w w:val="90"/>
        </w:rPr>
        <w:t xml:space="preserve"> </w:t>
      </w:r>
      <w:r>
        <w:rPr>
          <w:rFonts w:ascii="Tahoma"/>
          <w:w w:val="90"/>
        </w:rPr>
        <w:t>epidemiology,</w:t>
      </w:r>
      <w:r>
        <w:rPr>
          <w:rFonts w:ascii="Tahoma"/>
          <w:spacing w:val="-1"/>
          <w:w w:val="90"/>
        </w:rPr>
        <w:t xml:space="preserve"> </w:t>
      </w:r>
      <w:r>
        <w:rPr>
          <w:rFonts w:ascii="Tahoma"/>
          <w:w w:val="90"/>
        </w:rPr>
        <w:t>epidemic,</w:t>
      </w:r>
      <w:r>
        <w:rPr>
          <w:rFonts w:ascii="Tahoma"/>
          <w:spacing w:val="-3"/>
          <w:w w:val="90"/>
        </w:rPr>
        <w:t xml:space="preserve"> </w:t>
      </w:r>
      <w:r>
        <w:rPr>
          <w:rFonts w:ascii="Tahoma"/>
          <w:w w:val="90"/>
        </w:rPr>
        <w:t>outbreak,</w:t>
      </w:r>
      <w:r>
        <w:rPr>
          <w:rFonts w:ascii="Tahoma"/>
          <w:spacing w:val="-1"/>
          <w:w w:val="90"/>
        </w:rPr>
        <w:t xml:space="preserve"> </w:t>
      </w:r>
      <w:r>
        <w:rPr>
          <w:rFonts w:ascii="Tahoma"/>
          <w:w w:val="90"/>
        </w:rPr>
        <w:t>MERS,</w:t>
      </w:r>
      <w:r>
        <w:rPr>
          <w:rFonts w:ascii="Tahoma"/>
          <w:spacing w:val="-3"/>
          <w:w w:val="90"/>
        </w:rPr>
        <w:t xml:space="preserve"> </w:t>
      </w:r>
      <w:r>
        <w:rPr>
          <w:rFonts w:ascii="Tahoma"/>
          <w:w w:val="90"/>
        </w:rPr>
        <w:t>SARS,</w:t>
      </w:r>
      <w:r>
        <w:rPr>
          <w:rFonts w:ascii="Tahoma"/>
          <w:spacing w:val="-2"/>
          <w:w w:val="90"/>
        </w:rPr>
        <w:t xml:space="preserve"> </w:t>
      </w:r>
      <w:r>
        <w:rPr>
          <w:rFonts w:ascii="Tahoma"/>
          <w:w w:val="90"/>
        </w:rPr>
        <w:t>nCoV,</w:t>
      </w:r>
      <w:r>
        <w:rPr>
          <w:rFonts w:ascii="Tahoma"/>
          <w:spacing w:val="-3"/>
          <w:w w:val="90"/>
        </w:rPr>
        <w:t xml:space="preserve"> </w:t>
      </w:r>
      <w:r>
        <w:rPr>
          <w:rFonts w:ascii="Tahoma"/>
          <w:w w:val="90"/>
        </w:rPr>
        <w:t>COVID-19</w:t>
      </w:r>
    </w:p>
    <w:p w:rsidR="0012095F" w:rsidRDefault="004D18C5">
      <w:pPr>
        <w:pStyle w:val="BodyText"/>
        <w:spacing w:before="3"/>
        <w:rPr>
          <w:rFonts w:ascii="Tahoma"/>
          <w:sz w:val="19"/>
        </w:rPr>
      </w:pPr>
      <w:r>
        <w:pict>
          <v:rect id="_x0000_s1081" style="position:absolute;margin-left:63.15pt;margin-top:13.6pt;width:413.95pt;height:2pt;z-index:-15726080;mso-wrap-distance-left:0;mso-wrap-distance-right:0;mso-position-horizontal-relative:page" fillcolor="black" stroked="f">
            <w10:wrap type="topAndBottom" anchorx="page"/>
          </v:rect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0" type="#_x0000_t202" style="position:absolute;margin-left:63.65pt;margin-top:31.05pt;width:485.05pt;height:105.35pt;z-index:-15725568;mso-wrap-distance-left:0;mso-wrap-distance-right:0;mso-position-horizontal-relative:page" filled="f" strokecolor="#231f20" strokeweight=".34mm">
            <v:textbox inset="0,0,0,0">
              <w:txbxContent>
                <w:p w:rsidR="0012095F" w:rsidRDefault="0012095F">
                  <w:pPr>
                    <w:pStyle w:val="BodyText"/>
                    <w:spacing w:before="3"/>
                    <w:rPr>
                      <w:rFonts w:ascii="Tahoma"/>
                      <w:sz w:val="14"/>
                    </w:rPr>
                  </w:pPr>
                </w:p>
                <w:p w:rsidR="0012095F" w:rsidRDefault="004D18C5">
                  <w:pPr>
                    <w:ind w:left="180"/>
                    <w:rPr>
                      <w:rFonts w:ascii="Lucida Sans Unicode"/>
                      <w:sz w:val="16"/>
                    </w:rPr>
                  </w:pPr>
                  <w:r>
                    <w:rPr>
                      <w:rFonts w:ascii="Lucida Sans Unicode"/>
                      <w:w w:val="105"/>
                      <w:sz w:val="16"/>
                    </w:rPr>
                    <w:t>Key</w:t>
                  </w:r>
                  <w:r>
                    <w:rPr>
                      <w:rFonts w:ascii="Lucida Sans Unicode"/>
                      <w:spacing w:val="-7"/>
                      <w:w w:val="105"/>
                      <w:sz w:val="16"/>
                    </w:rPr>
                    <w:t xml:space="preserve"> </w:t>
                  </w:r>
                  <w:r>
                    <w:rPr>
                      <w:rFonts w:ascii="Lucida Sans Unicode"/>
                      <w:w w:val="105"/>
                      <w:sz w:val="16"/>
                    </w:rPr>
                    <w:t>Messages</w:t>
                  </w:r>
                </w:p>
                <w:p w:rsidR="0012095F" w:rsidRDefault="004D18C5">
                  <w:pPr>
                    <w:numPr>
                      <w:ilvl w:val="0"/>
                      <w:numId w:val="2"/>
                    </w:numPr>
                    <w:tabs>
                      <w:tab w:val="left" w:pos="342"/>
                    </w:tabs>
                    <w:spacing w:before="103"/>
                    <w:ind w:hanging="162"/>
                    <w:rPr>
                      <w:rFonts w:ascii="Arial MT"/>
                      <w:sz w:val="16"/>
                    </w:rPr>
                  </w:pPr>
                  <w:r>
                    <w:rPr>
                      <w:rFonts w:ascii="Arial MT"/>
                      <w:w w:val="110"/>
                      <w:sz w:val="16"/>
                    </w:rPr>
                    <w:t>Inadequate</w:t>
                  </w:r>
                  <w:r>
                    <w:rPr>
                      <w:rFonts w:ascii="Arial MT"/>
                      <w:spacing w:val="-2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w w:val="110"/>
                      <w:sz w:val="16"/>
                    </w:rPr>
                    <w:t>risk</w:t>
                  </w:r>
                  <w:r>
                    <w:rPr>
                      <w:rFonts w:ascii="Arial MT"/>
                      <w:spacing w:val="-1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w w:val="110"/>
                      <w:sz w:val="16"/>
                    </w:rPr>
                    <w:t>assessment</w:t>
                  </w:r>
                  <w:r>
                    <w:rPr>
                      <w:rFonts w:ascii="Arial MT"/>
                      <w:spacing w:val="-1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w w:val="110"/>
                      <w:sz w:val="16"/>
                    </w:rPr>
                    <w:t>by</w:t>
                  </w:r>
                  <w:r>
                    <w:rPr>
                      <w:rFonts w:ascii="Arial MT"/>
                      <w:spacing w:val="-2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w w:val="110"/>
                      <w:sz w:val="16"/>
                    </w:rPr>
                    <w:t>the</w:t>
                  </w:r>
                  <w:r>
                    <w:rPr>
                      <w:rFonts w:ascii="Arial MT"/>
                      <w:spacing w:val="-1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w w:val="110"/>
                      <w:sz w:val="16"/>
                    </w:rPr>
                    <w:t>Chinese</w:t>
                  </w:r>
                  <w:r>
                    <w:rPr>
                      <w:rFonts w:ascii="Arial MT"/>
                      <w:spacing w:val="-1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w w:val="110"/>
                      <w:sz w:val="16"/>
                    </w:rPr>
                    <w:t>government</w:t>
                  </w:r>
                  <w:r>
                    <w:rPr>
                      <w:rFonts w:ascii="Arial MT"/>
                      <w:spacing w:val="-1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w w:val="110"/>
                      <w:sz w:val="16"/>
                    </w:rPr>
                    <w:t>hampered</w:t>
                  </w:r>
                  <w:r>
                    <w:rPr>
                      <w:rFonts w:ascii="Arial MT"/>
                      <w:spacing w:val="-1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w w:val="110"/>
                      <w:sz w:val="16"/>
                    </w:rPr>
                    <w:t>efforts</w:t>
                  </w:r>
                  <w:r>
                    <w:rPr>
                      <w:rFonts w:ascii="Arial MT"/>
                      <w:spacing w:val="-1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w w:val="110"/>
                      <w:sz w:val="16"/>
                    </w:rPr>
                    <w:t>to contain</w:t>
                  </w:r>
                  <w:r>
                    <w:rPr>
                      <w:rFonts w:ascii="Arial MT"/>
                      <w:spacing w:val="-1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w w:val="110"/>
                      <w:sz w:val="16"/>
                    </w:rPr>
                    <w:t>the</w:t>
                  </w:r>
                  <w:r>
                    <w:rPr>
                      <w:rFonts w:ascii="Arial MT"/>
                      <w:spacing w:val="-1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w w:val="110"/>
                      <w:sz w:val="16"/>
                    </w:rPr>
                    <w:t>virus.</w:t>
                  </w:r>
                </w:p>
                <w:p w:rsidR="0012095F" w:rsidRDefault="004D18C5">
                  <w:pPr>
                    <w:numPr>
                      <w:ilvl w:val="0"/>
                      <w:numId w:val="2"/>
                    </w:numPr>
                    <w:tabs>
                      <w:tab w:val="left" w:pos="342"/>
                    </w:tabs>
                    <w:spacing w:before="65" w:line="340" w:lineRule="auto"/>
                    <w:ind w:right="179"/>
                    <w:rPr>
                      <w:rFonts w:ascii="Arial MT"/>
                      <w:sz w:val="16"/>
                    </w:rPr>
                  </w:pPr>
                  <w:r>
                    <w:rPr>
                      <w:rFonts w:ascii="Arial MT"/>
                      <w:w w:val="110"/>
                      <w:sz w:val="16"/>
                    </w:rPr>
                    <w:t>The</w:t>
                  </w:r>
                  <w:r>
                    <w:rPr>
                      <w:rFonts w:ascii="Arial MT"/>
                      <w:spacing w:val="-2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w w:val="110"/>
                      <w:sz w:val="16"/>
                    </w:rPr>
                    <w:t>current</w:t>
                  </w:r>
                  <w:r>
                    <w:rPr>
                      <w:rFonts w:ascii="Arial MT"/>
                      <w:spacing w:val="-1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w w:val="110"/>
                      <w:sz w:val="16"/>
                    </w:rPr>
                    <w:t>novel</w:t>
                  </w:r>
                  <w:r>
                    <w:rPr>
                      <w:rFonts w:ascii="Arial MT"/>
                      <w:spacing w:val="-2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w w:val="110"/>
                      <w:sz w:val="16"/>
                    </w:rPr>
                    <w:t>coronavirus</w:t>
                  </w:r>
                  <w:r>
                    <w:rPr>
                      <w:rFonts w:ascii="Arial MT"/>
                      <w:spacing w:val="-1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w w:val="110"/>
                      <w:sz w:val="16"/>
                    </w:rPr>
                    <w:t>(COVID-19)</w:t>
                  </w:r>
                  <w:r>
                    <w:rPr>
                      <w:rFonts w:ascii="Arial MT"/>
                      <w:spacing w:val="-2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w w:val="110"/>
                      <w:sz w:val="16"/>
                    </w:rPr>
                    <w:t>has</w:t>
                  </w:r>
                  <w:r>
                    <w:rPr>
                      <w:rFonts w:ascii="Arial MT"/>
                      <w:spacing w:val="-1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w w:val="110"/>
                      <w:sz w:val="16"/>
                    </w:rPr>
                    <w:t>surpassed</w:t>
                  </w:r>
                  <w:r>
                    <w:rPr>
                      <w:rFonts w:ascii="Arial MT"/>
                      <w:spacing w:val="-2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w w:val="110"/>
                      <w:sz w:val="16"/>
                    </w:rPr>
                    <w:t>Severe</w:t>
                  </w:r>
                  <w:r>
                    <w:rPr>
                      <w:rFonts w:ascii="Arial MT"/>
                      <w:spacing w:val="-2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w w:val="110"/>
                      <w:sz w:val="16"/>
                    </w:rPr>
                    <w:t>Acute</w:t>
                  </w:r>
                  <w:r>
                    <w:rPr>
                      <w:rFonts w:ascii="Arial MT"/>
                      <w:spacing w:val="-2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w w:val="110"/>
                      <w:sz w:val="16"/>
                    </w:rPr>
                    <w:t>Respiratory</w:t>
                  </w:r>
                  <w:r>
                    <w:rPr>
                      <w:rFonts w:ascii="Arial MT"/>
                      <w:spacing w:val="-1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w w:val="110"/>
                      <w:sz w:val="16"/>
                    </w:rPr>
                    <w:t>Syndrome</w:t>
                  </w:r>
                  <w:r>
                    <w:rPr>
                      <w:rFonts w:ascii="Arial MT"/>
                      <w:spacing w:val="-1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w w:val="110"/>
                      <w:sz w:val="16"/>
                    </w:rPr>
                    <w:t>(SARS)</w:t>
                  </w:r>
                  <w:r>
                    <w:rPr>
                      <w:rFonts w:ascii="Arial MT"/>
                      <w:spacing w:val="-2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w w:val="110"/>
                      <w:sz w:val="16"/>
                    </w:rPr>
                    <w:t>in</w:t>
                  </w:r>
                  <w:r>
                    <w:rPr>
                      <w:rFonts w:ascii="Arial MT"/>
                      <w:spacing w:val="-1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w w:val="110"/>
                      <w:sz w:val="16"/>
                    </w:rPr>
                    <w:t>the</w:t>
                  </w:r>
                  <w:r>
                    <w:rPr>
                      <w:rFonts w:ascii="Arial MT"/>
                      <w:spacing w:val="-2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w w:val="110"/>
                      <w:sz w:val="16"/>
                    </w:rPr>
                    <w:t>number</w:t>
                  </w:r>
                  <w:r>
                    <w:rPr>
                      <w:rFonts w:ascii="Arial MT"/>
                      <w:spacing w:val="-46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w w:val="110"/>
                      <w:sz w:val="16"/>
                    </w:rPr>
                    <w:t>of</w:t>
                  </w:r>
                  <w:r>
                    <w:rPr>
                      <w:rFonts w:ascii="Arial MT"/>
                      <w:spacing w:val="5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w w:val="110"/>
                      <w:sz w:val="16"/>
                    </w:rPr>
                    <w:t>cases</w:t>
                  </w:r>
                  <w:r>
                    <w:rPr>
                      <w:rFonts w:ascii="Arial MT"/>
                      <w:spacing w:val="4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w w:val="110"/>
                      <w:sz w:val="16"/>
                    </w:rPr>
                    <w:t>and</w:t>
                  </w:r>
                  <w:r>
                    <w:rPr>
                      <w:rFonts w:ascii="Arial MT"/>
                      <w:spacing w:val="5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w w:val="110"/>
                      <w:sz w:val="16"/>
                    </w:rPr>
                    <w:t>deaths</w:t>
                  </w:r>
                  <w:r>
                    <w:rPr>
                      <w:rFonts w:ascii="Arial MT"/>
                      <w:spacing w:val="4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w w:val="110"/>
                      <w:sz w:val="16"/>
                    </w:rPr>
                    <w:t>from</w:t>
                  </w:r>
                  <w:r>
                    <w:rPr>
                      <w:rFonts w:ascii="Arial MT"/>
                      <w:spacing w:val="5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w w:val="110"/>
                      <w:sz w:val="16"/>
                    </w:rPr>
                    <w:t>the</w:t>
                  </w:r>
                  <w:r>
                    <w:rPr>
                      <w:rFonts w:ascii="Arial MT"/>
                      <w:spacing w:val="5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w w:val="110"/>
                      <w:sz w:val="16"/>
                    </w:rPr>
                    <w:t>disease.</w:t>
                  </w:r>
                </w:p>
                <w:p w:rsidR="0012095F" w:rsidRDefault="004D18C5">
                  <w:pPr>
                    <w:numPr>
                      <w:ilvl w:val="0"/>
                      <w:numId w:val="2"/>
                    </w:numPr>
                    <w:tabs>
                      <w:tab w:val="left" w:pos="342"/>
                    </w:tabs>
                    <w:spacing w:line="182" w:lineRule="exact"/>
                    <w:ind w:hanging="162"/>
                    <w:rPr>
                      <w:rFonts w:ascii="Arial MT"/>
                      <w:sz w:val="16"/>
                    </w:rPr>
                  </w:pPr>
                  <w:r>
                    <w:rPr>
                      <w:rFonts w:ascii="Arial MT"/>
                      <w:w w:val="110"/>
                      <w:sz w:val="16"/>
                    </w:rPr>
                    <w:t>Closure</w:t>
                  </w:r>
                  <w:r>
                    <w:rPr>
                      <w:rFonts w:ascii="Arial MT"/>
                      <w:spacing w:val="1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w w:val="110"/>
                      <w:sz w:val="16"/>
                    </w:rPr>
                    <w:t>of</w:t>
                  </w:r>
                  <w:r>
                    <w:rPr>
                      <w:rFonts w:ascii="Arial MT"/>
                      <w:spacing w:val="1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w w:val="110"/>
                      <w:sz w:val="16"/>
                    </w:rPr>
                    <w:t>the</w:t>
                  </w:r>
                  <w:r>
                    <w:rPr>
                      <w:rFonts w:ascii="Arial MT"/>
                      <w:spacing w:val="1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w w:val="110"/>
                      <w:sz w:val="16"/>
                    </w:rPr>
                    <w:t>live-animal markets in</w:t>
                  </w:r>
                  <w:r>
                    <w:rPr>
                      <w:rFonts w:ascii="Arial MT"/>
                      <w:spacing w:val="1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w w:val="110"/>
                      <w:sz w:val="16"/>
                    </w:rPr>
                    <w:t>China</w:t>
                  </w:r>
                  <w:r>
                    <w:rPr>
                      <w:rFonts w:ascii="Arial MT"/>
                      <w:spacing w:val="1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w w:val="110"/>
                      <w:sz w:val="16"/>
                    </w:rPr>
                    <w:t>may</w:t>
                  </w:r>
                  <w:r>
                    <w:rPr>
                      <w:rFonts w:ascii="Arial MT"/>
                      <w:spacing w:val="1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w w:val="110"/>
                      <w:sz w:val="16"/>
                    </w:rPr>
                    <w:t>decrease</w:t>
                  </w:r>
                  <w:r>
                    <w:rPr>
                      <w:rFonts w:ascii="Arial MT"/>
                      <w:spacing w:val="-1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w w:val="110"/>
                      <w:sz w:val="16"/>
                    </w:rPr>
                    <w:t>the</w:t>
                  </w:r>
                  <w:r>
                    <w:rPr>
                      <w:rFonts w:ascii="Arial MT"/>
                      <w:spacing w:val="1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w w:val="110"/>
                      <w:sz w:val="16"/>
                    </w:rPr>
                    <w:t>likelihood</w:t>
                  </w:r>
                  <w:r>
                    <w:rPr>
                      <w:rFonts w:ascii="Arial MT"/>
                      <w:spacing w:val="2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w w:val="110"/>
                      <w:sz w:val="16"/>
                    </w:rPr>
                    <w:t>of</w:t>
                  </w:r>
                  <w:r>
                    <w:rPr>
                      <w:rFonts w:ascii="Arial MT"/>
                      <w:spacing w:val="1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w w:val="110"/>
                      <w:sz w:val="16"/>
                    </w:rPr>
                    <w:t>another zoonotic</w:t>
                  </w:r>
                  <w:r>
                    <w:rPr>
                      <w:rFonts w:ascii="Arial MT"/>
                      <w:spacing w:val="2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w w:val="110"/>
                      <w:sz w:val="16"/>
                    </w:rPr>
                    <w:t>outbreak occurring.</w:t>
                  </w:r>
                </w:p>
                <w:p w:rsidR="0012095F" w:rsidRDefault="004D18C5">
                  <w:pPr>
                    <w:numPr>
                      <w:ilvl w:val="0"/>
                      <w:numId w:val="2"/>
                    </w:numPr>
                    <w:tabs>
                      <w:tab w:val="left" w:pos="342"/>
                    </w:tabs>
                    <w:spacing w:before="60" w:line="340" w:lineRule="auto"/>
                    <w:ind w:right="178"/>
                    <w:rPr>
                      <w:rFonts w:ascii="Arial MT" w:hAnsi="Arial MT"/>
                      <w:sz w:val="16"/>
                    </w:rPr>
                  </w:pPr>
                  <w:r>
                    <w:rPr>
                      <w:rFonts w:ascii="Arial MT" w:hAnsi="Arial MT"/>
                      <w:w w:val="110"/>
                      <w:sz w:val="16"/>
                    </w:rPr>
                    <w:t>Human-to-human</w:t>
                  </w:r>
                  <w:r>
                    <w:rPr>
                      <w:rFonts w:ascii="Arial MT" w:hAnsi="Arial MT"/>
                      <w:spacing w:val="6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Arial MT" w:hAnsi="Arial MT"/>
                      <w:w w:val="110"/>
                      <w:sz w:val="16"/>
                    </w:rPr>
                    <w:t>transmission</w:t>
                  </w:r>
                  <w:r>
                    <w:rPr>
                      <w:rFonts w:ascii="Arial MT" w:hAnsi="Arial MT"/>
                      <w:spacing w:val="6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Arial MT" w:hAnsi="Arial MT"/>
                      <w:w w:val="110"/>
                      <w:sz w:val="16"/>
                    </w:rPr>
                    <w:t>has</w:t>
                  </w:r>
                  <w:r>
                    <w:rPr>
                      <w:rFonts w:ascii="Arial MT" w:hAnsi="Arial MT"/>
                      <w:spacing w:val="6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Arial MT" w:hAnsi="Arial MT"/>
                      <w:w w:val="110"/>
                      <w:sz w:val="16"/>
                    </w:rPr>
                    <w:t>been</w:t>
                  </w:r>
                  <w:r>
                    <w:rPr>
                      <w:rFonts w:ascii="Arial MT" w:hAnsi="Arial MT"/>
                      <w:spacing w:val="6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Arial MT" w:hAnsi="Arial MT"/>
                      <w:w w:val="110"/>
                      <w:sz w:val="16"/>
                    </w:rPr>
                    <w:t>confirmed,</w:t>
                  </w:r>
                  <w:r>
                    <w:rPr>
                      <w:rFonts w:ascii="Arial MT" w:hAnsi="Arial MT"/>
                      <w:spacing w:val="7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Arial MT" w:hAnsi="Arial MT"/>
                      <w:w w:val="110"/>
                      <w:sz w:val="16"/>
                    </w:rPr>
                    <w:t>and</w:t>
                  </w:r>
                  <w:r>
                    <w:rPr>
                      <w:rFonts w:ascii="Arial MT" w:hAnsi="Arial MT"/>
                      <w:spacing w:val="6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Arial MT" w:hAnsi="Arial MT"/>
                      <w:w w:val="110"/>
                      <w:sz w:val="16"/>
                    </w:rPr>
                    <w:t>although</w:t>
                  </w:r>
                  <w:r>
                    <w:rPr>
                      <w:rFonts w:ascii="Arial MT" w:hAnsi="Arial MT"/>
                      <w:spacing w:val="6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Arial MT" w:hAnsi="Arial MT"/>
                      <w:w w:val="110"/>
                      <w:sz w:val="16"/>
                    </w:rPr>
                    <w:t>several</w:t>
                  </w:r>
                  <w:r>
                    <w:rPr>
                      <w:rFonts w:ascii="Arial MT" w:hAnsi="Arial MT"/>
                      <w:spacing w:val="6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Arial MT" w:hAnsi="Arial MT"/>
                      <w:w w:val="110"/>
                      <w:sz w:val="16"/>
                    </w:rPr>
                    <w:t>measures</w:t>
                  </w:r>
                  <w:r>
                    <w:rPr>
                      <w:rFonts w:ascii="Arial MT" w:hAnsi="Arial MT"/>
                      <w:spacing w:val="6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Arial MT" w:hAnsi="Arial MT"/>
                      <w:w w:val="110"/>
                      <w:sz w:val="16"/>
                    </w:rPr>
                    <w:t>have</w:t>
                  </w:r>
                  <w:r>
                    <w:rPr>
                      <w:rFonts w:ascii="Arial MT" w:hAnsi="Arial MT"/>
                      <w:spacing w:val="6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Arial MT" w:hAnsi="Arial MT"/>
                      <w:w w:val="110"/>
                      <w:sz w:val="16"/>
                    </w:rPr>
                    <w:t>been</w:t>
                  </w:r>
                  <w:r>
                    <w:rPr>
                      <w:rFonts w:ascii="Arial MT" w:hAnsi="Arial MT"/>
                      <w:spacing w:val="6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Arial MT" w:hAnsi="Arial MT"/>
                      <w:w w:val="110"/>
                      <w:sz w:val="16"/>
                    </w:rPr>
                    <w:t>taken</w:t>
                  </w:r>
                  <w:r>
                    <w:rPr>
                      <w:rFonts w:ascii="Arial MT" w:hAnsi="Arial MT"/>
                      <w:spacing w:val="6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Arial MT" w:hAnsi="Arial MT"/>
                      <w:w w:val="110"/>
                      <w:sz w:val="16"/>
                    </w:rPr>
                    <w:t>to</w:t>
                  </w:r>
                  <w:r>
                    <w:rPr>
                      <w:rFonts w:ascii="Arial MT" w:hAnsi="Arial MT"/>
                      <w:spacing w:val="5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Arial MT" w:hAnsi="Arial MT"/>
                      <w:w w:val="110"/>
                      <w:sz w:val="16"/>
                    </w:rPr>
                    <w:t>mitigate</w:t>
                  </w:r>
                  <w:r>
                    <w:rPr>
                      <w:rFonts w:ascii="Arial MT" w:hAnsi="Arial MT"/>
                      <w:spacing w:val="7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Arial MT" w:hAnsi="Arial MT"/>
                      <w:w w:val="110"/>
                      <w:sz w:val="16"/>
                    </w:rPr>
                    <w:t>the</w:t>
                  </w:r>
                  <w:r>
                    <w:rPr>
                      <w:rFonts w:ascii="Arial MT" w:hAnsi="Arial MT"/>
                      <w:spacing w:val="-46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Arial MT" w:hAnsi="Arial MT"/>
                      <w:w w:val="110"/>
                      <w:sz w:val="16"/>
                    </w:rPr>
                    <w:t>virus’</w:t>
                  </w:r>
                  <w:r>
                    <w:rPr>
                      <w:rFonts w:ascii="Arial MT" w:hAnsi="Arial MT"/>
                      <w:spacing w:val="4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Arial MT" w:hAnsi="Arial MT"/>
                      <w:w w:val="110"/>
                      <w:sz w:val="16"/>
                    </w:rPr>
                    <w:t>spread,</w:t>
                  </w:r>
                  <w:r>
                    <w:rPr>
                      <w:rFonts w:ascii="Arial MT" w:hAnsi="Arial MT"/>
                      <w:spacing w:val="5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Arial MT" w:hAnsi="Arial MT"/>
                      <w:w w:val="110"/>
                      <w:sz w:val="16"/>
                    </w:rPr>
                    <w:t>travel</w:t>
                  </w:r>
                  <w:r>
                    <w:rPr>
                      <w:rFonts w:ascii="Arial MT" w:hAnsi="Arial MT"/>
                      <w:spacing w:val="6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Arial MT" w:hAnsi="Arial MT"/>
                      <w:w w:val="110"/>
                      <w:sz w:val="16"/>
                    </w:rPr>
                    <w:t>to</w:t>
                  </w:r>
                  <w:r>
                    <w:rPr>
                      <w:rFonts w:ascii="Arial MT" w:hAnsi="Arial MT"/>
                      <w:spacing w:val="5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Arial MT" w:hAnsi="Arial MT"/>
                      <w:w w:val="110"/>
                      <w:sz w:val="16"/>
                    </w:rPr>
                    <w:t>impacted</w:t>
                  </w:r>
                  <w:r>
                    <w:rPr>
                      <w:rFonts w:ascii="Arial MT" w:hAnsi="Arial MT"/>
                      <w:spacing w:val="6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Arial MT" w:hAnsi="Arial MT"/>
                      <w:w w:val="110"/>
                      <w:sz w:val="16"/>
                    </w:rPr>
                    <w:t>regions</w:t>
                  </w:r>
                  <w:r>
                    <w:rPr>
                      <w:rFonts w:ascii="Arial MT" w:hAnsi="Arial MT"/>
                      <w:spacing w:val="5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Arial MT" w:hAnsi="Arial MT"/>
                      <w:w w:val="110"/>
                      <w:sz w:val="16"/>
                    </w:rPr>
                    <w:t>should</w:t>
                  </w:r>
                  <w:r>
                    <w:rPr>
                      <w:rFonts w:ascii="Arial MT" w:hAnsi="Arial MT"/>
                      <w:spacing w:val="6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Arial MT" w:hAnsi="Arial MT"/>
                      <w:w w:val="110"/>
                      <w:sz w:val="16"/>
                    </w:rPr>
                    <w:t>be</w:t>
                  </w:r>
                  <w:r>
                    <w:rPr>
                      <w:rFonts w:ascii="Arial MT" w:hAnsi="Arial MT"/>
                      <w:spacing w:val="4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Arial MT" w:hAnsi="Arial MT"/>
                      <w:w w:val="110"/>
                      <w:sz w:val="16"/>
                    </w:rPr>
                    <w:t>avoided</w:t>
                  </w:r>
                  <w:r>
                    <w:rPr>
                      <w:rFonts w:ascii="Arial MT" w:hAnsi="Arial MT"/>
                      <w:spacing w:val="6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Arial MT" w:hAnsi="Arial MT"/>
                      <w:w w:val="110"/>
                      <w:sz w:val="16"/>
                    </w:rPr>
                    <w:t>if</w:t>
                  </w:r>
                  <w:r>
                    <w:rPr>
                      <w:rFonts w:ascii="Arial MT" w:hAnsi="Arial MT"/>
                      <w:spacing w:val="5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Arial MT" w:hAnsi="Arial MT"/>
                      <w:w w:val="110"/>
                      <w:sz w:val="16"/>
                    </w:rPr>
                    <w:t>possible.</w:t>
                  </w:r>
                </w:p>
              </w:txbxContent>
            </v:textbox>
            <w10:wrap type="topAndBottom" anchorx="page"/>
          </v:shape>
        </w:pict>
      </w:r>
    </w:p>
    <w:p w:rsidR="0012095F" w:rsidRDefault="0012095F">
      <w:pPr>
        <w:pStyle w:val="BodyText"/>
        <w:spacing w:before="2"/>
        <w:rPr>
          <w:rFonts w:ascii="Tahoma"/>
          <w:sz w:val="19"/>
        </w:rPr>
      </w:pPr>
    </w:p>
    <w:p w:rsidR="0012095F" w:rsidRDefault="0012095F">
      <w:pPr>
        <w:pStyle w:val="BodyText"/>
        <w:rPr>
          <w:rFonts w:ascii="Tahoma"/>
          <w:sz w:val="20"/>
        </w:rPr>
      </w:pPr>
    </w:p>
    <w:p w:rsidR="0012095F" w:rsidRDefault="0012095F">
      <w:pPr>
        <w:pStyle w:val="BodyText"/>
        <w:spacing w:before="9"/>
        <w:rPr>
          <w:rFonts w:ascii="Tahoma"/>
          <w:sz w:val="28"/>
        </w:rPr>
      </w:pPr>
    </w:p>
    <w:p w:rsidR="0012095F" w:rsidRDefault="0012095F">
      <w:pPr>
        <w:rPr>
          <w:rFonts w:ascii="Tahoma"/>
          <w:sz w:val="28"/>
        </w:rPr>
        <w:sectPr w:rsidR="0012095F">
          <w:headerReference w:type="even" r:id="rId10"/>
          <w:headerReference w:type="default" r:id="rId11"/>
          <w:pgSz w:w="12250" w:h="15820"/>
          <w:pgMar w:top="940" w:right="1160" w:bottom="280" w:left="1140" w:header="639" w:footer="0" w:gutter="0"/>
          <w:pgNumType w:start="2"/>
          <w:cols w:space="720"/>
        </w:sectPr>
      </w:pPr>
    </w:p>
    <w:p w:rsidR="0012095F" w:rsidRDefault="004D18C5">
      <w:pPr>
        <w:pStyle w:val="Heading1"/>
        <w:spacing w:before="30"/>
      </w:pPr>
      <w:r>
        <w:lastRenderedPageBreak/>
        <w:pict>
          <v:shape id="_x0000_s1079" type="#_x0000_t202" style="position:absolute;left:0;text-align:left;margin-left:587.4pt;margin-top:152.9pt;width:10.95pt;height:484.95pt;z-index:15732224;mso-position-horizontal-relative:page;mso-position-vertical-relative:page" filled="f" stroked="f">
            <v:textbox style="layout-flow:vertical" inset="0,0,0,0">
              <w:txbxContent>
                <w:p w:rsidR="0012095F" w:rsidRDefault="004D18C5">
                  <w:pPr>
                    <w:spacing w:before="14"/>
                    <w:ind w:left="20"/>
                    <w:rPr>
                      <w:rFonts w:ascii="Arial MT"/>
                      <w:sz w:val="16"/>
                    </w:rPr>
                  </w:pPr>
                  <w:r>
                    <w:rPr>
                      <w:rFonts w:ascii="Arial MT"/>
                      <w:color w:val="666666"/>
                      <w:spacing w:val="-1"/>
                      <w:sz w:val="16"/>
                    </w:rPr>
                    <w:t>Downloaded</w:t>
                  </w:r>
                  <w:r>
                    <w:rPr>
                      <w:rFonts w:ascii="Arial MT"/>
                      <w:color w:val="666666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pacing w:val="-1"/>
                      <w:sz w:val="16"/>
                    </w:rPr>
                    <w:t>from</w:t>
                  </w:r>
                  <w:r>
                    <w:rPr>
                      <w:rFonts w:ascii="Arial MT"/>
                      <w:color w:val="666666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pacing w:val="-1"/>
                      <w:sz w:val="16"/>
                    </w:rPr>
                    <w:t>https://academic.oup.com/ije/advance-article-abstract/doi/10.1093/ije/dyaa033/5748175</w:t>
                  </w:r>
                  <w:r>
                    <w:rPr>
                      <w:rFonts w:ascii="Arial MT"/>
                      <w:color w:val="666666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z w:val="16"/>
                    </w:rPr>
                    <w:t>by</w:t>
                  </w:r>
                  <w:r>
                    <w:rPr>
                      <w:rFonts w:ascii="Arial MT"/>
                      <w:color w:val="666666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z w:val="16"/>
                    </w:rPr>
                    <w:t>guest</w:t>
                  </w:r>
                  <w:r>
                    <w:rPr>
                      <w:rFonts w:ascii="Arial MT"/>
                      <w:color w:val="666666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z w:val="16"/>
                    </w:rPr>
                    <w:t>on</w:t>
                  </w:r>
                  <w:r>
                    <w:rPr>
                      <w:rFonts w:ascii="Arial MT"/>
                      <w:color w:val="666666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z w:val="16"/>
                    </w:rPr>
                    <w:t>23</w:t>
                  </w:r>
                  <w:r>
                    <w:rPr>
                      <w:rFonts w:ascii="Arial MT"/>
                      <w:color w:val="666666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z w:val="16"/>
                    </w:rPr>
                    <w:t>February</w:t>
                  </w:r>
                  <w:r>
                    <w:rPr>
                      <w:rFonts w:ascii="Arial MT"/>
                      <w:color w:val="666666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z w:val="16"/>
                    </w:rPr>
                    <w:t>2020</w:t>
                  </w:r>
                </w:p>
              </w:txbxContent>
            </v:textbox>
            <w10:wrap anchorx="page" anchory="page"/>
          </v:shape>
        </w:pict>
      </w:r>
      <w:r>
        <w:t>Introduction</w:t>
      </w:r>
    </w:p>
    <w:p w:rsidR="0012095F" w:rsidRDefault="004D18C5">
      <w:pPr>
        <w:pStyle w:val="BodyText"/>
        <w:spacing w:before="76" w:line="300" w:lineRule="auto"/>
        <w:ind w:left="123" w:right="38"/>
        <w:jc w:val="both"/>
      </w:pPr>
      <w:r>
        <w:rPr>
          <w:w w:val="110"/>
        </w:rPr>
        <w:t>The novel coronavirus (COVID-19) was first identified in</w:t>
      </w:r>
      <w:r>
        <w:rPr>
          <w:spacing w:val="1"/>
          <w:w w:val="110"/>
        </w:rPr>
        <w:t xml:space="preserve"> </w:t>
      </w:r>
      <w:r>
        <w:rPr>
          <w:w w:val="110"/>
        </w:rPr>
        <w:t>Wuhan,</w:t>
      </w:r>
      <w:r>
        <w:rPr>
          <w:spacing w:val="1"/>
          <w:w w:val="110"/>
        </w:rPr>
        <w:t xml:space="preserve"> </w:t>
      </w:r>
      <w:r>
        <w:rPr>
          <w:w w:val="110"/>
        </w:rPr>
        <w:t>China,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December</w:t>
      </w:r>
      <w:r>
        <w:rPr>
          <w:spacing w:val="1"/>
          <w:w w:val="110"/>
        </w:rPr>
        <w:t xml:space="preserve"> </w:t>
      </w:r>
      <w:r>
        <w:rPr>
          <w:w w:val="110"/>
        </w:rPr>
        <w:t>2019</w:t>
      </w:r>
      <w:r>
        <w:rPr>
          <w:spacing w:val="1"/>
          <w:w w:val="110"/>
        </w:rPr>
        <w:t xml:space="preserve"> </w:t>
      </w:r>
      <w:r>
        <w:rPr>
          <w:w w:val="110"/>
        </w:rPr>
        <w:t>among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bookmarkStart w:id="1" w:name="_bookmark3"/>
      <w:bookmarkEnd w:id="1"/>
      <w:r>
        <w:rPr>
          <w:w w:val="110"/>
        </w:rPr>
        <w:t>cluster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patients that presented with an unidentified form of viral</w:t>
      </w:r>
      <w:r>
        <w:rPr>
          <w:spacing w:val="1"/>
          <w:w w:val="110"/>
        </w:rPr>
        <w:t xml:space="preserve"> </w:t>
      </w:r>
      <w:r>
        <w:rPr>
          <w:w w:val="110"/>
        </w:rPr>
        <w:t>pneumonia with shared history of visiting the Huanan sea-</w:t>
      </w:r>
      <w:r>
        <w:rPr>
          <w:spacing w:val="1"/>
          <w:w w:val="110"/>
        </w:rPr>
        <w:t xml:space="preserve"> </w:t>
      </w:r>
      <w:r>
        <w:rPr>
          <w:w w:val="110"/>
        </w:rPr>
        <w:t>food market.</w:t>
      </w:r>
      <w:hyperlink w:anchor="_bookmark38" w:history="1">
        <w:r>
          <w:rPr>
            <w:color w:val="0000FF"/>
            <w:w w:val="110"/>
            <w:vertAlign w:val="superscript"/>
          </w:rPr>
          <w:t>1</w:t>
        </w:r>
      </w:hyperlink>
      <w:r>
        <w:rPr>
          <w:color w:val="0000FF"/>
          <w:w w:val="110"/>
        </w:rPr>
        <w:t xml:space="preserve"> </w:t>
      </w:r>
      <w:r>
        <w:rPr>
          <w:w w:val="110"/>
        </w:rPr>
        <w:t>Patients were assessed for viral pneumonia</w:t>
      </w:r>
      <w:r>
        <w:rPr>
          <w:spacing w:val="1"/>
          <w:w w:val="110"/>
        </w:rPr>
        <w:t xml:space="preserve"> </w:t>
      </w:r>
      <w:r>
        <w:rPr>
          <w:w w:val="110"/>
        </w:rPr>
        <w:t>through the ascertainment and testing of bronchoalv</w:t>
      </w:r>
      <w:r>
        <w:rPr>
          <w:w w:val="110"/>
        </w:rPr>
        <w:t>eolar-</w:t>
      </w:r>
      <w:r>
        <w:rPr>
          <w:spacing w:val="1"/>
          <w:w w:val="110"/>
        </w:rPr>
        <w:t xml:space="preserve"> </w:t>
      </w:r>
      <w:r>
        <w:rPr>
          <w:w w:val="110"/>
        </w:rPr>
        <w:t>lavage fluid utilizing whole genome sequencing, cell cul-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tures and polymerase chain reaction (PCR). The </w:t>
      </w:r>
      <w:bookmarkStart w:id="2" w:name="_bookmark4"/>
      <w:bookmarkEnd w:id="2"/>
      <w:r>
        <w:rPr>
          <w:w w:val="110"/>
        </w:rPr>
        <w:t>virus was</w:t>
      </w:r>
      <w:r>
        <w:rPr>
          <w:spacing w:val="1"/>
          <w:w w:val="110"/>
        </w:rPr>
        <w:t xml:space="preserve"> </w:t>
      </w:r>
      <w:r>
        <w:rPr>
          <w:w w:val="110"/>
        </w:rPr>
        <w:t>isolated</w:t>
      </w:r>
      <w:r>
        <w:rPr>
          <w:spacing w:val="1"/>
          <w:w w:val="110"/>
        </w:rPr>
        <w:t xml:space="preserve"> </w:t>
      </w:r>
      <w:r>
        <w:rPr>
          <w:w w:val="110"/>
        </w:rPr>
        <w:t>from</w:t>
      </w:r>
      <w:r>
        <w:rPr>
          <w:spacing w:val="1"/>
          <w:w w:val="110"/>
        </w:rPr>
        <w:t xml:space="preserve"> </w:t>
      </w:r>
      <w:r>
        <w:rPr>
          <w:w w:val="110"/>
        </w:rPr>
        <w:t>biologic</w:t>
      </w:r>
      <w:r>
        <w:rPr>
          <w:spacing w:val="1"/>
          <w:w w:val="110"/>
        </w:rPr>
        <w:t xml:space="preserve"> </w:t>
      </w:r>
      <w:r>
        <w:rPr>
          <w:w w:val="110"/>
        </w:rPr>
        <w:t>samples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identified</w:t>
      </w:r>
      <w:r>
        <w:rPr>
          <w:spacing w:val="1"/>
          <w:w w:val="110"/>
        </w:rPr>
        <w:t xml:space="preserve"> </w:t>
      </w:r>
      <w:r>
        <w:rPr>
          <w:w w:val="110"/>
        </w:rPr>
        <w:t>as</w:t>
      </w:r>
      <w:r>
        <w:rPr>
          <w:spacing w:val="1"/>
          <w:w w:val="110"/>
        </w:rPr>
        <w:t xml:space="preserve"> </w:t>
      </w:r>
      <w:r>
        <w:rPr>
          <w:w w:val="110"/>
        </w:rPr>
        <w:t>genus</w:t>
      </w:r>
      <w:r>
        <w:rPr>
          <w:spacing w:val="-47"/>
          <w:w w:val="110"/>
        </w:rPr>
        <w:t xml:space="preserve"> </w:t>
      </w:r>
      <w:r>
        <w:rPr>
          <w:rFonts w:ascii="Calibri"/>
          <w:i/>
          <w:w w:val="110"/>
        </w:rPr>
        <w:t>betacoronavirus</w:t>
      </w:r>
      <w:r>
        <w:rPr>
          <w:w w:val="110"/>
        </w:rPr>
        <w:t xml:space="preserve">, placing it alongside other </w:t>
      </w:r>
      <w:bookmarkStart w:id="3" w:name="_bookmark5"/>
      <w:bookmarkEnd w:id="3"/>
      <w:r>
        <w:rPr>
          <w:w w:val="110"/>
        </w:rPr>
        <w:t>Severe Acute</w:t>
      </w:r>
      <w:r>
        <w:rPr>
          <w:spacing w:val="1"/>
          <w:w w:val="110"/>
        </w:rPr>
        <w:t xml:space="preserve"> </w:t>
      </w:r>
      <w:r>
        <w:rPr>
          <w:w w:val="110"/>
        </w:rPr>
        <w:t>Respiratory</w:t>
      </w:r>
      <w:r>
        <w:rPr>
          <w:spacing w:val="1"/>
          <w:w w:val="110"/>
        </w:rPr>
        <w:t xml:space="preserve"> </w:t>
      </w:r>
      <w:r>
        <w:rPr>
          <w:w w:val="110"/>
        </w:rPr>
        <w:t>Syndrome</w:t>
      </w:r>
      <w:r>
        <w:rPr>
          <w:spacing w:val="1"/>
          <w:w w:val="110"/>
        </w:rPr>
        <w:t xml:space="preserve"> </w:t>
      </w:r>
      <w:r>
        <w:rPr>
          <w:w w:val="110"/>
        </w:rPr>
        <w:t>(</w:t>
      </w:r>
      <w:r>
        <w:rPr>
          <w:w w:val="110"/>
        </w:rPr>
        <w:t>SARS)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Middle</w:t>
      </w:r>
      <w:r>
        <w:rPr>
          <w:spacing w:val="1"/>
          <w:w w:val="110"/>
        </w:rPr>
        <w:t xml:space="preserve"> </w:t>
      </w:r>
      <w:r>
        <w:rPr>
          <w:w w:val="110"/>
        </w:rPr>
        <w:t>East</w:t>
      </w:r>
      <w:r>
        <w:rPr>
          <w:spacing w:val="1"/>
          <w:w w:val="110"/>
        </w:rPr>
        <w:t xml:space="preserve"> </w:t>
      </w:r>
      <w:bookmarkStart w:id="4" w:name="_bookmark0"/>
      <w:bookmarkEnd w:id="4"/>
      <w:r>
        <w:rPr>
          <w:w w:val="110"/>
        </w:rPr>
        <w:t>Respiratory Syndrome (MERS).</w:t>
      </w:r>
      <w:hyperlink w:anchor="_bookmark38" w:history="1">
        <w:r>
          <w:rPr>
            <w:color w:val="0000FF"/>
            <w:w w:val="110"/>
            <w:vertAlign w:val="superscript"/>
          </w:rPr>
          <w:t>1</w:t>
        </w:r>
      </w:hyperlink>
      <w:r>
        <w:rPr>
          <w:color w:val="0000FF"/>
          <w:w w:val="110"/>
        </w:rPr>
        <w:t xml:space="preserve"> </w:t>
      </w:r>
      <w:r>
        <w:rPr>
          <w:w w:val="110"/>
        </w:rPr>
        <w:t>At the time of writing,</w:t>
      </w:r>
      <w:r>
        <w:rPr>
          <w:spacing w:val="1"/>
          <w:w w:val="110"/>
        </w:rPr>
        <w:t xml:space="preserve"> </w:t>
      </w:r>
      <w:r>
        <w:rPr>
          <w:w w:val="110"/>
        </w:rPr>
        <w:t>the number of persons infected by the virus has now sur-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passed 67 091 and Chinese authorities have </w:t>
      </w:r>
      <w:bookmarkStart w:id="5" w:name="_bookmark6"/>
      <w:bookmarkEnd w:id="5"/>
      <w:r>
        <w:rPr>
          <w:w w:val="110"/>
        </w:rPr>
        <w:t>reported 1527</w:t>
      </w:r>
      <w:r>
        <w:rPr>
          <w:spacing w:val="1"/>
          <w:w w:val="110"/>
        </w:rPr>
        <w:t xml:space="preserve"> </w:t>
      </w:r>
      <w:r>
        <w:rPr>
          <w:w w:val="110"/>
        </w:rPr>
        <w:t>deaths from the virus, most in Hube</w:t>
      </w:r>
      <w:r>
        <w:rPr>
          <w:w w:val="110"/>
        </w:rPr>
        <w:t>i, the provincial epi-</w:t>
      </w:r>
      <w:r>
        <w:rPr>
          <w:spacing w:val="1"/>
          <w:w w:val="110"/>
        </w:rPr>
        <w:t xml:space="preserve"> </w:t>
      </w:r>
      <w:r>
        <w:rPr>
          <w:w w:val="110"/>
        </w:rPr>
        <w:t>center of the outbreak.</w:t>
      </w:r>
      <w:hyperlink w:anchor="_bookmark41" w:history="1">
        <w:r>
          <w:rPr>
            <w:color w:val="0000FF"/>
            <w:w w:val="110"/>
            <w:vertAlign w:val="superscript"/>
          </w:rPr>
          <w:t>2</w:t>
        </w:r>
        <w:r>
          <w:rPr>
            <w:color w:val="0000FF"/>
            <w:w w:val="110"/>
          </w:rPr>
          <w:t xml:space="preserve"> </w:t>
        </w:r>
      </w:hyperlink>
      <w:r>
        <w:rPr>
          <w:w w:val="110"/>
        </w:rPr>
        <w:t>Over 25 countries have confirmed</w:t>
      </w:r>
      <w:r>
        <w:rPr>
          <w:spacing w:val="1"/>
          <w:w w:val="110"/>
        </w:rPr>
        <w:t xml:space="preserve"> </w:t>
      </w:r>
      <w:r>
        <w:rPr>
          <w:w w:val="110"/>
        </w:rPr>
        <w:t>cases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date,</w:t>
      </w:r>
      <w:r>
        <w:rPr>
          <w:spacing w:val="1"/>
          <w:w w:val="110"/>
        </w:rPr>
        <w:t xml:space="preserve"> </w:t>
      </w:r>
      <w:r>
        <w:rPr>
          <w:w w:val="110"/>
        </w:rPr>
        <w:t>including</w:t>
      </w:r>
      <w:r>
        <w:rPr>
          <w:spacing w:val="1"/>
          <w:w w:val="110"/>
        </w:rPr>
        <w:t xml:space="preserve"> </w:t>
      </w:r>
      <w:r>
        <w:rPr>
          <w:w w:val="110"/>
        </w:rPr>
        <w:t>countries</w:t>
      </w:r>
      <w:r>
        <w:rPr>
          <w:spacing w:val="1"/>
          <w:w w:val="110"/>
        </w:rPr>
        <w:t xml:space="preserve"> </w:t>
      </w:r>
      <w:r>
        <w:rPr>
          <w:w w:val="110"/>
        </w:rPr>
        <w:t>from</w:t>
      </w:r>
      <w:r>
        <w:rPr>
          <w:spacing w:val="1"/>
          <w:w w:val="110"/>
        </w:rPr>
        <w:t xml:space="preserve"> </w:t>
      </w:r>
      <w:r>
        <w:rPr>
          <w:w w:val="110"/>
        </w:rPr>
        <w:t>Asia</w:t>
      </w:r>
      <w:proofErr w:type="gramStart"/>
      <w:r>
        <w:rPr>
          <w:w w:val="110"/>
        </w:rPr>
        <w:t>,  Europe</w:t>
      </w:r>
      <w:proofErr w:type="gramEnd"/>
      <w:r>
        <w:rPr>
          <w:w w:val="110"/>
        </w:rPr>
        <w:t>,</w:t>
      </w:r>
      <w:r>
        <w:rPr>
          <w:spacing w:val="1"/>
          <w:w w:val="110"/>
        </w:rPr>
        <w:t xml:space="preserve"> </w:t>
      </w:r>
      <w:bookmarkStart w:id="6" w:name="_bookmark1"/>
      <w:bookmarkEnd w:id="6"/>
      <w:r>
        <w:rPr>
          <w:w w:val="110"/>
        </w:rPr>
        <w:t>North</w:t>
      </w:r>
      <w:r>
        <w:rPr>
          <w:spacing w:val="-7"/>
          <w:w w:val="110"/>
        </w:rPr>
        <w:t xml:space="preserve"> </w:t>
      </w:r>
      <w:r>
        <w:rPr>
          <w:w w:val="110"/>
        </w:rPr>
        <w:t>America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Middle</w:t>
      </w:r>
      <w:r>
        <w:rPr>
          <w:spacing w:val="-6"/>
          <w:w w:val="110"/>
        </w:rPr>
        <w:t xml:space="preserve"> </w:t>
      </w:r>
      <w:r>
        <w:rPr>
          <w:w w:val="110"/>
        </w:rPr>
        <w:t>East</w:t>
      </w:r>
      <w:r>
        <w:rPr>
          <w:spacing w:val="-7"/>
          <w:w w:val="110"/>
        </w:rPr>
        <w:t xml:space="preserve"> </w:t>
      </w:r>
      <w:r>
        <w:rPr>
          <w:w w:val="110"/>
        </w:rPr>
        <w:t>(see</w:t>
      </w:r>
      <w:r>
        <w:rPr>
          <w:spacing w:val="-6"/>
          <w:w w:val="110"/>
        </w:rPr>
        <w:t xml:space="preserve"> </w:t>
      </w:r>
      <w:hyperlink w:anchor="_bookmark9" w:history="1">
        <w:r>
          <w:rPr>
            <w:color w:val="0000FF"/>
            <w:w w:val="110"/>
          </w:rPr>
          <w:t>Figure</w:t>
        </w:r>
        <w:r>
          <w:rPr>
            <w:color w:val="0000FF"/>
            <w:spacing w:val="-5"/>
            <w:w w:val="110"/>
          </w:rPr>
          <w:t xml:space="preserve"> </w:t>
        </w:r>
        <w:r>
          <w:rPr>
            <w:color w:val="0000FF"/>
            <w:w w:val="110"/>
          </w:rPr>
          <w:t>1</w:t>
        </w:r>
      </w:hyperlink>
      <w:r>
        <w:rPr>
          <w:w w:val="110"/>
        </w:rPr>
        <w:t>).</w:t>
      </w:r>
      <w:hyperlink w:anchor="_bookmark41" w:history="1">
        <w:r>
          <w:rPr>
            <w:color w:val="0000FF"/>
            <w:w w:val="110"/>
            <w:vertAlign w:val="superscript"/>
          </w:rPr>
          <w:t>2</w:t>
        </w:r>
        <w:r>
          <w:rPr>
            <w:color w:val="0000FF"/>
            <w:spacing w:val="-6"/>
            <w:w w:val="110"/>
          </w:rPr>
          <w:t xml:space="preserve"> </w:t>
        </w:r>
      </w:hyperlink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vi-</w:t>
      </w:r>
      <w:r>
        <w:rPr>
          <w:spacing w:val="-47"/>
          <w:w w:val="110"/>
        </w:rPr>
        <w:t xml:space="preserve"> </w:t>
      </w:r>
      <w:r>
        <w:rPr>
          <w:w w:val="110"/>
        </w:rPr>
        <w:t>rus spread internationally within 1 month of the first iden-</w:t>
      </w:r>
      <w:r>
        <w:rPr>
          <w:spacing w:val="1"/>
          <w:w w:val="110"/>
        </w:rPr>
        <w:t xml:space="preserve"> </w:t>
      </w:r>
      <w:r>
        <w:rPr>
          <w:w w:val="110"/>
        </w:rPr>
        <w:t>tification,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can</w:t>
      </w:r>
      <w:r>
        <w:rPr>
          <w:spacing w:val="1"/>
          <w:w w:val="110"/>
        </w:rPr>
        <w:t xml:space="preserve"> </w:t>
      </w:r>
      <w:r>
        <w:rPr>
          <w:w w:val="110"/>
        </w:rPr>
        <w:t>be</w:t>
      </w:r>
      <w:r>
        <w:rPr>
          <w:spacing w:val="1"/>
          <w:w w:val="110"/>
        </w:rPr>
        <w:t xml:space="preserve"> </w:t>
      </w:r>
      <w:r>
        <w:rPr>
          <w:w w:val="110"/>
        </w:rPr>
        <w:t>transmitted</w:t>
      </w:r>
      <w:r>
        <w:rPr>
          <w:spacing w:val="1"/>
          <w:w w:val="110"/>
        </w:rPr>
        <w:t xml:space="preserve"> </w:t>
      </w:r>
      <w:r>
        <w:rPr>
          <w:w w:val="110"/>
        </w:rPr>
        <w:t>via</w:t>
      </w:r>
      <w:r>
        <w:rPr>
          <w:spacing w:val="1"/>
          <w:w w:val="110"/>
        </w:rPr>
        <w:t xml:space="preserve"> </w:t>
      </w:r>
      <w:r>
        <w:rPr>
          <w:w w:val="110"/>
        </w:rPr>
        <w:t>close</w:t>
      </w:r>
      <w:r>
        <w:rPr>
          <w:spacing w:val="1"/>
          <w:w w:val="110"/>
        </w:rPr>
        <w:t xml:space="preserve"> </w:t>
      </w:r>
      <w:r>
        <w:rPr>
          <w:w w:val="110"/>
        </w:rPr>
        <w:t>human-to-</w:t>
      </w:r>
      <w:r>
        <w:rPr>
          <w:spacing w:val="1"/>
          <w:w w:val="110"/>
        </w:rPr>
        <w:t xml:space="preserve"> </w:t>
      </w:r>
      <w:bookmarkStart w:id="7" w:name="_bookmark2"/>
      <w:bookmarkEnd w:id="7"/>
      <w:r>
        <w:rPr>
          <w:w w:val="110"/>
        </w:rPr>
        <w:t>human contact.</w:t>
      </w:r>
      <w:hyperlink w:anchor="_bookmark43" w:history="1">
        <w:r>
          <w:rPr>
            <w:color w:val="0000FF"/>
            <w:w w:val="110"/>
            <w:vertAlign w:val="superscript"/>
          </w:rPr>
          <w:t>3</w:t>
        </w:r>
        <w:r>
          <w:rPr>
            <w:color w:val="0000FF"/>
            <w:w w:val="110"/>
          </w:rPr>
          <w:t xml:space="preserve"> </w:t>
        </w:r>
      </w:hyperlink>
      <w:r>
        <w:rPr>
          <w:w w:val="110"/>
        </w:rPr>
        <w:t>The World Health Organization (WHO)</w:t>
      </w:r>
      <w:r>
        <w:rPr>
          <w:spacing w:val="1"/>
          <w:w w:val="110"/>
        </w:rPr>
        <w:t xml:space="preserve"> </w:t>
      </w:r>
      <w:r>
        <w:rPr>
          <w:w w:val="110"/>
        </w:rPr>
        <w:t>declared</w:t>
      </w:r>
      <w:r>
        <w:rPr>
          <w:spacing w:val="1"/>
          <w:w w:val="110"/>
        </w:rPr>
        <w:t xml:space="preserve"> </w:t>
      </w:r>
      <w:r>
        <w:rPr>
          <w:w w:val="110"/>
        </w:rPr>
        <w:t>COVID-19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Public</w:t>
      </w:r>
      <w:r>
        <w:rPr>
          <w:spacing w:val="1"/>
          <w:w w:val="110"/>
        </w:rPr>
        <w:t xml:space="preserve"> </w:t>
      </w:r>
      <w:r>
        <w:rPr>
          <w:w w:val="110"/>
        </w:rPr>
        <w:t>Health</w:t>
      </w:r>
      <w:r>
        <w:rPr>
          <w:spacing w:val="1"/>
          <w:w w:val="110"/>
        </w:rPr>
        <w:t xml:space="preserve"> </w:t>
      </w:r>
      <w:r>
        <w:rPr>
          <w:w w:val="110"/>
        </w:rPr>
        <w:t>Emergency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-47"/>
          <w:w w:val="110"/>
        </w:rPr>
        <w:t xml:space="preserve"> </w:t>
      </w:r>
      <w:r>
        <w:rPr>
          <w:w w:val="110"/>
        </w:rPr>
        <w:t>International</w:t>
      </w:r>
      <w:r>
        <w:rPr>
          <w:spacing w:val="-3"/>
          <w:w w:val="110"/>
        </w:rPr>
        <w:t xml:space="preserve"> </w:t>
      </w:r>
      <w:r>
        <w:rPr>
          <w:w w:val="110"/>
        </w:rPr>
        <w:t>Concern</w:t>
      </w:r>
      <w:r>
        <w:rPr>
          <w:spacing w:val="-2"/>
          <w:w w:val="110"/>
        </w:rPr>
        <w:t xml:space="preserve"> </w:t>
      </w:r>
      <w:r>
        <w:rPr>
          <w:w w:val="110"/>
        </w:rPr>
        <w:t>as</w:t>
      </w:r>
      <w:r>
        <w:rPr>
          <w:spacing w:val="-2"/>
          <w:w w:val="110"/>
        </w:rPr>
        <w:t xml:space="preserve"> </w:t>
      </w:r>
      <w:r>
        <w:rPr>
          <w:w w:val="110"/>
        </w:rPr>
        <w:t>of</w:t>
      </w:r>
      <w:r>
        <w:rPr>
          <w:spacing w:val="-2"/>
          <w:w w:val="110"/>
        </w:rPr>
        <w:t xml:space="preserve"> </w:t>
      </w:r>
      <w:r>
        <w:rPr>
          <w:w w:val="110"/>
        </w:rPr>
        <w:t>1</w:t>
      </w:r>
      <w:r>
        <w:rPr>
          <w:spacing w:val="-2"/>
          <w:w w:val="110"/>
        </w:rPr>
        <w:t xml:space="preserve"> </w:t>
      </w:r>
      <w:r>
        <w:rPr>
          <w:w w:val="110"/>
        </w:rPr>
        <w:t>February</w:t>
      </w:r>
      <w:r>
        <w:rPr>
          <w:spacing w:val="-3"/>
          <w:w w:val="110"/>
        </w:rPr>
        <w:t xml:space="preserve"> </w:t>
      </w:r>
      <w:r>
        <w:rPr>
          <w:w w:val="110"/>
        </w:rPr>
        <w:t>2020.</w:t>
      </w:r>
    </w:p>
    <w:p w:rsidR="0012095F" w:rsidRDefault="004D18C5">
      <w:pPr>
        <w:pStyle w:val="BodyText"/>
        <w:spacing w:before="13" w:line="302" w:lineRule="auto"/>
        <w:ind w:left="123" w:right="38" w:firstLine="239"/>
        <w:jc w:val="both"/>
      </w:pPr>
      <w:r>
        <w:rPr>
          <w:w w:val="110"/>
        </w:rPr>
        <w:t>Another</w:t>
      </w:r>
      <w:r>
        <w:rPr>
          <w:spacing w:val="1"/>
          <w:w w:val="110"/>
        </w:rPr>
        <w:t xml:space="preserve"> </w:t>
      </w:r>
      <w:r>
        <w:rPr>
          <w:w w:val="110"/>
        </w:rPr>
        <w:t>beta-coronavirus</w:t>
      </w:r>
      <w:r>
        <w:rPr>
          <w:spacing w:val="1"/>
          <w:w w:val="110"/>
        </w:rPr>
        <w:t xml:space="preserve"> </w:t>
      </w:r>
      <w:r>
        <w:rPr>
          <w:w w:val="110"/>
        </w:rPr>
        <w:t>was</w:t>
      </w:r>
      <w:r>
        <w:rPr>
          <w:spacing w:val="1"/>
          <w:w w:val="110"/>
        </w:rPr>
        <w:t xml:space="preserve"> </w:t>
      </w:r>
      <w:r>
        <w:rPr>
          <w:w w:val="110"/>
        </w:rPr>
        <w:t>first</w:t>
      </w:r>
      <w:r>
        <w:rPr>
          <w:spacing w:val="1"/>
          <w:w w:val="110"/>
        </w:rPr>
        <w:t xml:space="preserve"> </w:t>
      </w:r>
      <w:r>
        <w:rPr>
          <w:w w:val="110"/>
        </w:rPr>
        <w:t>identified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Southern China (Guangdong province) in </w:t>
      </w:r>
      <w:bookmarkStart w:id="8" w:name="_bookmark8"/>
      <w:bookmarkEnd w:id="8"/>
      <w:r>
        <w:rPr>
          <w:w w:val="110"/>
        </w:rPr>
        <w:t>November 2002.</w:t>
      </w:r>
      <w:r>
        <w:rPr>
          <w:spacing w:val="-47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WHO</w:t>
      </w:r>
      <w:r>
        <w:rPr>
          <w:spacing w:val="-3"/>
          <w:w w:val="110"/>
        </w:rPr>
        <w:t xml:space="preserve"> </w:t>
      </w:r>
      <w:r>
        <w:rPr>
          <w:w w:val="110"/>
        </w:rPr>
        <w:t>did</w:t>
      </w:r>
      <w:r>
        <w:rPr>
          <w:spacing w:val="-3"/>
          <w:w w:val="110"/>
        </w:rPr>
        <w:t xml:space="preserve"> </w:t>
      </w:r>
      <w:r>
        <w:rPr>
          <w:w w:val="110"/>
        </w:rPr>
        <w:t>not</w:t>
      </w:r>
      <w:r>
        <w:rPr>
          <w:spacing w:val="-4"/>
          <w:w w:val="110"/>
        </w:rPr>
        <w:t xml:space="preserve"> </w:t>
      </w:r>
      <w:r>
        <w:rPr>
          <w:w w:val="110"/>
        </w:rPr>
        <w:t>receive</w:t>
      </w:r>
      <w:r>
        <w:rPr>
          <w:spacing w:val="-3"/>
          <w:w w:val="110"/>
        </w:rPr>
        <w:t xml:space="preserve"> </w:t>
      </w:r>
      <w:r>
        <w:rPr>
          <w:w w:val="110"/>
        </w:rPr>
        <w:t>an</w:t>
      </w:r>
      <w:r>
        <w:rPr>
          <w:spacing w:val="-4"/>
          <w:w w:val="110"/>
        </w:rPr>
        <w:t xml:space="preserve"> </w:t>
      </w:r>
      <w:r>
        <w:rPr>
          <w:w w:val="110"/>
        </w:rPr>
        <w:t>update</w:t>
      </w:r>
      <w:r>
        <w:rPr>
          <w:spacing w:val="-3"/>
          <w:w w:val="110"/>
        </w:rPr>
        <w:t xml:space="preserve"> </w:t>
      </w:r>
      <w:r>
        <w:rPr>
          <w:w w:val="110"/>
        </w:rPr>
        <w:t>from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Chinese</w:t>
      </w:r>
      <w:r>
        <w:rPr>
          <w:spacing w:val="-3"/>
          <w:w w:val="110"/>
        </w:rPr>
        <w:t xml:space="preserve"> </w:t>
      </w:r>
      <w:r>
        <w:rPr>
          <w:w w:val="110"/>
        </w:rPr>
        <w:t>gov-</w:t>
      </w:r>
      <w:r>
        <w:rPr>
          <w:spacing w:val="-47"/>
          <w:w w:val="110"/>
        </w:rPr>
        <w:t xml:space="preserve"> </w:t>
      </w:r>
      <w:r>
        <w:rPr>
          <w:w w:val="110"/>
        </w:rPr>
        <w:t>ernment</w:t>
      </w:r>
      <w:r>
        <w:rPr>
          <w:spacing w:val="34"/>
          <w:w w:val="110"/>
        </w:rPr>
        <w:t xml:space="preserve"> </w:t>
      </w:r>
      <w:r>
        <w:rPr>
          <w:w w:val="110"/>
        </w:rPr>
        <w:t>until</w:t>
      </w:r>
      <w:r>
        <w:rPr>
          <w:spacing w:val="35"/>
          <w:w w:val="110"/>
        </w:rPr>
        <w:t xml:space="preserve"> </w:t>
      </w:r>
      <w:r>
        <w:rPr>
          <w:w w:val="110"/>
        </w:rPr>
        <w:t>the</w:t>
      </w:r>
      <w:r>
        <w:rPr>
          <w:spacing w:val="34"/>
          <w:w w:val="110"/>
        </w:rPr>
        <w:t xml:space="preserve"> </w:t>
      </w:r>
      <w:r>
        <w:rPr>
          <w:w w:val="110"/>
        </w:rPr>
        <w:t>end</w:t>
      </w:r>
      <w:r>
        <w:rPr>
          <w:spacing w:val="35"/>
          <w:w w:val="110"/>
        </w:rPr>
        <w:t xml:space="preserve"> </w:t>
      </w:r>
      <w:r>
        <w:rPr>
          <w:w w:val="110"/>
        </w:rPr>
        <w:t>of</w:t>
      </w:r>
      <w:r>
        <w:rPr>
          <w:spacing w:val="35"/>
          <w:w w:val="110"/>
        </w:rPr>
        <w:t xml:space="preserve"> </w:t>
      </w:r>
      <w:r>
        <w:rPr>
          <w:w w:val="110"/>
        </w:rPr>
        <w:t>March,</w:t>
      </w:r>
      <w:r>
        <w:rPr>
          <w:spacing w:val="34"/>
          <w:w w:val="110"/>
        </w:rPr>
        <w:t xml:space="preserve"> </w:t>
      </w:r>
      <w:r>
        <w:rPr>
          <w:w w:val="110"/>
        </w:rPr>
        <w:t>with</w:t>
      </w:r>
      <w:r>
        <w:rPr>
          <w:spacing w:val="35"/>
          <w:w w:val="110"/>
        </w:rPr>
        <w:t xml:space="preserve"> </w:t>
      </w:r>
      <w:r>
        <w:rPr>
          <w:w w:val="110"/>
        </w:rPr>
        <w:t>792</w:t>
      </w:r>
      <w:r>
        <w:rPr>
          <w:spacing w:val="34"/>
          <w:w w:val="110"/>
        </w:rPr>
        <w:t xml:space="preserve"> </w:t>
      </w:r>
      <w:r>
        <w:rPr>
          <w:w w:val="110"/>
        </w:rPr>
        <w:t>cases</w:t>
      </w:r>
      <w:r>
        <w:rPr>
          <w:spacing w:val="35"/>
          <w:w w:val="110"/>
        </w:rPr>
        <w:t xml:space="preserve"> </w:t>
      </w:r>
      <w:bookmarkStart w:id="9" w:name="_bookmark7"/>
      <w:bookmarkEnd w:id="9"/>
      <w:r>
        <w:rPr>
          <w:w w:val="110"/>
        </w:rPr>
        <w:t>and</w:t>
      </w:r>
      <w:r>
        <w:rPr>
          <w:spacing w:val="34"/>
          <w:w w:val="110"/>
        </w:rPr>
        <w:t xml:space="preserve"> </w:t>
      </w:r>
      <w:r>
        <w:rPr>
          <w:w w:val="110"/>
        </w:rPr>
        <w:t>31</w:t>
      </w:r>
    </w:p>
    <w:p w:rsidR="0012095F" w:rsidRDefault="004D18C5">
      <w:pPr>
        <w:pStyle w:val="BodyText"/>
        <w:spacing w:before="5"/>
      </w:pPr>
      <w:r>
        <w:br w:type="column"/>
      </w:r>
    </w:p>
    <w:p w:rsidR="0012095F" w:rsidRDefault="004D18C5">
      <w:pPr>
        <w:pStyle w:val="BodyText"/>
        <w:spacing w:line="300" w:lineRule="auto"/>
        <w:ind w:left="123" w:right="100"/>
        <w:jc w:val="both"/>
      </w:pPr>
      <w:proofErr w:type="gramStart"/>
      <w:r>
        <w:rPr>
          <w:w w:val="110"/>
        </w:rPr>
        <w:t>deaths</w:t>
      </w:r>
      <w:proofErr w:type="gramEnd"/>
      <w:r>
        <w:rPr>
          <w:w w:val="110"/>
        </w:rPr>
        <w:t xml:space="preserve"> reported. The lack of transparency of the Chinese</w:t>
      </w:r>
      <w:r>
        <w:rPr>
          <w:spacing w:val="1"/>
          <w:w w:val="110"/>
        </w:rPr>
        <w:t xml:space="preserve"> </w:t>
      </w:r>
      <w:r>
        <w:rPr>
          <w:w w:val="110"/>
        </w:rPr>
        <w:t>health ministry has been cited as one of the largest contrib-</w:t>
      </w:r>
      <w:r>
        <w:rPr>
          <w:spacing w:val="-47"/>
          <w:w w:val="110"/>
        </w:rPr>
        <w:t xml:space="preserve"> </w:t>
      </w:r>
      <w:r>
        <w:rPr>
          <w:w w:val="110"/>
        </w:rPr>
        <w:t>utors</w:t>
      </w:r>
      <w:r>
        <w:rPr>
          <w:spacing w:val="5"/>
          <w:w w:val="110"/>
        </w:rPr>
        <w:t xml:space="preserve"> </w:t>
      </w:r>
      <w:r>
        <w:rPr>
          <w:w w:val="110"/>
        </w:rPr>
        <w:t>to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spread</w:t>
      </w:r>
      <w:r>
        <w:rPr>
          <w:spacing w:val="4"/>
          <w:w w:val="110"/>
        </w:rPr>
        <w:t xml:space="preserve"> </w:t>
      </w:r>
      <w:r>
        <w:rPr>
          <w:w w:val="110"/>
        </w:rPr>
        <w:t>of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virus</w:t>
      </w:r>
      <w:r>
        <w:rPr>
          <w:spacing w:val="5"/>
          <w:w w:val="110"/>
        </w:rPr>
        <w:t xml:space="preserve"> </w:t>
      </w:r>
      <w:r>
        <w:rPr>
          <w:w w:val="110"/>
        </w:rPr>
        <w:t>globally.</w:t>
      </w:r>
      <w:hyperlink w:anchor="_bookmark45" w:history="1">
        <w:r>
          <w:rPr>
            <w:color w:val="0000FF"/>
            <w:w w:val="110"/>
            <w:vertAlign w:val="superscript"/>
          </w:rPr>
          <w:t>4</w:t>
        </w:r>
        <w:r>
          <w:rPr>
            <w:color w:val="0000FF"/>
            <w:spacing w:val="5"/>
            <w:w w:val="110"/>
          </w:rPr>
          <w:t xml:space="preserve"> </w:t>
        </w:r>
      </w:hyperlink>
      <w:r>
        <w:rPr>
          <w:w w:val="110"/>
        </w:rPr>
        <w:t>At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end</w:t>
      </w:r>
      <w:r>
        <w:rPr>
          <w:spacing w:val="6"/>
          <w:w w:val="110"/>
        </w:rPr>
        <w:t xml:space="preserve"> </w:t>
      </w:r>
      <w:r>
        <w:rPr>
          <w:w w:val="110"/>
        </w:rPr>
        <w:t>of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</w:p>
    <w:p w:rsidR="0012095F" w:rsidRDefault="004D18C5">
      <w:pPr>
        <w:pStyle w:val="BodyText"/>
        <w:spacing w:line="251" w:lineRule="exact"/>
        <w:ind w:left="123"/>
        <w:jc w:val="both"/>
      </w:pPr>
      <w:proofErr w:type="gramStart"/>
      <w:r>
        <w:rPr>
          <w:w w:val="110"/>
        </w:rPr>
        <w:t>epidemic</w:t>
      </w:r>
      <w:proofErr w:type="gramEnd"/>
      <w:r>
        <w:rPr>
          <w:w w:val="110"/>
        </w:rPr>
        <w:t>,</w:t>
      </w:r>
      <w:r>
        <w:rPr>
          <w:spacing w:val="10"/>
          <w:w w:val="110"/>
        </w:rPr>
        <w:t xml:space="preserve"> </w:t>
      </w:r>
      <w:r>
        <w:rPr>
          <w:w w:val="110"/>
        </w:rPr>
        <w:t>China</w:t>
      </w:r>
      <w:r>
        <w:rPr>
          <w:spacing w:val="10"/>
          <w:w w:val="110"/>
        </w:rPr>
        <w:t xml:space="preserve"> </w:t>
      </w:r>
      <w:r>
        <w:rPr>
          <w:w w:val="110"/>
        </w:rPr>
        <w:t>reported</w:t>
      </w:r>
      <w:r>
        <w:rPr>
          <w:spacing w:val="11"/>
          <w:w w:val="110"/>
        </w:rPr>
        <w:t xml:space="preserve"> </w:t>
      </w:r>
      <w:r>
        <w:rPr>
          <w:rFonts w:ascii="Lucida Sans Unicode"/>
          <w:w w:val="110"/>
        </w:rPr>
        <w:t>&gt;</w:t>
      </w:r>
      <w:r>
        <w:rPr>
          <w:w w:val="110"/>
        </w:rPr>
        <w:t>8,000</w:t>
      </w:r>
      <w:r>
        <w:rPr>
          <w:spacing w:val="12"/>
          <w:w w:val="110"/>
        </w:rPr>
        <w:t xml:space="preserve"> </w:t>
      </w:r>
      <w:r>
        <w:rPr>
          <w:w w:val="110"/>
        </w:rPr>
        <w:t>cases</w:t>
      </w:r>
      <w:r>
        <w:rPr>
          <w:spacing w:val="11"/>
          <w:w w:val="110"/>
        </w:rPr>
        <w:t xml:space="preserve"> </w:t>
      </w:r>
      <w:r>
        <w:rPr>
          <w:w w:val="110"/>
        </w:rPr>
        <w:t>of</w:t>
      </w:r>
      <w:r>
        <w:rPr>
          <w:spacing w:val="10"/>
          <w:w w:val="110"/>
        </w:rPr>
        <w:t xml:space="preserve"> </w:t>
      </w:r>
      <w:r>
        <w:rPr>
          <w:w w:val="110"/>
        </w:rPr>
        <w:t>the</w:t>
      </w:r>
      <w:r>
        <w:rPr>
          <w:spacing w:val="12"/>
          <w:w w:val="110"/>
        </w:rPr>
        <w:t xml:space="preserve"> </w:t>
      </w:r>
      <w:r>
        <w:rPr>
          <w:w w:val="110"/>
        </w:rPr>
        <w:t>disease</w:t>
      </w:r>
      <w:r>
        <w:rPr>
          <w:spacing w:val="11"/>
          <w:w w:val="110"/>
        </w:rPr>
        <w:t xml:space="preserve"> </w:t>
      </w:r>
      <w:r>
        <w:rPr>
          <w:w w:val="110"/>
        </w:rPr>
        <w:t>and</w:t>
      </w:r>
    </w:p>
    <w:p w:rsidR="0012095F" w:rsidRDefault="004D18C5">
      <w:pPr>
        <w:pStyle w:val="BodyText"/>
        <w:spacing w:before="13" w:line="297" w:lineRule="auto"/>
        <w:ind w:left="123" w:right="100"/>
        <w:jc w:val="both"/>
      </w:pPr>
      <w:r>
        <w:rPr>
          <w:w w:val="110"/>
        </w:rPr>
        <w:t xml:space="preserve">774 </w:t>
      </w:r>
      <w:proofErr w:type="gramStart"/>
      <w:r>
        <w:rPr>
          <w:w w:val="110"/>
        </w:rPr>
        <w:t>deaths,</w:t>
      </w:r>
      <w:proofErr w:type="gramEnd"/>
      <w:r>
        <w:rPr>
          <w:w w:val="110"/>
        </w:rPr>
        <w:t xml:space="preserve"> and a case-fatality rate of 7%.</w:t>
      </w:r>
      <w:hyperlink w:anchor="_bookmark47" w:history="1">
        <w:r>
          <w:rPr>
            <w:color w:val="0000FF"/>
            <w:w w:val="110"/>
            <w:vertAlign w:val="superscript"/>
          </w:rPr>
          <w:t>5</w:t>
        </w:r>
        <w:r>
          <w:rPr>
            <w:color w:val="0000FF"/>
            <w:w w:val="110"/>
          </w:rPr>
          <w:t xml:space="preserve"> </w:t>
        </w:r>
      </w:hyperlink>
      <w:r>
        <w:rPr>
          <w:w w:val="110"/>
        </w:rPr>
        <w:t>The reservoir</w:t>
      </w:r>
      <w:r>
        <w:rPr>
          <w:spacing w:val="1"/>
          <w:w w:val="110"/>
        </w:rPr>
        <w:t xml:space="preserve"> </w:t>
      </w:r>
      <w:r>
        <w:rPr>
          <w:w w:val="110"/>
        </w:rPr>
        <w:t>host of the disease was thought to be the Asian civet cat</w:t>
      </w:r>
      <w:r>
        <w:rPr>
          <w:spacing w:val="1"/>
          <w:w w:val="110"/>
        </w:rPr>
        <w:t xml:space="preserve"> </w:t>
      </w:r>
      <w:r>
        <w:rPr>
          <w:w w:val="110"/>
        </w:rPr>
        <w:t>(</w:t>
      </w:r>
      <w:r>
        <w:rPr>
          <w:rFonts w:ascii="Calibri"/>
          <w:i/>
          <w:w w:val="110"/>
        </w:rPr>
        <w:t>Paguma larvata</w:t>
      </w:r>
      <w:r>
        <w:rPr>
          <w:w w:val="110"/>
        </w:rPr>
        <w:t>). The foci of transmission from host to</w:t>
      </w:r>
      <w:r>
        <w:rPr>
          <w:spacing w:val="1"/>
          <w:w w:val="110"/>
        </w:rPr>
        <w:t xml:space="preserve"> </w:t>
      </w:r>
      <w:r>
        <w:rPr>
          <w:w w:val="110"/>
        </w:rPr>
        <w:t>human</w:t>
      </w:r>
      <w:r>
        <w:rPr>
          <w:w w:val="110"/>
        </w:rPr>
        <w:t xml:space="preserve"> were thought to be the open markets, much like the</w:t>
      </w:r>
      <w:r>
        <w:rPr>
          <w:spacing w:val="-47"/>
          <w:w w:val="110"/>
        </w:rPr>
        <w:t xml:space="preserve"> </w:t>
      </w:r>
      <w:r>
        <w:rPr>
          <w:w w:val="110"/>
        </w:rPr>
        <w:t>COVID-19 outbreak currently ongoing.</w:t>
      </w:r>
      <w:hyperlink w:anchor="_bookmark47" w:history="1">
        <w:r>
          <w:rPr>
            <w:color w:val="0000FF"/>
            <w:w w:val="110"/>
            <w:vertAlign w:val="superscript"/>
          </w:rPr>
          <w:t>5</w:t>
        </w:r>
        <w:r>
          <w:rPr>
            <w:color w:val="0000FF"/>
            <w:w w:val="110"/>
          </w:rPr>
          <w:t xml:space="preserve"> </w:t>
        </w:r>
      </w:hyperlink>
      <w:r>
        <w:rPr>
          <w:w w:val="110"/>
        </w:rPr>
        <w:t>The SARS global</w:t>
      </w:r>
      <w:r>
        <w:rPr>
          <w:spacing w:val="-47"/>
          <w:w w:val="110"/>
        </w:rPr>
        <w:t xml:space="preserve"> </w:t>
      </w:r>
      <w:r>
        <w:rPr>
          <w:w w:val="110"/>
        </w:rPr>
        <w:t>outbreak was contained in July 2003 and since 2004 there</w:t>
      </w:r>
      <w:r>
        <w:rPr>
          <w:spacing w:val="1"/>
          <w:w w:val="110"/>
        </w:rPr>
        <w:t xml:space="preserve"> </w:t>
      </w:r>
      <w:r>
        <w:rPr>
          <w:w w:val="110"/>
        </w:rPr>
        <w:t>have</w:t>
      </w:r>
      <w:r>
        <w:rPr>
          <w:spacing w:val="-5"/>
          <w:w w:val="110"/>
        </w:rPr>
        <w:t xml:space="preserve"> </w:t>
      </w:r>
      <w:r>
        <w:rPr>
          <w:w w:val="110"/>
        </w:rPr>
        <w:t>not</w:t>
      </w:r>
      <w:r>
        <w:rPr>
          <w:spacing w:val="-5"/>
          <w:w w:val="110"/>
        </w:rPr>
        <w:t xml:space="preserve"> </w:t>
      </w:r>
      <w:r>
        <w:rPr>
          <w:w w:val="110"/>
        </w:rPr>
        <w:t>been</w:t>
      </w:r>
      <w:r>
        <w:rPr>
          <w:spacing w:val="-5"/>
          <w:w w:val="110"/>
        </w:rPr>
        <w:t xml:space="preserve"> </w:t>
      </w:r>
      <w:r>
        <w:rPr>
          <w:w w:val="110"/>
        </w:rPr>
        <w:t>any</w:t>
      </w:r>
      <w:r>
        <w:rPr>
          <w:spacing w:val="-4"/>
          <w:w w:val="110"/>
        </w:rPr>
        <w:t xml:space="preserve"> </w:t>
      </w:r>
      <w:r>
        <w:rPr>
          <w:w w:val="110"/>
        </w:rPr>
        <w:t>known</w:t>
      </w:r>
      <w:r>
        <w:rPr>
          <w:spacing w:val="-5"/>
          <w:w w:val="110"/>
        </w:rPr>
        <w:t xml:space="preserve"> </w:t>
      </w:r>
      <w:r>
        <w:rPr>
          <w:w w:val="110"/>
        </w:rPr>
        <w:t>cases</w:t>
      </w:r>
      <w:r>
        <w:rPr>
          <w:spacing w:val="-4"/>
          <w:w w:val="110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w w:val="110"/>
        </w:rPr>
        <w:t>SARS</w:t>
      </w:r>
      <w:r>
        <w:rPr>
          <w:spacing w:val="-5"/>
          <w:w w:val="110"/>
        </w:rPr>
        <w:t xml:space="preserve"> </w:t>
      </w:r>
      <w:r>
        <w:rPr>
          <w:w w:val="110"/>
        </w:rPr>
        <w:t>reported.</w:t>
      </w:r>
      <w:hyperlink w:anchor="_bookmark49" w:history="1">
        <w:r>
          <w:rPr>
            <w:color w:val="0000FF"/>
            <w:w w:val="110"/>
            <w:vertAlign w:val="superscript"/>
          </w:rPr>
          <w:t>6</w:t>
        </w:r>
      </w:hyperlink>
    </w:p>
    <w:p w:rsidR="0012095F" w:rsidRDefault="004D18C5">
      <w:pPr>
        <w:pStyle w:val="BodyText"/>
        <w:spacing w:before="7" w:line="302" w:lineRule="auto"/>
        <w:ind w:left="123" w:right="100" w:firstLine="239"/>
        <w:jc w:val="both"/>
      </w:pPr>
      <w:r>
        <w:rPr>
          <w:w w:val="105"/>
        </w:rPr>
        <w:t>After the emergence of SARS, MERS was the second co-</w:t>
      </w:r>
      <w:r>
        <w:rPr>
          <w:spacing w:val="1"/>
          <w:w w:val="105"/>
        </w:rPr>
        <w:t xml:space="preserve"> </w:t>
      </w:r>
      <w:r>
        <w:rPr>
          <w:w w:val="110"/>
        </w:rPr>
        <w:t>ronavirus</w:t>
      </w:r>
      <w:r>
        <w:rPr>
          <w:spacing w:val="22"/>
          <w:w w:val="110"/>
        </w:rPr>
        <w:t xml:space="preserve"> </w:t>
      </w:r>
      <w:r>
        <w:rPr>
          <w:w w:val="110"/>
        </w:rPr>
        <w:t>resulting</w:t>
      </w:r>
      <w:r>
        <w:rPr>
          <w:spacing w:val="23"/>
          <w:w w:val="110"/>
        </w:rPr>
        <w:t xml:space="preserve"> </w:t>
      </w:r>
      <w:r>
        <w:rPr>
          <w:w w:val="110"/>
        </w:rPr>
        <w:t>in</w:t>
      </w:r>
      <w:r>
        <w:rPr>
          <w:spacing w:val="22"/>
          <w:w w:val="110"/>
        </w:rPr>
        <w:t xml:space="preserve"> </w:t>
      </w:r>
      <w:r>
        <w:rPr>
          <w:w w:val="110"/>
        </w:rPr>
        <w:t>a</w:t>
      </w:r>
      <w:r>
        <w:rPr>
          <w:spacing w:val="23"/>
          <w:w w:val="110"/>
        </w:rPr>
        <w:t xml:space="preserve"> </w:t>
      </w:r>
      <w:r>
        <w:rPr>
          <w:w w:val="110"/>
        </w:rPr>
        <w:t>major</w:t>
      </w:r>
      <w:r>
        <w:rPr>
          <w:spacing w:val="23"/>
          <w:w w:val="110"/>
        </w:rPr>
        <w:t xml:space="preserve"> </w:t>
      </w:r>
      <w:r>
        <w:rPr>
          <w:w w:val="110"/>
        </w:rPr>
        <w:t>global</w:t>
      </w:r>
      <w:r>
        <w:rPr>
          <w:spacing w:val="23"/>
          <w:w w:val="110"/>
        </w:rPr>
        <w:t xml:space="preserve"> </w:t>
      </w:r>
      <w:r>
        <w:rPr>
          <w:w w:val="110"/>
        </w:rPr>
        <w:t>public</w:t>
      </w:r>
      <w:r>
        <w:rPr>
          <w:spacing w:val="23"/>
          <w:w w:val="110"/>
        </w:rPr>
        <w:t xml:space="preserve"> </w:t>
      </w:r>
      <w:r>
        <w:rPr>
          <w:w w:val="110"/>
        </w:rPr>
        <w:t>health</w:t>
      </w:r>
      <w:r>
        <w:rPr>
          <w:spacing w:val="22"/>
          <w:w w:val="110"/>
        </w:rPr>
        <w:t xml:space="preserve"> </w:t>
      </w:r>
      <w:r>
        <w:rPr>
          <w:w w:val="110"/>
        </w:rPr>
        <w:t>crisis.</w:t>
      </w:r>
      <w:r>
        <w:rPr>
          <w:spacing w:val="-47"/>
          <w:w w:val="110"/>
        </w:rPr>
        <w:t xml:space="preserve"> </w:t>
      </w:r>
      <w:r>
        <w:rPr>
          <w:spacing w:val="-1"/>
          <w:w w:val="110"/>
        </w:rPr>
        <w:t xml:space="preserve">It first emerged </w:t>
      </w:r>
      <w:r>
        <w:rPr>
          <w:w w:val="110"/>
        </w:rPr>
        <w:t>in 2012 in Saudi Arabia when a 60 year-</w:t>
      </w:r>
      <w:r>
        <w:rPr>
          <w:spacing w:val="1"/>
          <w:w w:val="110"/>
        </w:rPr>
        <w:t xml:space="preserve"> </w:t>
      </w:r>
      <w:r>
        <w:rPr>
          <w:w w:val="110"/>
        </w:rPr>
        <w:t>old man presented with severe pneumonia.</w:t>
      </w:r>
      <w:hyperlink w:anchor="_bookmark50" w:history="1">
        <w:r>
          <w:rPr>
            <w:color w:val="0000FF"/>
            <w:w w:val="110"/>
            <w:vertAlign w:val="superscript"/>
          </w:rPr>
          <w:t>7</w:t>
        </w:r>
      </w:hyperlink>
      <w:r>
        <w:rPr>
          <w:color w:val="0000FF"/>
          <w:w w:val="110"/>
        </w:rPr>
        <w:t xml:space="preserve"> </w:t>
      </w:r>
      <w:proofErr w:type="gramStart"/>
      <w:r>
        <w:rPr>
          <w:w w:val="110"/>
        </w:rPr>
        <w:t>An  outbreak</w:t>
      </w:r>
      <w:proofErr w:type="gramEnd"/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virus</w:t>
      </w:r>
      <w:r>
        <w:rPr>
          <w:spacing w:val="8"/>
          <w:w w:val="110"/>
        </w:rPr>
        <w:t xml:space="preserve"> </w:t>
      </w:r>
      <w:r>
        <w:rPr>
          <w:w w:val="110"/>
        </w:rPr>
        <w:t>did</w:t>
      </w:r>
      <w:r>
        <w:rPr>
          <w:spacing w:val="6"/>
          <w:w w:val="110"/>
        </w:rPr>
        <w:t xml:space="preserve"> </w:t>
      </w:r>
      <w:r>
        <w:rPr>
          <w:w w:val="110"/>
        </w:rPr>
        <w:t>not</w:t>
      </w:r>
      <w:r>
        <w:rPr>
          <w:spacing w:val="9"/>
          <w:w w:val="110"/>
        </w:rPr>
        <w:t xml:space="preserve"> </w:t>
      </w:r>
      <w:r>
        <w:rPr>
          <w:w w:val="110"/>
        </w:rPr>
        <w:t>occur</w:t>
      </w:r>
      <w:r>
        <w:rPr>
          <w:spacing w:val="6"/>
          <w:w w:val="110"/>
        </w:rPr>
        <w:t xml:space="preserve"> </w:t>
      </w:r>
      <w:r>
        <w:rPr>
          <w:w w:val="110"/>
        </w:rPr>
        <w:t>until</w:t>
      </w:r>
      <w:r>
        <w:rPr>
          <w:spacing w:val="8"/>
          <w:w w:val="110"/>
        </w:rPr>
        <w:t xml:space="preserve"> </w:t>
      </w:r>
      <w:r>
        <w:rPr>
          <w:w w:val="110"/>
        </w:rPr>
        <w:t>2</w:t>
      </w:r>
      <w:r>
        <w:rPr>
          <w:spacing w:val="7"/>
          <w:w w:val="110"/>
        </w:rPr>
        <w:t xml:space="preserve"> </w:t>
      </w:r>
      <w:r>
        <w:rPr>
          <w:w w:val="110"/>
        </w:rPr>
        <w:t>years</w:t>
      </w:r>
      <w:r>
        <w:rPr>
          <w:spacing w:val="6"/>
          <w:w w:val="110"/>
        </w:rPr>
        <w:t xml:space="preserve"> </w:t>
      </w:r>
      <w:r>
        <w:rPr>
          <w:w w:val="110"/>
        </w:rPr>
        <w:t>later,</w:t>
      </w:r>
      <w:r>
        <w:rPr>
          <w:spacing w:val="8"/>
          <w:w w:val="110"/>
        </w:rPr>
        <w:t xml:space="preserve"> </w:t>
      </w:r>
      <w:r>
        <w:rPr>
          <w:w w:val="110"/>
        </w:rPr>
        <w:t>in</w:t>
      </w:r>
      <w:r>
        <w:rPr>
          <w:spacing w:val="7"/>
          <w:w w:val="110"/>
        </w:rPr>
        <w:t xml:space="preserve"> </w:t>
      </w:r>
      <w:r>
        <w:rPr>
          <w:w w:val="110"/>
        </w:rPr>
        <w:t>2014,</w:t>
      </w:r>
      <w:r>
        <w:rPr>
          <w:spacing w:val="8"/>
          <w:w w:val="110"/>
        </w:rPr>
        <w:t xml:space="preserve"> </w:t>
      </w:r>
      <w:r>
        <w:rPr>
          <w:w w:val="110"/>
        </w:rPr>
        <w:t>with</w:t>
      </w:r>
      <w:r>
        <w:rPr>
          <w:spacing w:val="-47"/>
          <w:w w:val="110"/>
        </w:rPr>
        <w:t xml:space="preserve"> </w:t>
      </w:r>
      <w:r>
        <w:rPr>
          <w:w w:val="110"/>
        </w:rPr>
        <w:t>a total number of identified cases of 662 and a 32.97%</w:t>
      </w:r>
      <w:r>
        <w:rPr>
          <w:spacing w:val="1"/>
          <w:w w:val="110"/>
        </w:rPr>
        <w:t xml:space="preserve"> </w:t>
      </w:r>
      <w:r>
        <w:rPr>
          <w:w w:val="110"/>
        </w:rPr>
        <w:t>case-fatality rate.</w:t>
      </w:r>
      <w:hyperlink w:anchor="_bookmark52" w:history="1">
        <w:r>
          <w:rPr>
            <w:color w:val="0000FF"/>
            <w:w w:val="110"/>
            <w:vertAlign w:val="superscript"/>
          </w:rPr>
          <w:t>8</w:t>
        </w:r>
      </w:hyperlink>
      <w:r>
        <w:rPr>
          <w:color w:val="0000FF"/>
          <w:w w:val="110"/>
        </w:rPr>
        <w:t xml:space="preserve"> </w:t>
      </w:r>
      <w:r>
        <w:rPr>
          <w:w w:val="110"/>
        </w:rPr>
        <w:t>From 2014 to 2016, 1364 cases were</w:t>
      </w:r>
      <w:r>
        <w:rPr>
          <w:spacing w:val="1"/>
          <w:w w:val="110"/>
        </w:rPr>
        <w:t xml:space="preserve"> </w:t>
      </w:r>
      <w:r>
        <w:rPr>
          <w:w w:val="110"/>
        </w:rPr>
        <w:t>observed in Saudi Arabia. A total of 27 countries were af-</w:t>
      </w:r>
      <w:r>
        <w:rPr>
          <w:spacing w:val="1"/>
          <w:w w:val="110"/>
        </w:rPr>
        <w:t xml:space="preserve"> </w:t>
      </w:r>
      <w:r>
        <w:rPr>
          <w:w w:val="110"/>
        </w:rPr>
        <w:t>fected by MERS during the outbreaks spanning Europe,</w:t>
      </w:r>
      <w:r>
        <w:rPr>
          <w:spacing w:val="1"/>
          <w:w w:val="110"/>
        </w:rPr>
        <w:t xml:space="preserve"> </w:t>
      </w:r>
      <w:r>
        <w:rPr>
          <w:w w:val="110"/>
        </w:rPr>
        <w:t>Asia, the Middle East and North America. Cases that were</w:t>
      </w:r>
      <w:r>
        <w:rPr>
          <w:spacing w:val="1"/>
          <w:w w:val="110"/>
        </w:rPr>
        <w:t xml:space="preserve"> </w:t>
      </w:r>
      <w:r>
        <w:rPr>
          <w:w w:val="110"/>
        </w:rPr>
        <w:t>identified outside of the Middle East, including the out-</w:t>
      </w:r>
      <w:r>
        <w:rPr>
          <w:spacing w:val="1"/>
          <w:w w:val="110"/>
        </w:rPr>
        <w:t xml:space="preserve"> </w:t>
      </w:r>
      <w:r>
        <w:rPr>
          <w:w w:val="110"/>
        </w:rPr>
        <w:t>break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South</w:t>
      </w:r>
      <w:r>
        <w:rPr>
          <w:spacing w:val="1"/>
          <w:w w:val="110"/>
        </w:rPr>
        <w:t xml:space="preserve"> </w:t>
      </w:r>
      <w:r>
        <w:rPr>
          <w:w w:val="110"/>
        </w:rPr>
        <w:t>Korea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which</w:t>
      </w:r>
      <w:r>
        <w:rPr>
          <w:spacing w:val="1"/>
          <w:w w:val="110"/>
        </w:rPr>
        <w:t xml:space="preserve"> </w:t>
      </w:r>
      <w:r>
        <w:rPr>
          <w:w w:val="110"/>
        </w:rPr>
        <w:t>186</w:t>
      </w:r>
      <w:r>
        <w:rPr>
          <w:spacing w:val="1"/>
          <w:w w:val="110"/>
        </w:rPr>
        <w:t xml:space="preserve"> </w:t>
      </w:r>
      <w:r>
        <w:rPr>
          <w:w w:val="110"/>
        </w:rPr>
        <w:t>individuals</w:t>
      </w:r>
      <w:r>
        <w:rPr>
          <w:spacing w:val="1"/>
          <w:w w:val="110"/>
        </w:rPr>
        <w:t xml:space="preserve"> </w:t>
      </w:r>
      <w:r>
        <w:rPr>
          <w:w w:val="110"/>
        </w:rPr>
        <w:t>were</w:t>
      </w:r>
      <w:r>
        <w:rPr>
          <w:spacing w:val="1"/>
          <w:w w:val="110"/>
        </w:rPr>
        <w:t xml:space="preserve"> </w:t>
      </w:r>
      <w:r>
        <w:rPr>
          <w:w w:val="110"/>
        </w:rPr>
        <w:t>infected as a result of a super spreader, were transplanted</w:t>
      </w:r>
      <w:r>
        <w:rPr>
          <w:spacing w:val="1"/>
          <w:w w:val="110"/>
        </w:rPr>
        <w:t xml:space="preserve"> </w:t>
      </w:r>
      <w:r>
        <w:rPr>
          <w:w w:val="110"/>
        </w:rPr>
        <w:t>individuals that had previously been infected in the Middle</w:t>
      </w:r>
      <w:r>
        <w:rPr>
          <w:spacing w:val="-47"/>
          <w:w w:val="110"/>
        </w:rPr>
        <w:t xml:space="preserve"> </w:t>
      </w:r>
      <w:r>
        <w:rPr>
          <w:w w:val="110"/>
        </w:rPr>
        <w:t>East.</w:t>
      </w:r>
      <w:hyperlink w:anchor="_bookmark54" w:history="1">
        <w:r>
          <w:rPr>
            <w:color w:val="0000FF"/>
            <w:w w:val="110"/>
            <w:vertAlign w:val="superscript"/>
          </w:rPr>
          <w:t>9</w:t>
        </w:r>
      </w:hyperlink>
      <w:r>
        <w:rPr>
          <w:color w:val="0000FF"/>
          <w:spacing w:val="1"/>
          <w:w w:val="110"/>
        </w:rPr>
        <w:t xml:space="preserve"> </w:t>
      </w:r>
      <w:r>
        <w:rPr>
          <w:w w:val="110"/>
        </w:rPr>
        <w:t>Since</w:t>
      </w:r>
      <w:r>
        <w:rPr>
          <w:spacing w:val="1"/>
          <w:w w:val="110"/>
        </w:rPr>
        <w:t xml:space="preserve"> </w:t>
      </w:r>
      <w:r>
        <w:rPr>
          <w:w w:val="110"/>
        </w:rPr>
        <w:t>2012,</w:t>
      </w:r>
      <w:r>
        <w:rPr>
          <w:spacing w:val="1"/>
          <w:w w:val="110"/>
        </w:rPr>
        <w:t xml:space="preserve"> </w:t>
      </w:r>
      <w:r>
        <w:rPr>
          <w:w w:val="110"/>
        </w:rPr>
        <w:t>2494</w:t>
      </w:r>
      <w:r>
        <w:rPr>
          <w:spacing w:val="1"/>
          <w:w w:val="110"/>
        </w:rPr>
        <w:t xml:space="preserve"> </w:t>
      </w:r>
      <w:r>
        <w:rPr>
          <w:w w:val="110"/>
        </w:rPr>
        <w:t>laboratory</w:t>
      </w:r>
      <w:r>
        <w:rPr>
          <w:spacing w:val="1"/>
          <w:w w:val="110"/>
        </w:rPr>
        <w:t xml:space="preserve"> </w:t>
      </w:r>
      <w:r>
        <w:rPr>
          <w:w w:val="110"/>
        </w:rPr>
        <w:t>confirmed</w:t>
      </w:r>
      <w:r>
        <w:rPr>
          <w:spacing w:val="1"/>
          <w:w w:val="110"/>
        </w:rPr>
        <w:t xml:space="preserve"> </w:t>
      </w:r>
      <w:r>
        <w:rPr>
          <w:w w:val="110"/>
        </w:rPr>
        <w:t>cases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-47"/>
          <w:w w:val="110"/>
        </w:rPr>
        <w:t xml:space="preserve"> </w:t>
      </w:r>
      <w:r>
        <w:rPr>
          <w:w w:val="110"/>
        </w:rPr>
        <w:t xml:space="preserve">MERS have been reported, and </w:t>
      </w:r>
      <w:r>
        <w:rPr>
          <w:w w:val="110"/>
        </w:rPr>
        <w:t>858 associated deaths have</w:t>
      </w:r>
      <w:r>
        <w:rPr>
          <w:spacing w:val="-47"/>
          <w:w w:val="110"/>
        </w:rPr>
        <w:t xml:space="preserve"> </w:t>
      </w:r>
      <w:r>
        <w:rPr>
          <w:w w:val="110"/>
        </w:rPr>
        <w:t>occurred</w:t>
      </w:r>
      <w:r>
        <w:rPr>
          <w:spacing w:val="-3"/>
          <w:w w:val="110"/>
        </w:rPr>
        <w:t xml:space="preserve"> </w:t>
      </w:r>
      <w:r>
        <w:rPr>
          <w:w w:val="110"/>
        </w:rPr>
        <w:t>(34.4%</w:t>
      </w:r>
      <w:r>
        <w:rPr>
          <w:spacing w:val="-2"/>
          <w:w w:val="110"/>
        </w:rPr>
        <w:t xml:space="preserve"> </w:t>
      </w:r>
      <w:r>
        <w:rPr>
          <w:w w:val="110"/>
        </w:rPr>
        <w:t>case-fatality</w:t>
      </w:r>
      <w:r>
        <w:rPr>
          <w:spacing w:val="-2"/>
          <w:w w:val="110"/>
        </w:rPr>
        <w:t xml:space="preserve"> </w:t>
      </w:r>
      <w:r>
        <w:rPr>
          <w:w w:val="110"/>
        </w:rPr>
        <w:t>ratio).</w:t>
      </w:r>
      <w:hyperlink w:anchor="_bookmark52" w:history="1">
        <w:r>
          <w:rPr>
            <w:color w:val="0000FF"/>
            <w:w w:val="110"/>
            <w:vertAlign w:val="superscript"/>
          </w:rPr>
          <w:t>8</w:t>
        </w:r>
      </w:hyperlink>
      <w:proofErr w:type="gramStart"/>
      <w:r>
        <w:rPr>
          <w:w w:val="110"/>
          <w:vertAlign w:val="superscript"/>
        </w:rPr>
        <w:t>,</w:t>
      </w:r>
      <w:proofErr w:type="gramEnd"/>
      <w:r>
        <w:fldChar w:fldCharType="begin"/>
      </w:r>
      <w:r>
        <w:instrText xml:space="preserve"> HYPERLINK \l "_bookmark57" </w:instrText>
      </w:r>
      <w:r>
        <w:fldChar w:fldCharType="separate"/>
      </w:r>
      <w:r>
        <w:rPr>
          <w:color w:val="0000FF"/>
          <w:w w:val="110"/>
          <w:vertAlign w:val="superscript"/>
        </w:rPr>
        <w:t>10</w:t>
      </w:r>
      <w:r>
        <w:rPr>
          <w:color w:val="0000FF"/>
          <w:w w:val="110"/>
          <w:vertAlign w:val="superscript"/>
        </w:rPr>
        <w:fldChar w:fldCharType="end"/>
      </w:r>
    </w:p>
    <w:p w:rsidR="0012095F" w:rsidRDefault="0012095F">
      <w:pPr>
        <w:spacing w:line="302" w:lineRule="auto"/>
        <w:jc w:val="both"/>
        <w:sectPr w:rsidR="0012095F">
          <w:type w:val="continuous"/>
          <w:pgSz w:w="12250" w:h="15820"/>
          <w:pgMar w:top="600" w:right="1160" w:bottom="280" w:left="1140" w:header="720" w:footer="720" w:gutter="0"/>
          <w:cols w:num="2" w:space="720" w:equalWidth="0">
            <w:col w:w="4844" w:space="196"/>
            <w:col w:w="4910"/>
          </w:cols>
        </w:sectPr>
      </w:pPr>
    </w:p>
    <w:p w:rsidR="0012095F" w:rsidRDefault="0012095F">
      <w:pPr>
        <w:pStyle w:val="BodyText"/>
        <w:rPr>
          <w:sz w:val="20"/>
        </w:rPr>
      </w:pPr>
    </w:p>
    <w:p w:rsidR="0012095F" w:rsidRDefault="0012095F">
      <w:pPr>
        <w:pStyle w:val="BodyText"/>
        <w:spacing w:before="3"/>
        <w:rPr>
          <w:sz w:val="23"/>
        </w:rPr>
      </w:pPr>
    </w:p>
    <w:p w:rsidR="0012095F" w:rsidRDefault="004D18C5">
      <w:pPr>
        <w:ind w:left="784"/>
        <w:rPr>
          <w:rFonts w:ascii="Calibri"/>
          <w:sz w:val="16"/>
        </w:rPr>
      </w:pPr>
      <w:r>
        <w:pict>
          <v:group id="_x0000_s1069" style="position:absolute;left:0;text-align:left;margin-left:207pt;margin-top:-12.7pt;width:286.15pt;height:215.35pt;z-index:15732736;mso-position-horizontal-relative:page" coordorigin="4140,-254" coordsize="5723,4307">
            <v:shape id="_x0000_s1078" style="position:absolute;left:4999;top:2482;width:2;height:1571" coordorigin="4999,2482" coordsize="0,1571" o:spt="100" adj="0,,0" path="m4999,3916r,136m4999,2482r,1286e" filled="f" strokecolor="#dcddde" strokeweight=".24658mm">
              <v:stroke joinstyle="round"/>
              <v:formulas/>
              <v:path arrowok="t" o:connecttype="segments"/>
            </v:shape>
            <v:shape id="_x0000_s1077" style="position:absolute;left:5851;top:2482;width:3407;height:1571" coordorigin="5852,2482" coordsize="3407,1571" o:spt="100" adj="0,,0" path="m5852,3916r,136m5852,2482r,1286m6702,3916r,136m6702,2482r,1286m7554,3916r,136m7554,2482r,1286m8406,3916r,136m8406,2482r,1286m9258,3916r,136m9258,2482r,1286e" filled="f" strokecolor="#dcddde" strokeweight=".24658mm">
              <v:stroke joinstyle="round"/>
              <v:formulas/>
              <v:path arrowok="t" o:connecttype="segments"/>
            </v:shape>
            <v:shape id="_x0000_s1076" style="position:absolute;left:4147;top:3050;width:5716;height:866" coordorigin="4147,3050" coordsize="5716,866" o:spt="100" adj="0,,0" path="m4277,3050r-130,l4147,3198r130,l4277,3050xm9862,3768r-5715,l4147,3916r5715,l9862,3768xe" fillcolor="#23582c" stroked="f">
              <v:stroke joinstyle="round"/>
              <v:formulas/>
              <v:path arrowok="t" o:connecttype="segments"/>
            </v:shape>
            <v:line id="_x0000_s1075" style="position:absolute" from="4999,-254" to="4999,2332" strokecolor="#dcddde" strokeweight=".24658mm"/>
            <v:shape id="_x0000_s1074" style="position:absolute;left:5851;top:-255;width:3407;height:2587" coordorigin="5852,-254" coordsize="3407,2587" o:spt="100" adj="0,,0" path="m5852,-254r,2586m6702,-254r,2586m7554,-254r,2586m8406,-254r,2586m9258,-254r,2586e" filled="f" strokecolor="#dcddde" strokeweight=".24658mm">
              <v:stroke joinstyle="round"/>
              <v:formulas/>
              <v:path arrowok="t" o:connecttype="segments"/>
            </v:shape>
            <v:shape id="_x0000_s1073" style="position:absolute;left:4147;top:178;width:5664;height:2304" coordorigin="4147,178" coordsize="5664,2304" o:spt="100" adj="0,,0" path="m4149,178r-2,l4147,328r2,l4149,178xm4199,1614r-52,l4147,1764r52,l4199,1614xm4277,896r-130,l4147,1046r130,l4277,896xm9811,2332r-5664,l4147,2482r5664,l9811,2332xe" fillcolor="#23582c" stroked="f">
              <v:stroke joinstyle="round"/>
              <v:formulas/>
              <v:path arrowok="t" o:connecttype="segments"/>
            </v:shape>
            <v:shape id="_x0000_s1072" style="position:absolute;left:4147;top:30;width:689;height:3738" coordorigin="4147,31" coordsize="689,3738" o:spt="100" adj="0,,0" path="m4176,749r-29,l4147,896r29,l4176,749xm4183,31r-36,l4147,178r36,l4183,31xm4214,2901r-67,l4147,3050r67,l4214,2901xm4382,1467r-235,l4147,1614r235,l4382,1467xm4601,2182r-454,l4147,2332r454,l4601,2182xm4836,3619r-689,l4147,3768r689,l4836,3619xe" fillcolor="#179dd8" stroked="f">
              <v:stroke joinstyle="round"/>
              <v:formulas/>
              <v:path arrowok="t" o:connecttype="segments"/>
            </v:shape>
            <v:shape id="_x0000_s1071" style="position:absolute;left:4147;top:-120;width:213;height:3738" coordorigin="4147,-119" coordsize="213,3738" o:spt="100" adj="0,,0" path="m4154,-119r-7,l4147,31r7,l4154,-119xm4181,1317r-34,l4147,1467r34,l4181,1317xm4214,599r-67,l4147,749r67,l4214,599xm4221,2753r-74,l4147,2901r74,l4221,2753xm4326,2035r-179,l4147,2182r179,l4326,2035xm4360,3471r-213,l4147,3619r213,l4360,3471xe" fillcolor="#c8c6c9" stroked="f">
              <v:stroke joinstyle="round"/>
              <v:formulas/>
              <v:path arrowok="t" o:connecttype="segments"/>
            </v:shape>
            <v:line id="_x0000_s1070" style="position:absolute" from="4147,4052" to="4147,-254" strokecolor="#dcddde" strokeweight=".24658mm"/>
            <w10:wrap anchorx="page"/>
          </v:group>
        </w:pict>
      </w:r>
      <w:r>
        <w:pict>
          <v:line id="_x0000_s1068" style="position:absolute;left:0;text-align:left;z-index:15733248;mso-position-horizontal-relative:page" from="505.45pt,-12.7pt" to="505.45pt,202.6pt" strokecolor="#dcddde" strokeweight=".24658mm">
            <w10:wrap anchorx="page"/>
          </v:line>
        </w:pict>
      </w:r>
      <w:r>
        <w:rPr>
          <w:rFonts w:ascii="Calibri"/>
          <w:color w:val="231F20"/>
          <w:w w:val="105"/>
          <w:sz w:val="16"/>
        </w:rPr>
        <w:t>Total</w:t>
      </w:r>
      <w:r>
        <w:rPr>
          <w:rFonts w:ascii="Calibri"/>
          <w:color w:val="231F20"/>
          <w:spacing w:val="-2"/>
          <w:w w:val="105"/>
          <w:sz w:val="16"/>
        </w:rPr>
        <w:t xml:space="preserve"> </w:t>
      </w:r>
      <w:r>
        <w:rPr>
          <w:rFonts w:ascii="Calibri"/>
          <w:color w:val="231F20"/>
          <w:w w:val="105"/>
          <w:sz w:val="16"/>
        </w:rPr>
        <w:t>deaths</w:t>
      </w:r>
      <w:r>
        <w:rPr>
          <w:rFonts w:ascii="Calibri"/>
          <w:color w:val="231F20"/>
          <w:spacing w:val="-2"/>
          <w:w w:val="105"/>
          <w:sz w:val="16"/>
        </w:rPr>
        <w:t xml:space="preserve"> </w:t>
      </w:r>
      <w:r>
        <w:rPr>
          <w:rFonts w:ascii="Calibri"/>
          <w:color w:val="231F20"/>
          <w:w w:val="105"/>
          <w:sz w:val="16"/>
        </w:rPr>
        <w:t>(Other</w:t>
      </w:r>
      <w:r>
        <w:rPr>
          <w:rFonts w:ascii="Calibri"/>
          <w:color w:val="231F20"/>
          <w:spacing w:val="-2"/>
          <w:w w:val="105"/>
          <w:sz w:val="16"/>
        </w:rPr>
        <w:t xml:space="preserve"> </w:t>
      </w:r>
      <w:r>
        <w:rPr>
          <w:rFonts w:ascii="Calibri"/>
          <w:color w:val="231F20"/>
          <w:w w:val="105"/>
          <w:sz w:val="16"/>
        </w:rPr>
        <w:t>Locations)</w:t>
      </w:r>
    </w:p>
    <w:p w:rsidR="0012095F" w:rsidRDefault="0012095F">
      <w:pPr>
        <w:pStyle w:val="BodyText"/>
        <w:rPr>
          <w:rFonts w:ascii="Calibri"/>
          <w:sz w:val="20"/>
        </w:rPr>
      </w:pPr>
    </w:p>
    <w:p w:rsidR="0012095F" w:rsidRDefault="0012095F">
      <w:pPr>
        <w:pStyle w:val="BodyText"/>
        <w:spacing w:before="10"/>
        <w:rPr>
          <w:rFonts w:ascii="Calibri"/>
          <w:sz w:val="22"/>
        </w:rPr>
      </w:pPr>
    </w:p>
    <w:p w:rsidR="0012095F" w:rsidRDefault="004D18C5">
      <w:pPr>
        <w:ind w:left="817"/>
        <w:rPr>
          <w:rFonts w:ascii="Calibri"/>
          <w:sz w:val="16"/>
        </w:rPr>
      </w:pPr>
      <w:r>
        <w:rPr>
          <w:rFonts w:ascii="Calibri"/>
          <w:color w:val="231F20"/>
          <w:w w:val="105"/>
          <w:sz w:val="16"/>
        </w:rPr>
        <w:t>Total</w:t>
      </w:r>
      <w:r>
        <w:rPr>
          <w:rFonts w:ascii="Calibri"/>
          <w:color w:val="231F20"/>
          <w:spacing w:val="-2"/>
          <w:w w:val="105"/>
          <w:sz w:val="16"/>
        </w:rPr>
        <w:t xml:space="preserve"> </w:t>
      </w:r>
      <w:r>
        <w:rPr>
          <w:rFonts w:ascii="Calibri"/>
          <w:color w:val="231F20"/>
          <w:w w:val="105"/>
          <w:sz w:val="16"/>
        </w:rPr>
        <w:t>deaths</w:t>
      </w:r>
      <w:r>
        <w:rPr>
          <w:rFonts w:ascii="Calibri"/>
          <w:color w:val="231F20"/>
          <w:spacing w:val="-1"/>
          <w:w w:val="105"/>
          <w:sz w:val="16"/>
        </w:rPr>
        <w:t xml:space="preserve"> </w:t>
      </w:r>
      <w:r>
        <w:rPr>
          <w:rFonts w:ascii="Calibri"/>
          <w:color w:val="231F20"/>
          <w:w w:val="105"/>
          <w:sz w:val="16"/>
        </w:rPr>
        <w:t>(Source</w:t>
      </w:r>
      <w:r>
        <w:rPr>
          <w:rFonts w:ascii="Calibri"/>
          <w:color w:val="231F20"/>
          <w:spacing w:val="-1"/>
          <w:w w:val="105"/>
          <w:sz w:val="16"/>
        </w:rPr>
        <w:t xml:space="preserve"> </w:t>
      </w:r>
      <w:r>
        <w:rPr>
          <w:rFonts w:ascii="Calibri"/>
          <w:color w:val="231F20"/>
          <w:w w:val="105"/>
          <w:sz w:val="16"/>
        </w:rPr>
        <w:t>Country)</w:t>
      </w:r>
    </w:p>
    <w:p w:rsidR="0012095F" w:rsidRDefault="0012095F">
      <w:pPr>
        <w:pStyle w:val="BodyText"/>
        <w:rPr>
          <w:rFonts w:ascii="Calibri"/>
          <w:sz w:val="20"/>
        </w:rPr>
      </w:pPr>
    </w:p>
    <w:p w:rsidR="0012095F" w:rsidRDefault="0012095F">
      <w:pPr>
        <w:pStyle w:val="BodyText"/>
        <w:spacing w:before="10"/>
        <w:rPr>
          <w:rFonts w:ascii="Calibri"/>
          <w:sz w:val="22"/>
        </w:rPr>
      </w:pPr>
    </w:p>
    <w:p w:rsidR="0012095F" w:rsidRDefault="004D18C5">
      <w:pPr>
        <w:ind w:left="880"/>
        <w:rPr>
          <w:rFonts w:ascii="Calibri"/>
          <w:sz w:val="16"/>
        </w:rPr>
      </w:pPr>
      <w:r>
        <w:rPr>
          <w:rFonts w:ascii="Calibri"/>
          <w:color w:val="231F20"/>
          <w:w w:val="105"/>
          <w:sz w:val="16"/>
        </w:rPr>
        <w:t>Total</w:t>
      </w:r>
      <w:r>
        <w:rPr>
          <w:rFonts w:ascii="Calibri"/>
          <w:color w:val="231F20"/>
          <w:spacing w:val="-6"/>
          <w:w w:val="105"/>
          <w:sz w:val="16"/>
        </w:rPr>
        <w:t xml:space="preserve"> </w:t>
      </w:r>
      <w:r>
        <w:rPr>
          <w:rFonts w:ascii="Calibri"/>
          <w:color w:val="231F20"/>
          <w:w w:val="105"/>
          <w:sz w:val="16"/>
        </w:rPr>
        <w:t>cases</w:t>
      </w:r>
      <w:r>
        <w:rPr>
          <w:rFonts w:ascii="Calibri"/>
          <w:color w:val="231F20"/>
          <w:spacing w:val="-5"/>
          <w:w w:val="105"/>
          <w:sz w:val="16"/>
        </w:rPr>
        <w:t xml:space="preserve"> </w:t>
      </w:r>
      <w:r>
        <w:rPr>
          <w:rFonts w:ascii="Calibri"/>
          <w:color w:val="231F20"/>
          <w:w w:val="105"/>
          <w:sz w:val="16"/>
        </w:rPr>
        <w:t>(Other</w:t>
      </w:r>
      <w:r>
        <w:rPr>
          <w:rFonts w:ascii="Calibri"/>
          <w:color w:val="231F20"/>
          <w:spacing w:val="-5"/>
          <w:w w:val="105"/>
          <w:sz w:val="16"/>
        </w:rPr>
        <w:t xml:space="preserve"> </w:t>
      </w:r>
      <w:r>
        <w:rPr>
          <w:rFonts w:ascii="Calibri"/>
          <w:color w:val="231F20"/>
          <w:w w:val="105"/>
          <w:sz w:val="16"/>
        </w:rPr>
        <w:t>Locations)</w:t>
      </w:r>
    </w:p>
    <w:p w:rsidR="0012095F" w:rsidRDefault="0012095F">
      <w:pPr>
        <w:pStyle w:val="BodyText"/>
        <w:rPr>
          <w:rFonts w:ascii="Calibri"/>
          <w:sz w:val="20"/>
        </w:rPr>
      </w:pPr>
    </w:p>
    <w:p w:rsidR="0012095F" w:rsidRDefault="0012095F">
      <w:pPr>
        <w:pStyle w:val="BodyText"/>
        <w:spacing w:before="9"/>
        <w:rPr>
          <w:rFonts w:ascii="Calibri"/>
          <w:sz w:val="22"/>
        </w:rPr>
      </w:pPr>
    </w:p>
    <w:p w:rsidR="0012095F" w:rsidRDefault="004D18C5">
      <w:pPr>
        <w:ind w:left="895"/>
        <w:rPr>
          <w:rFonts w:ascii="Calibri"/>
          <w:sz w:val="16"/>
        </w:rPr>
      </w:pPr>
      <w:r>
        <w:rPr>
          <w:rFonts w:ascii="Calibri"/>
          <w:color w:val="231F20"/>
          <w:w w:val="105"/>
          <w:sz w:val="16"/>
        </w:rPr>
        <w:t>Total</w:t>
      </w:r>
      <w:r>
        <w:rPr>
          <w:rFonts w:ascii="Calibri"/>
          <w:color w:val="231F20"/>
          <w:spacing w:val="-5"/>
          <w:w w:val="105"/>
          <w:sz w:val="16"/>
        </w:rPr>
        <w:t xml:space="preserve"> </w:t>
      </w:r>
      <w:r>
        <w:rPr>
          <w:rFonts w:ascii="Calibri"/>
          <w:color w:val="231F20"/>
          <w:w w:val="105"/>
          <w:sz w:val="16"/>
        </w:rPr>
        <w:t>Cases</w:t>
      </w:r>
      <w:r>
        <w:rPr>
          <w:rFonts w:ascii="Calibri"/>
          <w:color w:val="231F20"/>
          <w:spacing w:val="-4"/>
          <w:w w:val="105"/>
          <w:sz w:val="16"/>
        </w:rPr>
        <w:t xml:space="preserve"> </w:t>
      </w:r>
      <w:r>
        <w:rPr>
          <w:rFonts w:ascii="Calibri"/>
          <w:color w:val="231F20"/>
          <w:w w:val="105"/>
          <w:sz w:val="16"/>
        </w:rPr>
        <w:t>(Source</w:t>
      </w:r>
      <w:r>
        <w:rPr>
          <w:rFonts w:ascii="Calibri"/>
          <w:color w:val="231F20"/>
          <w:spacing w:val="-2"/>
          <w:w w:val="105"/>
          <w:sz w:val="16"/>
        </w:rPr>
        <w:t xml:space="preserve"> </w:t>
      </w:r>
      <w:r>
        <w:rPr>
          <w:rFonts w:ascii="Calibri"/>
          <w:color w:val="231F20"/>
          <w:w w:val="105"/>
          <w:sz w:val="16"/>
        </w:rPr>
        <w:t>Country)</w:t>
      </w:r>
    </w:p>
    <w:p w:rsidR="0012095F" w:rsidRDefault="0012095F">
      <w:pPr>
        <w:pStyle w:val="BodyText"/>
        <w:rPr>
          <w:rFonts w:ascii="Calibri"/>
          <w:sz w:val="20"/>
        </w:rPr>
      </w:pPr>
    </w:p>
    <w:p w:rsidR="0012095F" w:rsidRDefault="0012095F">
      <w:pPr>
        <w:pStyle w:val="BodyText"/>
        <w:spacing w:before="10"/>
        <w:rPr>
          <w:rFonts w:ascii="Calibri"/>
          <w:sz w:val="22"/>
        </w:rPr>
      </w:pPr>
    </w:p>
    <w:p w:rsidR="0012095F" w:rsidRDefault="004D18C5">
      <w:pPr>
        <w:ind w:left="1991"/>
        <w:rPr>
          <w:rFonts w:ascii="Calibri"/>
          <w:sz w:val="16"/>
        </w:rPr>
      </w:pPr>
      <w:r>
        <w:rPr>
          <w:rFonts w:ascii="Calibri"/>
          <w:color w:val="231F20"/>
          <w:w w:val="105"/>
          <w:sz w:val="16"/>
        </w:rPr>
        <w:t>Total</w:t>
      </w:r>
      <w:r>
        <w:rPr>
          <w:rFonts w:ascii="Calibri"/>
          <w:color w:val="231F20"/>
          <w:spacing w:val="-5"/>
          <w:w w:val="105"/>
          <w:sz w:val="16"/>
        </w:rPr>
        <w:t xml:space="preserve"> </w:t>
      </w:r>
      <w:r>
        <w:rPr>
          <w:rFonts w:ascii="Calibri"/>
          <w:color w:val="231F20"/>
          <w:w w:val="105"/>
          <w:sz w:val="16"/>
        </w:rPr>
        <w:t>Deaths</w:t>
      </w:r>
    </w:p>
    <w:p w:rsidR="0012095F" w:rsidRDefault="0012095F">
      <w:pPr>
        <w:pStyle w:val="BodyText"/>
        <w:rPr>
          <w:rFonts w:ascii="Calibri"/>
          <w:sz w:val="20"/>
        </w:rPr>
      </w:pPr>
    </w:p>
    <w:p w:rsidR="0012095F" w:rsidRDefault="0012095F">
      <w:pPr>
        <w:pStyle w:val="BodyText"/>
        <w:spacing w:before="10"/>
        <w:rPr>
          <w:rFonts w:ascii="Calibri"/>
          <w:sz w:val="22"/>
        </w:rPr>
      </w:pPr>
    </w:p>
    <w:p w:rsidR="0012095F" w:rsidRDefault="004D18C5">
      <w:pPr>
        <w:ind w:left="2084"/>
        <w:rPr>
          <w:rFonts w:ascii="Calibri"/>
          <w:sz w:val="16"/>
        </w:rPr>
      </w:pPr>
      <w:r>
        <w:rPr>
          <w:rFonts w:ascii="Calibri"/>
          <w:color w:val="231F20"/>
          <w:w w:val="105"/>
          <w:sz w:val="16"/>
        </w:rPr>
        <w:t>Total</w:t>
      </w:r>
      <w:r>
        <w:rPr>
          <w:rFonts w:ascii="Calibri"/>
          <w:color w:val="231F20"/>
          <w:spacing w:val="-2"/>
          <w:w w:val="105"/>
          <w:sz w:val="16"/>
        </w:rPr>
        <w:t xml:space="preserve"> </w:t>
      </w:r>
      <w:r>
        <w:rPr>
          <w:rFonts w:ascii="Calibri"/>
          <w:color w:val="231F20"/>
          <w:w w:val="105"/>
          <w:sz w:val="16"/>
        </w:rPr>
        <w:t>Cases</w:t>
      </w:r>
    </w:p>
    <w:p w:rsidR="0012095F" w:rsidRDefault="0012095F">
      <w:pPr>
        <w:pStyle w:val="BodyText"/>
        <w:spacing w:before="5"/>
        <w:rPr>
          <w:rFonts w:ascii="Calibri"/>
          <w:sz w:val="21"/>
        </w:rPr>
      </w:pPr>
    </w:p>
    <w:p w:rsidR="0012095F" w:rsidRDefault="004D18C5">
      <w:pPr>
        <w:tabs>
          <w:tab w:val="left" w:pos="3647"/>
          <w:tab w:val="left" w:pos="4499"/>
          <w:tab w:val="left" w:pos="5350"/>
          <w:tab w:val="left" w:pos="6202"/>
          <w:tab w:val="left" w:pos="7054"/>
          <w:tab w:val="left" w:pos="7906"/>
          <w:tab w:val="left" w:pos="8758"/>
        </w:tabs>
        <w:spacing w:before="111"/>
        <w:ind w:left="2965"/>
        <w:rPr>
          <w:rFonts w:ascii="Calibri"/>
          <w:sz w:val="17"/>
        </w:rPr>
      </w:pPr>
      <w:r>
        <w:rPr>
          <w:rFonts w:ascii="Calibri"/>
          <w:color w:val="231F20"/>
          <w:sz w:val="17"/>
        </w:rPr>
        <w:t>0</w:t>
      </w:r>
      <w:r>
        <w:rPr>
          <w:rFonts w:ascii="Calibri"/>
          <w:color w:val="231F20"/>
          <w:sz w:val="17"/>
        </w:rPr>
        <w:tab/>
        <w:t>10000</w:t>
      </w:r>
      <w:r>
        <w:rPr>
          <w:rFonts w:ascii="Calibri"/>
          <w:color w:val="231F20"/>
          <w:sz w:val="17"/>
        </w:rPr>
        <w:tab/>
        <w:t>20000</w:t>
      </w:r>
      <w:r>
        <w:rPr>
          <w:rFonts w:ascii="Calibri"/>
          <w:color w:val="231F20"/>
          <w:sz w:val="17"/>
        </w:rPr>
        <w:tab/>
        <w:t>30000</w:t>
      </w:r>
      <w:r>
        <w:rPr>
          <w:rFonts w:ascii="Calibri"/>
          <w:color w:val="231F20"/>
          <w:sz w:val="17"/>
        </w:rPr>
        <w:tab/>
        <w:t>40000</w:t>
      </w:r>
      <w:r>
        <w:rPr>
          <w:rFonts w:ascii="Calibri"/>
          <w:color w:val="231F20"/>
          <w:sz w:val="17"/>
        </w:rPr>
        <w:tab/>
        <w:t>50000</w:t>
      </w:r>
      <w:r>
        <w:rPr>
          <w:rFonts w:ascii="Calibri"/>
          <w:color w:val="231F20"/>
          <w:sz w:val="17"/>
        </w:rPr>
        <w:tab/>
        <w:t>60000</w:t>
      </w:r>
      <w:r>
        <w:rPr>
          <w:rFonts w:ascii="Calibri"/>
          <w:color w:val="231F20"/>
          <w:sz w:val="17"/>
        </w:rPr>
        <w:tab/>
        <w:t>70000</w:t>
      </w:r>
    </w:p>
    <w:p w:rsidR="0012095F" w:rsidRDefault="004D18C5">
      <w:pPr>
        <w:tabs>
          <w:tab w:val="left" w:pos="979"/>
          <w:tab w:val="left" w:pos="1603"/>
        </w:tabs>
        <w:spacing w:before="174"/>
        <w:ind w:left="303"/>
        <w:jc w:val="center"/>
        <w:rPr>
          <w:rFonts w:ascii="Calibri"/>
          <w:sz w:val="16"/>
        </w:rPr>
      </w:pPr>
      <w:r>
        <w:pict>
          <v:rect id="_x0000_s1067" style="position:absolute;left:0;text-align:left;margin-left:257.6pt;margin-top:11.6pt;width:4.6pt;height:4.6pt;z-index:15733760;mso-position-horizontal-relative:page" fillcolor="#c8c6c9" stroked="f">
            <w10:wrap anchorx="page"/>
          </v:rect>
        </w:pict>
      </w:r>
      <w:r>
        <w:pict>
          <v:rect id="_x0000_s1066" style="position:absolute;left:0;text-align:left;margin-left:291.35pt;margin-top:11.6pt;width:4.6pt;height:4.6pt;z-index:-16098816;mso-position-horizontal-relative:page" fillcolor="#179dd8" stroked="f">
            <w10:wrap anchorx="page"/>
          </v:rect>
        </w:pict>
      </w:r>
      <w:r>
        <w:pict>
          <v:rect id="_x0000_s1065" style="position:absolute;left:0;text-align:left;margin-left:322.55pt;margin-top:11.6pt;width:4.6pt;height:4.6pt;z-index:-16098304;mso-position-horizontal-relative:page" fillcolor="#23582c" stroked="f">
            <w10:wrap anchorx="page"/>
          </v:rect>
        </w:pict>
      </w:r>
      <w:r>
        <w:rPr>
          <w:rFonts w:ascii="Calibri"/>
          <w:color w:val="231F20"/>
          <w:w w:val="105"/>
          <w:sz w:val="16"/>
        </w:rPr>
        <w:t>MERS</w:t>
      </w:r>
      <w:r>
        <w:rPr>
          <w:rFonts w:ascii="Calibri"/>
          <w:color w:val="231F20"/>
          <w:w w:val="105"/>
          <w:sz w:val="16"/>
        </w:rPr>
        <w:tab/>
        <w:t>SARS</w:t>
      </w:r>
      <w:r>
        <w:rPr>
          <w:rFonts w:ascii="Calibri"/>
          <w:color w:val="231F20"/>
          <w:w w:val="105"/>
          <w:sz w:val="16"/>
        </w:rPr>
        <w:tab/>
        <w:t>COVID-19</w:t>
      </w:r>
    </w:p>
    <w:p w:rsidR="0012095F" w:rsidRDefault="004D18C5">
      <w:pPr>
        <w:spacing w:before="190" w:line="254" w:lineRule="auto"/>
        <w:ind w:left="123"/>
        <w:rPr>
          <w:rFonts w:ascii="Arial MT"/>
          <w:sz w:val="14"/>
        </w:rPr>
      </w:pPr>
      <w:bookmarkStart w:id="10" w:name="_bookmark9"/>
      <w:bookmarkEnd w:id="10"/>
      <w:r>
        <w:rPr>
          <w:rFonts w:ascii="Lucida Sans Unicode"/>
          <w:w w:val="105"/>
          <w:sz w:val="14"/>
        </w:rPr>
        <w:t>Figure</w:t>
      </w:r>
      <w:r>
        <w:rPr>
          <w:rFonts w:ascii="Lucida Sans Unicode"/>
          <w:spacing w:val="-4"/>
          <w:w w:val="105"/>
          <w:sz w:val="14"/>
        </w:rPr>
        <w:t xml:space="preserve"> </w:t>
      </w:r>
      <w:r>
        <w:rPr>
          <w:rFonts w:ascii="Lucida Sans Unicode"/>
          <w:w w:val="105"/>
          <w:sz w:val="14"/>
        </w:rPr>
        <w:t>1</w:t>
      </w:r>
      <w:r>
        <w:rPr>
          <w:rFonts w:ascii="Lucida Sans Unicode"/>
          <w:spacing w:val="-5"/>
          <w:w w:val="105"/>
          <w:sz w:val="14"/>
        </w:rPr>
        <w:t xml:space="preserve"> </w:t>
      </w:r>
      <w:r>
        <w:rPr>
          <w:rFonts w:ascii="Arial MT"/>
          <w:w w:val="105"/>
          <w:sz w:val="14"/>
        </w:rPr>
        <w:t>Examining</w:t>
      </w:r>
      <w:r>
        <w:rPr>
          <w:rFonts w:ascii="Arial MT"/>
          <w:spacing w:val="3"/>
          <w:w w:val="105"/>
          <w:sz w:val="14"/>
        </w:rPr>
        <w:t xml:space="preserve"> </w:t>
      </w:r>
      <w:r>
        <w:rPr>
          <w:rFonts w:ascii="Arial MT"/>
          <w:w w:val="105"/>
          <w:sz w:val="14"/>
        </w:rPr>
        <w:t>relationships</w:t>
      </w:r>
      <w:r>
        <w:rPr>
          <w:rFonts w:ascii="Arial MT"/>
          <w:spacing w:val="2"/>
          <w:w w:val="105"/>
          <w:sz w:val="14"/>
        </w:rPr>
        <w:t xml:space="preserve"> </w:t>
      </w:r>
      <w:r>
        <w:rPr>
          <w:rFonts w:ascii="Arial MT"/>
          <w:w w:val="105"/>
          <w:sz w:val="14"/>
        </w:rPr>
        <w:t>between</w:t>
      </w:r>
      <w:r>
        <w:rPr>
          <w:rFonts w:ascii="Arial MT"/>
          <w:spacing w:val="3"/>
          <w:w w:val="105"/>
          <w:sz w:val="14"/>
        </w:rPr>
        <w:t xml:space="preserve"> </w:t>
      </w:r>
      <w:r>
        <w:rPr>
          <w:rFonts w:ascii="Arial MT"/>
          <w:w w:val="105"/>
          <w:sz w:val="14"/>
        </w:rPr>
        <w:t>coronaviruses</w:t>
      </w:r>
      <w:r>
        <w:rPr>
          <w:rFonts w:ascii="Arial MT"/>
          <w:spacing w:val="1"/>
          <w:w w:val="105"/>
          <w:sz w:val="14"/>
        </w:rPr>
        <w:t xml:space="preserve"> </w:t>
      </w:r>
      <w:r>
        <w:rPr>
          <w:rFonts w:ascii="Arial MT"/>
          <w:w w:val="105"/>
          <w:sz w:val="14"/>
        </w:rPr>
        <w:t>overall</w:t>
      </w:r>
      <w:r>
        <w:rPr>
          <w:rFonts w:ascii="Arial MT"/>
          <w:spacing w:val="2"/>
          <w:w w:val="105"/>
          <w:sz w:val="14"/>
        </w:rPr>
        <w:t xml:space="preserve"> </w:t>
      </w:r>
      <w:r>
        <w:rPr>
          <w:rFonts w:ascii="Arial MT"/>
          <w:w w:val="105"/>
          <w:sz w:val="14"/>
        </w:rPr>
        <w:t>and</w:t>
      </w:r>
      <w:r>
        <w:rPr>
          <w:rFonts w:ascii="Arial MT"/>
          <w:spacing w:val="1"/>
          <w:w w:val="105"/>
          <w:sz w:val="14"/>
        </w:rPr>
        <w:t xml:space="preserve"> </w:t>
      </w:r>
      <w:r>
        <w:rPr>
          <w:rFonts w:ascii="Arial MT"/>
          <w:w w:val="105"/>
          <w:sz w:val="14"/>
        </w:rPr>
        <w:t>by</w:t>
      </w:r>
      <w:r>
        <w:rPr>
          <w:rFonts w:ascii="Arial MT"/>
          <w:spacing w:val="2"/>
          <w:w w:val="105"/>
          <w:sz w:val="14"/>
        </w:rPr>
        <w:t xml:space="preserve"> </w:t>
      </w:r>
      <w:r>
        <w:rPr>
          <w:rFonts w:ascii="Arial MT"/>
          <w:w w:val="105"/>
          <w:sz w:val="14"/>
        </w:rPr>
        <w:t>country,</w:t>
      </w:r>
      <w:r>
        <w:rPr>
          <w:rFonts w:ascii="Arial MT"/>
          <w:spacing w:val="1"/>
          <w:w w:val="105"/>
          <w:sz w:val="14"/>
        </w:rPr>
        <w:t xml:space="preserve"> </w:t>
      </w:r>
      <w:r>
        <w:rPr>
          <w:rFonts w:ascii="Arial MT"/>
          <w:w w:val="105"/>
          <w:sz w:val="14"/>
        </w:rPr>
        <w:t>15</w:t>
      </w:r>
      <w:r>
        <w:rPr>
          <w:rFonts w:ascii="Arial MT"/>
          <w:spacing w:val="2"/>
          <w:w w:val="105"/>
          <w:sz w:val="14"/>
        </w:rPr>
        <w:t xml:space="preserve"> </w:t>
      </w:r>
      <w:r>
        <w:rPr>
          <w:rFonts w:ascii="Arial MT"/>
          <w:w w:val="105"/>
          <w:sz w:val="14"/>
        </w:rPr>
        <w:t>February 2020.</w:t>
      </w:r>
      <w:r>
        <w:rPr>
          <w:rFonts w:ascii="Arial MT"/>
          <w:spacing w:val="3"/>
          <w:w w:val="105"/>
          <w:sz w:val="14"/>
        </w:rPr>
        <w:t xml:space="preserve"> </w:t>
      </w:r>
      <w:r>
        <w:rPr>
          <w:rFonts w:ascii="Arial MT"/>
          <w:w w:val="105"/>
          <w:sz w:val="14"/>
        </w:rPr>
        <w:t>Source</w:t>
      </w:r>
      <w:r>
        <w:rPr>
          <w:rFonts w:ascii="Arial MT"/>
          <w:spacing w:val="1"/>
          <w:w w:val="105"/>
          <w:sz w:val="14"/>
        </w:rPr>
        <w:t xml:space="preserve"> </w:t>
      </w:r>
      <w:r>
        <w:rPr>
          <w:rFonts w:ascii="Arial MT"/>
          <w:w w:val="105"/>
          <w:sz w:val="14"/>
        </w:rPr>
        <w:t>country:</w:t>
      </w:r>
      <w:r>
        <w:rPr>
          <w:rFonts w:ascii="Arial MT"/>
          <w:spacing w:val="2"/>
          <w:w w:val="105"/>
          <w:sz w:val="14"/>
        </w:rPr>
        <w:t xml:space="preserve"> </w:t>
      </w:r>
      <w:r>
        <w:rPr>
          <w:rFonts w:ascii="Arial MT"/>
          <w:w w:val="105"/>
          <w:sz w:val="14"/>
        </w:rPr>
        <w:t>MERS</w:t>
      </w:r>
      <w:r>
        <w:rPr>
          <w:rFonts w:ascii="Arial MT"/>
          <w:spacing w:val="2"/>
          <w:w w:val="105"/>
          <w:sz w:val="14"/>
        </w:rPr>
        <w:t xml:space="preserve"> </w:t>
      </w:r>
      <w:r>
        <w:rPr>
          <w:rFonts w:ascii="Arial MT"/>
          <w:w w:val="105"/>
          <w:sz w:val="14"/>
        </w:rPr>
        <w:t>(Middle</w:t>
      </w:r>
      <w:r>
        <w:rPr>
          <w:rFonts w:ascii="Arial MT"/>
          <w:spacing w:val="2"/>
          <w:w w:val="105"/>
          <w:sz w:val="14"/>
        </w:rPr>
        <w:t xml:space="preserve"> </w:t>
      </w:r>
      <w:r>
        <w:rPr>
          <w:rFonts w:ascii="Arial MT"/>
          <w:w w:val="105"/>
          <w:sz w:val="14"/>
        </w:rPr>
        <w:t>East</w:t>
      </w:r>
      <w:r>
        <w:rPr>
          <w:rFonts w:ascii="Arial MT"/>
          <w:spacing w:val="1"/>
          <w:w w:val="105"/>
          <w:sz w:val="14"/>
        </w:rPr>
        <w:t xml:space="preserve"> </w:t>
      </w:r>
      <w:r>
        <w:rPr>
          <w:rFonts w:ascii="Arial MT"/>
          <w:w w:val="105"/>
          <w:sz w:val="14"/>
        </w:rPr>
        <w:t>Respiratory</w:t>
      </w:r>
      <w:r>
        <w:rPr>
          <w:rFonts w:ascii="Arial MT"/>
          <w:spacing w:val="-37"/>
          <w:w w:val="105"/>
          <w:sz w:val="14"/>
        </w:rPr>
        <w:t xml:space="preserve"> </w:t>
      </w:r>
      <w:r>
        <w:rPr>
          <w:rFonts w:ascii="Arial MT"/>
          <w:w w:val="105"/>
          <w:sz w:val="14"/>
        </w:rPr>
        <w:t>Syndrome),</w:t>
      </w:r>
      <w:r>
        <w:rPr>
          <w:rFonts w:ascii="Arial MT"/>
          <w:spacing w:val="-7"/>
          <w:w w:val="105"/>
          <w:sz w:val="14"/>
        </w:rPr>
        <w:t xml:space="preserve"> </w:t>
      </w:r>
      <w:r>
        <w:rPr>
          <w:rFonts w:ascii="Arial MT"/>
          <w:w w:val="105"/>
          <w:sz w:val="14"/>
        </w:rPr>
        <w:t>Saudi</w:t>
      </w:r>
      <w:r>
        <w:rPr>
          <w:rFonts w:ascii="Arial MT"/>
          <w:spacing w:val="-7"/>
          <w:w w:val="105"/>
          <w:sz w:val="14"/>
        </w:rPr>
        <w:t xml:space="preserve"> </w:t>
      </w:r>
      <w:r>
        <w:rPr>
          <w:rFonts w:ascii="Arial MT"/>
          <w:w w:val="105"/>
          <w:sz w:val="14"/>
        </w:rPr>
        <w:t>Arabia;</w:t>
      </w:r>
      <w:r>
        <w:rPr>
          <w:rFonts w:ascii="Arial MT"/>
          <w:spacing w:val="-8"/>
          <w:w w:val="105"/>
          <w:sz w:val="14"/>
        </w:rPr>
        <w:t xml:space="preserve"> </w:t>
      </w:r>
      <w:r>
        <w:rPr>
          <w:rFonts w:ascii="Arial MT"/>
          <w:w w:val="105"/>
          <w:sz w:val="14"/>
        </w:rPr>
        <w:t>SARS</w:t>
      </w:r>
      <w:r>
        <w:rPr>
          <w:rFonts w:ascii="Arial MT"/>
          <w:spacing w:val="-6"/>
          <w:w w:val="105"/>
          <w:sz w:val="14"/>
        </w:rPr>
        <w:t xml:space="preserve"> </w:t>
      </w:r>
      <w:r>
        <w:rPr>
          <w:rFonts w:ascii="Arial MT"/>
          <w:w w:val="105"/>
          <w:sz w:val="14"/>
        </w:rPr>
        <w:t>(Severe</w:t>
      </w:r>
      <w:r>
        <w:rPr>
          <w:rFonts w:ascii="Arial MT"/>
          <w:spacing w:val="-7"/>
          <w:w w:val="105"/>
          <w:sz w:val="14"/>
        </w:rPr>
        <w:t xml:space="preserve"> </w:t>
      </w:r>
      <w:r>
        <w:rPr>
          <w:rFonts w:ascii="Arial MT"/>
          <w:w w:val="105"/>
          <w:sz w:val="14"/>
        </w:rPr>
        <w:t>Acute</w:t>
      </w:r>
      <w:r>
        <w:rPr>
          <w:rFonts w:ascii="Arial MT"/>
          <w:spacing w:val="-7"/>
          <w:w w:val="105"/>
          <w:sz w:val="14"/>
        </w:rPr>
        <w:t xml:space="preserve"> </w:t>
      </w:r>
      <w:r>
        <w:rPr>
          <w:rFonts w:ascii="Arial MT"/>
          <w:w w:val="105"/>
          <w:sz w:val="14"/>
        </w:rPr>
        <w:t>Respiratory</w:t>
      </w:r>
      <w:r>
        <w:rPr>
          <w:rFonts w:ascii="Arial MT"/>
          <w:spacing w:val="-8"/>
          <w:w w:val="105"/>
          <w:sz w:val="14"/>
        </w:rPr>
        <w:t xml:space="preserve"> </w:t>
      </w:r>
      <w:r>
        <w:rPr>
          <w:rFonts w:ascii="Arial MT"/>
          <w:w w:val="105"/>
          <w:sz w:val="14"/>
        </w:rPr>
        <w:t>Syndrome),</w:t>
      </w:r>
      <w:r>
        <w:rPr>
          <w:rFonts w:ascii="Arial MT"/>
          <w:spacing w:val="-7"/>
          <w:w w:val="105"/>
          <w:sz w:val="14"/>
        </w:rPr>
        <w:t xml:space="preserve"> </w:t>
      </w:r>
      <w:r>
        <w:rPr>
          <w:rFonts w:ascii="Arial MT"/>
          <w:w w:val="105"/>
          <w:sz w:val="14"/>
        </w:rPr>
        <w:t>Hong</w:t>
      </w:r>
      <w:r>
        <w:rPr>
          <w:rFonts w:ascii="Arial MT"/>
          <w:spacing w:val="-7"/>
          <w:w w:val="105"/>
          <w:sz w:val="14"/>
        </w:rPr>
        <w:t xml:space="preserve"> </w:t>
      </w:r>
      <w:r>
        <w:rPr>
          <w:rFonts w:ascii="Arial MT"/>
          <w:w w:val="105"/>
          <w:sz w:val="14"/>
        </w:rPr>
        <w:t>Kong</w:t>
      </w:r>
      <w:r>
        <w:rPr>
          <w:rFonts w:ascii="Arial MT"/>
          <w:spacing w:val="-6"/>
          <w:w w:val="105"/>
          <w:sz w:val="14"/>
        </w:rPr>
        <w:t xml:space="preserve"> </w:t>
      </w:r>
      <w:r>
        <w:rPr>
          <w:rFonts w:ascii="Arial MT"/>
          <w:w w:val="105"/>
          <w:sz w:val="14"/>
        </w:rPr>
        <w:t>(China);</w:t>
      </w:r>
      <w:r>
        <w:rPr>
          <w:rFonts w:ascii="Arial MT"/>
          <w:spacing w:val="-6"/>
          <w:w w:val="105"/>
          <w:sz w:val="14"/>
        </w:rPr>
        <w:t xml:space="preserve"> </w:t>
      </w:r>
      <w:r>
        <w:rPr>
          <w:rFonts w:ascii="Arial MT"/>
          <w:w w:val="105"/>
          <w:sz w:val="14"/>
        </w:rPr>
        <w:t>and</w:t>
      </w:r>
      <w:r>
        <w:rPr>
          <w:rFonts w:ascii="Arial MT"/>
          <w:spacing w:val="-8"/>
          <w:w w:val="105"/>
          <w:sz w:val="14"/>
        </w:rPr>
        <w:t xml:space="preserve"> </w:t>
      </w:r>
      <w:r>
        <w:rPr>
          <w:rFonts w:ascii="Arial MT"/>
          <w:w w:val="105"/>
          <w:sz w:val="14"/>
        </w:rPr>
        <w:t>COVID-19</w:t>
      </w:r>
      <w:r>
        <w:rPr>
          <w:rFonts w:ascii="Arial MT"/>
          <w:spacing w:val="-6"/>
          <w:w w:val="105"/>
          <w:sz w:val="14"/>
        </w:rPr>
        <w:t xml:space="preserve"> </w:t>
      </w:r>
      <w:r>
        <w:rPr>
          <w:rFonts w:ascii="Arial MT"/>
          <w:w w:val="105"/>
          <w:sz w:val="14"/>
        </w:rPr>
        <w:t>(novel</w:t>
      </w:r>
      <w:r>
        <w:rPr>
          <w:rFonts w:ascii="Arial MT"/>
          <w:spacing w:val="-6"/>
          <w:w w:val="105"/>
          <w:sz w:val="14"/>
        </w:rPr>
        <w:t xml:space="preserve"> </w:t>
      </w:r>
      <w:r>
        <w:rPr>
          <w:rFonts w:ascii="Arial MT"/>
          <w:w w:val="105"/>
          <w:sz w:val="14"/>
        </w:rPr>
        <w:t>coronavirus),</w:t>
      </w:r>
      <w:r>
        <w:rPr>
          <w:rFonts w:ascii="Arial MT"/>
          <w:spacing w:val="-7"/>
          <w:w w:val="105"/>
          <w:sz w:val="14"/>
        </w:rPr>
        <w:t xml:space="preserve"> </w:t>
      </w:r>
      <w:r>
        <w:rPr>
          <w:rFonts w:ascii="Arial MT"/>
          <w:w w:val="105"/>
          <w:sz w:val="14"/>
        </w:rPr>
        <w:t>China.</w:t>
      </w:r>
      <w:r>
        <w:rPr>
          <w:rFonts w:ascii="Arial MT"/>
          <w:w w:val="105"/>
          <w:sz w:val="14"/>
          <w:vertAlign w:val="superscript"/>
        </w:rPr>
        <w:t>2</w:t>
      </w:r>
    </w:p>
    <w:p w:rsidR="0012095F" w:rsidRDefault="0012095F">
      <w:pPr>
        <w:pStyle w:val="BodyText"/>
        <w:rPr>
          <w:rFonts w:ascii="Arial MT"/>
          <w:sz w:val="20"/>
        </w:rPr>
      </w:pPr>
    </w:p>
    <w:p w:rsidR="0012095F" w:rsidRDefault="0012095F">
      <w:pPr>
        <w:rPr>
          <w:rFonts w:ascii="Arial MT"/>
          <w:sz w:val="20"/>
        </w:rPr>
        <w:sectPr w:rsidR="0012095F">
          <w:pgSz w:w="12250" w:h="15820"/>
          <w:pgMar w:top="940" w:right="1160" w:bottom="280" w:left="1140" w:header="639" w:footer="0" w:gutter="0"/>
          <w:cols w:space="720"/>
        </w:sectPr>
      </w:pPr>
    </w:p>
    <w:p w:rsidR="0012095F" w:rsidRDefault="004D18C5">
      <w:pPr>
        <w:pStyle w:val="BodyText"/>
        <w:spacing w:before="3"/>
        <w:rPr>
          <w:rFonts w:ascii="Arial MT"/>
          <w:sz w:val="17"/>
        </w:rPr>
      </w:pPr>
      <w:r>
        <w:lastRenderedPageBreak/>
        <w:pict>
          <v:shape id="_x0000_s1064" type="#_x0000_t202" style="position:absolute;margin-left:587.4pt;margin-top:152.9pt;width:10.95pt;height:484.95pt;z-index:15735296;mso-position-horizontal-relative:page;mso-position-vertical-relative:page" filled="f" stroked="f">
            <v:textbox style="layout-flow:vertical" inset="0,0,0,0">
              <w:txbxContent>
                <w:p w:rsidR="0012095F" w:rsidRDefault="004D18C5">
                  <w:pPr>
                    <w:spacing w:before="14"/>
                    <w:ind w:left="20"/>
                    <w:rPr>
                      <w:rFonts w:ascii="Arial MT"/>
                      <w:sz w:val="16"/>
                    </w:rPr>
                  </w:pPr>
                  <w:r>
                    <w:rPr>
                      <w:rFonts w:ascii="Arial MT"/>
                      <w:color w:val="666666"/>
                      <w:spacing w:val="-1"/>
                      <w:sz w:val="16"/>
                    </w:rPr>
                    <w:t>Downloaded</w:t>
                  </w:r>
                  <w:r>
                    <w:rPr>
                      <w:rFonts w:ascii="Arial MT"/>
                      <w:color w:val="666666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pacing w:val="-1"/>
                      <w:sz w:val="16"/>
                    </w:rPr>
                    <w:t>from</w:t>
                  </w:r>
                  <w:r>
                    <w:rPr>
                      <w:rFonts w:ascii="Arial MT"/>
                      <w:color w:val="666666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pacing w:val="-1"/>
                      <w:sz w:val="16"/>
                    </w:rPr>
                    <w:t>https://academic.oup.com/ije/advance-article-abstract/doi/10.1093/ije/dyaa033/5748175</w:t>
                  </w:r>
                  <w:r>
                    <w:rPr>
                      <w:rFonts w:ascii="Arial MT"/>
                      <w:color w:val="666666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z w:val="16"/>
                    </w:rPr>
                    <w:t>by</w:t>
                  </w:r>
                  <w:r>
                    <w:rPr>
                      <w:rFonts w:ascii="Arial MT"/>
                      <w:color w:val="666666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z w:val="16"/>
                    </w:rPr>
                    <w:t>guest</w:t>
                  </w:r>
                  <w:r>
                    <w:rPr>
                      <w:rFonts w:ascii="Arial MT"/>
                      <w:color w:val="666666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z w:val="16"/>
                    </w:rPr>
                    <w:t>on</w:t>
                  </w:r>
                  <w:r>
                    <w:rPr>
                      <w:rFonts w:ascii="Arial MT"/>
                      <w:color w:val="666666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z w:val="16"/>
                    </w:rPr>
                    <w:t>23</w:t>
                  </w:r>
                  <w:r>
                    <w:rPr>
                      <w:rFonts w:ascii="Arial MT"/>
                      <w:color w:val="666666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z w:val="16"/>
                    </w:rPr>
                    <w:t>February</w:t>
                  </w:r>
                  <w:r>
                    <w:rPr>
                      <w:rFonts w:ascii="Arial MT"/>
                      <w:color w:val="666666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z w:val="16"/>
                    </w:rPr>
                    <w:t>2020</w:t>
                  </w:r>
                </w:p>
              </w:txbxContent>
            </v:textbox>
            <w10:wrap anchorx="page" anchory="page"/>
          </v:shape>
        </w:pict>
      </w:r>
    </w:p>
    <w:p w:rsidR="0012095F" w:rsidRDefault="004D18C5">
      <w:pPr>
        <w:pStyle w:val="BodyText"/>
        <w:spacing w:line="302" w:lineRule="auto"/>
        <w:ind w:left="123" w:right="38" w:firstLine="239"/>
        <w:jc w:val="both"/>
      </w:pPr>
      <w:r>
        <w:rPr>
          <w:w w:val="110"/>
        </w:rPr>
        <w:t>The objectives of our study are to provide an overview</w:t>
      </w:r>
      <w:r>
        <w:rPr>
          <w:spacing w:val="1"/>
          <w:w w:val="110"/>
        </w:rPr>
        <w:t xml:space="preserve"> </w:t>
      </w:r>
      <w:r>
        <w:rPr>
          <w:w w:val="110"/>
        </w:rPr>
        <w:t>of the three major deadly coronaviruses and identify areas</w:t>
      </w:r>
      <w:r>
        <w:rPr>
          <w:spacing w:val="1"/>
          <w:w w:val="110"/>
        </w:rPr>
        <w:t xml:space="preserve"> </w:t>
      </w:r>
      <w:r>
        <w:rPr>
          <w:w w:val="110"/>
        </w:rPr>
        <w:t>for improvement of future preparedness plans, as well as</w:t>
      </w:r>
      <w:r>
        <w:rPr>
          <w:spacing w:val="1"/>
          <w:w w:val="110"/>
        </w:rPr>
        <w:t xml:space="preserve"> </w:t>
      </w:r>
      <w:r>
        <w:rPr>
          <w:w w:val="110"/>
        </w:rPr>
        <w:t>provide a critical assessment of the risk factors and action-</w:t>
      </w:r>
      <w:r>
        <w:rPr>
          <w:spacing w:val="-47"/>
          <w:w w:val="110"/>
        </w:rPr>
        <w:t xml:space="preserve"> </w:t>
      </w:r>
      <w:r>
        <w:rPr>
          <w:w w:val="110"/>
        </w:rPr>
        <w:t>able</w:t>
      </w:r>
      <w:r>
        <w:rPr>
          <w:spacing w:val="1"/>
          <w:w w:val="110"/>
        </w:rPr>
        <w:t xml:space="preserve"> </w:t>
      </w:r>
      <w:r>
        <w:rPr>
          <w:w w:val="110"/>
        </w:rPr>
        <w:t>items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r>
        <w:rPr>
          <w:w w:val="110"/>
        </w:rPr>
        <w:t>stopping</w:t>
      </w:r>
      <w:r>
        <w:rPr>
          <w:spacing w:val="1"/>
          <w:w w:val="110"/>
        </w:rPr>
        <w:t xml:space="preserve"> </w:t>
      </w:r>
      <w:r>
        <w:rPr>
          <w:w w:val="110"/>
        </w:rPr>
        <w:t>their</w:t>
      </w:r>
      <w:r>
        <w:rPr>
          <w:spacing w:val="1"/>
          <w:w w:val="110"/>
        </w:rPr>
        <w:t xml:space="preserve"> </w:t>
      </w:r>
      <w:r>
        <w:rPr>
          <w:w w:val="110"/>
        </w:rPr>
        <w:t>spread,</w:t>
      </w:r>
      <w:r>
        <w:rPr>
          <w:spacing w:val="1"/>
          <w:w w:val="110"/>
        </w:rPr>
        <w:t xml:space="preserve"> </w:t>
      </w:r>
      <w:r>
        <w:rPr>
          <w:w w:val="110"/>
        </w:rPr>
        <w:t>utilizing</w:t>
      </w:r>
      <w:r>
        <w:rPr>
          <w:spacing w:val="1"/>
          <w:w w:val="110"/>
        </w:rPr>
        <w:t xml:space="preserve"> </w:t>
      </w:r>
      <w:r>
        <w:rPr>
          <w:w w:val="110"/>
        </w:rPr>
        <w:t>lessons</w:t>
      </w:r>
      <w:r>
        <w:rPr>
          <w:spacing w:val="1"/>
          <w:w w:val="110"/>
        </w:rPr>
        <w:t xml:space="preserve"> </w:t>
      </w:r>
      <w:r>
        <w:rPr>
          <w:w w:val="110"/>
        </w:rPr>
        <w:t>learned</w:t>
      </w:r>
      <w:r>
        <w:rPr>
          <w:spacing w:val="29"/>
          <w:w w:val="110"/>
        </w:rPr>
        <w:t xml:space="preserve"> </w:t>
      </w:r>
      <w:r>
        <w:rPr>
          <w:w w:val="110"/>
        </w:rPr>
        <w:t>from</w:t>
      </w:r>
      <w:r>
        <w:rPr>
          <w:spacing w:val="29"/>
          <w:w w:val="110"/>
        </w:rPr>
        <w:t xml:space="preserve"> </w:t>
      </w:r>
      <w:r>
        <w:rPr>
          <w:w w:val="110"/>
        </w:rPr>
        <w:t>the</w:t>
      </w:r>
      <w:r>
        <w:rPr>
          <w:spacing w:val="30"/>
          <w:w w:val="110"/>
        </w:rPr>
        <w:t xml:space="preserve"> </w:t>
      </w:r>
      <w:r>
        <w:rPr>
          <w:w w:val="110"/>
        </w:rPr>
        <w:t>first</w:t>
      </w:r>
      <w:r>
        <w:rPr>
          <w:spacing w:val="30"/>
          <w:w w:val="110"/>
        </w:rPr>
        <w:t xml:space="preserve"> </w:t>
      </w:r>
      <w:r>
        <w:rPr>
          <w:w w:val="110"/>
        </w:rPr>
        <w:t>two</w:t>
      </w:r>
      <w:r>
        <w:rPr>
          <w:spacing w:val="31"/>
          <w:w w:val="110"/>
        </w:rPr>
        <w:t xml:space="preserve"> </w:t>
      </w:r>
      <w:r>
        <w:rPr>
          <w:w w:val="110"/>
        </w:rPr>
        <w:t>deadly</w:t>
      </w:r>
      <w:r>
        <w:rPr>
          <w:spacing w:val="28"/>
          <w:w w:val="110"/>
        </w:rPr>
        <w:t xml:space="preserve"> </w:t>
      </w:r>
      <w:r>
        <w:rPr>
          <w:w w:val="110"/>
        </w:rPr>
        <w:t>coronavirus</w:t>
      </w:r>
      <w:r>
        <w:rPr>
          <w:spacing w:val="30"/>
          <w:w w:val="110"/>
        </w:rPr>
        <w:t xml:space="preserve"> </w:t>
      </w:r>
      <w:r>
        <w:rPr>
          <w:w w:val="110"/>
        </w:rPr>
        <w:t>outbreaks,</w:t>
      </w:r>
      <w:r>
        <w:rPr>
          <w:spacing w:val="-47"/>
          <w:w w:val="110"/>
        </w:rPr>
        <w:t xml:space="preserve"> </w:t>
      </w:r>
      <w:r>
        <w:rPr>
          <w:w w:val="110"/>
        </w:rPr>
        <w:t>as</w:t>
      </w:r>
      <w:r>
        <w:rPr>
          <w:spacing w:val="1"/>
          <w:w w:val="110"/>
        </w:rPr>
        <w:t xml:space="preserve"> </w:t>
      </w:r>
      <w:r>
        <w:rPr>
          <w:w w:val="110"/>
        </w:rPr>
        <w:t>well</w:t>
      </w:r>
      <w:r>
        <w:rPr>
          <w:spacing w:val="1"/>
          <w:w w:val="110"/>
        </w:rPr>
        <w:t xml:space="preserve"> </w:t>
      </w:r>
      <w:r>
        <w:rPr>
          <w:w w:val="110"/>
        </w:rPr>
        <w:t>as</w:t>
      </w:r>
      <w:r>
        <w:rPr>
          <w:spacing w:val="1"/>
          <w:w w:val="110"/>
        </w:rPr>
        <w:t xml:space="preserve"> </w:t>
      </w:r>
      <w:r>
        <w:rPr>
          <w:w w:val="110"/>
        </w:rPr>
        <w:t>initial</w:t>
      </w:r>
      <w:r>
        <w:rPr>
          <w:spacing w:val="1"/>
          <w:w w:val="110"/>
        </w:rPr>
        <w:t xml:space="preserve"> </w:t>
      </w:r>
      <w:r>
        <w:rPr>
          <w:w w:val="110"/>
        </w:rPr>
        <w:t>repor</w:t>
      </w:r>
      <w:r>
        <w:rPr>
          <w:w w:val="110"/>
        </w:rPr>
        <w:t>ts</w:t>
      </w:r>
      <w:r>
        <w:rPr>
          <w:spacing w:val="1"/>
          <w:w w:val="110"/>
        </w:rPr>
        <w:t xml:space="preserve"> </w:t>
      </w:r>
      <w:r>
        <w:rPr>
          <w:w w:val="110"/>
        </w:rPr>
        <w:t>from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current</w:t>
      </w:r>
      <w:r>
        <w:rPr>
          <w:spacing w:val="1"/>
          <w:w w:val="110"/>
        </w:rPr>
        <w:t xml:space="preserve"> </w:t>
      </w:r>
      <w:r>
        <w:rPr>
          <w:w w:val="110"/>
        </w:rPr>
        <w:t>COVID-19</w:t>
      </w:r>
      <w:r>
        <w:rPr>
          <w:spacing w:val="1"/>
          <w:w w:val="110"/>
        </w:rPr>
        <w:t xml:space="preserve"> </w:t>
      </w:r>
      <w:r>
        <w:rPr>
          <w:w w:val="110"/>
        </w:rPr>
        <w:t>epidemic in Wuhan, China. Although the epidemic is still</w:t>
      </w:r>
      <w:r>
        <w:rPr>
          <w:spacing w:val="1"/>
          <w:w w:val="110"/>
        </w:rPr>
        <w:t xml:space="preserve"> </w:t>
      </w:r>
      <w:r>
        <w:rPr>
          <w:w w:val="110"/>
        </w:rPr>
        <w:t>ongoing, initial lessons from its spread can help inform</w:t>
      </w:r>
      <w:r>
        <w:rPr>
          <w:spacing w:val="1"/>
          <w:w w:val="110"/>
        </w:rPr>
        <w:t xml:space="preserve"> </w:t>
      </w:r>
      <w:r>
        <w:rPr>
          <w:w w:val="110"/>
        </w:rPr>
        <w:t>public health officials and medical practitioners in efforts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combat</w:t>
      </w:r>
      <w:r>
        <w:rPr>
          <w:spacing w:val="-4"/>
          <w:w w:val="110"/>
        </w:rPr>
        <w:t xml:space="preserve"> </w:t>
      </w:r>
      <w:r>
        <w:rPr>
          <w:w w:val="110"/>
        </w:rPr>
        <w:t>its</w:t>
      </w:r>
      <w:r>
        <w:rPr>
          <w:spacing w:val="-3"/>
          <w:w w:val="110"/>
        </w:rPr>
        <w:t xml:space="preserve"> </w:t>
      </w:r>
      <w:r>
        <w:rPr>
          <w:w w:val="110"/>
        </w:rPr>
        <w:t>progression.</w:t>
      </w:r>
    </w:p>
    <w:p w:rsidR="0012095F" w:rsidRDefault="0012095F">
      <w:pPr>
        <w:pStyle w:val="BodyText"/>
      </w:pPr>
    </w:p>
    <w:p w:rsidR="0012095F" w:rsidRDefault="0012095F">
      <w:pPr>
        <w:pStyle w:val="BodyText"/>
      </w:pPr>
    </w:p>
    <w:p w:rsidR="0012095F" w:rsidRDefault="004D18C5">
      <w:pPr>
        <w:pStyle w:val="Heading1"/>
        <w:spacing w:before="143"/>
      </w:pPr>
      <w:r>
        <w:t>Methods</w:t>
      </w:r>
    </w:p>
    <w:p w:rsidR="0012095F" w:rsidRDefault="004D18C5">
      <w:pPr>
        <w:pStyle w:val="BodyText"/>
        <w:spacing w:before="75" w:line="302" w:lineRule="auto"/>
        <w:ind w:left="123" w:right="38"/>
        <w:jc w:val="both"/>
      </w:pPr>
      <w:r>
        <w:rPr>
          <w:w w:val="110"/>
        </w:rPr>
        <w:t>Utilizing the Centers for Disease Control and Prevention</w:t>
      </w:r>
      <w:r>
        <w:rPr>
          <w:spacing w:val="1"/>
          <w:w w:val="110"/>
        </w:rPr>
        <w:t xml:space="preserve"> </w:t>
      </w:r>
      <w:r>
        <w:rPr>
          <w:w w:val="110"/>
        </w:rPr>
        <w:t>(CDC,</w:t>
      </w:r>
      <w:r>
        <w:rPr>
          <w:spacing w:val="1"/>
          <w:w w:val="110"/>
        </w:rPr>
        <w:t xml:space="preserve"> </w:t>
      </w:r>
      <w:r>
        <w:rPr>
          <w:w w:val="110"/>
        </w:rPr>
        <w:t>USA)</w:t>
      </w:r>
      <w:r>
        <w:rPr>
          <w:spacing w:val="1"/>
          <w:w w:val="110"/>
        </w:rPr>
        <w:t xml:space="preserve"> </w:t>
      </w:r>
      <w:r>
        <w:rPr>
          <w:w w:val="110"/>
        </w:rPr>
        <w:t>website,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comprehensive</w:t>
      </w:r>
      <w:r>
        <w:rPr>
          <w:spacing w:val="1"/>
          <w:w w:val="110"/>
        </w:rPr>
        <w:t xml:space="preserve"> </w:t>
      </w:r>
      <w:r>
        <w:rPr>
          <w:w w:val="110"/>
        </w:rPr>
        <w:t>review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PubMed</w:t>
      </w:r>
      <w:r>
        <w:rPr>
          <w:spacing w:val="1"/>
          <w:w w:val="110"/>
        </w:rPr>
        <w:t xml:space="preserve"> </w:t>
      </w:r>
      <w:r>
        <w:rPr>
          <w:w w:val="110"/>
        </w:rPr>
        <w:t>literature,</w:t>
      </w:r>
      <w:r>
        <w:rPr>
          <w:spacing w:val="1"/>
          <w:w w:val="110"/>
        </w:rPr>
        <w:t xml:space="preserve"> </w:t>
      </w:r>
      <w:r>
        <w:rPr>
          <w:w w:val="110"/>
        </w:rPr>
        <w:t>we</w:t>
      </w:r>
      <w:r>
        <w:rPr>
          <w:spacing w:val="1"/>
          <w:w w:val="110"/>
        </w:rPr>
        <w:t xml:space="preserve"> </w:t>
      </w:r>
      <w:r>
        <w:rPr>
          <w:w w:val="110"/>
        </w:rPr>
        <w:t>obtained</w:t>
      </w:r>
      <w:r>
        <w:rPr>
          <w:spacing w:val="1"/>
          <w:w w:val="110"/>
        </w:rPr>
        <w:t xml:space="preserve"> </w:t>
      </w:r>
      <w:r>
        <w:rPr>
          <w:w w:val="110"/>
        </w:rPr>
        <w:t>information</w:t>
      </w:r>
      <w:r>
        <w:rPr>
          <w:spacing w:val="1"/>
          <w:w w:val="110"/>
        </w:rPr>
        <w:t xml:space="preserve"> </w:t>
      </w:r>
      <w:r>
        <w:rPr>
          <w:w w:val="110"/>
        </w:rPr>
        <w:t>regarding</w:t>
      </w:r>
      <w:r>
        <w:rPr>
          <w:spacing w:val="1"/>
          <w:w w:val="110"/>
        </w:rPr>
        <w:t xml:space="preserve"> </w:t>
      </w:r>
      <w:r>
        <w:rPr>
          <w:w w:val="110"/>
        </w:rPr>
        <w:t>clinical</w:t>
      </w:r>
      <w:r>
        <w:rPr>
          <w:spacing w:val="1"/>
          <w:w w:val="110"/>
        </w:rPr>
        <w:t xml:space="preserve"> </w:t>
      </w:r>
      <w:r>
        <w:rPr>
          <w:w w:val="110"/>
        </w:rPr>
        <w:t>signs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symptoms,</w:t>
      </w:r>
      <w:r>
        <w:rPr>
          <w:spacing w:val="1"/>
          <w:w w:val="110"/>
        </w:rPr>
        <w:t xml:space="preserve"> </w:t>
      </w:r>
      <w:r>
        <w:rPr>
          <w:w w:val="110"/>
        </w:rPr>
        <w:t>treatment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diagnosis,</w:t>
      </w:r>
      <w:r>
        <w:rPr>
          <w:spacing w:val="1"/>
          <w:w w:val="110"/>
        </w:rPr>
        <w:t xml:space="preserve"> </w:t>
      </w:r>
      <w:r>
        <w:rPr>
          <w:w w:val="110"/>
        </w:rPr>
        <w:t>transmission methods, protection methods a</w:t>
      </w:r>
      <w:r>
        <w:rPr>
          <w:w w:val="110"/>
        </w:rPr>
        <w:t>nd risk factors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r>
        <w:rPr>
          <w:w w:val="110"/>
        </w:rPr>
        <w:t>MERS,</w:t>
      </w:r>
      <w:r>
        <w:rPr>
          <w:spacing w:val="1"/>
          <w:w w:val="110"/>
        </w:rPr>
        <w:t xml:space="preserve"> </w:t>
      </w:r>
      <w:r>
        <w:rPr>
          <w:w w:val="110"/>
        </w:rPr>
        <w:t>SARS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COVID-19.</w:t>
      </w:r>
      <w:r>
        <w:rPr>
          <w:spacing w:val="1"/>
          <w:w w:val="110"/>
        </w:rPr>
        <w:t xml:space="preserve"> </w:t>
      </w:r>
      <w:r>
        <w:rPr>
          <w:w w:val="110"/>
        </w:rPr>
        <w:t>Additionally,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Chinese</w:t>
      </w:r>
      <w:r>
        <w:rPr>
          <w:spacing w:val="1"/>
          <w:w w:val="110"/>
        </w:rPr>
        <w:t xml:space="preserve"> </w:t>
      </w:r>
      <w:r>
        <w:rPr>
          <w:w w:val="110"/>
        </w:rPr>
        <w:t>Center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r>
        <w:rPr>
          <w:w w:val="110"/>
        </w:rPr>
        <w:t>Disease</w:t>
      </w:r>
      <w:r>
        <w:rPr>
          <w:spacing w:val="1"/>
          <w:w w:val="110"/>
        </w:rPr>
        <w:t xml:space="preserve"> </w:t>
      </w:r>
      <w:r>
        <w:rPr>
          <w:w w:val="110"/>
        </w:rPr>
        <w:t>Control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Prevention</w:t>
      </w:r>
      <w:r>
        <w:rPr>
          <w:spacing w:val="-47"/>
          <w:w w:val="110"/>
        </w:rPr>
        <w:t xml:space="preserve"> </w:t>
      </w:r>
      <w:r>
        <w:rPr>
          <w:w w:val="110"/>
        </w:rPr>
        <w:t>(CCDC)</w:t>
      </w:r>
      <w:r>
        <w:rPr>
          <w:spacing w:val="1"/>
          <w:w w:val="110"/>
        </w:rPr>
        <w:t xml:space="preserve"> </w:t>
      </w:r>
      <w:r>
        <w:rPr>
          <w:w w:val="110"/>
        </w:rPr>
        <w:t>was</w:t>
      </w:r>
      <w:r>
        <w:rPr>
          <w:spacing w:val="1"/>
          <w:w w:val="110"/>
        </w:rPr>
        <w:t xml:space="preserve"> </w:t>
      </w:r>
      <w:r>
        <w:rPr>
          <w:w w:val="110"/>
        </w:rPr>
        <w:t>accessed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r>
        <w:rPr>
          <w:w w:val="110"/>
        </w:rPr>
        <w:t>up-to-date</w:t>
      </w:r>
      <w:r>
        <w:rPr>
          <w:spacing w:val="1"/>
          <w:w w:val="110"/>
        </w:rPr>
        <w:t xml:space="preserve"> </w:t>
      </w:r>
      <w:r>
        <w:rPr>
          <w:w w:val="110"/>
        </w:rPr>
        <w:t>information</w:t>
      </w:r>
      <w:r>
        <w:rPr>
          <w:spacing w:val="1"/>
          <w:w w:val="110"/>
        </w:rPr>
        <w:t xml:space="preserve"> </w:t>
      </w:r>
      <w:r>
        <w:rPr>
          <w:w w:val="110"/>
        </w:rPr>
        <w:t>on</w:t>
      </w:r>
      <w:r>
        <w:rPr>
          <w:spacing w:val="1"/>
          <w:w w:val="110"/>
        </w:rPr>
        <w:t xml:space="preserve"> </w:t>
      </w:r>
      <w:r>
        <w:rPr>
          <w:w w:val="110"/>
        </w:rPr>
        <w:t>COVID-19. Furthermore, verified news articles were also</w:t>
      </w:r>
      <w:r>
        <w:rPr>
          <w:spacing w:val="1"/>
          <w:w w:val="110"/>
        </w:rPr>
        <w:t xml:space="preserve"> </w:t>
      </w:r>
      <w:r>
        <w:rPr>
          <w:w w:val="110"/>
        </w:rPr>
        <w:t>of interest in obtaining up-to-date case and fatality num-</w:t>
      </w:r>
      <w:r>
        <w:rPr>
          <w:spacing w:val="1"/>
          <w:w w:val="110"/>
        </w:rPr>
        <w:t xml:space="preserve"> </w:t>
      </w:r>
      <w:r>
        <w:rPr>
          <w:w w:val="110"/>
        </w:rPr>
        <w:t>bers</w:t>
      </w:r>
      <w:r>
        <w:rPr>
          <w:spacing w:val="-4"/>
          <w:w w:val="110"/>
        </w:rPr>
        <w:t xml:space="preserve"> </w:t>
      </w:r>
      <w:r>
        <w:rPr>
          <w:w w:val="110"/>
        </w:rPr>
        <w:t>on</w:t>
      </w:r>
      <w:r>
        <w:rPr>
          <w:spacing w:val="-3"/>
          <w:w w:val="110"/>
        </w:rPr>
        <w:t xml:space="preserve"> </w:t>
      </w:r>
      <w:r>
        <w:rPr>
          <w:w w:val="110"/>
        </w:rPr>
        <w:t>COVID-19.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Johns</w:t>
      </w:r>
      <w:r>
        <w:rPr>
          <w:spacing w:val="-2"/>
          <w:w w:val="110"/>
        </w:rPr>
        <w:t xml:space="preserve"> </w:t>
      </w:r>
      <w:r>
        <w:rPr>
          <w:w w:val="110"/>
        </w:rPr>
        <w:t>Hopkins</w:t>
      </w:r>
      <w:r>
        <w:rPr>
          <w:spacing w:val="-4"/>
          <w:w w:val="110"/>
        </w:rPr>
        <w:t xml:space="preserve"> </w:t>
      </w:r>
      <w:r>
        <w:rPr>
          <w:w w:val="110"/>
        </w:rPr>
        <w:t>University</w:t>
      </w:r>
      <w:r>
        <w:rPr>
          <w:spacing w:val="-2"/>
          <w:w w:val="110"/>
        </w:rPr>
        <w:t xml:space="preserve"> </w:t>
      </w:r>
      <w:r>
        <w:rPr>
          <w:w w:val="110"/>
        </w:rPr>
        <w:t>website</w:t>
      </w:r>
      <w:r>
        <w:rPr>
          <w:spacing w:val="-47"/>
          <w:w w:val="110"/>
        </w:rPr>
        <w:t xml:space="preserve"> </w:t>
      </w:r>
      <w:r>
        <w:rPr>
          <w:w w:val="110"/>
        </w:rPr>
        <w:t>was also utilized to access maps and spatio-temporal infor-</w:t>
      </w:r>
      <w:r>
        <w:rPr>
          <w:spacing w:val="-47"/>
          <w:w w:val="110"/>
        </w:rPr>
        <w:t xml:space="preserve"> </w:t>
      </w:r>
      <w:r>
        <w:rPr>
          <w:w w:val="110"/>
        </w:rPr>
        <w:t>mation regarding the virus.</w:t>
      </w:r>
      <w:hyperlink w:anchor="_bookmark41" w:history="1">
        <w:r>
          <w:rPr>
            <w:color w:val="0000FF"/>
            <w:w w:val="110"/>
            <w:vertAlign w:val="superscript"/>
          </w:rPr>
          <w:t>2</w:t>
        </w:r>
      </w:hyperlink>
      <w:r>
        <w:rPr>
          <w:color w:val="0000FF"/>
          <w:w w:val="110"/>
        </w:rPr>
        <w:t xml:space="preserve"> </w:t>
      </w:r>
      <w:r>
        <w:rPr>
          <w:w w:val="110"/>
        </w:rPr>
        <w:t>SARS and MERS data wer</w:t>
      </w:r>
      <w:r>
        <w:rPr>
          <w:w w:val="110"/>
        </w:rPr>
        <w:t>e</w:t>
      </w:r>
      <w:r>
        <w:rPr>
          <w:spacing w:val="1"/>
          <w:w w:val="110"/>
        </w:rPr>
        <w:t xml:space="preserve"> </w:t>
      </w:r>
      <w:r>
        <w:rPr>
          <w:w w:val="110"/>
        </w:rPr>
        <w:t>compiled</w:t>
      </w:r>
      <w:r>
        <w:rPr>
          <w:spacing w:val="27"/>
          <w:w w:val="110"/>
        </w:rPr>
        <w:t xml:space="preserve"> </w:t>
      </w:r>
      <w:r>
        <w:rPr>
          <w:w w:val="110"/>
        </w:rPr>
        <w:t>from</w:t>
      </w:r>
      <w:r>
        <w:rPr>
          <w:spacing w:val="28"/>
          <w:w w:val="110"/>
        </w:rPr>
        <w:t xml:space="preserve"> </w:t>
      </w:r>
      <w:r>
        <w:rPr>
          <w:w w:val="110"/>
        </w:rPr>
        <w:t>the</w:t>
      </w:r>
      <w:r>
        <w:rPr>
          <w:spacing w:val="28"/>
          <w:w w:val="110"/>
        </w:rPr>
        <w:t xml:space="preserve"> </w:t>
      </w:r>
      <w:r>
        <w:rPr>
          <w:w w:val="110"/>
        </w:rPr>
        <w:t>WHO’s</w:t>
      </w:r>
      <w:r>
        <w:rPr>
          <w:spacing w:val="27"/>
          <w:w w:val="110"/>
        </w:rPr>
        <w:t xml:space="preserve"> </w:t>
      </w:r>
      <w:r>
        <w:rPr>
          <w:w w:val="110"/>
        </w:rPr>
        <w:t>latest</w:t>
      </w:r>
      <w:r>
        <w:rPr>
          <w:spacing w:val="27"/>
          <w:w w:val="110"/>
        </w:rPr>
        <w:t xml:space="preserve"> </w:t>
      </w:r>
      <w:r>
        <w:rPr>
          <w:w w:val="110"/>
        </w:rPr>
        <w:t>situation</w:t>
      </w:r>
      <w:r>
        <w:rPr>
          <w:spacing w:val="27"/>
          <w:w w:val="110"/>
        </w:rPr>
        <w:t xml:space="preserve"> </w:t>
      </w:r>
      <w:r>
        <w:rPr>
          <w:w w:val="110"/>
        </w:rPr>
        <w:t>report</w:t>
      </w:r>
      <w:r>
        <w:rPr>
          <w:spacing w:val="28"/>
          <w:w w:val="110"/>
        </w:rPr>
        <w:t xml:space="preserve"> </w:t>
      </w:r>
      <w:r>
        <w:rPr>
          <w:w w:val="110"/>
        </w:rPr>
        <w:t>for</w:t>
      </w:r>
    </w:p>
    <w:p w:rsidR="0012095F" w:rsidRDefault="004D18C5">
      <w:pPr>
        <w:pStyle w:val="BodyText"/>
        <w:spacing w:before="3"/>
        <w:rPr>
          <w:sz w:val="17"/>
        </w:rPr>
      </w:pPr>
      <w:r>
        <w:br w:type="column"/>
      </w:r>
    </w:p>
    <w:p w:rsidR="0012095F" w:rsidRDefault="004D18C5">
      <w:pPr>
        <w:pStyle w:val="BodyText"/>
        <w:spacing w:line="302" w:lineRule="auto"/>
        <w:ind w:left="123" w:right="101"/>
        <w:jc w:val="both"/>
      </w:pPr>
      <w:proofErr w:type="gramStart"/>
      <w:r>
        <w:rPr>
          <w:w w:val="110"/>
        </w:rPr>
        <w:t>creation</w:t>
      </w:r>
      <w:proofErr w:type="gramEnd"/>
      <w:r>
        <w:rPr>
          <w:w w:val="110"/>
        </w:rPr>
        <w:t xml:space="preserve"> of graphs and maps to compare the spatial distri-</w:t>
      </w:r>
      <w:r>
        <w:rPr>
          <w:spacing w:val="1"/>
          <w:w w:val="110"/>
        </w:rPr>
        <w:t xml:space="preserve"> </w:t>
      </w:r>
      <w:r>
        <w:rPr>
          <w:w w:val="110"/>
        </w:rPr>
        <w:t>bution</w:t>
      </w:r>
      <w:r>
        <w:rPr>
          <w:spacing w:val="-4"/>
          <w:w w:val="110"/>
        </w:rPr>
        <w:t xml:space="preserve"> </w:t>
      </w:r>
      <w:r>
        <w:rPr>
          <w:w w:val="110"/>
        </w:rPr>
        <w:t>of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three</w:t>
      </w:r>
      <w:r>
        <w:rPr>
          <w:spacing w:val="-3"/>
          <w:w w:val="110"/>
        </w:rPr>
        <w:t xml:space="preserve"> </w:t>
      </w:r>
      <w:r>
        <w:rPr>
          <w:w w:val="110"/>
        </w:rPr>
        <w:t>coronaviruses.</w:t>
      </w:r>
    </w:p>
    <w:p w:rsidR="0012095F" w:rsidRDefault="0012095F">
      <w:pPr>
        <w:pStyle w:val="BodyText"/>
      </w:pPr>
    </w:p>
    <w:p w:rsidR="0012095F" w:rsidRDefault="0012095F">
      <w:pPr>
        <w:pStyle w:val="BodyText"/>
        <w:rPr>
          <w:sz w:val="21"/>
        </w:rPr>
      </w:pPr>
    </w:p>
    <w:p w:rsidR="0012095F" w:rsidRDefault="004D18C5">
      <w:pPr>
        <w:pStyle w:val="Heading2"/>
      </w:pPr>
      <w:r>
        <w:rPr>
          <w:w w:val="105"/>
        </w:rPr>
        <w:t>Patient</w:t>
      </w:r>
      <w:r>
        <w:rPr>
          <w:spacing w:val="5"/>
          <w:w w:val="105"/>
        </w:rPr>
        <w:t xml:space="preserve"> </w:t>
      </w:r>
      <w:r>
        <w:rPr>
          <w:w w:val="105"/>
        </w:rPr>
        <w:t>and</w:t>
      </w:r>
      <w:r>
        <w:rPr>
          <w:spacing w:val="5"/>
          <w:w w:val="105"/>
        </w:rPr>
        <w:t xml:space="preserve"> </w:t>
      </w:r>
      <w:r>
        <w:rPr>
          <w:w w:val="105"/>
        </w:rPr>
        <w:t>public</w:t>
      </w:r>
      <w:r>
        <w:rPr>
          <w:spacing w:val="5"/>
          <w:w w:val="105"/>
        </w:rPr>
        <w:t xml:space="preserve"> </w:t>
      </w:r>
      <w:r>
        <w:rPr>
          <w:w w:val="105"/>
        </w:rPr>
        <w:t>involvement</w:t>
      </w:r>
    </w:p>
    <w:p w:rsidR="0012095F" w:rsidRDefault="004D18C5">
      <w:pPr>
        <w:pStyle w:val="BodyText"/>
        <w:spacing w:before="130"/>
        <w:ind w:left="123"/>
        <w:jc w:val="both"/>
      </w:pPr>
      <w:r>
        <w:rPr>
          <w:w w:val="110"/>
        </w:rPr>
        <w:t>Patients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public</w:t>
      </w:r>
      <w:r>
        <w:rPr>
          <w:spacing w:val="-4"/>
          <w:w w:val="110"/>
        </w:rPr>
        <w:t xml:space="preserve"> </w:t>
      </w:r>
      <w:r>
        <w:rPr>
          <w:w w:val="110"/>
        </w:rPr>
        <w:t>were</w:t>
      </w:r>
      <w:r>
        <w:rPr>
          <w:spacing w:val="-3"/>
          <w:w w:val="110"/>
        </w:rPr>
        <w:t xml:space="preserve"> </w:t>
      </w:r>
      <w:r>
        <w:rPr>
          <w:w w:val="110"/>
        </w:rPr>
        <w:t>not</w:t>
      </w:r>
      <w:r>
        <w:rPr>
          <w:spacing w:val="-3"/>
          <w:w w:val="110"/>
        </w:rPr>
        <w:t xml:space="preserve"> </w:t>
      </w:r>
      <w:r>
        <w:rPr>
          <w:w w:val="110"/>
        </w:rPr>
        <w:t>involved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3"/>
          <w:w w:val="110"/>
        </w:rPr>
        <w:t xml:space="preserve"> </w:t>
      </w:r>
      <w:r>
        <w:rPr>
          <w:w w:val="110"/>
        </w:rPr>
        <w:t>this</w:t>
      </w:r>
      <w:r>
        <w:rPr>
          <w:spacing w:val="-3"/>
          <w:w w:val="110"/>
        </w:rPr>
        <w:t xml:space="preserve"> </w:t>
      </w:r>
      <w:r>
        <w:rPr>
          <w:w w:val="110"/>
        </w:rPr>
        <w:t>research.</w:t>
      </w:r>
    </w:p>
    <w:p w:rsidR="0012095F" w:rsidRDefault="0012095F">
      <w:pPr>
        <w:pStyle w:val="BodyText"/>
      </w:pPr>
    </w:p>
    <w:p w:rsidR="0012095F" w:rsidRDefault="0012095F">
      <w:pPr>
        <w:pStyle w:val="BodyText"/>
        <w:spacing w:before="9"/>
        <w:rPr>
          <w:sz w:val="22"/>
        </w:rPr>
      </w:pPr>
    </w:p>
    <w:p w:rsidR="0012095F" w:rsidRDefault="004D18C5">
      <w:pPr>
        <w:pStyle w:val="Heading1"/>
      </w:pPr>
      <w:r>
        <w:t>Results</w:t>
      </w:r>
    </w:p>
    <w:p w:rsidR="0012095F" w:rsidRDefault="004D18C5">
      <w:pPr>
        <w:pStyle w:val="Heading2"/>
        <w:spacing w:before="96"/>
        <w:jc w:val="left"/>
      </w:pPr>
      <w:r>
        <w:rPr>
          <w:w w:val="105"/>
        </w:rPr>
        <w:t>Diagnosis and</w:t>
      </w:r>
      <w:r>
        <w:rPr>
          <w:spacing w:val="-1"/>
          <w:w w:val="105"/>
        </w:rPr>
        <w:t xml:space="preserve"> </w:t>
      </w:r>
      <w:r>
        <w:rPr>
          <w:w w:val="105"/>
        </w:rPr>
        <w:t>treatment</w:t>
      </w:r>
    </w:p>
    <w:p w:rsidR="0012095F" w:rsidRDefault="004D18C5">
      <w:pPr>
        <w:pStyle w:val="BodyText"/>
        <w:spacing w:before="129" w:line="302" w:lineRule="auto"/>
        <w:ind w:left="123" w:right="100"/>
        <w:jc w:val="both"/>
      </w:pPr>
      <w:r>
        <w:rPr>
          <w:w w:val="110"/>
        </w:rPr>
        <w:t>With respect to COVID-19, diagnosis was conducted ini-</w:t>
      </w:r>
      <w:r>
        <w:rPr>
          <w:spacing w:val="1"/>
          <w:w w:val="110"/>
        </w:rPr>
        <w:t xml:space="preserve"> </w:t>
      </w:r>
      <w:r>
        <w:rPr>
          <w:w w:val="110"/>
        </w:rPr>
        <w:t>tially by assessing clinical characteristics of the presenting</w:t>
      </w:r>
      <w:r>
        <w:rPr>
          <w:spacing w:val="1"/>
          <w:w w:val="110"/>
        </w:rPr>
        <w:t xml:space="preserve"> </w:t>
      </w:r>
      <w:r>
        <w:rPr>
          <w:w w:val="110"/>
        </w:rPr>
        <w:t>patient, chest imaging and the ruling out of common bacte-</w:t>
      </w:r>
      <w:r>
        <w:rPr>
          <w:spacing w:val="-48"/>
          <w:w w:val="110"/>
        </w:rPr>
        <w:t xml:space="preserve"> </w:t>
      </w:r>
      <w:r>
        <w:rPr>
          <w:w w:val="110"/>
        </w:rPr>
        <w:t>rial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viral</w:t>
      </w:r>
      <w:r>
        <w:rPr>
          <w:spacing w:val="1"/>
          <w:w w:val="110"/>
        </w:rPr>
        <w:t xml:space="preserve"> </w:t>
      </w:r>
      <w:r>
        <w:rPr>
          <w:w w:val="110"/>
        </w:rPr>
        <w:t>pneumonia.</w:t>
      </w:r>
      <w:r>
        <w:rPr>
          <w:spacing w:val="1"/>
          <w:w w:val="110"/>
        </w:rPr>
        <w:t xml:space="preserve"> </w:t>
      </w:r>
      <w:r>
        <w:rPr>
          <w:w w:val="110"/>
        </w:rPr>
        <w:t>Once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common  bacterial</w:t>
      </w:r>
      <w:proofErr w:type="gramEnd"/>
      <w:r>
        <w:rPr>
          <w:w w:val="110"/>
        </w:rPr>
        <w:t xml:space="preserve">  and</w:t>
      </w:r>
      <w:r>
        <w:rPr>
          <w:spacing w:val="1"/>
          <w:w w:val="110"/>
        </w:rPr>
        <w:t xml:space="preserve"> </w:t>
      </w:r>
      <w:r>
        <w:rPr>
          <w:w w:val="110"/>
        </w:rPr>
        <w:t>v</w:t>
      </w:r>
      <w:r>
        <w:rPr>
          <w:w w:val="110"/>
        </w:rPr>
        <w:t>iral pathogens were ruled out, lower and upper respira-</w:t>
      </w:r>
      <w:r>
        <w:rPr>
          <w:spacing w:val="1"/>
          <w:w w:val="110"/>
        </w:rPr>
        <w:t xml:space="preserve"> </w:t>
      </w:r>
      <w:r>
        <w:rPr>
          <w:w w:val="110"/>
        </w:rPr>
        <w:t>tory</w:t>
      </w:r>
      <w:r>
        <w:rPr>
          <w:spacing w:val="43"/>
          <w:w w:val="110"/>
        </w:rPr>
        <w:t xml:space="preserve"> </w:t>
      </w:r>
      <w:r>
        <w:rPr>
          <w:w w:val="110"/>
        </w:rPr>
        <w:t>tract</w:t>
      </w:r>
      <w:r>
        <w:rPr>
          <w:spacing w:val="45"/>
          <w:w w:val="110"/>
        </w:rPr>
        <w:t xml:space="preserve"> </w:t>
      </w:r>
      <w:r>
        <w:rPr>
          <w:w w:val="110"/>
        </w:rPr>
        <w:t>specimens</w:t>
      </w:r>
      <w:r>
        <w:rPr>
          <w:spacing w:val="43"/>
          <w:w w:val="110"/>
        </w:rPr>
        <w:t xml:space="preserve"> </w:t>
      </w:r>
      <w:r>
        <w:rPr>
          <w:w w:val="110"/>
        </w:rPr>
        <w:t>were</w:t>
      </w:r>
      <w:r>
        <w:rPr>
          <w:spacing w:val="44"/>
          <w:w w:val="110"/>
        </w:rPr>
        <w:t xml:space="preserve"> </w:t>
      </w:r>
      <w:r>
        <w:rPr>
          <w:w w:val="110"/>
        </w:rPr>
        <w:t>obtained</w:t>
      </w:r>
      <w:r>
        <w:rPr>
          <w:spacing w:val="44"/>
          <w:w w:val="110"/>
        </w:rPr>
        <w:t xml:space="preserve"> </w:t>
      </w:r>
      <w:r>
        <w:rPr>
          <w:w w:val="110"/>
        </w:rPr>
        <w:t>for</w:t>
      </w:r>
      <w:r>
        <w:rPr>
          <w:spacing w:val="44"/>
          <w:w w:val="110"/>
        </w:rPr>
        <w:t xml:space="preserve"> </w:t>
      </w:r>
      <w:r>
        <w:rPr>
          <w:w w:val="110"/>
        </w:rPr>
        <w:t>cell</w:t>
      </w:r>
      <w:r>
        <w:rPr>
          <w:spacing w:val="44"/>
          <w:w w:val="110"/>
        </w:rPr>
        <w:t xml:space="preserve"> </w:t>
      </w:r>
      <w:r>
        <w:rPr>
          <w:w w:val="110"/>
        </w:rPr>
        <w:t>culture</w:t>
      </w:r>
      <w:r>
        <w:rPr>
          <w:spacing w:val="45"/>
          <w:w w:val="110"/>
        </w:rPr>
        <w:t xml:space="preserve"> </w:t>
      </w:r>
      <w:r>
        <w:rPr>
          <w:w w:val="110"/>
        </w:rPr>
        <w:t>and</w:t>
      </w:r>
      <w:r>
        <w:rPr>
          <w:spacing w:val="-47"/>
          <w:w w:val="110"/>
        </w:rPr>
        <w:t xml:space="preserve"> </w:t>
      </w:r>
      <w:r>
        <w:rPr>
          <w:w w:val="110"/>
        </w:rPr>
        <w:t>deep</w:t>
      </w:r>
      <w:r>
        <w:rPr>
          <w:spacing w:val="1"/>
          <w:w w:val="110"/>
        </w:rPr>
        <w:t xml:space="preserve"> </w:t>
      </w:r>
      <w:r>
        <w:rPr>
          <w:w w:val="110"/>
        </w:rPr>
        <w:t>sequencing</w:t>
      </w:r>
      <w:r>
        <w:rPr>
          <w:spacing w:val="1"/>
          <w:w w:val="110"/>
        </w:rPr>
        <w:t xml:space="preserve"> </w:t>
      </w:r>
      <w:r>
        <w:rPr>
          <w:w w:val="110"/>
        </w:rPr>
        <w:t>analysis.</w:t>
      </w:r>
      <w:r>
        <w:rPr>
          <w:spacing w:val="1"/>
          <w:w w:val="110"/>
        </w:rPr>
        <w:t xml:space="preserve"> </w:t>
      </w:r>
      <w:r>
        <w:rPr>
          <w:w w:val="110"/>
        </w:rPr>
        <w:t>These</w:t>
      </w:r>
      <w:r>
        <w:rPr>
          <w:spacing w:val="1"/>
          <w:w w:val="110"/>
        </w:rPr>
        <w:t xml:space="preserve"> </w:t>
      </w:r>
      <w:r>
        <w:rPr>
          <w:w w:val="110"/>
        </w:rPr>
        <w:t>specimens</w:t>
      </w:r>
      <w:r>
        <w:rPr>
          <w:spacing w:val="1"/>
          <w:w w:val="110"/>
        </w:rPr>
        <w:t xml:space="preserve"> </w:t>
      </w:r>
      <w:r>
        <w:rPr>
          <w:w w:val="110"/>
        </w:rPr>
        <w:t>indicated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-47"/>
          <w:w w:val="110"/>
        </w:rPr>
        <w:t xml:space="preserve"> </w:t>
      </w:r>
      <w:r>
        <w:rPr>
          <w:w w:val="110"/>
        </w:rPr>
        <w:t>novel coronavirus initially known as ‘2019-nCoV’.</w:t>
      </w:r>
      <w:hyperlink w:anchor="_bookmark43" w:history="1">
        <w:r>
          <w:rPr>
            <w:color w:val="0000FF"/>
            <w:w w:val="110"/>
            <w:vertAlign w:val="superscript"/>
          </w:rPr>
          <w:t>3</w:t>
        </w:r>
        <w:r>
          <w:rPr>
            <w:color w:val="0000FF"/>
            <w:w w:val="110"/>
          </w:rPr>
          <w:t xml:space="preserve"> </w:t>
        </w:r>
      </w:hyperlink>
      <w:r>
        <w:rPr>
          <w:w w:val="110"/>
        </w:rPr>
        <w:t>PCR,</w:t>
      </w:r>
      <w:r>
        <w:rPr>
          <w:spacing w:val="1"/>
          <w:w w:val="110"/>
        </w:rPr>
        <w:t xml:space="preserve"> </w:t>
      </w:r>
      <w:r>
        <w:rPr>
          <w:w w:val="110"/>
        </w:rPr>
        <w:t>using the ‘RespiFinderSmart22kit’ (PathoFinder BV) real-</w:t>
      </w:r>
      <w:r>
        <w:rPr>
          <w:spacing w:val="1"/>
          <w:w w:val="110"/>
        </w:rPr>
        <w:t xml:space="preserve"> </w:t>
      </w:r>
      <w:r>
        <w:rPr>
          <w:w w:val="110"/>
        </w:rPr>
        <w:t>time reverse transcription PCR (RT-PCR) assay, was used</w:t>
      </w:r>
      <w:r>
        <w:rPr>
          <w:spacing w:val="1"/>
          <w:w w:val="110"/>
        </w:rPr>
        <w:t xml:space="preserve"> </w:t>
      </w:r>
      <w:r>
        <w:rPr>
          <w:w w:val="110"/>
        </w:rPr>
        <w:t>to detect viral RNA by targeting a consensus RNA depen-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dent RNA polymerase region of pan </w:t>
      </w:r>
      <w:r>
        <w:rPr>
          <w:rFonts w:ascii="Georgia" w:hAnsi="Georgia"/>
          <w:w w:val="110"/>
        </w:rPr>
        <w:t>b</w:t>
      </w:r>
      <w:r>
        <w:rPr>
          <w:w w:val="110"/>
        </w:rPr>
        <w:t>-CoV.</w:t>
      </w:r>
      <w:hyperlink w:anchor="_bookmark43" w:history="1">
        <w:r>
          <w:rPr>
            <w:color w:val="0000FF"/>
            <w:w w:val="110"/>
            <w:vertAlign w:val="superscript"/>
          </w:rPr>
          <w:t>3</w:t>
        </w:r>
        <w:r>
          <w:rPr>
            <w:color w:val="0000FF"/>
            <w:w w:val="110"/>
          </w:rPr>
          <w:t xml:space="preserve"> </w:t>
        </w:r>
      </w:hyperlink>
      <w:r>
        <w:rPr>
          <w:w w:val="110"/>
        </w:rPr>
        <w:t>A diagnostic</w:t>
      </w:r>
      <w:r>
        <w:rPr>
          <w:spacing w:val="-47"/>
          <w:w w:val="110"/>
        </w:rPr>
        <w:t xml:space="preserve"> </w:t>
      </w:r>
      <w:r>
        <w:rPr>
          <w:w w:val="110"/>
        </w:rPr>
        <w:t>t</w:t>
      </w:r>
      <w:r>
        <w:rPr>
          <w:w w:val="110"/>
        </w:rPr>
        <w:t>est was developed soon after viral isolation. Treatment in</w:t>
      </w:r>
      <w:r>
        <w:rPr>
          <w:spacing w:val="1"/>
          <w:w w:val="110"/>
        </w:rPr>
        <w:t xml:space="preserve"> </w:t>
      </w:r>
      <w:r>
        <w:rPr>
          <w:w w:val="110"/>
        </w:rPr>
        <w:t>some hospitals involves prophylactic antibiotics to prevent</w:t>
      </w:r>
      <w:r>
        <w:rPr>
          <w:spacing w:val="-47"/>
          <w:w w:val="110"/>
        </w:rPr>
        <w:t xml:space="preserve"> </w:t>
      </w:r>
      <w:r>
        <w:rPr>
          <w:w w:val="110"/>
        </w:rPr>
        <w:t>secondary infection.</w:t>
      </w:r>
      <w:hyperlink w:anchor="_bookmark43" w:history="1">
        <w:r>
          <w:rPr>
            <w:color w:val="0000FF"/>
            <w:w w:val="110"/>
            <w:vertAlign w:val="superscript"/>
          </w:rPr>
          <w:t>3</w:t>
        </w:r>
        <w:r>
          <w:rPr>
            <w:color w:val="0000FF"/>
            <w:w w:val="110"/>
          </w:rPr>
          <w:t xml:space="preserve"> </w:t>
        </w:r>
      </w:hyperlink>
      <w:r>
        <w:rPr>
          <w:w w:val="110"/>
        </w:rPr>
        <w:t>To date, no antiviral agent has been</w:t>
      </w:r>
      <w:r>
        <w:rPr>
          <w:spacing w:val="1"/>
          <w:w w:val="110"/>
        </w:rPr>
        <w:t xml:space="preserve"> </w:t>
      </w:r>
      <w:r>
        <w:rPr>
          <w:w w:val="110"/>
        </w:rPr>
        <w:t>proven effective against COVID-19. Initial repo</w:t>
      </w:r>
      <w:r>
        <w:rPr>
          <w:w w:val="110"/>
        </w:rPr>
        <w:t>rts showed</w:t>
      </w:r>
      <w:r>
        <w:rPr>
          <w:spacing w:val="-47"/>
          <w:w w:val="110"/>
        </w:rPr>
        <w:t xml:space="preserve"> </w:t>
      </w:r>
      <w:r>
        <w:rPr>
          <w:w w:val="110"/>
        </w:rPr>
        <w:t>that oseltamivir was given to 93% of patients (orally ad-</w:t>
      </w:r>
      <w:r>
        <w:rPr>
          <w:spacing w:val="1"/>
          <w:w w:val="110"/>
        </w:rPr>
        <w:t xml:space="preserve"> </w:t>
      </w:r>
      <w:r>
        <w:rPr>
          <w:w w:val="110"/>
        </w:rPr>
        <w:t>ministered 75</w:t>
      </w:r>
      <w:r>
        <w:rPr>
          <w:spacing w:val="-17"/>
          <w:w w:val="110"/>
        </w:rPr>
        <w:t xml:space="preserve"> </w:t>
      </w:r>
      <w:r>
        <w:rPr>
          <w:w w:val="110"/>
        </w:rPr>
        <w:t>mg</w:t>
      </w:r>
      <w:r>
        <w:rPr>
          <w:spacing w:val="1"/>
          <w:w w:val="110"/>
        </w:rPr>
        <w:t xml:space="preserve"> </w:t>
      </w:r>
      <w:r>
        <w:rPr>
          <w:w w:val="110"/>
        </w:rPr>
        <w:t>2x/day)</w:t>
      </w:r>
      <w:r>
        <w:rPr>
          <w:spacing w:val="1"/>
          <w:w w:val="110"/>
        </w:rPr>
        <w:t xml:space="preserve"> </w:t>
      </w:r>
      <w:r>
        <w:rPr>
          <w:w w:val="110"/>
        </w:rPr>
        <w:t>in combination</w:t>
      </w:r>
      <w:r>
        <w:rPr>
          <w:spacing w:val="1"/>
          <w:w w:val="110"/>
        </w:rPr>
        <w:t xml:space="preserve"> </w:t>
      </w:r>
      <w:r>
        <w:rPr>
          <w:w w:val="110"/>
        </w:rPr>
        <w:t>with antibiotics.</w:t>
      </w:r>
      <w:hyperlink w:anchor="_bookmark43" w:history="1">
        <w:r>
          <w:rPr>
            <w:color w:val="0000FF"/>
            <w:w w:val="110"/>
            <w:vertAlign w:val="superscript"/>
          </w:rPr>
          <w:t>3</w:t>
        </w:r>
      </w:hyperlink>
    </w:p>
    <w:p w:rsidR="0012095F" w:rsidRDefault="0012095F">
      <w:pPr>
        <w:spacing w:line="302" w:lineRule="auto"/>
        <w:jc w:val="both"/>
        <w:sectPr w:rsidR="0012095F">
          <w:type w:val="continuous"/>
          <w:pgSz w:w="12250" w:h="15820"/>
          <w:pgMar w:top="600" w:right="1160" w:bottom="280" w:left="1140" w:header="720" w:footer="720" w:gutter="0"/>
          <w:cols w:num="2" w:space="720" w:equalWidth="0">
            <w:col w:w="4844" w:space="196"/>
            <w:col w:w="4910"/>
          </w:cols>
        </w:sectPr>
      </w:pPr>
    </w:p>
    <w:p w:rsidR="0012095F" w:rsidRDefault="0012095F">
      <w:pPr>
        <w:pStyle w:val="BodyText"/>
        <w:spacing w:before="4"/>
        <w:rPr>
          <w:sz w:val="11"/>
        </w:rPr>
      </w:pPr>
    </w:p>
    <w:p w:rsidR="0012095F" w:rsidRDefault="0012095F">
      <w:pPr>
        <w:rPr>
          <w:sz w:val="11"/>
        </w:rPr>
        <w:sectPr w:rsidR="0012095F">
          <w:pgSz w:w="12250" w:h="15820"/>
          <w:pgMar w:top="940" w:right="1160" w:bottom="280" w:left="1140" w:header="639" w:footer="0" w:gutter="0"/>
          <w:cols w:space="720"/>
        </w:sectPr>
      </w:pPr>
    </w:p>
    <w:p w:rsidR="0012095F" w:rsidRDefault="004D18C5">
      <w:pPr>
        <w:pStyle w:val="BodyText"/>
        <w:spacing w:before="76" w:line="302" w:lineRule="auto"/>
        <w:ind w:left="123" w:right="38"/>
        <w:jc w:val="both"/>
      </w:pPr>
      <w:r>
        <w:lastRenderedPageBreak/>
        <w:pict>
          <v:shape id="_x0000_s1063" type="#_x0000_t202" style="position:absolute;left:0;text-align:left;margin-left:587.4pt;margin-top:152.9pt;width:10.95pt;height:484.95pt;z-index:15735808;mso-position-horizontal-relative:page;mso-position-vertical-relative:page" filled="f" stroked="f">
            <v:textbox style="layout-flow:vertical" inset="0,0,0,0">
              <w:txbxContent>
                <w:p w:rsidR="0012095F" w:rsidRDefault="004D18C5">
                  <w:pPr>
                    <w:spacing w:before="14"/>
                    <w:ind w:left="20"/>
                    <w:rPr>
                      <w:rFonts w:ascii="Arial MT"/>
                      <w:sz w:val="16"/>
                    </w:rPr>
                  </w:pPr>
                  <w:r>
                    <w:rPr>
                      <w:rFonts w:ascii="Arial MT"/>
                      <w:color w:val="666666"/>
                      <w:spacing w:val="-1"/>
                      <w:sz w:val="16"/>
                    </w:rPr>
                    <w:t>Downloaded</w:t>
                  </w:r>
                  <w:r>
                    <w:rPr>
                      <w:rFonts w:ascii="Arial MT"/>
                      <w:color w:val="666666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pacing w:val="-1"/>
                      <w:sz w:val="16"/>
                    </w:rPr>
                    <w:t>from</w:t>
                  </w:r>
                  <w:r>
                    <w:rPr>
                      <w:rFonts w:ascii="Arial MT"/>
                      <w:color w:val="666666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pacing w:val="-1"/>
                      <w:sz w:val="16"/>
                    </w:rPr>
                    <w:t>https://academic.oup.com/ije/advance-article-abstract/doi/10.1093/ije/dyaa033/5748175</w:t>
                  </w:r>
                  <w:r>
                    <w:rPr>
                      <w:rFonts w:ascii="Arial MT"/>
                      <w:color w:val="666666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z w:val="16"/>
                    </w:rPr>
                    <w:t>by</w:t>
                  </w:r>
                  <w:r>
                    <w:rPr>
                      <w:rFonts w:ascii="Arial MT"/>
                      <w:color w:val="666666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z w:val="16"/>
                    </w:rPr>
                    <w:t>guest</w:t>
                  </w:r>
                  <w:r>
                    <w:rPr>
                      <w:rFonts w:ascii="Arial MT"/>
                      <w:color w:val="666666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z w:val="16"/>
                    </w:rPr>
                    <w:t>on</w:t>
                  </w:r>
                  <w:r>
                    <w:rPr>
                      <w:rFonts w:ascii="Arial MT"/>
                      <w:color w:val="666666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z w:val="16"/>
                    </w:rPr>
                    <w:t>23</w:t>
                  </w:r>
                  <w:r>
                    <w:rPr>
                      <w:rFonts w:ascii="Arial MT"/>
                      <w:color w:val="666666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z w:val="16"/>
                    </w:rPr>
                    <w:t>February</w:t>
                  </w:r>
                  <w:r>
                    <w:rPr>
                      <w:rFonts w:ascii="Arial MT"/>
                      <w:color w:val="666666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z w:val="16"/>
                    </w:rPr>
                    <w:t>2020</w:t>
                  </w:r>
                </w:p>
              </w:txbxContent>
            </v:textbox>
            <w10:wrap anchorx="page" anchory="page"/>
          </v:shape>
        </w:pict>
      </w:r>
      <w:r>
        <w:rPr>
          <w:spacing w:val="-1"/>
          <w:w w:val="110"/>
        </w:rPr>
        <w:t>Patients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experiencing</w:t>
      </w:r>
      <w:r>
        <w:rPr>
          <w:spacing w:val="-10"/>
          <w:w w:val="110"/>
        </w:rPr>
        <w:t xml:space="preserve"> </w:t>
      </w:r>
      <w:r>
        <w:rPr>
          <w:w w:val="110"/>
        </w:rPr>
        <w:t>severe</w:t>
      </w:r>
      <w:r>
        <w:rPr>
          <w:spacing w:val="-10"/>
          <w:w w:val="110"/>
        </w:rPr>
        <w:t xml:space="preserve"> </w:t>
      </w:r>
      <w:r>
        <w:rPr>
          <w:w w:val="110"/>
        </w:rPr>
        <w:t>illness</w:t>
      </w:r>
      <w:r>
        <w:rPr>
          <w:spacing w:val="-9"/>
          <w:w w:val="110"/>
        </w:rPr>
        <w:t xml:space="preserve"> </w:t>
      </w:r>
      <w:r>
        <w:rPr>
          <w:w w:val="110"/>
        </w:rPr>
        <w:t>(22%)</w:t>
      </w:r>
      <w:r>
        <w:rPr>
          <w:spacing w:val="-10"/>
          <w:w w:val="110"/>
        </w:rPr>
        <w:t xml:space="preserve"> </w:t>
      </w:r>
      <w:r>
        <w:rPr>
          <w:w w:val="110"/>
        </w:rPr>
        <w:t>were</w:t>
      </w:r>
      <w:r>
        <w:rPr>
          <w:spacing w:val="-10"/>
          <w:w w:val="110"/>
        </w:rPr>
        <w:t xml:space="preserve"> </w:t>
      </w:r>
      <w:r>
        <w:rPr>
          <w:w w:val="110"/>
        </w:rPr>
        <w:t>given</w:t>
      </w:r>
      <w:r>
        <w:rPr>
          <w:spacing w:val="-10"/>
          <w:w w:val="110"/>
        </w:rPr>
        <w:t xml:space="preserve"> </w:t>
      </w:r>
      <w:r>
        <w:rPr>
          <w:w w:val="110"/>
        </w:rPr>
        <w:t>corti-</w:t>
      </w:r>
      <w:r>
        <w:rPr>
          <w:spacing w:val="-47"/>
          <w:w w:val="110"/>
        </w:rPr>
        <w:t xml:space="preserve"> </w:t>
      </w:r>
      <w:r>
        <w:rPr>
          <w:spacing w:val="-1"/>
          <w:w w:val="110"/>
        </w:rPr>
        <w:t xml:space="preserve">costeroids (40–120 </w:t>
      </w:r>
      <w:r>
        <w:rPr>
          <w:w w:val="110"/>
        </w:rPr>
        <w:t xml:space="preserve">mg/day) to reduce lung </w:t>
      </w:r>
      <w:bookmarkStart w:id="11" w:name="_bookmark11"/>
      <w:bookmarkEnd w:id="11"/>
      <w:r>
        <w:rPr>
          <w:w w:val="110"/>
        </w:rPr>
        <w:t>inflammation</w:t>
      </w:r>
      <w:r>
        <w:rPr>
          <w:spacing w:val="1"/>
          <w:w w:val="110"/>
        </w:rPr>
        <w:t xml:space="preserve"> </w:t>
      </w:r>
      <w:r>
        <w:rPr>
          <w:w w:val="110"/>
        </w:rPr>
        <w:t>due to high levels of cyt</w:t>
      </w:r>
      <w:r>
        <w:rPr>
          <w:w w:val="110"/>
        </w:rPr>
        <w:t>okines caused by the virus, as part</w:t>
      </w:r>
      <w:r>
        <w:rPr>
          <w:spacing w:val="1"/>
          <w:w w:val="110"/>
        </w:rPr>
        <w:t xml:space="preserve"> </w:t>
      </w:r>
      <w:r>
        <w:rPr>
          <w:w w:val="110"/>
        </w:rPr>
        <w:t>of a combined regimen for cases that were community-</w:t>
      </w:r>
      <w:r>
        <w:rPr>
          <w:spacing w:val="1"/>
          <w:w w:val="110"/>
        </w:rPr>
        <w:t xml:space="preserve"> </w:t>
      </w:r>
      <w:r>
        <w:rPr>
          <w:w w:val="110"/>
        </w:rPr>
        <w:t>acquired and diagnosed at the designated hospital.</w:t>
      </w:r>
      <w:hyperlink w:anchor="_bookmark43" w:history="1">
        <w:r>
          <w:rPr>
            <w:color w:val="0000FF"/>
            <w:w w:val="110"/>
            <w:vertAlign w:val="superscript"/>
          </w:rPr>
          <w:t>3</w:t>
        </w:r>
      </w:hyperlink>
      <w:r>
        <w:rPr>
          <w:color w:val="0000FF"/>
          <w:w w:val="110"/>
        </w:rPr>
        <w:t xml:space="preserve"> </w:t>
      </w:r>
      <w:r>
        <w:rPr>
          <w:w w:val="110"/>
        </w:rPr>
        <w:t>Since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combination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lopinavir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ritonavir</w:t>
      </w:r>
      <w:r>
        <w:rPr>
          <w:spacing w:val="1"/>
          <w:w w:val="110"/>
        </w:rPr>
        <w:t xml:space="preserve"> </w:t>
      </w:r>
      <w:r>
        <w:rPr>
          <w:w w:val="110"/>
        </w:rPr>
        <w:t>was</w:t>
      </w:r>
      <w:r>
        <w:rPr>
          <w:spacing w:val="1"/>
          <w:w w:val="110"/>
        </w:rPr>
        <w:t xml:space="preserve"> </w:t>
      </w:r>
      <w:bookmarkStart w:id="12" w:name="_bookmark10"/>
      <w:bookmarkEnd w:id="12"/>
      <w:r>
        <w:rPr>
          <w:w w:val="110"/>
        </w:rPr>
        <w:t>already</w:t>
      </w:r>
      <w:r>
        <w:rPr>
          <w:spacing w:val="-47"/>
          <w:w w:val="110"/>
        </w:rPr>
        <w:t xml:space="preserve"> </w:t>
      </w:r>
      <w:r>
        <w:rPr>
          <w:w w:val="110"/>
        </w:rPr>
        <w:t>available</w:t>
      </w:r>
      <w:r>
        <w:rPr>
          <w:spacing w:val="45"/>
          <w:w w:val="110"/>
        </w:rPr>
        <w:t xml:space="preserve"> </w:t>
      </w:r>
      <w:r>
        <w:rPr>
          <w:w w:val="110"/>
        </w:rPr>
        <w:t>in</w:t>
      </w:r>
      <w:r>
        <w:rPr>
          <w:spacing w:val="46"/>
          <w:w w:val="110"/>
        </w:rPr>
        <w:t xml:space="preserve"> </w:t>
      </w:r>
      <w:r>
        <w:rPr>
          <w:w w:val="110"/>
        </w:rPr>
        <w:t>the</w:t>
      </w:r>
      <w:r>
        <w:rPr>
          <w:spacing w:val="46"/>
          <w:w w:val="110"/>
        </w:rPr>
        <w:t xml:space="preserve"> </w:t>
      </w:r>
      <w:r>
        <w:rPr>
          <w:w w:val="110"/>
        </w:rPr>
        <w:t>local</w:t>
      </w:r>
      <w:r>
        <w:rPr>
          <w:spacing w:val="45"/>
          <w:w w:val="110"/>
        </w:rPr>
        <w:t xml:space="preserve"> </w:t>
      </w:r>
      <w:r>
        <w:rPr>
          <w:w w:val="110"/>
        </w:rPr>
        <w:t>hospital,</w:t>
      </w:r>
      <w:r>
        <w:rPr>
          <w:spacing w:val="46"/>
          <w:w w:val="110"/>
        </w:rPr>
        <w:t xml:space="preserve"> </w:t>
      </w:r>
      <w:r>
        <w:rPr>
          <w:w w:val="110"/>
        </w:rPr>
        <w:t>a</w:t>
      </w:r>
      <w:r>
        <w:rPr>
          <w:spacing w:val="46"/>
          <w:w w:val="110"/>
        </w:rPr>
        <w:t xml:space="preserve"> </w:t>
      </w:r>
      <w:r>
        <w:rPr>
          <w:w w:val="110"/>
        </w:rPr>
        <w:t>randomized</w:t>
      </w:r>
      <w:r>
        <w:rPr>
          <w:spacing w:val="45"/>
          <w:w w:val="110"/>
        </w:rPr>
        <w:t xml:space="preserve"> </w:t>
      </w:r>
      <w:r>
        <w:rPr>
          <w:w w:val="110"/>
        </w:rPr>
        <w:t>controlled</w:t>
      </w:r>
      <w:r>
        <w:rPr>
          <w:spacing w:val="-47"/>
          <w:w w:val="110"/>
        </w:rPr>
        <w:t xml:space="preserve"> </w:t>
      </w:r>
      <w:r>
        <w:rPr>
          <w:w w:val="110"/>
        </w:rPr>
        <w:t>trial was initiated quickly to assess the efficacy and safety</w:t>
      </w:r>
      <w:r>
        <w:rPr>
          <w:spacing w:val="1"/>
          <w:w w:val="110"/>
        </w:rPr>
        <w:t xml:space="preserve"> </w:t>
      </w:r>
      <w:r>
        <w:rPr>
          <w:w w:val="110"/>
        </w:rPr>
        <w:t>of combined use of lopinavir and ritonavir in patients hos-</w:t>
      </w:r>
      <w:r>
        <w:rPr>
          <w:spacing w:val="1"/>
          <w:w w:val="110"/>
        </w:rPr>
        <w:t xml:space="preserve"> </w:t>
      </w:r>
      <w:r>
        <w:rPr>
          <w:w w:val="110"/>
        </w:rPr>
        <w:t>pitalized</w:t>
      </w:r>
      <w:r>
        <w:rPr>
          <w:spacing w:val="-5"/>
          <w:w w:val="110"/>
        </w:rPr>
        <w:t xml:space="preserve"> </w:t>
      </w:r>
      <w:r>
        <w:rPr>
          <w:w w:val="110"/>
        </w:rPr>
        <w:t>with</w:t>
      </w:r>
      <w:r>
        <w:rPr>
          <w:spacing w:val="-4"/>
          <w:w w:val="110"/>
        </w:rPr>
        <w:t xml:space="preserve"> </w:t>
      </w:r>
      <w:r>
        <w:rPr>
          <w:w w:val="110"/>
        </w:rPr>
        <w:t>COVID-19</w:t>
      </w:r>
      <w:r>
        <w:rPr>
          <w:spacing w:val="-3"/>
          <w:w w:val="110"/>
        </w:rPr>
        <w:t xml:space="preserve"> </w:t>
      </w:r>
      <w:r>
        <w:rPr>
          <w:w w:val="110"/>
        </w:rPr>
        <w:t>infection.</w:t>
      </w:r>
      <w:hyperlink w:anchor="_bookmark43" w:history="1">
        <w:r>
          <w:rPr>
            <w:color w:val="0000FF"/>
            <w:w w:val="110"/>
            <w:vertAlign w:val="superscript"/>
          </w:rPr>
          <w:t>3</w:t>
        </w:r>
      </w:hyperlink>
    </w:p>
    <w:p w:rsidR="0012095F" w:rsidRDefault="004D18C5">
      <w:pPr>
        <w:pStyle w:val="BodyText"/>
        <w:spacing w:line="302" w:lineRule="auto"/>
        <w:ind w:left="123" w:right="38" w:firstLine="239"/>
        <w:jc w:val="both"/>
      </w:pPr>
      <w:r>
        <w:rPr>
          <w:w w:val="110"/>
        </w:rPr>
        <w:t>A suspected case according to the</w:t>
      </w:r>
      <w:r>
        <w:rPr>
          <w:w w:val="110"/>
        </w:rPr>
        <w:t xml:space="preserve"> WHO is a patient</w:t>
      </w:r>
      <w:r>
        <w:rPr>
          <w:spacing w:val="1"/>
          <w:w w:val="110"/>
        </w:rPr>
        <w:t xml:space="preserve"> </w:t>
      </w:r>
      <w:r>
        <w:rPr>
          <w:w w:val="110"/>
        </w:rPr>
        <w:t>‘with severe acute respiratory infection (fever, cough and</w:t>
      </w:r>
      <w:r>
        <w:rPr>
          <w:spacing w:val="1"/>
          <w:w w:val="110"/>
        </w:rPr>
        <w:t xml:space="preserve"> </w:t>
      </w:r>
      <w:r>
        <w:rPr>
          <w:w w:val="110"/>
        </w:rPr>
        <w:t>requiring admission to hospital), and with no other etiol-</w:t>
      </w:r>
      <w:r>
        <w:rPr>
          <w:spacing w:val="1"/>
          <w:w w:val="110"/>
        </w:rPr>
        <w:t xml:space="preserve"> </w:t>
      </w:r>
      <w:r>
        <w:rPr>
          <w:w w:val="110"/>
        </w:rPr>
        <w:t>ogy that fully explains the clinical presentation and at least</w:t>
      </w:r>
      <w:r>
        <w:rPr>
          <w:spacing w:val="-47"/>
          <w:w w:val="110"/>
        </w:rPr>
        <w:t xml:space="preserve"> </w:t>
      </w:r>
      <w:r>
        <w:rPr>
          <w:w w:val="110"/>
        </w:rPr>
        <w:t>one of the following: a history of travel to or residence</w:t>
      </w:r>
      <w:r>
        <w:rPr>
          <w:w w:val="110"/>
        </w:rPr>
        <w:t xml:space="preserve"> in</w:t>
      </w:r>
      <w:r>
        <w:rPr>
          <w:spacing w:val="1"/>
          <w:w w:val="110"/>
        </w:rPr>
        <w:t xml:space="preserve"> </w:t>
      </w:r>
      <w:r>
        <w:rPr>
          <w:w w:val="110"/>
        </w:rPr>
        <w:t>the city of Wuhan, Hubei Province, China in the 14 days</w:t>
      </w:r>
      <w:r>
        <w:rPr>
          <w:spacing w:val="1"/>
          <w:w w:val="110"/>
        </w:rPr>
        <w:t xml:space="preserve"> </w:t>
      </w:r>
      <w:r>
        <w:rPr>
          <w:w w:val="110"/>
        </w:rPr>
        <w:t>prior to symptom onset, or the patient is a health care</w:t>
      </w:r>
      <w:r>
        <w:rPr>
          <w:spacing w:val="1"/>
          <w:w w:val="110"/>
        </w:rPr>
        <w:t xml:space="preserve"> </w:t>
      </w:r>
      <w:r>
        <w:rPr>
          <w:w w:val="110"/>
        </w:rPr>
        <w:t>worker who has been working in an environment where</w:t>
      </w:r>
      <w:r>
        <w:rPr>
          <w:spacing w:val="1"/>
          <w:w w:val="110"/>
        </w:rPr>
        <w:t xml:space="preserve"> </w:t>
      </w:r>
      <w:r>
        <w:rPr>
          <w:w w:val="110"/>
        </w:rPr>
        <w:t>severe</w:t>
      </w:r>
      <w:r>
        <w:rPr>
          <w:spacing w:val="-5"/>
          <w:w w:val="110"/>
        </w:rPr>
        <w:t xml:space="preserve"> </w:t>
      </w:r>
      <w:r>
        <w:rPr>
          <w:w w:val="110"/>
        </w:rPr>
        <w:t>acute</w:t>
      </w:r>
      <w:r>
        <w:rPr>
          <w:spacing w:val="-6"/>
          <w:w w:val="110"/>
        </w:rPr>
        <w:t xml:space="preserve"> </w:t>
      </w:r>
      <w:r>
        <w:rPr>
          <w:w w:val="110"/>
        </w:rPr>
        <w:t>respiratory</w:t>
      </w:r>
      <w:r>
        <w:rPr>
          <w:spacing w:val="-6"/>
          <w:w w:val="110"/>
        </w:rPr>
        <w:t xml:space="preserve"> </w:t>
      </w:r>
      <w:r>
        <w:rPr>
          <w:w w:val="110"/>
        </w:rPr>
        <w:t>infections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unknown</w:t>
      </w:r>
      <w:r>
        <w:rPr>
          <w:spacing w:val="-5"/>
          <w:w w:val="110"/>
        </w:rPr>
        <w:t xml:space="preserve"> </w:t>
      </w:r>
      <w:r>
        <w:rPr>
          <w:w w:val="110"/>
        </w:rPr>
        <w:t>etiology</w:t>
      </w:r>
      <w:r>
        <w:rPr>
          <w:spacing w:val="-5"/>
          <w:w w:val="110"/>
        </w:rPr>
        <w:t xml:space="preserve"> </w:t>
      </w:r>
      <w:r>
        <w:rPr>
          <w:w w:val="110"/>
        </w:rPr>
        <w:t>are</w:t>
      </w:r>
      <w:r>
        <w:rPr>
          <w:spacing w:val="-47"/>
          <w:w w:val="110"/>
        </w:rPr>
        <w:t xml:space="preserve"> </w:t>
      </w:r>
      <w:r>
        <w:rPr>
          <w:w w:val="110"/>
        </w:rPr>
        <w:t>being</w:t>
      </w:r>
      <w:r>
        <w:rPr>
          <w:spacing w:val="-5"/>
          <w:w w:val="110"/>
        </w:rPr>
        <w:t xml:space="preserve"> </w:t>
      </w:r>
      <w:r>
        <w:rPr>
          <w:w w:val="110"/>
        </w:rPr>
        <w:t>cared</w:t>
      </w:r>
      <w:r>
        <w:rPr>
          <w:spacing w:val="-5"/>
          <w:w w:val="110"/>
        </w:rPr>
        <w:t xml:space="preserve"> </w:t>
      </w:r>
      <w:r>
        <w:rPr>
          <w:w w:val="110"/>
        </w:rPr>
        <w:t>for’.</w:t>
      </w:r>
      <w:hyperlink w:anchor="_bookmark59" w:history="1">
        <w:r>
          <w:rPr>
            <w:color w:val="0000FF"/>
            <w:w w:val="110"/>
            <w:vertAlign w:val="superscript"/>
          </w:rPr>
          <w:t>11</w:t>
        </w:r>
        <w:r>
          <w:rPr>
            <w:color w:val="0000FF"/>
            <w:spacing w:val="-5"/>
            <w:w w:val="110"/>
          </w:rPr>
          <w:t xml:space="preserve"> </w:t>
        </w:r>
      </w:hyperlink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confirmed</w:t>
      </w:r>
      <w:r>
        <w:rPr>
          <w:spacing w:val="-5"/>
          <w:w w:val="110"/>
        </w:rPr>
        <w:t xml:space="preserve"> </w:t>
      </w:r>
      <w:r>
        <w:rPr>
          <w:w w:val="110"/>
        </w:rPr>
        <w:t>case</w:t>
      </w:r>
      <w:r>
        <w:rPr>
          <w:spacing w:val="-4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‘a</w:t>
      </w:r>
      <w:r>
        <w:rPr>
          <w:spacing w:val="-5"/>
          <w:w w:val="110"/>
        </w:rPr>
        <w:t xml:space="preserve"> </w:t>
      </w:r>
      <w:r>
        <w:rPr>
          <w:w w:val="110"/>
        </w:rPr>
        <w:t>person</w:t>
      </w:r>
      <w:r>
        <w:rPr>
          <w:spacing w:val="-5"/>
          <w:w w:val="110"/>
        </w:rPr>
        <w:t xml:space="preserve"> </w:t>
      </w:r>
      <w:r>
        <w:rPr>
          <w:w w:val="110"/>
        </w:rPr>
        <w:t>with</w:t>
      </w:r>
      <w:r>
        <w:rPr>
          <w:spacing w:val="-4"/>
          <w:w w:val="110"/>
        </w:rPr>
        <w:t xml:space="preserve"> </w:t>
      </w:r>
      <w:r>
        <w:rPr>
          <w:w w:val="110"/>
        </w:rPr>
        <w:t>labo-</w:t>
      </w:r>
      <w:r>
        <w:rPr>
          <w:spacing w:val="-47"/>
          <w:w w:val="110"/>
        </w:rPr>
        <w:t xml:space="preserve"> </w:t>
      </w:r>
      <w:r>
        <w:rPr>
          <w:w w:val="110"/>
        </w:rPr>
        <w:t>ratory</w:t>
      </w:r>
      <w:r>
        <w:rPr>
          <w:spacing w:val="-5"/>
          <w:w w:val="110"/>
        </w:rPr>
        <w:t xml:space="preserve"> </w:t>
      </w:r>
      <w:r>
        <w:rPr>
          <w:w w:val="110"/>
        </w:rPr>
        <w:t>confirmation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w w:val="110"/>
        </w:rPr>
        <w:t>COVID-19</w:t>
      </w:r>
      <w:r>
        <w:rPr>
          <w:spacing w:val="-4"/>
          <w:w w:val="110"/>
        </w:rPr>
        <w:t xml:space="preserve"> </w:t>
      </w:r>
      <w:r>
        <w:rPr>
          <w:w w:val="110"/>
        </w:rPr>
        <w:t>infection,</w:t>
      </w:r>
      <w:r>
        <w:rPr>
          <w:spacing w:val="-5"/>
          <w:w w:val="110"/>
        </w:rPr>
        <w:t xml:space="preserve"> </w:t>
      </w:r>
      <w:r>
        <w:rPr>
          <w:w w:val="110"/>
        </w:rPr>
        <w:t>irrespective</w:t>
      </w:r>
      <w:r>
        <w:rPr>
          <w:spacing w:val="-4"/>
          <w:w w:val="110"/>
        </w:rPr>
        <w:t xml:space="preserve"> </w:t>
      </w:r>
      <w:r>
        <w:rPr>
          <w:w w:val="110"/>
        </w:rPr>
        <w:t>of</w:t>
      </w:r>
      <w:r>
        <w:rPr>
          <w:spacing w:val="-47"/>
          <w:w w:val="110"/>
        </w:rPr>
        <w:t xml:space="preserve"> </w:t>
      </w:r>
      <w:bookmarkStart w:id="13" w:name="_bookmark12"/>
      <w:bookmarkEnd w:id="13"/>
      <w:r>
        <w:rPr>
          <w:w w:val="110"/>
        </w:rPr>
        <w:t>clinical signs and symptoms’.</w:t>
      </w:r>
      <w:hyperlink w:anchor="_bookmark59" w:history="1">
        <w:r>
          <w:rPr>
            <w:color w:val="0000FF"/>
            <w:w w:val="110"/>
            <w:vertAlign w:val="superscript"/>
          </w:rPr>
          <w:t>11</w:t>
        </w:r>
        <w:r>
          <w:rPr>
            <w:color w:val="0000FF"/>
            <w:w w:val="110"/>
          </w:rPr>
          <w:t xml:space="preserve"> </w:t>
        </w:r>
      </w:hyperlink>
      <w:r>
        <w:rPr>
          <w:w w:val="110"/>
        </w:rPr>
        <w:t>On February 13 2020 the</w:t>
      </w:r>
      <w:r>
        <w:rPr>
          <w:spacing w:val="1"/>
          <w:w w:val="110"/>
        </w:rPr>
        <w:t xml:space="preserve"> </w:t>
      </w:r>
      <w:r>
        <w:rPr>
          <w:w w:val="110"/>
        </w:rPr>
        <w:t>Hubei National Health Commission said it would include</w:t>
      </w:r>
      <w:r>
        <w:rPr>
          <w:spacing w:val="1"/>
          <w:w w:val="110"/>
        </w:rPr>
        <w:t xml:space="preserve"> </w:t>
      </w:r>
      <w:r>
        <w:rPr>
          <w:w w:val="110"/>
        </w:rPr>
        <w:t>cases confirmed by clinical diagnosis using CT scans in</w:t>
      </w:r>
      <w:r>
        <w:rPr>
          <w:spacing w:val="1"/>
          <w:w w:val="110"/>
        </w:rPr>
        <w:t xml:space="preserve"> </w:t>
      </w:r>
      <w:r>
        <w:rPr>
          <w:w w:val="110"/>
        </w:rPr>
        <w:t>addition to rt-PCR, adding several thousand new cases to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total</w:t>
      </w:r>
      <w:r>
        <w:rPr>
          <w:spacing w:val="-3"/>
          <w:w w:val="110"/>
        </w:rPr>
        <w:t xml:space="preserve"> </w:t>
      </w:r>
      <w:r>
        <w:rPr>
          <w:w w:val="110"/>
        </w:rPr>
        <w:t>count.</w:t>
      </w:r>
    </w:p>
    <w:p w:rsidR="0012095F" w:rsidRDefault="004D18C5">
      <w:pPr>
        <w:pStyle w:val="BodyText"/>
        <w:spacing w:line="194" w:lineRule="exact"/>
        <w:ind w:left="362"/>
        <w:jc w:val="both"/>
      </w:pPr>
      <w:r>
        <w:rPr>
          <w:w w:val="110"/>
        </w:rPr>
        <w:t>Diagnosis</w:t>
      </w:r>
      <w:r>
        <w:rPr>
          <w:spacing w:val="9"/>
          <w:w w:val="110"/>
        </w:rPr>
        <w:t xml:space="preserve"> </w:t>
      </w:r>
      <w:r>
        <w:rPr>
          <w:w w:val="110"/>
        </w:rPr>
        <w:t>of</w:t>
      </w:r>
      <w:r>
        <w:rPr>
          <w:spacing w:val="8"/>
          <w:w w:val="110"/>
        </w:rPr>
        <w:t xml:space="preserve"> </w:t>
      </w:r>
      <w:r>
        <w:rPr>
          <w:w w:val="110"/>
        </w:rPr>
        <w:t>MERS</w:t>
      </w:r>
      <w:r>
        <w:rPr>
          <w:spacing w:val="8"/>
          <w:w w:val="110"/>
        </w:rPr>
        <w:t xml:space="preserve"> </w:t>
      </w:r>
      <w:r>
        <w:rPr>
          <w:w w:val="110"/>
        </w:rPr>
        <w:t>by</w:t>
      </w:r>
      <w:r>
        <w:rPr>
          <w:spacing w:val="9"/>
          <w:w w:val="110"/>
        </w:rPr>
        <w:t xml:space="preserve"> </w:t>
      </w:r>
      <w:r>
        <w:rPr>
          <w:w w:val="110"/>
        </w:rPr>
        <w:t>the</w:t>
      </w:r>
      <w:r>
        <w:rPr>
          <w:spacing w:val="9"/>
          <w:w w:val="110"/>
        </w:rPr>
        <w:t xml:space="preserve"> </w:t>
      </w:r>
      <w:r>
        <w:rPr>
          <w:w w:val="110"/>
        </w:rPr>
        <w:t>WHO</w:t>
      </w:r>
      <w:r>
        <w:rPr>
          <w:spacing w:val="8"/>
          <w:w w:val="110"/>
        </w:rPr>
        <w:t xml:space="preserve"> </w:t>
      </w:r>
      <w:r>
        <w:rPr>
          <w:w w:val="110"/>
        </w:rPr>
        <w:t>is</w:t>
      </w:r>
      <w:r>
        <w:rPr>
          <w:spacing w:val="10"/>
          <w:w w:val="110"/>
        </w:rPr>
        <w:t xml:space="preserve"> </w:t>
      </w:r>
      <w:r>
        <w:rPr>
          <w:w w:val="110"/>
        </w:rPr>
        <w:t>defined</w:t>
      </w:r>
      <w:r>
        <w:rPr>
          <w:spacing w:val="9"/>
          <w:w w:val="110"/>
        </w:rPr>
        <w:t xml:space="preserve"> </w:t>
      </w:r>
      <w:r>
        <w:rPr>
          <w:w w:val="110"/>
        </w:rPr>
        <w:t>initially</w:t>
      </w:r>
      <w:r>
        <w:rPr>
          <w:spacing w:val="8"/>
          <w:w w:val="110"/>
        </w:rPr>
        <w:t xml:space="preserve"> </w:t>
      </w:r>
      <w:r>
        <w:rPr>
          <w:w w:val="110"/>
        </w:rPr>
        <w:t>as</w:t>
      </w:r>
    </w:p>
    <w:p w:rsidR="0012095F" w:rsidRDefault="004D18C5">
      <w:pPr>
        <w:pStyle w:val="BodyText"/>
        <w:spacing w:before="46" w:line="302" w:lineRule="auto"/>
        <w:ind w:left="123" w:right="38"/>
        <w:jc w:val="both"/>
      </w:pPr>
      <w:proofErr w:type="gramStart"/>
      <w:r>
        <w:rPr>
          <w:w w:val="110"/>
        </w:rPr>
        <w:t>patients</w:t>
      </w:r>
      <w:proofErr w:type="gramEnd"/>
      <w:r>
        <w:rPr>
          <w:w w:val="110"/>
        </w:rPr>
        <w:t xml:space="preserve"> presentin</w:t>
      </w:r>
      <w:r>
        <w:rPr>
          <w:w w:val="110"/>
        </w:rPr>
        <w:t>g with a fever, cough and hospitalization</w:t>
      </w:r>
      <w:r>
        <w:rPr>
          <w:spacing w:val="1"/>
          <w:w w:val="110"/>
        </w:rPr>
        <w:t xml:space="preserve"> </w:t>
      </w:r>
      <w:bookmarkStart w:id="14" w:name="_bookmark13"/>
      <w:bookmarkEnd w:id="14"/>
      <w:r>
        <w:rPr>
          <w:w w:val="110"/>
        </w:rPr>
        <w:t>with suspicion of lower respiratory tract involvement.</w:t>
      </w:r>
      <w:hyperlink w:anchor="_bookmark61" w:history="1">
        <w:proofErr w:type="gramStart"/>
        <w:r>
          <w:rPr>
            <w:color w:val="0000FF"/>
            <w:w w:val="110"/>
            <w:vertAlign w:val="superscript"/>
          </w:rPr>
          <w:t>12</w:t>
        </w:r>
      </w:hyperlink>
      <w:r>
        <w:rPr>
          <w:color w:val="0000FF"/>
          <w:spacing w:val="1"/>
          <w:w w:val="110"/>
        </w:rPr>
        <w:t xml:space="preserve"> </w:t>
      </w:r>
      <w:r>
        <w:rPr>
          <w:w w:val="110"/>
        </w:rPr>
        <w:t>Patient</w:t>
      </w:r>
      <w:r>
        <w:rPr>
          <w:spacing w:val="1"/>
          <w:w w:val="110"/>
        </w:rPr>
        <w:t xml:space="preserve"> </w:t>
      </w:r>
      <w:r>
        <w:rPr>
          <w:w w:val="110"/>
        </w:rPr>
        <w:t>history</w:t>
      </w:r>
      <w:proofErr w:type="gramEnd"/>
      <w:r>
        <w:rPr>
          <w:spacing w:val="1"/>
          <w:w w:val="110"/>
        </w:rPr>
        <w:t xml:space="preserve"> </w:t>
      </w:r>
      <w:r>
        <w:rPr>
          <w:w w:val="110"/>
        </w:rPr>
        <w:t>was</w:t>
      </w:r>
      <w:r>
        <w:rPr>
          <w:spacing w:val="1"/>
          <w:w w:val="110"/>
        </w:rPr>
        <w:t xml:space="preserve"> </w:t>
      </w:r>
      <w:r>
        <w:rPr>
          <w:w w:val="110"/>
        </w:rPr>
        <w:t>obtained</w:t>
      </w:r>
      <w:r>
        <w:rPr>
          <w:spacing w:val="1"/>
          <w:w w:val="110"/>
        </w:rPr>
        <w:t xml:space="preserve"> </w:t>
      </w:r>
      <w:r>
        <w:rPr>
          <w:w w:val="110"/>
        </w:rPr>
        <w:t>upon</w:t>
      </w:r>
      <w:r>
        <w:rPr>
          <w:spacing w:val="1"/>
          <w:w w:val="110"/>
        </w:rPr>
        <w:t xml:space="preserve"> </w:t>
      </w:r>
      <w:r>
        <w:rPr>
          <w:w w:val="110"/>
        </w:rPr>
        <w:t>hospitalization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prominent considerations for diagnosis involved a history</w:t>
      </w:r>
      <w:r>
        <w:rPr>
          <w:spacing w:val="1"/>
          <w:w w:val="110"/>
        </w:rPr>
        <w:t xml:space="preserve"> </w:t>
      </w:r>
      <w:r>
        <w:rPr>
          <w:w w:val="110"/>
        </w:rPr>
        <w:t>of contact wit</w:t>
      </w:r>
      <w:r>
        <w:rPr>
          <w:w w:val="110"/>
        </w:rPr>
        <w:t>h probable or confirmed cases of the illness,</w:t>
      </w:r>
      <w:r>
        <w:rPr>
          <w:spacing w:val="1"/>
          <w:w w:val="110"/>
        </w:rPr>
        <w:t xml:space="preserve"> </w:t>
      </w:r>
      <w:r>
        <w:rPr>
          <w:w w:val="110"/>
        </w:rPr>
        <w:t>or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reported</w:t>
      </w:r>
      <w:r>
        <w:rPr>
          <w:spacing w:val="1"/>
          <w:w w:val="110"/>
        </w:rPr>
        <w:t xml:space="preserve"> </w:t>
      </w:r>
      <w:r>
        <w:rPr>
          <w:w w:val="110"/>
        </w:rPr>
        <w:t>history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travel</w:t>
      </w:r>
      <w:r>
        <w:rPr>
          <w:spacing w:val="1"/>
          <w:w w:val="110"/>
        </w:rPr>
        <w:t xml:space="preserve"> </w:t>
      </w:r>
      <w:r>
        <w:rPr>
          <w:w w:val="110"/>
        </w:rPr>
        <w:t>or</w:t>
      </w:r>
      <w:r>
        <w:rPr>
          <w:spacing w:val="1"/>
          <w:w w:val="110"/>
        </w:rPr>
        <w:t xml:space="preserve"> </w:t>
      </w:r>
      <w:r>
        <w:rPr>
          <w:w w:val="110"/>
        </w:rPr>
        <w:t>residence</w:t>
      </w:r>
      <w:r>
        <w:rPr>
          <w:spacing w:val="1"/>
          <w:w w:val="110"/>
        </w:rPr>
        <w:t xml:space="preserve"> </w:t>
      </w:r>
      <w:r>
        <w:rPr>
          <w:w w:val="110"/>
        </w:rPr>
        <w:t>within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Arabian Peninsula. Severe cases were subjected to labora-</w:t>
      </w:r>
      <w:r>
        <w:rPr>
          <w:spacing w:val="1"/>
          <w:w w:val="110"/>
        </w:rPr>
        <w:t xml:space="preserve"> </w:t>
      </w:r>
      <w:bookmarkStart w:id="15" w:name="_bookmark14"/>
      <w:bookmarkEnd w:id="15"/>
      <w:r>
        <w:rPr>
          <w:w w:val="110"/>
        </w:rPr>
        <w:t>tory</w:t>
      </w:r>
      <w:r>
        <w:rPr>
          <w:spacing w:val="35"/>
          <w:w w:val="110"/>
        </w:rPr>
        <w:t xml:space="preserve"> </w:t>
      </w:r>
      <w:r>
        <w:rPr>
          <w:w w:val="110"/>
        </w:rPr>
        <w:t>testing.</w:t>
      </w:r>
      <w:hyperlink w:anchor="_bookmark63" w:history="1">
        <w:r>
          <w:rPr>
            <w:color w:val="0000FF"/>
            <w:w w:val="110"/>
            <w:vertAlign w:val="superscript"/>
          </w:rPr>
          <w:t>13</w:t>
        </w:r>
      </w:hyperlink>
      <w:r>
        <w:rPr>
          <w:color w:val="0000FF"/>
          <w:spacing w:val="35"/>
          <w:w w:val="110"/>
        </w:rPr>
        <w:t xml:space="preserve"> </w:t>
      </w:r>
      <w:r>
        <w:rPr>
          <w:w w:val="110"/>
        </w:rPr>
        <w:t>Similar</w:t>
      </w:r>
      <w:r>
        <w:rPr>
          <w:spacing w:val="35"/>
          <w:w w:val="110"/>
        </w:rPr>
        <w:t xml:space="preserve"> </w:t>
      </w:r>
      <w:r>
        <w:rPr>
          <w:w w:val="110"/>
        </w:rPr>
        <w:t>to</w:t>
      </w:r>
      <w:r>
        <w:rPr>
          <w:spacing w:val="36"/>
          <w:w w:val="110"/>
        </w:rPr>
        <w:t xml:space="preserve"> </w:t>
      </w:r>
      <w:r>
        <w:rPr>
          <w:w w:val="110"/>
        </w:rPr>
        <w:t>COVID-19,</w:t>
      </w:r>
      <w:r>
        <w:rPr>
          <w:spacing w:val="34"/>
          <w:w w:val="110"/>
        </w:rPr>
        <w:t xml:space="preserve"> </w:t>
      </w:r>
      <w:r>
        <w:rPr>
          <w:w w:val="110"/>
        </w:rPr>
        <w:t>RT-PCR</w:t>
      </w:r>
      <w:r>
        <w:rPr>
          <w:spacing w:val="36"/>
          <w:w w:val="110"/>
        </w:rPr>
        <w:t xml:space="preserve"> </w:t>
      </w:r>
      <w:r>
        <w:rPr>
          <w:w w:val="110"/>
        </w:rPr>
        <w:t>was</w:t>
      </w:r>
      <w:r>
        <w:rPr>
          <w:spacing w:val="35"/>
          <w:w w:val="110"/>
        </w:rPr>
        <w:t xml:space="preserve"> </w:t>
      </w:r>
      <w:r>
        <w:rPr>
          <w:w w:val="110"/>
        </w:rPr>
        <w:t>used</w:t>
      </w:r>
      <w:r>
        <w:rPr>
          <w:spacing w:val="-47"/>
          <w:w w:val="110"/>
        </w:rPr>
        <w:t xml:space="preserve"> </w:t>
      </w:r>
      <w:r>
        <w:rPr>
          <w:w w:val="110"/>
        </w:rPr>
        <w:t>for diagnosis. Additional serum tests for antibodies of the</w:t>
      </w:r>
      <w:r>
        <w:rPr>
          <w:spacing w:val="1"/>
          <w:w w:val="110"/>
        </w:rPr>
        <w:t xml:space="preserve"> </w:t>
      </w:r>
      <w:r>
        <w:rPr>
          <w:w w:val="110"/>
        </w:rPr>
        <w:t>virus</w:t>
      </w:r>
      <w:r>
        <w:rPr>
          <w:spacing w:val="1"/>
          <w:w w:val="110"/>
        </w:rPr>
        <w:t xml:space="preserve"> </w:t>
      </w:r>
      <w:r>
        <w:rPr>
          <w:w w:val="110"/>
        </w:rPr>
        <w:t>were</w:t>
      </w:r>
      <w:r>
        <w:rPr>
          <w:spacing w:val="1"/>
          <w:w w:val="110"/>
        </w:rPr>
        <w:t xml:space="preserve"> </w:t>
      </w:r>
      <w:r>
        <w:rPr>
          <w:w w:val="110"/>
        </w:rPr>
        <w:t>developed.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Saudi</w:t>
      </w:r>
      <w:r>
        <w:rPr>
          <w:spacing w:val="1"/>
          <w:w w:val="110"/>
        </w:rPr>
        <w:t xml:space="preserve"> </w:t>
      </w:r>
      <w:r>
        <w:rPr>
          <w:w w:val="110"/>
        </w:rPr>
        <w:t>Arabia,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clinical</w:t>
      </w:r>
      <w:r>
        <w:rPr>
          <w:spacing w:val="1"/>
          <w:w w:val="110"/>
        </w:rPr>
        <w:t xml:space="preserve"> </w:t>
      </w:r>
      <w:r>
        <w:rPr>
          <w:w w:val="110"/>
        </w:rPr>
        <w:t>trial</w:t>
      </w:r>
      <w:r>
        <w:rPr>
          <w:spacing w:val="1"/>
          <w:w w:val="110"/>
        </w:rPr>
        <w:t xml:space="preserve"> </w:t>
      </w:r>
      <w:r>
        <w:rPr>
          <w:w w:val="110"/>
        </w:rPr>
        <w:t>revealed that a combination of lopinavir–ritonavir and in-</w:t>
      </w:r>
      <w:r>
        <w:rPr>
          <w:spacing w:val="1"/>
          <w:w w:val="110"/>
        </w:rPr>
        <w:t xml:space="preserve"> </w:t>
      </w:r>
      <w:r>
        <w:rPr>
          <w:w w:val="110"/>
        </w:rPr>
        <w:t>terferon beta-1b was shown to be effective among MERS</w:t>
      </w:r>
      <w:r>
        <w:rPr>
          <w:spacing w:val="1"/>
          <w:w w:val="110"/>
        </w:rPr>
        <w:t xml:space="preserve"> </w:t>
      </w:r>
      <w:bookmarkStart w:id="16" w:name="_bookmark15"/>
      <w:bookmarkEnd w:id="16"/>
      <w:r>
        <w:rPr>
          <w:w w:val="110"/>
        </w:rPr>
        <w:t>cases.</w:t>
      </w:r>
      <w:hyperlink w:anchor="_bookmark66" w:history="1">
        <w:r>
          <w:rPr>
            <w:color w:val="0000FF"/>
            <w:w w:val="110"/>
            <w:vertAlign w:val="superscript"/>
          </w:rPr>
          <w:t>14</w:t>
        </w:r>
      </w:hyperlink>
      <w:r>
        <w:rPr>
          <w:color w:val="0000FF"/>
          <w:w w:val="110"/>
        </w:rPr>
        <w:t xml:space="preserve"> </w:t>
      </w:r>
      <w:r>
        <w:rPr>
          <w:w w:val="110"/>
        </w:rPr>
        <w:t>Additionally, a broad-spectrum antiviral nucleo-</w:t>
      </w:r>
      <w:r>
        <w:rPr>
          <w:spacing w:val="1"/>
          <w:w w:val="110"/>
        </w:rPr>
        <w:t xml:space="preserve"> </w:t>
      </w:r>
      <w:r>
        <w:rPr>
          <w:w w:val="110"/>
        </w:rPr>
        <w:t>tide prodrug named remdesivir presented potent efficacy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for the treatment of MERS coronavirus and SARS </w:t>
      </w:r>
      <w:bookmarkStart w:id="17" w:name="_bookmark16"/>
      <w:bookmarkEnd w:id="17"/>
      <w:r>
        <w:rPr>
          <w:w w:val="110"/>
        </w:rPr>
        <w:t>corona-</w:t>
      </w:r>
      <w:r>
        <w:rPr>
          <w:spacing w:val="-47"/>
          <w:w w:val="110"/>
        </w:rPr>
        <w:t xml:space="preserve"> </w:t>
      </w:r>
      <w:r>
        <w:rPr>
          <w:w w:val="110"/>
        </w:rPr>
        <w:t>virus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3"/>
          <w:w w:val="110"/>
        </w:rPr>
        <w:t xml:space="preserve"> </w:t>
      </w:r>
      <w:r>
        <w:rPr>
          <w:w w:val="110"/>
        </w:rPr>
        <w:t>preclinical</w:t>
      </w:r>
      <w:r>
        <w:rPr>
          <w:spacing w:val="-4"/>
          <w:w w:val="110"/>
        </w:rPr>
        <w:t xml:space="preserve"> </w:t>
      </w:r>
      <w:r>
        <w:rPr>
          <w:w w:val="110"/>
        </w:rPr>
        <w:t>studies.</w:t>
      </w:r>
      <w:hyperlink w:anchor="_bookmark68" w:history="1">
        <w:r>
          <w:rPr>
            <w:color w:val="0000FF"/>
            <w:w w:val="110"/>
            <w:vertAlign w:val="superscript"/>
          </w:rPr>
          <w:t>15</w:t>
        </w:r>
      </w:hyperlink>
      <w:proofErr w:type="gramStart"/>
      <w:r>
        <w:rPr>
          <w:w w:val="110"/>
          <w:vertAlign w:val="superscript"/>
        </w:rPr>
        <w:t>,</w:t>
      </w:r>
      <w:proofErr w:type="gramEnd"/>
      <w:r>
        <w:fldChar w:fldCharType="begin"/>
      </w:r>
      <w:r>
        <w:instrText xml:space="preserve"> HYPERLINK \l "_bookmark70" </w:instrText>
      </w:r>
      <w:r>
        <w:fldChar w:fldCharType="separate"/>
      </w:r>
      <w:r>
        <w:rPr>
          <w:color w:val="0000FF"/>
          <w:w w:val="110"/>
          <w:vertAlign w:val="superscript"/>
        </w:rPr>
        <w:t>16</w:t>
      </w:r>
      <w:r>
        <w:rPr>
          <w:color w:val="0000FF"/>
          <w:w w:val="110"/>
          <w:vertAlign w:val="superscript"/>
        </w:rPr>
        <w:fldChar w:fldCharType="end"/>
      </w:r>
    </w:p>
    <w:p w:rsidR="0012095F" w:rsidRDefault="004D18C5">
      <w:pPr>
        <w:pStyle w:val="BodyText"/>
        <w:spacing w:line="193" w:lineRule="exact"/>
        <w:ind w:left="362"/>
        <w:jc w:val="both"/>
      </w:pPr>
      <w:r>
        <w:rPr>
          <w:w w:val="110"/>
        </w:rPr>
        <w:t>A</w:t>
      </w:r>
      <w:r>
        <w:rPr>
          <w:spacing w:val="12"/>
          <w:w w:val="110"/>
        </w:rPr>
        <w:t xml:space="preserve"> </w:t>
      </w:r>
      <w:r>
        <w:rPr>
          <w:w w:val="110"/>
        </w:rPr>
        <w:t>patient</w:t>
      </w:r>
      <w:r>
        <w:rPr>
          <w:spacing w:val="11"/>
          <w:w w:val="110"/>
        </w:rPr>
        <w:t xml:space="preserve"> </w:t>
      </w:r>
      <w:r>
        <w:rPr>
          <w:w w:val="110"/>
        </w:rPr>
        <w:t>was</w:t>
      </w:r>
      <w:r>
        <w:rPr>
          <w:spacing w:val="13"/>
          <w:w w:val="110"/>
        </w:rPr>
        <w:t xml:space="preserve"> </w:t>
      </w:r>
      <w:r>
        <w:rPr>
          <w:w w:val="110"/>
        </w:rPr>
        <w:t>considered</w:t>
      </w:r>
      <w:r>
        <w:rPr>
          <w:spacing w:val="13"/>
          <w:w w:val="110"/>
        </w:rPr>
        <w:t xml:space="preserve"> </w:t>
      </w:r>
      <w:r>
        <w:rPr>
          <w:w w:val="110"/>
        </w:rPr>
        <w:t>to</w:t>
      </w:r>
      <w:r>
        <w:rPr>
          <w:spacing w:val="12"/>
          <w:w w:val="110"/>
        </w:rPr>
        <w:t xml:space="preserve"> </w:t>
      </w:r>
      <w:r>
        <w:rPr>
          <w:w w:val="110"/>
        </w:rPr>
        <w:t>have</w:t>
      </w:r>
      <w:r>
        <w:rPr>
          <w:spacing w:val="12"/>
          <w:w w:val="110"/>
        </w:rPr>
        <w:t xml:space="preserve"> </w:t>
      </w:r>
      <w:r>
        <w:rPr>
          <w:w w:val="110"/>
        </w:rPr>
        <w:t>laboratory-confirmed</w:t>
      </w:r>
    </w:p>
    <w:p w:rsidR="0012095F" w:rsidRDefault="004D18C5">
      <w:pPr>
        <w:pStyle w:val="BodyText"/>
        <w:spacing w:before="54" w:line="302" w:lineRule="auto"/>
        <w:ind w:left="123" w:right="38"/>
        <w:jc w:val="both"/>
      </w:pPr>
      <w:r>
        <w:rPr>
          <w:w w:val="110"/>
        </w:rPr>
        <w:t>SARS if there was a positive RT-PCR result from two or</w:t>
      </w:r>
      <w:r>
        <w:rPr>
          <w:spacing w:val="1"/>
          <w:w w:val="110"/>
        </w:rPr>
        <w:t xml:space="preserve"> </w:t>
      </w:r>
      <w:r>
        <w:rPr>
          <w:w w:val="110"/>
        </w:rPr>
        <w:t>more</w:t>
      </w:r>
      <w:r>
        <w:rPr>
          <w:spacing w:val="-12"/>
          <w:w w:val="110"/>
        </w:rPr>
        <w:t xml:space="preserve"> </w:t>
      </w:r>
      <w:r>
        <w:rPr>
          <w:w w:val="110"/>
        </w:rPr>
        <w:t>clinical</w:t>
      </w:r>
      <w:r>
        <w:rPr>
          <w:spacing w:val="-11"/>
          <w:w w:val="110"/>
        </w:rPr>
        <w:t xml:space="preserve"> </w:t>
      </w:r>
      <w:r>
        <w:rPr>
          <w:w w:val="110"/>
        </w:rPr>
        <w:t>specimens,</w:t>
      </w:r>
      <w:r>
        <w:rPr>
          <w:spacing w:val="-12"/>
          <w:w w:val="110"/>
        </w:rPr>
        <w:t xml:space="preserve"> </w:t>
      </w:r>
      <w:r>
        <w:rPr>
          <w:w w:val="110"/>
        </w:rPr>
        <w:t>either</w:t>
      </w:r>
      <w:r>
        <w:rPr>
          <w:spacing w:val="-10"/>
          <w:w w:val="110"/>
        </w:rPr>
        <w:t xml:space="preserve"> </w:t>
      </w:r>
      <w:r>
        <w:rPr>
          <w:w w:val="110"/>
        </w:rPr>
        <w:t>from</w:t>
      </w:r>
      <w:r>
        <w:rPr>
          <w:spacing w:val="-11"/>
          <w:w w:val="110"/>
        </w:rPr>
        <w:t xml:space="preserve"> </w:t>
      </w:r>
      <w:r>
        <w:rPr>
          <w:w w:val="110"/>
        </w:rPr>
        <w:t>different</w:t>
      </w:r>
      <w:r>
        <w:rPr>
          <w:spacing w:val="-12"/>
          <w:w w:val="110"/>
        </w:rPr>
        <w:t xml:space="preserve"> </w:t>
      </w:r>
      <w:r>
        <w:rPr>
          <w:w w:val="110"/>
        </w:rPr>
        <w:t>sites</w:t>
      </w:r>
      <w:r>
        <w:rPr>
          <w:spacing w:val="-11"/>
          <w:w w:val="110"/>
        </w:rPr>
        <w:t xml:space="preserve"> </w:t>
      </w:r>
      <w:r>
        <w:rPr>
          <w:w w:val="110"/>
        </w:rPr>
        <w:t>or</w:t>
      </w:r>
      <w:r>
        <w:rPr>
          <w:spacing w:val="-11"/>
          <w:w w:val="110"/>
        </w:rPr>
        <w:t xml:space="preserve"> </w:t>
      </w:r>
      <w:r>
        <w:rPr>
          <w:w w:val="110"/>
        </w:rPr>
        <w:t>tested</w:t>
      </w:r>
      <w:r>
        <w:rPr>
          <w:spacing w:val="-48"/>
          <w:w w:val="110"/>
        </w:rPr>
        <w:t xml:space="preserve"> </w:t>
      </w:r>
      <w:r>
        <w:rPr>
          <w:w w:val="110"/>
        </w:rPr>
        <w:t>in different laboratories, obtained from patients be</w:t>
      </w:r>
      <w:r>
        <w:rPr>
          <w:w w:val="110"/>
        </w:rPr>
        <w:t>fore or</w:t>
      </w:r>
      <w:r>
        <w:rPr>
          <w:spacing w:val="1"/>
          <w:w w:val="110"/>
        </w:rPr>
        <w:t xml:space="preserve"> </w:t>
      </w:r>
      <w:r>
        <w:rPr>
          <w:w w:val="110"/>
        </w:rPr>
        <w:t>after death, or if there was seroconversion by enzyme-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linked immunosorbent assay, indirect fluorescent </w:t>
      </w:r>
      <w:bookmarkStart w:id="18" w:name="_bookmark18"/>
      <w:bookmarkEnd w:id="18"/>
      <w:r>
        <w:rPr>
          <w:w w:val="110"/>
        </w:rPr>
        <w:t>antibody</w:t>
      </w:r>
      <w:r>
        <w:rPr>
          <w:spacing w:val="-47"/>
          <w:w w:val="110"/>
        </w:rPr>
        <w:t xml:space="preserve"> </w:t>
      </w:r>
      <w:bookmarkStart w:id="19" w:name="_bookmark17"/>
      <w:bookmarkEnd w:id="19"/>
      <w:r>
        <w:rPr>
          <w:w w:val="110"/>
        </w:rPr>
        <w:t>test or neutralization assay.</w:t>
      </w:r>
      <w:hyperlink w:anchor="_bookmark72" w:history="1">
        <w:r>
          <w:rPr>
            <w:color w:val="0000FF"/>
            <w:w w:val="110"/>
            <w:vertAlign w:val="superscript"/>
          </w:rPr>
          <w:t>17</w:t>
        </w:r>
      </w:hyperlink>
      <w:r>
        <w:rPr>
          <w:color w:val="0000FF"/>
          <w:w w:val="110"/>
        </w:rPr>
        <w:t xml:space="preserve"> </w:t>
      </w:r>
      <w:r>
        <w:rPr>
          <w:w w:val="110"/>
        </w:rPr>
        <w:t>Similar to MERS, serologic</w:t>
      </w:r>
      <w:r>
        <w:rPr>
          <w:spacing w:val="1"/>
          <w:w w:val="110"/>
        </w:rPr>
        <w:t xml:space="preserve"> </w:t>
      </w:r>
      <w:r>
        <w:rPr>
          <w:w w:val="110"/>
        </w:rPr>
        <w:t>testing</w:t>
      </w:r>
      <w:r>
        <w:rPr>
          <w:spacing w:val="-9"/>
          <w:w w:val="110"/>
        </w:rPr>
        <w:t xml:space="preserve"> </w:t>
      </w: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IgG</w:t>
      </w:r>
      <w:r>
        <w:rPr>
          <w:spacing w:val="-9"/>
          <w:w w:val="110"/>
        </w:rPr>
        <w:t xml:space="preserve"> </w:t>
      </w:r>
      <w:r>
        <w:rPr>
          <w:w w:val="110"/>
        </w:rPr>
        <w:t>antibodies</w:t>
      </w:r>
      <w:r>
        <w:rPr>
          <w:spacing w:val="-7"/>
          <w:w w:val="110"/>
        </w:rPr>
        <w:t xml:space="preserve"> </w:t>
      </w:r>
      <w:r>
        <w:rPr>
          <w:w w:val="110"/>
        </w:rPr>
        <w:t>was</w:t>
      </w:r>
      <w:r>
        <w:rPr>
          <w:spacing w:val="-9"/>
          <w:w w:val="110"/>
        </w:rPr>
        <w:t xml:space="preserve"> </w:t>
      </w:r>
      <w:r>
        <w:rPr>
          <w:w w:val="110"/>
        </w:rPr>
        <w:t>developed</w:t>
      </w:r>
      <w:r>
        <w:rPr>
          <w:spacing w:val="-7"/>
          <w:w w:val="110"/>
        </w:rPr>
        <w:t xml:space="preserve"> </w:t>
      </w:r>
      <w:r>
        <w:rPr>
          <w:w w:val="110"/>
        </w:rPr>
        <w:t>for</w:t>
      </w:r>
      <w:r>
        <w:rPr>
          <w:spacing w:val="-8"/>
          <w:w w:val="110"/>
        </w:rPr>
        <w:t xml:space="preserve"> </w:t>
      </w:r>
      <w:r>
        <w:rPr>
          <w:w w:val="110"/>
        </w:rPr>
        <w:t>SARS</w:t>
      </w:r>
      <w:r>
        <w:rPr>
          <w:spacing w:val="-7"/>
          <w:w w:val="110"/>
        </w:rPr>
        <w:t xml:space="preserve"> </w:t>
      </w:r>
      <w:r>
        <w:rPr>
          <w:w w:val="110"/>
        </w:rPr>
        <w:t>corona-</w:t>
      </w:r>
      <w:r>
        <w:rPr>
          <w:spacing w:val="-48"/>
          <w:w w:val="110"/>
        </w:rPr>
        <w:t xml:space="preserve"> </w:t>
      </w:r>
      <w:r>
        <w:rPr>
          <w:w w:val="110"/>
        </w:rPr>
        <w:t>virus.</w:t>
      </w:r>
      <w:r>
        <w:rPr>
          <w:spacing w:val="-7"/>
          <w:w w:val="110"/>
        </w:rPr>
        <w:t xml:space="preserve"> </w:t>
      </w:r>
      <w:r>
        <w:rPr>
          <w:w w:val="110"/>
        </w:rPr>
        <w:t>Treatment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SARS</w:t>
      </w:r>
      <w:r>
        <w:rPr>
          <w:spacing w:val="-7"/>
          <w:w w:val="110"/>
        </w:rPr>
        <w:t xml:space="preserve"> </w:t>
      </w:r>
      <w:r>
        <w:rPr>
          <w:w w:val="110"/>
        </w:rPr>
        <w:t>involved</w:t>
      </w:r>
      <w:r>
        <w:rPr>
          <w:spacing w:val="-6"/>
          <w:w w:val="110"/>
        </w:rPr>
        <w:t xml:space="preserve"> </w:t>
      </w:r>
      <w:r>
        <w:rPr>
          <w:w w:val="110"/>
        </w:rPr>
        <w:t>combination</w:t>
      </w:r>
      <w:r>
        <w:rPr>
          <w:spacing w:val="-6"/>
          <w:w w:val="110"/>
        </w:rPr>
        <w:t xml:space="preserve"> </w:t>
      </w:r>
      <w:r>
        <w:rPr>
          <w:w w:val="110"/>
        </w:rPr>
        <w:t>therapy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</w:p>
    <w:p w:rsidR="0012095F" w:rsidRDefault="004D18C5">
      <w:pPr>
        <w:pStyle w:val="BodyText"/>
        <w:spacing w:before="76" w:line="302" w:lineRule="auto"/>
        <w:ind w:left="123" w:right="100"/>
        <w:jc w:val="both"/>
      </w:pPr>
      <w:r>
        <w:br w:type="column"/>
      </w:r>
      <w:proofErr w:type="gramStart"/>
      <w:r>
        <w:rPr>
          <w:w w:val="110"/>
        </w:rPr>
        <w:lastRenderedPageBreak/>
        <w:t>lopinavir</w:t>
      </w:r>
      <w:proofErr w:type="gramEnd"/>
      <w:r>
        <w:rPr>
          <w:w w:val="110"/>
        </w:rPr>
        <w:t xml:space="preserve"> and ritonavir and was associated with substantial</w:t>
      </w:r>
      <w:r>
        <w:rPr>
          <w:spacing w:val="1"/>
          <w:w w:val="110"/>
        </w:rPr>
        <w:t xml:space="preserve"> </w:t>
      </w:r>
      <w:r>
        <w:rPr>
          <w:w w:val="110"/>
        </w:rPr>
        <w:t>clinical benefit with fewer adverse clinical outcomes.</w:t>
      </w:r>
      <w:hyperlink w:anchor="_bookmark73" w:history="1">
        <w:r>
          <w:rPr>
            <w:color w:val="0000FF"/>
            <w:w w:val="110"/>
            <w:vertAlign w:val="superscript"/>
          </w:rPr>
          <w:t>18</w:t>
        </w:r>
      </w:hyperlink>
      <w:r>
        <w:rPr>
          <w:color w:val="0000FF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broad-spectrum</w:t>
      </w:r>
      <w:r>
        <w:rPr>
          <w:spacing w:val="1"/>
          <w:w w:val="110"/>
        </w:rPr>
        <w:t xml:space="preserve"> </w:t>
      </w:r>
      <w:r>
        <w:rPr>
          <w:w w:val="110"/>
        </w:rPr>
        <w:t>antiviral</w:t>
      </w:r>
      <w:r>
        <w:rPr>
          <w:spacing w:val="1"/>
          <w:w w:val="110"/>
        </w:rPr>
        <w:t xml:space="preserve"> </w:t>
      </w:r>
      <w:r>
        <w:rPr>
          <w:w w:val="110"/>
        </w:rPr>
        <w:t>nucleotide</w:t>
      </w:r>
      <w:r>
        <w:rPr>
          <w:spacing w:val="1"/>
          <w:w w:val="110"/>
        </w:rPr>
        <w:t xml:space="preserve"> </w:t>
      </w:r>
      <w:r>
        <w:rPr>
          <w:w w:val="110"/>
        </w:rPr>
        <w:t>prodrug</w:t>
      </w:r>
      <w:r>
        <w:rPr>
          <w:spacing w:val="1"/>
          <w:w w:val="110"/>
        </w:rPr>
        <w:t xml:space="preserve"> </w:t>
      </w:r>
      <w:r>
        <w:rPr>
          <w:w w:val="110"/>
        </w:rPr>
        <w:t>named</w:t>
      </w:r>
      <w:r>
        <w:rPr>
          <w:spacing w:val="1"/>
          <w:w w:val="110"/>
        </w:rPr>
        <w:t xml:space="preserve"> </w:t>
      </w:r>
      <w:r>
        <w:rPr>
          <w:w w:val="110"/>
        </w:rPr>
        <w:t>remdesivir presented potent efficacy for the treatment of</w:t>
      </w:r>
      <w:r>
        <w:rPr>
          <w:spacing w:val="1"/>
          <w:w w:val="110"/>
        </w:rPr>
        <w:t xml:space="preserve"> </w:t>
      </w:r>
      <w:r>
        <w:rPr>
          <w:w w:val="110"/>
        </w:rPr>
        <w:t>MERS coronavirus and SARS coronavirus in preclinical</w:t>
      </w:r>
      <w:r>
        <w:rPr>
          <w:spacing w:val="1"/>
          <w:w w:val="110"/>
        </w:rPr>
        <w:t xml:space="preserve"> </w:t>
      </w:r>
      <w:r>
        <w:rPr>
          <w:w w:val="110"/>
        </w:rPr>
        <w:t>studies.</w:t>
      </w:r>
      <w:hyperlink w:anchor="_bookmark68" w:history="1">
        <w:r>
          <w:rPr>
            <w:color w:val="0000FF"/>
            <w:w w:val="110"/>
            <w:vertAlign w:val="superscript"/>
          </w:rPr>
          <w:t>15</w:t>
        </w:r>
      </w:hyperlink>
      <w:proofErr w:type="gramStart"/>
      <w:r>
        <w:rPr>
          <w:w w:val="110"/>
          <w:vertAlign w:val="superscript"/>
        </w:rPr>
        <w:t>,</w:t>
      </w:r>
      <w:proofErr w:type="gramEnd"/>
      <w:r>
        <w:fldChar w:fldCharType="begin"/>
      </w:r>
      <w:r>
        <w:instrText xml:space="preserve"> HYPERLINK \l "_bookmark70" </w:instrText>
      </w:r>
      <w:r>
        <w:fldChar w:fldCharType="separate"/>
      </w:r>
      <w:r>
        <w:rPr>
          <w:color w:val="0000FF"/>
          <w:w w:val="110"/>
          <w:vertAlign w:val="superscript"/>
        </w:rPr>
        <w:t>16</w:t>
      </w:r>
      <w:r>
        <w:rPr>
          <w:color w:val="0000FF"/>
          <w:w w:val="110"/>
          <w:vertAlign w:val="superscript"/>
        </w:rPr>
        <w:fldChar w:fldCharType="end"/>
      </w:r>
    </w:p>
    <w:p w:rsidR="0012095F" w:rsidRDefault="004D18C5">
      <w:pPr>
        <w:pStyle w:val="BodyText"/>
        <w:spacing w:line="302" w:lineRule="auto"/>
        <w:ind w:left="123" w:right="99" w:firstLine="239"/>
        <w:jc w:val="both"/>
      </w:pPr>
      <w:r>
        <w:rPr>
          <w:w w:val="110"/>
        </w:rPr>
        <w:t>There are several similarities between these viruses in</w:t>
      </w:r>
      <w:r>
        <w:rPr>
          <w:spacing w:val="1"/>
          <w:w w:val="110"/>
        </w:rPr>
        <w:t xml:space="preserve"> </w:t>
      </w:r>
      <w:r>
        <w:rPr>
          <w:w w:val="110"/>
        </w:rPr>
        <w:t>their diagnosis and treatment. All three viruses are defini-</w:t>
      </w:r>
      <w:r>
        <w:rPr>
          <w:spacing w:val="1"/>
          <w:w w:val="110"/>
        </w:rPr>
        <w:t xml:space="preserve"> </w:t>
      </w:r>
      <w:r>
        <w:rPr>
          <w:w w:val="110"/>
        </w:rPr>
        <w:t>tively</w:t>
      </w:r>
      <w:r>
        <w:rPr>
          <w:spacing w:val="-8"/>
          <w:w w:val="110"/>
        </w:rPr>
        <w:t xml:space="preserve"> </w:t>
      </w:r>
      <w:r>
        <w:rPr>
          <w:w w:val="110"/>
        </w:rPr>
        <w:t>diagnosed</w:t>
      </w:r>
      <w:r>
        <w:rPr>
          <w:spacing w:val="-9"/>
          <w:w w:val="110"/>
        </w:rPr>
        <w:t xml:space="preserve"> </w:t>
      </w:r>
      <w:r>
        <w:rPr>
          <w:w w:val="110"/>
        </w:rPr>
        <w:t>by</w:t>
      </w:r>
      <w:r>
        <w:rPr>
          <w:spacing w:val="-7"/>
          <w:w w:val="110"/>
        </w:rPr>
        <w:t xml:space="preserve"> </w:t>
      </w:r>
      <w:r>
        <w:rPr>
          <w:w w:val="110"/>
        </w:rPr>
        <w:t>utilizing</w:t>
      </w:r>
      <w:r>
        <w:rPr>
          <w:spacing w:val="-8"/>
          <w:w w:val="110"/>
        </w:rPr>
        <w:t xml:space="preserve"> </w:t>
      </w:r>
      <w:r>
        <w:rPr>
          <w:w w:val="110"/>
        </w:rPr>
        <w:t>cell</w:t>
      </w:r>
      <w:r>
        <w:rPr>
          <w:spacing w:val="-8"/>
          <w:w w:val="110"/>
        </w:rPr>
        <w:t xml:space="preserve"> </w:t>
      </w:r>
      <w:r>
        <w:rPr>
          <w:w w:val="110"/>
        </w:rPr>
        <w:t>cultures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respiratory</w:t>
      </w:r>
      <w:r>
        <w:rPr>
          <w:spacing w:val="-7"/>
          <w:w w:val="110"/>
        </w:rPr>
        <w:t xml:space="preserve"> </w:t>
      </w:r>
      <w:r>
        <w:rPr>
          <w:w w:val="110"/>
        </w:rPr>
        <w:t>flu-</w:t>
      </w:r>
      <w:r>
        <w:rPr>
          <w:spacing w:val="-47"/>
          <w:w w:val="110"/>
        </w:rPr>
        <w:t xml:space="preserve"> </w:t>
      </w:r>
      <w:r>
        <w:rPr>
          <w:w w:val="110"/>
        </w:rPr>
        <w:t>ids,</w:t>
      </w:r>
      <w:r>
        <w:rPr>
          <w:spacing w:val="1"/>
          <w:w w:val="110"/>
        </w:rPr>
        <w:t xml:space="preserve"> </w:t>
      </w:r>
      <w:r>
        <w:rPr>
          <w:w w:val="110"/>
        </w:rPr>
        <w:t>serum</w:t>
      </w:r>
      <w:r>
        <w:rPr>
          <w:spacing w:val="1"/>
          <w:w w:val="110"/>
        </w:rPr>
        <w:t xml:space="preserve"> </w:t>
      </w:r>
      <w:r>
        <w:rPr>
          <w:w w:val="110"/>
        </w:rPr>
        <w:t>antibody</w:t>
      </w:r>
      <w:r>
        <w:rPr>
          <w:spacing w:val="1"/>
          <w:w w:val="110"/>
        </w:rPr>
        <w:t xml:space="preserve"> </w:t>
      </w:r>
      <w:r>
        <w:rPr>
          <w:w w:val="110"/>
        </w:rPr>
        <w:t>analysis</w:t>
      </w:r>
      <w:r>
        <w:rPr>
          <w:spacing w:val="1"/>
          <w:w w:val="110"/>
        </w:rPr>
        <w:t xml:space="preserve"> </w:t>
      </w:r>
      <w:r>
        <w:rPr>
          <w:w w:val="110"/>
        </w:rPr>
        <w:t>or</w:t>
      </w:r>
      <w:r>
        <w:rPr>
          <w:spacing w:val="1"/>
          <w:w w:val="110"/>
        </w:rPr>
        <w:t xml:space="preserve"> </w:t>
      </w:r>
      <w:r>
        <w:rPr>
          <w:w w:val="110"/>
        </w:rPr>
        <w:t>RT-PCR</w:t>
      </w:r>
      <w:r>
        <w:rPr>
          <w:spacing w:val="1"/>
          <w:w w:val="110"/>
        </w:rPr>
        <w:t xml:space="preserve"> </w:t>
      </w:r>
      <w:r>
        <w:rPr>
          <w:w w:val="110"/>
        </w:rPr>
        <w:t>analysis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respiratory fluids from </w:t>
      </w:r>
      <w:r>
        <w:rPr>
          <w:w w:val="110"/>
        </w:rPr>
        <w:t>patients. All three viruses cause</w:t>
      </w:r>
      <w:r>
        <w:rPr>
          <w:spacing w:val="1"/>
          <w:w w:val="110"/>
        </w:rPr>
        <w:t xml:space="preserve"> </w:t>
      </w:r>
      <w:r>
        <w:rPr>
          <w:w w:val="110"/>
        </w:rPr>
        <w:t>pneumonia, and radiography of the lungs is an important</w:t>
      </w:r>
      <w:r>
        <w:rPr>
          <w:spacing w:val="1"/>
          <w:w w:val="110"/>
        </w:rPr>
        <w:t xml:space="preserve"> </w:t>
      </w:r>
      <w:r>
        <w:rPr>
          <w:w w:val="110"/>
        </w:rPr>
        <w:t>diagnostic tool for preliminary and broad identification of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severity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disease.</w:t>
      </w:r>
      <w:r>
        <w:rPr>
          <w:spacing w:val="1"/>
          <w:w w:val="110"/>
        </w:rPr>
        <w:t xml:space="preserve"> </w:t>
      </w:r>
      <w:r>
        <w:rPr>
          <w:w w:val="110"/>
        </w:rPr>
        <w:t>These</w:t>
      </w:r>
      <w:r>
        <w:rPr>
          <w:spacing w:val="1"/>
          <w:w w:val="110"/>
        </w:rPr>
        <w:t xml:space="preserve"> </w:t>
      </w:r>
      <w:r>
        <w:rPr>
          <w:w w:val="110"/>
        </w:rPr>
        <w:t>viruses</w:t>
      </w:r>
      <w:r>
        <w:rPr>
          <w:spacing w:val="1"/>
          <w:w w:val="110"/>
        </w:rPr>
        <w:t xml:space="preserve"> </w:t>
      </w:r>
      <w:r>
        <w:rPr>
          <w:w w:val="110"/>
        </w:rPr>
        <w:t>are</w:t>
      </w:r>
      <w:r>
        <w:rPr>
          <w:spacing w:val="1"/>
          <w:w w:val="110"/>
        </w:rPr>
        <w:t xml:space="preserve"> </w:t>
      </w:r>
      <w:r>
        <w:rPr>
          <w:w w:val="110"/>
        </w:rPr>
        <w:t>similarly</w:t>
      </w:r>
      <w:r>
        <w:rPr>
          <w:spacing w:val="-47"/>
          <w:w w:val="110"/>
        </w:rPr>
        <w:t xml:space="preserve"> </w:t>
      </w:r>
      <w:r>
        <w:rPr>
          <w:w w:val="110"/>
        </w:rPr>
        <w:t>treated with antiviral therapies, although no spe</w:t>
      </w:r>
      <w:r>
        <w:rPr>
          <w:w w:val="110"/>
        </w:rPr>
        <w:t>cific antivi-</w:t>
      </w:r>
      <w:r>
        <w:rPr>
          <w:spacing w:val="-47"/>
          <w:w w:val="110"/>
        </w:rPr>
        <w:t xml:space="preserve"> </w:t>
      </w:r>
      <w:r>
        <w:rPr>
          <w:w w:val="110"/>
        </w:rPr>
        <w:t>ral therapy has yet been approved for COVID-19, with</w:t>
      </w:r>
      <w:r>
        <w:rPr>
          <w:spacing w:val="1"/>
          <w:w w:val="110"/>
        </w:rPr>
        <w:t xml:space="preserve"> </w:t>
      </w:r>
      <w:r>
        <w:rPr>
          <w:w w:val="110"/>
        </w:rPr>
        <w:t>clinical</w:t>
      </w:r>
      <w:r>
        <w:rPr>
          <w:spacing w:val="1"/>
          <w:w w:val="110"/>
        </w:rPr>
        <w:t xml:space="preserve"> </w:t>
      </w:r>
      <w:r>
        <w:rPr>
          <w:w w:val="110"/>
        </w:rPr>
        <w:t>trials</w:t>
      </w:r>
      <w:r>
        <w:rPr>
          <w:spacing w:val="1"/>
          <w:w w:val="110"/>
        </w:rPr>
        <w:t xml:space="preserve"> </w:t>
      </w:r>
      <w:r>
        <w:rPr>
          <w:w w:val="110"/>
        </w:rPr>
        <w:t>underway.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major</w:t>
      </w:r>
      <w:r>
        <w:rPr>
          <w:spacing w:val="1"/>
          <w:w w:val="110"/>
        </w:rPr>
        <w:t xml:space="preserve"> </w:t>
      </w:r>
      <w:r>
        <w:rPr>
          <w:w w:val="110"/>
        </w:rPr>
        <w:t>difference</w:t>
      </w:r>
      <w:r>
        <w:rPr>
          <w:spacing w:val="1"/>
          <w:w w:val="110"/>
        </w:rPr>
        <w:t xml:space="preserve"> </w:t>
      </w:r>
      <w:r>
        <w:rPr>
          <w:w w:val="110"/>
        </w:rPr>
        <w:t>between</w:t>
      </w:r>
      <w:r>
        <w:rPr>
          <w:spacing w:val="1"/>
          <w:w w:val="110"/>
        </w:rPr>
        <w:t xml:space="preserve"> </w:t>
      </w:r>
      <w:r>
        <w:rPr>
          <w:w w:val="110"/>
        </w:rPr>
        <w:t>COVID-19 and its predecessors is that this virus rarely</w:t>
      </w:r>
      <w:r>
        <w:rPr>
          <w:spacing w:val="1"/>
          <w:w w:val="110"/>
        </w:rPr>
        <w:t xml:space="preserve"> </w:t>
      </w:r>
      <w:r>
        <w:rPr>
          <w:w w:val="110"/>
        </w:rPr>
        <w:t>produces</w:t>
      </w:r>
      <w:r>
        <w:rPr>
          <w:spacing w:val="1"/>
          <w:w w:val="110"/>
        </w:rPr>
        <w:t xml:space="preserve"> </w:t>
      </w:r>
      <w:r>
        <w:rPr>
          <w:w w:val="110"/>
        </w:rPr>
        <w:t>runny</w:t>
      </w:r>
      <w:r>
        <w:rPr>
          <w:spacing w:val="1"/>
          <w:w w:val="110"/>
        </w:rPr>
        <w:t xml:space="preserve"> </w:t>
      </w:r>
      <w:r>
        <w:rPr>
          <w:w w:val="110"/>
        </w:rPr>
        <w:t>noses</w:t>
      </w:r>
      <w:r>
        <w:rPr>
          <w:spacing w:val="1"/>
          <w:w w:val="110"/>
        </w:rPr>
        <w:t xml:space="preserve"> </w:t>
      </w:r>
      <w:r>
        <w:rPr>
          <w:w w:val="110"/>
        </w:rPr>
        <w:t>or</w:t>
      </w:r>
      <w:r>
        <w:rPr>
          <w:spacing w:val="1"/>
          <w:w w:val="110"/>
        </w:rPr>
        <w:t xml:space="preserve"> </w:t>
      </w:r>
      <w:r>
        <w:rPr>
          <w:w w:val="110"/>
        </w:rPr>
        <w:t>gastrointestinal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symptoms  in</w:t>
      </w:r>
      <w:proofErr w:type="gramEnd"/>
      <w:r>
        <w:rPr>
          <w:spacing w:val="1"/>
          <w:w w:val="110"/>
        </w:rPr>
        <w:t xml:space="preserve"> </w:t>
      </w:r>
      <w:r>
        <w:rPr>
          <w:w w:val="110"/>
        </w:rPr>
        <w:t>those</w:t>
      </w:r>
      <w:r>
        <w:rPr>
          <w:spacing w:val="1"/>
          <w:w w:val="110"/>
        </w:rPr>
        <w:t xml:space="preserve"> </w:t>
      </w:r>
      <w:r>
        <w:rPr>
          <w:w w:val="110"/>
        </w:rPr>
        <w:t>infected,</w:t>
      </w:r>
      <w:r>
        <w:rPr>
          <w:spacing w:val="1"/>
          <w:w w:val="110"/>
        </w:rPr>
        <w:t xml:space="preserve"> </w:t>
      </w:r>
      <w:r>
        <w:rPr>
          <w:w w:val="110"/>
        </w:rPr>
        <w:t>which</w:t>
      </w:r>
      <w:r>
        <w:rPr>
          <w:spacing w:val="1"/>
          <w:w w:val="110"/>
        </w:rPr>
        <w:t xml:space="preserve"> </w:t>
      </w:r>
      <w:r>
        <w:rPr>
          <w:w w:val="110"/>
        </w:rPr>
        <w:t>are</w:t>
      </w:r>
      <w:r>
        <w:rPr>
          <w:spacing w:val="1"/>
          <w:w w:val="110"/>
        </w:rPr>
        <w:t xml:space="preserve"> </w:t>
      </w:r>
      <w:r>
        <w:rPr>
          <w:w w:val="110"/>
        </w:rPr>
        <w:t>commonplace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MERS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SARS</w:t>
      </w:r>
      <w:r>
        <w:rPr>
          <w:spacing w:val="-6"/>
          <w:w w:val="110"/>
        </w:rPr>
        <w:t xml:space="preserve"> </w:t>
      </w:r>
      <w:r>
        <w:rPr>
          <w:w w:val="110"/>
        </w:rPr>
        <w:t>cases.</w:t>
      </w:r>
      <w:hyperlink w:anchor="_bookmark43" w:history="1">
        <w:r>
          <w:rPr>
            <w:color w:val="0000FF"/>
            <w:w w:val="110"/>
            <w:vertAlign w:val="superscript"/>
          </w:rPr>
          <w:t>3</w:t>
        </w:r>
      </w:hyperlink>
    </w:p>
    <w:p w:rsidR="0012095F" w:rsidRDefault="0012095F">
      <w:pPr>
        <w:pStyle w:val="BodyText"/>
        <w:rPr>
          <w:sz w:val="22"/>
        </w:rPr>
      </w:pPr>
    </w:p>
    <w:p w:rsidR="0012095F" w:rsidRDefault="004D18C5">
      <w:pPr>
        <w:pStyle w:val="Heading2"/>
        <w:spacing w:before="152"/>
      </w:pPr>
      <w:r>
        <w:rPr>
          <w:w w:val="105"/>
        </w:rPr>
        <w:t>Mode</w:t>
      </w:r>
      <w:r>
        <w:rPr>
          <w:spacing w:val="7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transmission</w:t>
      </w:r>
    </w:p>
    <w:p w:rsidR="0012095F" w:rsidRDefault="004D18C5">
      <w:pPr>
        <w:pStyle w:val="BodyText"/>
        <w:spacing w:before="130" w:line="302" w:lineRule="auto"/>
        <w:ind w:left="123" w:right="100"/>
        <w:jc w:val="both"/>
      </w:pPr>
      <w:r>
        <w:rPr>
          <w:w w:val="110"/>
        </w:rPr>
        <w:t>There is limited knowledge regarding the transmission of</w:t>
      </w:r>
      <w:r>
        <w:rPr>
          <w:spacing w:val="1"/>
          <w:w w:val="110"/>
        </w:rPr>
        <w:t xml:space="preserve"> </w:t>
      </w:r>
      <w:r>
        <w:rPr>
          <w:w w:val="110"/>
        </w:rPr>
        <w:t>COVID-19.</w:t>
      </w:r>
      <w:r>
        <w:rPr>
          <w:spacing w:val="1"/>
          <w:w w:val="110"/>
        </w:rPr>
        <w:t xml:space="preserve"> </w:t>
      </w:r>
      <w:r>
        <w:rPr>
          <w:w w:val="110"/>
        </w:rPr>
        <w:t>Transmission</w:t>
      </w:r>
      <w:r>
        <w:rPr>
          <w:spacing w:val="1"/>
          <w:w w:val="110"/>
        </w:rPr>
        <w:t xml:space="preserve"> </w:t>
      </w:r>
      <w:r>
        <w:rPr>
          <w:w w:val="110"/>
        </w:rPr>
        <w:t>has</w:t>
      </w:r>
      <w:r>
        <w:rPr>
          <w:spacing w:val="1"/>
          <w:w w:val="110"/>
        </w:rPr>
        <w:t xml:space="preserve"> </w:t>
      </w:r>
      <w:r>
        <w:rPr>
          <w:w w:val="110"/>
        </w:rPr>
        <w:t>been</w:t>
      </w:r>
      <w:r>
        <w:rPr>
          <w:spacing w:val="1"/>
          <w:w w:val="110"/>
        </w:rPr>
        <w:t xml:space="preserve"> </w:t>
      </w:r>
      <w:r>
        <w:rPr>
          <w:w w:val="110"/>
        </w:rPr>
        <w:t>confirmed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occur</w:t>
      </w:r>
      <w:r>
        <w:rPr>
          <w:spacing w:val="-47"/>
          <w:w w:val="110"/>
        </w:rPr>
        <w:t xml:space="preserve"> </w:t>
      </w:r>
      <w:r>
        <w:rPr>
          <w:w w:val="110"/>
        </w:rPr>
        <w:t>from</w:t>
      </w:r>
      <w:r>
        <w:rPr>
          <w:spacing w:val="1"/>
          <w:w w:val="110"/>
        </w:rPr>
        <w:t xml:space="preserve"> </w:t>
      </w:r>
      <w:r>
        <w:rPr>
          <w:w w:val="110"/>
        </w:rPr>
        <w:t>human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human,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it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thought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be</w:t>
      </w:r>
      <w:r>
        <w:rPr>
          <w:spacing w:val="1"/>
          <w:w w:val="110"/>
        </w:rPr>
        <w:t xml:space="preserve"> </w:t>
      </w:r>
      <w:r>
        <w:rPr>
          <w:w w:val="110"/>
        </w:rPr>
        <w:t>spread</w:t>
      </w:r>
      <w:r>
        <w:rPr>
          <w:spacing w:val="-47"/>
          <w:w w:val="110"/>
        </w:rPr>
        <w:t xml:space="preserve"> </w:t>
      </w:r>
      <w:r>
        <w:rPr>
          <w:w w:val="110"/>
        </w:rPr>
        <w:t>through</w:t>
      </w:r>
      <w:r>
        <w:rPr>
          <w:spacing w:val="1"/>
          <w:w w:val="110"/>
        </w:rPr>
        <w:t xml:space="preserve"> </w:t>
      </w:r>
      <w:r>
        <w:rPr>
          <w:w w:val="110"/>
        </w:rPr>
        <w:t>respiratory</w:t>
      </w:r>
      <w:r>
        <w:rPr>
          <w:spacing w:val="1"/>
          <w:w w:val="110"/>
        </w:rPr>
        <w:t xml:space="preserve"> </w:t>
      </w:r>
      <w:r>
        <w:rPr>
          <w:w w:val="110"/>
        </w:rPr>
        <w:t>droplets</w:t>
      </w:r>
      <w:r>
        <w:rPr>
          <w:spacing w:val="1"/>
          <w:w w:val="110"/>
        </w:rPr>
        <w:t xml:space="preserve"> </w:t>
      </w:r>
      <w:r>
        <w:rPr>
          <w:w w:val="110"/>
        </w:rPr>
        <w:t>from</w:t>
      </w:r>
      <w:r>
        <w:rPr>
          <w:spacing w:val="1"/>
          <w:w w:val="110"/>
        </w:rPr>
        <w:t xml:space="preserve"> </w:t>
      </w:r>
      <w:r>
        <w:rPr>
          <w:w w:val="110"/>
        </w:rPr>
        <w:t>coughs</w:t>
      </w:r>
      <w:r>
        <w:rPr>
          <w:spacing w:val="1"/>
          <w:w w:val="110"/>
        </w:rPr>
        <w:t xml:space="preserve"> </w:t>
      </w:r>
      <w:r>
        <w:rPr>
          <w:w w:val="110"/>
        </w:rPr>
        <w:t>or</w:t>
      </w:r>
      <w:r>
        <w:rPr>
          <w:spacing w:val="1"/>
          <w:w w:val="110"/>
        </w:rPr>
        <w:t xml:space="preserve"> </w:t>
      </w:r>
      <w:r>
        <w:rPr>
          <w:w w:val="110"/>
        </w:rPr>
        <w:t>sneezes.</w:t>
      </w:r>
      <w:hyperlink w:anchor="_bookmark43" w:history="1">
        <w:r>
          <w:rPr>
            <w:color w:val="0000FF"/>
            <w:w w:val="110"/>
            <w:vertAlign w:val="superscript"/>
          </w:rPr>
          <w:t>3</w:t>
        </w:r>
      </w:hyperlink>
      <w:r>
        <w:rPr>
          <w:color w:val="0000FF"/>
          <w:spacing w:val="1"/>
          <w:w w:val="110"/>
        </w:rPr>
        <w:t xml:space="preserve"> </w:t>
      </w:r>
      <w:r>
        <w:rPr>
          <w:w w:val="110"/>
        </w:rPr>
        <w:t>Primary cases of COVID-19 have been traced back to the</w:t>
      </w:r>
      <w:r>
        <w:rPr>
          <w:spacing w:val="1"/>
          <w:w w:val="110"/>
        </w:rPr>
        <w:t xml:space="preserve"> </w:t>
      </w:r>
      <w:r>
        <w:rPr>
          <w:w w:val="110"/>
        </w:rPr>
        <w:t>Huanan seafood market, with secondary cases occurring at</w:t>
      </w:r>
      <w:r>
        <w:rPr>
          <w:spacing w:val="-47"/>
          <w:w w:val="110"/>
        </w:rPr>
        <w:t xml:space="preserve"> </w:t>
      </w:r>
      <w:r>
        <w:rPr>
          <w:w w:val="110"/>
        </w:rPr>
        <w:t>hospitals among nurses and physicians who had extensive</w:t>
      </w:r>
      <w:r>
        <w:rPr>
          <w:spacing w:val="1"/>
          <w:w w:val="110"/>
        </w:rPr>
        <w:t xml:space="preserve"> </w:t>
      </w:r>
      <w:r>
        <w:rPr>
          <w:w w:val="110"/>
        </w:rPr>
        <w:t>con</w:t>
      </w:r>
      <w:r>
        <w:rPr>
          <w:w w:val="110"/>
        </w:rPr>
        <w:t>tact</w:t>
      </w:r>
      <w:r>
        <w:rPr>
          <w:spacing w:val="1"/>
          <w:w w:val="110"/>
        </w:rPr>
        <w:t xml:space="preserve"> </w:t>
      </w:r>
      <w:r>
        <w:rPr>
          <w:w w:val="110"/>
        </w:rPr>
        <w:t>with</w:t>
      </w:r>
      <w:r>
        <w:rPr>
          <w:spacing w:val="1"/>
          <w:w w:val="110"/>
        </w:rPr>
        <w:t xml:space="preserve"> </w:t>
      </w:r>
      <w:r>
        <w:rPr>
          <w:w w:val="110"/>
        </w:rPr>
        <w:t>COVID-19</w:t>
      </w:r>
      <w:r>
        <w:rPr>
          <w:spacing w:val="1"/>
          <w:w w:val="110"/>
        </w:rPr>
        <w:t xml:space="preserve"> </w:t>
      </w:r>
      <w:r>
        <w:rPr>
          <w:w w:val="110"/>
        </w:rPr>
        <w:t>patients.</w:t>
      </w:r>
      <w:r>
        <w:rPr>
          <w:spacing w:val="1"/>
          <w:w w:val="110"/>
        </w:rPr>
        <w:t xml:space="preserve"> </w:t>
      </w:r>
      <w:r>
        <w:rPr>
          <w:w w:val="110"/>
        </w:rPr>
        <w:t>Furthermore,</w:t>
      </w:r>
      <w:r>
        <w:rPr>
          <w:spacing w:val="1"/>
          <w:w w:val="110"/>
        </w:rPr>
        <w:t xml:space="preserve"> </w:t>
      </w:r>
      <w:r>
        <w:rPr>
          <w:w w:val="110"/>
        </w:rPr>
        <w:t>several</w:t>
      </w:r>
      <w:r>
        <w:rPr>
          <w:spacing w:val="1"/>
          <w:w w:val="110"/>
        </w:rPr>
        <w:t xml:space="preserve"> </w:t>
      </w:r>
      <w:r>
        <w:rPr>
          <w:w w:val="110"/>
        </w:rPr>
        <w:t>individuals</w:t>
      </w:r>
      <w:r>
        <w:rPr>
          <w:spacing w:val="1"/>
          <w:w w:val="110"/>
        </w:rPr>
        <w:t xml:space="preserve"> </w:t>
      </w:r>
      <w:r>
        <w:rPr>
          <w:w w:val="110"/>
        </w:rPr>
        <w:t>who</w:t>
      </w:r>
      <w:r>
        <w:rPr>
          <w:spacing w:val="1"/>
          <w:w w:val="110"/>
        </w:rPr>
        <w:t xml:space="preserve"> </w:t>
      </w:r>
      <w:r>
        <w:rPr>
          <w:w w:val="110"/>
        </w:rPr>
        <w:t>did</w:t>
      </w:r>
      <w:r>
        <w:rPr>
          <w:spacing w:val="1"/>
          <w:w w:val="110"/>
        </w:rPr>
        <w:t xml:space="preserve"> </w:t>
      </w:r>
      <w:r>
        <w:rPr>
          <w:w w:val="110"/>
        </w:rPr>
        <w:t>not</w:t>
      </w:r>
      <w:r>
        <w:rPr>
          <w:spacing w:val="1"/>
          <w:w w:val="110"/>
        </w:rPr>
        <w:t xml:space="preserve"> </w:t>
      </w:r>
      <w:r>
        <w:rPr>
          <w:w w:val="110"/>
        </w:rPr>
        <w:t>have</w:t>
      </w:r>
      <w:r>
        <w:rPr>
          <w:spacing w:val="1"/>
          <w:w w:val="110"/>
        </w:rPr>
        <w:t xml:space="preserve"> </w:t>
      </w:r>
      <w:r>
        <w:rPr>
          <w:w w:val="110"/>
        </w:rPr>
        <w:t>direct</w:t>
      </w:r>
      <w:r>
        <w:rPr>
          <w:spacing w:val="1"/>
          <w:w w:val="110"/>
        </w:rPr>
        <w:t xml:space="preserve"> </w:t>
      </w:r>
      <w:r>
        <w:rPr>
          <w:w w:val="110"/>
        </w:rPr>
        <w:t>contact</w:t>
      </w:r>
      <w:r>
        <w:rPr>
          <w:spacing w:val="1"/>
          <w:w w:val="110"/>
        </w:rPr>
        <w:t xml:space="preserve"> </w:t>
      </w:r>
      <w:r>
        <w:rPr>
          <w:w w:val="110"/>
        </w:rPr>
        <w:t>with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Huanan</w:t>
      </w:r>
      <w:r>
        <w:rPr>
          <w:spacing w:val="-2"/>
          <w:w w:val="110"/>
        </w:rPr>
        <w:t xml:space="preserve"> </w:t>
      </w:r>
      <w:r>
        <w:rPr>
          <w:w w:val="110"/>
        </w:rPr>
        <w:t>seafood market</w:t>
      </w:r>
      <w:r>
        <w:rPr>
          <w:spacing w:val="-1"/>
          <w:w w:val="110"/>
        </w:rPr>
        <w:t xml:space="preserve"> </w:t>
      </w:r>
      <w:r>
        <w:rPr>
          <w:w w:val="110"/>
        </w:rPr>
        <w:t>were diagnosed</w:t>
      </w:r>
      <w:r>
        <w:rPr>
          <w:spacing w:val="-2"/>
          <w:w w:val="110"/>
        </w:rPr>
        <w:t xml:space="preserve"> </w:t>
      </w:r>
      <w:r>
        <w:rPr>
          <w:w w:val="110"/>
        </w:rPr>
        <w:t>with</w:t>
      </w:r>
      <w:r>
        <w:rPr>
          <w:spacing w:val="-1"/>
          <w:w w:val="110"/>
        </w:rPr>
        <w:t xml:space="preserve"> </w:t>
      </w:r>
      <w:r>
        <w:rPr>
          <w:w w:val="110"/>
        </w:rPr>
        <w:t>the disease.</w:t>
      </w:r>
    </w:p>
    <w:p w:rsidR="0012095F" w:rsidRDefault="004D18C5">
      <w:pPr>
        <w:pStyle w:val="BodyText"/>
        <w:spacing w:line="302" w:lineRule="auto"/>
        <w:ind w:left="123" w:right="100" w:firstLine="239"/>
        <w:jc w:val="both"/>
      </w:pPr>
      <w:r>
        <w:rPr>
          <w:w w:val="110"/>
        </w:rPr>
        <w:t>MERS is also transmitted from close person-to-person</w:t>
      </w:r>
      <w:r>
        <w:rPr>
          <w:spacing w:val="1"/>
          <w:w w:val="110"/>
        </w:rPr>
        <w:t xml:space="preserve"> </w:t>
      </w:r>
      <w:r>
        <w:rPr>
          <w:w w:val="110"/>
        </w:rPr>
        <w:t>contact (primarily in health care settings du</w:t>
      </w:r>
      <w:r>
        <w:rPr>
          <w:w w:val="110"/>
        </w:rPr>
        <w:t>ring the symp-</w:t>
      </w:r>
      <w:r>
        <w:rPr>
          <w:spacing w:val="1"/>
          <w:w w:val="110"/>
        </w:rPr>
        <w:t xml:space="preserve"> </w:t>
      </w:r>
      <w:r>
        <w:rPr>
          <w:w w:val="110"/>
        </w:rPr>
        <w:t>tomatic phase of the disease), although instances of this</w:t>
      </w:r>
      <w:r>
        <w:rPr>
          <w:spacing w:val="1"/>
          <w:w w:val="110"/>
        </w:rPr>
        <w:t xml:space="preserve"> </w:t>
      </w:r>
      <w:r>
        <w:rPr>
          <w:w w:val="110"/>
        </w:rPr>
        <w:t>transmission</w:t>
      </w:r>
      <w:r>
        <w:rPr>
          <w:spacing w:val="-9"/>
          <w:w w:val="110"/>
        </w:rPr>
        <w:t xml:space="preserve"> </w:t>
      </w:r>
      <w:r>
        <w:rPr>
          <w:w w:val="110"/>
        </w:rPr>
        <w:t>were</w:t>
      </w:r>
      <w:r>
        <w:rPr>
          <w:spacing w:val="-7"/>
          <w:w w:val="110"/>
        </w:rPr>
        <w:t xml:space="preserve"> </w:t>
      </w:r>
      <w:r>
        <w:rPr>
          <w:w w:val="110"/>
        </w:rPr>
        <w:t>significantly</w:t>
      </w:r>
      <w:r>
        <w:rPr>
          <w:spacing w:val="-9"/>
          <w:w w:val="110"/>
        </w:rPr>
        <w:t xml:space="preserve"> </w:t>
      </w:r>
      <w:r>
        <w:rPr>
          <w:w w:val="110"/>
        </w:rPr>
        <w:t>less</w:t>
      </w:r>
      <w:r>
        <w:rPr>
          <w:spacing w:val="-8"/>
          <w:w w:val="110"/>
        </w:rPr>
        <w:t xml:space="preserve"> </w:t>
      </w:r>
      <w:r>
        <w:rPr>
          <w:w w:val="110"/>
        </w:rPr>
        <w:t>during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height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47"/>
          <w:w w:val="110"/>
        </w:rPr>
        <w:t xml:space="preserve"> </w:t>
      </w:r>
      <w:r>
        <w:rPr>
          <w:w w:val="110"/>
        </w:rPr>
        <w:t>MERS epidemic. The transmission occurs through respira-</w:t>
      </w:r>
      <w:r>
        <w:rPr>
          <w:spacing w:val="-47"/>
          <w:w w:val="110"/>
        </w:rPr>
        <w:t xml:space="preserve"> </w:t>
      </w:r>
      <w:r>
        <w:rPr>
          <w:w w:val="110"/>
        </w:rPr>
        <w:t>tory secretions from coughing and sneezing, whereas pri-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mary</w:t>
      </w:r>
      <w:proofErr w:type="gramEnd"/>
      <w:r>
        <w:rPr>
          <w:w w:val="110"/>
        </w:rPr>
        <w:t xml:space="preserve"> cases of the virus have been traced to close contact</w:t>
      </w:r>
      <w:r>
        <w:rPr>
          <w:spacing w:val="1"/>
          <w:w w:val="110"/>
        </w:rPr>
        <w:t xml:space="preserve"> </w:t>
      </w:r>
      <w:r>
        <w:rPr>
          <w:w w:val="110"/>
        </w:rPr>
        <w:t>with infected dromedary camels, the animals identified as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reservoir</w:t>
      </w:r>
      <w:r>
        <w:rPr>
          <w:spacing w:val="-4"/>
          <w:w w:val="110"/>
        </w:rPr>
        <w:t xml:space="preserve"> </w:t>
      </w:r>
      <w:r>
        <w:rPr>
          <w:w w:val="110"/>
        </w:rPr>
        <w:t>host</w:t>
      </w:r>
      <w:r>
        <w:rPr>
          <w:spacing w:val="-3"/>
          <w:w w:val="110"/>
        </w:rPr>
        <w:t xml:space="preserve"> </w:t>
      </w:r>
      <w:r>
        <w:rPr>
          <w:w w:val="110"/>
        </w:rPr>
        <w:t>for</w:t>
      </w:r>
      <w:r>
        <w:rPr>
          <w:spacing w:val="-3"/>
          <w:w w:val="110"/>
        </w:rPr>
        <w:t xml:space="preserve"> </w:t>
      </w:r>
      <w:r>
        <w:rPr>
          <w:w w:val="110"/>
        </w:rPr>
        <w:t>MERS.</w:t>
      </w:r>
      <w:hyperlink w:anchor="_bookmark39" w:history="1">
        <w:r>
          <w:rPr>
            <w:color w:val="0000FF"/>
            <w:w w:val="110"/>
            <w:vertAlign w:val="superscript"/>
          </w:rPr>
          <w:t>19</w:t>
        </w:r>
      </w:hyperlink>
    </w:p>
    <w:p w:rsidR="0012095F" w:rsidRDefault="004D18C5">
      <w:pPr>
        <w:pStyle w:val="BodyText"/>
        <w:spacing w:line="302" w:lineRule="auto"/>
        <w:ind w:left="123" w:right="100" w:firstLine="239"/>
        <w:jc w:val="both"/>
      </w:pPr>
      <w:r>
        <w:rPr>
          <w:w w:val="110"/>
        </w:rPr>
        <w:t>Similarly, the transmission of SARS occurred during</w:t>
      </w:r>
      <w:r>
        <w:rPr>
          <w:spacing w:val="1"/>
          <w:w w:val="110"/>
        </w:rPr>
        <w:t xml:space="preserve"> </w:t>
      </w:r>
      <w:r>
        <w:rPr>
          <w:w w:val="110"/>
        </w:rPr>
        <w:t>close</w:t>
      </w:r>
      <w:r>
        <w:rPr>
          <w:spacing w:val="1"/>
          <w:w w:val="110"/>
        </w:rPr>
        <w:t xml:space="preserve"> </w:t>
      </w:r>
      <w:r>
        <w:rPr>
          <w:w w:val="110"/>
        </w:rPr>
        <w:t>person-to-person</w:t>
      </w:r>
      <w:r>
        <w:rPr>
          <w:spacing w:val="1"/>
          <w:w w:val="110"/>
        </w:rPr>
        <w:t xml:space="preserve"> </w:t>
      </w:r>
      <w:r>
        <w:rPr>
          <w:w w:val="110"/>
        </w:rPr>
        <w:t>con</w:t>
      </w:r>
      <w:r>
        <w:rPr>
          <w:w w:val="110"/>
        </w:rPr>
        <w:t>tact,</w:t>
      </w:r>
      <w:r>
        <w:rPr>
          <w:spacing w:val="1"/>
          <w:w w:val="110"/>
        </w:rPr>
        <w:t xml:space="preserve"> </w:t>
      </w:r>
      <w:r>
        <w:rPr>
          <w:w w:val="110"/>
        </w:rPr>
        <w:t>via</w:t>
      </w:r>
      <w:r>
        <w:rPr>
          <w:spacing w:val="1"/>
          <w:w w:val="110"/>
        </w:rPr>
        <w:t xml:space="preserve"> </w:t>
      </w:r>
      <w:r>
        <w:rPr>
          <w:w w:val="110"/>
        </w:rPr>
        <w:t>respiratory</w:t>
      </w:r>
      <w:r>
        <w:rPr>
          <w:spacing w:val="1"/>
          <w:w w:val="110"/>
        </w:rPr>
        <w:t xml:space="preserve"> </w:t>
      </w:r>
      <w:r>
        <w:rPr>
          <w:w w:val="110"/>
        </w:rPr>
        <w:t>droplets</w:t>
      </w:r>
      <w:r>
        <w:rPr>
          <w:spacing w:val="1"/>
          <w:w w:val="110"/>
        </w:rPr>
        <w:t xml:space="preserve"> </w:t>
      </w:r>
      <w:r>
        <w:rPr>
          <w:w w:val="110"/>
        </w:rPr>
        <w:t>from sneezing or coughing at a rapid rate, although not as</w:t>
      </w:r>
      <w:r>
        <w:rPr>
          <w:spacing w:val="1"/>
          <w:w w:val="110"/>
        </w:rPr>
        <w:t xml:space="preserve"> </w:t>
      </w:r>
      <w:r>
        <w:rPr>
          <w:w w:val="110"/>
        </w:rPr>
        <w:t>quickly</w:t>
      </w:r>
      <w:r>
        <w:rPr>
          <w:spacing w:val="1"/>
          <w:w w:val="110"/>
        </w:rPr>
        <w:t xml:space="preserve"> </w:t>
      </w:r>
      <w:r>
        <w:rPr>
          <w:w w:val="110"/>
        </w:rPr>
        <w:t>as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current</w:t>
      </w:r>
      <w:r>
        <w:rPr>
          <w:spacing w:val="1"/>
          <w:w w:val="110"/>
        </w:rPr>
        <w:t xml:space="preserve"> </w:t>
      </w:r>
      <w:r>
        <w:rPr>
          <w:w w:val="110"/>
        </w:rPr>
        <w:t>outbreak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COVID-19.</w:t>
      </w:r>
      <w:r>
        <w:rPr>
          <w:spacing w:val="1"/>
          <w:w w:val="110"/>
        </w:rPr>
        <w:t xml:space="preserve"> </w:t>
      </w:r>
      <w:r>
        <w:rPr>
          <w:w w:val="110"/>
        </w:rPr>
        <w:t>Furthermore, fomites, fecal transmission and handling of</w:t>
      </w:r>
      <w:r>
        <w:rPr>
          <w:spacing w:val="1"/>
          <w:w w:val="110"/>
        </w:rPr>
        <w:t xml:space="preserve"> </w:t>
      </w:r>
      <w:r>
        <w:rPr>
          <w:w w:val="110"/>
        </w:rPr>
        <w:t>animals (killing, selling or preparing wild animals) were</w:t>
      </w:r>
      <w:r>
        <w:rPr>
          <w:spacing w:val="1"/>
          <w:w w:val="110"/>
        </w:rPr>
        <w:t xml:space="preserve"> </w:t>
      </w:r>
      <w:r>
        <w:rPr>
          <w:w w:val="110"/>
        </w:rPr>
        <w:t>less</w:t>
      </w:r>
      <w:r>
        <w:rPr>
          <w:spacing w:val="-4"/>
          <w:w w:val="110"/>
        </w:rPr>
        <w:t xml:space="preserve"> </w:t>
      </w:r>
      <w:r>
        <w:rPr>
          <w:w w:val="110"/>
        </w:rPr>
        <w:t>c</w:t>
      </w:r>
      <w:r>
        <w:rPr>
          <w:w w:val="110"/>
        </w:rPr>
        <w:t>ommon</w:t>
      </w:r>
      <w:r>
        <w:rPr>
          <w:spacing w:val="-4"/>
          <w:w w:val="110"/>
        </w:rPr>
        <w:t xml:space="preserve"> </w:t>
      </w:r>
      <w:r>
        <w:rPr>
          <w:w w:val="110"/>
        </w:rPr>
        <w:t>methods</w:t>
      </w:r>
      <w:r>
        <w:rPr>
          <w:spacing w:val="-3"/>
          <w:w w:val="110"/>
        </w:rPr>
        <w:t xml:space="preserve"> </w:t>
      </w:r>
      <w:r>
        <w:rPr>
          <w:w w:val="110"/>
        </w:rPr>
        <w:t>of</w:t>
      </w:r>
      <w:r>
        <w:rPr>
          <w:spacing w:val="-3"/>
          <w:w w:val="110"/>
        </w:rPr>
        <w:t xml:space="preserve"> </w:t>
      </w:r>
      <w:r>
        <w:rPr>
          <w:w w:val="110"/>
        </w:rPr>
        <w:t>transmission.</w:t>
      </w:r>
      <w:hyperlink w:anchor="_bookmark40" w:history="1">
        <w:r>
          <w:rPr>
            <w:color w:val="0000FF"/>
            <w:w w:val="110"/>
            <w:vertAlign w:val="superscript"/>
          </w:rPr>
          <w:t>20</w:t>
        </w:r>
      </w:hyperlink>
    </w:p>
    <w:p w:rsidR="0012095F" w:rsidRDefault="004D18C5">
      <w:pPr>
        <w:pStyle w:val="BodyText"/>
        <w:spacing w:line="300" w:lineRule="auto"/>
        <w:ind w:left="123" w:right="100" w:firstLine="239"/>
        <w:jc w:val="both"/>
      </w:pP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modes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transmission,</w:t>
      </w:r>
      <w:r>
        <w:rPr>
          <w:spacing w:val="1"/>
          <w:w w:val="110"/>
        </w:rPr>
        <w:t xml:space="preserve"> </w:t>
      </w:r>
      <w:r>
        <w:rPr>
          <w:w w:val="110"/>
        </w:rPr>
        <w:t>although</w:t>
      </w:r>
      <w:r>
        <w:rPr>
          <w:spacing w:val="1"/>
          <w:w w:val="110"/>
        </w:rPr>
        <w:t xml:space="preserve"> </w:t>
      </w:r>
      <w:r>
        <w:rPr>
          <w:w w:val="110"/>
        </w:rPr>
        <w:t>still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in  part</w:t>
      </w:r>
      <w:proofErr w:type="gramEnd"/>
      <w:r>
        <w:rPr>
          <w:spacing w:val="1"/>
          <w:w w:val="110"/>
        </w:rPr>
        <w:t xml:space="preserve"> </w:t>
      </w:r>
      <w:r>
        <w:rPr>
          <w:w w:val="110"/>
        </w:rPr>
        <w:t>unclear</w:t>
      </w:r>
      <w:r>
        <w:rPr>
          <w:spacing w:val="18"/>
          <w:w w:val="110"/>
        </w:rPr>
        <w:t xml:space="preserve"> </w:t>
      </w:r>
      <w:r>
        <w:rPr>
          <w:w w:val="110"/>
        </w:rPr>
        <w:t>regarding</w:t>
      </w:r>
      <w:r>
        <w:rPr>
          <w:spacing w:val="18"/>
          <w:w w:val="110"/>
        </w:rPr>
        <w:t xml:space="preserve"> </w:t>
      </w:r>
      <w:r>
        <w:rPr>
          <w:w w:val="110"/>
        </w:rPr>
        <w:t>COVID-19,</w:t>
      </w:r>
      <w:r>
        <w:rPr>
          <w:spacing w:val="18"/>
          <w:w w:val="110"/>
        </w:rPr>
        <w:t xml:space="preserve"> </w:t>
      </w:r>
      <w:r>
        <w:rPr>
          <w:w w:val="110"/>
        </w:rPr>
        <w:t>are</w:t>
      </w:r>
      <w:r>
        <w:rPr>
          <w:spacing w:val="19"/>
          <w:w w:val="110"/>
        </w:rPr>
        <w:t xml:space="preserve"> </w:t>
      </w:r>
      <w:r>
        <w:rPr>
          <w:w w:val="110"/>
        </w:rPr>
        <w:t>thought</w:t>
      </w:r>
      <w:r>
        <w:rPr>
          <w:spacing w:val="19"/>
          <w:w w:val="110"/>
        </w:rPr>
        <w:t xml:space="preserve"> </w:t>
      </w:r>
      <w:r>
        <w:rPr>
          <w:w w:val="110"/>
        </w:rPr>
        <w:t>to</w:t>
      </w:r>
      <w:r>
        <w:rPr>
          <w:spacing w:val="18"/>
          <w:w w:val="110"/>
        </w:rPr>
        <w:t xml:space="preserve"> </w:t>
      </w:r>
      <w:r>
        <w:rPr>
          <w:w w:val="110"/>
        </w:rPr>
        <w:t>be</w:t>
      </w:r>
      <w:r>
        <w:rPr>
          <w:spacing w:val="18"/>
          <w:w w:val="110"/>
        </w:rPr>
        <w:t xml:space="preserve"> </w:t>
      </w:r>
      <w:r>
        <w:rPr>
          <w:w w:val="110"/>
        </w:rPr>
        <w:t>the</w:t>
      </w:r>
      <w:r>
        <w:rPr>
          <w:spacing w:val="19"/>
          <w:w w:val="110"/>
        </w:rPr>
        <w:t xml:space="preserve"> </w:t>
      </w:r>
      <w:r>
        <w:rPr>
          <w:w w:val="110"/>
        </w:rPr>
        <w:t>same</w:t>
      </w:r>
    </w:p>
    <w:p w:rsidR="0012095F" w:rsidRDefault="0012095F">
      <w:pPr>
        <w:spacing w:line="300" w:lineRule="auto"/>
        <w:jc w:val="both"/>
        <w:sectPr w:rsidR="0012095F">
          <w:type w:val="continuous"/>
          <w:pgSz w:w="12250" w:h="15820"/>
          <w:pgMar w:top="600" w:right="1160" w:bottom="280" w:left="1140" w:header="720" w:footer="720" w:gutter="0"/>
          <w:cols w:num="2" w:space="720" w:equalWidth="0">
            <w:col w:w="4845" w:space="195"/>
            <w:col w:w="4910"/>
          </w:cols>
        </w:sectPr>
      </w:pPr>
    </w:p>
    <w:p w:rsidR="0012095F" w:rsidRDefault="0012095F">
      <w:pPr>
        <w:pStyle w:val="BodyText"/>
        <w:spacing w:before="4"/>
        <w:rPr>
          <w:sz w:val="11"/>
        </w:rPr>
      </w:pPr>
    </w:p>
    <w:p w:rsidR="0012095F" w:rsidRDefault="004D18C5">
      <w:pPr>
        <w:pStyle w:val="BodyText"/>
        <w:spacing w:before="76" w:line="302" w:lineRule="auto"/>
        <w:ind w:left="123" w:right="5140"/>
        <w:jc w:val="both"/>
      </w:pPr>
      <w:r>
        <w:pict>
          <v:group id="_x0000_s1032" style="position:absolute;left:0;text-align:left;margin-left:318.15pt;margin-top:5.65pt;width:227.95pt;height:129.35pt;z-index:15736320;mso-position-horizontal-relative:page" coordorigin="6363,113" coordsize="4559,2587">
            <v:rect id="_x0000_s1062" style="position:absolute;left:6363;top:112;width:4559;height:2584" fillcolor="#b1b6bb" stroked="f"/>
            <v:shape id="_x0000_s1061" style="position:absolute;left:8582;top:456;width:2242;height:2242" coordorigin="8583,457" coordsize="2242,2242" path="m9704,457r-77,3l9552,467r-74,13l9406,497r-70,22l9268,545r-66,30l9138,610r-61,38l9019,691r-55,45l8911,785r-49,53l8816,893r-42,58l8736,1012r-35,64l8671,1142r-26,68l8623,1280r-17,72l8593,1426r-7,75l8583,1578r3,77l8593,1730r13,74l8623,1876r22,70l8671,2014r30,66l8736,2144r38,61l8816,2263r46,55l8911,2370r53,50l9019,2465r58,42l9138,2546r64,34l9268,2611r68,26l9406,2659r72,17l9552,2689r75,7l9704,2699r77,-3l9856,2689r74,-13l10002,2659r70,-22l10140,2611r66,-31l10270,2546r61,-39l10389,2465r55,-45l10496,2370r50,-52l10591,2263r42,-58l10672,2144r34,-64l10737,2014r26,-68l10785,1876r17,-72l10815,1730r7,-75l10825,1578r-3,-77l10815,1426r-13,-74l10785,1280r-22,-70l10737,1142r-31,-66l10672,1012r-39,-61l10591,893r-45,-55l10496,785r-52,-49l10389,691r-58,-43l10270,610r-64,-35l10140,545r-68,-26l10002,497r-72,-17l9856,467r-75,-7l9704,457xe" fillcolor="#67be58" stroked="f">
              <v:path arrowok="t"/>
            </v:shape>
            <v:shape id="_x0000_s1060" style="position:absolute;left:7362;top:1629;width:1069;height:1069" coordorigin="7362,1629" coordsize="1069,1069" path="m7896,1629r-72,5l7754,1648r-66,23l7627,1702r-57,38l7518,1786r-45,51l7435,1894r-31,61l7381,2021r-14,70l7362,2163r5,73l7381,2305r23,66l7435,2433r38,57l7518,2541r52,45l7627,2625r61,31l7754,2678r70,15l7896,2698r73,-5l8038,2678r66,-22l8166,2625r57,-39l8274,2541r45,-51l8357,2433r31,-62l8411,2305r15,-69l8430,2163r-4,-72l8411,2021r-23,-66l8357,1894r-38,-57l8274,1786r-51,-46l8166,1702r-62,-31l8038,1648r-69,-14l7896,1629xe" fillcolor="#21a8e0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9" type="#_x0000_t75" style="position:absolute;left:8897;top:784;width:788;height:95">
              <v:imagedata r:id="rId12" o:title=""/>
            </v:shape>
            <v:shape id="_x0000_s1058" style="position:absolute;left:8950;top:467;width:595;height:271" coordorigin="8950,468" coordsize="595,271" path="m9545,468r-84,13l9379,501r-79,26l9224,558r-74,37l9080,638r-67,48l8950,738r70,-19l9101,692r86,-34l9274,620r84,-40l9434,540r64,-38l9545,468xe" fillcolor="#b1b6bb" stroked="f">
              <v:path arrowok="t"/>
            </v:shape>
            <v:shape id="_x0000_s1057" type="#_x0000_t75" style="position:absolute;left:8850;top:410;width:850;height:375">
              <v:imagedata r:id="rId13" o:title=""/>
            </v:shape>
            <v:shape id="_x0000_s1056" type="#_x0000_t75" style="position:absolute;left:8897;top:418;width:788;height:367">
              <v:imagedata r:id="rId14" o:title=""/>
            </v:shape>
            <v:shape id="_x0000_s1055" type="#_x0000_t75" style="position:absolute;left:8911;top:457;width:773;height:328">
              <v:imagedata r:id="rId15" o:title=""/>
            </v:shape>
            <v:shape id="_x0000_s1054" type="#_x0000_t75" style="position:absolute;left:8950;top:467;width:595;height:271">
              <v:imagedata r:id="rId16" o:title=""/>
            </v:shape>
            <v:shape id="_x0000_s1053" style="position:absolute;left:8903;top:464;width:654;height:178" coordorigin="8903,464" coordsize="654,178" path="m9557,465r-73,-1l9408,470r-76,11l9255,497r-77,21l9104,543r-71,30l8966,606r-63,36l8969,636r76,-12l9127,607r85,-20l9296,564r80,-25l9449,513r61,-25l9557,465xe" fillcolor="#f04d65" stroked="f">
              <v:path arrowok="t"/>
            </v:shape>
            <v:shape id="_x0000_s1052" type="#_x0000_t75" style="position:absolute;left:7383;top:1947;width:629;height:82">
              <v:imagedata r:id="rId17" o:title=""/>
            </v:shape>
            <v:shape id="_x0000_s1051" type="#_x0000_t75" style="position:absolute;left:7349;top:1573;width:672;height:375">
              <v:imagedata r:id="rId18" o:title=""/>
            </v:shape>
            <v:shape id="_x0000_s1050" type="#_x0000_t75" style="position:absolute;left:7383;top:1582;width:629;height:365">
              <v:imagedata r:id="rId19" o:title=""/>
            </v:shape>
            <v:shape id="_x0000_s1049" type="#_x0000_t75" style="position:absolute;left:7407;top:1629;width:605;height:319">
              <v:imagedata r:id="rId20" o:title=""/>
            </v:shape>
            <v:shape id="_x0000_s1048" type="#_x0000_t75" style="position:absolute;left:7349;top:1582;width:544;height:327">
              <v:imagedata r:id="rId21" o:title=""/>
            </v:shape>
            <v:shape id="_x0000_s1047" type="#_x0000_t75" style="position:absolute;left:7383;top:1583;width:118;height:60">
              <v:imagedata r:id="rId22" o:title=""/>
            </v:shape>
            <v:shape id="_x0000_s1046" style="position:absolute;left:7394;top:1618;width:508;height:210" coordorigin="7395,1619" coordsize="508,210" path="m7827,1619r-106,8l7644,1647r-72,31l7506,1718r-60,49l7395,1824r79,4l7555,1819r80,-19l7711,1772r68,-33l7836,1702r66,-76l7878,1622r-25,-2l7827,1619xe" fillcolor="#f04d65" stroked="f">
              <v:path arrowok="t"/>
            </v:shape>
            <v:shape id="_x0000_s1045" style="position:absolute;left:6823;top:2329;width:367;height:367" coordorigin="6823,2329" coordsize="367,367" path="m7007,2329r-72,14l6877,2383r-40,58l6823,2513r14,71l6877,2642r58,40l7007,2696r71,-14l7136,2642r40,-58l7190,2513r-14,-72l7136,2383r-58,-40l7007,2329xe" fillcolor="#faab4a" stroked="f">
              <v:path arrowok="t"/>
            </v:shape>
            <v:shape id="_x0000_s1044" type="#_x0000_t75" style="position:absolute;left:6776;top:2578;width:456;height:63">
              <v:imagedata r:id="rId23" o:title=""/>
            </v:shape>
            <v:shape id="_x0000_s1043" style="position:absolute;left:6822;top:2329;width:279;height:184" coordorigin="6822,2329" coordsize="279,184" path="m7006,2329r-72,14l6876,2383r-39,58l6822,2513r83,-18l6985,2456r68,-49l7101,2356r-22,-12l7056,2336r-25,-5l7006,2329xe" fillcolor="#b1b6bb" stroked="f">
              <v:path arrowok="t"/>
            </v:shape>
            <v:shape id="_x0000_s1042" type="#_x0000_t75" style="position:absolute;left:6747;top:2257;width:485;height:322">
              <v:imagedata r:id="rId24" o:title=""/>
            </v:shape>
            <v:shape id="_x0000_s1041" type="#_x0000_t75" style="position:absolute;left:6823;top:2329;width:367;height:250">
              <v:imagedata r:id="rId25" o:title=""/>
            </v:shape>
            <v:shape id="_x0000_s1040" type="#_x0000_t75" style="position:absolute;left:6822;top:2329;width:326;height:250">
              <v:imagedata r:id="rId26" o:title=""/>
            </v:shape>
            <v:shape id="_x0000_s1039" style="position:absolute;left:6797;top:2308;width:307;height:141" coordorigin="6798,2308" coordsize="307,141" path="m6945,2308r-66,25l6828,2381r-30,67l6882,2449r87,-20l7047,2396r58,-39l7086,2341r-21,-13l7042,2317r-24,-7l6945,2308xe" fillcolor="#f04d65" stroked="f">
              <v:path arrowok="t"/>
            </v:shape>
            <v:shape id="_x0000_s1038" type="#_x0000_t202" style="position:absolute;left:8446;top:384;width:532;height:184" filled="f" stroked="f">
              <v:textbox inset="0,0,0,0">
                <w:txbxContent>
                  <w:p w:rsidR="0012095F" w:rsidRDefault="004D18C5">
                    <w:pPr>
                      <w:spacing w:before="4" w:line="254" w:lineRule="auto"/>
                      <w:ind w:left="6" w:right="18" w:hanging="7"/>
                      <w:rPr>
                        <w:rFonts w:ascii="Tahoma"/>
                        <w:b/>
                        <w:sz w:val="7"/>
                      </w:rPr>
                    </w:pPr>
                    <w:r>
                      <w:rPr>
                        <w:rFonts w:ascii="Tahoma"/>
                        <w:b/>
                        <w:color w:val="1C191B"/>
                        <w:w w:val="75"/>
                        <w:sz w:val="7"/>
                      </w:rPr>
                      <w:t>Case Fatality</w:t>
                    </w:r>
                    <w:r>
                      <w:rPr>
                        <w:rFonts w:ascii="Tahoma"/>
                        <w:b/>
                        <w:color w:val="1C191B"/>
                        <w:spacing w:val="1"/>
                        <w:w w:val="75"/>
                        <w:sz w:val="7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1C191B"/>
                        <w:w w:val="75"/>
                        <w:sz w:val="7"/>
                      </w:rPr>
                      <w:t>Ratio</w:t>
                    </w:r>
                    <w:r>
                      <w:rPr>
                        <w:rFonts w:ascii="Tahoma"/>
                        <w:b/>
                        <w:color w:val="1C191B"/>
                        <w:spacing w:val="1"/>
                        <w:w w:val="75"/>
                        <w:sz w:val="7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1C191B"/>
                        <w:w w:val="75"/>
                        <w:sz w:val="7"/>
                      </w:rPr>
                      <w:t>COVID-19</w:t>
                    </w:r>
                    <w:r>
                      <w:rPr>
                        <w:rFonts w:ascii="Tahoma"/>
                        <w:b/>
                        <w:color w:val="1C191B"/>
                        <w:spacing w:val="1"/>
                        <w:w w:val="75"/>
                        <w:sz w:val="7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1C191B"/>
                        <w:w w:val="75"/>
                        <w:sz w:val="7"/>
                      </w:rPr>
                      <w:t>=</w:t>
                    </w:r>
                    <w:r>
                      <w:rPr>
                        <w:rFonts w:ascii="Tahoma"/>
                        <w:b/>
                        <w:color w:val="1C191B"/>
                        <w:spacing w:val="1"/>
                        <w:w w:val="75"/>
                        <w:sz w:val="7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1C191B"/>
                        <w:w w:val="75"/>
                        <w:sz w:val="7"/>
                      </w:rPr>
                      <w:t>2.4%</w:t>
                    </w:r>
                  </w:p>
                </w:txbxContent>
              </v:textbox>
            </v:shape>
            <v:shape id="_x0000_s1037" type="#_x0000_t202" style="position:absolute;left:9016;top:1286;width:1396;height:541" filled="f" stroked="f">
              <v:textbox inset="0,0,0,0">
                <w:txbxContent>
                  <w:p w:rsidR="0012095F" w:rsidRDefault="004D18C5">
                    <w:pPr>
                      <w:spacing w:line="516" w:lineRule="exact"/>
                      <w:rPr>
                        <w:rFonts w:ascii="Tahoma"/>
                        <w:b/>
                        <w:sz w:val="43"/>
                      </w:rPr>
                    </w:pPr>
                    <w:r>
                      <w:rPr>
                        <w:rFonts w:ascii="Tahoma"/>
                        <w:b/>
                        <w:color w:val="1C191B"/>
                        <w:w w:val="70"/>
                        <w:sz w:val="43"/>
                      </w:rPr>
                      <w:t>65,000+</w:t>
                    </w:r>
                  </w:p>
                </w:txbxContent>
              </v:textbox>
            </v:shape>
            <v:shape id="_x0000_s1036" type="#_x0000_t202" style="position:absolute;left:6557;top:2104;width:532;height:184" filled="f" stroked="f">
              <v:textbox inset="0,0,0,0">
                <w:txbxContent>
                  <w:p w:rsidR="0012095F" w:rsidRDefault="004D18C5">
                    <w:pPr>
                      <w:spacing w:before="4" w:line="254" w:lineRule="auto"/>
                      <w:ind w:left="72" w:right="18" w:hanging="73"/>
                      <w:rPr>
                        <w:rFonts w:ascii="Tahoma"/>
                        <w:b/>
                        <w:sz w:val="7"/>
                      </w:rPr>
                    </w:pPr>
                    <w:r>
                      <w:rPr>
                        <w:rFonts w:ascii="Tahoma"/>
                        <w:b/>
                        <w:color w:val="1C191B"/>
                        <w:w w:val="75"/>
                        <w:sz w:val="7"/>
                      </w:rPr>
                      <w:t>Case Fatality</w:t>
                    </w:r>
                    <w:r>
                      <w:rPr>
                        <w:rFonts w:ascii="Tahoma"/>
                        <w:b/>
                        <w:color w:val="1C191B"/>
                        <w:spacing w:val="1"/>
                        <w:w w:val="75"/>
                        <w:sz w:val="7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1C191B"/>
                        <w:w w:val="75"/>
                        <w:sz w:val="7"/>
                      </w:rPr>
                      <w:t>Ratio</w:t>
                    </w:r>
                    <w:r>
                      <w:rPr>
                        <w:rFonts w:ascii="Tahoma"/>
                        <w:b/>
                        <w:color w:val="1C191B"/>
                        <w:spacing w:val="1"/>
                        <w:w w:val="75"/>
                        <w:sz w:val="7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1C191B"/>
                        <w:w w:val="75"/>
                        <w:sz w:val="7"/>
                      </w:rPr>
                      <w:t>MERS</w:t>
                    </w:r>
                    <w:r>
                      <w:rPr>
                        <w:rFonts w:ascii="Tahoma"/>
                        <w:b/>
                        <w:color w:val="1C191B"/>
                        <w:spacing w:val="3"/>
                        <w:w w:val="75"/>
                        <w:sz w:val="7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1C191B"/>
                        <w:w w:val="75"/>
                        <w:sz w:val="7"/>
                      </w:rPr>
                      <w:t>=</w:t>
                    </w:r>
                    <w:r>
                      <w:rPr>
                        <w:rFonts w:ascii="Tahoma"/>
                        <w:b/>
                        <w:color w:val="1C191B"/>
                        <w:spacing w:val="3"/>
                        <w:w w:val="75"/>
                        <w:sz w:val="7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1C191B"/>
                        <w:w w:val="75"/>
                        <w:sz w:val="7"/>
                      </w:rPr>
                      <w:t>35%</w:t>
                    </w:r>
                  </w:p>
                </w:txbxContent>
              </v:textbox>
            </v:shape>
            <v:shape id="_x0000_s1035" type="#_x0000_t202" style="position:absolute;left:7549;top:2020;width:726;height:361" filled="f" stroked="f">
              <v:textbox inset="0,0,0,0">
                <w:txbxContent>
                  <w:p w:rsidR="0012095F" w:rsidRDefault="004D18C5">
                    <w:pPr>
                      <w:spacing w:before="5"/>
                      <w:rPr>
                        <w:rFonts w:ascii="Tahoma"/>
                        <w:b/>
                        <w:sz w:val="28"/>
                      </w:rPr>
                    </w:pPr>
                    <w:r>
                      <w:rPr>
                        <w:rFonts w:ascii="Tahoma"/>
                        <w:b/>
                        <w:color w:val="1C191B"/>
                        <w:w w:val="75"/>
                        <w:sz w:val="28"/>
                      </w:rPr>
                      <w:t>8000+</w:t>
                    </w:r>
                  </w:p>
                </w:txbxContent>
              </v:textbox>
            </v:shape>
            <v:shape id="_x0000_s1034" type="#_x0000_t202" style="position:absolute;left:6896;top:2500;width:274;height:130" filled="f" stroked="f">
              <v:textbox inset="0,0,0,0">
                <w:txbxContent>
                  <w:p w:rsidR="0012095F" w:rsidRDefault="004D18C5">
                    <w:pPr>
                      <w:spacing w:before="2"/>
                      <w:rPr>
                        <w:rFonts w:ascii="Tahoma"/>
                        <w:b/>
                        <w:sz w:val="10"/>
                      </w:rPr>
                    </w:pPr>
                    <w:r>
                      <w:rPr>
                        <w:rFonts w:ascii="Tahoma"/>
                        <w:b/>
                        <w:color w:val="1C191B"/>
                        <w:w w:val="75"/>
                        <w:sz w:val="10"/>
                      </w:rPr>
                      <w:t>2000+</w:t>
                    </w:r>
                  </w:p>
                </w:txbxContent>
              </v:textbox>
            </v:shape>
            <v:shape id="_x0000_s1033" type="#_x0000_t202" style="position:absolute;left:7059;top:1452;width:553;height:230" filled="f" stroked="f">
              <v:textbox inset="0,0,0,0">
                <w:txbxContent>
                  <w:p w:rsidR="0012095F" w:rsidRDefault="004D18C5">
                    <w:pPr>
                      <w:spacing w:before="29" w:line="254" w:lineRule="auto"/>
                      <w:ind w:left="123" w:hanging="104"/>
                      <w:rPr>
                        <w:rFonts w:ascii="Tahoma"/>
                        <w:b/>
                        <w:sz w:val="7"/>
                      </w:rPr>
                    </w:pPr>
                    <w:r>
                      <w:rPr>
                        <w:rFonts w:ascii="Tahoma"/>
                        <w:b/>
                        <w:color w:val="1C191B"/>
                        <w:w w:val="75"/>
                        <w:sz w:val="7"/>
                      </w:rPr>
                      <w:t>Case Fatality</w:t>
                    </w:r>
                    <w:r>
                      <w:rPr>
                        <w:rFonts w:ascii="Tahoma"/>
                        <w:b/>
                        <w:color w:val="1C191B"/>
                        <w:spacing w:val="1"/>
                        <w:w w:val="75"/>
                        <w:sz w:val="7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1C191B"/>
                        <w:w w:val="75"/>
                        <w:sz w:val="7"/>
                      </w:rPr>
                      <w:t>Ratio</w:t>
                    </w:r>
                    <w:r>
                      <w:rPr>
                        <w:rFonts w:ascii="Tahoma"/>
                        <w:b/>
                        <w:color w:val="1C191B"/>
                        <w:spacing w:val="1"/>
                        <w:w w:val="75"/>
                        <w:sz w:val="7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1C191B"/>
                        <w:w w:val="75"/>
                        <w:sz w:val="7"/>
                      </w:rPr>
                      <w:t>SARS</w:t>
                    </w:r>
                    <w:r>
                      <w:rPr>
                        <w:rFonts w:ascii="Tahoma"/>
                        <w:b/>
                        <w:color w:val="1C191B"/>
                        <w:spacing w:val="1"/>
                        <w:w w:val="75"/>
                        <w:sz w:val="7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1C191B"/>
                        <w:w w:val="75"/>
                        <w:sz w:val="7"/>
                      </w:rPr>
                      <w:t>=</w:t>
                    </w:r>
                    <w:r>
                      <w:rPr>
                        <w:rFonts w:ascii="Tahoma"/>
                        <w:b/>
                        <w:color w:val="1C191B"/>
                        <w:spacing w:val="1"/>
                        <w:w w:val="75"/>
                        <w:sz w:val="7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1C191B"/>
                        <w:w w:val="75"/>
                        <w:sz w:val="7"/>
                      </w:rPr>
                      <w:t>9%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>
        <w:rPr>
          <w:w w:val="110"/>
        </w:rPr>
        <w:t>mechanism</w:t>
      </w:r>
      <w:proofErr w:type="gramEnd"/>
      <w:r>
        <w:rPr>
          <w:w w:val="110"/>
        </w:rPr>
        <w:t xml:space="preserve"> for all three viruses. </w:t>
      </w:r>
      <w:proofErr w:type="gramStart"/>
      <w:r>
        <w:rPr>
          <w:w w:val="110"/>
        </w:rPr>
        <w:t>Infection via respiratory</w:t>
      </w:r>
      <w:r>
        <w:rPr>
          <w:spacing w:val="1"/>
          <w:w w:val="110"/>
        </w:rPr>
        <w:t xml:space="preserve"> </w:t>
      </w:r>
      <w:r>
        <w:rPr>
          <w:w w:val="110"/>
        </w:rPr>
        <w:t>droplets or secretions of infected individuals are</w:t>
      </w:r>
      <w:proofErr w:type="gramEnd"/>
      <w:r>
        <w:rPr>
          <w:w w:val="110"/>
        </w:rPr>
        <w:t xml:space="preserve"> thought to</w:t>
      </w:r>
      <w:r>
        <w:rPr>
          <w:spacing w:val="-47"/>
          <w:w w:val="110"/>
        </w:rPr>
        <w:t xml:space="preserve"> </w:t>
      </w:r>
      <w:r>
        <w:rPr>
          <w:w w:val="110"/>
        </w:rPr>
        <w:t>be the predominant mode of transmission from human to</w:t>
      </w:r>
      <w:r>
        <w:rPr>
          <w:spacing w:val="1"/>
          <w:w w:val="110"/>
        </w:rPr>
        <w:t xml:space="preserve"> </w:t>
      </w:r>
      <w:r>
        <w:rPr>
          <w:w w:val="110"/>
        </w:rPr>
        <w:t>human. The spread of infection for the current outbreak is</w:t>
      </w:r>
      <w:r>
        <w:rPr>
          <w:spacing w:val="1"/>
          <w:w w:val="110"/>
        </w:rPr>
        <w:t xml:space="preserve"> </w:t>
      </w:r>
      <w:r>
        <w:rPr>
          <w:w w:val="110"/>
        </w:rPr>
        <w:t>occurring more rapidly than in the SARS epidemic. Rates</w:t>
      </w:r>
      <w:r>
        <w:rPr>
          <w:spacing w:val="1"/>
          <w:w w:val="110"/>
        </w:rPr>
        <w:t xml:space="preserve"> </w:t>
      </w:r>
      <w:r>
        <w:rPr>
          <w:w w:val="110"/>
        </w:rPr>
        <w:t>of human-to-human transmission were generally lower for</w:t>
      </w:r>
      <w:r>
        <w:rPr>
          <w:spacing w:val="1"/>
          <w:w w:val="110"/>
        </w:rPr>
        <w:t xml:space="preserve"> </w:t>
      </w:r>
      <w:r>
        <w:rPr>
          <w:w w:val="110"/>
        </w:rPr>
        <w:t>MERS, possibly in part due to the higher case fatality ratio</w:t>
      </w:r>
      <w:r>
        <w:rPr>
          <w:spacing w:val="-47"/>
          <w:w w:val="110"/>
        </w:rPr>
        <w:t xml:space="preserve"> </w:t>
      </w:r>
      <w:r>
        <w:rPr>
          <w:w w:val="110"/>
        </w:rPr>
        <w:t>(CFR)</w:t>
      </w:r>
      <w:r>
        <w:rPr>
          <w:spacing w:val="-6"/>
          <w:w w:val="110"/>
        </w:rPr>
        <w:t xml:space="preserve"> </w:t>
      </w:r>
      <w:r>
        <w:rPr>
          <w:w w:val="110"/>
        </w:rPr>
        <w:t>among</w:t>
      </w:r>
      <w:r>
        <w:rPr>
          <w:spacing w:val="-4"/>
          <w:w w:val="110"/>
        </w:rPr>
        <w:t xml:space="preserve"> </w:t>
      </w:r>
      <w:r>
        <w:rPr>
          <w:w w:val="110"/>
        </w:rPr>
        <w:t>those</w:t>
      </w:r>
      <w:r>
        <w:rPr>
          <w:spacing w:val="-4"/>
          <w:w w:val="110"/>
        </w:rPr>
        <w:t xml:space="preserve"> </w:t>
      </w:r>
      <w:r>
        <w:rPr>
          <w:w w:val="110"/>
        </w:rPr>
        <w:t>diagnosed</w:t>
      </w:r>
      <w:r>
        <w:rPr>
          <w:spacing w:val="-5"/>
          <w:w w:val="110"/>
        </w:rPr>
        <w:t xml:space="preserve"> </w:t>
      </w:r>
      <w:r>
        <w:rPr>
          <w:w w:val="110"/>
        </w:rPr>
        <w:t>with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disease.</w:t>
      </w:r>
    </w:p>
    <w:p w:rsidR="0012095F" w:rsidRDefault="0012095F">
      <w:pPr>
        <w:pStyle w:val="BodyText"/>
        <w:spacing w:before="11"/>
        <w:rPr>
          <w:sz w:val="29"/>
        </w:rPr>
      </w:pPr>
    </w:p>
    <w:p w:rsidR="0012095F" w:rsidRDefault="0012095F">
      <w:pPr>
        <w:rPr>
          <w:sz w:val="29"/>
        </w:rPr>
        <w:sectPr w:rsidR="0012095F">
          <w:pgSz w:w="12250" w:h="15820"/>
          <w:pgMar w:top="940" w:right="1160" w:bottom="280" w:left="1140" w:header="639" w:footer="0" w:gutter="0"/>
          <w:cols w:space="720"/>
        </w:sectPr>
      </w:pPr>
    </w:p>
    <w:p w:rsidR="0012095F" w:rsidRDefault="004D18C5">
      <w:pPr>
        <w:pStyle w:val="Heading2"/>
        <w:spacing w:before="71"/>
        <w:jc w:val="left"/>
      </w:pPr>
      <w:r>
        <w:rPr>
          <w:w w:val="105"/>
        </w:rPr>
        <w:lastRenderedPageBreak/>
        <w:t>Age,</w:t>
      </w:r>
      <w:r>
        <w:rPr>
          <w:spacing w:val="8"/>
          <w:w w:val="105"/>
        </w:rPr>
        <w:t xml:space="preserve"> </w:t>
      </w:r>
      <w:r>
        <w:rPr>
          <w:w w:val="105"/>
        </w:rPr>
        <w:t>sex</w:t>
      </w:r>
      <w:r>
        <w:rPr>
          <w:spacing w:val="6"/>
          <w:w w:val="105"/>
        </w:rPr>
        <w:t xml:space="preserve"> </w:t>
      </w:r>
      <w:r>
        <w:rPr>
          <w:w w:val="105"/>
        </w:rPr>
        <w:t>morbidity</w:t>
      </w:r>
      <w:r>
        <w:rPr>
          <w:spacing w:val="10"/>
          <w:w w:val="105"/>
        </w:rPr>
        <w:t xml:space="preserve"> </w:t>
      </w:r>
      <w:r>
        <w:rPr>
          <w:w w:val="105"/>
        </w:rPr>
        <w:t>and</w:t>
      </w:r>
      <w:r>
        <w:rPr>
          <w:spacing w:val="6"/>
          <w:w w:val="105"/>
        </w:rPr>
        <w:t xml:space="preserve"> </w:t>
      </w:r>
      <w:r>
        <w:rPr>
          <w:w w:val="105"/>
        </w:rPr>
        <w:t>mortality</w:t>
      </w:r>
      <w:r>
        <w:rPr>
          <w:spacing w:val="10"/>
          <w:w w:val="105"/>
        </w:rPr>
        <w:t xml:space="preserve"> </w:t>
      </w:r>
      <w:r>
        <w:rPr>
          <w:w w:val="105"/>
        </w:rPr>
        <w:t>rate</w:t>
      </w:r>
    </w:p>
    <w:p w:rsidR="0012095F" w:rsidRDefault="004D18C5">
      <w:pPr>
        <w:pStyle w:val="BodyText"/>
        <w:spacing w:before="56" w:line="260" w:lineRule="atLeast"/>
        <w:ind w:left="123"/>
      </w:pPr>
      <w:r>
        <w:rPr>
          <w:w w:val="110"/>
        </w:rPr>
        <w:t>The</w:t>
      </w:r>
      <w:r>
        <w:rPr>
          <w:spacing w:val="25"/>
          <w:w w:val="110"/>
        </w:rPr>
        <w:t xml:space="preserve"> </w:t>
      </w:r>
      <w:r>
        <w:rPr>
          <w:w w:val="110"/>
        </w:rPr>
        <w:t>initial</w:t>
      </w:r>
      <w:r>
        <w:rPr>
          <w:spacing w:val="26"/>
          <w:w w:val="110"/>
        </w:rPr>
        <w:t xml:space="preserve"> </w:t>
      </w:r>
      <w:r>
        <w:rPr>
          <w:w w:val="110"/>
        </w:rPr>
        <w:t>report</w:t>
      </w:r>
      <w:r>
        <w:rPr>
          <w:spacing w:val="24"/>
          <w:w w:val="110"/>
        </w:rPr>
        <w:t xml:space="preserve"> </w:t>
      </w:r>
      <w:r>
        <w:rPr>
          <w:w w:val="110"/>
        </w:rPr>
        <w:t>on</w:t>
      </w:r>
      <w:r>
        <w:rPr>
          <w:spacing w:val="26"/>
          <w:w w:val="110"/>
        </w:rPr>
        <w:t xml:space="preserve"> </w:t>
      </w:r>
      <w:r>
        <w:rPr>
          <w:w w:val="110"/>
        </w:rPr>
        <w:t>the</w:t>
      </w:r>
      <w:r>
        <w:rPr>
          <w:spacing w:val="24"/>
          <w:w w:val="110"/>
        </w:rPr>
        <w:t xml:space="preserve"> </w:t>
      </w:r>
      <w:r>
        <w:rPr>
          <w:w w:val="110"/>
        </w:rPr>
        <w:t>first</w:t>
      </w:r>
      <w:r>
        <w:rPr>
          <w:spacing w:val="25"/>
          <w:w w:val="110"/>
        </w:rPr>
        <w:t xml:space="preserve"> </w:t>
      </w:r>
      <w:r>
        <w:rPr>
          <w:w w:val="110"/>
        </w:rPr>
        <w:t>41</w:t>
      </w:r>
      <w:r>
        <w:rPr>
          <w:spacing w:val="26"/>
          <w:w w:val="110"/>
        </w:rPr>
        <w:t xml:space="preserve"> </w:t>
      </w:r>
      <w:r>
        <w:rPr>
          <w:w w:val="110"/>
        </w:rPr>
        <w:t>cases</w:t>
      </w:r>
      <w:r>
        <w:rPr>
          <w:spacing w:val="24"/>
          <w:w w:val="110"/>
        </w:rPr>
        <w:t xml:space="preserve"> </w:t>
      </w:r>
      <w:r>
        <w:rPr>
          <w:w w:val="110"/>
        </w:rPr>
        <w:t>of</w:t>
      </w:r>
      <w:r>
        <w:rPr>
          <w:spacing w:val="26"/>
          <w:w w:val="110"/>
        </w:rPr>
        <w:t xml:space="preserve"> </w:t>
      </w:r>
      <w:r>
        <w:rPr>
          <w:w w:val="110"/>
        </w:rPr>
        <w:t>the</w:t>
      </w:r>
      <w:r>
        <w:rPr>
          <w:spacing w:val="25"/>
          <w:w w:val="110"/>
        </w:rPr>
        <w:t xml:space="preserve"> </w:t>
      </w:r>
      <w:r>
        <w:rPr>
          <w:w w:val="110"/>
        </w:rPr>
        <w:t>COVID-19</w:t>
      </w:r>
      <w:r>
        <w:rPr>
          <w:spacing w:val="-46"/>
          <w:w w:val="110"/>
        </w:rPr>
        <w:t xml:space="preserve"> </w:t>
      </w:r>
      <w:r>
        <w:rPr>
          <w:w w:val="110"/>
        </w:rPr>
        <w:t>outbreak</w:t>
      </w:r>
      <w:r>
        <w:rPr>
          <w:spacing w:val="4"/>
          <w:w w:val="110"/>
        </w:rPr>
        <w:t xml:space="preserve"> </w:t>
      </w:r>
      <w:r>
        <w:rPr>
          <w:w w:val="110"/>
        </w:rPr>
        <w:t>showed</w:t>
      </w:r>
      <w:r>
        <w:rPr>
          <w:spacing w:val="5"/>
          <w:w w:val="110"/>
        </w:rPr>
        <w:t xml:space="preserve"> </w:t>
      </w:r>
      <w:r>
        <w:rPr>
          <w:w w:val="110"/>
        </w:rPr>
        <w:t>that</w:t>
      </w:r>
      <w:r>
        <w:rPr>
          <w:spacing w:val="5"/>
          <w:w w:val="110"/>
        </w:rPr>
        <w:t xml:space="preserve"> </w:t>
      </w:r>
      <w:r>
        <w:rPr>
          <w:w w:val="110"/>
        </w:rPr>
        <w:t>most</w:t>
      </w:r>
      <w:r>
        <w:rPr>
          <w:spacing w:val="5"/>
          <w:w w:val="110"/>
        </w:rPr>
        <w:t xml:space="preserve"> </w:t>
      </w:r>
      <w:r>
        <w:rPr>
          <w:w w:val="110"/>
        </w:rPr>
        <w:t>patients</w:t>
      </w:r>
      <w:r>
        <w:rPr>
          <w:spacing w:val="4"/>
          <w:w w:val="110"/>
        </w:rPr>
        <w:t xml:space="preserve"> </w:t>
      </w:r>
      <w:r>
        <w:rPr>
          <w:w w:val="110"/>
        </w:rPr>
        <w:t>infected</w:t>
      </w:r>
      <w:r>
        <w:rPr>
          <w:spacing w:val="6"/>
          <w:w w:val="110"/>
        </w:rPr>
        <w:t xml:space="preserve"> </w:t>
      </w:r>
      <w:r>
        <w:rPr>
          <w:w w:val="110"/>
        </w:rPr>
        <w:t>with</w:t>
      </w:r>
      <w:r>
        <w:rPr>
          <w:spacing w:val="6"/>
          <w:w w:val="110"/>
        </w:rPr>
        <w:t xml:space="preserve"> </w:t>
      </w:r>
      <w:bookmarkStart w:id="20" w:name="_bookmark19"/>
      <w:bookmarkEnd w:id="20"/>
      <w:r>
        <w:rPr>
          <w:w w:val="110"/>
        </w:rPr>
        <w:t>COVID-</w:t>
      </w:r>
    </w:p>
    <w:p w:rsidR="0012095F" w:rsidRDefault="004D18C5">
      <w:pPr>
        <w:pStyle w:val="BodyText"/>
        <w:spacing w:before="8"/>
        <w:rPr>
          <w:sz w:val="25"/>
        </w:rPr>
      </w:pPr>
      <w:r>
        <w:br w:type="column"/>
      </w:r>
    </w:p>
    <w:p w:rsidR="0012095F" w:rsidRDefault="004D18C5">
      <w:pPr>
        <w:pStyle w:val="Heading3"/>
      </w:pPr>
      <w:r>
        <w:rPr>
          <w:color w:val="1C191B"/>
          <w:w w:val="70"/>
        </w:rPr>
        <w:t>MERS</w:t>
      </w:r>
      <w:r>
        <w:rPr>
          <w:color w:val="1C191B"/>
          <w:spacing w:val="6"/>
          <w:w w:val="70"/>
        </w:rPr>
        <w:t xml:space="preserve"> </w:t>
      </w:r>
      <w:r>
        <w:rPr>
          <w:color w:val="1C191B"/>
          <w:w w:val="70"/>
        </w:rPr>
        <w:t>COV</w:t>
      </w:r>
    </w:p>
    <w:p w:rsidR="0012095F" w:rsidRDefault="004D18C5">
      <w:pPr>
        <w:pStyle w:val="BodyText"/>
        <w:spacing w:before="9"/>
        <w:rPr>
          <w:rFonts w:ascii="Tahoma"/>
          <w:b/>
          <w:sz w:val="24"/>
        </w:rPr>
      </w:pPr>
      <w:r>
        <w:br w:type="column"/>
      </w:r>
    </w:p>
    <w:p w:rsidR="0012095F" w:rsidRDefault="004D18C5">
      <w:pPr>
        <w:spacing w:before="1"/>
        <w:ind w:left="123"/>
        <w:rPr>
          <w:rFonts w:ascii="Tahoma"/>
          <w:b/>
          <w:sz w:val="18"/>
        </w:rPr>
      </w:pPr>
      <w:r>
        <w:rPr>
          <w:rFonts w:ascii="Tahoma"/>
          <w:b/>
          <w:color w:val="1C191B"/>
          <w:w w:val="70"/>
          <w:sz w:val="18"/>
        </w:rPr>
        <w:t>SARS</w:t>
      </w:r>
    </w:p>
    <w:p w:rsidR="0012095F" w:rsidRDefault="004D18C5">
      <w:pPr>
        <w:pStyle w:val="BodyText"/>
        <w:spacing w:before="9"/>
        <w:rPr>
          <w:rFonts w:ascii="Tahoma"/>
          <w:b/>
          <w:sz w:val="24"/>
        </w:rPr>
      </w:pPr>
      <w:r>
        <w:br w:type="column"/>
      </w:r>
    </w:p>
    <w:p w:rsidR="0012095F" w:rsidRDefault="004D18C5">
      <w:pPr>
        <w:pStyle w:val="Heading3"/>
        <w:spacing w:line="202" w:lineRule="exact"/>
        <w:ind w:left="116" w:right="458"/>
        <w:jc w:val="center"/>
      </w:pPr>
      <w:r>
        <w:rPr>
          <w:color w:val="1C191B"/>
          <w:w w:val="80"/>
        </w:rPr>
        <w:t>COVID-19</w:t>
      </w:r>
    </w:p>
    <w:p w:rsidR="0012095F" w:rsidRDefault="004D18C5">
      <w:pPr>
        <w:spacing w:line="129" w:lineRule="exact"/>
        <w:ind w:left="116" w:right="469"/>
        <w:jc w:val="center"/>
        <w:rPr>
          <w:rFonts w:ascii="Tahoma"/>
          <w:sz w:val="12"/>
        </w:rPr>
      </w:pPr>
      <w:r>
        <w:rPr>
          <w:rFonts w:ascii="Tahoma"/>
          <w:color w:val="1C191B"/>
          <w:w w:val="75"/>
          <w:sz w:val="12"/>
        </w:rPr>
        <w:t>Total</w:t>
      </w:r>
      <w:r>
        <w:rPr>
          <w:rFonts w:ascii="Tahoma"/>
          <w:color w:val="1C191B"/>
          <w:spacing w:val="10"/>
          <w:w w:val="75"/>
          <w:sz w:val="12"/>
        </w:rPr>
        <w:t xml:space="preserve"> </w:t>
      </w:r>
      <w:r>
        <w:rPr>
          <w:rFonts w:ascii="Tahoma"/>
          <w:color w:val="1C191B"/>
          <w:w w:val="75"/>
          <w:sz w:val="12"/>
        </w:rPr>
        <w:t>Number</w:t>
      </w:r>
      <w:r>
        <w:rPr>
          <w:rFonts w:ascii="Tahoma"/>
          <w:color w:val="1C191B"/>
          <w:spacing w:val="10"/>
          <w:w w:val="75"/>
          <w:sz w:val="12"/>
        </w:rPr>
        <w:t xml:space="preserve"> </w:t>
      </w:r>
      <w:r>
        <w:rPr>
          <w:rFonts w:ascii="Tahoma"/>
          <w:color w:val="1C191B"/>
          <w:w w:val="75"/>
          <w:sz w:val="12"/>
        </w:rPr>
        <w:t>of</w:t>
      </w:r>
      <w:r>
        <w:rPr>
          <w:rFonts w:ascii="Tahoma"/>
          <w:color w:val="1C191B"/>
          <w:spacing w:val="10"/>
          <w:w w:val="75"/>
          <w:sz w:val="12"/>
        </w:rPr>
        <w:t xml:space="preserve"> </w:t>
      </w:r>
      <w:r>
        <w:rPr>
          <w:rFonts w:ascii="Tahoma"/>
          <w:color w:val="1C191B"/>
          <w:w w:val="75"/>
          <w:sz w:val="12"/>
        </w:rPr>
        <w:t>Cases</w:t>
      </w:r>
      <w:r>
        <w:rPr>
          <w:rFonts w:ascii="Tahoma"/>
          <w:color w:val="1C191B"/>
          <w:spacing w:val="10"/>
          <w:w w:val="75"/>
          <w:sz w:val="12"/>
        </w:rPr>
        <w:t xml:space="preserve"> </w:t>
      </w:r>
      <w:r>
        <w:rPr>
          <w:rFonts w:ascii="Tahoma"/>
          <w:color w:val="1C191B"/>
          <w:w w:val="75"/>
          <w:sz w:val="12"/>
        </w:rPr>
        <w:t>COVID-19</w:t>
      </w:r>
      <w:r>
        <w:rPr>
          <w:rFonts w:ascii="Tahoma"/>
          <w:color w:val="1C191B"/>
          <w:spacing w:val="11"/>
          <w:w w:val="75"/>
          <w:sz w:val="12"/>
        </w:rPr>
        <w:t xml:space="preserve"> </w:t>
      </w:r>
      <w:r>
        <w:rPr>
          <w:rFonts w:ascii="Tahoma"/>
          <w:color w:val="1C191B"/>
          <w:w w:val="75"/>
          <w:sz w:val="12"/>
        </w:rPr>
        <w:t>=</w:t>
      </w:r>
      <w:r>
        <w:rPr>
          <w:rFonts w:ascii="Tahoma"/>
          <w:color w:val="1C191B"/>
          <w:spacing w:val="10"/>
          <w:w w:val="75"/>
          <w:sz w:val="12"/>
        </w:rPr>
        <w:t xml:space="preserve"> </w:t>
      </w:r>
      <w:r>
        <w:rPr>
          <w:rFonts w:ascii="Tahoma"/>
          <w:color w:val="1C191B"/>
          <w:w w:val="75"/>
          <w:sz w:val="12"/>
        </w:rPr>
        <w:t>67,091</w:t>
      </w:r>
    </w:p>
    <w:p w:rsidR="0012095F" w:rsidRDefault="0012095F">
      <w:pPr>
        <w:spacing w:line="129" w:lineRule="exact"/>
        <w:jc w:val="center"/>
        <w:rPr>
          <w:rFonts w:ascii="Tahoma"/>
          <w:sz w:val="12"/>
        </w:rPr>
        <w:sectPr w:rsidR="0012095F">
          <w:type w:val="continuous"/>
          <w:pgSz w:w="12250" w:h="15820"/>
          <w:pgMar w:top="600" w:right="1160" w:bottom="280" w:left="1140" w:header="720" w:footer="720" w:gutter="0"/>
          <w:cols w:num="4" w:space="720" w:equalWidth="0">
            <w:col w:w="4844" w:space="557"/>
            <w:col w:w="837" w:space="211"/>
            <w:col w:w="490" w:space="599"/>
            <w:col w:w="2412"/>
          </w:cols>
        </w:sectPr>
      </w:pPr>
    </w:p>
    <w:p w:rsidR="0012095F" w:rsidRDefault="004D18C5">
      <w:pPr>
        <w:pStyle w:val="BodyText"/>
        <w:spacing w:before="73" w:line="302" w:lineRule="auto"/>
        <w:ind w:left="123" w:right="39"/>
        <w:jc w:val="both"/>
      </w:pPr>
      <w:r>
        <w:lastRenderedPageBreak/>
        <w:pict>
          <v:shape id="_x0000_s1031" type="#_x0000_t202" style="position:absolute;left:0;text-align:left;margin-left:587.4pt;margin-top:152.9pt;width:10.95pt;height:484.95pt;z-index:15736832;mso-position-horizontal-relative:page;mso-position-vertical-relative:page" filled="f" stroked="f">
            <v:textbox style="layout-flow:vertical" inset="0,0,0,0">
              <w:txbxContent>
                <w:p w:rsidR="0012095F" w:rsidRDefault="004D18C5">
                  <w:pPr>
                    <w:spacing w:before="14"/>
                    <w:ind w:left="20"/>
                    <w:rPr>
                      <w:rFonts w:ascii="Arial MT"/>
                      <w:sz w:val="16"/>
                    </w:rPr>
                  </w:pPr>
                  <w:r>
                    <w:rPr>
                      <w:rFonts w:ascii="Arial MT"/>
                      <w:color w:val="666666"/>
                      <w:spacing w:val="-1"/>
                      <w:sz w:val="16"/>
                    </w:rPr>
                    <w:t>Downloaded</w:t>
                  </w:r>
                  <w:r>
                    <w:rPr>
                      <w:rFonts w:ascii="Arial MT"/>
                      <w:color w:val="666666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pacing w:val="-1"/>
                      <w:sz w:val="16"/>
                    </w:rPr>
                    <w:t>from</w:t>
                  </w:r>
                  <w:r>
                    <w:rPr>
                      <w:rFonts w:ascii="Arial MT"/>
                      <w:color w:val="666666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pacing w:val="-1"/>
                      <w:sz w:val="16"/>
                    </w:rPr>
                    <w:t>https://academic.oup.com/ije/advance-article-abstract/doi/10.1093/ije/dyaa033/5748175</w:t>
                  </w:r>
                  <w:r>
                    <w:rPr>
                      <w:rFonts w:ascii="Arial MT"/>
                      <w:color w:val="666666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z w:val="16"/>
                    </w:rPr>
                    <w:t>by</w:t>
                  </w:r>
                  <w:r>
                    <w:rPr>
                      <w:rFonts w:ascii="Arial MT"/>
                      <w:color w:val="666666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z w:val="16"/>
                    </w:rPr>
                    <w:t>guest</w:t>
                  </w:r>
                  <w:r>
                    <w:rPr>
                      <w:rFonts w:ascii="Arial MT"/>
                      <w:color w:val="666666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z w:val="16"/>
                    </w:rPr>
                    <w:t>on</w:t>
                  </w:r>
                  <w:r>
                    <w:rPr>
                      <w:rFonts w:ascii="Arial MT"/>
                      <w:color w:val="666666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z w:val="16"/>
                    </w:rPr>
                    <w:t>23</w:t>
                  </w:r>
                  <w:r>
                    <w:rPr>
                      <w:rFonts w:ascii="Arial MT"/>
                      <w:color w:val="666666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z w:val="16"/>
                    </w:rPr>
                    <w:t>February</w:t>
                  </w:r>
                  <w:r>
                    <w:rPr>
                      <w:rFonts w:ascii="Arial MT"/>
                      <w:color w:val="666666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z w:val="16"/>
                    </w:rPr>
                    <w:t>2020</w:t>
                  </w:r>
                </w:p>
              </w:txbxContent>
            </v:textbox>
            <w10:wrap anchorx="page" anchory="page"/>
          </v:shape>
        </w:pict>
      </w:r>
      <w:r>
        <w:rPr>
          <w:w w:val="110"/>
        </w:rPr>
        <w:t>19 were males [30 [(73%) of 41], with less than half pos-</w:t>
      </w:r>
      <w:r>
        <w:rPr>
          <w:spacing w:val="1"/>
          <w:w w:val="110"/>
        </w:rPr>
        <w:t xml:space="preserve"> </w:t>
      </w:r>
      <w:r>
        <w:rPr>
          <w:w w:val="110"/>
        </w:rPr>
        <w:t>sessing</w:t>
      </w:r>
      <w:r>
        <w:rPr>
          <w:spacing w:val="1"/>
          <w:w w:val="110"/>
        </w:rPr>
        <w:t xml:space="preserve"> </w:t>
      </w:r>
      <w:r>
        <w:rPr>
          <w:w w:val="110"/>
        </w:rPr>
        <w:t>underlying</w:t>
      </w:r>
      <w:r>
        <w:rPr>
          <w:spacing w:val="1"/>
          <w:w w:val="110"/>
        </w:rPr>
        <w:t xml:space="preserve"> </w:t>
      </w:r>
      <w:r>
        <w:rPr>
          <w:w w:val="110"/>
        </w:rPr>
        <w:t>comorbidities</w:t>
      </w:r>
      <w:r>
        <w:rPr>
          <w:spacing w:val="1"/>
          <w:w w:val="110"/>
        </w:rPr>
        <w:t xml:space="preserve"> </w:t>
      </w:r>
      <w:r>
        <w:rPr>
          <w:w w:val="110"/>
        </w:rPr>
        <w:t>[13</w:t>
      </w:r>
      <w:r>
        <w:rPr>
          <w:spacing w:val="1"/>
          <w:w w:val="110"/>
        </w:rPr>
        <w:t xml:space="preserve"> </w:t>
      </w:r>
      <w:r>
        <w:rPr>
          <w:w w:val="110"/>
        </w:rPr>
        <w:t>(32%)]</w:t>
      </w:r>
      <w:r>
        <w:rPr>
          <w:spacing w:val="1"/>
          <w:w w:val="110"/>
        </w:rPr>
        <w:t xml:space="preserve"> </w:t>
      </w:r>
      <w:r>
        <w:rPr>
          <w:w w:val="110"/>
        </w:rPr>
        <w:t>which</w:t>
      </w:r>
      <w:r>
        <w:rPr>
          <w:spacing w:val="1"/>
          <w:w w:val="110"/>
        </w:rPr>
        <w:t xml:space="preserve"> </w:t>
      </w:r>
      <w:r>
        <w:rPr>
          <w:w w:val="110"/>
        </w:rPr>
        <w:t>in-</w:t>
      </w:r>
      <w:r>
        <w:rPr>
          <w:spacing w:val="-47"/>
          <w:w w:val="110"/>
        </w:rPr>
        <w:t xml:space="preserve"> </w:t>
      </w:r>
      <w:r>
        <w:rPr>
          <w:w w:val="110"/>
        </w:rPr>
        <w:t>cluded diabetes, hypertension and cardiovascular disease.</w:t>
      </w:r>
      <w:hyperlink w:anchor="_bookmark43" w:history="1">
        <w:r>
          <w:rPr>
            <w:color w:val="0000FF"/>
            <w:w w:val="110"/>
            <w:vertAlign w:val="superscript"/>
          </w:rPr>
          <w:t>3</w:t>
        </w:r>
      </w:hyperlink>
      <w:r>
        <w:rPr>
          <w:color w:val="0000FF"/>
          <w:spacing w:val="1"/>
          <w:w w:val="110"/>
        </w:rPr>
        <w:t xml:space="preserve"> </w:t>
      </w:r>
      <w:r>
        <w:rPr>
          <w:spacing w:val="-1"/>
          <w:w w:val="110"/>
        </w:rPr>
        <w:t xml:space="preserve">The median age </w:t>
      </w:r>
      <w:r>
        <w:rPr>
          <w:w w:val="110"/>
        </w:rPr>
        <w:t>of cases was 49.0 years (Inter Qua</w:t>
      </w:r>
      <w:r>
        <w:rPr>
          <w:w w:val="110"/>
        </w:rPr>
        <w:t>rtile</w:t>
      </w:r>
      <w:r>
        <w:rPr>
          <w:spacing w:val="1"/>
          <w:w w:val="110"/>
        </w:rPr>
        <w:t xml:space="preserve"> </w:t>
      </w:r>
      <w:r>
        <w:rPr>
          <w:w w:val="110"/>
        </w:rPr>
        <w:t>Range 41.0–58.0). Of the initial 41 patients infected, 27</w:t>
      </w:r>
      <w:r>
        <w:rPr>
          <w:spacing w:val="1"/>
          <w:w w:val="110"/>
        </w:rPr>
        <w:t xml:space="preserve"> </w:t>
      </w:r>
      <w:r>
        <w:rPr>
          <w:w w:val="110"/>
        </w:rPr>
        <w:t>(66%) had been directly exposed to the Huanan seafood</w:t>
      </w:r>
      <w:r>
        <w:rPr>
          <w:spacing w:val="1"/>
          <w:w w:val="110"/>
        </w:rPr>
        <w:t xml:space="preserve"> </w:t>
      </w:r>
      <w:r>
        <w:rPr>
          <w:w w:val="110"/>
        </w:rPr>
        <w:t>market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CFR</w:t>
      </w:r>
      <w:r>
        <w:rPr>
          <w:spacing w:val="1"/>
          <w:w w:val="110"/>
        </w:rPr>
        <w:t xml:space="preserve"> </w:t>
      </w:r>
      <w:r>
        <w:rPr>
          <w:w w:val="110"/>
        </w:rPr>
        <w:t>was</w:t>
      </w:r>
      <w:r>
        <w:rPr>
          <w:spacing w:val="1"/>
          <w:w w:val="110"/>
        </w:rPr>
        <w:t xml:space="preserve"> </w:t>
      </w:r>
      <w:r>
        <w:rPr>
          <w:w w:val="110"/>
        </w:rPr>
        <w:t>nearly</w:t>
      </w:r>
      <w:r>
        <w:rPr>
          <w:spacing w:val="1"/>
          <w:w w:val="110"/>
        </w:rPr>
        <w:t xml:space="preserve"> </w:t>
      </w:r>
      <w:r>
        <w:rPr>
          <w:w w:val="110"/>
        </w:rPr>
        <w:t>2%.</w:t>
      </w:r>
      <w:hyperlink w:anchor="_bookmark43" w:history="1">
        <w:r>
          <w:rPr>
            <w:color w:val="0000FF"/>
            <w:w w:val="110"/>
            <w:vertAlign w:val="superscript"/>
          </w:rPr>
          <w:t>3</w:t>
        </w:r>
      </w:hyperlink>
      <w:r>
        <w:rPr>
          <w:color w:val="0000FF"/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CFR</w:t>
      </w:r>
      <w:r>
        <w:rPr>
          <w:spacing w:val="1"/>
          <w:w w:val="110"/>
        </w:rPr>
        <w:t xml:space="preserve"> </w:t>
      </w:r>
      <w:r>
        <w:rPr>
          <w:w w:val="110"/>
        </w:rPr>
        <w:t>has</w:t>
      </w:r>
      <w:r>
        <w:rPr>
          <w:spacing w:val="1"/>
          <w:w w:val="110"/>
        </w:rPr>
        <w:t xml:space="preserve"> </w:t>
      </w:r>
      <w:r>
        <w:rPr>
          <w:w w:val="110"/>
        </w:rPr>
        <w:t>remained</w:t>
      </w:r>
      <w:r>
        <w:rPr>
          <w:spacing w:val="-4"/>
          <w:w w:val="110"/>
        </w:rPr>
        <w:t xml:space="preserve"> </w:t>
      </w:r>
      <w:r>
        <w:rPr>
          <w:w w:val="110"/>
        </w:rPr>
        <w:t>at</w:t>
      </w:r>
      <w:r>
        <w:rPr>
          <w:spacing w:val="-2"/>
          <w:w w:val="110"/>
        </w:rPr>
        <w:t xml:space="preserve"> </w:t>
      </w:r>
      <w:r>
        <w:rPr>
          <w:w w:val="110"/>
        </w:rPr>
        <w:t>2%</w:t>
      </w:r>
      <w:r>
        <w:rPr>
          <w:spacing w:val="-3"/>
          <w:w w:val="110"/>
        </w:rPr>
        <w:t xml:space="preserve"> </w:t>
      </w:r>
      <w:r>
        <w:rPr>
          <w:w w:val="110"/>
        </w:rPr>
        <w:t>since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start</w:t>
      </w:r>
      <w:r>
        <w:rPr>
          <w:spacing w:val="-3"/>
          <w:w w:val="110"/>
        </w:rPr>
        <w:t xml:space="preserve"> </w:t>
      </w:r>
      <w:r>
        <w:rPr>
          <w:w w:val="110"/>
        </w:rPr>
        <w:t>of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epidemic.</w:t>
      </w:r>
    </w:p>
    <w:p w:rsidR="0012095F" w:rsidRDefault="004D18C5">
      <w:pPr>
        <w:pStyle w:val="BodyText"/>
        <w:spacing w:line="302" w:lineRule="auto"/>
        <w:ind w:left="123" w:right="39" w:firstLine="239"/>
        <w:jc w:val="both"/>
      </w:pPr>
      <w:r>
        <w:rPr>
          <w:w w:val="110"/>
        </w:rPr>
        <w:t>In contrast, MERS has a much higher CFR (35%), and</w:t>
      </w:r>
      <w:r>
        <w:rPr>
          <w:spacing w:val="1"/>
          <w:w w:val="110"/>
        </w:rPr>
        <w:t xml:space="preserve"> </w:t>
      </w:r>
      <w:bookmarkStart w:id="21" w:name="_bookmark20"/>
      <w:bookmarkEnd w:id="21"/>
      <w:r>
        <w:rPr>
          <w:w w:val="110"/>
        </w:rPr>
        <w:t>due to the severity of the illness it often necessitates me-</w:t>
      </w:r>
      <w:r>
        <w:rPr>
          <w:spacing w:val="1"/>
          <w:w w:val="110"/>
        </w:rPr>
        <w:t xml:space="preserve"> </w:t>
      </w:r>
      <w:r>
        <w:rPr>
          <w:w w:val="110"/>
        </w:rPr>
        <w:t>chanical</w:t>
      </w:r>
      <w:r>
        <w:rPr>
          <w:spacing w:val="15"/>
          <w:w w:val="110"/>
        </w:rPr>
        <w:t xml:space="preserve"> </w:t>
      </w:r>
      <w:r>
        <w:rPr>
          <w:w w:val="110"/>
        </w:rPr>
        <w:t>ventilation</w:t>
      </w:r>
      <w:r>
        <w:rPr>
          <w:spacing w:val="16"/>
          <w:w w:val="110"/>
        </w:rPr>
        <w:t xml:space="preserve"> </w:t>
      </w:r>
      <w:r>
        <w:rPr>
          <w:w w:val="110"/>
        </w:rPr>
        <w:t>(in</w:t>
      </w:r>
      <w:r>
        <w:rPr>
          <w:spacing w:val="15"/>
          <w:w w:val="110"/>
        </w:rPr>
        <w:t xml:space="preserve"> </w:t>
      </w:r>
      <w:r>
        <w:rPr>
          <w:w w:val="110"/>
        </w:rPr>
        <w:t>50–89%</w:t>
      </w:r>
      <w:r>
        <w:rPr>
          <w:spacing w:val="16"/>
          <w:w w:val="110"/>
        </w:rPr>
        <w:t xml:space="preserve"> </w:t>
      </w:r>
      <w:r>
        <w:rPr>
          <w:w w:val="110"/>
        </w:rPr>
        <w:t>of</w:t>
      </w:r>
      <w:r>
        <w:rPr>
          <w:spacing w:val="16"/>
          <w:w w:val="110"/>
        </w:rPr>
        <w:t xml:space="preserve"> </w:t>
      </w:r>
      <w:r>
        <w:rPr>
          <w:w w:val="110"/>
        </w:rPr>
        <w:t>cases).</w:t>
      </w:r>
      <w:hyperlink w:anchor="_bookmark42" w:history="1">
        <w:r>
          <w:rPr>
            <w:color w:val="0000FF"/>
            <w:w w:val="110"/>
            <w:vertAlign w:val="superscript"/>
          </w:rPr>
          <w:t>21</w:t>
        </w:r>
        <w:r>
          <w:rPr>
            <w:color w:val="0000FF"/>
            <w:spacing w:val="15"/>
            <w:w w:val="110"/>
          </w:rPr>
          <w:t xml:space="preserve"> </w:t>
        </w:r>
      </w:hyperlink>
      <w:r>
        <w:rPr>
          <w:w w:val="110"/>
        </w:rPr>
        <w:t>According</w:t>
      </w:r>
      <w:r>
        <w:rPr>
          <w:spacing w:val="17"/>
          <w:w w:val="110"/>
        </w:rPr>
        <w:t xml:space="preserve"> </w:t>
      </w:r>
      <w:r>
        <w:rPr>
          <w:w w:val="110"/>
        </w:rPr>
        <w:t>to</w:t>
      </w:r>
      <w:r>
        <w:rPr>
          <w:spacing w:val="-47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study</w:t>
      </w:r>
      <w:r>
        <w:rPr>
          <w:spacing w:val="1"/>
          <w:w w:val="110"/>
        </w:rPr>
        <w:t xml:space="preserve"> </w:t>
      </w:r>
      <w:r>
        <w:rPr>
          <w:w w:val="110"/>
        </w:rPr>
        <w:t>outlining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risk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mortality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severity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MERS cases from 2012–15, the mean age of all patients</w:t>
      </w:r>
      <w:r>
        <w:rPr>
          <w:spacing w:val="1"/>
          <w:w w:val="110"/>
        </w:rPr>
        <w:t xml:space="preserve"> </w:t>
      </w:r>
      <w:r>
        <w:rPr>
          <w:w w:val="105"/>
        </w:rPr>
        <w:t>was</w:t>
      </w:r>
      <w:r>
        <w:rPr>
          <w:spacing w:val="1"/>
          <w:w w:val="105"/>
        </w:rPr>
        <w:t xml:space="preserve"> </w:t>
      </w:r>
      <w:r>
        <w:rPr>
          <w:w w:val="105"/>
        </w:rPr>
        <w:t>50 years</w:t>
      </w:r>
      <w:r>
        <w:rPr>
          <w:spacing w:val="1"/>
          <w:w w:val="105"/>
        </w:rPr>
        <w:t xml:space="preserve"> </w:t>
      </w:r>
      <w:r>
        <w:rPr>
          <w:w w:val="105"/>
        </w:rPr>
        <w:t>(SD:</w:t>
      </w:r>
      <w:r>
        <w:rPr>
          <w:spacing w:val="1"/>
          <w:w w:val="105"/>
        </w:rPr>
        <w:t xml:space="preserve"> </w:t>
      </w:r>
      <w:r>
        <w:rPr>
          <w:w w:val="105"/>
        </w:rPr>
        <w:t>18),</w:t>
      </w:r>
      <w:r>
        <w:rPr>
          <w:spacing w:val="1"/>
          <w:w w:val="105"/>
        </w:rPr>
        <w:t xml:space="preserve"> </w:t>
      </w:r>
      <w:r>
        <w:rPr>
          <w:w w:val="105"/>
        </w:rPr>
        <w:t>over</w:t>
      </w:r>
      <w:r>
        <w:rPr>
          <w:spacing w:val="1"/>
          <w:w w:val="105"/>
        </w:rPr>
        <w:t xml:space="preserve"> </w:t>
      </w:r>
      <w:r>
        <w:rPr>
          <w:w w:val="105"/>
        </w:rPr>
        <w:t>half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cases</w:t>
      </w:r>
      <w:r>
        <w:rPr>
          <w:spacing w:val="1"/>
          <w:w w:val="105"/>
        </w:rPr>
        <w:t xml:space="preserve"> </w:t>
      </w:r>
      <w:r>
        <w:rPr>
          <w:w w:val="105"/>
        </w:rPr>
        <w:t>(51.1%)</w:t>
      </w:r>
      <w:r>
        <w:rPr>
          <w:spacing w:val="1"/>
          <w:w w:val="105"/>
        </w:rPr>
        <w:t xml:space="preserve"> </w:t>
      </w:r>
      <w:r>
        <w:rPr>
          <w:w w:val="110"/>
        </w:rPr>
        <w:t>reported underlying comorbidities, whereas 7.6% reported</w:t>
      </w:r>
      <w:r>
        <w:rPr>
          <w:spacing w:val="1"/>
          <w:w w:val="110"/>
        </w:rPr>
        <w:t xml:space="preserve"> </w:t>
      </w:r>
      <w:r>
        <w:rPr>
          <w:w w:val="110"/>
        </w:rPr>
        <w:t>direct</w:t>
      </w:r>
      <w:r>
        <w:rPr>
          <w:spacing w:val="27"/>
          <w:w w:val="110"/>
        </w:rPr>
        <w:t xml:space="preserve"> </w:t>
      </w:r>
      <w:r>
        <w:rPr>
          <w:w w:val="110"/>
        </w:rPr>
        <w:t>contact</w:t>
      </w:r>
      <w:r>
        <w:rPr>
          <w:spacing w:val="29"/>
          <w:w w:val="110"/>
        </w:rPr>
        <w:t xml:space="preserve"> </w:t>
      </w:r>
      <w:r>
        <w:rPr>
          <w:w w:val="110"/>
        </w:rPr>
        <w:t>with</w:t>
      </w:r>
      <w:r>
        <w:rPr>
          <w:spacing w:val="28"/>
          <w:w w:val="110"/>
        </w:rPr>
        <w:t xml:space="preserve"> </w:t>
      </w:r>
      <w:r>
        <w:rPr>
          <w:w w:val="110"/>
        </w:rPr>
        <w:t>a</w:t>
      </w:r>
      <w:r>
        <w:rPr>
          <w:spacing w:val="29"/>
          <w:w w:val="110"/>
        </w:rPr>
        <w:t xml:space="preserve"> </w:t>
      </w:r>
      <w:r>
        <w:rPr>
          <w:w w:val="110"/>
        </w:rPr>
        <w:t>camel.</w:t>
      </w:r>
      <w:hyperlink w:anchor="_bookmark44" w:history="1">
        <w:r>
          <w:rPr>
            <w:color w:val="0000FF"/>
            <w:w w:val="110"/>
            <w:vertAlign w:val="superscript"/>
          </w:rPr>
          <w:t>22</w:t>
        </w:r>
      </w:hyperlink>
      <w:r>
        <w:rPr>
          <w:color w:val="0000FF"/>
          <w:spacing w:val="28"/>
          <w:w w:val="110"/>
        </w:rPr>
        <w:t xml:space="preserve"> </w:t>
      </w:r>
      <w:r>
        <w:rPr>
          <w:w w:val="110"/>
        </w:rPr>
        <w:t>Cases</w:t>
      </w:r>
      <w:r>
        <w:rPr>
          <w:spacing w:val="29"/>
          <w:w w:val="110"/>
        </w:rPr>
        <w:t xml:space="preserve"> </w:t>
      </w:r>
      <w:r>
        <w:rPr>
          <w:w w:val="110"/>
        </w:rPr>
        <w:t>were</w:t>
      </w:r>
      <w:r>
        <w:rPr>
          <w:spacing w:val="28"/>
          <w:w w:val="110"/>
        </w:rPr>
        <w:t xml:space="preserve"> </w:t>
      </w:r>
      <w:r>
        <w:rPr>
          <w:w w:val="110"/>
        </w:rPr>
        <w:t>predominantly</w:t>
      </w:r>
    </w:p>
    <w:p w:rsidR="0012095F" w:rsidRDefault="004D18C5">
      <w:pPr>
        <w:pStyle w:val="BodyText"/>
        <w:spacing w:line="206" w:lineRule="exact"/>
        <w:ind w:left="123"/>
        <w:jc w:val="both"/>
      </w:pPr>
      <w:proofErr w:type="gramStart"/>
      <w:r>
        <w:rPr>
          <w:w w:val="110"/>
        </w:rPr>
        <w:t>male</w:t>
      </w:r>
      <w:proofErr w:type="gramEnd"/>
      <w:r>
        <w:rPr>
          <w:spacing w:val="13"/>
          <w:w w:val="110"/>
        </w:rPr>
        <w:t xml:space="preserve"> </w:t>
      </w:r>
      <w:r>
        <w:rPr>
          <w:w w:val="110"/>
        </w:rPr>
        <w:t>(66.6%)</w:t>
      </w:r>
      <w:r>
        <w:rPr>
          <w:spacing w:val="13"/>
          <w:w w:val="110"/>
        </w:rPr>
        <w:t xml:space="preserve"> </w:t>
      </w:r>
      <w:r>
        <w:rPr>
          <w:w w:val="110"/>
        </w:rPr>
        <w:t>and</w:t>
      </w:r>
      <w:r>
        <w:rPr>
          <w:spacing w:val="14"/>
          <w:w w:val="110"/>
        </w:rPr>
        <w:t xml:space="preserve"> </w:t>
      </w:r>
      <w:r>
        <w:rPr>
          <w:w w:val="110"/>
        </w:rPr>
        <w:t>from</w:t>
      </w:r>
      <w:r>
        <w:rPr>
          <w:spacing w:val="14"/>
          <w:w w:val="110"/>
        </w:rPr>
        <w:t xml:space="preserve"> </w:t>
      </w:r>
      <w:r>
        <w:rPr>
          <w:w w:val="110"/>
        </w:rPr>
        <w:t>Saudi</w:t>
      </w:r>
      <w:r>
        <w:rPr>
          <w:spacing w:val="12"/>
          <w:w w:val="110"/>
        </w:rPr>
        <w:t xml:space="preserve"> </w:t>
      </w:r>
      <w:r>
        <w:rPr>
          <w:w w:val="110"/>
        </w:rPr>
        <w:t>Arabia.</w:t>
      </w:r>
      <w:hyperlink w:anchor="_bookmark44" w:history="1">
        <w:r>
          <w:rPr>
            <w:color w:val="0000FF"/>
            <w:w w:val="110"/>
            <w:vertAlign w:val="superscript"/>
          </w:rPr>
          <w:t>22</w:t>
        </w:r>
        <w:r>
          <w:rPr>
            <w:color w:val="0000FF"/>
            <w:spacing w:val="15"/>
            <w:w w:val="110"/>
          </w:rPr>
          <w:t xml:space="preserve"> </w:t>
        </w:r>
      </w:hyperlink>
      <w:r>
        <w:rPr>
          <w:w w:val="110"/>
        </w:rPr>
        <w:t>Overall,</w:t>
      </w:r>
      <w:r>
        <w:rPr>
          <w:spacing w:val="12"/>
          <w:w w:val="110"/>
        </w:rPr>
        <w:t xml:space="preserve"> </w:t>
      </w:r>
      <w:r>
        <w:rPr>
          <w:rFonts w:ascii="Segoe UI Symbol"/>
          <w:w w:val="110"/>
        </w:rPr>
        <w:t>~</w:t>
      </w:r>
      <w:r>
        <w:rPr>
          <w:w w:val="110"/>
        </w:rPr>
        <w:t>35%</w:t>
      </w:r>
      <w:r>
        <w:rPr>
          <w:spacing w:val="14"/>
          <w:w w:val="110"/>
        </w:rPr>
        <w:t xml:space="preserve"> </w:t>
      </w:r>
      <w:r>
        <w:rPr>
          <w:w w:val="110"/>
        </w:rPr>
        <w:t>of</w:t>
      </w:r>
    </w:p>
    <w:p w:rsidR="0012095F" w:rsidRDefault="004D18C5">
      <w:pPr>
        <w:pStyle w:val="BodyText"/>
        <w:spacing w:before="40" w:line="295" w:lineRule="auto"/>
        <w:ind w:left="123" w:right="39"/>
        <w:jc w:val="both"/>
      </w:pPr>
      <w:proofErr w:type="gramStart"/>
      <w:r>
        <w:rPr>
          <w:w w:val="110"/>
        </w:rPr>
        <w:t>all</w:t>
      </w:r>
      <w:proofErr w:type="gramEnd"/>
      <w:r>
        <w:rPr>
          <w:w w:val="110"/>
        </w:rPr>
        <w:t xml:space="preserve"> patients who were diagnosed with MERS have died.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CFR</w:t>
      </w:r>
      <w:r>
        <w:rPr>
          <w:spacing w:val="1"/>
          <w:w w:val="110"/>
        </w:rPr>
        <w:t xml:space="preserve"> </w:t>
      </w:r>
      <w:r>
        <w:rPr>
          <w:w w:val="110"/>
        </w:rPr>
        <w:t>was</w:t>
      </w:r>
      <w:r>
        <w:rPr>
          <w:spacing w:val="1"/>
          <w:w w:val="110"/>
        </w:rPr>
        <w:t xml:space="preserve"> </w:t>
      </w:r>
      <w:r>
        <w:rPr>
          <w:w w:val="110"/>
        </w:rPr>
        <w:t>higher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Saudi</w:t>
      </w:r>
      <w:r>
        <w:rPr>
          <w:spacing w:val="1"/>
          <w:w w:val="110"/>
        </w:rPr>
        <w:t xml:space="preserve"> </w:t>
      </w:r>
      <w:r>
        <w:rPr>
          <w:w w:val="110"/>
        </w:rPr>
        <w:t>Arabia</w:t>
      </w:r>
      <w:r>
        <w:rPr>
          <w:spacing w:val="1"/>
          <w:w w:val="110"/>
        </w:rPr>
        <w:t xml:space="preserve"> </w:t>
      </w:r>
      <w:r>
        <w:rPr>
          <w:w w:val="110"/>
        </w:rPr>
        <w:t>(42%),</w:t>
      </w:r>
      <w:r>
        <w:rPr>
          <w:spacing w:val="1"/>
          <w:w w:val="110"/>
        </w:rPr>
        <w:t xml:space="preserve"> </w:t>
      </w:r>
      <w:r>
        <w:rPr>
          <w:w w:val="110"/>
        </w:rPr>
        <w:t>whereas</w:t>
      </w:r>
      <w:r>
        <w:rPr>
          <w:spacing w:val="1"/>
          <w:w w:val="110"/>
        </w:rPr>
        <w:t xml:space="preserve"> </w:t>
      </w:r>
      <w:r>
        <w:rPr>
          <w:w w:val="110"/>
        </w:rPr>
        <w:t>South Korea reported 19% with a range from 7% among</w:t>
      </w:r>
      <w:r>
        <w:rPr>
          <w:spacing w:val="1"/>
          <w:w w:val="110"/>
        </w:rPr>
        <w:t xml:space="preserve"> </w:t>
      </w:r>
      <w:bookmarkStart w:id="22" w:name="_bookmark22"/>
      <w:bookmarkEnd w:id="22"/>
      <w:r>
        <w:rPr>
          <w:w w:val="110"/>
        </w:rPr>
        <w:t xml:space="preserve">younger 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age 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groups </w:t>
      </w:r>
      <w:r>
        <w:rPr>
          <w:spacing w:val="1"/>
          <w:w w:val="110"/>
        </w:rPr>
        <w:t xml:space="preserve"> </w:t>
      </w:r>
      <w:r>
        <w:rPr>
          <w:w w:val="110"/>
        </w:rPr>
        <w:t>to   40%   among   older   adults</w:t>
      </w:r>
      <w:r>
        <w:rPr>
          <w:spacing w:val="1"/>
          <w:w w:val="110"/>
        </w:rPr>
        <w:t xml:space="preserve"> </w:t>
      </w:r>
      <w:r>
        <w:rPr>
          <w:w w:val="110"/>
        </w:rPr>
        <w:t>(</w:t>
      </w:r>
      <w:r>
        <w:rPr>
          <w:rFonts w:ascii="Segoe UI Symbol" w:hAnsi="Segoe UI Symbol"/>
          <w:w w:val="110"/>
        </w:rPr>
        <w:t>≥</w:t>
      </w:r>
      <w:r>
        <w:rPr>
          <w:w w:val="110"/>
        </w:rPr>
        <w:t>60 years).</w:t>
      </w:r>
      <w:hyperlink w:anchor="_bookmark46" w:history="1">
        <w:r>
          <w:rPr>
            <w:color w:val="0000FF"/>
            <w:w w:val="110"/>
            <w:vertAlign w:val="superscript"/>
          </w:rPr>
          <w:t>23</w:t>
        </w:r>
      </w:hyperlink>
      <w:r>
        <w:rPr>
          <w:color w:val="0000FF"/>
          <w:spacing w:val="1"/>
          <w:w w:val="110"/>
        </w:rPr>
        <w:t xml:space="preserve"> </w:t>
      </w:r>
      <w:r>
        <w:rPr>
          <w:w w:val="110"/>
        </w:rPr>
        <w:t>Older</w:t>
      </w:r>
      <w:r>
        <w:rPr>
          <w:spacing w:val="1"/>
          <w:w w:val="110"/>
        </w:rPr>
        <w:t xml:space="preserve"> </w:t>
      </w:r>
      <w:r>
        <w:rPr>
          <w:w w:val="110"/>
        </w:rPr>
        <w:t>age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underlying</w:t>
      </w:r>
      <w:r>
        <w:rPr>
          <w:spacing w:val="1"/>
          <w:w w:val="110"/>
        </w:rPr>
        <w:t xml:space="preserve"> </w:t>
      </w:r>
      <w:r>
        <w:rPr>
          <w:w w:val="110"/>
        </w:rPr>
        <w:t>comorbidities</w:t>
      </w:r>
      <w:r>
        <w:rPr>
          <w:spacing w:val="1"/>
          <w:w w:val="110"/>
        </w:rPr>
        <w:t xml:space="preserve"> </w:t>
      </w:r>
      <w:bookmarkStart w:id="23" w:name="_bookmark21"/>
      <w:bookmarkEnd w:id="23"/>
      <w:r>
        <w:rPr>
          <w:w w:val="110"/>
        </w:rPr>
        <w:t>were identified as the predominant risk factors for progres-</w:t>
      </w:r>
      <w:r>
        <w:rPr>
          <w:spacing w:val="-47"/>
          <w:w w:val="110"/>
        </w:rPr>
        <w:t xml:space="preserve"> </w:t>
      </w:r>
      <w:proofErr w:type="gramStart"/>
      <w:r>
        <w:rPr>
          <w:w w:val="110"/>
        </w:rPr>
        <w:t>sion</w:t>
      </w:r>
      <w:proofErr w:type="gramEnd"/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w w:val="110"/>
        </w:rPr>
        <w:t>severe</w:t>
      </w:r>
      <w:r>
        <w:rPr>
          <w:spacing w:val="-4"/>
          <w:w w:val="110"/>
        </w:rPr>
        <w:t xml:space="preserve"> </w:t>
      </w:r>
      <w:r>
        <w:rPr>
          <w:w w:val="110"/>
        </w:rPr>
        <w:t>MERS.</w:t>
      </w:r>
      <w:hyperlink w:anchor="_bookmark44" w:history="1">
        <w:r>
          <w:rPr>
            <w:color w:val="0000FF"/>
            <w:w w:val="110"/>
            <w:vertAlign w:val="superscript"/>
          </w:rPr>
          <w:t>22</w:t>
        </w:r>
      </w:hyperlink>
    </w:p>
    <w:p w:rsidR="0012095F" w:rsidRDefault="004D18C5">
      <w:pPr>
        <w:pStyle w:val="BodyText"/>
        <w:spacing w:line="290" w:lineRule="auto"/>
        <w:ind w:left="123" w:right="39" w:firstLine="239"/>
        <w:jc w:val="both"/>
      </w:pPr>
      <w:r>
        <w:rPr>
          <w:w w:val="110"/>
        </w:rPr>
        <w:t>The SARS virus had an overall CFR of 11%.</w:t>
      </w:r>
      <w:hyperlink w:anchor="_bookmark48" w:history="1">
        <w:r>
          <w:rPr>
            <w:color w:val="0000FF"/>
            <w:w w:val="110"/>
            <w:vertAlign w:val="superscript"/>
          </w:rPr>
          <w:t>24</w:t>
        </w:r>
        <w:r>
          <w:rPr>
            <w:color w:val="0000FF"/>
            <w:w w:val="110"/>
          </w:rPr>
          <w:t xml:space="preserve"> </w:t>
        </w:r>
      </w:hyperlink>
      <w:r>
        <w:rPr>
          <w:w w:val="110"/>
        </w:rPr>
        <w:t>Women</w:t>
      </w:r>
      <w:r>
        <w:rPr>
          <w:spacing w:val="1"/>
          <w:w w:val="110"/>
        </w:rPr>
        <w:t xml:space="preserve"> </w:t>
      </w:r>
      <w:r>
        <w:rPr>
          <w:w w:val="110"/>
        </w:rPr>
        <w:t>represented</w:t>
      </w:r>
      <w:r>
        <w:rPr>
          <w:spacing w:val="8"/>
          <w:w w:val="110"/>
        </w:rPr>
        <w:t xml:space="preserve"> </w:t>
      </w:r>
      <w:r>
        <w:rPr>
          <w:w w:val="110"/>
        </w:rPr>
        <w:t>55.7%</w:t>
      </w:r>
      <w:r>
        <w:rPr>
          <w:spacing w:val="9"/>
          <w:w w:val="110"/>
        </w:rPr>
        <w:t xml:space="preserve"> </w:t>
      </w:r>
      <w:r>
        <w:rPr>
          <w:w w:val="110"/>
        </w:rPr>
        <w:t>of</w:t>
      </w:r>
      <w:r>
        <w:rPr>
          <w:spacing w:val="9"/>
          <w:w w:val="110"/>
        </w:rPr>
        <w:t xml:space="preserve"> </w:t>
      </w:r>
      <w:r>
        <w:rPr>
          <w:w w:val="110"/>
        </w:rPr>
        <w:t>those</w:t>
      </w:r>
      <w:r>
        <w:rPr>
          <w:spacing w:val="9"/>
          <w:w w:val="110"/>
        </w:rPr>
        <w:t xml:space="preserve"> </w:t>
      </w:r>
      <w:r>
        <w:rPr>
          <w:w w:val="110"/>
        </w:rPr>
        <w:t>diagnosed</w:t>
      </w:r>
      <w:r>
        <w:rPr>
          <w:spacing w:val="8"/>
          <w:w w:val="110"/>
        </w:rPr>
        <w:t xml:space="preserve"> </w:t>
      </w:r>
      <w:r>
        <w:rPr>
          <w:w w:val="110"/>
        </w:rPr>
        <w:t>with</w:t>
      </w:r>
      <w:r>
        <w:rPr>
          <w:spacing w:val="9"/>
          <w:w w:val="110"/>
        </w:rPr>
        <w:t xml:space="preserve"> </w:t>
      </w:r>
      <w:r>
        <w:rPr>
          <w:w w:val="110"/>
        </w:rPr>
        <w:t>SARS</w:t>
      </w:r>
      <w:r>
        <w:rPr>
          <w:spacing w:val="10"/>
          <w:w w:val="110"/>
        </w:rPr>
        <w:t xml:space="preserve"> </w:t>
      </w:r>
      <w:r>
        <w:rPr>
          <w:w w:val="110"/>
        </w:rPr>
        <w:t>but</w:t>
      </w:r>
      <w:r>
        <w:rPr>
          <w:spacing w:val="9"/>
          <w:w w:val="110"/>
        </w:rPr>
        <w:t xml:space="preserve"> </w:t>
      </w:r>
      <w:r>
        <w:rPr>
          <w:w w:val="110"/>
        </w:rPr>
        <w:t>had</w:t>
      </w:r>
      <w:r>
        <w:rPr>
          <w:spacing w:val="-47"/>
          <w:w w:val="110"/>
        </w:rPr>
        <w:t xml:space="preserve"> </w:t>
      </w:r>
      <w:r>
        <w:rPr>
          <w:w w:val="110"/>
        </w:rPr>
        <w:t>a lower CFR than men (13.2 and 22.3%, respectively).</w:t>
      </w:r>
      <w:hyperlink w:anchor="_bookmark48" w:history="1">
        <w:r>
          <w:rPr>
            <w:color w:val="0000FF"/>
            <w:w w:val="110"/>
            <w:vertAlign w:val="superscript"/>
          </w:rPr>
          <w:t>24</w:t>
        </w:r>
      </w:hyperlink>
      <w:r>
        <w:rPr>
          <w:color w:val="0000FF"/>
          <w:spacing w:val="1"/>
          <w:w w:val="110"/>
        </w:rPr>
        <w:t xml:space="preserve"> </w:t>
      </w:r>
      <w:r>
        <w:rPr>
          <w:spacing w:val="-1"/>
          <w:w w:val="110"/>
        </w:rPr>
        <w:t>About</w:t>
      </w:r>
      <w:r>
        <w:rPr>
          <w:spacing w:val="30"/>
          <w:w w:val="110"/>
        </w:rPr>
        <w:t xml:space="preserve"> </w:t>
      </w:r>
      <w:r>
        <w:rPr>
          <w:spacing w:val="-1"/>
          <w:w w:val="110"/>
        </w:rPr>
        <w:t>49%</w:t>
      </w:r>
      <w:r>
        <w:rPr>
          <w:spacing w:val="32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32"/>
          <w:w w:val="110"/>
        </w:rPr>
        <w:t xml:space="preserve"> </w:t>
      </w:r>
      <w:r>
        <w:rPr>
          <w:w w:val="110"/>
        </w:rPr>
        <w:t>cases</w:t>
      </w:r>
      <w:r>
        <w:rPr>
          <w:spacing w:val="32"/>
          <w:w w:val="110"/>
        </w:rPr>
        <w:t xml:space="preserve"> </w:t>
      </w:r>
      <w:r>
        <w:rPr>
          <w:w w:val="110"/>
        </w:rPr>
        <w:t>were</w:t>
      </w:r>
      <w:r>
        <w:rPr>
          <w:spacing w:val="32"/>
          <w:w w:val="110"/>
        </w:rPr>
        <w:t xml:space="preserve"> </w:t>
      </w:r>
      <w:r>
        <w:rPr>
          <w:rFonts w:ascii="Lucida Sans Unicode"/>
          <w:w w:val="110"/>
        </w:rPr>
        <w:t>&lt;</w:t>
      </w:r>
      <w:r>
        <w:rPr>
          <w:w w:val="110"/>
        </w:rPr>
        <w:t>40</w:t>
      </w:r>
      <w:r>
        <w:rPr>
          <w:spacing w:val="-19"/>
          <w:w w:val="110"/>
        </w:rPr>
        <w:t xml:space="preserve"> </w:t>
      </w:r>
      <w:r>
        <w:rPr>
          <w:w w:val="110"/>
        </w:rPr>
        <w:t>years</w:t>
      </w:r>
      <w:r>
        <w:rPr>
          <w:spacing w:val="31"/>
          <w:w w:val="110"/>
        </w:rPr>
        <w:t xml:space="preserve"> </w:t>
      </w:r>
      <w:r>
        <w:rPr>
          <w:w w:val="110"/>
        </w:rPr>
        <w:t>old</w:t>
      </w:r>
      <w:r>
        <w:rPr>
          <w:spacing w:val="32"/>
          <w:w w:val="110"/>
        </w:rPr>
        <w:t xml:space="preserve"> </w:t>
      </w:r>
      <w:r>
        <w:rPr>
          <w:w w:val="110"/>
        </w:rPr>
        <w:t>with</w:t>
      </w:r>
      <w:r>
        <w:rPr>
          <w:spacing w:val="33"/>
          <w:w w:val="110"/>
        </w:rPr>
        <w:t xml:space="preserve"> </w:t>
      </w:r>
      <w:r>
        <w:rPr>
          <w:w w:val="110"/>
        </w:rPr>
        <w:t>a</w:t>
      </w:r>
      <w:r>
        <w:rPr>
          <w:spacing w:val="30"/>
          <w:w w:val="110"/>
        </w:rPr>
        <w:t xml:space="preserve"> </w:t>
      </w:r>
      <w:r>
        <w:rPr>
          <w:w w:val="110"/>
        </w:rPr>
        <w:t>CFR</w:t>
      </w:r>
      <w:r>
        <w:rPr>
          <w:spacing w:val="33"/>
          <w:w w:val="110"/>
        </w:rPr>
        <w:t xml:space="preserve"> </w:t>
      </w:r>
      <w:r>
        <w:rPr>
          <w:w w:val="110"/>
        </w:rPr>
        <w:t>of</w:t>
      </w:r>
    </w:p>
    <w:p w:rsidR="0012095F" w:rsidRDefault="004D18C5">
      <w:pPr>
        <w:pStyle w:val="BodyText"/>
        <w:spacing w:line="192" w:lineRule="exact"/>
        <w:ind w:left="123"/>
        <w:jc w:val="both"/>
      </w:pPr>
      <w:r>
        <w:rPr>
          <w:w w:val="110"/>
        </w:rPr>
        <w:t>3%,</w:t>
      </w:r>
      <w:r>
        <w:rPr>
          <w:spacing w:val="-4"/>
          <w:w w:val="110"/>
        </w:rPr>
        <w:t xml:space="preserve"> </w:t>
      </w:r>
      <w:r>
        <w:rPr>
          <w:w w:val="110"/>
        </w:rPr>
        <w:t>whereas</w:t>
      </w:r>
      <w:r>
        <w:rPr>
          <w:spacing w:val="-3"/>
          <w:w w:val="110"/>
        </w:rPr>
        <w:t xml:space="preserve"> </w:t>
      </w:r>
      <w:r>
        <w:rPr>
          <w:w w:val="110"/>
        </w:rPr>
        <w:t>21.5%</w:t>
      </w:r>
      <w:r>
        <w:rPr>
          <w:spacing w:val="-3"/>
          <w:w w:val="110"/>
        </w:rPr>
        <w:t xml:space="preserve"> </w:t>
      </w:r>
      <w:r>
        <w:rPr>
          <w:w w:val="110"/>
        </w:rPr>
        <w:t>of</w:t>
      </w:r>
      <w:r>
        <w:rPr>
          <w:spacing w:val="-3"/>
          <w:w w:val="110"/>
        </w:rPr>
        <w:t xml:space="preserve"> </w:t>
      </w:r>
      <w:r>
        <w:rPr>
          <w:w w:val="110"/>
        </w:rPr>
        <w:t>cases</w:t>
      </w:r>
      <w:r>
        <w:rPr>
          <w:spacing w:val="-2"/>
          <w:w w:val="110"/>
        </w:rPr>
        <w:t xml:space="preserve"> </w:t>
      </w:r>
      <w:r>
        <w:rPr>
          <w:w w:val="110"/>
        </w:rPr>
        <w:t>were</w:t>
      </w:r>
      <w:r>
        <w:rPr>
          <w:spacing w:val="-4"/>
          <w:w w:val="110"/>
        </w:rPr>
        <w:t xml:space="preserve"> </w:t>
      </w:r>
      <w:r>
        <w:rPr>
          <w:rFonts w:ascii="Lucida Sans Unicode"/>
          <w:w w:val="110"/>
        </w:rPr>
        <w:t>&gt;</w:t>
      </w:r>
      <w:r>
        <w:rPr>
          <w:w w:val="110"/>
        </w:rPr>
        <w:t>59</w:t>
      </w:r>
      <w:r>
        <w:rPr>
          <w:spacing w:val="-17"/>
          <w:w w:val="110"/>
        </w:rPr>
        <w:t xml:space="preserve"> </w:t>
      </w:r>
      <w:r>
        <w:rPr>
          <w:w w:val="110"/>
        </w:rPr>
        <w:t>years</w:t>
      </w:r>
      <w:r>
        <w:rPr>
          <w:spacing w:val="-4"/>
          <w:w w:val="110"/>
        </w:rPr>
        <w:t xml:space="preserve"> </w:t>
      </w:r>
      <w:r>
        <w:rPr>
          <w:w w:val="110"/>
        </w:rPr>
        <w:t>with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high-</w:t>
      </w:r>
    </w:p>
    <w:p w:rsidR="0012095F" w:rsidRDefault="004D18C5">
      <w:pPr>
        <w:pStyle w:val="BodyText"/>
        <w:spacing w:line="249" w:lineRule="auto"/>
        <w:ind w:left="123" w:right="40"/>
        <w:jc w:val="both"/>
      </w:pPr>
      <w:proofErr w:type="gramStart"/>
      <w:r>
        <w:rPr>
          <w:w w:val="110"/>
        </w:rPr>
        <w:t>est</w:t>
      </w:r>
      <w:proofErr w:type="gramEnd"/>
      <w:r>
        <w:rPr>
          <w:w w:val="110"/>
        </w:rPr>
        <w:t xml:space="preserve"> CFR among those </w:t>
      </w:r>
      <w:r>
        <w:rPr>
          <w:rFonts w:ascii="Lucida Sans Unicode"/>
          <w:w w:val="110"/>
        </w:rPr>
        <w:t>&gt;</w:t>
      </w:r>
      <w:r>
        <w:rPr>
          <w:w w:val="110"/>
        </w:rPr>
        <w:t>59 years (54.5%). Nearly a quarter</w:t>
      </w:r>
      <w:r>
        <w:rPr>
          <w:spacing w:val="-47"/>
          <w:w w:val="110"/>
        </w:rPr>
        <w:t xml:space="preserve"> </w:t>
      </w:r>
      <w:bookmarkStart w:id="24" w:name="_bookmark23"/>
      <w:bookmarkEnd w:id="24"/>
      <w:r>
        <w:rPr>
          <w:w w:val="110"/>
        </w:rPr>
        <w:t>of</w:t>
      </w:r>
      <w:r>
        <w:rPr>
          <w:spacing w:val="11"/>
          <w:w w:val="110"/>
        </w:rPr>
        <w:t xml:space="preserve"> </w:t>
      </w:r>
      <w:r>
        <w:rPr>
          <w:w w:val="110"/>
        </w:rPr>
        <w:t>cases</w:t>
      </w:r>
      <w:r>
        <w:rPr>
          <w:spacing w:val="12"/>
          <w:w w:val="110"/>
        </w:rPr>
        <w:t xml:space="preserve"> </w:t>
      </w:r>
      <w:r>
        <w:rPr>
          <w:w w:val="110"/>
        </w:rPr>
        <w:t>(23.1%)</w:t>
      </w:r>
      <w:r>
        <w:rPr>
          <w:spacing w:val="12"/>
          <w:w w:val="110"/>
        </w:rPr>
        <w:t xml:space="preserve"> </w:t>
      </w:r>
      <w:r>
        <w:rPr>
          <w:w w:val="110"/>
        </w:rPr>
        <w:t>were</w:t>
      </w:r>
      <w:r>
        <w:rPr>
          <w:spacing w:val="11"/>
          <w:w w:val="110"/>
        </w:rPr>
        <w:t xml:space="preserve"> </w:t>
      </w:r>
      <w:r>
        <w:rPr>
          <w:w w:val="110"/>
        </w:rPr>
        <w:t>healthcare</w:t>
      </w:r>
      <w:r>
        <w:rPr>
          <w:spacing w:val="12"/>
          <w:w w:val="110"/>
        </w:rPr>
        <w:t xml:space="preserve"> </w:t>
      </w:r>
      <w:r>
        <w:rPr>
          <w:w w:val="110"/>
        </w:rPr>
        <w:t>workers</w:t>
      </w:r>
      <w:r>
        <w:rPr>
          <w:spacing w:val="12"/>
          <w:w w:val="110"/>
        </w:rPr>
        <w:t xml:space="preserve"> </w:t>
      </w:r>
      <w:r>
        <w:rPr>
          <w:w w:val="110"/>
        </w:rPr>
        <w:t>with</w:t>
      </w:r>
      <w:r>
        <w:rPr>
          <w:spacing w:val="11"/>
          <w:w w:val="110"/>
        </w:rPr>
        <w:t xml:space="preserve"> </w:t>
      </w:r>
      <w:r>
        <w:rPr>
          <w:w w:val="110"/>
        </w:rPr>
        <w:t>the</w:t>
      </w:r>
      <w:r>
        <w:rPr>
          <w:spacing w:val="12"/>
          <w:w w:val="110"/>
        </w:rPr>
        <w:t xml:space="preserve"> </w:t>
      </w:r>
      <w:r>
        <w:rPr>
          <w:w w:val="110"/>
        </w:rPr>
        <w:t>lowest</w:t>
      </w:r>
    </w:p>
    <w:p w:rsidR="0012095F" w:rsidRDefault="004D18C5">
      <w:pPr>
        <w:pStyle w:val="BodyText"/>
        <w:spacing w:before="38"/>
        <w:ind w:left="123"/>
        <w:jc w:val="both"/>
      </w:pPr>
      <w:proofErr w:type="gramStart"/>
      <w:r>
        <w:rPr>
          <w:w w:val="115"/>
        </w:rPr>
        <w:t>CFR</w:t>
      </w:r>
      <w:r>
        <w:rPr>
          <w:spacing w:val="-10"/>
          <w:w w:val="115"/>
        </w:rPr>
        <w:t xml:space="preserve"> </w:t>
      </w:r>
      <w:r>
        <w:rPr>
          <w:w w:val="115"/>
        </w:rPr>
        <w:t>(2%).</w:t>
      </w:r>
      <w:proofErr w:type="gramEnd"/>
      <w:r>
        <w:fldChar w:fldCharType="begin"/>
      </w:r>
      <w:r>
        <w:instrText xml:space="preserve"> HYPERLINK \l "_bookmark48" </w:instrText>
      </w:r>
      <w:r>
        <w:fldChar w:fldCharType="separate"/>
      </w:r>
      <w:r>
        <w:rPr>
          <w:color w:val="0000FF"/>
          <w:w w:val="115"/>
          <w:vertAlign w:val="superscript"/>
        </w:rPr>
        <w:t>24</w:t>
      </w:r>
      <w:r>
        <w:rPr>
          <w:color w:val="0000FF"/>
          <w:w w:val="115"/>
          <w:vertAlign w:val="superscript"/>
        </w:rPr>
        <w:fldChar w:fldCharType="end"/>
      </w:r>
    </w:p>
    <w:p w:rsidR="0012095F" w:rsidRDefault="004D18C5">
      <w:pPr>
        <w:pStyle w:val="BodyText"/>
        <w:spacing w:before="52" w:line="302" w:lineRule="auto"/>
        <w:ind w:left="123" w:right="38" w:firstLine="239"/>
        <w:jc w:val="both"/>
      </w:pP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CFRs</w:t>
      </w:r>
      <w:r>
        <w:rPr>
          <w:spacing w:val="1"/>
          <w:w w:val="110"/>
        </w:rPr>
        <w:t xml:space="preserve"> </w:t>
      </w:r>
      <w:r>
        <w:rPr>
          <w:w w:val="110"/>
        </w:rPr>
        <w:t>across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three</w:t>
      </w:r>
      <w:r>
        <w:rPr>
          <w:spacing w:val="1"/>
          <w:w w:val="110"/>
        </w:rPr>
        <w:t xml:space="preserve"> </w:t>
      </w:r>
      <w:r>
        <w:rPr>
          <w:w w:val="110"/>
        </w:rPr>
        <w:t>viruses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range  from</w:t>
      </w:r>
      <w:proofErr w:type="gramEnd"/>
      <w:r>
        <w:rPr>
          <w:w w:val="110"/>
        </w:rPr>
        <w:t xml:space="preserve">  2  to</w:t>
      </w:r>
      <w:r>
        <w:rPr>
          <w:spacing w:val="-47"/>
          <w:w w:val="110"/>
        </w:rPr>
        <w:t xml:space="preserve"> </w:t>
      </w:r>
      <w:r>
        <w:rPr>
          <w:w w:val="110"/>
        </w:rPr>
        <w:t xml:space="preserve">35% (see </w:t>
      </w:r>
      <w:hyperlink w:anchor="_bookmark19" w:history="1">
        <w:r>
          <w:rPr>
            <w:color w:val="0000FF"/>
            <w:w w:val="110"/>
          </w:rPr>
          <w:t>Figure 2</w:t>
        </w:r>
      </w:hyperlink>
      <w:r>
        <w:rPr>
          <w:w w:val="110"/>
        </w:rPr>
        <w:t>), with the highest among MERS cases</w:t>
      </w:r>
      <w:r>
        <w:rPr>
          <w:spacing w:val="1"/>
          <w:w w:val="110"/>
        </w:rPr>
        <w:t xml:space="preserve"> </w:t>
      </w:r>
      <w:r>
        <w:rPr>
          <w:w w:val="110"/>
        </w:rPr>
        <w:t>and the lowest among the current outbreak, although it is</w:t>
      </w:r>
      <w:r>
        <w:rPr>
          <w:spacing w:val="1"/>
          <w:w w:val="110"/>
        </w:rPr>
        <w:t xml:space="preserve"> </w:t>
      </w:r>
      <w:r>
        <w:rPr>
          <w:w w:val="110"/>
        </w:rPr>
        <w:t>important to note that the CFR for COVID-19 should be</w:t>
      </w:r>
      <w:r>
        <w:rPr>
          <w:spacing w:val="1"/>
          <w:w w:val="110"/>
        </w:rPr>
        <w:t xml:space="preserve"> </w:t>
      </w:r>
      <w:r>
        <w:rPr>
          <w:w w:val="110"/>
        </w:rPr>
        <w:t>interpreted</w:t>
      </w:r>
      <w:r>
        <w:rPr>
          <w:spacing w:val="1"/>
          <w:w w:val="110"/>
        </w:rPr>
        <w:t xml:space="preserve"> </w:t>
      </w:r>
      <w:r>
        <w:rPr>
          <w:w w:val="110"/>
        </w:rPr>
        <w:t>cautiously</w:t>
      </w:r>
      <w:r>
        <w:rPr>
          <w:spacing w:val="1"/>
          <w:w w:val="110"/>
        </w:rPr>
        <w:t xml:space="preserve"> </w:t>
      </w:r>
      <w:r>
        <w:rPr>
          <w:w w:val="110"/>
        </w:rPr>
        <w:t>as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the  </w:t>
      </w:r>
      <w:r>
        <w:rPr>
          <w:w w:val="110"/>
        </w:rPr>
        <w:t>outbreak  is  still  ongoing,</w:t>
      </w:r>
      <w:r>
        <w:rPr>
          <w:spacing w:val="1"/>
          <w:w w:val="110"/>
        </w:rPr>
        <w:t xml:space="preserve"> </w:t>
      </w:r>
      <w:r>
        <w:rPr>
          <w:w w:val="110"/>
        </w:rPr>
        <w:t>and it is hypothesized that many cases are yet to be con-</w:t>
      </w:r>
      <w:r>
        <w:rPr>
          <w:spacing w:val="1"/>
          <w:w w:val="110"/>
        </w:rPr>
        <w:t xml:space="preserve"> </w:t>
      </w:r>
      <w:r>
        <w:rPr>
          <w:w w:val="110"/>
        </w:rPr>
        <w:t>firmed,</w:t>
      </w:r>
      <w:r>
        <w:rPr>
          <w:spacing w:val="25"/>
          <w:w w:val="110"/>
        </w:rPr>
        <w:t xml:space="preserve"> </w:t>
      </w:r>
      <w:r>
        <w:rPr>
          <w:w w:val="110"/>
        </w:rPr>
        <w:t>due</w:t>
      </w:r>
      <w:r>
        <w:rPr>
          <w:spacing w:val="26"/>
          <w:w w:val="110"/>
        </w:rPr>
        <w:t xml:space="preserve"> </w:t>
      </w:r>
      <w:r>
        <w:rPr>
          <w:w w:val="110"/>
        </w:rPr>
        <w:t>to</w:t>
      </w:r>
      <w:r>
        <w:rPr>
          <w:spacing w:val="26"/>
          <w:w w:val="110"/>
        </w:rPr>
        <w:t xml:space="preserve"> </w:t>
      </w:r>
      <w:r>
        <w:rPr>
          <w:w w:val="110"/>
        </w:rPr>
        <w:t>a</w:t>
      </w:r>
      <w:r>
        <w:rPr>
          <w:spacing w:val="25"/>
          <w:w w:val="110"/>
        </w:rPr>
        <w:t xml:space="preserve"> </w:t>
      </w:r>
      <w:r>
        <w:rPr>
          <w:w w:val="110"/>
        </w:rPr>
        <w:t>lack</w:t>
      </w:r>
      <w:r>
        <w:rPr>
          <w:spacing w:val="27"/>
          <w:w w:val="110"/>
        </w:rPr>
        <w:t xml:space="preserve"> </w:t>
      </w:r>
      <w:r>
        <w:rPr>
          <w:w w:val="110"/>
        </w:rPr>
        <w:t>of</w:t>
      </w:r>
      <w:r>
        <w:rPr>
          <w:spacing w:val="24"/>
          <w:w w:val="110"/>
        </w:rPr>
        <w:t xml:space="preserve"> </w:t>
      </w:r>
      <w:r>
        <w:rPr>
          <w:w w:val="110"/>
        </w:rPr>
        <w:t>RT-PCR</w:t>
      </w:r>
      <w:r>
        <w:rPr>
          <w:spacing w:val="27"/>
          <w:w w:val="110"/>
        </w:rPr>
        <w:t xml:space="preserve"> </w:t>
      </w:r>
      <w:r>
        <w:rPr>
          <w:w w:val="110"/>
        </w:rPr>
        <w:t>kits</w:t>
      </w:r>
      <w:r>
        <w:rPr>
          <w:spacing w:val="25"/>
          <w:w w:val="110"/>
        </w:rPr>
        <w:t xml:space="preserve"> </w:t>
      </w:r>
      <w:r>
        <w:rPr>
          <w:w w:val="110"/>
        </w:rPr>
        <w:t>in</w:t>
      </w:r>
      <w:r>
        <w:rPr>
          <w:spacing w:val="26"/>
          <w:w w:val="110"/>
        </w:rPr>
        <w:t xml:space="preserve"> </w:t>
      </w:r>
      <w:r>
        <w:rPr>
          <w:w w:val="110"/>
        </w:rPr>
        <w:t>China.</w:t>
      </w:r>
      <w:r>
        <w:rPr>
          <w:spacing w:val="26"/>
          <w:w w:val="110"/>
        </w:rPr>
        <w:t xml:space="preserve"> </w:t>
      </w:r>
      <w:r>
        <w:rPr>
          <w:w w:val="110"/>
        </w:rPr>
        <w:t>It</w:t>
      </w:r>
      <w:r>
        <w:rPr>
          <w:spacing w:val="25"/>
          <w:w w:val="110"/>
        </w:rPr>
        <w:t xml:space="preserve"> </w:t>
      </w:r>
      <w:r>
        <w:rPr>
          <w:w w:val="110"/>
        </w:rPr>
        <w:t>is</w:t>
      </w:r>
      <w:r>
        <w:rPr>
          <w:spacing w:val="25"/>
          <w:w w:val="110"/>
        </w:rPr>
        <w:t xml:space="preserve"> </w:t>
      </w:r>
      <w:r>
        <w:rPr>
          <w:w w:val="110"/>
        </w:rPr>
        <w:t>too</w:t>
      </w:r>
    </w:p>
    <w:p w:rsidR="0012095F" w:rsidRDefault="004D18C5">
      <w:pPr>
        <w:spacing w:line="159" w:lineRule="exact"/>
        <w:ind w:left="123"/>
        <w:jc w:val="both"/>
        <w:rPr>
          <w:rFonts w:ascii="Arial MT"/>
          <w:sz w:val="14"/>
        </w:rPr>
      </w:pPr>
      <w:r>
        <w:br w:type="column"/>
      </w:r>
      <w:r>
        <w:rPr>
          <w:rFonts w:ascii="Lucida Sans Unicode"/>
          <w:w w:val="105"/>
          <w:sz w:val="14"/>
        </w:rPr>
        <w:lastRenderedPageBreak/>
        <w:t>Figure</w:t>
      </w:r>
      <w:r>
        <w:rPr>
          <w:rFonts w:ascii="Lucida Sans Unicode"/>
          <w:spacing w:val="-5"/>
          <w:w w:val="105"/>
          <w:sz w:val="14"/>
        </w:rPr>
        <w:t xml:space="preserve"> </w:t>
      </w:r>
      <w:r>
        <w:rPr>
          <w:rFonts w:ascii="Lucida Sans Unicode"/>
          <w:w w:val="105"/>
          <w:sz w:val="14"/>
        </w:rPr>
        <w:t>2</w:t>
      </w:r>
      <w:r>
        <w:rPr>
          <w:rFonts w:ascii="Lucida Sans Unicode"/>
          <w:spacing w:val="-5"/>
          <w:w w:val="105"/>
          <w:sz w:val="14"/>
        </w:rPr>
        <w:t xml:space="preserve"> </w:t>
      </w:r>
      <w:r>
        <w:rPr>
          <w:rFonts w:ascii="Arial MT"/>
          <w:w w:val="105"/>
          <w:sz w:val="14"/>
        </w:rPr>
        <w:t>Infographic</w:t>
      </w:r>
      <w:r>
        <w:rPr>
          <w:rFonts w:ascii="Arial MT"/>
          <w:spacing w:val="1"/>
          <w:w w:val="105"/>
          <w:sz w:val="14"/>
        </w:rPr>
        <w:t xml:space="preserve"> </w:t>
      </w:r>
      <w:proofErr w:type="gramStart"/>
      <w:r>
        <w:rPr>
          <w:rFonts w:ascii="Arial MT"/>
          <w:w w:val="105"/>
          <w:sz w:val="14"/>
        </w:rPr>
        <w:t>comparison</w:t>
      </w:r>
      <w:proofErr w:type="gramEnd"/>
      <w:r>
        <w:rPr>
          <w:rFonts w:ascii="Arial MT"/>
          <w:w w:val="105"/>
          <w:sz w:val="14"/>
        </w:rPr>
        <w:t xml:space="preserve"> of</w:t>
      </w:r>
      <w:r>
        <w:rPr>
          <w:rFonts w:ascii="Arial MT"/>
          <w:spacing w:val="1"/>
          <w:w w:val="105"/>
          <w:sz w:val="14"/>
        </w:rPr>
        <w:t xml:space="preserve"> </w:t>
      </w:r>
      <w:r>
        <w:rPr>
          <w:rFonts w:ascii="Arial MT"/>
          <w:w w:val="105"/>
          <w:sz w:val="14"/>
        </w:rPr>
        <w:t>the</w:t>
      </w:r>
      <w:r>
        <w:rPr>
          <w:rFonts w:ascii="Arial MT"/>
          <w:spacing w:val="1"/>
          <w:w w:val="105"/>
          <w:sz w:val="14"/>
        </w:rPr>
        <w:t xml:space="preserve"> </w:t>
      </w:r>
      <w:r>
        <w:rPr>
          <w:rFonts w:ascii="Arial MT"/>
          <w:w w:val="105"/>
          <w:sz w:val="14"/>
        </w:rPr>
        <w:t>three</w:t>
      </w:r>
      <w:r>
        <w:rPr>
          <w:rFonts w:ascii="Arial MT"/>
          <w:spacing w:val="1"/>
          <w:w w:val="105"/>
          <w:sz w:val="14"/>
        </w:rPr>
        <w:t xml:space="preserve"> </w:t>
      </w:r>
      <w:r>
        <w:rPr>
          <w:rFonts w:ascii="Arial MT"/>
          <w:w w:val="105"/>
          <w:sz w:val="14"/>
        </w:rPr>
        <w:t>major</w:t>
      </w:r>
      <w:r>
        <w:rPr>
          <w:rFonts w:ascii="Arial MT"/>
          <w:spacing w:val="1"/>
          <w:w w:val="105"/>
          <w:sz w:val="14"/>
        </w:rPr>
        <w:t xml:space="preserve"> </w:t>
      </w:r>
      <w:r>
        <w:rPr>
          <w:rFonts w:ascii="Arial MT"/>
          <w:w w:val="105"/>
          <w:sz w:val="14"/>
        </w:rPr>
        <w:t>beta</w:t>
      </w:r>
      <w:r>
        <w:rPr>
          <w:rFonts w:ascii="Arial MT"/>
          <w:spacing w:val="2"/>
          <w:w w:val="105"/>
          <w:sz w:val="14"/>
        </w:rPr>
        <w:t xml:space="preserve"> </w:t>
      </w:r>
      <w:r>
        <w:rPr>
          <w:rFonts w:ascii="Arial MT"/>
          <w:w w:val="105"/>
          <w:sz w:val="14"/>
        </w:rPr>
        <w:t>coronaviruses,</w:t>
      </w:r>
    </w:p>
    <w:p w:rsidR="0012095F" w:rsidRDefault="004D18C5">
      <w:pPr>
        <w:spacing w:before="11"/>
        <w:ind w:left="123"/>
        <w:jc w:val="both"/>
        <w:rPr>
          <w:rFonts w:ascii="Arial MT"/>
          <w:sz w:val="14"/>
        </w:rPr>
      </w:pPr>
      <w:r>
        <w:rPr>
          <w:rFonts w:ascii="Arial MT"/>
          <w:sz w:val="14"/>
        </w:rPr>
        <w:t>10</w:t>
      </w:r>
      <w:r>
        <w:rPr>
          <w:rFonts w:ascii="Arial MT"/>
          <w:spacing w:val="1"/>
          <w:sz w:val="14"/>
        </w:rPr>
        <w:t xml:space="preserve"> </w:t>
      </w:r>
      <w:r>
        <w:rPr>
          <w:rFonts w:ascii="Arial MT"/>
          <w:sz w:val="14"/>
        </w:rPr>
        <w:t>February</w:t>
      </w:r>
      <w:r>
        <w:rPr>
          <w:rFonts w:ascii="Arial MT"/>
          <w:spacing w:val="3"/>
          <w:sz w:val="14"/>
        </w:rPr>
        <w:t xml:space="preserve"> </w:t>
      </w:r>
      <w:r>
        <w:rPr>
          <w:rFonts w:ascii="Arial MT"/>
          <w:sz w:val="14"/>
        </w:rPr>
        <w:t>2020.</w:t>
      </w:r>
    </w:p>
    <w:p w:rsidR="0012095F" w:rsidRDefault="0012095F">
      <w:pPr>
        <w:pStyle w:val="BodyText"/>
        <w:rPr>
          <w:rFonts w:ascii="Arial MT"/>
          <w:sz w:val="14"/>
        </w:rPr>
      </w:pPr>
    </w:p>
    <w:p w:rsidR="0012095F" w:rsidRDefault="0012095F">
      <w:pPr>
        <w:pStyle w:val="BodyText"/>
        <w:rPr>
          <w:rFonts w:ascii="Arial MT"/>
          <w:sz w:val="14"/>
        </w:rPr>
      </w:pPr>
    </w:p>
    <w:p w:rsidR="0012095F" w:rsidRDefault="0012095F">
      <w:pPr>
        <w:pStyle w:val="BodyText"/>
        <w:spacing w:before="10"/>
        <w:rPr>
          <w:rFonts w:ascii="Arial MT"/>
          <w:sz w:val="12"/>
        </w:rPr>
      </w:pPr>
    </w:p>
    <w:p w:rsidR="0012095F" w:rsidRDefault="004D18C5">
      <w:pPr>
        <w:pStyle w:val="BodyText"/>
        <w:spacing w:line="302" w:lineRule="auto"/>
        <w:ind w:left="123" w:right="100"/>
        <w:jc w:val="both"/>
      </w:pPr>
      <w:proofErr w:type="gramStart"/>
      <w:r>
        <w:rPr>
          <w:w w:val="110"/>
        </w:rPr>
        <w:t>early</w:t>
      </w:r>
      <w:proofErr w:type="gramEnd"/>
      <w:r>
        <w:rPr>
          <w:w w:val="110"/>
        </w:rPr>
        <w:t xml:space="preserve"> for comparisons to be made between the morbidity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mortality</w:t>
      </w:r>
      <w:r>
        <w:rPr>
          <w:spacing w:val="1"/>
          <w:w w:val="110"/>
        </w:rPr>
        <w:t xml:space="preserve"> </w:t>
      </w:r>
      <w:r>
        <w:rPr>
          <w:w w:val="110"/>
        </w:rPr>
        <w:t>rates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the  first  two  coronaviruses  with</w:t>
      </w:r>
      <w:r>
        <w:rPr>
          <w:spacing w:val="-47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current</w:t>
      </w:r>
      <w:r>
        <w:rPr>
          <w:spacing w:val="-1"/>
          <w:w w:val="110"/>
        </w:rPr>
        <w:t xml:space="preserve"> </w:t>
      </w:r>
      <w:r>
        <w:rPr>
          <w:w w:val="110"/>
        </w:rPr>
        <w:t>epidemic.</w:t>
      </w:r>
    </w:p>
    <w:p w:rsidR="0012095F" w:rsidRDefault="0012095F">
      <w:pPr>
        <w:pStyle w:val="BodyText"/>
      </w:pPr>
    </w:p>
    <w:p w:rsidR="0012095F" w:rsidRDefault="0012095F">
      <w:pPr>
        <w:pStyle w:val="BodyText"/>
        <w:spacing w:before="10"/>
        <w:rPr>
          <w:sz w:val="22"/>
        </w:rPr>
      </w:pPr>
    </w:p>
    <w:p w:rsidR="0012095F" w:rsidRDefault="004D18C5">
      <w:pPr>
        <w:pStyle w:val="Heading2"/>
      </w:pPr>
      <w:r>
        <w:rPr>
          <w:w w:val="105"/>
        </w:rPr>
        <w:t>Prevention</w:t>
      </w:r>
      <w:r>
        <w:rPr>
          <w:spacing w:val="4"/>
          <w:w w:val="105"/>
        </w:rPr>
        <w:t xml:space="preserve"> </w:t>
      </w:r>
      <w:r>
        <w:rPr>
          <w:w w:val="105"/>
        </w:rPr>
        <w:t>of</w:t>
      </w:r>
      <w:r>
        <w:rPr>
          <w:spacing w:val="5"/>
          <w:w w:val="105"/>
        </w:rPr>
        <w:t xml:space="preserve"> </w:t>
      </w:r>
      <w:r>
        <w:rPr>
          <w:w w:val="105"/>
        </w:rPr>
        <w:t>zoonotic</w:t>
      </w:r>
      <w:r>
        <w:rPr>
          <w:spacing w:val="5"/>
          <w:w w:val="105"/>
        </w:rPr>
        <w:t xml:space="preserve"> </w:t>
      </w:r>
      <w:r>
        <w:rPr>
          <w:w w:val="105"/>
        </w:rPr>
        <w:t>transmission</w:t>
      </w:r>
    </w:p>
    <w:p w:rsidR="0012095F" w:rsidRDefault="004D18C5">
      <w:pPr>
        <w:pStyle w:val="BodyText"/>
        <w:spacing w:before="130" w:line="302" w:lineRule="auto"/>
        <w:ind w:left="123" w:right="100"/>
        <w:jc w:val="both"/>
      </w:pPr>
      <w:r>
        <w:rPr>
          <w:w w:val="110"/>
        </w:rPr>
        <w:t>Risk</w:t>
      </w:r>
      <w:r>
        <w:rPr>
          <w:spacing w:val="-5"/>
          <w:w w:val="110"/>
        </w:rPr>
        <w:t xml:space="preserve"> </w:t>
      </w:r>
      <w:r>
        <w:rPr>
          <w:w w:val="110"/>
        </w:rPr>
        <w:t>factors</w:t>
      </w:r>
      <w:r>
        <w:rPr>
          <w:spacing w:val="-5"/>
          <w:w w:val="110"/>
        </w:rPr>
        <w:t xml:space="preserve"> </w:t>
      </w:r>
      <w:r>
        <w:rPr>
          <w:w w:val="110"/>
        </w:rPr>
        <w:t>for</w:t>
      </w:r>
      <w:r>
        <w:rPr>
          <w:spacing w:val="-5"/>
          <w:w w:val="110"/>
        </w:rPr>
        <w:t xml:space="preserve"> </w:t>
      </w:r>
      <w:r>
        <w:rPr>
          <w:w w:val="110"/>
        </w:rPr>
        <w:t>COVID-19</w:t>
      </w:r>
      <w:r>
        <w:rPr>
          <w:spacing w:val="-5"/>
          <w:w w:val="110"/>
        </w:rPr>
        <w:t xml:space="preserve"> </w:t>
      </w:r>
      <w:r>
        <w:rPr>
          <w:w w:val="110"/>
        </w:rPr>
        <w:t>are</w:t>
      </w:r>
      <w:r>
        <w:rPr>
          <w:spacing w:val="-4"/>
          <w:w w:val="110"/>
        </w:rPr>
        <w:t xml:space="preserve"> </w:t>
      </w:r>
      <w:r>
        <w:rPr>
          <w:w w:val="110"/>
        </w:rPr>
        <w:t>still</w:t>
      </w:r>
      <w:r>
        <w:rPr>
          <w:spacing w:val="-5"/>
          <w:w w:val="110"/>
        </w:rPr>
        <w:t xml:space="preserve"> </w:t>
      </w:r>
      <w:r>
        <w:rPr>
          <w:w w:val="110"/>
        </w:rPr>
        <w:t>largely</w:t>
      </w:r>
      <w:r>
        <w:rPr>
          <w:spacing w:val="-5"/>
          <w:w w:val="110"/>
        </w:rPr>
        <w:t xml:space="preserve"> </w:t>
      </w:r>
      <w:r>
        <w:rPr>
          <w:w w:val="110"/>
        </w:rPr>
        <w:t>unknown,</w:t>
      </w:r>
      <w:r>
        <w:rPr>
          <w:spacing w:val="-5"/>
          <w:w w:val="110"/>
        </w:rPr>
        <w:t xml:space="preserve"> </w:t>
      </w:r>
      <w:r>
        <w:rPr>
          <w:w w:val="110"/>
        </w:rPr>
        <w:t>how-</w:t>
      </w:r>
      <w:r>
        <w:rPr>
          <w:spacing w:val="-47"/>
          <w:w w:val="110"/>
        </w:rPr>
        <w:t xml:space="preserve"> </w:t>
      </w:r>
      <w:r>
        <w:rPr>
          <w:w w:val="110"/>
        </w:rPr>
        <w:t>ever,</w:t>
      </w:r>
      <w:r>
        <w:rPr>
          <w:spacing w:val="-4"/>
          <w:w w:val="110"/>
        </w:rPr>
        <w:t xml:space="preserve"> </w:t>
      </w:r>
      <w:r>
        <w:rPr>
          <w:w w:val="110"/>
        </w:rPr>
        <w:t>it</w:t>
      </w:r>
      <w:r>
        <w:rPr>
          <w:spacing w:val="-4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believed</w:t>
      </w:r>
      <w:r>
        <w:rPr>
          <w:spacing w:val="-4"/>
          <w:w w:val="110"/>
        </w:rPr>
        <w:t xml:space="preserve"> </w:t>
      </w:r>
      <w:r>
        <w:rPr>
          <w:w w:val="110"/>
        </w:rPr>
        <w:t>that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virus</w:t>
      </w:r>
      <w:r>
        <w:rPr>
          <w:spacing w:val="-4"/>
          <w:w w:val="110"/>
        </w:rPr>
        <w:t xml:space="preserve"> </w:t>
      </w:r>
      <w:r>
        <w:rPr>
          <w:w w:val="110"/>
        </w:rPr>
        <w:t>was</w:t>
      </w:r>
      <w:r>
        <w:rPr>
          <w:spacing w:val="-5"/>
          <w:w w:val="110"/>
        </w:rPr>
        <w:t xml:space="preserve"> </w:t>
      </w:r>
      <w:r>
        <w:rPr>
          <w:w w:val="110"/>
        </w:rPr>
        <w:t>transmitted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humans</w:t>
      </w:r>
      <w:r>
        <w:rPr>
          <w:spacing w:val="-47"/>
          <w:w w:val="110"/>
        </w:rPr>
        <w:t xml:space="preserve"> </w:t>
      </w:r>
      <w:r>
        <w:rPr>
          <w:w w:val="110"/>
        </w:rPr>
        <w:t>via</w:t>
      </w:r>
      <w:r>
        <w:rPr>
          <w:spacing w:val="-8"/>
          <w:w w:val="110"/>
        </w:rPr>
        <w:t xml:space="preserve"> </w:t>
      </w:r>
      <w:r>
        <w:rPr>
          <w:w w:val="110"/>
        </w:rPr>
        <w:t>contaminated</w:t>
      </w:r>
      <w:r>
        <w:rPr>
          <w:spacing w:val="-6"/>
          <w:w w:val="110"/>
        </w:rPr>
        <w:t xml:space="preserve"> </w:t>
      </w:r>
      <w:r>
        <w:rPr>
          <w:w w:val="110"/>
        </w:rPr>
        <w:t>live</w:t>
      </w:r>
      <w:r>
        <w:rPr>
          <w:spacing w:val="-7"/>
          <w:w w:val="110"/>
        </w:rPr>
        <w:t xml:space="preserve"> </w:t>
      </w:r>
      <w:r>
        <w:rPr>
          <w:w w:val="110"/>
        </w:rPr>
        <w:t>animals</w:t>
      </w:r>
      <w:r>
        <w:rPr>
          <w:spacing w:val="-6"/>
          <w:w w:val="110"/>
        </w:rPr>
        <w:t xml:space="preserve"> </w:t>
      </w:r>
      <w:r>
        <w:rPr>
          <w:w w:val="110"/>
        </w:rPr>
        <w:t>(snakes,</w:t>
      </w:r>
      <w:r>
        <w:rPr>
          <w:spacing w:val="-7"/>
          <w:w w:val="110"/>
        </w:rPr>
        <w:t xml:space="preserve"> </w:t>
      </w:r>
      <w:r>
        <w:rPr>
          <w:w w:val="110"/>
        </w:rPr>
        <w:t>civet</w:t>
      </w:r>
      <w:r>
        <w:rPr>
          <w:spacing w:val="-6"/>
          <w:w w:val="110"/>
        </w:rPr>
        <w:t xml:space="preserve"> </w:t>
      </w:r>
      <w:r>
        <w:rPr>
          <w:w w:val="110"/>
        </w:rPr>
        <w:t>cats).</w:t>
      </w:r>
      <w:r>
        <w:rPr>
          <w:spacing w:val="-5"/>
          <w:w w:val="110"/>
        </w:rPr>
        <w:t xml:space="preserve"> </w:t>
      </w:r>
      <w:r>
        <w:rPr>
          <w:w w:val="110"/>
        </w:rPr>
        <w:t>All</w:t>
      </w:r>
      <w:r>
        <w:rPr>
          <w:spacing w:val="-7"/>
          <w:w w:val="110"/>
        </w:rPr>
        <w:t xml:space="preserve"> </w:t>
      </w:r>
      <w:r>
        <w:rPr>
          <w:w w:val="110"/>
        </w:rPr>
        <w:t>three</w:t>
      </w:r>
      <w:r>
        <w:rPr>
          <w:spacing w:val="-47"/>
          <w:w w:val="110"/>
        </w:rPr>
        <w:t xml:space="preserve"> </w:t>
      </w:r>
      <w:r>
        <w:rPr>
          <w:w w:val="110"/>
        </w:rPr>
        <w:t>beta</w:t>
      </w:r>
      <w:r>
        <w:rPr>
          <w:spacing w:val="1"/>
          <w:w w:val="110"/>
        </w:rPr>
        <w:t xml:space="preserve"> </w:t>
      </w:r>
      <w:r>
        <w:rPr>
          <w:w w:val="110"/>
        </w:rPr>
        <w:t>coronaviruses</w:t>
      </w:r>
      <w:r>
        <w:rPr>
          <w:spacing w:val="1"/>
          <w:w w:val="110"/>
        </w:rPr>
        <w:t xml:space="preserve"> </w:t>
      </w:r>
      <w:r>
        <w:rPr>
          <w:w w:val="110"/>
        </w:rPr>
        <w:t>emerged</w:t>
      </w:r>
      <w:r>
        <w:rPr>
          <w:spacing w:val="1"/>
          <w:w w:val="110"/>
        </w:rPr>
        <w:t xml:space="preserve"> </w:t>
      </w:r>
      <w:r>
        <w:rPr>
          <w:w w:val="110"/>
        </w:rPr>
        <w:t>via</w:t>
      </w:r>
      <w:r>
        <w:rPr>
          <w:spacing w:val="1"/>
          <w:w w:val="110"/>
        </w:rPr>
        <w:t xml:space="preserve"> </w:t>
      </w:r>
      <w:r>
        <w:rPr>
          <w:w w:val="110"/>
        </w:rPr>
        <w:t>zoonotic</w:t>
      </w:r>
      <w:r>
        <w:rPr>
          <w:spacing w:val="1"/>
          <w:w w:val="110"/>
        </w:rPr>
        <w:t xml:space="preserve"> </w:t>
      </w:r>
      <w:r>
        <w:rPr>
          <w:w w:val="110"/>
        </w:rPr>
        <w:t>transmission.</w:t>
      </w:r>
      <w:r>
        <w:rPr>
          <w:spacing w:val="1"/>
          <w:w w:val="110"/>
        </w:rPr>
        <w:t xml:space="preserve"> </w:t>
      </w:r>
      <w:r>
        <w:rPr>
          <w:w w:val="110"/>
        </w:rPr>
        <w:t>Risk</w:t>
      </w:r>
      <w:r>
        <w:rPr>
          <w:spacing w:val="-4"/>
          <w:w w:val="110"/>
        </w:rPr>
        <w:t xml:space="preserve"> </w:t>
      </w:r>
      <w:r>
        <w:rPr>
          <w:w w:val="110"/>
        </w:rPr>
        <w:t>factors</w:t>
      </w:r>
      <w:r>
        <w:rPr>
          <w:spacing w:val="-4"/>
          <w:w w:val="110"/>
        </w:rPr>
        <w:t xml:space="preserve"> </w:t>
      </w:r>
      <w:r>
        <w:rPr>
          <w:w w:val="110"/>
        </w:rPr>
        <w:t>for</w:t>
      </w:r>
      <w:r>
        <w:rPr>
          <w:spacing w:val="-4"/>
          <w:w w:val="110"/>
        </w:rPr>
        <w:t xml:space="preserve"> </w:t>
      </w:r>
      <w:r>
        <w:rPr>
          <w:w w:val="110"/>
        </w:rPr>
        <w:t>zoonotic</w:t>
      </w:r>
      <w:r>
        <w:rPr>
          <w:spacing w:val="-4"/>
          <w:w w:val="110"/>
        </w:rPr>
        <w:t xml:space="preserve"> </w:t>
      </w:r>
      <w:r>
        <w:rPr>
          <w:w w:val="110"/>
        </w:rPr>
        <w:t>transmission</w:t>
      </w:r>
      <w:r>
        <w:rPr>
          <w:spacing w:val="-4"/>
          <w:w w:val="110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w w:val="110"/>
        </w:rPr>
        <w:t>SARS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MERS</w:t>
      </w:r>
      <w:r>
        <w:rPr>
          <w:spacing w:val="-47"/>
          <w:w w:val="110"/>
        </w:rPr>
        <w:t xml:space="preserve"> </w:t>
      </w:r>
      <w:r>
        <w:rPr>
          <w:w w:val="110"/>
        </w:rPr>
        <w:t xml:space="preserve">were direct contact with infected animals. </w:t>
      </w:r>
      <w:r>
        <w:rPr>
          <w:w w:val="110"/>
        </w:rPr>
        <w:t>The suspected</w:t>
      </w:r>
      <w:r>
        <w:rPr>
          <w:spacing w:val="1"/>
          <w:w w:val="110"/>
        </w:rPr>
        <w:t xml:space="preserve"> </w:t>
      </w:r>
      <w:r>
        <w:rPr>
          <w:w w:val="110"/>
        </w:rPr>
        <w:t>reservoir hosts are currently believed to be bats, similar to</w:t>
      </w:r>
      <w:r>
        <w:rPr>
          <w:spacing w:val="1"/>
          <w:w w:val="110"/>
        </w:rPr>
        <w:t xml:space="preserve"> </w:t>
      </w:r>
      <w:r>
        <w:rPr>
          <w:w w:val="110"/>
        </w:rPr>
        <w:t>the SARS epidemic. The focal point of the epidemic is the</w:t>
      </w:r>
      <w:r>
        <w:rPr>
          <w:spacing w:val="1"/>
          <w:w w:val="110"/>
        </w:rPr>
        <w:t xml:space="preserve"> </w:t>
      </w:r>
      <w:r>
        <w:rPr>
          <w:w w:val="110"/>
        </w:rPr>
        <w:t>Huanan seafood market. SARS was also hypothesized to</w:t>
      </w:r>
      <w:r>
        <w:rPr>
          <w:spacing w:val="1"/>
          <w:w w:val="110"/>
        </w:rPr>
        <w:t xml:space="preserve"> </w:t>
      </w:r>
      <w:r>
        <w:rPr>
          <w:w w:val="110"/>
        </w:rPr>
        <w:t>have arisen from one of these types of markets. These</w:t>
      </w:r>
      <w:r>
        <w:rPr>
          <w:spacing w:val="1"/>
          <w:w w:val="110"/>
        </w:rPr>
        <w:t xml:space="preserve"> </w:t>
      </w:r>
      <w:r>
        <w:rPr>
          <w:w w:val="110"/>
        </w:rPr>
        <w:t>commonalities m</w:t>
      </w:r>
      <w:r>
        <w:rPr>
          <w:w w:val="110"/>
        </w:rPr>
        <w:t>ay signal the need for closure of these</w:t>
      </w:r>
      <w:r>
        <w:rPr>
          <w:spacing w:val="1"/>
          <w:w w:val="110"/>
        </w:rPr>
        <w:t xml:space="preserve"> </w:t>
      </w:r>
      <w:r>
        <w:rPr>
          <w:w w:val="110"/>
        </w:rPr>
        <w:t>wholesale markets in China. China has a long history of</w:t>
      </w:r>
      <w:r>
        <w:rPr>
          <w:spacing w:val="1"/>
          <w:w w:val="110"/>
        </w:rPr>
        <w:t xml:space="preserve"> </w:t>
      </w:r>
      <w:r>
        <w:rPr>
          <w:w w:val="110"/>
        </w:rPr>
        <w:t>live-animal</w:t>
      </w:r>
      <w:r>
        <w:rPr>
          <w:spacing w:val="-8"/>
          <w:w w:val="110"/>
        </w:rPr>
        <w:t xml:space="preserve"> </w:t>
      </w:r>
      <w:r>
        <w:rPr>
          <w:w w:val="110"/>
        </w:rPr>
        <w:t>markets</w:t>
      </w:r>
      <w:r>
        <w:rPr>
          <w:spacing w:val="-7"/>
          <w:w w:val="110"/>
        </w:rPr>
        <w:t xml:space="preserve"> </w:t>
      </w:r>
      <w:r>
        <w:rPr>
          <w:w w:val="110"/>
        </w:rPr>
        <w:t>considered</w:t>
      </w:r>
      <w:r>
        <w:rPr>
          <w:spacing w:val="-6"/>
          <w:w w:val="110"/>
        </w:rPr>
        <w:t xml:space="preserve"> </w:t>
      </w:r>
      <w:r>
        <w:rPr>
          <w:w w:val="110"/>
        </w:rPr>
        <w:t>vital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communities</w:t>
      </w:r>
      <w:r>
        <w:rPr>
          <w:spacing w:val="-8"/>
          <w:w w:val="110"/>
        </w:rPr>
        <w:t xml:space="preserve"> </w:t>
      </w:r>
      <w:r>
        <w:rPr>
          <w:w w:val="110"/>
        </w:rPr>
        <w:t>across</w:t>
      </w:r>
      <w:r>
        <w:rPr>
          <w:spacing w:val="-47"/>
          <w:w w:val="110"/>
        </w:rPr>
        <w:t xml:space="preserve"> </w:t>
      </w:r>
      <w:r>
        <w:rPr>
          <w:w w:val="110"/>
        </w:rPr>
        <w:t>the country. As such, it is unlikely that these markets will</w:t>
      </w:r>
      <w:r>
        <w:rPr>
          <w:spacing w:val="1"/>
          <w:w w:val="110"/>
        </w:rPr>
        <w:t xml:space="preserve"> </w:t>
      </w:r>
      <w:r>
        <w:rPr>
          <w:w w:val="110"/>
        </w:rPr>
        <w:t>be closed permanently, although their closure would be the</w:t>
      </w:r>
      <w:r>
        <w:rPr>
          <w:spacing w:val="-47"/>
          <w:w w:val="110"/>
        </w:rPr>
        <w:t xml:space="preserve"> </w:t>
      </w:r>
      <w:r>
        <w:rPr>
          <w:w w:val="110"/>
        </w:rPr>
        <w:t>strongest deterrent to another zoonotic disease outbreak.</w:t>
      </w:r>
      <w:r>
        <w:rPr>
          <w:spacing w:val="1"/>
          <w:w w:val="110"/>
        </w:rPr>
        <w:t xml:space="preserve"> </w:t>
      </w:r>
      <w:r>
        <w:rPr>
          <w:w w:val="110"/>
        </w:rPr>
        <w:t>Re-opening of these markets should be under strict pur-</w:t>
      </w:r>
      <w:r>
        <w:rPr>
          <w:spacing w:val="1"/>
          <w:w w:val="110"/>
        </w:rPr>
        <w:t xml:space="preserve"> </w:t>
      </w:r>
      <w:r>
        <w:rPr>
          <w:w w:val="110"/>
        </w:rPr>
        <w:t>view of the CCDCP, and appropriate measures should be</w:t>
      </w:r>
      <w:r>
        <w:rPr>
          <w:spacing w:val="1"/>
          <w:w w:val="110"/>
        </w:rPr>
        <w:t xml:space="preserve"> </w:t>
      </w:r>
      <w:r>
        <w:rPr>
          <w:w w:val="110"/>
        </w:rPr>
        <w:t>taken to ensure health</w:t>
      </w:r>
      <w:r>
        <w:rPr>
          <w:spacing w:val="1"/>
          <w:w w:val="110"/>
        </w:rPr>
        <w:t xml:space="preserve"> </w:t>
      </w:r>
      <w:r>
        <w:rPr>
          <w:w w:val="110"/>
        </w:rPr>
        <w:t>and hy</w:t>
      </w:r>
      <w:r>
        <w:rPr>
          <w:w w:val="110"/>
        </w:rPr>
        <w:t>giene protocols that limit</w:t>
      </w:r>
      <w:r>
        <w:rPr>
          <w:spacing w:val="1"/>
          <w:w w:val="110"/>
        </w:rPr>
        <w:t xml:space="preserve"> </w:t>
      </w:r>
      <w:r>
        <w:rPr>
          <w:w w:val="110"/>
        </w:rPr>
        <w:t>live-animal and human contact are used. Surveillance of</w:t>
      </w:r>
      <w:r>
        <w:rPr>
          <w:spacing w:val="1"/>
          <w:w w:val="110"/>
        </w:rPr>
        <w:t xml:space="preserve"> </w:t>
      </w:r>
      <w:r>
        <w:rPr>
          <w:w w:val="110"/>
        </w:rPr>
        <w:t>these markets may be vital for controlling the spread of</w:t>
      </w:r>
      <w:r>
        <w:rPr>
          <w:spacing w:val="1"/>
          <w:w w:val="110"/>
        </w:rPr>
        <w:t xml:space="preserve"> </w:t>
      </w:r>
      <w:r>
        <w:rPr>
          <w:w w:val="110"/>
        </w:rPr>
        <w:t>zoonotic diseases. Surveillance activities may be similar to</w:t>
      </w:r>
      <w:r>
        <w:rPr>
          <w:spacing w:val="-47"/>
          <w:w w:val="110"/>
        </w:rPr>
        <w:t xml:space="preserve"> </w:t>
      </w:r>
      <w:r>
        <w:rPr>
          <w:w w:val="110"/>
        </w:rPr>
        <w:t>that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novel</w:t>
      </w:r>
      <w:r>
        <w:rPr>
          <w:spacing w:val="1"/>
          <w:w w:val="110"/>
        </w:rPr>
        <w:t xml:space="preserve"> </w:t>
      </w:r>
      <w:r>
        <w:rPr>
          <w:w w:val="110"/>
        </w:rPr>
        <w:t>influenza</w:t>
      </w:r>
      <w:r>
        <w:rPr>
          <w:spacing w:val="1"/>
          <w:w w:val="110"/>
        </w:rPr>
        <w:t xml:space="preserve"> </w:t>
      </w:r>
      <w:r>
        <w:rPr>
          <w:w w:val="110"/>
        </w:rPr>
        <w:t>viruses</w:t>
      </w:r>
      <w:r>
        <w:rPr>
          <w:spacing w:val="1"/>
          <w:w w:val="110"/>
        </w:rPr>
        <w:t xml:space="preserve"> </w:t>
      </w:r>
      <w:r>
        <w:rPr>
          <w:w w:val="110"/>
        </w:rPr>
        <w:t>undertaken</w:t>
      </w:r>
      <w:r>
        <w:rPr>
          <w:spacing w:val="1"/>
          <w:w w:val="110"/>
        </w:rPr>
        <w:t xml:space="preserve"> </w:t>
      </w:r>
      <w:r>
        <w:rPr>
          <w:w w:val="110"/>
        </w:rPr>
        <w:t>by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US</w:t>
      </w:r>
      <w:r>
        <w:rPr>
          <w:spacing w:val="1"/>
          <w:w w:val="110"/>
        </w:rPr>
        <w:t xml:space="preserve"> </w:t>
      </w:r>
      <w:r>
        <w:rPr>
          <w:w w:val="110"/>
        </w:rPr>
        <w:t>Ce</w:t>
      </w:r>
      <w:r>
        <w:rPr>
          <w:w w:val="110"/>
        </w:rPr>
        <w:t>nter</w:t>
      </w:r>
      <w:r>
        <w:rPr>
          <w:spacing w:val="-3"/>
          <w:w w:val="110"/>
        </w:rPr>
        <w:t xml:space="preserve"> </w:t>
      </w:r>
      <w:r>
        <w:rPr>
          <w:w w:val="110"/>
        </w:rPr>
        <w:t>for</w:t>
      </w:r>
      <w:r>
        <w:rPr>
          <w:spacing w:val="-3"/>
          <w:w w:val="110"/>
        </w:rPr>
        <w:t xml:space="preserve"> </w:t>
      </w:r>
      <w:r>
        <w:rPr>
          <w:w w:val="110"/>
        </w:rPr>
        <w:t>Disease</w:t>
      </w:r>
      <w:r>
        <w:rPr>
          <w:spacing w:val="-3"/>
          <w:w w:val="110"/>
        </w:rPr>
        <w:t xml:space="preserve"> </w:t>
      </w:r>
      <w:r>
        <w:rPr>
          <w:w w:val="110"/>
        </w:rPr>
        <w:t>Control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Prevention.</w:t>
      </w:r>
    </w:p>
    <w:p w:rsidR="0012095F" w:rsidRDefault="004D18C5">
      <w:pPr>
        <w:pStyle w:val="BodyText"/>
        <w:spacing w:line="187" w:lineRule="exact"/>
        <w:ind w:left="362"/>
        <w:jc w:val="both"/>
      </w:pPr>
      <w:r>
        <w:rPr>
          <w:w w:val="110"/>
        </w:rPr>
        <w:t>The</w:t>
      </w:r>
      <w:r>
        <w:rPr>
          <w:spacing w:val="28"/>
          <w:w w:val="110"/>
        </w:rPr>
        <w:t xml:space="preserve"> </w:t>
      </w:r>
      <w:r>
        <w:rPr>
          <w:w w:val="110"/>
        </w:rPr>
        <w:t>three</w:t>
      </w:r>
      <w:r>
        <w:rPr>
          <w:spacing w:val="29"/>
          <w:w w:val="110"/>
        </w:rPr>
        <w:t xml:space="preserve"> </w:t>
      </w:r>
      <w:r>
        <w:rPr>
          <w:w w:val="110"/>
        </w:rPr>
        <w:t>viruses</w:t>
      </w:r>
      <w:r>
        <w:rPr>
          <w:spacing w:val="28"/>
          <w:w w:val="110"/>
        </w:rPr>
        <w:t xml:space="preserve"> </w:t>
      </w:r>
      <w:r>
        <w:rPr>
          <w:w w:val="110"/>
        </w:rPr>
        <w:t>are</w:t>
      </w:r>
      <w:r>
        <w:rPr>
          <w:spacing w:val="29"/>
          <w:w w:val="110"/>
        </w:rPr>
        <w:t xml:space="preserve"> </w:t>
      </w:r>
      <w:r>
        <w:rPr>
          <w:w w:val="110"/>
        </w:rPr>
        <w:t>similar</w:t>
      </w:r>
      <w:r>
        <w:rPr>
          <w:spacing w:val="28"/>
          <w:w w:val="110"/>
        </w:rPr>
        <w:t xml:space="preserve"> </w:t>
      </w:r>
      <w:r>
        <w:rPr>
          <w:w w:val="110"/>
        </w:rPr>
        <w:t>in</w:t>
      </w:r>
      <w:r>
        <w:rPr>
          <w:spacing w:val="29"/>
          <w:w w:val="110"/>
        </w:rPr>
        <w:t xml:space="preserve"> </w:t>
      </w:r>
      <w:r>
        <w:rPr>
          <w:w w:val="110"/>
        </w:rPr>
        <w:t>zoonotic</w:t>
      </w:r>
      <w:r>
        <w:rPr>
          <w:spacing w:val="26"/>
          <w:w w:val="110"/>
        </w:rPr>
        <w:t xml:space="preserve"> </w:t>
      </w:r>
      <w:r>
        <w:rPr>
          <w:w w:val="110"/>
        </w:rPr>
        <w:t>transmission</w:t>
      </w:r>
    </w:p>
    <w:p w:rsidR="0012095F" w:rsidRDefault="004D18C5">
      <w:pPr>
        <w:pStyle w:val="BodyText"/>
        <w:spacing w:before="54" w:line="302" w:lineRule="auto"/>
        <w:ind w:left="123" w:right="100"/>
        <w:jc w:val="both"/>
      </w:pPr>
      <w:proofErr w:type="gramStart"/>
      <w:r>
        <w:rPr>
          <w:w w:val="110"/>
        </w:rPr>
        <w:t>from</w:t>
      </w:r>
      <w:proofErr w:type="gramEnd"/>
      <w:r>
        <w:rPr>
          <w:w w:val="110"/>
        </w:rPr>
        <w:t xml:space="preserve"> infected animals to humans. The MERS virus reser-</w:t>
      </w:r>
      <w:r>
        <w:rPr>
          <w:spacing w:val="1"/>
          <w:w w:val="110"/>
        </w:rPr>
        <w:t xml:space="preserve"> </w:t>
      </w:r>
      <w:r>
        <w:rPr>
          <w:w w:val="110"/>
        </w:rPr>
        <w:t>voir</w:t>
      </w:r>
      <w:r>
        <w:rPr>
          <w:spacing w:val="-4"/>
          <w:w w:val="110"/>
        </w:rPr>
        <w:t xml:space="preserve"> </w:t>
      </w:r>
      <w:r>
        <w:rPr>
          <w:w w:val="110"/>
        </w:rPr>
        <w:t>host</w:t>
      </w:r>
      <w:r>
        <w:rPr>
          <w:spacing w:val="-4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dromedary</w:t>
      </w:r>
      <w:r>
        <w:rPr>
          <w:spacing w:val="-3"/>
          <w:w w:val="110"/>
        </w:rPr>
        <w:t xml:space="preserve"> </w:t>
      </w:r>
      <w:r>
        <w:rPr>
          <w:w w:val="110"/>
        </w:rPr>
        <w:t>camel,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SARS</w:t>
      </w:r>
      <w:r>
        <w:rPr>
          <w:spacing w:val="-4"/>
          <w:w w:val="110"/>
        </w:rPr>
        <w:t xml:space="preserve"> </w:t>
      </w:r>
      <w:r>
        <w:rPr>
          <w:w w:val="110"/>
        </w:rPr>
        <w:t>reservoir</w:t>
      </w:r>
      <w:r>
        <w:rPr>
          <w:spacing w:val="-4"/>
          <w:w w:val="110"/>
        </w:rPr>
        <w:t xml:space="preserve"> </w:t>
      </w:r>
      <w:r>
        <w:rPr>
          <w:w w:val="110"/>
        </w:rPr>
        <w:t>hosts</w:t>
      </w:r>
      <w:r>
        <w:rPr>
          <w:spacing w:val="-47"/>
          <w:w w:val="110"/>
        </w:rPr>
        <w:t xml:space="preserve"> </w:t>
      </w:r>
      <w:r>
        <w:rPr>
          <w:w w:val="110"/>
        </w:rPr>
        <w:t>are likely bats. It is still unclear whether COVID-19 was</w:t>
      </w:r>
      <w:r>
        <w:rPr>
          <w:spacing w:val="1"/>
          <w:w w:val="110"/>
        </w:rPr>
        <w:t xml:space="preserve"> </w:t>
      </w:r>
      <w:r>
        <w:rPr>
          <w:w w:val="110"/>
        </w:rPr>
        <w:t>zoonotically transmitted from an infected civet cat, snake</w:t>
      </w:r>
      <w:r>
        <w:rPr>
          <w:spacing w:val="1"/>
          <w:w w:val="110"/>
        </w:rPr>
        <w:t xml:space="preserve"> </w:t>
      </w:r>
      <w:r>
        <w:rPr>
          <w:w w:val="110"/>
        </w:rPr>
        <w:t>or</w:t>
      </w:r>
      <w:r>
        <w:rPr>
          <w:spacing w:val="-2"/>
          <w:w w:val="110"/>
        </w:rPr>
        <w:t xml:space="preserve"> </w:t>
      </w:r>
      <w:r>
        <w:rPr>
          <w:w w:val="110"/>
        </w:rPr>
        <w:t>other animal</w:t>
      </w:r>
      <w:r>
        <w:rPr>
          <w:spacing w:val="-1"/>
          <w:w w:val="110"/>
        </w:rPr>
        <w:t xml:space="preserve"> </w:t>
      </w:r>
      <w:r>
        <w:rPr>
          <w:w w:val="110"/>
        </w:rPr>
        <w:t>at</w:t>
      </w:r>
      <w:r>
        <w:rPr>
          <w:spacing w:val="-1"/>
          <w:w w:val="110"/>
        </w:rPr>
        <w:t xml:space="preserve"> </w:t>
      </w:r>
      <w:r>
        <w:rPr>
          <w:w w:val="110"/>
        </w:rPr>
        <w:t>the Huanan seafood</w:t>
      </w:r>
      <w:r>
        <w:rPr>
          <w:spacing w:val="-2"/>
          <w:w w:val="110"/>
        </w:rPr>
        <w:t xml:space="preserve"> </w:t>
      </w:r>
      <w:r>
        <w:rPr>
          <w:w w:val="110"/>
        </w:rPr>
        <w:t>market.</w:t>
      </w:r>
    </w:p>
    <w:p w:rsidR="0012095F" w:rsidRDefault="0012095F">
      <w:pPr>
        <w:spacing w:line="302" w:lineRule="auto"/>
        <w:jc w:val="both"/>
        <w:sectPr w:rsidR="0012095F">
          <w:type w:val="continuous"/>
          <w:pgSz w:w="12250" w:h="15820"/>
          <w:pgMar w:top="600" w:right="1160" w:bottom="280" w:left="1140" w:header="720" w:footer="720" w:gutter="0"/>
          <w:cols w:num="2" w:space="720" w:equalWidth="0">
            <w:col w:w="4846" w:space="194"/>
            <w:col w:w="4910"/>
          </w:cols>
        </w:sectPr>
      </w:pPr>
    </w:p>
    <w:p w:rsidR="0012095F" w:rsidRDefault="0012095F">
      <w:pPr>
        <w:pStyle w:val="BodyText"/>
        <w:spacing w:before="10"/>
        <w:rPr>
          <w:sz w:val="9"/>
        </w:rPr>
      </w:pPr>
    </w:p>
    <w:p w:rsidR="0012095F" w:rsidRDefault="0012095F">
      <w:pPr>
        <w:rPr>
          <w:sz w:val="9"/>
        </w:rPr>
        <w:sectPr w:rsidR="0012095F">
          <w:pgSz w:w="12250" w:h="15820"/>
          <w:pgMar w:top="940" w:right="1160" w:bottom="280" w:left="1140" w:header="639" w:footer="0" w:gutter="0"/>
          <w:cols w:space="720"/>
        </w:sectPr>
      </w:pPr>
    </w:p>
    <w:p w:rsidR="0012095F" w:rsidRDefault="004D18C5">
      <w:pPr>
        <w:pStyle w:val="Heading2"/>
        <w:spacing w:before="71"/>
      </w:pPr>
      <w:r>
        <w:lastRenderedPageBreak/>
        <w:pict>
          <v:shape id="_x0000_s1030" type="#_x0000_t202" style="position:absolute;left:0;text-align:left;margin-left:587.4pt;margin-top:152.9pt;width:10.95pt;height:484.95pt;z-index:15737344;mso-position-horizontal-relative:page;mso-position-vertical-relative:page" filled="f" stroked="f">
            <v:textbox style="layout-flow:vertical" inset="0,0,0,0">
              <w:txbxContent>
                <w:p w:rsidR="0012095F" w:rsidRDefault="004D18C5">
                  <w:pPr>
                    <w:spacing w:before="14"/>
                    <w:ind w:left="20"/>
                    <w:rPr>
                      <w:rFonts w:ascii="Arial MT"/>
                      <w:sz w:val="16"/>
                    </w:rPr>
                  </w:pPr>
                  <w:r>
                    <w:rPr>
                      <w:rFonts w:ascii="Arial MT"/>
                      <w:color w:val="666666"/>
                      <w:spacing w:val="-1"/>
                      <w:sz w:val="16"/>
                    </w:rPr>
                    <w:t>Downloaded</w:t>
                  </w:r>
                  <w:r>
                    <w:rPr>
                      <w:rFonts w:ascii="Arial MT"/>
                      <w:color w:val="666666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pacing w:val="-1"/>
                      <w:sz w:val="16"/>
                    </w:rPr>
                    <w:t>from</w:t>
                  </w:r>
                  <w:r>
                    <w:rPr>
                      <w:rFonts w:ascii="Arial MT"/>
                      <w:color w:val="666666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pacing w:val="-1"/>
                      <w:sz w:val="16"/>
                    </w:rPr>
                    <w:t>https://academic.oup.com/ije</w:t>
                  </w:r>
                  <w:r>
                    <w:rPr>
                      <w:rFonts w:ascii="Arial MT"/>
                      <w:color w:val="666666"/>
                      <w:spacing w:val="-1"/>
                      <w:sz w:val="16"/>
                    </w:rPr>
                    <w:t>/advance-article-abstract/doi/10.1093/ije/dyaa033/5748175</w:t>
                  </w:r>
                  <w:r>
                    <w:rPr>
                      <w:rFonts w:ascii="Arial MT"/>
                      <w:color w:val="666666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z w:val="16"/>
                    </w:rPr>
                    <w:t>by</w:t>
                  </w:r>
                  <w:r>
                    <w:rPr>
                      <w:rFonts w:ascii="Arial MT"/>
                      <w:color w:val="666666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z w:val="16"/>
                    </w:rPr>
                    <w:t>guest</w:t>
                  </w:r>
                  <w:r>
                    <w:rPr>
                      <w:rFonts w:ascii="Arial MT"/>
                      <w:color w:val="666666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z w:val="16"/>
                    </w:rPr>
                    <w:t>on</w:t>
                  </w:r>
                  <w:r>
                    <w:rPr>
                      <w:rFonts w:ascii="Arial MT"/>
                      <w:color w:val="666666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z w:val="16"/>
                    </w:rPr>
                    <w:t>23</w:t>
                  </w:r>
                  <w:r>
                    <w:rPr>
                      <w:rFonts w:ascii="Arial MT"/>
                      <w:color w:val="666666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z w:val="16"/>
                    </w:rPr>
                    <w:t>February</w:t>
                  </w:r>
                  <w:r>
                    <w:rPr>
                      <w:rFonts w:ascii="Arial MT"/>
                      <w:color w:val="666666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z w:val="16"/>
                    </w:rPr>
                    <w:t>2020</w:t>
                  </w:r>
                </w:p>
              </w:txbxContent>
            </v:textbox>
            <w10:wrap anchorx="page" anchory="page"/>
          </v:shape>
        </w:pict>
      </w:r>
      <w:r>
        <w:rPr>
          <w:w w:val="105"/>
        </w:rPr>
        <w:t>Challenges</w:t>
      </w:r>
      <w:r>
        <w:rPr>
          <w:spacing w:val="-3"/>
          <w:w w:val="105"/>
        </w:rPr>
        <w:t xml:space="preserve"> </w:t>
      </w:r>
      <w:r>
        <w:rPr>
          <w:w w:val="105"/>
        </w:rPr>
        <w:t>to control</w:t>
      </w:r>
    </w:p>
    <w:p w:rsidR="0012095F" w:rsidRDefault="004D18C5">
      <w:pPr>
        <w:pStyle w:val="BodyText"/>
        <w:spacing w:before="129" w:line="300" w:lineRule="auto"/>
        <w:ind w:left="123" w:right="38"/>
        <w:jc w:val="both"/>
      </w:pPr>
      <w:r>
        <w:rPr>
          <w:w w:val="110"/>
        </w:rPr>
        <w:t xml:space="preserve">Several challenges have been identified in </w:t>
      </w:r>
      <w:bookmarkStart w:id="25" w:name="_bookmark25"/>
      <w:bookmarkEnd w:id="25"/>
      <w:r>
        <w:rPr>
          <w:w w:val="110"/>
        </w:rPr>
        <w:t>preventing the</w:t>
      </w:r>
      <w:r>
        <w:rPr>
          <w:spacing w:val="1"/>
          <w:w w:val="110"/>
        </w:rPr>
        <w:t xml:space="preserve"> </w:t>
      </w:r>
      <w:r>
        <w:rPr>
          <w:w w:val="110"/>
        </w:rPr>
        <w:t>spread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w w:val="110"/>
        </w:rPr>
        <w:t>COVID-19.</w:t>
      </w:r>
      <w:r>
        <w:rPr>
          <w:spacing w:val="-5"/>
          <w:w w:val="110"/>
        </w:rPr>
        <w:t xml:space="preserve"> </w:t>
      </w:r>
      <w:r>
        <w:rPr>
          <w:w w:val="110"/>
        </w:rPr>
        <w:t>Among</w:t>
      </w:r>
      <w:r>
        <w:rPr>
          <w:spacing w:val="-5"/>
          <w:w w:val="110"/>
        </w:rPr>
        <w:t xml:space="preserve"> </w:t>
      </w:r>
      <w:r>
        <w:rPr>
          <w:w w:val="110"/>
        </w:rPr>
        <w:t>them</w:t>
      </w:r>
      <w:r>
        <w:rPr>
          <w:spacing w:val="-5"/>
          <w:w w:val="110"/>
        </w:rPr>
        <w:t xml:space="preserve"> </w:t>
      </w:r>
      <w:r>
        <w:rPr>
          <w:w w:val="110"/>
        </w:rPr>
        <w:t>are</w:t>
      </w:r>
      <w:r>
        <w:rPr>
          <w:spacing w:val="-4"/>
          <w:w w:val="110"/>
        </w:rPr>
        <w:t xml:space="preserve"> </w:t>
      </w:r>
      <w:r>
        <w:rPr>
          <w:w w:val="110"/>
        </w:rPr>
        <w:t>limited</w:t>
      </w:r>
      <w:r>
        <w:rPr>
          <w:spacing w:val="-5"/>
          <w:w w:val="110"/>
        </w:rPr>
        <w:t xml:space="preserve"> </w:t>
      </w:r>
      <w:r>
        <w:rPr>
          <w:w w:val="110"/>
        </w:rPr>
        <w:t>coordinated</w:t>
      </w:r>
      <w:r>
        <w:rPr>
          <w:spacing w:val="-47"/>
          <w:w w:val="110"/>
        </w:rPr>
        <w:t xml:space="preserve"> </w:t>
      </w:r>
      <w:r>
        <w:rPr>
          <w:w w:val="110"/>
        </w:rPr>
        <w:t>efforts among stakeholders with few policies in place for</w:t>
      </w:r>
      <w:r>
        <w:rPr>
          <w:spacing w:val="1"/>
          <w:w w:val="110"/>
        </w:rPr>
        <w:t xml:space="preserve"> </w:t>
      </w:r>
      <w:r>
        <w:rPr>
          <w:w w:val="110"/>
        </w:rPr>
        <w:t>inter-sectoral</w:t>
      </w:r>
      <w:r>
        <w:rPr>
          <w:spacing w:val="1"/>
          <w:w w:val="110"/>
        </w:rPr>
        <w:t xml:space="preserve"> </w:t>
      </w:r>
      <w:r>
        <w:rPr>
          <w:w w:val="110"/>
        </w:rPr>
        <w:t>collaboration,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lack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medical</w:t>
      </w:r>
      <w:r>
        <w:rPr>
          <w:spacing w:val="1"/>
          <w:w w:val="110"/>
        </w:rPr>
        <w:t xml:space="preserve"> </w:t>
      </w:r>
      <w:r>
        <w:rPr>
          <w:w w:val="110"/>
        </w:rPr>
        <w:t>supplies</w:t>
      </w:r>
      <w:r>
        <w:rPr>
          <w:spacing w:val="1"/>
          <w:w w:val="110"/>
        </w:rPr>
        <w:t xml:space="preserve"> </w:t>
      </w:r>
      <w:r>
        <w:rPr>
          <w:w w:val="110"/>
        </w:rPr>
        <w:t>(shortages of masks, goggles) and laboratory facilities for</w:t>
      </w:r>
      <w:r>
        <w:rPr>
          <w:spacing w:val="1"/>
          <w:w w:val="110"/>
        </w:rPr>
        <w:t xml:space="preserve"> </w:t>
      </w:r>
      <w:r>
        <w:rPr>
          <w:w w:val="110"/>
        </w:rPr>
        <w:t>assessment of the disease. Additionally, many cases may</w:t>
      </w:r>
      <w:r>
        <w:rPr>
          <w:spacing w:val="1"/>
          <w:w w:val="110"/>
        </w:rPr>
        <w:t xml:space="preserve"> </w:t>
      </w:r>
      <w:r>
        <w:rPr>
          <w:w w:val="110"/>
        </w:rPr>
        <w:t>have been asymptomatic; s</w:t>
      </w:r>
      <w:r>
        <w:rPr>
          <w:w w:val="110"/>
        </w:rPr>
        <w:t>o it is difficult to predict when</w:t>
      </w:r>
      <w:r>
        <w:rPr>
          <w:spacing w:val="1"/>
          <w:w w:val="110"/>
        </w:rPr>
        <w:t xml:space="preserve"> </w:t>
      </w:r>
      <w:r>
        <w:rPr>
          <w:w w:val="110"/>
        </w:rPr>
        <w:t>the epidemic will peak and introduces further difficulty in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the detection of cases. A recent correspondence to the </w:t>
      </w:r>
      <w:r>
        <w:rPr>
          <w:rFonts w:ascii="Calibri" w:hAnsi="Calibri"/>
          <w:i/>
          <w:w w:val="110"/>
        </w:rPr>
        <w:t>New</w:t>
      </w:r>
      <w:r>
        <w:rPr>
          <w:rFonts w:ascii="Calibri" w:hAnsi="Calibri"/>
          <w:i/>
          <w:spacing w:val="-42"/>
          <w:w w:val="110"/>
        </w:rPr>
        <w:t xml:space="preserve"> </w:t>
      </w:r>
      <w:r>
        <w:rPr>
          <w:rFonts w:ascii="Calibri" w:hAnsi="Calibri"/>
          <w:i/>
          <w:w w:val="110"/>
        </w:rPr>
        <w:t xml:space="preserve">England Journal of Medicine </w:t>
      </w:r>
      <w:r>
        <w:rPr>
          <w:w w:val="110"/>
        </w:rPr>
        <w:t xml:space="preserve">documented an </w:t>
      </w:r>
      <w:bookmarkStart w:id="26" w:name="_bookmark24"/>
      <w:bookmarkEnd w:id="26"/>
      <w:r>
        <w:rPr>
          <w:w w:val="110"/>
        </w:rPr>
        <w:t>asymptom-</w:t>
      </w:r>
      <w:r>
        <w:rPr>
          <w:spacing w:val="1"/>
          <w:w w:val="110"/>
        </w:rPr>
        <w:t xml:space="preserve"> </w:t>
      </w:r>
      <w:r>
        <w:rPr>
          <w:w w:val="110"/>
        </w:rPr>
        <w:t>atic contact in Germany.</w:t>
      </w:r>
      <w:hyperlink w:anchor="_bookmark51" w:history="1">
        <w:r>
          <w:rPr>
            <w:color w:val="0000FF"/>
            <w:w w:val="110"/>
            <w:vertAlign w:val="superscript"/>
          </w:rPr>
          <w:t>25</w:t>
        </w:r>
      </w:hyperlink>
      <w:r>
        <w:rPr>
          <w:color w:val="0000FF"/>
          <w:w w:val="110"/>
        </w:rPr>
        <w:t xml:space="preserve"> </w:t>
      </w:r>
      <w:r>
        <w:rPr>
          <w:w w:val="110"/>
        </w:rPr>
        <w:t>In order to contain the virus,</w:t>
      </w:r>
      <w:r>
        <w:rPr>
          <w:spacing w:val="1"/>
          <w:w w:val="110"/>
        </w:rPr>
        <w:t xml:space="preserve"> </w:t>
      </w:r>
      <w:r>
        <w:rPr>
          <w:w w:val="110"/>
        </w:rPr>
        <w:t>Chinese</w:t>
      </w:r>
      <w:r>
        <w:rPr>
          <w:spacing w:val="33"/>
          <w:w w:val="110"/>
        </w:rPr>
        <w:t xml:space="preserve"> </w:t>
      </w:r>
      <w:r>
        <w:rPr>
          <w:w w:val="110"/>
        </w:rPr>
        <w:t>authorities</w:t>
      </w:r>
      <w:r>
        <w:rPr>
          <w:spacing w:val="32"/>
          <w:w w:val="110"/>
        </w:rPr>
        <w:t xml:space="preserve"> </w:t>
      </w:r>
      <w:r>
        <w:rPr>
          <w:w w:val="110"/>
        </w:rPr>
        <w:t>prevented</w:t>
      </w:r>
      <w:r>
        <w:rPr>
          <w:spacing w:val="33"/>
          <w:w w:val="110"/>
        </w:rPr>
        <w:t xml:space="preserve"> </w:t>
      </w:r>
      <w:r>
        <w:rPr>
          <w:w w:val="110"/>
        </w:rPr>
        <w:t>travel</w:t>
      </w:r>
      <w:r>
        <w:rPr>
          <w:spacing w:val="33"/>
          <w:w w:val="110"/>
        </w:rPr>
        <w:t xml:space="preserve"> </w:t>
      </w:r>
      <w:r>
        <w:rPr>
          <w:w w:val="110"/>
        </w:rPr>
        <w:t>to,</w:t>
      </w:r>
      <w:r>
        <w:rPr>
          <w:spacing w:val="33"/>
          <w:w w:val="110"/>
        </w:rPr>
        <w:t xml:space="preserve"> </w:t>
      </w:r>
      <w:r>
        <w:rPr>
          <w:w w:val="110"/>
        </w:rPr>
        <w:t>from</w:t>
      </w:r>
      <w:r>
        <w:rPr>
          <w:spacing w:val="33"/>
          <w:w w:val="110"/>
        </w:rPr>
        <w:t xml:space="preserve"> </w:t>
      </w:r>
      <w:r>
        <w:rPr>
          <w:w w:val="110"/>
        </w:rPr>
        <w:t>and</w:t>
      </w:r>
      <w:r>
        <w:rPr>
          <w:spacing w:val="33"/>
          <w:w w:val="110"/>
        </w:rPr>
        <w:t xml:space="preserve"> </w:t>
      </w:r>
      <w:r>
        <w:rPr>
          <w:w w:val="110"/>
        </w:rPr>
        <w:t>within</w:t>
      </w:r>
      <w:r>
        <w:rPr>
          <w:spacing w:val="-47"/>
          <w:w w:val="110"/>
        </w:rPr>
        <w:t xml:space="preserve"> </w:t>
      </w:r>
      <w:r>
        <w:rPr>
          <w:w w:val="110"/>
        </w:rPr>
        <w:t>the city of Wuhan on 23 January, as airline and railway</w:t>
      </w:r>
      <w:r>
        <w:rPr>
          <w:spacing w:val="1"/>
          <w:w w:val="110"/>
        </w:rPr>
        <w:t xml:space="preserve"> </w:t>
      </w:r>
      <w:r>
        <w:rPr>
          <w:w w:val="110"/>
        </w:rPr>
        <w:t>departures</w:t>
      </w:r>
      <w:r>
        <w:rPr>
          <w:spacing w:val="1"/>
          <w:w w:val="110"/>
        </w:rPr>
        <w:t xml:space="preserve"> </w:t>
      </w:r>
      <w:r>
        <w:rPr>
          <w:w w:val="110"/>
        </w:rPr>
        <w:t>were</w:t>
      </w:r>
      <w:r>
        <w:rPr>
          <w:spacing w:val="1"/>
          <w:w w:val="110"/>
        </w:rPr>
        <w:t xml:space="preserve"> </w:t>
      </w:r>
      <w:r>
        <w:rPr>
          <w:w w:val="110"/>
        </w:rPr>
        <w:t>suspended.</w:t>
      </w:r>
      <w:r>
        <w:rPr>
          <w:spacing w:val="1"/>
          <w:w w:val="110"/>
        </w:rPr>
        <w:t xml:space="preserve"> </w:t>
      </w:r>
      <w:r>
        <w:rPr>
          <w:w w:val="110"/>
        </w:rPr>
        <w:t>Between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23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25</w:t>
      </w:r>
      <w:r>
        <w:rPr>
          <w:spacing w:val="1"/>
          <w:w w:val="110"/>
        </w:rPr>
        <w:t xml:space="preserve"> </w:t>
      </w:r>
      <w:r>
        <w:rPr>
          <w:w w:val="110"/>
        </w:rPr>
        <w:t>January, travel restrictions were implemented in 18 addi-</w:t>
      </w:r>
      <w:r>
        <w:rPr>
          <w:spacing w:val="1"/>
          <w:w w:val="110"/>
        </w:rPr>
        <w:t xml:space="preserve"> </w:t>
      </w:r>
      <w:r>
        <w:rPr>
          <w:w w:val="110"/>
        </w:rPr>
        <w:t>tional cities, affecting nearly 60 million people. The orders</w:t>
      </w:r>
      <w:r>
        <w:rPr>
          <w:spacing w:val="-47"/>
          <w:w w:val="110"/>
        </w:rPr>
        <w:t xml:space="preserve"> </w:t>
      </w:r>
      <w:r>
        <w:rPr>
          <w:w w:val="110"/>
        </w:rPr>
        <w:t>issued by Beijing were significant, but late in coming: the</w:t>
      </w:r>
      <w:r>
        <w:rPr>
          <w:spacing w:val="1"/>
          <w:w w:val="110"/>
        </w:rPr>
        <w:t xml:space="preserve"> </w:t>
      </w:r>
      <w:r>
        <w:rPr>
          <w:w w:val="110"/>
        </w:rPr>
        <w:t>first</w:t>
      </w:r>
      <w:r>
        <w:rPr>
          <w:spacing w:val="1"/>
          <w:w w:val="110"/>
        </w:rPr>
        <w:t xml:space="preserve"> </w:t>
      </w:r>
      <w:r>
        <w:rPr>
          <w:w w:val="110"/>
        </w:rPr>
        <w:t>official</w:t>
      </w:r>
      <w:r>
        <w:rPr>
          <w:spacing w:val="1"/>
          <w:w w:val="110"/>
        </w:rPr>
        <w:t xml:space="preserve"> </w:t>
      </w:r>
      <w:r>
        <w:rPr>
          <w:w w:val="110"/>
        </w:rPr>
        <w:t>case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virus</w:t>
      </w:r>
      <w:r>
        <w:rPr>
          <w:spacing w:val="1"/>
          <w:w w:val="110"/>
        </w:rPr>
        <w:t xml:space="preserve"> </w:t>
      </w:r>
      <w:r>
        <w:rPr>
          <w:w w:val="110"/>
        </w:rPr>
        <w:t>was</w:t>
      </w:r>
      <w:r>
        <w:rPr>
          <w:spacing w:val="1"/>
          <w:w w:val="110"/>
        </w:rPr>
        <w:t xml:space="preserve"> </w:t>
      </w:r>
      <w:r>
        <w:rPr>
          <w:w w:val="110"/>
        </w:rPr>
        <w:t>confirmed</w:t>
      </w:r>
      <w:r>
        <w:rPr>
          <w:spacing w:val="1"/>
          <w:w w:val="110"/>
        </w:rPr>
        <w:t xml:space="preserve"> </w:t>
      </w:r>
      <w:r>
        <w:rPr>
          <w:w w:val="110"/>
        </w:rPr>
        <w:t>almost</w:t>
      </w:r>
      <w:r>
        <w:rPr>
          <w:spacing w:val="1"/>
          <w:w w:val="110"/>
        </w:rPr>
        <w:t xml:space="preserve"> </w:t>
      </w:r>
      <w:r>
        <w:rPr>
          <w:w w:val="110"/>
        </w:rPr>
        <w:t>2</w:t>
      </w:r>
      <w:r>
        <w:rPr>
          <w:spacing w:val="-47"/>
          <w:w w:val="110"/>
        </w:rPr>
        <w:t xml:space="preserve"> </w:t>
      </w:r>
      <w:r>
        <w:rPr>
          <w:w w:val="110"/>
        </w:rPr>
        <w:t>months previously (8</w:t>
      </w:r>
      <w:r>
        <w:rPr>
          <w:w w:val="110"/>
        </w:rPr>
        <w:t xml:space="preserve"> December 2019) and the length of</w:t>
      </w:r>
      <w:r>
        <w:rPr>
          <w:spacing w:val="1"/>
          <w:w w:val="110"/>
        </w:rPr>
        <w:t xml:space="preserve"> </w:t>
      </w:r>
      <w:r>
        <w:rPr>
          <w:w w:val="110"/>
        </w:rPr>
        <w:t>time it</w:t>
      </w:r>
      <w:r>
        <w:rPr>
          <w:spacing w:val="1"/>
          <w:w w:val="110"/>
        </w:rPr>
        <w:t xml:space="preserve"> </w:t>
      </w:r>
      <w:r>
        <w:rPr>
          <w:w w:val="110"/>
        </w:rPr>
        <w:t>took for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China’s state-controlled </w:t>
      </w:r>
      <w:proofErr w:type="gramStart"/>
      <w:r>
        <w:rPr>
          <w:w w:val="110"/>
        </w:rPr>
        <w:t>media  to</w:t>
      </w:r>
      <w:proofErr w:type="gramEnd"/>
      <w:r>
        <w:rPr>
          <w:w w:val="110"/>
        </w:rPr>
        <w:t xml:space="preserve"> reveal</w:t>
      </w:r>
      <w:r>
        <w:rPr>
          <w:spacing w:val="1"/>
          <w:w w:val="110"/>
        </w:rPr>
        <w:t xml:space="preserve"> </w:t>
      </w:r>
      <w:r>
        <w:rPr>
          <w:w w:val="110"/>
        </w:rPr>
        <w:t>the nature of the illness was too great. This can be attrib-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uted to a failure of proper risk assessment and </w:t>
      </w:r>
      <w:bookmarkStart w:id="27" w:name="_bookmark26"/>
      <w:bookmarkEnd w:id="27"/>
      <w:r>
        <w:rPr>
          <w:w w:val="110"/>
        </w:rPr>
        <w:t>manage-</w:t>
      </w:r>
      <w:r>
        <w:rPr>
          <w:spacing w:val="1"/>
          <w:w w:val="110"/>
        </w:rPr>
        <w:t xml:space="preserve"> </w:t>
      </w:r>
      <w:r>
        <w:rPr>
          <w:w w:val="110"/>
        </w:rPr>
        <w:t>ment</w:t>
      </w:r>
      <w:r>
        <w:rPr>
          <w:spacing w:val="1"/>
          <w:w w:val="110"/>
        </w:rPr>
        <w:t xml:space="preserve"> </w:t>
      </w:r>
      <w:r>
        <w:rPr>
          <w:w w:val="110"/>
        </w:rPr>
        <w:t>by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the  Chinese</w:t>
      </w:r>
      <w:proofErr w:type="gramEnd"/>
      <w:r>
        <w:rPr>
          <w:w w:val="110"/>
        </w:rPr>
        <w:t xml:space="preserve">  government  and  health </w:t>
      </w:r>
      <w:r>
        <w:rPr>
          <w:w w:val="110"/>
        </w:rPr>
        <w:t xml:space="preserve"> ministry.</w:t>
      </w:r>
      <w:r>
        <w:rPr>
          <w:spacing w:val="1"/>
          <w:w w:val="110"/>
        </w:rPr>
        <w:t xml:space="preserve"> </w:t>
      </w:r>
      <w:r>
        <w:rPr>
          <w:w w:val="110"/>
        </w:rPr>
        <w:t>By the time travel was suspended, however, millions of</w:t>
      </w:r>
      <w:r>
        <w:rPr>
          <w:spacing w:val="1"/>
          <w:w w:val="110"/>
        </w:rPr>
        <w:t xml:space="preserve"> </w:t>
      </w:r>
      <w:r>
        <w:rPr>
          <w:w w:val="110"/>
        </w:rPr>
        <w:t>Chinese citizens had passed through the affected region,</w:t>
      </w:r>
      <w:r>
        <w:rPr>
          <w:spacing w:val="1"/>
          <w:w w:val="110"/>
        </w:rPr>
        <w:t xml:space="preserve"> </w:t>
      </w:r>
      <w:r>
        <w:rPr>
          <w:w w:val="110"/>
        </w:rPr>
        <w:t>unaware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risks</w:t>
      </w:r>
      <w:r>
        <w:rPr>
          <w:spacing w:val="-3"/>
          <w:w w:val="110"/>
        </w:rPr>
        <w:t xml:space="preserve"> </w:t>
      </w:r>
      <w:r>
        <w:rPr>
          <w:w w:val="110"/>
        </w:rPr>
        <w:t>involved.</w:t>
      </w:r>
    </w:p>
    <w:p w:rsidR="0012095F" w:rsidRDefault="004D18C5">
      <w:pPr>
        <w:pStyle w:val="BodyText"/>
        <w:spacing w:before="1" w:line="302" w:lineRule="auto"/>
        <w:ind w:left="123" w:right="38" w:firstLine="239"/>
        <w:jc w:val="both"/>
      </w:pPr>
      <w:r>
        <w:rPr>
          <w:w w:val="110"/>
        </w:rPr>
        <w:t>SARS too, spread globally, due to many of the clinical</w:t>
      </w:r>
      <w:r>
        <w:rPr>
          <w:spacing w:val="1"/>
          <w:w w:val="110"/>
        </w:rPr>
        <w:t xml:space="preserve"> </w:t>
      </w:r>
      <w:r>
        <w:rPr>
          <w:w w:val="110"/>
        </w:rPr>
        <w:t>features of the disease being unknown early in the course</w:t>
      </w:r>
      <w:r>
        <w:rPr>
          <w:spacing w:val="1"/>
          <w:w w:val="110"/>
        </w:rPr>
        <w:t xml:space="preserve"> </w:t>
      </w:r>
      <w:r>
        <w:rPr>
          <w:w w:val="110"/>
        </w:rPr>
        <w:t>of the outbreak, and the significant variation in clinical in-</w:t>
      </w:r>
      <w:r>
        <w:rPr>
          <w:spacing w:val="1"/>
          <w:w w:val="110"/>
        </w:rPr>
        <w:t xml:space="preserve"> </w:t>
      </w:r>
      <w:r>
        <w:rPr>
          <w:w w:val="110"/>
        </w:rPr>
        <w:t>fection control among South East Asian countries. Similar</w:t>
      </w:r>
      <w:r>
        <w:rPr>
          <w:spacing w:val="1"/>
          <w:w w:val="110"/>
        </w:rPr>
        <w:t xml:space="preserve"> </w:t>
      </w:r>
      <w:r>
        <w:rPr>
          <w:w w:val="110"/>
        </w:rPr>
        <w:t>to the current situation in China, there were inadequate</w:t>
      </w:r>
      <w:r>
        <w:rPr>
          <w:spacing w:val="1"/>
          <w:w w:val="110"/>
        </w:rPr>
        <w:t xml:space="preserve"> </w:t>
      </w:r>
      <w:r>
        <w:rPr>
          <w:w w:val="110"/>
        </w:rPr>
        <w:t>supplies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protecti</w:t>
      </w:r>
      <w:r>
        <w:rPr>
          <w:w w:val="110"/>
        </w:rPr>
        <w:t>ve</w:t>
      </w:r>
      <w:r>
        <w:rPr>
          <w:spacing w:val="1"/>
          <w:w w:val="110"/>
        </w:rPr>
        <w:t xml:space="preserve"> </w:t>
      </w:r>
      <w:r>
        <w:rPr>
          <w:w w:val="110"/>
        </w:rPr>
        <w:t>gear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general</w:t>
      </w:r>
      <w:r>
        <w:rPr>
          <w:spacing w:val="1"/>
          <w:w w:val="110"/>
        </w:rPr>
        <w:t xml:space="preserve"> </w:t>
      </w:r>
      <w:r>
        <w:rPr>
          <w:w w:val="110"/>
        </w:rPr>
        <w:t>population,</w:t>
      </w:r>
      <w:r>
        <w:rPr>
          <w:spacing w:val="1"/>
          <w:w w:val="110"/>
        </w:rPr>
        <w:t xml:space="preserve"> </w:t>
      </w:r>
      <w:r>
        <w:rPr>
          <w:w w:val="110"/>
        </w:rPr>
        <w:t>which, had they been available, could have slowed the</w:t>
      </w:r>
      <w:r>
        <w:rPr>
          <w:spacing w:val="1"/>
          <w:w w:val="110"/>
        </w:rPr>
        <w:t xml:space="preserve"> </w:t>
      </w:r>
      <w:r>
        <w:rPr>
          <w:w w:val="110"/>
        </w:rPr>
        <w:t>spread of the illness. SARS signs and symptoms presented</w:t>
      </w:r>
      <w:r>
        <w:rPr>
          <w:spacing w:val="-47"/>
          <w:w w:val="110"/>
        </w:rPr>
        <w:t xml:space="preserve"> </w:t>
      </w:r>
      <w:r>
        <w:rPr>
          <w:w w:val="110"/>
        </w:rPr>
        <w:t>rapidly,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health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hospital</w:t>
      </w:r>
      <w:r>
        <w:rPr>
          <w:spacing w:val="1"/>
          <w:w w:val="110"/>
        </w:rPr>
        <w:t xml:space="preserve"> </w:t>
      </w:r>
      <w:r>
        <w:rPr>
          <w:w w:val="110"/>
        </w:rPr>
        <w:t>authorities</w:t>
      </w:r>
      <w:r>
        <w:rPr>
          <w:spacing w:val="1"/>
          <w:w w:val="110"/>
        </w:rPr>
        <w:t xml:space="preserve"> </w:t>
      </w:r>
      <w:r>
        <w:rPr>
          <w:w w:val="110"/>
        </w:rPr>
        <w:t>were</w:t>
      </w:r>
      <w:r>
        <w:rPr>
          <w:spacing w:val="1"/>
          <w:w w:val="110"/>
        </w:rPr>
        <w:t xml:space="preserve"> </w:t>
      </w:r>
      <w:r>
        <w:rPr>
          <w:w w:val="110"/>
        </w:rPr>
        <w:t>ill-</w:t>
      </w:r>
      <w:r>
        <w:rPr>
          <w:spacing w:val="1"/>
          <w:w w:val="110"/>
        </w:rPr>
        <w:t xml:space="preserve"> </w:t>
      </w:r>
      <w:r>
        <w:rPr>
          <w:w w:val="110"/>
        </w:rPr>
        <w:t>prepared. This combined with insufficient communicatio</w:t>
      </w:r>
      <w:r>
        <w:rPr>
          <w:w w:val="110"/>
        </w:rPr>
        <w:t>n</w:t>
      </w:r>
      <w:r>
        <w:rPr>
          <w:spacing w:val="1"/>
          <w:w w:val="110"/>
        </w:rPr>
        <w:t xml:space="preserve"> </w:t>
      </w:r>
      <w:r>
        <w:rPr>
          <w:w w:val="110"/>
        </w:rPr>
        <w:t>of the Chinese government with the public led to panic.</w:t>
      </w:r>
      <w:r>
        <w:rPr>
          <w:spacing w:val="1"/>
          <w:w w:val="110"/>
        </w:rPr>
        <w:t xml:space="preserve"> </w:t>
      </w:r>
      <w:r>
        <w:rPr>
          <w:w w:val="110"/>
        </w:rPr>
        <w:t>Additionally, the lack of infrastructure such as infectious</w:t>
      </w:r>
      <w:r>
        <w:rPr>
          <w:spacing w:val="1"/>
          <w:w w:val="110"/>
        </w:rPr>
        <w:t xml:space="preserve"> </w:t>
      </w:r>
      <w:r>
        <w:rPr>
          <w:w w:val="110"/>
        </w:rPr>
        <w:t>disease hospitals in China added complexity to its control.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23"/>
          <w:w w:val="110"/>
        </w:rPr>
        <w:t xml:space="preserve"> </w:t>
      </w:r>
      <w:r>
        <w:rPr>
          <w:w w:val="110"/>
        </w:rPr>
        <w:t>pandemic</w:t>
      </w:r>
      <w:r>
        <w:rPr>
          <w:spacing w:val="24"/>
          <w:w w:val="110"/>
        </w:rPr>
        <w:t xml:space="preserve"> </w:t>
      </w:r>
      <w:r>
        <w:rPr>
          <w:w w:val="110"/>
        </w:rPr>
        <w:t>cost</w:t>
      </w:r>
      <w:r>
        <w:rPr>
          <w:spacing w:val="24"/>
          <w:w w:val="110"/>
        </w:rPr>
        <w:t xml:space="preserve"> </w:t>
      </w:r>
      <w:r>
        <w:rPr>
          <w:w w:val="110"/>
        </w:rPr>
        <w:t>the</w:t>
      </w:r>
      <w:r>
        <w:rPr>
          <w:spacing w:val="25"/>
          <w:w w:val="110"/>
        </w:rPr>
        <w:t xml:space="preserve"> </w:t>
      </w:r>
      <w:r>
        <w:rPr>
          <w:w w:val="110"/>
        </w:rPr>
        <w:t>global</w:t>
      </w:r>
      <w:r>
        <w:rPr>
          <w:spacing w:val="23"/>
          <w:w w:val="110"/>
        </w:rPr>
        <w:t xml:space="preserve"> </w:t>
      </w:r>
      <w:r>
        <w:rPr>
          <w:w w:val="110"/>
        </w:rPr>
        <w:t>economy</w:t>
      </w:r>
      <w:r>
        <w:rPr>
          <w:spacing w:val="24"/>
          <w:w w:val="110"/>
        </w:rPr>
        <w:t xml:space="preserve"> </w:t>
      </w:r>
      <w:r>
        <w:rPr>
          <w:w w:val="110"/>
        </w:rPr>
        <w:t>an</w:t>
      </w:r>
      <w:r>
        <w:rPr>
          <w:spacing w:val="25"/>
          <w:w w:val="110"/>
        </w:rPr>
        <w:t xml:space="preserve"> </w:t>
      </w:r>
      <w:r>
        <w:rPr>
          <w:w w:val="110"/>
        </w:rPr>
        <w:t>estimated</w:t>
      </w:r>
    </w:p>
    <w:p w:rsidR="0012095F" w:rsidRDefault="004D18C5">
      <w:pPr>
        <w:pStyle w:val="BodyText"/>
        <w:spacing w:line="195" w:lineRule="exact"/>
        <w:ind w:left="123"/>
        <w:jc w:val="both"/>
      </w:pPr>
      <w:bookmarkStart w:id="28" w:name="_bookmark27"/>
      <w:bookmarkEnd w:id="28"/>
      <w:proofErr w:type="gramStart"/>
      <w:r>
        <w:rPr>
          <w:w w:val="110"/>
        </w:rPr>
        <w:t>$30–$100</w:t>
      </w:r>
      <w:r>
        <w:rPr>
          <w:spacing w:val="34"/>
          <w:w w:val="110"/>
        </w:rPr>
        <w:t xml:space="preserve"> </w:t>
      </w:r>
      <w:r>
        <w:rPr>
          <w:w w:val="110"/>
        </w:rPr>
        <w:t>billion.</w:t>
      </w:r>
      <w:proofErr w:type="gramEnd"/>
      <w:r>
        <w:fldChar w:fldCharType="begin"/>
      </w:r>
      <w:r>
        <w:instrText xml:space="preserve"> HYPERLINK \l "_bookmark53" </w:instrText>
      </w:r>
      <w:r>
        <w:fldChar w:fldCharType="separate"/>
      </w:r>
      <w:r>
        <w:rPr>
          <w:color w:val="0000FF"/>
          <w:w w:val="110"/>
          <w:vertAlign w:val="superscript"/>
        </w:rPr>
        <w:t>26</w:t>
      </w:r>
      <w:r>
        <w:rPr>
          <w:color w:val="0000FF"/>
          <w:w w:val="110"/>
          <w:vertAlign w:val="superscript"/>
        </w:rPr>
        <w:fldChar w:fldCharType="end"/>
      </w:r>
    </w:p>
    <w:p w:rsidR="0012095F" w:rsidRDefault="004D18C5">
      <w:pPr>
        <w:pStyle w:val="BodyText"/>
        <w:spacing w:before="54" w:line="302" w:lineRule="auto"/>
        <w:ind w:left="123" w:right="38" w:firstLine="239"/>
        <w:jc w:val="both"/>
      </w:pPr>
      <w:r>
        <w:rPr>
          <w:w w:val="110"/>
        </w:rPr>
        <w:t>MERS on the other hand, did not spread globally rap-</w:t>
      </w:r>
      <w:r>
        <w:rPr>
          <w:spacing w:val="1"/>
          <w:w w:val="110"/>
        </w:rPr>
        <w:t xml:space="preserve"> </w:t>
      </w:r>
      <w:r>
        <w:rPr>
          <w:w w:val="110"/>
        </w:rPr>
        <w:t>idly,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part</w:t>
      </w:r>
      <w:r>
        <w:rPr>
          <w:spacing w:val="1"/>
          <w:w w:val="110"/>
        </w:rPr>
        <w:t xml:space="preserve"> </w:t>
      </w:r>
      <w:r>
        <w:rPr>
          <w:w w:val="110"/>
        </w:rPr>
        <w:t>due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lower</w:t>
      </w:r>
      <w:r>
        <w:rPr>
          <w:spacing w:val="1"/>
          <w:w w:val="110"/>
        </w:rPr>
        <w:t xml:space="preserve"> </w:t>
      </w:r>
      <w:r>
        <w:rPr>
          <w:w w:val="110"/>
        </w:rPr>
        <w:t>risk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human-to-human</w:t>
      </w:r>
      <w:r>
        <w:rPr>
          <w:spacing w:val="-47"/>
          <w:w w:val="110"/>
        </w:rPr>
        <w:t xml:space="preserve"> </w:t>
      </w:r>
      <w:r>
        <w:rPr>
          <w:w w:val="110"/>
        </w:rPr>
        <w:t>transmission of the virus. Asymptomatic cases also pro-</w:t>
      </w:r>
      <w:r>
        <w:rPr>
          <w:spacing w:val="1"/>
          <w:w w:val="110"/>
        </w:rPr>
        <w:t xml:space="preserve"> </w:t>
      </w:r>
      <w:r>
        <w:rPr>
          <w:w w:val="110"/>
        </w:rPr>
        <w:t>vided an extra layer of complexity in the control of the</w:t>
      </w:r>
      <w:r>
        <w:rPr>
          <w:spacing w:val="1"/>
          <w:w w:val="110"/>
        </w:rPr>
        <w:t xml:space="preserve"> </w:t>
      </w:r>
      <w:r>
        <w:rPr>
          <w:w w:val="110"/>
        </w:rPr>
        <w:t>disease. The biggest threat to the eradication of the disease</w:t>
      </w:r>
      <w:r>
        <w:rPr>
          <w:spacing w:val="-47"/>
          <w:w w:val="110"/>
        </w:rPr>
        <w:t xml:space="preserve"> </w:t>
      </w:r>
      <w:r>
        <w:rPr>
          <w:w w:val="110"/>
        </w:rPr>
        <w:t>is</w:t>
      </w:r>
      <w:r>
        <w:rPr>
          <w:spacing w:val="38"/>
          <w:w w:val="110"/>
        </w:rPr>
        <w:t xml:space="preserve"> </w:t>
      </w:r>
      <w:r>
        <w:rPr>
          <w:w w:val="110"/>
        </w:rPr>
        <w:t>the</w:t>
      </w:r>
      <w:r>
        <w:rPr>
          <w:spacing w:val="39"/>
          <w:w w:val="110"/>
        </w:rPr>
        <w:t xml:space="preserve"> </w:t>
      </w:r>
      <w:r>
        <w:rPr>
          <w:w w:val="110"/>
        </w:rPr>
        <w:t>variability</w:t>
      </w:r>
      <w:r>
        <w:rPr>
          <w:spacing w:val="39"/>
          <w:w w:val="110"/>
        </w:rPr>
        <w:t xml:space="preserve"> </w:t>
      </w:r>
      <w:r>
        <w:rPr>
          <w:w w:val="110"/>
        </w:rPr>
        <w:t>and</w:t>
      </w:r>
      <w:r>
        <w:rPr>
          <w:spacing w:val="38"/>
          <w:w w:val="110"/>
        </w:rPr>
        <w:t xml:space="preserve"> </w:t>
      </w:r>
      <w:r>
        <w:rPr>
          <w:w w:val="110"/>
        </w:rPr>
        <w:t>inadequacy</w:t>
      </w:r>
      <w:r>
        <w:rPr>
          <w:spacing w:val="38"/>
          <w:w w:val="110"/>
        </w:rPr>
        <w:t xml:space="preserve"> </w:t>
      </w:r>
      <w:r>
        <w:rPr>
          <w:w w:val="110"/>
        </w:rPr>
        <w:t>of</w:t>
      </w:r>
      <w:r>
        <w:rPr>
          <w:spacing w:val="39"/>
          <w:w w:val="110"/>
        </w:rPr>
        <w:t xml:space="preserve"> </w:t>
      </w:r>
      <w:r>
        <w:rPr>
          <w:w w:val="110"/>
        </w:rPr>
        <w:t>infection</w:t>
      </w:r>
      <w:r>
        <w:rPr>
          <w:spacing w:val="38"/>
          <w:w w:val="110"/>
        </w:rPr>
        <w:t xml:space="preserve"> </w:t>
      </w:r>
      <w:bookmarkStart w:id="29" w:name="_bookmark28"/>
      <w:bookmarkEnd w:id="29"/>
      <w:r>
        <w:rPr>
          <w:w w:val="110"/>
        </w:rPr>
        <w:t>control</w:t>
      </w:r>
      <w:r>
        <w:rPr>
          <w:spacing w:val="39"/>
          <w:w w:val="110"/>
        </w:rPr>
        <w:t xml:space="preserve"> </w:t>
      </w:r>
      <w:r>
        <w:rPr>
          <w:w w:val="110"/>
        </w:rPr>
        <w:t>in</w:t>
      </w:r>
      <w:r>
        <w:rPr>
          <w:spacing w:val="-47"/>
          <w:w w:val="110"/>
        </w:rPr>
        <w:t xml:space="preserve"> </w:t>
      </w:r>
      <w:r>
        <w:rPr>
          <w:w w:val="110"/>
        </w:rPr>
        <w:t>the region most heavily impacted by the virus (the Middle</w:t>
      </w:r>
      <w:r>
        <w:rPr>
          <w:spacing w:val="1"/>
          <w:w w:val="110"/>
        </w:rPr>
        <w:t xml:space="preserve"> </w:t>
      </w:r>
      <w:r>
        <w:rPr>
          <w:w w:val="110"/>
        </w:rPr>
        <w:t>East).</w:t>
      </w:r>
      <w:r>
        <w:rPr>
          <w:spacing w:val="1"/>
          <w:w w:val="110"/>
        </w:rPr>
        <w:t xml:space="preserve"> </w:t>
      </w:r>
      <w:r>
        <w:rPr>
          <w:w w:val="110"/>
        </w:rPr>
        <w:t>These</w:t>
      </w:r>
      <w:r>
        <w:rPr>
          <w:spacing w:val="1"/>
          <w:w w:val="110"/>
        </w:rPr>
        <w:t xml:space="preserve"> </w:t>
      </w:r>
      <w:r>
        <w:rPr>
          <w:w w:val="110"/>
        </w:rPr>
        <w:t>inadequate</w:t>
      </w:r>
      <w:r>
        <w:rPr>
          <w:spacing w:val="1"/>
          <w:w w:val="110"/>
        </w:rPr>
        <w:t xml:space="preserve"> </w:t>
      </w:r>
      <w:r>
        <w:rPr>
          <w:w w:val="110"/>
        </w:rPr>
        <w:t>infection</w:t>
      </w:r>
      <w:r>
        <w:rPr>
          <w:spacing w:val="1"/>
          <w:w w:val="110"/>
        </w:rPr>
        <w:t xml:space="preserve"> </w:t>
      </w:r>
      <w:r>
        <w:rPr>
          <w:w w:val="110"/>
        </w:rPr>
        <w:t>control</w:t>
      </w:r>
      <w:r>
        <w:rPr>
          <w:spacing w:val="1"/>
          <w:w w:val="110"/>
        </w:rPr>
        <w:t xml:space="preserve"> </w:t>
      </w:r>
      <w:r>
        <w:rPr>
          <w:w w:val="110"/>
        </w:rPr>
        <w:t>measures</w:t>
      </w:r>
      <w:r>
        <w:rPr>
          <w:spacing w:val="1"/>
          <w:w w:val="110"/>
        </w:rPr>
        <w:t xml:space="preserve"> </w:t>
      </w:r>
      <w:r>
        <w:rPr>
          <w:w w:val="110"/>
        </w:rPr>
        <w:t>in-</w:t>
      </w:r>
      <w:r>
        <w:rPr>
          <w:spacing w:val="1"/>
          <w:w w:val="110"/>
        </w:rPr>
        <w:t xml:space="preserve"> </w:t>
      </w:r>
      <w:r>
        <w:rPr>
          <w:w w:val="110"/>
        </w:rPr>
        <w:t>cluded</w:t>
      </w:r>
      <w:r>
        <w:rPr>
          <w:spacing w:val="2"/>
          <w:w w:val="110"/>
        </w:rPr>
        <w:t xml:space="preserve"> </w:t>
      </w:r>
      <w:r>
        <w:rPr>
          <w:w w:val="110"/>
        </w:rPr>
        <w:t>a</w:t>
      </w:r>
      <w:r>
        <w:rPr>
          <w:spacing w:val="2"/>
          <w:w w:val="110"/>
        </w:rPr>
        <w:t xml:space="preserve"> </w:t>
      </w:r>
      <w:r>
        <w:rPr>
          <w:w w:val="110"/>
        </w:rPr>
        <w:t>lack</w:t>
      </w:r>
      <w:r>
        <w:rPr>
          <w:spacing w:val="3"/>
          <w:w w:val="110"/>
        </w:rPr>
        <w:t xml:space="preserve"> </w:t>
      </w:r>
      <w:r>
        <w:rPr>
          <w:w w:val="110"/>
        </w:rPr>
        <w:t>of</w:t>
      </w:r>
      <w:r>
        <w:rPr>
          <w:spacing w:val="2"/>
          <w:w w:val="110"/>
        </w:rPr>
        <w:t xml:space="preserve"> </w:t>
      </w:r>
      <w:r>
        <w:rPr>
          <w:w w:val="110"/>
        </w:rPr>
        <w:t>physic</w:t>
      </w:r>
      <w:r>
        <w:rPr>
          <w:w w:val="110"/>
        </w:rPr>
        <w:t>al</w:t>
      </w:r>
      <w:r>
        <w:rPr>
          <w:spacing w:val="3"/>
          <w:w w:val="110"/>
        </w:rPr>
        <w:t xml:space="preserve"> </w:t>
      </w:r>
      <w:r>
        <w:rPr>
          <w:w w:val="110"/>
        </w:rPr>
        <w:t>barriers</w:t>
      </w:r>
      <w:r>
        <w:rPr>
          <w:spacing w:val="3"/>
          <w:w w:val="110"/>
        </w:rPr>
        <w:t xml:space="preserve"> </w:t>
      </w:r>
      <w:r>
        <w:rPr>
          <w:w w:val="110"/>
        </w:rPr>
        <w:t>between</w:t>
      </w:r>
      <w:r>
        <w:rPr>
          <w:spacing w:val="2"/>
          <w:w w:val="110"/>
        </w:rPr>
        <w:t xml:space="preserve"> </w:t>
      </w:r>
      <w:r>
        <w:rPr>
          <w:w w:val="110"/>
        </w:rPr>
        <w:t>patients,</w:t>
      </w:r>
      <w:r>
        <w:rPr>
          <w:spacing w:val="3"/>
          <w:w w:val="110"/>
        </w:rPr>
        <w:t xml:space="preserve"> </w:t>
      </w:r>
      <w:r>
        <w:rPr>
          <w:w w:val="110"/>
        </w:rPr>
        <w:t>lack</w:t>
      </w:r>
      <w:r>
        <w:rPr>
          <w:spacing w:val="3"/>
          <w:w w:val="110"/>
        </w:rPr>
        <w:t xml:space="preserve"> </w:t>
      </w:r>
      <w:r>
        <w:rPr>
          <w:w w:val="110"/>
        </w:rPr>
        <w:t>of</w:t>
      </w:r>
    </w:p>
    <w:p w:rsidR="0012095F" w:rsidRDefault="004D18C5">
      <w:pPr>
        <w:pStyle w:val="BodyText"/>
        <w:spacing w:before="93" w:line="302" w:lineRule="auto"/>
        <w:ind w:left="123" w:right="100"/>
        <w:jc w:val="both"/>
      </w:pPr>
      <w:r>
        <w:br w:type="column"/>
      </w:r>
      <w:proofErr w:type="gramStart"/>
      <w:r>
        <w:rPr>
          <w:w w:val="110"/>
        </w:rPr>
        <w:lastRenderedPageBreak/>
        <w:t>negative</w:t>
      </w:r>
      <w:proofErr w:type="gramEnd"/>
      <w:r>
        <w:rPr>
          <w:w w:val="110"/>
        </w:rPr>
        <w:t xml:space="preserve"> pressure rooms and overall non-adherence to in-</w:t>
      </w:r>
      <w:r>
        <w:rPr>
          <w:spacing w:val="1"/>
          <w:w w:val="110"/>
        </w:rPr>
        <w:t xml:space="preserve"> </w:t>
      </w:r>
      <w:r>
        <w:rPr>
          <w:w w:val="110"/>
        </w:rPr>
        <w:t>fection protocols such as proper hand hygiene and sanita-</w:t>
      </w:r>
      <w:r>
        <w:rPr>
          <w:spacing w:val="1"/>
          <w:w w:val="110"/>
        </w:rPr>
        <w:t xml:space="preserve"> </w:t>
      </w:r>
      <w:r>
        <w:rPr>
          <w:w w:val="110"/>
        </w:rPr>
        <w:t>tion</w:t>
      </w:r>
      <w:r>
        <w:rPr>
          <w:spacing w:val="-3"/>
          <w:w w:val="110"/>
        </w:rPr>
        <w:t xml:space="preserve"> </w:t>
      </w:r>
      <w:r>
        <w:rPr>
          <w:w w:val="110"/>
        </w:rPr>
        <w:t>methods.</w:t>
      </w:r>
      <w:hyperlink w:anchor="_bookmark55" w:history="1">
        <w:r>
          <w:rPr>
            <w:color w:val="0000FF"/>
            <w:w w:val="110"/>
            <w:vertAlign w:val="superscript"/>
          </w:rPr>
          <w:t>27</w:t>
        </w:r>
      </w:hyperlink>
    </w:p>
    <w:p w:rsidR="0012095F" w:rsidRDefault="004D18C5">
      <w:pPr>
        <w:pStyle w:val="BodyText"/>
        <w:spacing w:line="302" w:lineRule="auto"/>
        <w:ind w:left="123" w:right="100" w:firstLine="239"/>
        <w:jc w:val="both"/>
      </w:pPr>
      <w:r>
        <w:rPr>
          <w:w w:val="110"/>
        </w:rPr>
        <w:t>Parallels can be drawn between SARS and COVID-19</w:t>
      </w:r>
      <w:r>
        <w:rPr>
          <w:spacing w:val="1"/>
          <w:w w:val="110"/>
        </w:rPr>
        <w:t xml:space="preserve"> </w:t>
      </w:r>
      <w:r>
        <w:rPr>
          <w:w w:val="110"/>
        </w:rPr>
        <w:t>which can partially be attributed to their origins in China.</w:t>
      </w:r>
      <w:r>
        <w:rPr>
          <w:spacing w:val="1"/>
          <w:w w:val="110"/>
        </w:rPr>
        <w:t xml:space="preserve"> </w:t>
      </w:r>
      <w:r>
        <w:rPr>
          <w:w w:val="110"/>
        </w:rPr>
        <w:t>Similar conditions led to the explosive spread of these vi-</w:t>
      </w:r>
      <w:r>
        <w:rPr>
          <w:spacing w:val="1"/>
          <w:w w:val="110"/>
        </w:rPr>
        <w:t xml:space="preserve"> </w:t>
      </w:r>
      <w:r>
        <w:rPr>
          <w:w w:val="110"/>
        </w:rPr>
        <w:t>ruses, including exposure to live animals at open markets,</w:t>
      </w:r>
      <w:r>
        <w:rPr>
          <w:spacing w:val="1"/>
          <w:w w:val="110"/>
        </w:rPr>
        <w:t xml:space="preserve"> </w:t>
      </w:r>
      <w:r>
        <w:rPr>
          <w:w w:val="110"/>
        </w:rPr>
        <w:t>overcrowded conditions, lack of health infrastructure and</w:t>
      </w:r>
      <w:r>
        <w:rPr>
          <w:spacing w:val="1"/>
          <w:w w:val="110"/>
        </w:rPr>
        <w:t xml:space="preserve"> </w:t>
      </w:r>
      <w:r>
        <w:rPr>
          <w:w w:val="110"/>
        </w:rPr>
        <w:t>lack of transparen</w:t>
      </w:r>
      <w:r>
        <w:rPr>
          <w:w w:val="110"/>
        </w:rPr>
        <w:t>cy between government officials and the</w:t>
      </w:r>
      <w:r>
        <w:rPr>
          <w:spacing w:val="1"/>
          <w:w w:val="110"/>
        </w:rPr>
        <w:t xml:space="preserve"> </w:t>
      </w:r>
      <w:r>
        <w:rPr>
          <w:w w:val="110"/>
        </w:rPr>
        <w:t>general population. MERS and COVID-19 are also similar</w:t>
      </w:r>
      <w:r>
        <w:rPr>
          <w:spacing w:val="-47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that</w:t>
      </w:r>
      <w:r>
        <w:rPr>
          <w:spacing w:val="-5"/>
          <w:w w:val="110"/>
        </w:rPr>
        <w:t xml:space="preserve"> </w:t>
      </w:r>
      <w:r>
        <w:rPr>
          <w:w w:val="110"/>
        </w:rPr>
        <w:t>cases</w:t>
      </w:r>
      <w:r>
        <w:rPr>
          <w:spacing w:val="-5"/>
          <w:w w:val="110"/>
        </w:rPr>
        <w:t xml:space="preserve"> </w:t>
      </w:r>
      <w:r>
        <w:rPr>
          <w:w w:val="110"/>
        </w:rPr>
        <w:t>can</w:t>
      </w:r>
      <w:r>
        <w:rPr>
          <w:spacing w:val="-6"/>
          <w:w w:val="110"/>
        </w:rPr>
        <w:t xml:space="preserve"> </w:t>
      </w:r>
      <w:r>
        <w:rPr>
          <w:w w:val="110"/>
        </w:rPr>
        <w:t>remain</w:t>
      </w:r>
      <w:r>
        <w:rPr>
          <w:spacing w:val="-5"/>
          <w:w w:val="110"/>
        </w:rPr>
        <w:t xml:space="preserve"> </w:t>
      </w:r>
      <w:r>
        <w:rPr>
          <w:w w:val="110"/>
        </w:rPr>
        <w:t>asymptomatic</w:t>
      </w:r>
      <w:r>
        <w:rPr>
          <w:spacing w:val="-6"/>
          <w:w w:val="110"/>
        </w:rPr>
        <w:t xml:space="preserve"> </w:t>
      </w:r>
      <w:r>
        <w:rPr>
          <w:w w:val="110"/>
        </w:rPr>
        <w:t>while</w:t>
      </w:r>
      <w:r>
        <w:rPr>
          <w:spacing w:val="-5"/>
          <w:w w:val="110"/>
        </w:rPr>
        <w:t xml:space="preserve"> </w:t>
      </w:r>
      <w:r>
        <w:rPr>
          <w:w w:val="110"/>
        </w:rPr>
        <w:t>still</w:t>
      </w:r>
      <w:r>
        <w:rPr>
          <w:spacing w:val="-6"/>
          <w:w w:val="110"/>
        </w:rPr>
        <w:t xml:space="preserve"> </w:t>
      </w:r>
      <w:r>
        <w:rPr>
          <w:w w:val="110"/>
        </w:rPr>
        <w:t>spreading</w:t>
      </w:r>
      <w:r>
        <w:rPr>
          <w:spacing w:val="-47"/>
          <w:w w:val="110"/>
        </w:rPr>
        <w:t xml:space="preserve"> </w:t>
      </w:r>
      <w:r>
        <w:rPr>
          <w:w w:val="110"/>
        </w:rPr>
        <w:t>the disease.</w:t>
      </w:r>
      <w:hyperlink w:anchor="_bookmark51" w:history="1">
        <w:r>
          <w:rPr>
            <w:color w:val="0000FF"/>
            <w:w w:val="110"/>
            <w:vertAlign w:val="superscript"/>
          </w:rPr>
          <w:t>25</w:t>
        </w:r>
      </w:hyperlink>
      <w:r>
        <w:rPr>
          <w:color w:val="0000FF"/>
          <w:w w:val="110"/>
        </w:rPr>
        <w:t xml:space="preserve"> </w:t>
      </w:r>
      <w:r>
        <w:rPr>
          <w:w w:val="110"/>
        </w:rPr>
        <w:t>These viruses all erupted with no specific</w:t>
      </w:r>
      <w:r>
        <w:rPr>
          <w:spacing w:val="1"/>
          <w:w w:val="110"/>
        </w:rPr>
        <w:t xml:space="preserve"> </w:t>
      </w:r>
      <w:r>
        <w:rPr>
          <w:w w:val="110"/>
        </w:rPr>
        <w:t>vaccine</w:t>
      </w:r>
      <w:r>
        <w:rPr>
          <w:spacing w:val="1"/>
          <w:w w:val="110"/>
        </w:rPr>
        <w:t xml:space="preserve"> </w:t>
      </w:r>
      <w:r>
        <w:rPr>
          <w:w w:val="110"/>
        </w:rPr>
        <w:t>or</w:t>
      </w:r>
      <w:r>
        <w:rPr>
          <w:spacing w:val="1"/>
          <w:w w:val="110"/>
        </w:rPr>
        <w:t xml:space="preserve"> </w:t>
      </w:r>
      <w:r>
        <w:rPr>
          <w:w w:val="110"/>
        </w:rPr>
        <w:t>t</w:t>
      </w:r>
      <w:r>
        <w:rPr>
          <w:w w:val="110"/>
        </w:rPr>
        <w:t>reatment</w:t>
      </w:r>
      <w:r>
        <w:rPr>
          <w:spacing w:val="1"/>
          <w:w w:val="110"/>
        </w:rPr>
        <w:t xml:space="preserve"> </w:t>
      </w:r>
      <w:r>
        <w:rPr>
          <w:w w:val="110"/>
        </w:rPr>
        <w:t>recommended.</w:t>
      </w:r>
      <w:r>
        <w:rPr>
          <w:spacing w:val="1"/>
          <w:w w:val="110"/>
        </w:rPr>
        <w:t xml:space="preserve"> </w:t>
      </w:r>
      <w:r>
        <w:rPr>
          <w:w w:val="110"/>
        </w:rPr>
        <w:t>This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hampering</w:t>
      </w:r>
      <w:r>
        <w:rPr>
          <w:spacing w:val="1"/>
          <w:w w:val="110"/>
        </w:rPr>
        <w:t xml:space="preserve"> </w:t>
      </w:r>
      <w:r>
        <w:rPr>
          <w:w w:val="110"/>
        </w:rPr>
        <w:t>efforts by public health and medical practitioners to limit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spread</w:t>
      </w:r>
      <w:r>
        <w:rPr>
          <w:spacing w:val="-3"/>
          <w:w w:val="110"/>
        </w:rPr>
        <w:t xml:space="preserve"> </w:t>
      </w:r>
      <w:r>
        <w:rPr>
          <w:w w:val="110"/>
        </w:rPr>
        <w:t>of</w:t>
      </w:r>
      <w:r>
        <w:rPr>
          <w:spacing w:val="-3"/>
          <w:w w:val="110"/>
        </w:rPr>
        <w:t xml:space="preserve"> </w:t>
      </w:r>
      <w:r>
        <w:rPr>
          <w:w w:val="110"/>
        </w:rPr>
        <w:t>COVID-19.</w:t>
      </w:r>
    </w:p>
    <w:p w:rsidR="0012095F" w:rsidRDefault="0012095F">
      <w:pPr>
        <w:pStyle w:val="BodyText"/>
      </w:pPr>
    </w:p>
    <w:p w:rsidR="0012095F" w:rsidRDefault="0012095F">
      <w:pPr>
        <w:pStyle w:val="BodyText"/>
        <w:spacing w:before="4"/>
        <w:rPr>
          <w:sz w:val="20"/>
        </w:rPr>
      </w:pPr>
    </w:p>
    <w:p w:rsidR="0012095F" w:rsidRDefault="004D18C5">
      <w:pPr>
        <w:pStyle w:val="Heading1"/>
        <w:jc w:val="both"/>
      </w:pPr>
      <w:r>
        <w:rPr>
          <w:w w:val="95"/>
        </w:rPr>
        <w:t>Lessons</w:t>
      </w:r>
      <w:r>
        <w:rPr>
          <w:spacing w:val="19"/>
          <w:w w:val="95"/>
        </w:rPr>
        <w:t xml:space="preserve"> </w:t>
      </w:r>
      <w:r>
        <w:rPr>
          <w:w w:val="95"/>
        </w:rPr>
        <w:t>Learned</w:t>
      </w:r>
    </w:p>
    <w:p w:rsidR="0012095F" w:rsidRDefault="004D18C5">
      <w:pPr>
        <w:pStyle w:val="Heading2"/>
        <w:spacing w:before="96"/>
        <w:jc w:val="left"/>
      </w:pPr>
      <w:r>
        <w:rPr>
          <w:w w:val="105"/>
        </w:rPr>
        <w:t>Healthcare</w:t>
      </w:r>
      <w:r>
        <w:rPr>
          <w:spacing w:val="1"/>
          <w:w w:val="105"/>
        </w:rPr>
        <w:t xml:space="preserve"> </w:t>
      </w:r>
      <w:r>
        <w:rPr>
          <w:w w:val="105"/>
        </w:rPr>
        <w:t>worker infections</w:t>
      </w:r>
    </w:p>
    <w:p w:rsidR="0012095F" w:rsidRDefault="004D18C5">
      <w:pPr>
        <w:pStyle w:val="BodyText"/>
        <w:spacing w:before="129" w:line="302" w:lineRule="auto"/>
        <w:ind w:left="123" w:right="100"/>
        <w:jc w:val="both"/>
      </w:pPr>
      <w:r>
        <w:rPr>
          <w:w w:val="110"/>
        </w:rPr>
        <w:t>Healthcare workers (HCWs) were infected at high rates</w:t>
      </w:r>
      <w:r>
        <w:rPr>
          <w:spacing w:val="1"/>
          <w:w w:val="110"/>
        </w:rPr>
        <w:t xml:space="preserve"> </w:t>
      </w:r>
      <w:r>
        <w:rPr>
          <w:w w:val="110"/>
        </w:rPr>
        <w:t>during the MERS and SARS outbreaks, with 18.6% of</w:t>
      </w:r>
      <w:r>
        <w:rPr>
          <w:spacing w:val="1"/>
          <w:w w:val="110"/>
        </w:rPr>
        <w:t xml:space="preserve"> </w:t>
      </w:r>
      <w:r>
        <w:rPr>
          <w:w w:val="110"/>
        </w:rPr>
        <w:t>MERS cases occurring in HCWs and 21% of SARS cases</w:t>
      </w:r>
      <w:r>
        <w:rPr>
          <w:spacing w:val="1"/>
          <w:w w:val="110"/>
        </w:rPr>
        <w:t xml:space="preserve"> </w:t>
      </w:r>
      <w:r>
        <w:rPr>
          <w:w w:val="110"/>
        </w:rPr>
        <w:t>occurring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HCWs.</w:t>
      </w:r>
      <w:hyperlink w:anchor="_bookmark56" w:history="1">
        <w:r>
          <w:rPr>
            <w:color w:val="0000FF"/>
            <w:w w:val="110"/>
            <w:vertAlign w:val="superscript"/>
          </w:rPr>
          <w:t>28</w:t>
        </w:r>
      </w:hyperlink>
      <w:proofErr w:type="gramStart"/>
      <w:r>
        <w:rPr>
          <w:w w:val="110"/>
          <w:vertAlign w:val="superscript"/>
        </w:rPr>
        <w:t>,</w:t>
      </w:r>
      <w:proofErr w:type="gramEnd"/>
      <w:r>
        <w:fldChar w:fldCharType="begin"/>
      </w:r>
      <w:r>
        <w:instrText xml:space="preserve"> HYPERLINK \l "_bookmark58" </w:instrText>
      </w:r>
      <w:r>
        <w:fldChar w:fldCharType="separate"/>
      </w:r>
      <w:r>
        <w:rPr>
          <w:color w:val="0000FF"/>
          <w:w w:val="110"/>
          <w:vertAlign w:val="superscript"/>
        </w:rPr>
        <w:t>29</w:t>
      </w:r>
      <w:r>
        <w:rPr>
          <w:color w:val="0000FF"/>
          <w:w w:val="110"/>
          <w:vertAlign w:val="superscript"/>
        </w:rPr>
        <w:fldChar w:fldCharType="end"/>
      </w:r>
      <w:r>
        <w:rPr>
          <w:color w:val="0000FF"/>
          <w:spacing w:val="1"/>
          <w:w w:val="110"/>
        </w:rPr>
        <w:t xml:space="preserve"> </w:t>
      </w:r>
      <w:r>
        <w:rPr>
          <w:w w:val="110"/>
        </w:rPr>
        <w:t>HCWs</w:t>
      </w:r>
      <w:r>
        <w:rPr>
          <w:spacing w:val="1"/>
          <w:w w:val="110"/>
        </w:rPr>
        <w:t xml:space="preserve"> </w:t>
      </w:r>
      <w:r>
        <w:rPr>
          <w:w w:val="110"/>
        </w:rPr>
        <w:t>were</w:t>
      </w:r>
      <w:r>
        <w:rPr>
          <w:spacing w:val="1"/>
          <w:w w:val="110"/>
        </w:rPr>
        <w:t xml:space="preserve"> </w:t>
      </w:r>
      <w:r>
        <w:rPr>
          <w:w w:val="110"/>
        </w:rPr>
        <w:t>infected,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part,</w:t>
      </w:r>
      <w:r>
        <w:rPr>
          <w:spacing w:val="1"/>
          <w:w w:val="110"/>
        </w:rPr>
        <w:t xml:space="preserve"> </w:t>
      </w:r>
      <w:r>
        <w:rPr>
          <w:w w:val="110"/>
        </w:rPr>
        <w:t>through the use of nebulizers, endotrach</w:t>
      </w:r>
      <w:r>
        <w:rPr>
          <w:w w:val="110"/>
        </w:rPr>
        <w:t>eal suction and in-</w:t>
      </w:r>
      <w:r>
        <w:rPr>
          <w:spacing w:val="1"/>
          <w:w w:val="110"/>
        </w:rPr>
        <w:t xml:space="preserve"> </w:t>
      </w:r>
      <w:r>
        <w:rPr>
          <w:w w:val="110"/>
        </w:rPr>
        <w:t>tubation, cardiopulmonary resuscitation, nasogastric feed-</w:t>
      </w:r>
      <w:r>
        <w:rPr>
          <w:spacing w:val="1"/>
          <w:w w:val="110"/>
        </w:rPr>
        <w:t xml:space="preserve"> </w:t>
      </w:r>
      <w:r>
        <w:rPr>
          <w:w w:val="110"/>
        </w:rPr>
        <w:t>ing and high flow-rates of oxygen. The high risk presented</w:t>
      </w:r>
      <w:r>
        <w:rPr>
          <w:spacing w:val="-47"/>
          <w:w w:val="110"/>
        </w:rPr>
        <w:t xml:space="preserve"> </w:t>
      </w:r>
      <w:r>
        <w:rPr>
          <w:w w:val="110"/>
        </w:rPr>
        <w:t>by these procedures has implications for medical practice</w:t>
      </w:r>
      <w:r>
        <w:rPr>
          <w:spacing w:val="1"/>
          <w:w w:val="110"/>
        </w:rPr>
        <w:t xml:space="preserve"> </w:t>
      </w:r>
      <w:r>
        <w:rPr>
          <w:w w:val="110"/>
        </w:rPr>
        <w:t>and organization of hospital care during the current infec-</w:t>
      </w:r>
      <w:r>
        <w:rPr>
          <w:spacing w:val="1"/>
          <w:w w:val="110"/>
        </w:rPr>
        <w:t xml:space="preserve"> </w:t>
      </w:r>
      <w:r>
        <w:rPr>
          <w:w w:val="110"/>
        </w:rPr>
        <w:t>tious disease outbreak. The capacity of COVID-19 to in-</w:t>
      </w:r>
      <w:r>
        <w:rPr>
          <w:spacing w:val="1"/>
          <w:w w:val="110"/>
        </w:rPr>
        <w:t xml:space="preserve"> </w:t>
      </w:r>
      <w:r>
        <w:rPr>
          <w:w w:val="110"/>
        </w:rPr>
        <w:t>fect</w:t>
      </w:r>
      <w:r>
        <w:rPr>
          <w:spacing w:val="1"/>
          <w:w w:val="110"/>
        </w:rPr>
        <w:t xml:space="preserve"> </w:t>
      </w:r>
      <w:r>
        <w:rPr>
          <w:w w:val="110"/>
        </w:rPr>
        <w:t>healthcare</w:t>
      </w:r>
      <w:r>
        <w:rPr>
          <w:spacing w:val="1"/>
          <w:w w:val="110"/>
        </w:rPr>
        <w:t xml:space="preserve"> </w:t>
      </w:r>
      <w:r>
        <w:rPr>
          <w:w w:val="110"/>
        </w:rPr>
        <w:t>workers</w:t>
      </w:r>
      <w:r>
        <w:rPr>
          <w:spacing w:val="1"/>
          <w:w w:val="110"/>
        </w:rPr>
        <w:t xml:space="preserve"> </w:t>
      </w:r>
      <w:r>
        <w:rPr>
          <w:w w:val="110"/>
        </w:rPr>
        <w:t>has</w:t>
      </w:r>
      <w:r>
        <w:rPr>
          <w:spacing w:val="1"/>
          <w:w w:val="110"/>
        </w:rPr>
        <w:t xml:space="preserve"> </w:t>
      </w:r>
      <w:r>
        <w:rPr>
          <w:w w:val="110"/>
        </w:rPr>
        <w:t>been</w:t>
      </w:r>
      <w:r>
        <w:rPr>
          <w:spacing w:val="1"/>
          <w:w w:val="110"/>
        </w:rPr>
        <w:t xml:space="preserve"> </w:t>
      </w:r>
      <w:r>
        <w:rPr>
          <w:w w:val="110"/>
        </w:rPr>
        <w:t>confirmed,</w:t>
      </w:r>
      <w:r>
        <w:rPr>
          <w:spacing w:val="1"/>
          <w:w w:val="110"/>
        </w:rPr>
        <w:t xml:space="preserve"> </w:t>
      </w:r>
      <w:r>
        <w:rPr>
          <w:w w:val="110"/>
        </w:rPr>
        <w:t>although</w:t>
      </w:r>
      <w:r>
        <w:rPr>
          <w:spacing w:val="1"/>
          <w:w w:val="110"/>
        </w:rPr>
        <w:t xml:space="preserve"> </w:t>
      </w:r>
      <w:r>
        <w:rPr>
          <w:w w:val="110"/>
        </w:rPr>
        <w:t>comparisons</w:t>
      </w:r>
      <w:r>
        <w:rPr>
          <w:spacing w:val="-7"/>
          <w:w w:val="110"/>
        </w:rPr>
        <w:t xml:space="preserve"> </w:t>
      </w:r>
      <w:r>
        <w:rPr>
          <w:w w:val="110"/>
        </w:rPr>
        <w:t>with</w:t>
      </w:r>
      <w:r>
        <w:rPr>
          <w:spacing w:val="-6"/>
          <w:w w:val="110"/>
        </w:rPr>
        <w:t xml:space="preserve"> </w:t>
      </w:r>
      <w:r>
        <w:rPr>
          <w:w w:val="110"/>
        </w:rPr>
        <w:t>MERS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SARS</w:t>
      </w:r>
      <w:r>
        <w:rPr>
          <w:spacing w:val="-6"/>
          <w:w w:val="110"/>
        </w:rPr>
        <w:t xml:space="preserve"> </w:t>
      </w:r>
      <w:r>
        <w:rPr>
          <w:w w:val="110"/>
        </w:rPr>
        <w:t>cannot</w:t>
      </w:r>
      <w:r>
        <w:rPr>
          <w:spacing w:val="-6"/>
          <w:w w:val="110"/>
        </w:rPr>
        <w:t xml:space="preserve"> </w:t>
      </w:r>
      <w:r>
        <w:rPr>
          <w:w w:val="110"/>
        </w:rPr>
        <w:t>yet</w:t>
      </w:r>
      <w:r>
        <w:rPr>
          <w:spacing w:val="-6"/>
          <w:w w:val="110"/>
        </w:rPr>
        <w:t xml:space="preserve"> </w:t>
      </w:r>
      <w:r>
        <w:rPr>
          <w:w w:val="110"/>
        </w:rPr>
        <w:t>be</w:t>
      </w:r>
      <w:r>
        <w:rPr>
          <w:spacing w:val="-5"/>
          <w:w w:val="110"/>
        </w:rPr>
        <w:t xml:space="preserve"> </w:t>
      </w:r>
      <w:r>
        <w:rPr>
          <w:w w:val="110"/>
        </w:rPr>
        <w:t>made.</w:t>
      </w:r>
    </w:p>
    <w:p w:rsidR="0012095F" w:rsidRDefault="0012095F">
      <w:pPr>
        <w:pStyle w:val="BodyText"/>
      </w:pPr>
    </w:p>
    <w:p w:rsidR="0012095F" w:rsidRDefault="0012095F">
      <w:pPr>
        <w:pStyle w:val="BodyText"/>
        <w:spacing w:before="5"/>
        <w:rPr>
          <w:sz w:val="23"/>
        </w:rPr>
      </w:pPr>
    </w:p>
    <w:p w:rsidR="0012095F" w:rsidRDefault="004D18C5">
      <w:pPr>
        <w:pStyle w:val="Heading2"/>
        <w:jc w:val="left"/>
      </w:pPr>
      <w:r>
        <w:rPr>
          <w:w w:val="105"/>
        </w:rPr>
        <w:t>Timely</w:t>
      </w:r>
      <w:r>
        <w:rPr>
          <w:spacing w:val="15"/>
          <w:w w:val="105"/>
        </w:rPr>
        <w:t xml:space="preserve"> </w:t>
      </w:r>
      <w:r>
        <w:rPr>
          <w:w w:val="105"/>
        </w:rPr>
        <w:t>sharing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information</w:t>
      </w:r>
    </w:p>
    <w:p w:rsidR="0012095F" w:rsidRDefault="004D18C5">
      <w:pPr>
        <w:pStyle w:val="BodyText"/>
        <w:spacing w:before="130" w:line="302" w:lineRule="auto"/>
        <w:ind w:left="123" w:right="100"/>
        <w:jc w:val="both"/>
      </w:pPr>
      <w:r>
        <w:rPr>
          <w:w w:val="110"/>
        </w:rPr>
        <w:t>Inadequate risk assessment regarding the urgency of the</w:t>
      </w:r>
      <w:r>
        <w:rPr>
          <w:spacing w:val="1"/>
          <w:w w:val="110"/>
        </w:rPr>
        <w:t xml:space="preserve"> </w:t>
      </w:r>
      <w:r>
        <w:rPr>
          <w:w w:val="110"/>
        </w:rPr>
        <w:t>situation and limited reporting on the virus within China</w:t>
      </w:r>
      <w:r>
        <w:rPr>
          <w:spacing w:val="1"/>
          <w:w w:val="110"/>
        </w:rPr>
        <w:t xml:space="preserve"> </w:t>
      </w:r>
      <w:r>
        <w:rPr>
          <w:w w:val="110"/>
        </w:rPr>
        <w:t>has, in part, led to the rapid spread of COVID-19 through-</w:t>
      </w:r>
      <w:r>
        <w:rPr>
          <w:spacing w:val="1"/>
          <w:w w:val="110"/>
        </w:rPr>
        <w:t xml:space="preserve"> </w:t>
      </w:r>
      <w:r>
        <w:rPr>
          <w:w w:val="110"/>
        </w:rPr>
        <w:t>out</w:t>
      </w:r>
      <w:r>
        <w:rPr>
          <w:spacing w:val="5"/>
          <w:w w:val="110"/>
        </w:rPr>
        <w:t xml:space="preserve"> </w:t>
      </w:r>
      <w:r>
        <w:rPr>
          <w:w w:val="110"/>
        </w:rPr>
        <w:t>mainland</w:t>
      </w:r>
      <w:r>
        <w:rPr>
          <w:spacing w:val="5"/>
          <w:w w:val="110"/>
        </w:rPr>
        <w:t xml:space="preserve"> </w:t>
      </w:r>
      <w:r>
        <w:rPr>
          <w:w w:val="110"/>
        </w:rPr>
        <w:t>China</w:t>
      </w:r>
      <w:r>
        <w:rPr>
          <w:spacing w:val="5"/>
          <w:w w:val="110"/>
        </w:rPr>
        <w:t xml:space="preserve"> </w:t>
      </w:r>
      <w:r>
        <w:rPr>
          <w:w w:val="110"/>
        </w:rPr>
        <w:t>and</w:t>
      </w:r>
      <w:r>
        <w:rPr>
          <w:spacing w:val="6"/>
          <w:w w:val="110"/>
        </w:rPr>
        <w:t xml:space="preserve"> </w:t>
      </w:r>
      <w:r>
        <w:rPr>
          <w:w w:val="110"/>
        </w:rPr>
        <w:t>into</w:t>
      </w:r>
      <w:r>
        <w:rPr>
          <w:spacing w:val="6"/>
          <w:w w:val="110"/>
        </w:rPr>
        <w:t xml:space="preserve"> </w:t>
      </w:r>
      <w:r>
        <w:rPr>
          <w:w w:val="110"/>
        </w:rPr>
        <w:t>nearby</w:t>
      </w:r>
      <w:r>
        <w:rPr>
          <w:spacing w:val="7"/>
          <w:w w:val="110"/>
        </w:rPr>
        <w:t xml:space="preserve"> </w:t>
      </w:r>
      <w:r>
        <w:rPr>
          <w:w w:val="110"/>
        </w:rPr>
        <w:t>and</w:t>
      </w:r>
      <w:r>
        <w:rPr>
          <w:spacing w:val="5"/>
          <w:w w:val="110"/>
        </w:rPr>
        <w:t xml:space="preserve"> </w:t>
      </w:r>
      <w:r>
        <w:rPr>
          <w:w w:val="110"/>
        </w:rPr>
        <w:t>distant</w:t>
      </w:r>
      <w:r>
        <w:rPr>
          <w:spacing w:val="6"/>
          <w:w w:val="110"/>
        </w:rPr>
        <w:t xml:space="preserve"> </w:t>
      </w:r>
      <w:r>
        <w:rPr>
          <w:w w:val="110"/>
        </w:rPr>
        <w:t>countries.</w:t>
      </w:r>
    </w:p>
    <w:p w:rsidR="0012095F" w:rsidRDefault="0012095F">
      <w:pPr>
        <w:pStyle w:val="BodyText"/>
      </w:pPr>
    </w:p>
    <w:p w:rsidR="0012095F" w:rsidRDefault="0012095F">
      <w:pPr>
        <w:pStyle w:val="BodyText"/>
        <w:rPr>
          <w:sz w:val="24"/>
        </w:rPr>
      </w:pPr>
    </w:p>
    <w:p w:rsidR="0012095F" w:rsidRDefault="004D18C5">
      <w:pPr>
        <w:pStyle w:val="Heading2"/>
        <w:spacing w:line="271" w:lineRule="auto"/>
        <w:jc w:val="left"/>
      </w:pPr>
      <w:r>
        <w:rPr>
          <w:w w:val="105"/>
        </w:rPr>
        <w:t>Collaboration</w:t>
      </w:r>
      <w:r>
        <w:rPr>
          <w:spacing w:val="-1"/>
          <w:w w:val="105"/>
        </w:rPr>
        <w:t xml:space="preserve"> </w:t>
      </w:r>
      <w:r>
        <w:rPr>
          <w:w w:val="105"/>
        </w:rPr>
        <w:t>between</w:t>
      </w:r>
      <w:r>
        <w:rPr>
          <w:spacing w:val="2"/>
          <w:w w:val="105"/>
        </w:rPr>
        <w:t xml:space="preserve"> </w:t>
      </w:r>
      <w:r>
        <w:rPr>
          <w:w w:val="105"/>
        </w:rPr>
        <w:t>organizations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  <w:r>
        <w:rPr>
          <w:spacing w:val="-55"/>
          <w:w w:val="105"/>
        </w:rPr>
        <w:t xml:space="preserve"> </w:t>
      </w:r>
      <w:r>
        <w:rPr>
          <w:w w:val="105"/>
        </w:rPr>
        <w:t>governments</w:t>
      </w:r>
    </w:p>
    <w:p w:rsidR="0012095F" w:rsidRDefault="004D18C5">
      <w:pPr>
        <w:pStyle w:val="BodyText"/>
        <w:spacing w:before="100" w:line="302" w:lineRule="auto"/>
        <w:ind w:left="123" w:right="100"/>
        <w:jc w:val="both"/>
      </w:pPr>
      <w:r>
        <w:rPr>
          <w:w w:val="110"/>
        </w:rPr>
        <w:t>Collaboration between governmental agencies and outside</w:t>
      </w:r>
      <w:r>
        <w:rPr>
          <w:spacing w:val="1"/>
          <w:w w:val="110"/>
        </w:rPr>
        <w:t xml:space="preserve"> </w:t>
      </w:r>
      <w:r>
        <w:rPr>
          <w:w w:val="110"/>
        </w:rPr>
        <w:t>organizations (i.e. the CDC and WHO) can prove key to</w:t>
      </w:r>
      <w:r>
        <w:rPr>
          <w:spacing w:val="1"/>
          <w:w w:val="110"/>
        </w:rPr>
        <w:t xml:space="preserve"> </w:t>
      </w:r>
      <w:r>
        <w:rPr>
          <w:w w:val="110"/>
        </w:rPr>
        <w:t>combatting the spread of an epidemic through risk com-</w:t>
      </w:r>
      <w:r>
        <w:rPr>
          <w:spacing w:val="1"/>
          <w:w w:val="110"/>
        </w:rPr>
        <w:t xml:space="preserve"> </w:t>
      </w:r>
      <w:r>
        <w:rPr>
          <w:w w:val="110"/>
        </w:rPr>
        <w:t>munication</w:t>
      </w:r>
      <w:r>
        <w:rPr>
          <w:spacing w:val="34"/>
          <w:w w:val="110"/>
        </w:rPr>
        <w:t xml:space="preserve"> </w:t>
      </w:r>
      <w:r>
        <w:rPr>
          <w:w w:val="110"/>
        </w:rPr>
        <w:t>and</w:t>
      </w:r>
      <w:r>
        <w:rPr>
          <w:spacing w:val="34"/>
          <w:w w:val="110"/>
        </w:rPr>
        <w:t xml:space="preserve"> </w:t>
      </w:r>
      <w:r>
        <w:rPr>
          <w:w w:val="110"/>
        </w:rPr>
        <w:t>disseminating</w:t>
      </w:r>
      <w:r>
        <w:rPr>
          <w:spacing w:val="36"/>
          <w:w w:val="110"/>
        </w:rPr>
        <w:t xml:space="preserve"> </w:t>
      </w:r>
      <w:r>
        <w:rPr>
          <w:w w:val="110"/>
        </w:rPr>
        <w:t>public</w:t>
      </w:r>
      <w:r>
        <w:rPr>
          <w:spacing w:val="34"/>
          <w:w w:val="110"/>
        </w:rPr>
        <w:t xml:space="preserve"> </w:t>
      </w:r>
      <w:r>
        <w:rPr>
          <w:w w:val="110"/>
        </w:rPr>
        <w:t>health</w:t>
      </w:r>
      <w:r>
        <w:rPr>
          <w:spacing w:val="36"/>
          <w:w w:val="110"/>
        </w:rPr>
        <w:t xml:space="preserve"> </w:t>
      </w:r>
      <w:r>
        <w:rPr>
          <w:w w:val="110"/>
        </w:rPr>
        <w:t>information,</w:t>
      </w:r>
      <w:r>
        <w:rPr>
          <w:spacing w:val="-48"/>
          <w:w w:val="110"/>
        </w:rPr>
        <w:t xml:space="preserve"> </w:t>
      </w:r>
      <w:r>
        <w:rPr>
          <w:w w:val="110"/>
        </w:rPr>
        <w:t xml:space="preserve">as evidenced by the rapid response </w:t>
      </w:r>
      <w:r>
        <w:rPr>
          <w:w w:val="110"/>
        </w:rPr>
        <w:t>to the MERS outbreak</w:t>
      </w:r>
      <w:r>
        <w:rPr>
          <w:spacing w:val="1"/>
          <w:w w:val="110"/>
        </w:rPr>
        <w:t xml:space="preserve"> </w:t>
      </w:r>
      <w:r>
        <w:rPr>
          <w:w w:val="110"/>
        </w:rPr>
        <w:t>in South Korea in 2015.</w:t>
      </w:r>
      <w:hyperlink w:anchor="_bookmark60" w:history="1">
        <w:r>
          <w:rPr>
            <w:color w:val="0000FF"/>
            <w:w w:val="110"/>
            <w:vertAlign w:val="superscript"/>
          </w:rPr>
          <w:t>30</w:t>
        </w:r>
        <w:r>
          <w:rPr>
            <w:color w:val="0000FF"/>
            <w:w w:val="110"/>
          </w:rPr>
          <w:t xml:space="preserve"> </w:t>
        </w:r>
      </w:hyperlink>
      <w:r>
        <w:rPr>
          <w:w w:val="110"/>
        </w:rPr>
        <w:t>With respect to the current out-</w:t>
      </w:r>
      <w:r>
        <w:rPr>
          <w:spacing w:val="1"/>
          <w:w w:val="110"/>
        </w:rPr>
        <w:t xml:space="preserve"> </w:t>
      </w:r>
      <w:r>
        <w:rPr>
          <w:w w:val="110"/>
        </w:rPr>
        <w:t>break, the Chinese Ministry of Health shared the genetic</w:t>
      </w:r>
      <w:r>
        <w:rPr>
          <w:spacing w:val="1"/>
          <w:w w:val="110"/>
        </w:rPr>
        <w:t xml:space="preserve"> </w:t>
      </w:r>
      <w:r>
        <w:rPr>
          <w:w w:val="110"/>
        </w:rPr>
        <w:t>sequencing</w:t>
      </w:r>
      <w:r>
        <w:rPr>
          <w:spacing w:val="21"/>
          <w:w w:val="110"/>
        </w:rPr>
        <w:t xml:space="preserve"> </w:t>
      </w:r>
      <w:r>
        <w:rPr>
          <w:w w:val="110"/>
        </w:rPr>
        <w:t>of</w:t>
      </w:r>
      <w:r>
        <w:rPr>
          <w:spacing w:val="23"/>
          <w:w w:val="110"/>
        </w:rPr>
        <w:t xml:space="preserve"> </w:t>
      </w:r>
      <w:r>
        <w:rPr>
          <w:w w:val="110"/>
        </w:rPr>
        <w:t>the</w:t>
      </w:r>
      <w:r>
        <w:rPr>
          <w:spacing w:val="21"/>
          <w:w w:val="110"/>
        </w:rPr>
        <w:t xml:space="preserve"> </w:t>
      </w:r>
      <w:r>
        <w:rPr>
          <w:w w:val="110"/>
        </w:rPr>
        <w:t>COVID-19</w:t>
      </w:r>
      <w:r>
        <w:rPr>
          <w:spacing w:val="23"/>
          <w:w w:val="110"/>
        </w:rPr>
        <w:t xml:space="preserve"> </w:t>
      </w:r>
      <w:r>
        <w:rPr>
          <w:w w:val="110"/>
        </w:rPr>
        <w:t>virus</w:t>
      </w:r>
      <w:r>
        <w:rPr>
          <w:spacing w:val="22"/>
          <w:w w:val="110"/>
        </w:rPr>
        <w:t xml:space="preserve"> </w:t>
      </w:r>
      <w:r>
        <w:rPr>
          <w:w w:val="110"/>
        </w:rPr>
        <w:t>8</w:t>
      </w:r>
      <w:r>
        <w:rPr>
          <w:spacing w:val="21"/>
          <w:w w:val="110"/>
        </w:rPr>
        <w:t xml:space="preserve"> </w:t>
      </w:r>
      <w:r>
        <w:rPr>
          <w:w w:val="110"/>
        </w:rPr>
        <w:t>days</w:t>
      </w:r>
      <w:r>
        <w:rPr>
          <w:spacing w:val="22"/>
          <w:w w:val="110"/>
        </w:rPr>
        <w:t xml:space="preserve"> </w:t>
      </w:r>
      <w:r>
        <w:rPr>
          <w:w w:val="110"/>
        </w:rPr>
        <w:t>after</w:t>
      </w:r>
      <w:r>
        <w:rPr>
          <w:spacing w:val="23"/>
          <w:w w:val="110"/>
        </w:rPr>
        <w:t xml:space="preserve"> </w:t>
      </w:r>
      <w:r>
        <w:rPr>
          <w:w w:val="110"/>
        </w:rPr>
        <w:t>isolating</w:t>
      </w:r>
    </w:p>
    <w:p w:rsidR="0012095F" w:rsidRDefault="0012095F">
      <w:pPr>
        <w:spacing w:line="302" w:lineRule="auto"/>
        <w:jc w:val="both"/>
        <w:sectPr w:rsidR="0012095F">
          <w:type w:val="continuous"/>
          <w:pgSz w:w="12250" w:h="15820"/>
          <w:pgMar w:top="600" w:right="1160" w:bottom="280" w:left="1140" w:header="720" w:footer="720" w:gutter="0"/>
          <w:cols w:num="2" w:space="720" w:equalWidth="0">
            <w:col w:w="4845" w:space="195"/>
            <w:col w:w="4910"/>
          </w:cols>
        </w:sectPr>
      </w:pPr>
    </w:p>
    <w:p w:rsidR="0012095F" w:rsidRDefault="004D18C5">
      <w:pPr>
        <w:pStyle w:val="BodyText"/>
        <w:spacing w:before="2"/>
        <w:rPr>
          <w:sz w:val="21"/>
        </w:rPr>
      </w:pPr>
      <w:r>
        <w:lastRenderedPageBreak/>
        <w:pict>
          <v:shape id="_x0000_s1029" type="#_x0000_t202" style="position:absolute;margin-left:587.4pt;margin-top:152.9pt;width:10.95pt;height:484.95pt;z-index:15737856;mso-position-horizontal-relative:page;mso-position-vertical-relative:page" filled="f" stroked="f">
            <v:textbox style="layout-flow:vertical" inset="0,0,0,0">
              <w:txbxContent>
                <w:p w:rsidR="0012095F" w:rsidRDefault="004D18C5">
                  <w:pPr>
                    <w:spacing w:before="14"/>
                    <w:ind w:left="20"/>
                    <w:rPr>
                      <w:rFonts w:ascii="Arial MT"/>
                      <w:sz w:val="16"/>
                    </w:rPr>
                  </w:pPr>
                  <w:r>
                    <w:rPr>
                      <w:rFonts w:ascii="Arial MT"/>
                      <w:color w:val="666666"/>
                      <w:spacing w:val="-1"/>
                      <w:sz w:val="16"/>
                    </w:rPr>
                    <w:t>Downloaded</w:t>
                  </w:r>
                  <w:r>
                    <w:rPr>
                      <w:rFonts w:ascii="Arial MT"/>
                      <w:color w:val="666666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pacing w:val="-1"/>
                      <w:sz w:val="16"/>
                    </w:rPr>
                    <w:t>from</w:t>
                  </w:r>
                  <w:r>
                    <w:rPr>
                      <w:rFonts w:ascii="Arial MT"/>
                      <w:color w:val="666666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pacing w:val="-1"/>
                      <w:sz w:val="16"/>
                    </w:rPr>
                    <w:t>https://academic.oup.com/ije/advance-article-abstract/doi/10.1093/ije/dyaa033/5748175</w:t>
                  </w:r>
                  <w:r>
                    <w:rPr>
                      <w:rFonts w:ascii="Arial MT"/>
                      <w:color w:val="666666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z w:val="16"/>
                    </w:rPr>
                    <w:t>by</w:t>
                  </w:r>
                  <w:r>
                    <w:rPr>
                      <w:rFonts w:ascii="Arial MT"/>
                      <w:color w:val="666666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z w:val="16"/>
                    </w:rPr>
                    <w:t>guest</w:t>
                  </w:r>
                  <w:r>
                    <w:rPr>
                      <w:rFonts w:ascii="Arial MT"/>
                      <w:color w:val="666666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z w:val="16"/>
                    </w:rPr>
                    <w:t>on</w:t>
                  </w:r>
                  <w:r>
                    <w:rPr>
                      <w:rFonts w:ascii="Arial MT"/>
                      <w:color w:val="666666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z w:val="16"/>
                    </w:rPr>
                    <w:t>23</w:t>
                  </w:r>
                  <w:r>
                    <w:rPr>
                      <w:rFonts w:ascii="Arial MT"/>
                      <w:color w:val="666666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z w:val="16"/>
                    </w:rPr>
                    <w:t>February</w:t>
                  </w:r>
                  <w:r>
                    <w:rPr>
                      <w:rFonts w:ascii="Arial MT"/>
                      <w:color w:val="666666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z w:val="16"/>
                    </w:rPr>
                    <w:t>2020</w:t>
                  </w:r>
                </w:p>
              </w:txbxContent>
            </v:textbox>
            <w10:wrap anchorx="page" anchory="page"/>
          </v:shape>
        </w:pict>
      </w:r>
    </w:p>
    <w:p w:rsidR="0012095F" w:rsidRDefault="004D18C5">
      <w:pPr>
        <w:pStyle w:val="BodyText"/>
        <w:ind w:left="179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902011" cy="3608832"/>
            <wp:effectExtent l="0" t="0" r="0" b="0"/>
            <wp:docPr id="5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9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2011" cy="3608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95F" w:rsidRDefault="0012095F">
      <w:pPr>
        <w:pStyle w:val="BodyText"/>
        <w:spacing w:before="1"/>
        <w:rPr>
          <w:sz w:val="17"/>
        </w:rPr>
      </w:pPr>
    </w:p>
    <w:p w:rsidR="0012095F" w:rsidRDefault="004D18C5">
      <w:pPr>
        <w:ind w:left="123"/>
        <w:jc w:val="both"/>
        <w:rPr>
          <w:rFonts w:ascii="Arial MT"/>
          <w:sz w:val="14"/>
        </w:rPr>
      </w:pPr>
      <w:bookmarkStart w:id="30" w:name="_bookmark29"/>
      <w:bookmarkEnd w:id="30"/>
      <w:r>
        <w:rPr>
          <w:rFonts w:ascii="Lucida Sans Unicode"/>
          <w:sz w:val="14"/>
        </w:rPr>
        <w:t>Figure</w:t>
      </w:r>
      <w:r>
        <w:rPr>
          <w:rFonts w:ascii="Lucida Sans Unicode"/>
          <w:spacing w:val="-2"/>
          <w:sz w:val="14"/>
        </w:rPr>
        <w:t xml:space="preserve"> </w:t>
      </w:r>
      <w:r>
        <w:rPr>
          <w:rFonts w:ascii="Lucida Sans Unicode"/>
          <w:sz w:val="14"/>
        </w:rPr>
        <w:t>3</w:t>
      </w:r>
      <w:r>
        <w:rPr>
          <w:rFonts w:ascii="Lucida Sans Unicode"/>
          <w:spacing w:val="-3"/>
          <w:sz w:val="14"/>
        </w:rPr>
        <w:t xml:space="preserve"> </w:t>
      </w:r>
      <w:r>
        <w:rPr>
          <w:rFonts w:ascii="Arial MT"/>
          <w:sz w:val="14"/>
        </w:rPr>
        <w:t>Spatial</w:t>
      </w:r>
      <w:r>
        <w:rPr>
          <w:rFonts w:ascii="Arial MT"/>
          <w:spacing w:val="4"/>
          <w:sz w:val="14"/>
        </w:rPr>
        <w:t xml:space="preserve"> </w:t>
      </w:r>
      <w:proofErr w:type="gramStart"/>
      <w:r>
        <w:rPr>
          <w:rFonts w:ascii="Arial MT"/>
          <w:sz w:val="14"/>
        </w:rPr>
        <w:t>distribution</w:t>
      </w:r>
      <w:proofErr w:type="gramEnd"/>
      <w:r>
        <w:rPr>
          <w:rFonts w:ascii="Arial MT"/>
          <w:spacing w:val="3"/>
          <w:sz w:val="14"/>
        </w:rPr>
        <w:t xml:space="preserve"> </w:t>
      </w:r>
      <w:r>
        <w:rPr>
          <w:rFonts w:ascii="Arial MT"/>
          <w:sz w:val="14"/>
        </w:rPr>
        <w:t>of</w:t>
      </w:r>
      <w:r>
        <w:rPr>
          <w:rFonts w:ascii="Arial MT"/>
          <w:spacing w:val="2"/>
          <w:sz w:val="14"/>
        </w:rPr>
        <w:t xml:space="preserve"> </w:t>
      </w:r>
      <w:r>
        <w:rPr>
          <w:rFonts w:ascii="Arial MT"/>
          <w:sz w:val="14"/>
        </w:rPr>
        <w:t>(A)</w:t>
      </w:r>
      <w:r>
        <w:rPr>
          <w:rFonts w:ascii="Arial MT"/>
          <w:spacing w:val="5"/>
          <w:sz w:val="14"/>
        </w:rPr>
        <w:t xml:space="preserve"> </w:t>
      </w:r>
      <w:r>
        <w:rPr>
          <w:rFonts w:ascii="Arial MT"/>
          <w:sz w:val="14"/>
        </w:rPr>
        <w:t>MERS,</w:t>
      </w:r>
      <w:r>
        <w:rPr>
          <w:rFonts w:ascii="Arial MT"/>
          <w:spacing w:val="2"/>
          <w:sz w:val="14"/>
        </w:rPr>
        <w:t xml:space="preserve"> </w:t>
      </w:r>
      <w:r>
        <w:rPr>
          <w:rFonts w:ascii="Arial MT"/>
          <w:sz w:val="14"/>
        </w:rPr>
        <w:t>(B)</w:t>
      </w:r>
      <w:r>
        <w:rPr>
          <w:rFonts w:ascii="Arial MT"/>
          <w:spacing w:val="3"/>
          <w:sz w:val="14"/>
        </w:rPr>
        <w:t xml:space="preserve"> </w:t>
      </w:r>
      <w:r>
        <w:rPr>
          <w:rFonts w:ascii="Arial MT"/>
          <w:sz w:val="14"/>
        </w:rPr>
        <w:t>SARS</w:t>
      </w:r>
      <w:r>
        <w:rPr>
          <w:rFonts w:ascii="Arial MT"/>
          <w:spacing w:val="5"/>
          <w:sz w:val="14"/>
        </w:rPr>
        <w:t xml:space="preserve"> </w:t>
      </w:r>
      <w:r>
        <w:rPr>
          <w:rFonts w:ascii="Arial MT"/>
          <w:sz w:val="14"/>
        </w:rPr>
        <w:t>and</w:t>
      </w:r>
      <w:r>
        <w:rPr>
          <w:rFonts w:ascii="Arial MT"/>
          <w:spacing w:val="4"/>
          <w:sz w:val="14"/>
        </w:rPr>
        <w:t xml:space="preserve"> </w:t>
      </w:r>
      <w:r>
        <w:rPr>
          <w:rFonts w:ascii="Arial MT"/>
          <w:sz w:val="14"/>
        </w:rPr>
        <w:t>(C)</w:t>
      </w:r>
      <w:bookmarkStart w:id="31" w:name="_bookmark30"/>
      <w:bookmarkStart w:id="32" w:name="_bookmark31"/>
      <w:bookmarkEnd w:id="31"/>
      <w:bookmarkEnd w:id="32"/>
      <w:r>
        <w:rPr>
          <w:rFonts w:ascii="Arial MT"/>
          <w:spacing w:val="4"/>
          <w:sz w:val="14"/>
        </w:rPr>
        <w:t xml:space="preserve"> </w:t>
      </w:r>
      <w:bookmarkStart w:id="33" w:name="_bookmark32"/>
      <w:bookmarkEnd w:id="33"/>
      <w:r>
        <w:rPr>
          <w:rFonts w:ascii="Arial MT"/>
          <w:sz w:val="14"/>
        </w:rPr>
        <w:t>COVID-19.</w:t>
      </w:r>
    </w:p>
    <w:p w:rsidR="0012095F" w:rsidRDefault="0012095F">
      <w:pPr>
        <w:pStyle w:val="BodyText"/>
        <w:rPr>
          <w:rFonts w:ascii="Arial MT"/>
          <w:sz w:val="14"/>
        </w:rPr>
      </w:pPr>
    </w:p>
    <w:p w:rsidR="0012095F" w:rsidRDefault="004D18C5">
      <w:pPr>
        <w:pStyle w:val="BodyText"/>
        <w:spacing w:before="102" w:line="302" w:lineRule="auto"/>
        <w:ind w:left="123" w:right="38"/>
        <w:jc w:val="both"/>
      </w:pPr>
      <w:proofErr w:type="gramStart"/>
      <w:r>
        <w:rPr>
          <w:w w:val="110"/>
        </w:rPr>
        <w:t>this</w:t>
      </w:r>
      <w:proofErr w:type="gramEnd"/>
      <w:r>
        <w:rPr>
          <w:w w:val="110"/>
        </w:rPr>
        <w:t xml:space="preserve"> virus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(10 January), which provided other </w:t>
      </w:r>
      <w:bookmarkStart w:id="34" w:name="_bookmark33"/>
      <w:bookmarkEnd w:id="34"/>
      <w:r>
        <w:rPr>
          <w:w w:val="110"/>
        </w:rPr>
        <w:t>countries</w:t>
      </w:r>
      <w:r>
        <w:rPr>
          <w:spacing w:val="1"/>
          <w:w w:val="110"/>
        </w:rPr>
        <w:t xml:space="preserve"> </w:t>
      </w:r>
      <w:r>
        <w:rPr>
          <w:w w:val="110"/>
        </w:rPr>
        <w:t>with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ability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diagnose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virus</w:t>
      </w:r>
      <w:r>
        <w:rPr>
          <w:spacing w:val="-4"/>
          <w:w w:val="110"/>
        </w:rPr>
        <w:t xml:space="preserve"> </w:t>
      </w:r>
      <w:r>
        <w:rPr>
          <w:w w:val="110"/>
        </w:rPr>
        <w:t>quickly</w:t>
      </w:r>
      <w:r>
        <w:rPr>
          <w:spacing w:val="-4"/>
          <w:w w:val="110"/>
        </w:rPr>
        <w:t xml:space="preserve"> </w:t>
      </w:r>
      <w:r>
        <w:rPr>
          <w:w w:val="110"/>
        </w:rPr>
        <w:t>utilizing</w:t>
      </w:r>
      <w:r>
        <w:rPr>
          <w:spacing w:val="-4"/>
          <w:w w:val="110"/>
        </w:rPr>
        <w:t xml:space="preserve"> </w:t>
      </w:r>
      <w:r>
        <w:rPr>
          <w:w w:val="110"/>
        </w:rPr>
        <w:t>rapid</w:t>
      </w:r>
      <w:r>
        <w:rPr>
          <w:spacing w:val="-47"/>
          <w:w w:val="110"/>
        </w:rPr>
        <w:t xml:space="preserve"> </w:t>
      </w:r>
      <w:r>
        <w:rPr>
          <w:w w:val="110"/>
        </w:rPr>
        <w:t>testing methods, although government transparency at the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start of the outbreak was not ideal. It took the </w:t>
      </w:r>
      <w:bookmarkStart w:id="35" w:name="_bookmark34"/>
      <w:bookmarkEnd w:id="35"/>
      <w:r>
        <w:rPr>
          <w:w w:val="110"/>
        </w:rPr>
        <w:t>Chinese</w:t>
      </w:r>
      <w:r>
        <w:rPr>
          <w:spacing w:val="1"/>
          <w:w w:val="110"/>
        </w:rPr>
        <w:t xml:space="preserve"> </w:t>
      </w:r>
      <w:r>
        <w:rPr>
          <w:w w:val="110"/>
        </w:rPr>
        <w:t>government</w:t>
      </w:r>
      <w:r>
        <w:rPr>
          <w:spacing w:val="-4"/>
          <w:w w:val="110"/>
        </w:rPr>
        <w:t xml:space="preserve"> </w:t>
      </w:r>
      <w:r>
        <w:rPr>
          <w:w w:val="110"/>
        </w:rPr>
        <w:t>from</w:t>
      </w:r>
      <w:r>
        <w:rPr>
          <w:spacing w:val="-3"/>
          <w:w w:val="110"/>
        </w:rPr>
        <w:t xml:space="preserve"> </w:t>
      </w:r>
      <w:r>
        <w:rPr>
          <w:w w:val="110"/>
        </w:rPr>
        <w:t>8</w:t>
      </w:r>
      <w:r>
        <w:rPr>
          <w:spacing w:val="-4"/>
          <w:w w:val="110"/>
        </w:rPr>
        <w:t xml:space="preserve"> </w:t>
      </w:r>
      <w:r>
        <w:rPr>
          <w:w w:val="110"/>
        </w:rPr>
        <w:t>December,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first</w:t>
      </w:r>
      <w:r>
        <w:rPr>
          <w:spacing w:val="-3"/>
          <w:w w:val="110"/>
        </w:rPr>
        <w:t xml:space="preserve"> </w:t>
      </w:r>
      <w:r>
        <w:rPr>
          <w:w w:val="110"/>
        </w:rPr>
        <w:t>case</w:t>
      </w:r>
      <w:r>
        <w:rPr>
          <w:spacing w:val="-3"/>
          <w:w w:val="110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virus,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47"/>
          <w:w w:val="110"/>
        </w:rPr>
        <w:t xml:space="preserve"> </w:t>
      </w:r>
      <w:r>
        <w:rPr>
          <w:w w:val="110"/>
        </w:rPr>
        <w:t>the 3 Jan</w:t>
      </w:r>
      <w:r>
        <w:rPr>
          <w:w w:val="110"/>
        </w:rPr>
        <w:t>uary for the initiation of emergency monitoring,</w:t>
      </w:r>
      <w:r>
        <w:rPr>
          <w:spacing w:val="1"/>
          <w:w w:val="110"/>
        </w:rPr>
        <w:t xml:space="preserve"> </w:t>
      </w:r>
      <w:r>
        <w:rPr>
          <w:w w:val="110"/>
        </w:rPr>
        <w:t>case investigation and investigation of the seafood market.</w:t>
      </w:r>
      <w:r>
        <w:rPr>
          <w:spacing w:val="-47"/>
          <w:w w:val="110"/>
        </w:rPr>
        <w:t xml:space="preserve"> </w:t>
      </w:r>
      <w:r>
        <w:rPr>
          <w:w w:val="110"/>
        </w:rPr>
        <w:t>Additionally, it took the government from 31 December,</w:t>
      </w:r>
      <w:r>
        <w:rPr>
          <w:spacing w:val="1"/>
          <w:w w:val="110"/>
        </w:rPr>
        <w:t xml:space="preserve"> </w:t>
      </w:r>
      <w:r>
        <w:rPr>
          <w:w w:val="110"/>
        </w:rPr>
        <w:t>when the Wuhan Health Commission announced the out-</w:t>
      </w:r>
      <w:r>
        <w:rPr>
          <w:spacing w:val="1"/>
          <w:w w:val="110"/>
        </w:rPr>
        <w:t xml:space="preserve"> </w:t>
      </w:r>
      <w:r>
        <w:rPr>
          <w:w w:val="110"/>
        </w:rPr>
        <w:t>break, until 8 January for the governmen</w:t>
      </w:r>
      <w:r>
        <w:rPr>
          <w:w w:val="110"/>
        </w:rPr>
        <w:t>t to publicly de-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clare</w:t>
      </w:r>
      <w:proofErr w:type="gramEnd"/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novel</w:t>
      </w:r>
      <w:r>
        <w:rPr>
          <w:spacing w:val="-4"/>
          <w:w w:val="110"/>
        </w:rPr>
        <w:t xml:space="preserve"> </w:t>
      </w:r>
      <w:r>
        <w:rPr>
          <w:w w:val="110"/>
        </w:rPr>
        <w:t>coronavirus</w:t>
      </w:r>
      <w:r>
        <w:rPr>
          <w:spacing w:val="-5"/>
          <w:w w:val="110"/>
        </w:rPr>
        <w:t xml:space="preserve"> </w:t>
      </w:r>
      <w:r>
        <w:rPr>
          <w:w w:val="110"/>
        </w:rPr>
        <w:t>was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cause.</w:t>
      </w:r>
    </w:p>
    <w:p w:rsidR="0012095F" w:rsidRDefault="0012095F">
      <w:pPr>
        <w:pStyle w:val="BodyText"/>
      </w:pPr>
    </w:p>
    <w:p w:rsidR="0012095F" w:rsidRDefault="004D18C5">
      <w:pPr>
        <w:pStyle w:val="Heading2"/>
        <w:spacing w:before="127"/>
      </w:pPr>
      <w:r>
        <w:rPr>
          <w:w w:val="105"/>
        </w:rPr>
        <w:t>Spread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disease</w:t>
      </w:r>
    </w:p>
    <w:p w:rsidR="0012095F" w:rsidRDefault="004D18C5">
      <w:pPr>
        <w:pStyle w:val="BodyText"/>
        <w:spacing w:before="129" w:line="302" w:lineRule="auto"/>
        <w:ind w:left="123" w:right="38"/>
        <w:jc w:val="both"/>
      </w:pPr>
      <w:r>
        <w:rPr>
          <w:w w:val="110"/>
        </w:rPr>
        <w:t>Compared with SARS and MERS, COVID-19 has spread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more rapidly, due in part to increased globalization </w:t>
      </w:r>
      <w:bookmarkStart w:id="36" w:name="_bookmark36"/>
      <w:bookmarkEnd w:id="36"/>
      <w:r>
        <w:rPr>
          <w:w w:val="110"/>
        </w:rPr>
        <w:t>and the</w:t>
      </w:r>
      <w:r>
        <w:rPr>
          <w:spacing w:val="-47"/>
          <w:w w:val="110"/>
        </w:rPr>
        <w:t xml:space="preserve"> </w:t>
      </w:r>
      <w:r>
        <w:rPr>
          <w:spacing w:val="-1"/>
          <w:w w:val="110"/>
        </w:rPr>
        <w:t>focus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epidemic.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Wuhan,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China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proofErr w:type="gramStart"/>
      <w:r>
        <w:rPr>
          <w:spacing w:val="-1"/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large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hub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connect</w:t>
      </w:r>
      <w:proofErr w:type="gramEnd"/>
      <w:r>
        <w:rPr>
          <w:spacing w:val="-1"/>
          <w:w w:val="110"/>
        </w:rPr>
        <w:t>-</w:t>
      </w:r>
      <w:r>
        <w:rPr>
          <w:spacing w:val="-47"/>
          <w:w w:val="110"/>
        </w:rPr>
        <w:t xml:space="preserve"> </w:t>
      </w:r>
      <w:r>
        <w:rPr>
          <w:w w:val="110"/>
        </w:rPr>
        <w:t>ing the North, South, East and West of China via railways</w:t>
      </w:r>
      <w:r>
        <w:rPr>
          <w:spacing w:val="1"/>
          <w:w w:val="110"/>
        </w:rPr>
        <w:t xml:space="preserve"> </w:t>
      </w:r>
      <w:r>
        <w:rPr>
          <w:w w:val="110"/>
        </w:rPr>
        <w:t>and a major international airport. The availability of con-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necting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flights,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timing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outbreak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during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Chinese</w:t>
      </w:r>
      <w:r>
        <w:rPr>
          <w:spacing w:val="-47"/>
          <w:w w:val="110"/>
        </w:rPr>
        <w:t xml:space="preserve"> </w:t>
      </w:r>
      <w:r>
        <w:rPr>
          <w:w w:val="110"/>
        </w:rPr>
        <w:t xml:space="preserve">(Lunar) New Year, and the massive rail transit hub </w:t>
      </w:r>
      <w:bookmarkStart w:id="37" w:name="_bookmark37"/>
      <w:bookmarkEnd w:id="37"/>
      <w:r>
        <w:rPr>
          <w:w w:val="110"/>
        </w:rPr>
        <w:t>located</w:t>
      </w:r>
      <w:r>
        <w:rPr>
          <w:spacing w:val="-47"/>
          <w:w w:val="110"/>
        </w:rPr>
        <w:t xml:space="preserve"> </w:t>
      </w:r>
      <w:r>
        <w:rPr>
          <w:w w:val="110"/>
        </w:rPr>
        <w:t>in Wuhan has ena</w:t>
      </w:r>
      <w:r>
        <w:rPr>
          <w:w w:val="110"/>
        </w:rPr>
        <w:t>bled the virus to perforate throughout</w:t>
      </w:r>
      <w:r>
        <w:rPr>
          <w:spacing w:val="1"/>
          <w:w w:val="110"/>
        </w:rPr>
        <w:t xml:space="preserve"> </w:t>
      </w:r>
      <w:bookmarkStart w:id="38" w:name="_bookmark35"/>
      <w:bookmarkEnd w:id="38"/>
      <w:r>
        <w:rPr>
          <w:w w:val="110"/>
        </w:rPr>
        <w:t>China,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eventually,</w:t>
      </w:r>
      <w:r>
        <w:rPr>
          <w:spacing w:val="-10"/>
          <w:w w:val="110"/>
        </w:rPr>
        <w:t xml:space="preserve"> </w:t>
      </w:r>
      <w:r>
        <w:rPr>
          <w:w w:val="110"/>
        </w:rPr>
        <w:t>globally</w:t>
      </w:r>
      <w:r>
        <w:rPr>
          <w:spacing w:val="-11"/>
          <w:w w:val="110"/>
        </w:rPr>
        <w:t xml:space="preserve"> </w:t>
      </w:r>
      <w:r>
        <w:rPr>
          <w:w w:val="110"/>
        </w:rPr>
        <w:t>(see</w:t>
      </w:r>
      <w:r>
        <w:rPr>
          <w:spacing w:val="-10"/>
          <w:w w:val="110"/>
        </w:rPr>
        <w:t xml:space="preserve"> </w:t>
      </w:r>
      <w:hyperlink w:anchor="_bookmark29" w:history="1">
        <w:r>
          <w:rPr>
            <w:color w:val="0000FF"/>
            <w:w w:val="110"/>
          </w:rPr>
          <w:t>Figure</w:t>
        </w:r>
        <w:r>
          <w:rPr>
            <w:color w:val="0000FF"/>
            <w:spacing w:val="-10"/>
            <w:w w:val="110"/>
          </w:rPr>
          <w:t xml:space="preserve"> </w:t>
        </w:r>
        <w:r>
          <w:rPr>
            <w:color w:val="0000FF"/>
            <w:w w:val="110"/>
          </w:rPr>
          <w:t>3</w:t>
        </w:r>
      </w:hyperlink>
      <w:r>
        <w:rPr>
          <w:w w:val="110"/>
        </w:rPr>
        <w:t>).</w:t>
      </w:r>
      <w:hyperlink w:anchor="_bookmark62" w:history="1">
        <w:r>
          <w:rPr>
            <w:color w:val="0000FF"/>
            <w:w w:val="110"/>
            <w:vertAlign w:val="superscript"/>
          </w:rPr>
          <w:t>31</w:t>
        </w:r>
      </w:hyperlink>
    </w:p>
    <w:p w:rsidR="0012095F" w:rsidRDefault="0012095F">
      <w:pPr>
        <w:pStyle w:val="BodyText"/>
        <w:spacing w:before="7"/>
        <w:rPr>
          <w:sz w:val="24"/>
        </w:rPr>
      </w:pPr>
    </w:p>
    <w:p w:rsidR="0012095F" w:rsidRDefault="004D18C5">
      <w:pPr>
        <w:pStyle w:val="Heading1"/>
      </w:pPr>
      <w:r>
        <w:t>Discussion</w:t>
      </w:r>
    </w:p>
    <w:p w:rsidR="0012095F" w:rsidRDefault="004D18C5">
      <w:pPr>
        <w:pStyle w:val="BodyText"/>
        <w:spacing w:before="75" w:line="300" w:lineRule="auto"/>
        <w:ind w:left="123" w:right="38"/>
        <w:jc w:val="both"/>
      </w:pPr>
      <w:r>
        <w:rPr>
          <w:w w:val="110"/>
        </w:rPr>
        <w:t>The new outbreak of respiratory illness caused by a novel</w:t>
      </w:r>
      <w:r>
        <w:rPr>
          <w:spacing w:val="1"/>
          <w:w w:val="110"/>
        </w:rPr>
        <w:t xml:space="preserve"> </w:t>
      </w:r>
      <w:r>
        <w:rPr>
          <w:w w:val="110"/>
        </w:rPr>
        <w:t>coronavirus</w:t>
      </w:r>
      <w:r>
        <w:rPr>
          <w:spacing w:val="6"/>
          <w:w w:val="110"/>
        </w:rPr>
        <w:t xml:space="preserve"> </w:t>
      </w:r>
      <w:r>
        <w:rPr>
          <w:w w:val="110"/>
        </w:rPr>
        <w:t>termed</w:t>
      </w:r>
      <w:r>
        <w:rPr>
          <w:spacing w:val="7"/>
          <w:w w:val="110"/>
        </w:rPr>
        <w:t xml:space="preserve"> </w:t>
      </w:r>
      <w:r>
        <w:rPr>
          <w:w w:val="110"/>
        </w:rPr>
        <w:t>‘COVID-19’</w:t>
      </w:r>
      <w:r>
        <w:rPr>
          <w:spacing w:val="7"/>
          <w:w w:val="110"/>
        </w:rPr>
        <w:t xml:space="preserve"> </w:t>
      </w:r>
      <w:r>
        <w:rPr>
          <w:w w:val="110"/>
        </w:rPr>
        <w:t>has</w:t>
      </w:r>
      <w:r>
        <w:rPr>
          <w:spacing w:val="8"/>
          <w:w w:val="110"/>
        </w:rPr>
        <w:t xml:space="preserve"> </w:t>
      </w:r>
      <w:r>
        <w:rPr>
          <w:w w:val="110"/>
        </w:rPr>
        <w:t>emerged</w:t>
      </w:r>
      <w:r>
        <w:rPr>
          <w:spacing w:val="8"/>
          <w:w w:val="110"/>
        </w:rPr>
        <w:t xml:space="preserve"> </w:t>
      </w:r>
      <w:r>
        <w:rPr>
          <w:w w:val="110"/>
        </w:rPr>
        <w:t>as</w:t>
      </w:r>
      <w:r>
        <w:rPr>
          <w:spacing w:val="8"/>
          <w:w w:val="110"/>
        </w:rPr>
        <w:t xml:space="preserve"> </w:t>
      </w:r>
      <w:r>
        <w:rPr>
          <w:w w:val="110"/>
        </w:rPr>
        <w:t>a</w:t>
      </w:r>
      <w:r>
        <w:rPr>
          <w:spacing w:val="7"/>
          <w:w w:val="110"/>
        </w:rPr>
        <w:t xml:space="preserve"> </w:t>
      </w:r>
      <w:r>
        <w:rPr>
          <w:w w:val="110"/>
        </w:rPr>
        <w:t>serious</w:t>
      </w:r>
    </w:p>
    <w:p w:rsidR="0012095F" w:rsidRDefault="004D18C5">
      <w:pPr>
        <w:pStyle w:val="BodyText"/>
      </w:pPr>
      <w:r>
        <w:br w:type="column"/>
      </w:r>
    </w:p>
    <w:p w:rsidR="0012095F" w:rsidRDefault="004D18C5">
      <w:pPr>
        <w:pStyle w:val="BodyText"/>
        <w:spacing w:line="302" w:lineRule="auto"/>
        <w:ind w:left="123" w:right="100"/>
        <w:jc w:val="both"/>
      </w:pPr>
      <w:proofErr w:type="gramStart"/>
      <w:r>
        <w:rPr>
          <w:w w:val="110"/>
        </w:rPr>
        <w:t>global</w:t>
      </w:r>
      <w:proofErr w:type="gramEnd"/>
      <w:r>
        <w:rPr>
          <w:w w:val="110"/>
        </w:rPr>
        <w:t xml:space="preserve"> public health concern.</w:t>
      </w:r>
      <w:hyperlink w:anchor="_bookmark64" w:history="1">
        <w:r>
          <w:rPr>
            <w:color w:val="0000FF"/>
            <w:w w:val="110"/>
            <w:vertAlign w:val="superscript"/>
          </w:rPr>
          <w:t>32</w:t>
        </w:r>
      </w:hyperlink>
      <w:r>
        <w:rPr>
          <w:color w:val="0000FF"/>
          <w:w w:val="110"/>
        </w:rPr>
        <w:t xml:space="preserve"> </w:t>
      </w:r>
      <w:r>
        <w:rPr>
          <w:w w:val="110"/>
        </w:rPr>
        <w:t>The illness was first an-</w:t>
      </w:r>
      <w:r>
        <w:rPr>
          <w:spacing w:val="1"/>
          <w:w w:val="110"/>
        </w:rPr>
        <w:t xml:space="preserve"> </w:t>
      </w:r>
      <w:r>
        <w:rPr>
          <w:w w:val="110"/>
        </w:rPr>
        <w:t>nounced</w:t>
      </w:r>
      <w:r>
        <w:rPr>
          <w:spacing w:val="22"/>
          <w:w w:val="110"/>
        </w:rPr>
        <w:t xml:space="preserve"> </w:t>
      </w:r>
      <w:r>
        <w:rPr>
          <w:w w:val="110"/>
        </w:rPr>
        <w:t>on</w:t>
      </w:r>
      <w:r>
        <w:rPr>
          <w:spacing w:val="25"/>
          <w:w w:val="110"/>
        </w:rPr>
        <w:t xml:space="preserve"> </w:t>
      </w:r>
      <w:r>
        <w:rPr>
          <w:w w:val="110"/>
        </w:rPr>
        <w:t>31</w:t>
      </w:r>
      <w:r>
        <w:rPr>
          <w:spacing w:val="23"/>
          <w:w w:val="110"/>
        </w:rPr>
        <w:t xml:space="preserve"> </w:t>
      </w:r>
      <w:r>
        <w:rPr>
          <w:w w:val="110"/>
        </w:rPr>
        <w:t>December</w:t>
      </w:r>
      <w:r>
        <w:rPr>
          <w:spacing w:val="24"/>
          <w:w w:val="110"/>
        </w:rPr>
        <w:t xml:space="preserve"> </w:t>
      </w:r>
      <w:r>
        <w:rPr>
          <w:w w:val="110"/>
        </w:rPr>
        <w:t>2019</w:t>
      </w:r>
      <w:proofErr w:type="gramStart"/>
      <w:r>
        <w:rPr>
          <w:w w:val="110"/>
        </w:rPr>
        <w:t>,</w:t>
      </w:r>
      <w:proofErr w:type="gramEnd"/>
      <w:r>
        <w:fldChar w:fldCharType="begin"/>
      </w:r>
      <w:r>
        <w:instrText xml:space="preserve"> HYPERLINK \l "_bookmark65" </w:instrText>
      </w:r>
      <w:r>
        <w:fldChar w:fldCharType="separate"/>
      </w:r>
      <w:r>
        <w:rPr>
          <w:color w:val="0000FF"/>
          <w:w w:val="110"/>
          <w:vertAlign w:val="superscript"/>
        </w:rPr>
        <w:t>33</w:t>
      </w:r>
      <w:r>
        <w:rPr>
          <w:color w:val="0000FF"/>
          <w:w w:val="110"/>
          <w:vertAlign w:val="superscript"/>
        </w:rPr>
        <w:fldChar w:fldCharType="end"/>
      </w:r>
      <w:r>
        <w:rPr>
          <w:w w:val="110"/>
          <w:vertAlign w:val="superscript"/>
        </w:rPr>
        <w:t>,</w:t>
      </w:r>
      <w:hyperlink w:anchor="_bookmark67" w:history="1">
        <w:r>
          <w:rPr>
            <w:color w:val="0000FF"/>
            <w:w w:val="110"/>
            <w:vertAlign w:val="superscript"/>
          </w:rPr>
          <w:t>34</w:t>
        </w:r>
        <w:r>
          <w:rPr>
            <w:color w:val="0000FF"/>
            <w:spacing w:val="23"/>
            <w:w w:val="110"/>
          </w:rPr>
          <w:t xml:space="preserve"> </w:t>
        </w:r>
      </w:hyperlink>
      <w:r>
        <w:rPr>
          <w:w w:val="110"/>
        </w:rPr>
        <w:t>and</w:t>
      </w:r>
      <w:r>
        <w:rPr>
          <w:spacing w:val="24"/>
          <w:w w:val="110"/>
        </w:rPr>
        <w:t xml:space="preserve"> </w:t>
      </w:r>
      <w:r>
        <w:rPr>
          <w:w w:val="110"/>
        </w:rPr>
        <w:t>the</w:t>
      </w:r>
      <w:r>
        <w:rPr>
          <w:spacing w:val="23"/>
          <w:w w:val="110"/>
        </w:rPr>
        <w:t xml:space="preserve"> </w:t>
      </w:r>
      <w:r>
        <w:rPr>
          <w:w w:val="110"/>
        </w:rPr>
        <w:t>rapid</w:t>
      </w:r>
      <w:r>
        <w:rPr>
          <w:spacing w:val="24"/>
          <w:w w:val="110"/>
        </w:rPr>
        <w:t xml:space="preserve"> </w:t>
      </w:r>
      <w:r>
        <w:rPr>
          <w:w w:val="110"/>
        </w:rPr>
        <w:t>spread</w:t>
      </w:r>
      <w:r>
        <w:rPr>
          <w:spacing w:val="-47"/>
          <w:w w:val="110"/>
        </w:rPr>
        <w:t xml:space="preserve"> </w:t>
      </w:r>
      <w:r>
        <w:rPr>
          <w:w w:val="110"/>
        </w:rPr>
        <w:t>of the virus is fueling fears of a global pandemic.</w:t>
      </w:r>
      <w:hyperlink w:anchor="_bookmark69" w:history="1">
        <w:r>
          <w:rPr>
            <w:color w:val="0000FF"/>
            <w:w w:val="110"/>
            <w:vertAlign w:val="superscript"/>
          </w:rPr>
          <w:t>35</w:t>
        </w:r>
        <w:r>
          <w:rPr>
            <w:color w:val="0000FF"/>
            <w:w w:val="110"/>
          </w:rPr>
          <w:t xml:space="preserve"> </w:t>
        </w:r>
      </w:hyperlink>
      <w:r>
        <w:rPr>
          <w:w w:val="110"/>
        </w:rPr>
        <w:t>During</w:t>
      </w:r>
      <w:r>
        <w:rPr>
          <w:spacing w:val="1"/>
          <w:w w:val="110"/>
        </w:rPr>
        <w:t xml:space="preserve"> </w:t>
      </w:r>
      <w:r>
        <w:rPr>
          <w:w w:val="110"/>
        </w:rPr>
        <w:t>the initial period of the outbreak, from 8 December to 21</w:t>
      </w:r>
      <w:r>
        <w:rPr>
          <w:spacing w:val="1"/>
          <w:w w:val="110"/>
        </w:rPr>
        <w:t xml:space="preserve"> </w:t>
      </w:r>
      <w:r>
        <w:rPr>
          <w:w w:val="110"/>
        </w:rPr>
        <w:t>January 425 cases were identified, with a growing number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of  cases</w:t>
      </w:r>
      <w:proofErr w:type="gramEnd"/>
      <w:r>
        <w:rPr>
          <w:w w:val="110"/>
        </w:rPr>
        <w:t xml:space="preserve">  not  linked  to  the  Huanan  seafood </w:t>
      </w:r>
      <w:r>
        <w:rPr>
          <w:w w:val="110"/>
        </w:rPr>
        <w:t xml:space="preserve"> market.</w:t>
      </w:r>
      <w:hyperlink w:anchor="_bookmark38" w:history="1">
        <w:r>
          <w:rPr>
            <w:color w:val="0000FF"/>
            <w:w w:val="110"/>
            <w:vertAlign w:val="superscript"/>
          </w:rPr>
          <w:t>1</w:t>
        </w:r>
      </w:hyperlink>
      <w:r>
        <w:rPr>
          <w:color w:val="0000FF"/>
          <w:spacing w:val="1"/>
          <w:w w:val="110"/>
        </w:rPr>
        <w:t xml:space="preserve"> </w:t>
      </w:r>
      <w:r>
        <w:rPr>
          <w:w w:val="110"/>
        </w:rPr>
        <w:t>The number of cases reported and documented from the</w:t>
      </w:r>
      <w:r>
        <w:rPr>
          <w:spacing w:val="1"/>
          <w:w w:val="110"/>
        </w:rPr>
        <w:t xml:space="preserve"> </w:t>
      </w:r>
      <w:r>
        <w:rPr>
          <w:w w:val="110"/>
        </w:rPr>
        <w:t>declaration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initial</w:t>
      </w:r>
      <w:r>
        <w:rPr>
          <w:spacing w:val="1"/>
          <w:w w:val="110"/>
        </w:rPr>
        <w:t xml:space="preserve"> </w:t>
      </w:r>
      <w:r>
        <w:rPr>
          <w:w w:val="110"/>
        </w:rPr>
        <w:t>outbreak,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date,</w:t>
      </w:r>
      <w:r>
        <w:rPr>
          <w:spacing w:val="1"/>
          <w:w w:val="110"/>
        </w:rPr>
        <w:t xml:space="preserve"> </w:t>
      </w:r>
      <w:r>
        <w:rPr>
          <w:w w:val="110"/>
        </w:rPr>
        <w:t>has</w:t>
      </w:r>
      <w:r>
        <w:rPr>
          <w:spacing w:val="1"/>
          <w:w w:val="110"/>
        </w:rPr>
        <w:t xml:space="preserve"> </w:t>
      </w:r>
      <w:r>
        <w:rPr>
          <w:w w:val="110"/>
        </w:rPr>
        <w:t>grown</w:t>
      </w:r>
      <w:r>
        <w:rPr>
          <w:spacing w:val="1"/>
          <w:w w:val="110"/>
        </w:rPr>
        <w:t xml:space="preserve"> </w:t>
      </w:r>
      <w:r>
        <w:rPr>
          <w:w w:val="110"/>
        </w:rPr>
        <w:t>exponentially.</w:t>
      </w:r>
      <w:r>
        <w:rPr>
          <w:spacing w:val="-2"/>
          <w:w w:val="110"/>
        </w:rPr>
        <w:t xml:space="preserve"> </w:t>
      </w:r>
      <w:r>
        <w:rPr>
          <w:w w:val="110"/>
        </w:rPr>
        <w:t>At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time</w:t>
      </w:r>
      <w:r>
        <w:rPr>
          <w:spacing w:val="-1"/>
          <w:w w:val="110"/>
        </w:rPr>
        <w:t xml:space="preserve"> </w:t>
      </w:r>
      <w:r>
        <w:rPr>
          <w:w w:val="110"/>
        </w:rPr>
        <w:t>of</w:t>
      </w:r>
      <w:r>
        <w:rPr>
          <w:spacing w:val="-1"/>
          <w:w w:val="110"/>
        </w:rPr>
        <w:t xml:space="preserve"> </w:t>
      </w:r>
      <w:r>
        <w:rPr>
          <w:w w:val="110"/>
        </w:rPr>
        <w:t>writing,</w:t>
      </w:r>
      <w:r>
        <w:rPr>
          <w:spacing w:val="-2"/>
          <w:w w:val="110"/>
        </w:rPr>
        <w:t xml:space="preserve"> </w:t>
      </w:r>
      <w:r>
        <w:rPr>
          <w:w w:val="110"/>
        </w:rPr>
        <w:t>there</w:t>
      </w:r>
      <w:r>
        <w:rPr>
          <w:spacing w:val="-1"/>
          <w:w w:val="110"/>
        </w:rPr>
        <w:t xml:space="preserve"> </w:t>
      </w:r>
      <w:r>
        <w:rPr>
          <w:w w:val="110"/>
        </w:rPr>
        <w:t>are</w:t>
      </w:r>
      <w:r>
        <w:rPr>
          <w:spacing w:val="-1"/>
          <w:w w:val="110"/>
        </w:rPr>
        <w:t xml:space="preserve"> </w:t>
      </w:r>
      <w:r>
        <w:rPr>
          <w:w w:val="110"/>
        </w:rPr>
        <w:t>now 42</w:t>
      </w:r>
      <w:r>
        <w:rPr>
          <w:spacing w:val="-2"/>
          <w:w w:val="110"/>
        </w:rPr>
        <w:t xml:space="preserve"> </w:t>
      </w:r>
      <w:r>
        <w:rPr>
          <w:w w:val="110"/>
        </w:rPr>
        <w:t>820</w:t>
      </w:r>
    </w:p>
    <w:p w:rsidR="0012095F" w:rsidRDefault="004D18C5">
      <w:pPr>
        <w:pStyle w:val="BodyText"/>
        <w:spacing w:line="266" w:lineRule="auto"/>
        <w:ind w:left="123" w:right="100"/>
        <w:jc w:val="both"/>
      </w:pPr>
      <w:proofErr w:type="gramStart"/>
      <w:r>
        <w:rPr>
          <w:w w:val="110"/>
        </w:rPr>
        <w:t>cases</w:t>
      </w:r>
      <w:proofErr w:type="gramEnd"/>
      <w:r>
        <w:rPr>
          <w:w w:val="110"/>
        </w:rPr>
        <w:t xml:space="preserve"> of COVID-19, with 1014 deaths, and the virus has</w:t>
      </w:r>
      <w:r>
        <w:rPr>
          <w:spacing w:val="1"/>
          <w:w w:val="110"/>
        </w:rPr>
        <w:t xml:space="preserve"> </w:t>
      </w:r>
      <w:r>
        <w:rPr>
          <w:w w:val="110"/>
        </w:rPr>
        <w:t>spread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3"/>
          <w:w w:val="110"/>
        </w:rPr>
        <w:t xml:space="preserve"> </w:t>
      </w:r>
      <w:r>
        <w:rPr>
          <w:rFonts w:ascii="Lucida Sans Unicode"/>
          <w:w w:val="110"/>
        </w:rPr>
        <w:t>&gt;</w:t>
      </w:r>
      <w:r>
        <w:rPr>
          <w:w w:val="110"/>
        </w:rPr>
        <w:t>26</w:t>
      </w:r>
      <w:r>
        <w:rPr>
          <w:spacing w:val="-4"/>
          <w:w w:val="110"/>
        </w:rPr>
        <w:t xml:space="preserve"> </w:t>
      </w:r>
      <w:r>
        <w:rPr>
          <w:w w:val="110"/>
        </w:rPr>
        <w:t>countries.</w:t>
      </w:r>
    </w:p>
    <w:p w:rsidR="0012095F" w:rsidRDefault="004D18C5">
      <w:pPr>
        <w:pStyle w:val="BodyText"/>
        <w:spacing w:line="191" w:lineRule="exact"/>
        <w:ind w:left="362"/>
        <w:jc w:val="both"/>
      </w:pPr>
      <w:r>
        <w:rPr>
          <w:w w:val="110"/>
        </w:rPr>
        <w:t>COVID-19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new</w:t>
      </w:r>
      <w:r>
        <w:rPr>
          <w:spacing w:val="-4"/>
          <w:w w:val="110"/>
        </w:rPr>
        <w:t xml:space="preserve"> </w:t>
      </w:r>
      <w:r>
        <w:rPr>
          <w:w w:val="110"/>
        </w:rPr>
        <w:t>strain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2"/>
          <w:w w:val="110"/>
        </w:rPr>
        <w:t xml:space="preserve"> </w:t>
      </w:r>
      <w:r>
        <w:rPr>
          <w:w w:val="110"/>
        </w:rPr>
        <w:t>coronavirus</w:t>
      </w:r>
      <w:r>
        <w:rPr>
          <w:spacing w:val="-4"/>
          <w:w w:val="110"/>
        </w:rPr>
        <w:t xml:space="preserve"> </w:t>
      </w:r>
      <w:r>
        <w:rPr>
          <w:w w:val="110"/>
        </w:rPr>
        <w:t>not</w:t>
      </w:r>
      <w:r>
        <w:rPr>
          <w:spacing w:val="-5"/>
          <w:w w:val="110"/>
        </w:rPr>
        <w:t xml:space="preserve"> </w:t>
      </w:r>
      <w:r>
        <w:rPr>
          <w:w w:val="110"/>
        </w:rPr>
        <w:t>previously</w:t>
      </w:r>
    </w:p>
    <w:p w:rsidR="0012095F" w:rsidRDefault="004D18C5">
      <w:pPr>
        <w:pStyle w:val="BodyText"/>
        <w:spacing w:before="46" w:line="302" w:lineRule="auto"/>
        <w:ind w:left="123" w:right="100"/>
        <w:jc w:val="both"/>
      </w:pPr>
      <w:proofErr w:type="gramStart"/>
      <w:r>
        <w:rPr>
          <w:w w:val="110"/>
        </w:rPr>
        <w:t>identified</w:t>
      </w:r>
      <w:proofErr w:type="gramEnd"/>
      <w:r>
        <w:rPr>
          <w:w w:val="110"/>
        </w:rPr>
        <w:t xml:space="preserve"> in humans.</w:t>
      </w:r>
      <w:hyperlink w:anchor="_bookmark71" w:history="1">
        <w:r>
          <w:rPr>
            <w:color w:val="0000FF"/>
            <w:w w:val="110"/>
            <w:vertAlign w:val="superscript"/>
          </w:rPr>
          <w:t>36</w:t>
        </w:r>
        <w:r>
          <w:rPr>
            <w:color w:val="0000FF"/>
            <w:w w:val="110"/>
          </w:rPr>
          <w:t xml:space="preserve"> </w:t>
        </w:r>
      </w:hyperlink>
      <w:r>
        <w:rPr>
          <w:w w:val="110"/>
        </w:rPr>
        <w:t>Coronaviruses are zoonotic and are</w:t>
      </w:r>
      <w:r>
        <w:rPr>
          <w:spacing w:val="-47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large</w:t>
      </w:r>
      <w:r>
        <w:rPr>
          <w:spacing w:val="-3"/>
          <w:w w:val="110"/>
        </w:rPr>
        <w:t xml:space="preserve"> </w:t>
      </w:r>
      <w:r>
        <w:rPr>
          <w:w w:val="110"/>
        </w:rPr>
        <w:t>family</w:t>
      </w:r>
      <w:r>
        <w:rPr>
          <w:spacing w:val="-4"/>
          <w:w w:val="110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w w:val="110"/>
        </w:rPr>
        <w:t>viruses</w:t>
      </w:r>
      <w:r>
        <w:rPr>
          <w:spacing w:val="-2"/>
          <w:w w:val="110"/>
        </w:rPr>
        <w:t xml:space="preserve"> </w:t>
      </w:r>
      <w:r>
        <w:rPr>
          <w:w w:val="110"/>
        </w:rPr>
        <w:t>that</w:t>
      </w:r>
      <w:r>
        <w:rPr>
          <w:spacing w:val="-3"/>
          <w:w w:val="110"/>
        </w:rPr>
        <w:t xml:space="preserve"> </w:t>
      </w:r>
      <w:r>
        <w:rPr>
          <w:w w:val="110"/>
        </w:rPr>
        <w:t>cause</w:t>
      </w:r>
      <w:r>
        <w:rPr>
          <w:spacing w:val="-3"/>
          <w:w w:val="110"/>
        </w:rPr>
        <w:t xml:space="preserve"> </w:t>
      </w:r>
      <w:r>
        <w:rPr>
          <w:w w:val="110"/>
        </w:rPr>
        <w:t>illness</w:t>
      </w:r>
      <w:r>
        <w:rPr>
          <w:spacing w:val="-4"/>
          <w:w w:val="110"/>
        </w:rPr>
        <w:t xml:space="preserve"> </w:t>
      </w:r>
      <w:r>
        <w:rPr>
          <w:w w:val="110"/>
        </w:rPr>
        <w:t>ranging</w:t>
      </w:r>
      <w:r>
        <w:rPr>
          <w:spacing w:val="-3"/>
          <w:w w:val="110"/>
        </w:rPr>
        <w:t xml:space="preserve"> </w:t>
      </w:r>
      <w:r>
        <w:rPr>
          <w:w w:val="110"/>
        </w:rPr>
        <w:t>from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47"/>
          <w:w w:val="110"/>
        </w:rPr>
        <w:t xml:space="preserve"> </w:t>
      </w:r>
      <w:r>
        <w:rPr>
          <w:w w:val="110"/>
        </w:rPr>
        <w:t>common cold to more severe diseases, such as MERS and</w:t>
      </w:r>
      <w:r>
        <w:rPr>
          <w:spacing w:val="1"/>
          <w:w w:val="110"/>
        </w:rPr>
        <w:t xml:space="preserve"> </w:t>
      </w:r>
      <w:r>
        <w:rPr>
          <w:w w:val="110"/>
        </w:rPr>
        <w:t>SARS.</w:t>
      </w:r>
      <w:hyperlink w:anchor="_bookmark42" w:history="1">
        <w:r>
          <w:rPr>
            <w:color w:val="0000FF"/>
            <w:w w:val="110"/>
            <w:vertAlign w:val="superscript"/>
          </w:rPr>
          <w:t>21</w:t>
        </w:r>
        <w:r>
          <w:rPr>
            <w:color w:val="0000FF"/>
            <w:w w:val="110"/>
          </w:rPr>
          <w:t xml:space="preserve"> </w:t>
        </w:r>
      </w:hyperlink>
      <w:r>
        <w:rPr>
          <w:w w:val="110"/>
        </w:rPr>
        <w:t>Initially, many of the patients in the outbreak in</w:t>
      </w:r>
      <w:r>
        <w:rPr>
          <w:spacing w:val="1"/>
          <w:w w:val="110"/>
        </w:rPr>
        <w:t xml:space="preserve"> </w:t>
      </w:r>
      <w:r>
        <w:rPr>
          <w:w w:val="110"/>
        </w:rPr>
        <w:t>Wuhan reported some link to a large seafood and live-ani-</w:t>
      </w:r>
      <w:r>
        <w:rPr>
          <w:spacing w:val="1"/>
          <w:w w:val="110"/>
        </w:rPr>
        <w:t xml:space="preserve"> </w:t>
      </w:r>
      <w:r>
        <w:rPr>
          <w:w w:val="110"/>
        </w:rPr>
        <w:t>mal market, suggesting zoonotic transmission. Scientists</w:t>
      </w:r>
      <w:r>
        <w:rPr>
          <w:spacing w:val="1"/>
          <w:w w:val="110"/>
        </w:rPr>
        <w:t xml:space="preserve"> </w:t>
      </w:r>
      <w:r>
        <w:rPr>
          <w:w w:val="110"/>
        </w:rPr>
        <w:t>also</w:t>
      </w:r>
      <w:r>
        <w:rPr>
          <w:spacing w:val="1"/>
          <w:w w:val="110"/>
        </w:rPr>
        <w:t xml:space="preserve"> </w:t>
      </w:r>
      <w:r>
        <w:rPr>
          <w:w w:val="110"/>
        </w:rPr>
        <w:t>believe</w:t>
      </w:r>
      <w:r>
        <w:rPr>
          <w:spacing w:val="1"/>
          <w:w w:val="110"/>
        </w:rPr>
        <w:t xml:space="preserve"> </w:t>
      </w:r>
      <w:r>
        <w:rPr>
          <w:w w:val="110"/>
        </w:rPr>
        <w:t>that</w:t>
      </w:r>
      <w:r>
        <w:rPr>
          <w:spacing w:val="1"/>
          <w:w w:val="110"/>
        </w:rPr>
        <w:t xml:space="preserve"> </w:t>
      </w:r>
      <w:r>
        <w:rPr>
          <w:w w:val="110"/>
        </w:rPr>
        <w:t>an</w:t>
      </w:r>
      <w:r>
        <w:rPr>
          <w:spacing w:val="1"/>
          <w:w w:val="110"/>
        </w:rPr>
        <w:t xml:space="preserve"> </w:t>
      </w:r>
      <w:r>
        <w:rPr>
          <w:w w:val="110"/>
        </w:rPr>
        <w:t>animal</w:t>
      </w:r>
      <w:r>
        <w:rPr>
          <w:spacing w:val="1"/>
          <w:w w:val="110"/>
        </w:rPr>
        <w:t xml:space="preserve"> </w:t>
      </w:r>
      <w:r>
        <w:rPr>
          <w:w w:val="110"/>
        </w:rPr>
        <w:t>source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‘the</w:t>
      </w:r>
      <w:r>
        <w:rPr>
          <w:spacing w:val="1"/>
          <w:w w:val="110"/>
        </w:rPr>
        <w:t xml:space="preserve"> </w:t>
      </w:r>
      <w:r>
        <w:rPr>
          <w:w w:val="110"/>
        </w:rPr>
        <w:t>most</w:t>
      </w:r>
      <w:r>
        <w:rPr>
          <w:spacing w:val="1"/>
          <w:w w:val="110"/>
        </w:rPr>
        <w:t xml:space="preserve"> </w:t>
      </w:r>
      <w:r>
        <w:rPr>
          <w:w w:val="110"/>
        </w:rPr>
        <w:t>likely</w:t>
      </w:r>
      <w:r>
        <w:rPr>
          <w:spacing w:val="1"/>
          <w:w w:val="110"/>
        </w:rPr>
        <w:t xml:space="preserve"> </w:t>
      </w:r>
      <w:r>
        <w:rPr>
          <w:w w:val="110"/>
        </w:rPr>
        <w:t>primary</w:t>
      </w:r>
      <w:r>
        <w:rPr>
          <w:spacing w:val="1"/>
          <w:w w:val="110"/>
        </w:rPr>
        <w:t xml:space="preserve"> </w:t>
      </w:r>
      <w:r>
        <w:rPr>
          <w:w w:val="110"/>
        </w:rPr>
        <w:t>source’,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human-to-human</w:t>
      </w:r>
      <w:r>
        <w:rPr>
          <w:spacing w:val="1"/>
          <w:w w:val="110"/>
        </w:rPr>
        <w:t xml:space="preserve"> </w:t>
      </w:r>
      <w:r>
        <w:rPr>
          <w:w w:val="110"/>
        </w:rPr>
        <w:t>transmission</w:t>
      </w:r>
      <w:r>
        <w:rPr>
          <w:spacing w:val="1"/>
          <w:w w:val="110"/>
        </w:rPr>
        <w:t xml:space="preserve"> </w:t>
      </w:r>
      <w:r>
        <w:rPr>
          <w:w w:val="110"/>
        </w:rPr>
        <w:t>has</w:t>
      </w:r>
      <w:r>
        <w:rPr>
          <w:spacing w:val="-47"/>
          <w:w w:val="110"/>
        </w:rPr>
        <w:t xml:space="preserve"> </w:t>
      </w:r>
      <w:r>
        <w:rPr>
          <w:w w:val="110"/>
        </w:rPr>
        <w:t>occurred, with growing numbers of cases reportedly with-</w:t>
      </w:r>
      <w:r>
        <w:rPr>
          <w:spacing w:val="1"/>
          <w:w w:val="110"/>
        </w:rPr>
        <w:t xml:space="preserve"> </w:t>
      </w:r>
      <w:r>
        <w:rPr>
          <w:w w:val="110"/>
        </w:rPr>
        <w:t>out exposure to animal markets.</w:t>
      </w:r>
      <w:hyperlink w:anchor="_bookmark43" w:history="1">
        <w:r>
          <w:rPr>
            <w:color w:val="0000FF"/>
            <w:w w:val="110"/>
            <w:vertAlign w:val="superscript"/>
          </w:rPr>
          <w:t>3</w:t>
        </w:r>
        <w:r>
          <w:rPr>
            <w:color w:val="0000FF"/>
            <w:w w:val="110"/>
          </w:rPr>
          <w:t xml:space="preserve"> </w:t>
        </w:r>
      </w:hyperlink>
      <w:r>
        <w:rPr>
          <w:w w:val="110"/>
        </w:rPr>
        <w:t>Early in the outbreak, a</w:t>
      </w:r>
      <w:r>
        <w:rPr>
          <w:spacing w:val="1"/>
          <w:w w:val="110"/>
        </w:rPr>
        <w:t xml:space="preserve"> </w:t>
      </w:r>
      <w:r>
        <w:rPr>
          <w:w w:val="110"/>
        </w:rPr>
        <w:t>top Chinese government-appointed expert stated a mysteri-</w:t>
      </w:r>
      <w:r>
        <w:rPr>
          <w:spacing w:val="-48"/>
          <w:w w:val="110"/>
        </w:rPr>
        <w:t xml:space="preserve"> </w:t>
      </w:r>
      <w:r>
        <w:rPr>
          <w:w w:val="110"/>
        </w:rPr>
        <w:t>ous respiratory illness had killed at least four people with</w:t>
      </w:r>
      <w:r>
        <w:rPr>
          <w:spacing w:val="1"/>
          <w:w w:val="110"/>
        </w:rPr>
        <w:t xml:space="preserve"> </w:t>
      </w:r>
      <w:r>
        <w:rPr>
          <w:w w:val="110"/>
        </w:rPr>
        <w:t>evidence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human-to-human</w:t>
      </w:r>
      <w:r>
        <w:rPr>
          <w:spacing w:val="1"/>
          <w:w w:val="110"/>
        </w:rPr>
        <w:t xml:space="preserve"> </w:t>
      </w:r>
      <w:r>
        <w:rPr>
          <w:w w:val="110"/>
        </w:rPr>
        <w:t>transmission,</w:t>
      </w:r>
      <w:r>
        <w:rPr>
          <w:spacing w:val="1"/>
          <w:w w:val="110"/>
        </w:rPr>
        <w:t xml:space="preserve"> </w:t>
      </w:r>
      <w:r>
        <w:rPr>
          <w:w w:val="110"/>
        </w:rPr>
        <w:t>heightening</w:t>
      </w:r>
      <w:r>
        <w:rPr>
          <w:spacing w:val="1"/>
          <w:w w:val="110"/>
        </w:rPr>
        <w:t xml:space="preserve"> </w:t>
      </w:r>
      <w:r>
        <w:rPr>
          <w:w w:val="110"/>
        </w:rPr>
        <w:t>public</w:t>
      </w:r>
      <w:r>
        <w:rPr>
          <w:spacing w:val="1"/>
          <w:w w:val="110"/>
        </w:rPr>
        <w:t xml:space="preserve"> </w:t>
      </w:r>
      <w:r>
        <w:rPr>
          <w:w w:val="110"/>
        </w:rPr>
        <w:t>concern.</w:t>
      </w:r>
      <w:hyperlink w:anchor="_bookmark71" w:history="1">
        <w:r>
          <w:rPr>
            <w:color w:val="0000FF"/>
            <w:w w:val="110"/>
            <w:vertAlign w:val="superscript"/>
          </w:rPr>
          <w:t>36</w:t>
        </w:r>
      </w:hyperlink>
      <w:proofErr w:type="gramStart"/>
      <w:r>
        <w:rPr>
          <w:w w:val="110"/>
          <w:vertAlign w:val="superscript"/>
        </w:rPr>
        <w:t>,</w:t>
      </w:r>
      <w:proofErr w:type="gramEnd"/>
      <w:r>
        <w:fldChar w:fldCharType="begin"/>
      </w:r>
      <w:r>
        <w:instrText xml:space="preserve"> HYPERLINK \l "_bookmark74" </w:instrText>
      </w:r>
      <w:r>
        <w:fldChar w:fldCharType="separate"/>
      </w:r>
      <w:r>
        <w:rPr>
          <w:color w:val="0000FF"/>
          <w:w w:val="110"/>
          <w:vertAlign w:val="superscript"/>
        </w:rPr>
        <w:t>37</w:t>
      </w:r>
      <w:r>
        <w:rPr>
          <w:color w:val="0000FF"/>
          <w:w w:val="110"/>
          <w:vertAlign w:val="superscript"/>
        </w:rPr>
        <w:fldChar w:fldCharType="end"/>
      </w:r>
      <w:r>
        <w:rPr>
          <w:color w:val="0000FF"/>
          <w:spacing w:val="1"/>
          <w:w w:val="110"/>
        </w:rPr>
        <w:t xml:space="preserve"> </w:t>
      </w:r>
      <w:r>
        <w:rPr>
          <w:w w:val="110"/>
        </w:rPr>
        <w:t>It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likely  that  person-to-person</w:t>
      </w:r>
      <w:r>
        <w:rPr>
          <w:spacing w:val="1"/>
          <w:w w:val="110"/>
        </w:rPr>
        <w:t xml:space="preserve"> </w:t>
      </w:r>
      <w:r>
        <w:rPr>
          <w:w w:val="110"/>
        </w:rPr>
        <w:t>spread</w:t>
      </w:r>
      <w:r>
        <w:rPr>
          <w:spacing w:val="1"/>
          <w:w w:val="110"/>
        </w:rPr>
        <w:t xml:space="preserve"> </w:t>
      </w:r>
      <w:r>
        <w:rPr>
          <w:w w:val="110"/>
        </w:rPr>
        <w:t>will</w:t>
      </w:r>
      <w:r>
        <w:rPr>
          <w:spacing w:val="1"/>
          <w:w w:val="110"/>
        </w:rPr>
        <w:t xml:space="preserve"> </w:t>
      </w:r>
      <w:r>
        <w:rPr>
          <w:w w:val="110"/>
        </w:rPr>
        <w:t>continue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occur,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similarities</w:t>
      </w:r>
      <w:r>
        <w:rPr>
          <w:spacing w:val="1"/>
          <w:w w:val="110"/>
        </w:rPr>
        <w:t xml:space="preserve"> </w:t>
      </w:r>
      <w:r>
        <w:rPr>
          <w:w w:val="110"/>
        </w:rPr>
        <w:t>can  be</w:t>
      </w:r>
      <w:r>
        <w:rPr>
          <w:spacing w:val="1"/>
          <w:w w:val="110"/>
        </w:rPr>
        <w:t xml:space="preserve"> </w:t>
      </w:r>
      <w:r>
        <w:rPr>
          <w:w w:val="110"/>
        </w:rPr>
        <w:t>drawn more closely to SARS than MERS, because of the</w:t>
      </w:r>
      <w:r>
        <w:rPr>
          <w:spacing w:val="1"/>
          <w:w w:val="110"/>
        </w:rPr>
        <w:t xml:space="preserve"> </w:t>
      </w:r>
      <w:r>
        <w:rPr>
          <w:w w:val="110"/>
        </w:rPr>
        <w:t>virus’</w:t>
      </w:r>
      <w:r>
        <w:rPr>
          <w:spacing w:val="1"/>
          <w:w w:val="110"/>
        </w:rPr>
        <w:t xml:space="preserve"> </w:t>
      </w:r>
      <w:r>
        <w:rPr>
          <w:w w:val="110"/>
        </w:rPr>
        <w:t>rapid</w:t>
      </w:r>
      <w:r>
        <w:rPr>
          <w:spacing w:val="1"/>
          <w:w w:val="110"/>
        </w:rPr>
        <w:t xml:space="preserve"> </w:t>
      </w:r>
      <w:r>
        <w:rPr>
          <w:w w:val="110"/>
        </w:rPr>
        <w:t>rate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infection.</w:t>
      </w:r>
      <w:hyperlink w:anchor="_bookmark76" w:history="1">
        <w:r>
          <w:rPr>
            <w:color w:val="0000FF"/>
            <w:w w:val="110"/>
            <w:vertAlign w:val="superscript"/>
          </w:rPr>
          <w:t>38</w:t>
        </w:r>
      </w:hyperlink>
      <w:r>
        <w:rPr>
          <w:color w:val="0000FF"/>
          <w:spacing w:val="1"/>
          <w:w w:val="110"/>
        </w:rPr>
        <w:t xml:space="preserve"> </w:t>
      </w:r>
      <w:r>
        <w:rPr>
          <w:w w:val="110"/>
        </w:rPr>
        <w:t>When</w:t>
      </w:r>
      <w:r>
        <w:rPr>
          <w:spacing w:val="1"/>
          <w:w w:val="110"/>
        </w:rPr>
        <w:t xml:space="preserve"> </w:t>
      </w:r>
      <w:r>
        <w:rPr>
          <w:w w:val="110"/>
        </w:rPr>
        <w:t>person-to-person</w:t>
      </w:r>
      <w:r>
        <w:rPr>
          <w:spacing w:val="1"/>
          <w:w w:val="110"/>
        </w:rPr>
        <w:t xml:space="preserve"> </w:t>
      </w:r>
      <w:r>
        <w:rPr>
          <w:w w:val="110"/>
        </w:rPr>
        <w:t>spread occurred with SARS and MERS, it is thought to</w:t>
      </w:r>
      <w:r>
        <w:rPr>
          <w:spacing w:val="1"/>
          <w:w w:val="110"/>
        </w:rPr>
        <w:t xml:space="preserve"> </w:t>
      </w:r>
      <w:r>
        <w:rPr>
          <w:w w:val="110"/>
        </w:rPr>
        <w:t>have happened via respiratory droplets produced when an</w:t>
      </w:r>
      <w:r>
        <w:rPr>
          <w:spacing w:val="1"/>
          <w:w w:val="110"/>
        </w:rPr>
        <w:t xml:space="preserve"> </w:t>
      </w:r>
      <w:r>
        <w:rPr>
          <w:w w:val="110"/>
        </w:rPr>
        <w:t>infected person coughs or sneezes, similar to how other</w:t>
      </w:r>
      <w:r>
        <w:rPr>
          <w:spacing w:val="1"/>
          <w:w w:val="110"/>
        </w:rPr>
        <w:t xml:space="preserve"> </w:t>
      </w:r>
      <w:r>
        <w:rPr>
          <w:w w:val="110"/>
        </w:rPr>
        <w:t>respiratory pathogens spread.</w:t>
      </w:r>
      <w:hyperlink w:anchor="_bookmark61" w:history="1">
        <w:r>
          <w:rPr>
            <w:color w:val="0000FF"/>
            <w:w w:val="110"/>
            <w:vertAlign w:val="superscript"/>
          </w:rPr>
          <w:t>12</w:t>
        </w:r>
      </w:hyperlink>
      <w:proofErr w:type="gramStart"/>
      <w:r>
        <w:rPr>
          <w:w w:val="110"/>
          <w:vertAlign w:val="superscript"/>
        </w:rPr>
        <w:t>,</w:t>
      </w:r>
      <w:proofErr w:type="gramEnd"/>
      <w:r>
        <w:fldChar w:fldCharType="begin"/>
      </w:r>
      <w:r>
        <w:instrText xml:space="preserve"> HYPERLINK \l "_bookmark58" </w:instrText>
      </w:r>
      <w:r>
        <w:fldChar w:fldCharType="separate"/>
      </w:r>
      <w:r>
        <w:rPr>
          <w:color w:val="0000FF"/>
          <w:w w:val="110"/>
          <w:vertAlign w:val="superscript"/>
        </w:rPr>
        <w:t>29</w:t>
      </w:r>
      <w:r>
        <w:rPr>
          <w:color w:val="0000FF"/>
          <w:w w:val="110"/>
        </w:rPr>
        <w:t xml:space="preserve"> </w:t>
      </w:r>
      <w:r>
        <w:rPr>
          <w:color w:val="0000FF"/>
          <w:w w:val="110"/>
        </w:rPr>
        <w:fldChar w:fldCharType="end"/>
      </w:r>
      <w:r>
        <w:rPr>
          <w:w w:val="110"/>
        </w:rPr>
        <w:t>This is the same hypoth-</w:t>
      </w:r>
      <w:r>
        <w:rPr>
          <w:spacing w:val="1"/>
          <w:w w:val="110"/>
        </w:rPr>
        <w:t xml:space="preserve"> </w:t>
      </w:r>
      <w:r>
        <w:rPr>
          <w:w w:val="110"/>
        </w:rPr>
        <w:t>esized</w:t>
      </w:r>
      <w:r>
        <w:rPr>
          <w:spacing w:val="1"/>
          <w:w w:val="110"/>
        </w:rPr>
        <w:t xml:space="preserve"> </w:t>
      </w:r>
      <w:r>
        <w:rPr>
          <w:w w:val="110"/>
        </w:rPr>
        <w:t>mechanism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transmission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r>
        <w:rPr>
          <w:w w:val="110"/>
        </w:rPr>
        <w:t>COVID-19.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spread of MERS and SARS between people has generally</w:t>
      </w:r>
      <w:r>
        <w:rPr>
          <w:spacing w:val="1"/>
          <w:w w:val="110"/>
        </w:rPr>
        <w:t xml:space="preserve"> </w:t>
      </w:r>
      <w:r>
        <w:rPr>
          <w:w w:val="110"/>
        </w:rPr>
        <w:t>occurred</w:t>
      </w:r>
      <w:r>
        <w:rPr>
          <w:spacing w:val="1"/>
          <w:w w:val="110"/>
        </w:rPr>
        <w:t xml:space="preserve"> </w:t>
      </w:r>
      <w:r>
        <w:rPr>
          <w:w w:val="110"/>
        </w:rPr>
        <w:t>between</w:t>
      </w:r>
      <w:r>
        <w:rPr>
          <w:spacing w:val="1"/>
          <w:w w:val="110"/>
        </w:rPr>
        <w:t xml:space="preserve"> </w:t>
      </w:r>
      <w:r>
        <w:rPr>
          <w:w w:val="110"/>
        </w:rPr>
        <w:t>close</w:t>
      </w:r>
      <w:r>
        <w:rPr>
          <w:spacing w:val="1"/>
          <w:w w:val="110"/>
        </w:rPr>
        <w:t xml:space="preserve"> </w:t>
      </w:r>
      <w:r>
        <w:rPr>
          <w:w w:val="110"/>
        </w:rPr>
        <w:t>contacts,</w:t>
      </w:r>
      <w:r>
        <w:rPr>
          <w:spacing w:val="1"/>
          <w:w w:val="110"/>
        </w:rPr>
        <w:t xml:space="preserve"> </w:t>
      </w:r>
      <w:r>
        <w:rPr>
          <w:w w:val="110"/>
        </w:rPr>
        <w:t>similar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current</w:t>
      </w:r>
      <w:r>
        <w:rPr>
          <w:spacing w:val="-47"/>
          <w:w w:val="110"/>
        </w:rPr>
        <w:t xml:space="preserve"> </w:t>
      </w:r>
      <w:r>
        <w:rPr>
          <w:w w:val="110"/>
        </w:rPr>
        <w:t>epidemic in China. According to the WHO, common signs</w:t>
      </w:r>
      <w:r>
        <w:rPr>
          <w:spacing w:val="-47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COVID-19</w:t>
      </w:r>
      <w:r>
        <w:rPr>
          <w:spacing w:val="1"/>
          <w:w w:val="110"/>
        </w:rPr>
        <w:t xml:space="preserve"> </w:t>
      </w:r>
      <w:r>
        <w:rPr>
          <w:w w:val="110"/>
        </w:rPr>
        <w:t>infection</w:t>
      </w:r>
      <w:r>
        <w:rPr>
          <w:spacing w:val="1"/>
          <w:w w:val="110"/>
        </w:rPr>
        <w:t xml:space="preserve"> </w:t>
      </w:r>
      <w:r>
        <w:rPr>
          <w:w w:val="110"/>
        </w:rPr>
        <w:t>include</w:t>
      </w:r>
      <w:r>
        <w:rPr>
          <w:spacing w:val="1"/>
          <w:w w:val="110"/>
        </w:rPr>
        <w:t xml:space="preserve"> </w:t>
      </w:r>
      <w:r>
        <w:rPr>
          <w:w w:val="110"/>
        </w:rPr>
        <w:t>respiratory</w:t>
      </w:r>
      <w:r>
        <w:rPr>
          <w:spacing w:val="1"/>
          <w:w w:val="110"/>
        </w:rPr>
        <w:t xml:space="preserve"> </w:t>
      </w:r>
      <w:r>
        <w:rPr>
          <w:w w:val="110"/>
        </w:rPr>
        <w:t>symptoms,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fever, </w:t>
      </w:r>
      <w:proofErr w:type="gramStart"/>
      <w:r>
        <w:rPr>
          <w:w w:val="110"/>
        </w:rPr>
        <w:t>cough</w:t>
      </w:r>
      <w:proofErr w:type="gramEnd"/>
      <w:r>
        <w:rPr>
          <w:w w:val="110"/>
        </w:rPr>
        <w:t>, shortness of breath and breathing difficulties.</w:t>
      </w:r>
      <w:r>
        <w:rPr>
          <w:spacing w:val="-47"/>
          <w:w w:val="110"/>
        </w:rPr>
        <w:t xml:space="preserve"> </w:t>
      </w:r>
      <w:r>
        <w:rPr>
          <w:w w:val="110"/>
        </w:rPr>
        <w:t>Serious cases can lead to pneumonia, severe acute respira-</w:t>
      </w:r>
      <w:r>
        <w:rPr>
          <w:spacing w:val="1"/>
          <w:w w:val="110"/>
        </w:rPr>
        <w:t xml:space="preserve"> </w:t>
      </w:r>
      <w:r>
        <w:rPr>
          <w:w w:val="110"/>
        </w:rPr>
        <w:t>tory syndrome, kidney failure</w:t>
      </w:r>
      <w:r>
        <w:rPr>
          <w:w w:val="110"/>
        </w:rPr>
        <w:t xml:space="preserve"> and death.</w:t>
      </w:r>
      <w:hyperlink w:anchor="_bookmark75" w:history="1">
        <w:r>
          <w:rPr>
            <w:color w:val="0000FF"/>
            <w:w w:val="110"/>
            <w:vertAlign w:val="superscript"/>
          </w:rPr>
          <w:t>39</w:t>
        </w:r>
        <w:r>
          <w:rPr>
            <w:color w:val="0000FF"/>
            <w:w w:val="110"/>
          </w:rPr>
          <w:t xml:space="preserve"> </w:t>
        </w:r>
      </w:hyperlink>
      <w:r>
        <w:rPr>
          <w:w w:val="110"/>
        </w:rPr>
        <w:t>The WHO has</w:t>
      </w:r>
      <w:r>
        <w:rPr>
          <w:spacing w:val="1"/>
          <w:w w:val="110"/>
        </w:rPr>
        <w:t xml:space="preserve"> </w:t>
      </w:r>
      <w:r>
        <w:rPr>
          <w:w w:val="110"/>
        </w:rPr>
        <w:t>advised</w:t>
      </w:r>
      <w:r>
        <w:rPr>
          <w:spacing w:val="1"/>
          <w:w w:val="110"/>
        </w:rPr>
        <w:t xml:space="preserve"> </w:t>
      </w:r>
      <w:r>
        <w:rPr>
          <w:w w:val="110"/>
        </w:rPr>
        <w:t>avoidance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‘unprotected’</w:t>
      </w:r>
      <w:r>
        <w:rPr>
          <w:spacing w:val="1"/>
          <w:w w:val="110"/>
        </w:rPr>
        <w:t xml:space="preserve"> </w:t>
      </w:r>
      <w:r>
        <w:rPr>
          <w:w w:val="110"/>
        </w:rPr>
        <w:t>contact</w:t>
      </w:r>
      <w:r>
        <w:rPr>
          <w:spacing w:val="1"/>
          <w:w w:val="110"/>
        </w:rPr>
        <w:t xml:space="preserve"> </w:t>
      </w:r>
      <w:r>
        <w:rPr>
          <w:w w:val="110"/>
        </w:rPr>
        <w:t>with</w:t>
      </w:r>
      <w:r>
        <w:rPr>
          <w:spacing w:val="1"/>
          <w:w w:val="110"/>
        </w:rPr>
        <w:t xml:space="preserve"> </w:t>
      </w:r>
      <w:r>
        <w:rPr>
          <w:w w:val="110"/>
        </w:rPr>
        <w:t>live</w:t>
      </w:r>
      <w:r>
        <w:rPr>
          <w:spacing w:val="1"/>
          <w:w w:val="110"/>
        </w:rPr>
        <w:t xml:space="preserve"> </w:t>
      </w:r>
      <w:r>
        <w:rPr>
          <w:w w:val="110"/>
        </w:rPr>
        <w:t>animals, to thoroughly cook meat and eggs, and avoiding</w:t>
      </w:r>
      <w:r>
        <w:rPr>
          <w:spacing w:val="1"/>
          <w:w w:val="110"/>
        </w:rPr>
        <w:t xml:space="preserve"> </w:t>
      </w:r>
      <w:r>
        <w:rPr>
          <w:w w:val="110"/>
        </w:rPr>
        <w:t>close contact with anyone with cold or flu-like symptoms.</w:t>
      </w:r>
      <w:r>
        <w:rPr>
          <w:spacing w:val="1"/>
          <w:w w:val="110"/>
        </w:rPr>
        <w:t xml:space="preserve"> </w:t>
      </w:r>
      <w:r>
        <w:rPr>
          <w:w w:val="110"/>
        </w:rPr>
        <w:t>Additionally,</w:t>
      </w:r>
      <w:r>
        <w:rPr>
          <w:spacing w:val="22"/>
          <w:w w:val="110"/>
        </w:rPr>
        <w:t xml:space="preserve"> </w:t>
      </w:r>
      <w:r>
        <w:rPr>
          <w:w w:val="110"/>
        </w:rPr>
        <w:t>the</w:t>
      </w:r>
      <w:r>
        <w:rPr>
          <w:spacing w:val="23"/>
          <w:w w:val="110"/>
        </w:rPr>
        <w:t xml:space="preserve"> </w:t>
      </w:r>
      <w:r>
        <w:rPr>
          <w:w w:val="110"/>
        </w:rPr>
        <w:t>CDC</w:t>
      </w:r>
      <w:r>
        <w:rPr>
          <w:spacing w:val="23"/>
          <w:w w:val="110"/>
        </w:rPr>
        <w:t xml:space="preserve"> </w:t>
      </w:r>
      <w:r>
        <w:rPr>
          <w:w w:val="110"/>
        </w:rPr>
        <w:t>issued</w:t>
      </w:r>
      <w:r>
        <w:rPr>
          <w:spacing w:val="21"/>
          <w:w w:val="110"/>
        </w:rPr>
        <w:t xml:space="preserve"> </w:t>
      </w:r>
      <w:r>
        <w:rPr>
          <w:w w:val="110"/>
        </w:rPr>
        <w:t>a</w:t>
      </w:r>
      <w:r>
        <w:rPr>
          <w:spacing w:val="22"/>
          <w:w w:val="110"/>
        </w:rPr>
        <w:t xml:space="preserve"> </w:t>
      </w:r>
      <w:r>
        <w:rPr>
          <w:w w:val="110"/>
        </w:rPr>
        <w:t>t</w:t>
      </w:r>
      <w:r>
        <w:rPr>
          <w:w w:val="110"/>
        </w:rPr>
        <w:t>ravel</w:t>
      </w:r>
      <w:r>
        <w:rPr>
          <w:spacing w:val="24"/>
          <w:w w:val="110"/>
        </w:rPr>
        <w:t xml:space="preserve"> </w:t>
      </w:r>
      <w:r>
        <w:rPr>
          <w:w w:val="110"/>
        </w:rPr>
        <w:t>statement</w:t>
      </w:r>
      <w:r>
        <w:rPr>
          <w:spacing w:val="22"/>
          <w:w w:val="110"/>
        </w:rPr>
        <w:t xml:space="preserve"> </w:t>
      </w:r>
      <w:r>
        <w:rPr>
          <w:w w:val="110"/>
        </w:rPr>
        <w:t>to</w:t>
      </w:r>
      <w:r>
        <w:rPr>
          <w:spacing w:val="23"/>
          <w:w w:val="110"/>
        </w:rPr>
        <w:t xml:space="preserve"> </w:t>
      </w:r>
      <w:r>
        <w:rPr>
          <w:w w:val="110"/>
        </w:rPr>
        <w:t>avoid</w:t>
      </w:r>
      <w:r>
        <w:rPr>
          <w:spacing w:val="-47"/>
          <w:w w:val="110"/>
        </w:rPr>
        <w:t xml:space="preserve"> </w:t>
      </w:r>
      <w:r>
        <w:rPr>
          <w:w w:val="110"/>
        </w:rPr>
        <w:t>all non-essential travel to China (Level 3 Travel Notice).</w:t>
      </w:r>
      <w:hyperlink w:anchor="_bookmark77" w:history="1">
        <w:r>
          <w:rPr>
            <w:color w:val="0000FF"/>
            <w:w w:val="110"/>
            <w:vertAlign w:val="superscript"/>
          </w:rPr>
          <w:t>40</w:t>
        </w:r>
      </w:hyperlink>
      <w:r>
        <w:rPr>
          <w:color w:val="0000FF"/>
          <w:spacing w:val="1"/>
          <w:w w:val="110"/>
        </w:rPr>
        <w:t xml:space="preserve"> </w:t>
      </w:r>
      <w:r>
        <w:rPr>
          <w:w w:val="110"/>
        </w:rPr>
        <w:t>Control measures have been put into effect, although the</w:t>
      </w:r>
      <w:r>
        <w:rPr>
          <w:spacing w:val="1"/>
          <w:w w:val="110"/>
        </w:rPr>
        <w:t xml:space="preserve"> </w:t>
      </w:r>
      <w:r>
        <w:rPr>
          <w:w w:val="110"/>
        </w:rPr>
        <w:t>timing of these measures and the relatively rapid spread of</w:t>
      </w:r>
      <w:r>
        <w:rPr>
          <w:spacing w:val="1"/>
          <w:w w:val="110"/>
        </w:rPr>
        <w:t xml:space="preserve"> </w:t>
      </w:r>
      <w:r>
        <w:rPr>
          <w:w w:val="110"/>
        </w:rPr>
        <w:t>the current virus suggests that lessons from the previous</w:t>
      </w:r>
      <w:r>
        <w:rPr>
          <w:spacing w:val="1"/>
          <w:w w:val="110"/>
        </w:rPr>
        <w:t xml:space="preserve"> </w:t>
      </w:r>
      <w:r>
        <w:rPr>
          <w:w w:val="110"/>
        </w:rPr>
        <w:t>SARS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MERS</w:t>
      </w:r>
      <w:r>
        <w:rPr>
          <w:spacing w:val="-5"/>
          <w:w w:val="110"/>
        </w:rPr>
        <w:t xml:space="preserve"> </w:t>
      </w:r>
      <w:r>
        <w:rPr>
          <w:w w:val="110"/>
        </w:rPr>
        <w:t>epidemics</w:t>
      </w:r>
      <w:r>
        <w:rPr>
          <w:spacing w:val="-6"/>
          <w:w w:val="110"/>
        </w:rPr>
        <w:t xml:space="preserve"> </w:t>
      </w:r>
      <w:r>
        <w:rPr>
          <w:w w:val="110"/>
        </w:rPr>
        <w:t>were</w:t>
      </w:r>
      <w:r>
        <w:rPr>
          <w:spacing w:val="-6"/>
          <w:w w:val="110"/>
        </w:rPr>
        <w:t xml:space="preserve"> </w:t>
      </w:r>
      <w:r>
        <w:rPr>
          <w:w w:val="110"/>
        </w:rPr>
        <w:t>not</w:t>
      </w:r>
      <w:r>
        <w:rPr>
          <w:spacing w:val="-6"/>
          <w:w w:val="110"/>
        </w:rPr>
        <w:t xml:space="preserve"> </w:t>
      </w:r>
      <w:r>
        <w:rPr>
          <w:w w:val="110"/>
        </w:rPr>
        <w:t>heeded.</w:t>
      </w:r>
    </w:p>
    <w:p w:rsidR="0012095F" w:rsidRDefault="004D18C5">
      <w:pPr>
        <w:pStyle w:val="BodyText"/>
        <w:spacing w:line="177" w:lineRule="exact"/>
        <w:ind w:right="101"/>
        <w:jc w:val="right"/>
      </w:pPr>
      <w:r>
        <w:rPr>
          <w:w w:val="110"/>
        </w:rPr>
        <w:t>The</w:t>
      </w:r>
      <w:r>
        <w:rPr>
          <w:spacing w:val="43"/>
          <w:w w:val="110"/>
        </w:rPr>
        <w:t xml:space="preserve"> </w:t>
      </w:r>
      <w:r>
        <w:rPr>
          <w:w w:val="110"/>
        </w:rPr>
        <w:t>surge</w:t>
      </w:r>
      <w:r>
        <w:rPr>
          <w:spacing w:val="43"/>
          <w:w w:val="110"/>
        </w:rPr>
        <w:t xml:space="preserve"> </w:t>
      </w:r>
      <w:r>
        <w:rPr>
          <w:w w:val="110"/>
        </w:rPr>
        <w:t>in</w:t>
      </w:r>
      <w:r>
        <w:rPr>
          <w:spacing w:val="44"/>
          <w:w w:val="110"/>
        </w:rPr>
        <w:t xml:space="preserve"> </w:t>
      </w:r>
      <w:r>
        <w:rPr>
          <w:w w:val="110"/>
        </w:rPr>
        <w:t>infections</w:t>
      </w:r>
      <w:r>
        <w:rPr>
          <w:spacing w:val="42"/>
          <w:w w:val="110"/>
        </w:rPr>
        <w:t xml:space="preserve"> </w:t>
      </w:r>
      <w:r>
        <w:rPr>
          <w:w w:val="110"/>
        </w:rPr>
        <w:t>is</w:t>
      </w:r>
      <w:r>
        <w:rPr>
          <w:spacing w:val="44"/>
          <w:w w:val="110"/>
        </w:rPr>
        <w:t xml:space="preserve"> </w:t>
      </w:r>
      <w:r>
        <w:rPr>
          <w:w w:val="110"/>
        </w:rPr>
        <w:t>alarming</w:t>
      </w:r>
      <w:r>
        <w:rPr>
          <w:spacing w:val="42"/>
          <w:w w:val="110"/>
        </w:rPr>
        <w:t xml:space="preserve"> </w:t>
      </w:r>
      <w:r>
        <w:rPr>
          <w:w w:val="110"/>
        </w:rPr>
        <w:t>due</w:t>
      </w:r>
      <w:r>
        <w:rPr>
          <w:spacing w:val="43"/>
          <w:w w:val="110"/>
        </w:rPr>
        <w:t xml:space="preserve"> </w:t>
      </w:r>
      <w:r>
        <w:rPr>
          <w:w w:val="110"/>
        </w:rPr>
        <w:t>to</w:t>
      </w:r>
      <w:r>
        <w:rPr>
          <w:spacing w:val="43"/>
          <w:w w:val="110"/>
        </w:rPr>
        <w:t xml:space="preserve"> </w:t>
      </w:r>
      <w:r>
        <w:rPr>
          <w:w w:val="110"/>
        </w:rPr>
        <w:t>increased</w:t>
      </w:r>
    </w:p>
    <w:p w:rsidR="0012095F" w:rsidRDefault="004D18C5">
      <w:pPr>
        <w:pStyle w:val="BodyText"/>
        <w:spacing w:before="52"/>
        <w:ind w:right="100"/>
        <w:jc w:val="right"/>
      </w:pPr>
      <w:proofErr w:type="gramStart"/>
      <w:r>
        <w:rPr>
          <w:w w:val="110"/>
        </w:rPr>
        <w:t xml:space="preserve">international </w:t>
      </w:r>
      <w:r>
        <w:rPr>
          <w:spacing w:val="34"/>
          <w:w w:val="110"/>
        </w:rPr>
        <w:t xml:space="preserve"> </w:t>
      </w:r>
      <w:r>
        <w:rPr>
          <w:w w:val="110"/>
        </w:rPr>
        <w:t>travel</w:t>
      </w:r>
      <w:proofErr w:type="gramEnd"/>
      <w:r>
        <w:rPr>
          <w:w w:val="110"/>
        </w:rPr>
        <w:t xml:space="preserve"> </w:t>
      </w:r>
      <w:r>
        <w:rPr>
          <w:spacing w:val="35"/>
          <w:w w:val="110"/>
        </w:rPr>
        <w:t xml:space="preserve"> </w:t>
      </w:r>
      <w:r>
        <w:rPr>
          <w:w w:val="110"/>
        </w:rPr>
        <w:t xml:space="preserve">around </w:t>
      </w:r>
      <w:r>
        <w:rPr>
          <w:spacing w:val="35"/>
          <w:w w:val="110"/>
        </w:rPr>
        <w:t xml:space="preserve"> </w:t>
      </w:r>
      <w:r>
        <w:rPr>
          <w:w w:val="110"/>
        </w:rPr>
        <w:t xml:space="preserve">the </w:t>
      </w:r>
      <w:r>
        <w:rPr>
          <w:spacing w:val="36"/>
          <w:w w:val="110"/>
        </w:rPr>
        <w:t xml:space="preserve"> </w:t>
      </w:r>
      <w:r>
        <w:rPr>
          <w:w w:val="110"/>
        </w:rPr>
        <w:t xml:space="preserve">Lunar </w:t>
      </w:r>
      <w:r>
        <w:rPr>
          <w:spacing w:val="36"/>
          <w:w w:val="110"/>
        </w:rPr>
        <w:t xml:space="preserve"> </w:t>
      </w:r>
      <w:r>
        <w:rPr>
          <w:w w:val="110"/>
        </w:rPr>
        <w:t xml:space="preserve">New </w:t>
      </w:r>
      <w:r>
        <w:rPr>
          <w:spacing w:val="34"/>
          <w:w w:val="110"/>
        </w:rPr>
        <w:t xml:space="preserve"> </w:t>
      </w:r>
      <w:r>
        <w:rPr>
          <w:w w:val="110"/>
        </w:rPr>
        <w:t xml:space="preserve">Year </w:t>
      </w:r>
      <w:r>
        <w:rPr>
          <w:spacing w:val="36"/>
          <w:w w:val="110"/>
        </w:rPr>
        <w:t xml:space="preserve"> </w:t>
      </w:r>
      <w:r>
        <w:rPr>
          <w:w w:val="110"/>
        </w:rPr>
        <w:t>(25</w:t>
      </w:r>
    </w:p>
    <w:p w:rsidR="0012095F" w:rsidRDefault="0012095F">
      <w:pPr>
        <w:jc w:val="right"/>
        <w:sectPr w:rsidR="0012095F">
          <w:pgSz w:w="12250" w:h="15820"/>
          <w:pgMar w:top="940" w:right="1160" w:bottom="280" w:left="1140" w:header="639" w:footer="0" w:gutter="0"/>
          <w:cols w:num="2" w:space="720" w:equalWidth="0">
            <w:col w:w="4844" w:space="196"/>
            <w:col w:w="4910"/>
          </w:cols>
        </w:sectPr>
      </w:pPr>
    </w:p>
    <w:p w:rsidR="0012095F" w:rsidRDefault="0012095F">
      <w:pPr>
        <w:pStyle w:val="BodyText"/>
        <w:spacing w:before="4"/>
        <w:rPr>
          <w:sz w:val="11"/>
        </w:rPr>
      </w:pPr>
    </w:p>
    <w:p w:rsidR="0012095F" w:rsidRDefault="0012095F">
      <w:pPr>
        <w:rPr>
          <w:sz w:val="11"/>
        </w:rPr>
        <w:sectPr w:rsidR="0012095F">
          <w:pgSz w:w="12250" w:h="15820"/>
          <w:pgMar w:top="940" w:right="1160" w:bottom="280" w:left="1140" w:header="639" w:footer="0" w:gutter="0"/>
          <w:cols w:space="720"/>
        </w:sectPr>
      </w:pPr>
    </w:p>
    <w:p w:rsidR="0012095F" w:rsidRDefault="004D18C5">
      <w:pPr>
        <w:pStyle w:val="BodyText"/>
        <w:spacing w:before="76" w:line="302" w:lineRule="auto"/>
        <w:ind w:left="123" w:right="38"/>
        <w:jc w:val="both"/>
      </w:pPr>
      <w:r>
        <w:lastRenderedPageBreak/>
        <w:pict>
          <v:shape id="_x0000_s1028" type="#_x0000_t202" style="position:absolute;left:0;text-align:left;margin-left:587.4pt;margin-top:152.9pt;width:10.95pt;height:484.95pt;z-index:15738368;mso-position-horizontal-relative:page;mso-position-vertical-relative:page" filled="f" stroked="f">
            <v:textbox style="layout-flow:vertical" inset="0,0,0,0">
              <w:txbxContent>
                <w:p w:rsidR="0012095F" w:rsidRDefault="004D18C5">
                  <w:pPr>
                    <w:spacing w:before="14"/>
                    <w:ind w:left="20"/>
                    <w:rPr>
                      <w:rFonts w:ascii="Arial MT"/>
                      <w:sz w:val="16"/>
                    </w:rPr>
                  </w:pPr>
                  <w:r>
                    <w:rPr>
                      <w:rFonts w:ascii="Arial MT"/>
                      <w:color w:val="666666"/>
                      <w:spacing w:val="-1"/>
                      <w:sz w:val="16"/>
                    </w:rPr>
                    <w:t>Downloaded</w:t>
                  </w:r>
                  <w:r>
                    <w:rPr>
                      <w:rFonts w:ascii="Arial MT"/>
                      <w:color w:val="666666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pacing w:val="-1"/>
                      <w:sz w:val="16"/>
                    </w:rPr>
                    <w:t>from</w:t>
                  </w:r>
                  <w:r>
                    <w:rPr>
                      <w:rFonts w:ascii="Arial MT"/>
                      <w:color w:val="666666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pacing w:val="-1"/>
                      <w:sz w:val="16"/>
                    </w:rPr>
                    <w:t>https://academic.oup.com/ije/advance-article-abstract/doi/10.1093/ije/dyaa033/5748175</w:t>
                  </w:r>
                  <w:r>
                    <w:rPr>
                      <w:rFonts w:ascii="Arial MT"/>
                      <w:color w:val="666666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z w:val="16"/>
                    </w:rPr>
                    <w:t>by</w:t>
                  </w:r>
                  <w:r>
                    <w:rPr>
                      <w:rFonts w:ascii="Arial MT"/>
                      <w:color w:val="666666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z w:val="16"/>
                    </w:rPr>
                    <w:t>guest</w:t>
                  </w:r>
                  <w:r>
                    <w:rPr>
                      <w:rFonts w:ascii="Arial MT"/>
                      <w:color w:val="666666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z w:val="16"/>
                    </w:rPr>
                    <w:t>on</w:t>
                  </w:r>
                  <w:r>
                    <w:rPr>
                      <w:rFonts w:ascii="Arial MT"/>
                      <w:color w:val="666666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z w:val="16"/>
                    </w:rPr>
                    <w:t>23</w:t>
                  </w:r>
                  <w:r>
                    <w:rPr>
                      <w:rFonts w:ascii="Arial MT"/>
                      <w:color w:val="666666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z w:val="16"/>
                    </w:rPr>
                    <w:t>February</w:t>
                  </w:r>
                  <w:r>
                    <w:rPr>
                      <w:rFonts w:ascii="Arial MT"/>
                      <w:color w:val="666666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z w:val="16"/>
                    </w:rPr>
                    <w:t>2020</w:t>
                  </w:r>
                </w:p>
              </w:txbxContent>
            </v:textbox>
            <w10:wrap anchorx="page" anchory="page"/>
          </v:shape>
        </w:pict>
      </w:r>
      <w:proofErr w:type="gramStart"/>
      <w:r>
        <w:rPr>
          <w:w w:val="110"/>
        </w:rPr>
        <w:t>January)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Chinese</w:t>
      </w:r>
      <w:r>
        <w:rPr>
          <w:spacing w:val="1"/>
          <w:w w:val="110"/>
        </w:rPr>
        <w:t xml:space="preserve"> </w:t>
      </w:r>
      <w:r>
        <w:rPr>
          <w:w w:val="110"/>
        </w:rPr>
        <w:t>business</w:t>
      </w:r>
      <w:r>
        <w:rPr>
          <w:spacing w:val="1"/>
          <w:w w:val="110"/>
        </w:rPr>
        <w:t xml:space="preserve"> </w:t>
      </w:r>
      <w:r>
        <w:rPr>
          <w:w w:val="110"/>
        </w:rPr>
        <w:t>ties</w:t>
      </w:r>
      <w:r>
        <w:rPr>
          <w:spacing w:val="1"/>
          <w:w w:val="110"/>
        </w:rPr>
        <w:t xml:space="preserve"> </w:t>
      </w:r>
      <w:r>
        <w:rPr>
          <w:w w:val="110"/>
        </w:rPr>
        <w:t>across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globe.</w:t>
      </w:r>
      <w:proofErr w:type="gramEnd"/>
      <w:r>
        <w:rPr>
          <w:spacing w:val="1"/>
          <w:w w:val="110"/>
        </w:rPr>
        <w:t xml:space="preserve"> </w:t>
      </w:r>
      <w:r>
        <w:rPr>
          <w:w w:val="110"/>
        </w:rPr>
        <w:t>Researchers should critically review the virus’ genome se-</w:t>
      </w:r>
      <w:r>
        <w:rPr>
          <w:spacing w:val="-47"/>
          <w:w w:val="110"/>
        </w:rPr>
        <w:t xml:space="preserve"> </w:t>
      </w:r>
      <w:r>
        <w:rPr>
          <w:w w:val="110"/>
        </w:rPr>
        <w:t>quence to ascertain the presence of human-to-human trans-</w:t>
      </w:r>
      <w:r>
        <w:rPr>
          <w:spacing w:val="-47"/>
          <w:w w:val="110"/>
        </w:rPr>
        <w:t xml:space="preserve"> </w:t>
      </w:r>
      <w:r>
        <w:rPr>
          <w:w w:val="110"/>
        </w:rPr>
        <w:t>mission,</w:t>
      </w:r>
      <w:r>
        <w:rPr>
          <w:spacing w:val="1"/>
          <w:w w:val="110"/>
        </w:rPr>
        <w:t xml:space="preserve"> </w:t>
      </w:r>
      <w:r>
        <w:rPr>
          <w:w w:val="110"/>
        </w:rPr>
        <w:t>incubation</w:t>
      </w:r>
      <w:r>
        <w:rPr>
          <w:spacing w:val="1"/>
          <w:w w:val="110"/>
        </w:rPr>
        <w:t xml:space="preserve"> </w:t>
      </w:r>
      <w:r>
        <w:rPr>
          <w:w w:val="110"/>
        </w:rPr>
        <w:t>period,</w:t>
      </w:r>
      <w:r>
        <w:rPr>
          <w:spacing w:val="1"/>
          <w:w w:val="110"/>
        </w:rPr>
        <w:t xml:space="preserve"> </w:t>
      </w:r>
      <w:r>
        <w:rPr>
          <w:w w:val="110"/>
        </w:rPr>
        <w:t>modes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transmission,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common source of exposure and the presence of asymp-</w:t>
      </w:r>
      <w:r>
        <w:rPr>
          <w:spacing w:val="1"/>
          <w:w w:val="110"/>
        </w:rPr>
        <w:t xml:space="preserve"> </w:t>
      </w:r>
      <w:r>
        <w:rPr>
          <w:w w:val="110"/>
        </w:rPr>
        <w:t>tomatic or mildly symptomatic cases that go undetected.</w:t>
      </w:r>
      <w:r>
        <w:rPr>
          <w:spacing w:val="1"/>
          <w:w w:val="110"/>
        </w:rPr>
        <w:t xml:space="preserve"> </w:t>
      </w:r>
      <w:r>
        <w:rPr>
          <w:w w:val="110"/>
        </w:rPr>
        <w:t>Risk assessment is badly needed to</w:t>
      </w:r>
      <w:r>
        <w:rPr>
          <w:w w:val="110"/>
        </w:rPr>
        <w:t xml:space="preserve"> control the impact of</w:t>
      </w:r>
      <w:r>
        <w:rPr>
          <w:spacing w:val="1"/>
          <w:w w:val="110"/>
        </w:rPr>
        <w:t xml:space="preserve"> </w:t>
      </w:r>
      <w:r>
        <w:rPr>
          <w:w w:val="110"/>
        </w:rPr>
        <w:t>the virus. This risk assessment should include an evalua-</w:t>
      </w:r>
      <w:r>
        <w:rPr>
          <w:spacing w:val="1"/>
          <w:w w:val="110"/>
        </w:rPr>
        <w:t xml:space="preserve"> </w:t>
      </w:r>
      <w:r>
        <w:rPr>
          <w:w w:val="110"/>
        </w:rPr>
        <w:t>tion of the current standard of epidemiologic surveillance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identifying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risk</w:t>
      </w:r>
      <w:r>
        <w:rPr>
          <w:spacing w:val="1"/>
          <w:w w:val="110"/>
        </w:rPr>
        <w:t xml:space="preserve"> </w:t>
      </w:r>
      <w:r>
        <w:rPr>
          <w:w w:val="110"/>
        </w:rPr>
        <w:t>factors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r>
        <w:rPr>
          <w:w w:val="110"/>
        </w:rPr>
        <w:t>human-to-human</w:t>
      </w:r>
      <w:r>
        <w:rPr>
          <w:spacing w:val="1"/>
          <w:w w:val="110"/>
        </w:rPr>
        <w:t xml:space="preserve"> </w:t>
      </w:r>
      <w:r>
        <w:rPr>
          <w:w w:val="110"/>
        </w:rPr>
        <w:t>transmission</w:t>
      </w:r>
      <w:r>
        <w:rPr>
          <w:spacing w:val="-5"/>
          <w:w w:val="110"/>
        </w:rPr>
        <w:t xml:space="preserve"> </w:t>
      </w:r>
      <w:r>
        <w:rPr>
          <w:w w:val="110"/>
        </w:rPr>
        <w:t>from</w:t>
      </w:r>
      <w:r>
        <w:rPr>
          <w:spacing w:val="-3"/>
          <w:w w:val="110"/>
        </w:rPr>
        <w:t xml:space="preserve"> </w:t>
      </w:r>
      <w:r>
        <w:rPr>
          <w:w w:val="110"/>
        </w:rPr>
        <w:t>asymptomatic</w:t>
      </w:r>
      <w:r>
        <w:rPr>
          <w:spacing w:val="-5"/>
          <w:w w:val="110"/>
        </w:rPr>
        <w:t xml:space="preserve"> </w:t>
      </w:r>
      <w:r>
        <w:rPr>
          <w:w w:val="110"/>
        </w:rPr>
        <w:t>cases.</w:t>
      </w:r>
    </w:p>
    <w:p w:rsidR="0012095F" w:rsidRDefault="004D18C5">
      <w:pPr>
        <w:pStyle w:val="BodyText"/>
        <w:spacing w:line="302" w:lineRule="auto"/>
        <w:ind w:left="123" w:right="38" w:firstLine="239"/>
        <w:jc w:val="both"/>
      </w:pPr>
      <w:r>
        <w:rPr>
          <w:w w:val="110"/>
        </w:rPr>
        <w:t>Since there is no specific treatment for coronaviruses</w:t>
      </w:r>
      <w:proofErr w:type="gramStart"/>
      <w:r>
        <w:rPr>
          <w:w w:val="110"/>
        </w:rPr>
        <w:t>,</w:t>
      </w:r>
      <w:proofErr w:type="gramEnd"/>
      <w:r>
        <w:fldChar w:fldCharType="begin"/>
      </w:r>
      <w:r>
        <w:instrText xml:space="preserve"> HYPERLINK \l "_bookmark75" </w:instrText>
      </w:r>
      <w:r>
        <w:fldChar w:fldCharType="separate"/>
      </w:r>
      <w:r>
        <w:rPr>
          <w:color w:val="0000FF"/>
          <w:w w:val="110"/>
          <w:vertAlign w:val="superscript"/>
        </w:rPr>
        <w:t>39</w:t>
      </w:r>
      <w:r>
        <w:rPr>
          <w:color w:val="0000FF"/>
          <w:w w:val="110"/>
          <w:vertAlign w:val="superscript"/>
        </w:rPr>
        <w:fldChar w:fldCharType="end"/>
      </w:r>
      <w:r>
        <w:rPr>
          <w:color w:val="0000FF"/>
          <w:spacing w:val="1"/>
          <w:w w:val="110"/>
        </w:rPr>
        <w:t xml:space="preserve"> </w:t>
      </w:r>
      <w:r>
        <w:rPr>
          <w:w w:val="110"/>
        </w:rPr>
        <w:t>there is an urgent need for global surveillance of humans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infected with  COVID-19. </w:t>
      </w:r>
      <w:proofErr w:type="gramStart"/>
      <w:r>
        <w:rPr>
          <w:w w:val="110"/>
        </w:rPr>
        <w:t>The  combined</w:t>
      </w:r>
      <w:proofErr w:type="gramEnd"/>
      <w:r>
        <w:rPr>
          <w:w w:val="110"/>
        </w:rPr>
        <w:t xml:space="preserve"> role of internet</w:t>
      </w:r>
      <w:r>
        <w:rPr>
          <w:spacing w:val="1"/>
          <w:w w:val="110"/>
        </w:rPr>
        <w:t xml:space="preserve"> </w:t>
      </w:r>
      <w:r>
        <w:rPr>
          <w:w w:val="110"/>
        </w:rPr>
        <w:t>of things (IoT) and related technologies can play a v</w:t>
      </w:r>
      <w:r>
        <w:rPr>
          <w:w w:val="110"/>
        </w:rPr>
        <w:t>ital</w:t>
      </w:r>
      <w:r>
        <w:rPr>
          <w:spacing w:val="1"/>
          <w:w w:val="110"/>
        </w:rPr>
        <w:t xml:space="preserve"> </w:t>
      </w:r>
      <w:r>
        <w:rPr>
          <w:w w:val="110"/>
        </w:rPr>
        <w:t>role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preventing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spread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zoonotic</w:t>
      </w:r>
      <w:r>
        <w:rPr>
          <w:spacing w:val="1"/>
          <w:w w:val="110"/>
        </w:rPr>
        <w:t xml:space="preserve"> </w:t>
      </w:r>
      <w:r>
        <w:rPr>
          <w:w w:val="110"/>
        </w:rPr>
        <w:t>infectious</w:t>
      </w:r>
      <w:r>
        <w:rPr>
          <w:spacing w:val="1"/>
          <w:w w:val="110"/>
        </w:rPr>
        <w:t xml:space="preserve"> </w:t>
      </w:r>
      <w:r>
        <w:rPr>
          <w:w w:val="110"/>
        </w:rPr>
        <w:t>diseases. Smart disease surveillance systems could enable</w:t>
      </w:r>
      <w:r>
        <w:rPr>
          <w:spacing w:val="1"/>
          <w:w w:val="110"/>
        </w:rPr>
        <w:t xml:space="preserve"> </w:t>
      </w:r>
      <w:r>
        <w:rPr>
          <w:w w:val="110"/>
        </w:rPr>
        <w:t>simultaneous</w:t>
      </w:r>
      <w:r>
        <w:rPr>
          <w:spacing w:val="1"/>
          <w:w w:val="110"/>
        </w:rPr>
        <w:t xml:space="preserve"> </w:t>
      </w:r>
      <w:r>
        <w:rPr>
          <w:w w:val="110"/>
        </w:rPr>
        <w:t>reporting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monitoring,</w:t>
      </w:r>
      <w:r>
        <w:rPr>
          <w:spacing w:val="1"/>
          <w:w w:val="110"/>
        </w:rPr>
        <w:t xml:space="preserve"> </w:t>
      </w:r>
      <w:r>
        <w:rPr>
          <w:w w:val="110"/>
        </w:rPr>
        <w:t>end-to-end</w:t>
      </w:r>
      <w:r>
        <w:rPr>
          <w:spacing w:val="-47"/>
          <w:w w:val="110"/>
        </w:rPr>
        <w:t xml:space="preserve"> </w:t>
      </w:r>
      <w:r>
        <w:rPr>
          <w:w w:val="110"/>
        </w:rPr>
        <w:t>connectivity</w:t>
      </w:r>
      <w:proofErr w:type="gramStart"/>
      <w:r>
        <w:rPr>
          <w:w w:val="110"/>
        </w:rPr>
        <w:t xml:space="preserve">, </w:t>
      </w:r>
      <w:r>
        <w:rPr>
          <w:spacing w:val="1"/>
          <w:w w:val="110"/>
        </w:rPr>
        <w:t xml:space="preserve"> </w:t>
      </w:r>
      <w:r>
        <w:rPr>
          <w:w w:val="110"/>
        </w:rPr>
        <w:t>data</w:t>
      </w:r>
      <w:proofErr w:type="gramEnd"/>
      <w:r>
        <w:rPr>
          <w:w w:val="110"/>
        </w:rPr>
        <w:t xml:space="preserve"> 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assortment </w:t>
      </w:r>
      <w:r>
        <w:rPr>
          <w:spacing w:val="1"/>
          <w:w w:val="110"/>
        </w:rPr>
        <w:t xml:space="preserve"> </w:t>
      </w:r>
      <w:r>
        <w:rPr>
          <w:w w:val="110"/>
        </w:rPr>
        <w:t>and   analysis,   tracking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alerts.</w:t>
      </w:r>
      <w:r>
        <w:rPr>
          <w:spacing w:val="1"/>
          <w:w w:val="110"/>
        </w:rPr>
        <w:t xml:space="preserve"> </w:t>
      </w:r>
      <w:r>
        <w:rPr>
          <w:w w:val="110"/>
        </w:rPr>
        <w:t>Remote</w:t>
      </w:r>
      <w:r>
        <w:rPr>
          <w:spacing w:val="1"/>
          <w:w w:val="110"/>
        </w:rPr>
        <w:t xml:space="preserve"> </w:t>
      </w:r>
      <w:r>
        <w:rPr>
          <w:w w:val="110"/>
        </w:rPr>
        <w:t>medical</w:t>
      </w:r>
      <w:r>
        <w:rPr>
          <w:spacing w:val="1"/>
          <w:w w:val="110"/>
        </w:rPr>
        <w:t xml:space="preserve"> </w:t>
      </w:r>
      <w:r>
        <w:rPr>
          <w:w w:val="110"/>
        </w:rPr>
        <w:t>ass</w:t>
      </w:r>
      <w:r>
        <w:rPr>
          <w:w w:val="110"/>
        </w:rPr>
        <w:t>istance</w:t>
      </w:r>
      <w:r>
        <w:rPr>
          <w:spacing w:val="1"/>
          <w:w w:val="110"/>
        </w:rPr>
        <w:t xml:space="preserve"> </w:t>
      </w:r>
      <w:r>
        <w:rPr>
          <w:w w:val="110"/>
        </w:rPr>
        <w:t>should</w:t>
      </w:r>
      <w:r>
        <w:rPr>
          <w:spacing w:val="1"/>
          <w:w w:val="110"/>
        </w:rPr>
        <w:t xml:space="preserve"> </w:t>
      </w:r>
      <w:r>
        <w:rPr>
          <w:w w:val="110"/>
        </w:rPr>
        <w:t>also</w:t>
      </w:r>
      <w:r>
        <w:rPr>
          <w:spacing w:val="1"/>
          <w:w w:val="110"/>
        </w:rPr>
        <w:t xml:space="preserve"> </w:t>
      </w:r>
      <w:r>
        <w:rPr>
          <w:w w:val="110"/>
        </w:rPr>
        <w:t>be</w:t>
      </w:r>
      <w:r>
        <w:rPr>
          <w:spacing w:val="1"/>
          <w:w w:val="110"/>
        </w:rPr>
        <w:t xml:space="preserve"> </w:t>
      </w:r>
      <w:r>
        <w:rPr>
          <w:w w:val="110"/>
        </w:rPr>
        <w:t>adopted to detect and control zoonotic infectious disease</w:t>
      </w:r>
      <w:r>
        <w:rPr>
          <w:spacing w:val="1"/>
          <w:w w:val="110"/>
        </w:rPr>
        <w:t xml:space="preserve"> </w:t>
      </w:r>
      <w:r>
        <w:rPr>
          <w:w w:val="110"/>
        </w:rPr>
        <w:t>outbreaks.</w:t>
      </w:r>
    </w:p>
    <w:p w:rsidR="0012095F" w:rsidRDefault="004D18C5">
      <w:pPr>
        <w:pStyle w:val="BodyText"/>
        <w:spacing w:line="302" w:lineRule="auto"/>
        <w:ind w:left="123" w:right="39" w:firstLine="239"/>
        <w:jc w:val="both"/>
      </w:pPr>
      <w:r>
        <w:rPr>
          <w:w w:val="110"/>
        </w:rPr>
        <w:t>Airport authorities around the globe must take precau-</w:t>
      </w:r>
      <w:r>
        <w:rPr>
          <w:spacing w:val="1"/>
          <w:w w:val="110"/>
        </w:rPr>
        <w:t xml:space="preserve"> </w:t>
      </w:r>
      <w:r>
        <w:rPr>
          <w:w w:val="110"/>
        </w:rPr>
        <w:t>tionary</w:t>
      </w:r>
      <w:r>
        <w:rPr>
          <w:spacing w:val="1"/>
          <w:w w:val="110"/>
        </w:rPr>
        <w:t xml:space="preserve"> </w:t>
      </w:r>
      <w:r>
        <w:rPr>
          <w:w w:val="110"/>
        </w:rPr>
        <w:t>measures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reduce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risk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importation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COVID-19. Urgent actions such as screening air passen-</w:t>
      </w:r>
      <w:r>
        <w:rPr>
          <w:spacing w:val="1"/>
          <w:w w:val="110"/>
        </w:rPr>
        <w:t xml:space="preserve"> </w:t>
      </w:r>
      <w:r>
        <w:rPr>
          <w:w w:val="110"/>
        </w:rPr>
        <w:t>gers</w:t>
      </w:r>
      <w:r>
        <w:rPr>
          <w:spacing w:val="1"/>
          <w:w w:val="110"/>
        </w:rPr>
        <w:t xml:space="preserve"> </w:t>
      </w:r>
      <w:r>
        <w:rPr>
          <w:w w:val="110"/>
        </w:rPr>
        <w:t>traveling</w:t>
      </w:r>
      <w:r>
        <w:rPr>
          <w:spacing w:val="1"/>
          <w:w w:val="110"/>
        </w:rPr>
        <w:t xml:space="preserve"> </w:t>
      </w:r>
      <w:r>
        <w:rPr>
          <w:w w:val="110"/>
        </w:rPr>
        <w:t>from</w:t>
      </w:r>
      <w:r>
        <w:rPr>
          <w:spacing w:val="1"/>
          <w:w w:val="110"/>
        </w:rPr>
        <w:t xml:space="preserve"> </w:t>
      </w:r>
      <w:r>
        <w:rPr>
          <w:w w:val="110"/>
        </w:rPr>
        <w:t>China</w:t>
      </w:r>
      <w:r>
        <w:rPr>
          <w:spacing w:val="1"/>
          <w:w w:val="110"/>
        </w:rPr>
        <w:t xml:space="preserve"> </w:t>
      </w:r>
      <w:r>
        <w:rPr>
          <w:w w:val="110"/>
        </w:rPr>
        <w:t>are</w:t>
      </w:r>
      <w:r>
        <w:rPr>
          <w:spacing w:val="1"/>
          <w:w w:val="110"/>
        </w:rPr>
        <w:t xml:space="preserve"> </w:t>
      </w:r>
      <w:r>
        <w:rPr>
          <w:w w:val="110"/>
        </w:rPr>
        <w:t>needed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to  contain</w:t>
      </w:r>
      <w:proofErr w:type="gramEnd"/>
      <w:r>
        <w:rPr>
          <w:w w:val="110"/>
        </w:rPr>
        <w:t xml:space="preserve">  the</w:t>
      </w:r>
      <w:r>
        <w:rPr>
          <w:spacing w:val="1"/>
          <w:w w:val="110"/>
        </w:rPr>
        <w:t xml:space="preserve"> </w:t>
      </w:r>
      <w:r>
        <w:rPr>
          <w:w w:val="110"/>
        </w:rPr>
        <w:t>spread of suspected COVID-19 cases. Patients with symp-</w:t>
      </w:r>
      <w:r>
        <w:rPr>
          <w:spacing w:val="1"/>
          <w:w w:val="110"/>
        </w:rPr>
        <w:t xml:space="preserve"> </w:t>
      </w:r>
      <w:r>
        <w:rPr>
          <w:w w:val="110"/>
        </w:rPr>
        <w:t>toms of respiratory diseases must be reported to the au-</w:t>
      </w:r>
      <w:r>
        <w:rPr>
          <w:spacing w:val="1"/>
          <w:w w:val="110"/>
        </w:rPr>
        <w:t xml:space="preserve"> </w:t>
      </w:r>
      <w:r>
        <w:rPr>
          <w:w w:val="110"/>
        </w:rPr>
        <w:t>thorities.</w:t>
      </w:r>
      <w:r>
        <w:rPr>
          <w:spacing w:val="1"/>
          <w:w w:val="110"/>
        </w:rPr>
        <w:t xml:space="preserve"> </w:t>
      </w:r>
      <w:r>
        <w:rPr>
          <w:w w:val="110"/>
        </w:rPr>
        <w:t>After</w:t>
      </w:r>
      <w:r>
        <w:rPr>
          <w:spacing w:val="1"/>
          <w:w w:val="110"/>
        </w:rPr>
        <w:t xml:space="preserve"> </w:t>
      </w:r>
      <w:r>
        <w:rPr>
          <w:w w:val="110"/>
        </w:rPr>
        <w:t>further</w:t>
      </w:r>
      <w:r>
        <w:rPr>
          <w:spacing w:val="1"/>
          <w:w w:val="110"/>
        </w:rPr>
        <w:t xml:space="preserve"> </w:t>
      </w:r>
      <w:r>
        <w:rPr>
          <w:w w:val="110"/>
        </w:rPr>
        <w:t>investigation,</w:t>
      </w:r>
      <w:r>
        <w:rPr>
          <w:spacing w:val="1"/>
          <w:w w:val="110"/>
        </w:rPr>
        <w:t xml:space="preserve"> </w:t>
      </w:r>
      <w:r>
        <w:rPr>
          <w:w w:val="110"/>
        </w:rPr>
        <w:t>travelers</w:t>
      </w:r>
      <w:r>
        <w:rPr>
          <w:spacing w:val="1"/>
          <w:w w:val="110"/>
        </w:rPr>
        <w:t xml:space="preserve"> </w:t>
      </w:r>
      <w:r>
        <w:rPr>
          <w:w w:val="110"/>
        </w:rPr>
        <w:t>that</w:t>
      </w:r>
      <w:r>
        <w:rPr>
          <w:spacing w:val="1"/>
          <w:w w:val="110"/>
        </w:rPr>
        <w:t xml:space="preserve"> </w:t>
      </w:r>
      <w:r>
        <w:rPr>
          <w:w w:val="110"/>
        </w:rPr>
        <w:t>are</w:t>
      </w:r>
      <w:r>
        <w:rPr>
          <w:spacing w:val="1"/>
          <w:w w:val="110"/>
        </w:rPr>
        <w:t xml:space="preserve"> </w:t>
      </w:r>
      <w:r>
        <w:rPr>
          <w:w w:val="110"/>
        </w:rPr>
        <w:t>symptomatic or fit the case de</w:t>
      </w:r>
      <w:r>
        <w:rPr>
          <w:w w:val="110"/>
        </w:rPr>
        <w:t>finition for the novel coro-</w:t>
      </w:r>
      <w:r>
        <w:rPr>
          <w:spacing w:val="1"/>
          <w:w w:val="110"/>
        </w:rPr>
        <w:t xml:space="preserve"> </w:t>
      </w:r>
      <w:r>
        <w:rPr>
          <w:w w:val="110"/>
        </w:rPr>
        <w:t>navirus need to be sent to local hospitals for further man-</w:t>
      </w:r>
      <w:r>
        <w:rPr>
          <w:spacing w:val="1"/>
          <w:w w:val="110"/>
        </w:rPr>
        <w:t xml:space="preserve"> </w:t>
      </w:r>
      <w:r>
        <w:rPr>
          <w:w w:val="110"/>
        </w:rPr>
        <w:t>agement.</w:t>
      </w:r>
      <w:r>
        <w:rPr>
          <w:spacing w:val="1"/>
          <w:w w:val="110"/>
        </w:rPr>
        <w:t xml:space="preserve"> </w:t>
      </w:r>
      <w:r>
        <w:rPr>
          <w:w w:val="110"/>
        </w:rPr>
        <w:t>However,</w:t>
      </w:r>
      <w:r>
        <w:rPr>
          <w:spacing w:val="1"/>
          <w:w w:val="110"/>
        </w:rPr>
        <w:t xml:space="preserve"> </w:t>
      </w:r>
      <w:r>
        <w:rPr>
          <w:w w:val="110"/>
        </w:rPr>
        <w:t>this may prove</w:t>
      </w:r>
      <w:r>
        <w:rPr>
          <w:spacing w:val="1"/>
          <w:w w:val="110"/>
        </w:rPr>
        <w:t xml:space="preserve"> </w:t>
      </w:r>
      <w:r>
        <w:rPr>
          <w:w w:val="110"/>
        </w:rPr>
        <w:t>difficult due to the</w:t>
      </w:r>
      <w:r>
        <w:rPr>
          <w:spacing w:val="1"/>
          <w:w w:val="110"/>
        </w:rPr>
        <w:t xml:space="preserve"> </w:t>
      </w:r>
      <w:r>
        <w:rPr>
          <w:w w:val="110"/>
        </w:rPr>
        <w:t>asymptomatic</w:t>
      </w:r>
      <w:r>
        <w:rPr>
          <w:spacing w:val="1"/>
          <w:w w:val="110"/>
        </w:rPr>
        <w:t xml:space="preserve"> </w:t>
      </w:r>
      <w:r>
        <w:rPr>
          <w:w w:val="110"/>
        </w:rPr>
        <w:t>nature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some</w:t>
      </w:r>
      <w:r>
        <w:rPr>
          <w:spacing w:val="1"/>
          <w:w w:val="110"/>
        </w:rPr>
        <w:t xml:space="preserve"> </w:t>
      </w:r>
      <w:r>
        <w:rPr>
          <w:w w:val="110"/>
        </w:rPr>
        <w:t>cases.</w:t>
      </w:r>
      <w:r>
        <w:rPr>
          <w:spacing w:val="1"/>
          <w:w w:val="110"/>
        </w:rPr>
        <w:t xml:space="preserve"> </w:t>
      </w:r>
      <w:r>
        <w:rPr>
          <w:w w:val="110"/>
        </w:rPr>
        <w:t>Wuhan</w:t>
      </w:r>
      <w:r>
        <w:rPr>
          <w:spacing w:val="1"/>
          <w:w w:val="110"/>
        </w:rPr>
        <w:t xml:space="preserve"> </w:t>
      </w:r>
      <w:r>
        <w:rPr>
          <w:w w:val="110"/>
        </w:rPr>
        <w:t>alone</w:t>
      </w:r>
      <w:r>
        <w:rPr>
          <w:spacing w:val="1"/>
          <w:w w:val="110"/>
        </w:rPr>
        <w:t xml:space="preserve"> </w:t>
      </w:r>
      <w:r>
        <w:rPr>
          <w:w w:val="110"/>
        </w:rPr>
        <w:t>has</w:t>
      </w:r>
      <w:r>
        <w:rPr>
          <w:spacing w:val="1"/>
          <w:w w:val="110"/>
        </w:rPr>
        <w:t xml:space="preserve"> </w:t>
      </w:r>
      <w:r>
        <w:rPr>
          <w:w w:val="110"/>
        </w:rPr>
        <w:t>connections</w:t>
      </w:r>
      <w:r>
        <w:rPr>
          <w:spacing w:val="1"/>
          <w:w w:val="110"/>
        </w:rPr>
        <w:t xml:space="preserve"> </w:t>
      </w:r>
      <w:r>
        <w:rPr>
          <w:w w:val="110"/>
        </w:rPr>
        <w:t>with</w:t>
      </w:r>
      <w:r>
        <w:rPr>
          <w:spacing w:val="1"/>
          <w:w w:val="110"/>
        </w:rPr>
        <w:t xml:space="preserve"> </w:t>
      </w:r>
      <w:r>
        <w:rPr>
          <w:w w:val="110"/>
        </w:rPr>
        <w:t>more</w:t>
      </w:r>
      <w:r>
        <w:rPr>
          <w:spacing w:val="1"/>
          <w:w w:val="110"/>
        </w:rPr>
        <w:t xml:space="preserve"> </w:t>
      </w:r>
      <w:r>
        <w:rPr>
          <w:w w:val="110"/>
        </w:rPr>
        <w:t>than</w:t>
      </w:r>
      <w:r>
        <w:rPr>
          <w:spacing w:val="1"/>
          <w:w w:val="110"/>
        </w:rPr>
        <w:t xml:space="preserve"> </w:t>
      </w:r>
      <w:r>
        <w:rPr>
          <w:w w:val="110"/>
        </w:rPr>
        <w:t>60</w:t>
      </w:r>
      <w:r>
        <w:rPr>
          <w:spacing w:val="1"/>
          <w:w w:val="110"/>
        </w:rPr>
        <w:t xml:space="preserve"> </w:t>
      </w:r>
      <w:r>
        <w:rPr>
          <w:w w:val="110"/>
        </w:rPr>
        <w:t>overseas</w:t>
      </w:r>
      <w:r>
        <w:rPr>
          <w:spacing w:val="1"/>
          <w:w w:val="110"/>
        </w:rPr>
        <w:t xml:space="preserve"> </w:t>
      </w:r>
      <w:r>
        <w:rPr>
          <w:w w:val="110"/>
        </w:rPr>
        <w:t>destinations</w:t>
      </w:r>
      <w:r>
        <w:rPr>
          <w:spacing w:val="1"/>
          <w:w w:val="110"/>
        </w:rPr>
        <w:t xml:space="preserve"> </w:t>
      </w:r>
      <w:r>
        <w:rPr>
          <w:w w:val="110"/>
        </w:rPr>
        <w:t>through</w:t>
      </w:r>
      <w:r>
        <w:rPr>
          <w:spacing w:val="1"/>
          <w:w w:val="110"/>
        </w:rPr>
        <w:t xml:space="preserve"> </w:t>
      </w:r>
      <w:r>
        <w:rPr>
          <w:w w:val="110"/>
        </w:rPr>
        <w:t>its</w:t>
      </w:r>
      <w:r>
        <w:rPr>
          <w:spacing w:val="1"/>
          <w:w w:val="110"/>
        </w:rPr>
        <w:t xml:space="preserve"> </w:t>
      </w:r>
      <w:r>
        <w:rPr>
          <w:w w:val="110"/>
        </w:rPr>
        <w:t>international</w:t>
      </w:r>
      <w:r>
        <w:rPr>
          <w:spacing w:val="1"/>
          <w:w w:val="110"/>
        </w:rPr>
        <w:t xml:space="preserve"> </w:t>
      </w:r>
      <w:r>
        <w:rPr>
          <w:w w:val="110"/>
        </w:rPr>
        <w:t>airport,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 xml:space="preserve">whereas </w:t>
      </w:r>
      <w:r>
        <w:rPr>
          <w:spacing w:val="1"/>
          <w:w w:val="110"/>
        </w:rPr>
        <w:t xml:space="preserve"> </w:t>
      </w:r>
      <w:r>
        <w:rPr>
          <w:w w:val="110"/>
        </w:rPr>
        <w:t>Beijing</w:t>
      </w:r>
      <w:proofErr w:type="gramEnd"/>
      <w:r>
        <w:rPr>
          <w:w w:val="110"/>
        </w:rPr>
        <w:t>,</w:t>
      </w:r>
      <w:r>
        <w:rPr>
          <w:spacing w:val="-47"/>
          <w:w w:val="110"/>
        </w:rPr>
        <w:t xml:space="preserve"> </w:t>
      </w:r>
      <w:r>
        <w:rPr>
          <w:w w:val="110"/>
        </w:rPr>
        <w:t>Shanghai and Shenzhen, all of which have reported cases,</w:t>
      </w:r>
      <w:r>
        <w:rPr>
          <w:spacing w:val="1"/>
          <w:w w:val="110"/>
        </w:rPr>
        <w:t xml:space="preserve"> </w:t>
      </w:r>
      <w:r>
        <w:rPr>
          <w:w w:val="110"/>
        </w:rPr>
        <w:t>have</w:t>
      </w:r>
      <w:r>
        <w:rPr>
          <w:spacing w:val="1"/>
          <w:w w:val="110"/>
        </w:rPr>
        <w:t xml:space="preserve"> </w:t>
      </w:r>
      <w:r>
        <w:rPr>
          <w:w w:val="110"/>
        </w:rPr>
        <w:t>hundreds</w:t>
      </w:r>
      <w:r>
        <w:rPr>
          <w:spacing w:val="1"/>
          <w:w w:val="110"/>
        </w:rPr>
        <w:t xml:space="preserve"> </w:t>
      </w:r>
      <w:r>
        <w:rPr>
          <w:w w:val="110"/>
        </w:rPr>
        <w:t>more.</w:t>
      </w:r>
      <w:r>
        <w:rPr>
          <w:spacing w:val="1"/>
          <w:w w:val="110"/>
        </w:rPr>
        <w:t xml:space="preserve"> </w:t>
      </w:r>
      <w:r>
        <w:rPr>
          <w:w w:val="110"/>
        </w:rPr>
        <w:t>Furthermore,</w:t>
      </w:r>
      <w:r>
        <w:rPr>
          <w:spacing w:val="1"/>
          <w:w w:val="110"/>
        </w:rPr>
        <w:t xml:space="preserve"> </w:t>
      </w:r>
      <w:r>
        <w:rPr>
          <w:w w:val="110"/>
        </w:rPr>
        <w:t>airport</w:t>
      </w:r>
      <w:r>
        <w:rPr>
          <w:spacing w:val="1"/>
          <w:w w:val="110"/>
        </w:rPr>
        <w:t xml:space="preserve"> </w:t>
      </w:r>
      <w:r>
        <w:rPr>
          <w:w w:val="110"/>
        </w:rPr>
        <w:t>authorities</w:t>
      </w:r>
      <w:r>
        <w:rPr>
          <w:spacing w:val="1"/>
          <w:w w:val="110"/>
        </w:rPr>
        <w:t xml:space="preserve"> </w:t>
      </w:r>
      <w:r>
        <w:rPr>
          <w:w w:val="110"/>
        </w:rPr>
        <w:t>should also display alerts on the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signs </w:t>
      </w:r>
      <w:proofErr w:type="gramStart"/>
      <w:r>
        <w:rPr>
          <w:w w:val="110"/>
        </w:rPr>
        <w:t>and  symptoms</w:t>
      </w:r>
      <w:proofErr w:type="gramEnd"/>
      <w:r>
        <w:rPr>
          <w:w w:val="110"/>
        </w:rPr>
        <w:t xml:space="preserve"> of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virus,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preventive</w:t>
      </w:r>
      <w:r>
        <w:rPr>
          <w:spacing w:val="1"/>
          <w:w w:val="110"/>
        </w:rPr>
        <w:t xml:space="preserve"> </w:t>
      </w:r>
      <w:r>
        <w:rPr>
          <w:w w:val="110"/>
        </w:rPr>
        <w:t>measures</w:t>
      </w:r>
      <w:r>
        <w:rPr>
          <w:spacing w:val="1"/>
          <w:w w:val="110"/>
        </w:rPr>
        <w:t xml:space="preserve"> </w:t>
      </w:r>
      <w:r>
        <w:rPr>
          <w:w w:val="110"/>
        </w:rPr>
        <w:t>should</w:t>
      </w:r>
      <w:r>
        <w:rPr>
          <w:spacing w:val="1"/>
          <w:w w:val="110"/>
        </w:rPr>
        <w:t xml:space="preserve"> </w:t>
      </w:r>
      <w:r>
        <w:rPr>
          <w:w w:val="110"/>
        </w:rPr>
        <w:t>be</w:t>
      </w:r>
      <w:r>
        <w:rPr>
          <w:spacing w:val="1"/>
          <w:w w:val="110"/>
        </w:rPr>
        <w:t xml:space="preserve"> </w:t>
      </w:r>
      <w:r>
        <w:rPr>
          <w:w w:val="110"/>
        </w:rPr>
        <w:t>taken</w:t>
      </w:r>
      <w:r>
        <w:rPr>
          <w:spacing w:val="1"/>
          <w:w w:val="110"/>
        </w:rPr>
        <w:t xml:space="preserve"> </w:t>
      </w:r>
      <w:r>
        <w:rPr>
          <w:w w:val="110"/>
        </w:rPr>
        <w:t>by</w:t>
      </w:r>
      <w:r>
        <w:rPr>
          <w:spacing w:val="-47"/>
          <w:w w:val="110"/>
        </w:rPr>
        <w:t xml:space="preserve"> </w:t>
      </w:r>
      <w:r>
        <w:rPr>
          <w:w w:val="110"/>
        </w:rPr>
        <w:t>travelers</w:t>
      </w:r>
      <w:r>
        <w:rPr>
          <w:spacing w:val="-2"/>
          <w:w w:val="110"/>
        </w:rPr>
        <w:t xml:space="preserve"> </w:t>
      </w:r>
      <w:r>
        <w:rPr>
          <w:w w:val="110"/>
        </w:rPr>
        <w:t>around the globe.</w:t>
      </w:r>
    </w:p>
    <w:p w:rsidR="0012095F" w:rsidRDefault="004D18C5">
      <w:pPr>
        <w:pStyle w:val="BodyText"/>
        <w:spacing w:line="193" w:lineRule="exact"/>
        <w:ind w:left="362"/>
        <w:jc w:val="both"/>
      </w:pPr>
      <w:r>
        <w:rPr>
          <w:w w:val="110"/>
        </w:rPr>
        <w:t>In</w:t>
      </w:r>
      <w:r>
        <w:rPr>
          <w:spacing w:val="17"/>
          <w:w w:val="110"/>
        </w:rPr>
        <w:t xml:space="preserve"> </w:t>
      </w:r>
      <w:r>
        <w:rPr>
          <w:w w:val="110"/>
        </w:rPr>
        <w:t>order</w:t>
      </w:r>
      <w:r>
        <w:rPr>
          <w:spacing w:val="18"/>
          <w:w w:val="110"/>
        </w:rPr>
        <w:t xml:space="preserve"> </w:t>
      </w:r>
      <w:r>
        <w:rPr>
          <w:w w:val="110"/>
        </w:rPr>
        <w:t>to</w:t>
      </w:r>
      <w:r>
        <w:rPr>
          <w:spacing w:val="18"/>
          <w:w w:val="110"/>
        </w:rPr>
        <w:t xml:space="preserve"> </w:t>
      </w:r>
      <w:r>
        <w:rPr>
          <w:w w:val="110"/>
        </w:rPr>
        <w:t>halt</w:t>
      </w:r>
      <w:r>
        <w:rPr>
          <w:spacing w:val="17"/>
          <w:w w:val="110"/>
        </w:rPr>
        <w:t xml:space="preserve"> </w:t>
      </w:r>
      <w:r>
        <w:rPr>
          <w:w w:val="110"/>
        </w:rPr>
        <w:t>the</w:t>
      </w:r>
      <w:r>
        <w:rPr>
          <w:spacing w:val="18"/>
          <w:w w:val="110"/>
        </w:rPr>
        <w:t xml:space="preserve"> </w:t>
      </w:r>
      <w:r>
        <w:rPr>
          <w:w w:val="110"/>
        </w:rPr>
        <w:t>spread</w:t>
      </w:r>
      <w:r>
        <w:rPr>
          <w:spacing w:val="17"/>
          <w:w w:val="110"/>
        </w:rPr>
        <w:t xml:space="preserve"> </w:t>
      </w:r>
      <w:r>
        <w:rPr>
          <w:w w:val="110"/>
        </w:rPr>
        <w:t>of</w:t>
      </w:r>
      <w:r>
        <w:rPr>
          <w:spacing w:val="18"/>
          <w:w w:val="110"/>
        </w:rPr>
        <w:t xml:space="preserve"> </w:t>
      </w:r>
      <w:r>
        <w:rPr>
          <w:w w:val="110"/>
        </w:rPr>
        <w:t>the</w:t>
      </w:r>
      <w:r>
        <w:rPr>
          <w:spacing w:val="17"/>
          <w:w w:val="110"/>
        </w:rPr>
        <w:t xml:space="preserve"> </w:t>
      </w:r>
      <w:r>
        <w:rPr>
          <w:w w:val="110"/>
        </w:rPr>
        <w:t>COVID-19</w:t>
      </w:r>
      <w:r>
        <w:rPr>
          <w:spacing w:val="17"/>
          <w:w w:val="110"/>
        </w:rPr>
        <w:t xml:space="preserve"> </w:t>
      </w:r>
      <w:r>
        <w:rPr>
          <w:w w:val="110"/>
        </w:rPr>
        <w:t>outbreak,</w:t>
      </w:r>
    </w:p>
    <w:p w:rsidR="0012095F" w:rsidRDefault="004D18C5">
      <w:pPr>
        <w:pStyle w:val="BodyText"/>
        <w:spacing w:before="36" w:line="302" w:lineRule="auto"/>
        <w:ind w:left="123" w:right="39"/>
        <w:jc w:val="both"/>
      </w:pPr>
      <w:proofErr w:type="gramStart"/>
      <w:r>
        <w:rPr>
          <w:w w:val="110"/>
        </w:rPr>
        <w:t>affected</w:t>
      </w:r>
      <w:proofErr w:type="gramEnd"/>
      <w:r>
        <w:rPr>
          <w:w w:val="110"/>
        </w:rPr>
        <w:t xml:space="preserve"> countries should look to past successes and fail-</w:t>
      </w:r>
      <w:r>
        <w:rPr>
          <w:spacing w:val="1"/>
          <w:w w:val="110"/>
        </w:rPr>
        <w:t xml:space="preserve"> </w:t>
      </w:r>
      <w:r>
        <w:rPr>
          <w:w w:val="110"/>
        </w:rPr>
        <w:t>ures of beta-coronavirus spread. Lessons learned from the</w:t>
      </w:r>
      <w:r>
        <w:rPr>
          <w:spacing w:val="1"/>
          <w:w w:val="110"/>
        </w:rPr>
        <w:t xml:space="preserve"> </w:t>
      </w:r>
      <w:r>
        <w:rPr>
          <w:w w:val="110"/>
        </w:rPr>
        <w:t>MERS and SARS outbreaks can provide valuable in</w:t>
      </w:r>
      <w:r>
        <w:rPr>
          <w:w w:val="110"/>
        </w:rPr>
        <w:t>sight</w:t>
      </w:r>
      <w:r>
        <w:rPr>
          <w:spacing w:val="1"/>
          <w:w w:val="110"/>
        </w:rPr>
        <w:t xml:space="preserve"> </w:t>
      </w:r>
      <w:r>
        <w:rPr>
          <w:w w:val="110"/>
        </w:rPr>
        <w:t>into how to handle the current epidemic. These include</w:t>
      </w:r>
      <w:r>
        <w:rPr>
          <w:spacing w:val="1"/>
          <w:w w:val="110"/>
        </w:rPr>
        <w:t xml:space="preserve"> </w:t>
      </w:r>
      <w:r>
        <w:rPr>
          <w:w w:val="110"/>
        </w:rPr>
        <w:t>proper hand hygiene, isolation of infected individuals in</w:t>
      </w:r>
      <w:r>
        <w:rPr>
          <w:spacing w:val="1"/>
          <w:w w:val="110"/>
        </w:rPr>
        <w:t xml:space="preserve"> </w:t>
      </w:r>
      <w:r>
        <w:rPr>
          <w:w w:val="110"/>
        </w:rPr>
        <w:t>properly</w:t>
      </w:r>
      <w:r>
        <w:rPr>
          <w:spacing w:val="1"/>
          <w:w w:val="110"/>
        </w:rPr>
        <w:t xml:space="preserve"> </w:t>
      </w:r>
      <w:r>
        <w:rPr>
          <w:w w:val="110"/>
        </w:rPr>
        <w:t>ventilated</w:t>
      </w:r>
      <w:r>
        <w:rPr>
          <w:spacing w:val="1"/>
          <w:w w:val="110"/>
        </w:rPr>
        <w:t xml:space="preserve"> </w:t>
      </w:r>
      <w:r>
        <w:rPr>
          <w:w w:val="110"/>
        </w:rPr>
        <w:t>hospitals</w:t>
      </w:r>
      <w:r>
        <w:rPr>
          <w:spacing w:val="1"/>
          <w:w w:val="110"/>
        </w:rPr>
        <w:t xml:space="preserve"> </w:t>
      </w:r>
      <w:r>
        <w:rPr>
          <w:w w:val="110"/>
        </w:rPr>
        <w:t>(negative</w:t>
      </w:r>
      <w:r>
        <w:rPr>
          <w:spacing w:val="1"/>
          <w:w w:val="110"/>
        </w:rPr>
        <w:t xml:space="preserve"> </w:t>
      </w:r>
      <w:r>
        <w:rPr>
          <w:w w:val="110"/>
        </w:rPr>
        <w:t>pressure</w:t>
      </w:r>
      <w:r>
        <w:rPr>
          <w:spacing w:val="1"/>
          <w:w w:val="110"/>
        </w:rPr>
        <w:t xml:space="preserve"> </w:t>
      </w:r>
      <w:r>
        <w:rPr>
          <w:w w:val="110"/>
        </w:rPr>
        <w:t>rooms),</w:t>
      </w:r>
      <w:r>
        <w:rPr>
          <w:spacing w:val="-47"/>
          <w:w w:val="110"/>
        </w:rPr>
        <w:t xml:space="preserve"> </w:t>
      </w:r>
      <w:proofErr w:type="gramStart"/>
      <w:r>
        <w:rPr>
          <w:w w:val="110"/>
        </w:rPr>
        <w:t>isolation</w:t>
      </w:r>
      <w:proofErr w:type="gramEnd"/>
      <w:r>
        <w:rPr>
          <w:w w:val="110"/>
        </w:rPr>
        <w:t xml:space="preserve"> of individuals with suspected symptoms or fever,</w:t>
      </w:r>
      <w:r>
        <w:rPr>
          <w:spacing w:val="1"/>
          <w:w w:val="110"/>
        </w:rPr>
        <w:t xml:space="preserve"> </w:t>
      </w:r>
      <w:r>
        <w:rPr>
          <w:w w:val="110"/>
        </w:rPr>
        <w:t>and preventing direct contact with suspected animal reser-</w:t>
      </w:r>
      <w:r>
        <w:rPr>
          <w:spacing w:val="1"/>
          <w:w w:val="110"/>
        </w:rPr>
        <w:t xml:space="preserve"> </w:t>
      </w:r>
      <w:r>
        <w:rPr>
          <w:w w:val="110"/>
        </w:rPr>
        <w:t>voir hosts. Unfortunately, some lessons were not heeded.</w:t>
      </w:r>
      <w:r>
        <w:rPr>
          <w:spacing w:val="1"/>
          <w:w w:val="110"/>
        </w:rPr>
        <w:t xml:space="preserve"> </w:t>
      </w:r>
      <w:r>
        <w:rPr>
          <w:w w:val="110"/>
        </w:rPr>
        <w:t>Transparency was lacking between government officials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public,</w:t>
      </w:r>
      <w:r>
        <w:rPr>
          <w:spacing w:val="7"/>
          <w:w w:val="110"/>
        </w:rPr>
        <w:t xml:space="preserve"> </w:t>
      </w:r>
      <w:r>
        <w:rPr>
          <w:w w:val="110"/>
        </w:rPr>
        <w:t>which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8"/>
          <w:w w:val="110"/>
        </w:rPr>
        <w:t xml:space="preserve"> </w:t>
      </w:r>
      <w:r>
        <w:rPr>
          <w:w w:val="110"/>
        </w:rPr>
        <w:t>turn</w:t>
      </w:r>
      <w:r>
        <w:rPr>
          <w:spacing w:val="6"/>
          <w:w w:val="110"/>
        </w:rPr>
        <w:t xml:space="preserve"> </w:t>
      </w:r>
      <w:r>
        <w:rPr>
          <w:w w:val="110"/>
        </w:rPr>
        <w:t>led</w:t>
      </w:r>
      <w:r>
        <w:rPr>
          <w:spacing w:val="8"/>
          <w:w w:val="110"/>
        </w:rPr>
        <w:t xml:space="preserve"> </w:t>
      </w:r>
      <w:r>
        <w:rPr>
          <w:w w:val="110"/>
        </w:rPr>
        <w:t>to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rapid</w:t>
      </w:r>
      <w:r>
        <w:rPr>
          <w:spacing w:val="6"/>
          <w:w w:val="110"/>
        </w:rPr>
        <w:t xml:space="preserve"> </w:t>
      </w:r>
      <w:r>
        <w:rPr>
          <w:w w:val="110"/>
        </w:rPr>
        <w:t>spread</w:t>
      </w:r>
      <w:r>
        <w:rPr>
          <w:spacing w:val="7"/>
          <w:w w:val="110"/>
        </w:rPr>
        <w:t xml:space="preserve"> </w:t>
      </w:r>
      <w:r>
        <w:rPr>
          <w:w w:val="110"/>
        </w:rPr>
        <w:t>of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</w:p>
    <w:p w:rsidR="0012095F" w:rsidRDefault="004D18C5">
      <w:pPr>
        <w:pStyle w:val="BodyText"/>
        <w:spacing w:before="76" w:line="302" w:lineRule="auto"/>
        <w:ind w:left="123" w:right="100"/>
        <w:jc w:val="both"/>
      </w:pPr>
      <w:r>
        <w:br w:type="column"/>
      </w:r>
      <w:proofErr w:type="gramStart"/>
      <w:r>
        <w:rPr>
          <w:w w:val="110"/>
        </w:rPr>
        <w:lastRenderedPageBreak/>
        <w:t>virus</w:t>
      </w:r>
      <w:proofErr w:type="gramEnd"/>
      <w:r>
        <w:rPr>
          <w:w w:val="110"/>
        </w:rPr>
        <w:t xml:space="preserve">. In contrast, the </w:t>
      </w:r>
      <w:r>
        <w:rPr>
          <w:w w:val="110"/>
        </w:rPr>
        <w:t>rapid sharing of the genetic sequenc-</w:t>
      </w:r>
      <w:r>
        <w:rPr>
          <w:spacing w:val="-47"/>
          <w:w w:val="110"/>
        </w:rPr>
        <w:t xml:space="preserve"> </w:t>
      </w:r>
      <w:r>
        <w:rPr>
          <w:w w:val="110"/>
        </w:rPr>
        <w:t>ing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virus</w:t>
      </w:r>
      <w:r>
        <w:rPr>
          <w:spacing w:val="-6"/>
          <w:w w:val="110"/>
        </w:rPr>
        <w:t xml:space="preserve"> </w:t>
      </w:r>
      <w:r>
        <w:rPr>
          <w:w w:val="110"/>
        </w:rPr>
        <w:t>has</w:t>
      </w:r>
      <w:r>
        <w:rPr>
          <w:spacing w:val="-8"/>
          <w:w w:val="110"/>
        </w:rPr>
        <w:t xml:space="preserve"> </w:t>
      </w:r>
      <w:r>
        <w:rPr>
          <w:w w:val="110"/>
        </w:rPr>
        <w:t>led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faster</w:t>
      </w:r>
      <w:r>
        <w:rPr>
          <w:spacing w:val="-7"/>
          <w:w w:val="110"/>
        </w:rPr>
        <w:t xml:space="preserve"> </w:t>
      </w:r>
      <w:r>
        <w:rPr>
          <w:w w:val="110"/>
        </w:rPr>
        <w:t>diagnoses</w:t>
      </w:r>
      <w:r>
        <w:rPr>
          <w:spacing w:val="-7"/>
          <w:w w:val="110"/>
        </w:rPr>
        <w:t xml:space="preserve"> </w:t>
      </w:r>
      <w:r>
        <w:rPr>
          <w:w w:val="110"/>
        </w:rPr>
        <w:t>on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global</w:t>
      </w:r>
      <w:r>
        <w:rPr>
          <w:spacing w:val="-7"/>
          <w:w w:val="110"/>
        </w:rPr>
        <w:t xml:space="preserve"> </w:t>
      </w:r>
      <w:r>
        <w:rPr>
          <w:w w:val="110"/>
        </w:rPr>
        <w:t>scale.</w:t>
      </w:r>
      <w:r>
        <w:rPr>
          <w:spacing w:val="-47"/>
          <w:w w:val="110"/>
        </w:rPr>
        <w:t xml:space="preserve"> </w:t>
      </w:r>
      <w:r>
        <w:rPr>
          <w:w w:val="110"/>
        </w:rPr>
        <w:t>The Chinese government was also able to quickly build</w:t>
      </w:r>
      <w:r>
        <w:rPr>
          <w:spacing w:val="1"/>
          <w:w w:val="110"/>
        </w:rPr>
        <w:t xml:space="preserve"> </w:t>
      </w:r>
      <w:r>
        <w:rPr>
          <w:w w:val="110"/>
        </w:rPr>
        <w:t>hospitals in order to house the infected, although these</w:t>
      </w:r>
      <w:r>
        <w:rPr>
          <w:spacing w:val="1"/>
          <w:w w:val="110"/>
        </w:rPr>
        <w:t xml:space="preserve"> </w:t>
      </w:r>
      <w:r>
        <w:rPr>
          <w:w w:val="110"/>
        </w:rPr>
        <w:t>steps</w:t>
      </w:r>
      <w:r>
        <w:rPr>
          <w:spacing w:val="7"/>
          <w:w w:val="110"/>
        </w:rPr>
        <w:t xml:space="preserve"> </w:t>
      </w:r>
      <w:r>
        <w:rPr>
          <w:w w:val="110"/>
        </w:rPr>
        <w:t>came</w:t>
      </w:r>
      <w:r>
        <w:rPr>
          <w:spacing w:val="8"/>
          <w:w w:val="110"/>
        </w:rPr>
        <w:t xml:space="preserve"> </w:t>
      </w:r>
      <w:r>
        <w:rPr>
          <w:w w:val="110"/>
        </w:rPr>
        <w:t>too</w:t>
      </w:r>
      <w:r>
        <w:rPr>
          <w:spacing w:val="6"/>
          <w:w w:val="110"/>
        </w:rPr>
        <w:t xml:space="preserve"> </w:t>
      </w:r>
      <w:r>
        <w:rPr>
          <w:w w:val="110"/>
        </w:rPr>
        <w:t>late</w:t>
      </w:r>
      <w:r>
        <w:rPr>
          <w:spacing w:val="8"/>
          <w:w w:val="110"/>
        </w:rPr>
        <w:t xml:space="preserve"> </w:t>
      </w:r>
      <w:r>
        <w:rPr>
          <w:w w:val="110"/>
        </w:rPr>
        <w:t>to</w:t>
      </w:r>
      <w:r>
        <w:rPr>
          <w:spacing w:val="6"/>
          <w:w w:val="110"/>
        </w:rPr>
        <w:t xml:space="preserve"> </w:t>
      </w:r>
      <w:r>
        <w:rPr>
          <w:w w:val="110"/>
        </w:rPr>
        <w:t>prevent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9"/>
          <w:w w:val="110"/>
        </w:rPr>
        <w:t xml:space="preserve"> </w:t>
      </w:r>
      <w:r>
        <w:rPr>
          <w:w w:val="110"/>
        </w:rPr>
        <w:t>spread.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top</w:t>
      </w:r>
      <w:r>
        <w:rPr>
          <w:spacing w:val="6"/>
          <w:w w:val="110"/>
        </w:rPr>
        <w:t xml:space="preserve"> </w:t>
      </w:r>
      <w:r>
        <w:rPr>
          <w:w w:val="110"/>
        </w:rPr>
        <w:t>concern</w:t>
      </w:r>
    </w:p>
    <w:p w:rsidR="0012095F" w:rsidRDefault="004D18C5">
      <w:pPr>
        <w:pStyle w:val="BodyText"/>
        <w:spacing w:line="259" w:lineRule="auto"/>
        <w:ind w:left="123" w:right="100"/>
        <w:jc w:val="both"/>
      </w:pPr>
      <w:proofErr w:type="gramStart"/>
      <w:r>
        <w:rPr>
          <w:w w:val="110"/>
        </w:rPr>
        <w:t>of</w:t>
      </w:r>
      <w:proofErr w:type="gramEnd"/>
      <w:r>
        <w:rPr>
          <w:w w:val="110"/>
        </w:rPr>
        <w:t xml:space="preserve"> health officials now should be halting the spread of the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infection. Thus far, </w:t>
      </w:r>
      <w:r>
        <w:rPr>
          <w:rFonts w:ascii="Lucida Sans Unicode"/>
          <w:w w:val="110"/>
        </w:rPr>
        <w:t>&gt;</w:t>
      </w:r>
      <w:r>
        <w:rPr>
          <w:w w:val="110"/>
        </w:rPr>
        <w:t>40 000 people have been infected,</w:t>
      </w:r>
      <w:r>
        <w:rPr>
          <w:spacing w:val="1"/>
          <w:w w:val="110"/>
        </w:rPr>
        <w:t xml:space="preserve"> </w:t>
      </w:r>
      <w:r>
        <w:rPr>
          <w:w w:val="110"/>
        </w:rPr>
        <w:t>with</w:t>
      </w:r>
      <w:r>
        <w:rPr>
          <w:spacing w:val="-5"/>
          <w:w w:val="110"/>
        </w:rPr>
        <w:t xml:space="preserve"> </w:t>
      </w:r>
      <w:r>
        <w:rPr>
          <w:w w:val="110"/>
        </w:rPr>
        <w:t>no</w:t>
      </w:r>
      <w:r>
        <w:rPr>
          <w:spacing w:val="-5"/>
          <w:w w:val="110"/>
        </w:rPr>
        <w:t xml:space="preserve"> </w:t>
      </w:r>
      <w:r>
        <w:rPr>
          <w:w w:val="110"/>
        </w:rPr>
        <w:t>end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sight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epidemic.</w:t>
      </w:r>
      <w:r>
        <w:rPr>
          <w:spacing w:val="-5"/>
          <w:w w:val="110"/>
        </w:rPr>
        <w:t xml:space="preserve"> </w:t>
      </w:r>
      <w:r>
        <w:rPr>
          <w:w w:val="110"/>
        </w:rPr>
        <w:t>Basic</w:t>
      </w:r>
      <w:r>
        <w:rPr>
          <w:spacing w:val="-5"/>
          <w:w w:val="110"/>
        </w:rPr>
        <w:t xml:space="preserve"> </w:t>
      </w:r>
      <w:r>
        <w:rPr>
          <w:w w:val="110"/>
        </w:rPr>
        <w:t>epidemiological</w:t>
      </w:r>
    </w:p>
    <w:p w:rsidR="0012095F" w:rsidRDefault="004D18C5">
      <w:pPr>
        <w:pStyle w:val="BodyText"/>
        <w:spacing w:before="31" w:line="302" w:lineRule="auto"/>
        <w:ind w:left="123" w:right="98"/>
        <w:jc w:val="both"/>
      </w:pPr>
      <w:proofErr w:type="gramStart"/>
      <w:r>
        <w:rPr>
          <w:w w:val="110"/>
        </w:rPr>
        <w:t>parameters</w:t>
      </w:r>
      <w:proofErr w:type="gramEnd"/>
      <w:r>
        <w:rPr>
          <w:w w:val="110"/>
        </w:rPr>
        <w:t xml:space="preserve"> of patients including person, place and time of</w:t>
      </w:r>
      <w:r>
        <w:rPr>
          <w:spacing w:val="1"/>
          <w:w w:val="110"/>
        </w:rPr>
        <w:t xml:space="preserve"> </w:t>
      </w:r>
      <w:r>
        <w:rPr>
          <w:w w:val="110"/>
        </w:rPr>
        <w:t>diagn</w:t>
      </w:r>
      <w:r>
        <w:rPr>
          <w:w w:val="110"/>
        </w:rPr>
        <w:t>osis, as well as clinical signs and symptoms, outcome</w:t>
      </w:r>
      <w:r>
        <w:rPr>
          <w:spacing w:val="-47"/>
          <w:w w:val="110"/>
        </w:rPr>
        <w:t xml:space="preserve"> </w:t>
      </w:r>
      <w:r>
        <w:rPr>
          <w:w w:val="110"/>
        </w:rPr>
        <w:t>of the infection, severity, exposures and travel histories</w:t>
      </w:r>
      <w:r>
        <w:rPr>
          <w:spacing w:val="1"/>
          <w:w w:val="110"/>
        </w:rPr>
        <w:t xml:space="preserve"> </w:t>
      </w:r>
      <w:r>
        <w:rPr>
          <w:w w:val="110"/>
        </w:rPr>
        <w:t>must</w:t>
      </w:r>
      <w:r>
        <w:rPr>
          <w:spacing w:val="-5"/>
          <w:w w:val="110"/>
        </w:rPr>
        <w:t xml:space="preserve"> </w:t>
      </w:r>
      <w:r>
        <w:rPr>
          <w:w w:val="110"/>
        </w:rPr>
        <w:t>be</w:t>
      </w:r>
      <w:r>
        <w:rPr>
          <w:spacing w:val="-4"/>
          <w:w w:val="110"/>
        </w:rPr>
        <w:t xml:space="preserve"> </w:t>
      </w:r>
      <w:r>
        <w:rPr>
          <w:w w:val="110"/>
        </w:rPr>
        <w:t>ascertained</w:t>
      </w:r>
      <w:r>
        <w:rPr>
          <w:spacing w:val="-6"/>
          <w:w w:val="110"/>
        </w:rPr>
        <w:t xml:space="preserve"> </w:t>
      </w:r>
      <w:r>
        <w:rPr>
          <w:w w:val="110"/>
        </w:rPr>
        <w:t>for</w:t>
      </w:r>
      <w:r>
        <w:rPr>
          <w:spacing w:val="-4"/>
          <w:w w:val="110"/>
        </w:rPr>
        <w:t xml:space="preserve"> </w:t>
      </w:r>
      <w:r>
        <w:rPr>
          <w:w w:val="110"/>
        </w:rPr>
        <w:t>each</w:t>
      </w:r>
      <w:r>
        <w:rPr>
          <w:spacing w:val="-4"/>
          <w:w w:val="110"/>
        </w:rPr>
        <w:t xml:space="preserve"> </w:t>
      </w:r>
      <w:r>
        <w:rPr>
          <w:w w:val="110"/>
        </w:rPr>
        <w:t>case.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role</w:t>
      </w:r>
      <w:r>
        <w:rPr>
          <w:spacing w:val="-5"/>
          <w:w w:val="110"/>
        </w:rPr>
        <w:t xml:space="preserve"> </w:t>
      </w:r>
      <w:r>
        <w:rPr>
          <w:w w:val="110"/>
        </w:rPr>
        <w:t>that</w:t>
      </w:r>
      <w:r>
        <w:rPr>
          <w:spacing w:val="-4"/>
          <w:w w:val="110"/>
        </w:rPr>
        <w:t xml:space="preserve"> </w:t>
      </w:r>
      <w:r>
        <w:rPr>
          <w:w w:val="110"/>
        </w:rPr>
        <w:t>live-animal</w:t>
      </w:r>
      <w:r>
        <w:rPr>
          <w:spacing w:val="-47"/>
          <w:w w:val="110"/>
        </w:rPr>
        <w:t xml:space="preserve"> </w:t>
      </w:r>
      <w:r>
        <w:rPr>
          <w:w w:val="110"/>
        </w:rPr>
        <w:t>markets have played in the SARS and COVID-19 epidem-</w:t>
      </w:r>
      <w:r>
        <w:rPr>
          <w:spacing w:val="-47"/>
          <w:w w:val="110"/>
        </w:rPr>
        <w:t xml:space="preserve"> </w:t>
      </w:r>
      <w:r>
        <w:rPr>
          <w:w w:val="110"/>
        </w:rPr>
        <w:t xml:space="preserve">ics highlight the need for a </w:t>
      </w:r>
      <w:r>
        <w:rPr>
          <w:w w:val="110"/>
        </w:rPr>
        <w:t>paradigm shift in China away</w:t>
      </w:r>
      <w:r>
        <w:rPr>
          <w:spacing w:val="1"/>
          <w:w w:val="110"/>
        </w:rPr>
        <w:t xml:space="preserve"> </w:t>
      </w:r>
      <w:r>
        <w:rPr>
          <w:w w:val="110"/>
        </w:rPr>
        <w:t>from their use. Closure or suspension of these markets</w:t>
      </w:r>
      <w:r>
        <w:rPr>
          <w:spacing w:val="1"/>
          <w:w w:val="110"/>
        </w:rPr>
        <w:t xml:space="preserve"> </w:t>
      </w:r>
      <w:r>
        <w:rPr>
          <w:w w:val="110"/>
        </w:rPr>
        <w:t>would be the most conservative approach to preventing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zoonotic transmission, </w:t>
      </w:r>
      <w:proofErr w:type="gramStart"/>
      <w:r>
        <w:rPr>
          <w:w w:val="110"/>
        </w:rPr>
        <w:t>however  China</w:t>
      </w:r>
      <w:proofErr w:type="gramEnd"/>
      <w:r>
        <w:rPr>
          <w:w w:val="110"/>
        </w:rPr>
        <w:t xml:space="preserve"> has a long history</w:t>
      </w:r>
      <w:r>
        <w:rPr>
          <w:spacing w:val="1"/>
          <w:w w:val="110"/>
        </w:rPr>
        <w:t xml:space="preserve"> </w:t>
      </w:r>
      <w:r>
        <w:rPr>
          <w:w w:val="110"/>
        </w:rPr>
        <w:t>of  live  markets,  and  their  permanent  ban  is  unlikely.</w:t>
      </w:r>
      <w:r>
        <w:rPr>
          <w:spacing w:val="1"/>
          <w:w w:val="110"/>
        </w:rPr>
        <w:t xml:space="preserve"> </w:t>
      </w:r>
      <w:r>
        <w:rPr>
          <w:w w:val="110"/>
        </w:rPr>
        <w:t>In this case, the use of proper hygiene and protocols for</w:t>
      </w:r>
      <w:r>
        <w:rPr>
          <w:spacing w:val="1"/>
          <w:w w:val="110"/>
        </w:rPr>
        <w:t xml:space="preserve"> </w:t>
      </w:r>
      <w:r>
        <w:rPr>
          <w:w w:val="110"/>
        </w:rPr>
        <w:t>limiting animal-to-human contact would be ideal, as well</w:t>
      </w:r>
      <w:r>
        <w:rPr>
          <w:spacing w:val="1"/>
          <w:w w:val="110"/>
        </w:rPr>
        <w:t xml:space="preserve"> </w:t>
      </w:r>
      <w:r>
        <w:rPr>
          <w:w w:val="110"/>
        </w:rPr>
        <w:t>as increased epidemiologic surveillance and monitoring.</w:t>
      </w:r>
      <w:r>
        <w:rPr>
          <w:spacing w:val="1"/>
          <w:w w:val="110"/>
        </w:rPr>
        <w:t xml:space="preserve"> </w:t>
      </w:r>
      <w:r>
        <w:rPr>
          <w:w w:val="110"/>
        </w:rPr>
        <w:t>More</w:t>
      </w:r>
      <w:r>
        <w:rPr>
          <w:spacing w:val="24"/>
          <w:w w:val="110"/>
        </w:rPr>
        <w:t xml:space="preserve"> </w:t>
      </w:r>
      <w:r>
        <w:rPr>
          <w:w w:val="110"/>
        </w:rPr>
        <w:t>research</w:t>
      </w:r>
      <w:r>
        <w:rPr>
          <w:spacing w:val="24"/>
          <w:w w:val="110"/>
        </w:rPr>
        <w:t xml:space="preserve"> </w:t>
      </w:r>
      <w:r>
        <w:rPr>
          <w:w w:val="110"/>
        </w:rPr>
        <w:t>should</w:t>
      </w:r>
      <w:r>
        <w:rPr>
          <w:spacing w:val="25"/>
          <w:w w:val="110"/>
        </w:rPr>
        <w:t xml:space="preserve"> </w:t>
      </w:r>
      <w:r>
        <w:rPr>
          <w:w w:val="110"/>
        </w:rPr>
        <w:t>be</w:t>
      </w:r>
      <w:r>
        <w:rPr>
          <w:spacing w:val="24"/>
          <w:w w:val="110"/>
        </w:rPr>
        <w:t xml:space="preserve"> </w:t>
      </w:r>
      <w:r>
        <w:rPr>
          <w:w w:val="110"/>
        </w:rPr>
        <w:t>carried</w:t>
      </w:r>
      <w:r>
        <w:rPr>
          <w:spacing w:val="25"/>
          <w:w w:val="110"/>
        </w:rPr>
        <w:t xml:space="preserve"> </w:t>
      </w:r>
      <w:r>
        <w:rPr>
          <w:w w:val="110"/>
        </w:rPr>
        <w:t>out</w:t>
      </w:r>
      <w:r>
        <w:rPr>
          <w:spacing w:val="24"/>
          <w:w w:val="110"/>
        </w:rPr>
        <w:t xml:space="preserve"> </w:t>
      </w:r>
      <w:r>
        <w:rPr>
          <w:w w:val="110"/>
        </w:rPr>
        <w:t>on</w:t>
      </w:r>
      <w:r>
        <w:rPr>
          <w:spacing w:val="25"/>
          <w:w w:val="110"/>
        </w:rPr>
        <w:t xml:space="preserve"> </w:t>
      </w:r>
      <w:r>
        <w:rPr>
          <w:w w:val="110"/>
        </w:rPr>
        <w:t>the</w:t>
      </w:r>
      <w:r>
        <w:rPr>
          <w:spacing w:val="24"/>
          <w:w w:val="110"/>
        </w:rPr>
        <w:t xml:space="preserve"> </w:t>
      </w:r>
      <w:r>
        <w:rPr>
          <w:w w:val="110"/>
        </w:rPr>
        <w:t>development</w:t>
      </w:r>
      <w:r>
        <w:rPr>
          <w:spacing w:val="-47"/>
          <w:w w:val="110"/>
        </w:rPr>
        <w:t xml:space="preserve"> </w:t>
      </w:r>
      <w:r>
        <w:rPr>
          <w:w w:val="110"/>
        </w:rPr>
        <w:t>of effective methods to provi</w:t>
      </w:r>
      <w:r>
        <w:rPr>
          <w:w w:val="110"/>
        </w:rPr>
        <w:t>de early and timely detection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such</w:t>
      </w:r>
      <w:r>
        <w:rPr>
          <w:spacing w:val="1"/>
          <w:w w:val="110"/>
        </w:rPr>
        <w:t xml:space="preserve"> </w:t>
      </w:r>
      <w:r>
        <w:rPr>
          <w:w w:val="110"/>
        </w:rPr>
        <w:t>diseases.</w:t>
      </w:r>
      <w:r>
        <w:rPr>
          <w:spacing w:val="1"/>
          <w:w w:val="110"/>
        </w:rPr>
        <w:t xml:space="preserve"> </w:t>
      </w:r>
      <w:r>
        <w:rPr>
          <w:w w:val="110"/>
        </w:rPr>
        <w:t>These</w:t>
      </w:r>
      <w:r>
        <w:rPr>
          <w:spacing w:val="1"/>
          <w:w w:val="110"/>
        </w:rPr>
        <w:t xml:space="preserve"> </w:t>
      </w:r>
      <w:r>
        <w:rPr>
          <w:w w:val="110"/>
        </w:rPr>
        <w:t>methods</w:t>
      </w:r>
      <w:r>
        <w:rPr>
          <w:spacing w:val="1"/>
          <w:w w:val="110"/>
        </w:rPr>
        <w:t xml:space="preserve"> </w:t>
      </w:r>
      <w:r>
        <w:rPr>
          <w:w w:val="110"/>
        </w:rPr>
        <w:t>have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potential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reduce</w:t>
      </w:r>
      <w:r>
        <w:rPr>
          <w:spacing w:val="1"/>
          <w:w w:val="110"/>
        </w:rPr>
        <w:t xml:space="preserve"> </w:t>
      </w:r>
      <w:r>
        <w:rPr>
          <w:w w:val="110"/>
        </w:rPr>
        <w:t>morbidity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mortality.</w:t>
      </w:r>
      <w:r>
        <w:rPr>
          <w:spacing w:val="1"/>
          <w:w w:val="110"/>
        </w:rPr>
        <w:t xml:space="preserve"> </w:t>
      </w:r>
      <w:r>
        <w:rPr>
          <w:w w:val="110"/>
        </w:rPr>
        <w:t>Future</w:t>
      </w:r>
      <w:r>
        <w:rPr>
          <w:spacing w:val="1"/>
          <w:w w:val="110"/>
        </w:rPr>
        <w:t xml:space="preserve"> </w:t>
      </w:r>
      <w:r>
        <w:rPr>
          <w:w w:val="110"/>
        </w:rPr>
        <w:t>research</w:t>
      </w:r>
      <w:r>
        <w:rPr>
          <w:spacing w:val="1"/>
          <w:w w:val="110"/>
        </w:rPr>
        <w:t xml:space="preserve"> </w:t>
      </w:r>
      <w:r>
        <w:rPr>
          <w:w w:val="110"/>
        </w:rPr>
        <w:t>should</w:t>
      </w:r>
      <w:r>
        <w:rPr>
          <w:spacing w:val="-47"/>
          <w:w w:val="110"/>
        </w:rPr>
        <w:t xml:space="preserve"> </w:t>
      </w:r>
      <w:r>
        <w:rPr>
          <w:w w:val="110"/>
        </w:rPr>
        <w:t>attempt to address the uses and implications of IoT tech-</w:t>
      </w:r>
      <w:r>
        <w:rPr>
          <w:spacing w:val="1"/>
          <w:w w:val="110"/>
        </w:rPr>
        <w:t xml:space="preserve"> </w:t>
      </w:r>
      <w:r>
        <w:rPr>
          <w:w w:val="110"/>
        </w:rPr>
        <w:t>nologies for mapping the spread of infection. Necessary</w:t>
      </w:r>
      <w:r>
        <w:rPr>
          <w:spacing w:val="1"/>
          <w:w w:val="110"/>
        </w:rPr>
        <w:t xml:space="preserve"> </w:t>
      </w:r>
      <w:r>
        <w:rPr>
          <w:w w:val="110"/>
        </w:rPr>
        <w:t>eff</w:t>
      </w:r>
      <w:r>
        <w:rPr>
          <w:w w:val="110"/>
        </w:rPr>
        <w:t>ective</w:t>
      </w:r>
      <w:r>
        <w:rPr>
          <w:spacing w:val="1"/>
          <w:w w:val="110"/>
        </w:rPr>
        <w:t xml:space="preserve"> </w:t>
      </w:r>
      <w:r>
        <w:rPr>
          <w:w w:val="110"/>
        </w:rPr>
        <w:t>measures</w:t>
      </w:r>
      <w:r>
        <w:rPr>
          <w:spacing w:val="1"/>
          <w:w w:val="110"/>
        </w:rPr>
        <w:t xml:space="preserve"> </w:t>
      </w:r>
      <w:r>
        <w:rPr>
          <w:w w:val="110"/>
        </w:rPr>
        <w:t>need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be</w:t>
      </w:r>
      <w:r>
        <w:rPr>
          <w:spacing w:val="1"/>
          <w:w w:val="110"/>
        </w:rPr>
        <w:t xml:space="preserve"> </w:t>
      </w:r>
      <w:r>
        <w:rPr>
          <w:w w:val="110"/>
        </w:rPr>
        <w:t>taken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avoid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unpredictable</w:t>
      </w:r>
      <w:r>
        <w:rPr>
          <w:spacing w:val="35"/>
          <w:w w:val="110"/>
        </w:rPr>
        <w:t xml:space="preserve"> </w:t>
      </w:r>
      <w:r>
        <w:rPr>
          <w:w w:val="110"/>
        </w:rPr>
        <w:t>risk</w:t>
      </w:r>
      <w:r>
        <w:rPr>
          <w:spacing w:val="35"/>
          <w:w w:val="110"/>
        </w:rPr>
        <w:t xml:space="preserve"> </w:t>
      </w:r>
      <w:r>
        <w:rPr>
          <w:w w:val="110"/>
        </w:rPr>
        <w:t>of</w:t>
      </w:r>
      <w:r>
        <w:rPr>
          <w:spacing w:val="34"/>
          <w:w w:val="110"/>
        </w:rPr>
        <w:t xml:space="preserve"> </w:t>
      </w:r>
      <w:r>
        <w:rPr>
          <w:w w:val="110"/>
        </w:rPr>
        <w:t>continuing</w:t>
      </w:r>
      <w:r>
        <w:rPr>
          <w:spacing w:val="34"/>
          <w:w w:val="110"/>
        </w:rPr>
        <w:t xml:space="preserve"> </w:t>
      </w:r>
      <w:r>
        <w:rPr>
          <w:w w:val="110"/>
        </w:rPr>
        <w:t>outbreaks</w:t>
      </w:r>
      <w:r>
        <w:rPr>
          <w:spacing w:val="35"/>
          <w:w w:val="110"/>
        </w:rPr>
        <w:t xml:space="preserve"> </w:t>
      </w:r>
      <w:r>
        <w:rPr>
          <w:w w:val="110"/>
        </w:rPr>
        <w:t>in</w:t>
      </w:r>
      <w:r>
        <w:rPr>
          <w:spacing w:val="34"/>
          <w:w w:val="110"/>
        </w:rPr>
        <w:t xml:space="preserve"> </w:t>
      </w:r>
      <w:r>
        <w:rPr>
          <w:w w:val="110"/>
        </w:rPr>
        <w:t>China</w:t>
      </w:r>
      <w:r>
        <w:rPr>
          <w:spacing w:val="34"/>
          <w:w w:val="110"/>
        </w:rPr>
        <w:t xml:space="preserve"> </w:t>
      </w:r>
      <w:r>
        <w:rPr>
          <w:w w:val="110"/>
        </w:rPr>
        <w:t>and</w:t>
      </w:r>
      <w:r>
        <w:rPr>
          <w:spacing w:val="-47"/>
          <w:w w:val="110"/>
        </w:rPr>
        <w:t xml:space="preserve"> </w:t>
      </w:r>
      <w:r>
        <w:rPr>
          <w:w w:val="110"/>
        </w:rPr>
        <w:t>the possibility of a local outbreak turning into a global</w:t>
      </w:r>
      <w:r>
        <w:rPr>
          <w:spacing w:val="1"/>
          <w:w w:val="110"/>
        </w:rPr>
        <w:t xml:space="preserve"> </w:t>
      </w:r>
      <w:r>
        <w:rPr>
          <w:w w:val="110"/>
        </w:rPr>
        <w:t>pandemic.</w:t>
      </w:r>
    </w:p>
    <w:p w:rsidR="0012095F" w:rsidRDefault="0012095F">
      <w:pPr>
        <w:pStyle w:val="BodyText"/>
      </w:pPr>
    </w:p>
    <w:p w:rsidR="0012095F" w:rsidRDefault="0012095F">
      <w:pPr>
        <w:pStyle w:val="BodyText"/>
        <w:rPr>
          <w:sz w:val="21"/>
        </w:rPr>
      </w:pPr>
    </w:p>
    <w:p w:rsidR="0012095F" w:rsidRDefault="004D18C5">
      <w:pPr>
        <w:pStyle w:val="Heading1"/>
      </w:pPr>
      <w:r>
        <w:t>Funding</w:t>
      </w:r>
    </w:p>
    <w:p w:rsidR="0012095F" w:rsidRDefault="004D18C5">
      <w:pPr>
        <w:spacing w:before="63" w:line="288" w:lineRule="auto"/>
        <w:ind w:left="123" w:right="99"/>
        <w:jc w:val="both"/>
        <w:rPr>
          <w:sz w:val="16"/>
        </w:rPr>
      </w:pPr>
      <w:r>
        <w:rPr>
          <w:w w:val="105"/>
          <w:sz w:val="16"/>
        </w:rPr>
        <w:t>Part of Dr. Wenyi Zhang’s time was sponsored by The National Key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Research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and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Development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Project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of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China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(2019YFC1200500;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2019YFC1200501)</w:t>
      </w:r>
    </w:p>
    <w:p w:rsidR="0012095F" w:rsidRDefault="004D18C5">
      <w:pPr>
        <w:spacing w:before="28"/>
        <w:ind w:left="362"/>
        <w:jc w:val="both"/>
        <w:rPr>
          <w:sz w:val="16"/>
        </w:rPr>
      </w:pPr>
      <w:r>
        <w:rPr>
          <w:w w:val="105"/>
          <w:sz w:val="16"/>
        </w:rPr>
        <w:t>The</w:t>
      </w:r>
      <w:r>
        <w:rPr>
          <w:spacing w:val="4"/>
          <w:w w:val="105"/>
          <w:sz w:val="16"/>
        </w:rPr>
        <w:t xml:space="preserve"> </w:t>
      </w:r>
      <w:r>
        <w:rPr>
          <w:w w:val="105"/>
          <w:sz w:val="16"/>
        </w:rPr>
        <w:t>authors</w:t>
      </w:r>
      <w:r>
        <w:rPr>
          <w:spacing w:val="4"/>
          <w:w w:val="105"/>
          <w:sz w:val="16"/>
        </w:rPr>
        <w:t xml:space="preserve"> </w:t>
      </w:r>
      <w:r>
        <w:rPr>
          <w:w w:val="105"/>
          <w:sz w:val="16"/>
        </w:rPr>
        <w:t>disclose</w:t>
      </w:r>
      <w:r>
        <w:rPr>
          <w:spacing w:val="3"/>
          <w:w w:val="105"/>
          <w:sz w:val="16"/>
        </w:rPr>
        <w:t xml:space="preserve"> </w:t>
      </w:r>
      <w:r>
        <w:rPr>
          <w:w w:val="105"/>
          <w:sz w:val="16"/>
        </w:rPr>
        <w:t>no</w:t>
      </w:r>
      <w:r>
        <w:rPr>
          <w:spacing w:val="5"/>
          <w:w w:val="105"/>
          <w:sz w:val="16"/>
        </w:rPr>
        <w:t xml:space="preserve"> </w:t>
      </w:r>
      <w:r>
        <w:rPr>
          <w:w w:val="105"/>
          <w:sz w:val="16"/>
        </w:rPr>
        <w:t>other</w:t>
      </w:r>
      <w:r>
        <w:rPr>
          <w:spacing w:val="5"/>
          <w:w w:val="105"/>
          <w:sz w:val="16"/>
        </w:rPr>
        <w:t xml:space="preserve"> </w:t>
      </w:r>
      <w:r>
        <w:rPr>
          <w:w w:val="105"/>
          <w:sz w:val="16"/>
        </w:rPr>
        <w:t>sources</w:t>
      </w:r>
      <w:r>
        <w:rPr>
          <w:spacing w:val="3"/>
          <w:w w:val="105"/>
          <w:sz w:val="16"/>
        </w:rPr>
        <w:t xml:space="preserve"> </w:t>
      </w:r>
      <w:r>
        <w:rPr>
          <w:w w:val="105"/>
          <w:sz w:val="16"/>
        </w:rPr>
        <w:t>of</w:t>
      </w:r>
      <w:r>
        <w:rPr>
          <w:spacing w:val="5"/>
          <w:w w:val="105"/>
          <w:sz w:val="16"/>
        </w:rPr>
        <w:t xml:space="preserve"> </w:t>
      </w:r>
      <w:r>
        <w:rPr>
          <w:w w:val="105"/>
          <w:sz w:val="16"/>
        </w:rPr>
        <w:t>funding.</w:t>
      </w:r>
    </w:p>
    <w:p w:rsidR="0012095F" w:rsidRDefault="0012095F">
      <w:pPr>
        <w:pStyle w:val="BodyText"/>
        <w:rPr>
          <w:sz w:val="16"/>
        </w:rPr>
      </w:pPr>
    </w:p>
    <w:p w:rsidR="0012095F" w:rsidRDefault="004D18C5">
      <w:pPr>
        <w:pStyle w:val="Heading1"/>
        <w:spacing w:before="140"/>
      </w:pPr>
      <w:r>
        <w:t>Acknowledgments</w:t>
      </w:r>
    </w:p>
    <w:p w:rsidR="0012095F" w:rsidRDefault="004D18C5">
      <w:pPr>
        <w:spacing w:before="14" w:line="288" w:lineRule="auto"/>
        <w:ind w:left="123" w:right="99"/>
        <w:jc w:val="both"/>
        <w:rPr>
          <w:sz w:val="16"/>
        </w:rPr>
      </w:pPr>
      <w:r>
        <w:rPr>
          <w:w w:val="105"/>
          <w:sz w:val="16"/>
        </w:rPr>
        <w:t>The authors would like to acknowledge Mr Ariel Peeri, for his devel-</w:t>
      </w:r>
      <w:r>
        <w:rPr>
          <w:spacing w:val="-39"/>
          <w:w w:val="105"/>
          <w:sz w:val="16"/>
        </w:rPr>
        <w:t xml:space="preserve"> </w:t>
      </w:r>
      <w:r>
        <w:rPr>
          <w:w w:val="105"/>
          <w:sz w:val="16"/>
        </w:rPr>
        <w:t>opment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of</w:t>
      </w:r>
      <w:r>
        <w:rPr>
          <w:spacing w:val="-2"/>
          <w:w w:val="105"/>
          <w:sz w:val="16"/>
        </w:rPr>
        <w:t xml:space="preserve"> </w:t>
      </w:r>
      <w:r>
        <w:rPr>
          <w:w w:val="105"/>
          <w:sz w:val="16"/>
        </w:rPr>
        <w:t>the</w:t>
      </w:r>
      <w:r>
        <w:rPr>
          <w:spacing w:val="-2"/>
          <w:w w:val="105"/>
          <w:sz w:val="16"/>
        </w:rPr>
        <w:t xml:space="preserve"> </w:t>
      </w:r>
      <w:r>
        <w:rPr>
          <w:w w:val="105"/>
          <w:sz w:val="16"/>
        </w:rPr>
        <w:t>infographic</w:t>
      </w:r>
      <w:r>
        <w:rPr>
          <w:spacing w:val="-1"/>
          <w:w w:val="105"/>
          <w:sz w:val="16"/>
        </w:rPr>
        <w:t xml:space="preserve"> </w:t>
      </w:r>
      <w:r>
        <w:rPr>
          <w:w w:val="105"/>
          <w:sz w:val="16"/>
        </w:rPr>
        <w:t>in</w:t>
      </w:r>
      <w:r>
        <w:rPr>
          <w:spacing w:val="-3"/>
          <w:w w:val="105"/>
          <w:sz w:val="16"/>
        </w:rPr>
        <w:t xml:space="preserve"> </w:t>
      </w:r>
      <w:hyperlink w:anchor="_bookmark19" w:history="1">
        <w:r>
          <w:rPr>
            <w:color w:val="0000FF"/>
            <w:w w:val="105"/>
            <w:sz w:val="16"/>
          </w:rPr>
          <w:t>Figure</w:t>
        </w:r>
        <w:r>
          <w:rPr>
            <w:color w:val="0000FF"/>
            <w:spacing w:val="-2"/>
            <w:w w:val="105"/>
            <w:sz w:val="16"/>
          </w:rPr>
          <w:t xml:space="preserve"> </w:t>
        </w:r>
        <w:proofErr w:type="gramStart"/>
        <w:r>
          <w:rPr>
            <w:color w:val="0000FF"/>
            <w:w w:val="105"/>
            <w:sz w:val="16"/>
          </w:rPr>
          <w:t>2</w:t>
        </w:r>
        <w:r>
          <w:rPr>
            <w:color w:val="0000FF"/>
            <w:spacing w:val="-2"/>
            <w:w w:val="105"/>
            <w:sz w:val="16"/>
          </w:rPr>
          <w:t xml:space="preserve"> </w:t>
        </w:r>
        <w:proofErr w:type="gramEnd"/>
      </w:hyperlink>
      <w:r>
        <w:rPr>
          <w:w w:val="105"/>
          <w:sz w:val="16"/>
        </w:rPr>
        <w:t>.</w:t>
      </w:r>
    </w:p>
    <w:p w:rsidR="0012095F" w:rsidRDefault="0012095F">
      <w:pPr>
        <w:pStyle w:val="BodyText"/>
        <w:rPr>
          <w:sz w:val="16"/>
        </w:rPr>
      </w:pPr>
    </w:p>
    <w:p w:rsidR="0012095F" w:rsidRDefault="0012095F">
      <w:pPr>
        <w:pStyle w:val="BodyText"/>
        <w:rPr>
          <w:sz w:val="16"/>
        </w:rPr>
      </w:pPr>
    </w:p>
    <w:p w:rsidR="0012095F" w:rsidRDefault="004D18C5">
      <w:pPr>
        <w:pStyle w:val="Heading1"/>
        <w:spacing w:before="109"/>
      </w:pPr>
      <w:r>
        <w:rPr>
          <w:w w:val="95"/>
        </w:rPr>
        <w:t>Author</w:t>
      </w:r>
      <w:r>
        <w:rPr>
          <w:spacing w:val="27"/>
          <w:w w:val="95"/>
        </w:rPr>
        <w:t xml:space="preserve"> </w:t>
      </w:r>
      <w:r>
        <w:rPr>
          <w:w w:val="95"/>
        </w:rPr>
        <w:t>Contributions</w:t>
      </w:r>
    </w:p>
    <w:p w:rsidR="0012095F" w:rsidRDefault="004D18C5">
      <w:pPr>
        <w:spacing w:before="64" w:line="288" w:lineRule="auto"/>
        <w:ind w:left="123" w:right="99"/>
        <w:jc w:val="both"/>
        <w:rPr>
          <w:sz w:val="16"/>
        </w:rPr>
      </w:pPr>
      <w:r>
        <w:rPr>
          <w:w w:val="105"/>
          <w:sz w:val="16"/>
        </w:rPr>
        <w:t>All authors conceptualized and designed the study, N.C.P. and U.H.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drafted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the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manuscript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and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made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final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revisions,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and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all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authors</w:t>
      </w:r>
      <w:r>
        <w:rPr>
          <w:spacing w:val="-39"/>
          <w:w w:val="105"/>
          <w:sz w:val="16"/>
        </w:rPr>
        <w:t xml:space="preserve"> </w:t>
      </w:r>
      <w:r>
        <w:rPr>
          <w:w w:val="105"/>
          <w:sz w:val="16"/>
        </w:rPr>
        <w:t>critically revised, read</w:t>
      </w:r>
      <w:r>
        <w:rPr>
          <w:spacing w:val="-1"/>
          <w:w w:val="105"/>
          <w:sz w:val="16"/>
        </w:rPr>
        <w:t xml:space="preserve"> </w:t>
      </w:r>
      <w:r>
        <w:rPr>
          <w:w w:val="105"/>
          <w:sz w:val="16"/>
        </w:rPr>
        <w:t>and approved</w:t>
      </w:r>
      <w:r>
        <w:rPr>
          <w:spacing w:val="-2"/>
          <w:w w:val="105"/>
          <w:sz w:val="16"/>
        </w:rPr>
        <w:t xml:space="preserve"> </w:t>
      </w:r>
      <w:r>
        <w:rPr>
          <w:w w:val="105"/>
          <w:sz w:val="16"/>
        </w:rPr>
        <w:t>the final</w:t>
      </w:r>
      <w:r>
        <w:rPr>
          <w:spacing w:val="-1"/>
          <w:w w:val="105"/>
          <w:sz w:val="16"/>
        </w:rPr>
        <w:t xml:space="preserve"> </w:t>
      </w:r>
      <w:r>
        <w:rPr>
          <w:w w:val="105"/>
          <w:sz w:val="16"/>
        </w:rPr>
        <w:t>manuscript.</w:t>
      </w:r>
    </w:p>
    <w:p w:rsidR="0012095F" w:rsidRDefault="0012095F">
      <w:pPr>
        <w:pStyle w:val="BodyText"/>
        <w:rPr>
          <w:sz w:val="16"/>
        </w:rPr>
      </w:pPr>
    </w:p>
    <w:p w:rsidR="0012095F" w:rsidRDefault="0012095F">
      <w:pPr>
        <w:pStyle w:val="BodyText"/>
        <w:spacing w:before="1"/>
        <w:rPr>
          <w:sz w:val="20"/>
        </w:rPr>
      </w:pPr>
    </w:p>
    <w:p w:rsidR="0012095F" w:rsidRDefault="004D18C5">
      <w:pPr>
        <w:pStyle w:val="Heading1"/>
      </w:pPr>
      <w:r>
        <w:rPr>
          <w:w w:val="95"/>
        </w:rPr>
        <w:t>Conflict</w:t>
      </w:r>
      <w:r>
        <w:rPr>
          <w:spacing w:val="7"/>
          <w:w w:val="95"/>
        </w:rPr>
        <w:t xml:space="preserve"> </w:t>
      </w:r>
      <w:r>
        <w:rPr>
          <w:w w:val="95"/>
        </w:rPr>
        <w:t>of</w:t>
      </w:r>
      <w:r>
        <w:rPr>
          <w:spacing w:val="6"/>
          <w:w w:val="95"/>
        </w:rPr>
        <w:t xml:space="preserve"> </w:t>
      </w:r>
      <w:r>
        <w:rPr>
          <w:w w:val="95"/>
        </w:rPr>
        <w:t>Interest</w:t>
      </w:r>
    </w:p>
    <w:p w:rsidR="0012095F" w:rsidRDefault="004D18C5">
      <w:pPr>
        <w:spacing w:before="65"/>
        <w:ind w:left="162"/>
        <w:jc w:val="both"/>
        <w:rPr>
          <w:sz w:val="16"/>
        </w:rPr>
      </w:pPr>
      <w:r>
        <w:rPr>
          <w:w w:val="105"/>
          <w:sz w:val="16"/>
        </w:rPr>
        <w:t>The</w:t>
      </w:r>
      <w:r>
        <w:rPr>
          <w:spacing w:val="6"/>
          <w:w w:val="105"/>
          <w:sz w:val="16"/>
        </w:rPr>
        <w:t xml:space="preserve"> </w:t>
      </w:r>
      <w:r>
        <w:rPr>
          <w:w w:val="105"/>
          <w:sz w:val="16"/>
        </w:rPr>
        <w:t>authors</w:t>
      </w:r>
      <w:r>
        <w:rPr>
          <w:spacing w:val="4"/>
          <w:w w:val="105"/>
          <w:sz w:val="16"/>
        </w:rPr>
        <w:t xml:space="preserve"> </w:t>
      </w:r>
      <w:r>
        <w:rPr>
          <w:w w:val="105"/>
          <w:sz w:val="16"/>
        </w:rPr>
        <w:t>declare</w:t>
      </w:r>
      <w:r>
        <w:rPr>
          <w:spacing w:val="5"/>
          <w:w w:val="105"/>
          <w:sz w:val="16"/>
        </w:rPr>
        <w:t xml:space="preserve"> </w:t>
      </w:r>
      <w:r>
        <w:rPr>
          <w:w w:val="105"/>
          <w:sz w:val="16"/>
        </w:rPr>
        <w:t>that</w:t>
      </w:r>
      <w:r>
        <w:rPr>
          <w:spacing w:val="6"/>
          <w:w w:val="105"/>
          <w:sz w:val="16"/>
        </w:rPr>
        <w:t xml:space="preserve"> </w:t>
      </w:r>
      <w:r>
        <w:rPr>
          <w:w w:val="105"/>
          <w:sz w:val="16"/>
        </w:rPr>
        <w:t>there</w:t>
      </w:r>
      <w:r>
        <w:rPr>
          <w:spacing w:val="6"/>
          <w:w w:val="105"/>
          <w:sz w:val="16"/>
        </w:rPr>
        <w:t xml:space="preserve"> </w:t>
      </w:r>
      <w:r>
        <w:rPr>
          <w:w w:val="105"/>
          <w:sz w:val="16"/>
        </w:rPr>
        <w:t>are</w:t>
      </w:r>
      <w:r>
        <w:rPr>
          <w:spacing w:val="6"/>
          <w:w w:val="105"/>
          <w:sz w:val="16"/>
        </w:rPr>
        <w:t xml:space="preserve"> </w:t>
      </w:r>
      <w:r>
        <w:rPr>
          <w:w w:val="105"/>
          <w:sz w:val="16"/>
        </w:rPr>
        <w:t>no</w:t>
      </w:r>
      <w:r>
        <w:rPr>
          <w:spacing w:val="5"/>
          <w:w w:val="105"/>
          <w:sz w:val="16"/>
        </w:rPr>
        <w:t xml:space="preserve"> </w:t>
      </w:r>
      <w:r>
        <w:rPr>
          <w:w w:val="105"/>
          <w:sz w:val="16"/>
        </w:rPr>
        <w:t>conflicts</w:t>
      </w:r>
      <w:r>
        <w:rPr>
          <w:spacing w:val="5"/>
          <w:w w:val="105"/>
          <w:sz w:val="16"/>
        </w:rPr>
        <w:t xml:space="preserve"> </w:t>
      </w:r>
      <w:r>
        <w:rPr>
          <w:w w:val="105"/>
          <w:sz w:val="16"/>
        </w:rPr>
        <w:t>of</w:t>
      </w:r>
      <w:r>
        <w:rPr>
          <w:spacing w:val="6"/>
          <w:w w:val="105"/>
          <w:sz w:val="16"/>
        </w:rPr>
        <w:t xml:space="preserve"> </w:t>
      </w:r>
      <w:r>
        <w:rPr>
          <w:w w:val="105"/>
          <w:sz w:val="16"/>
        </w:rPr>
        <w:t>interest.</w:t>
      </w:r>
    </w:p>
    <w:p w:rsidR="0012095F" w:rsidRDefault="0012095F">
      <w:pPr>
        <w:jc w:val="both"/>
        <w:rPr>
          <w:sz w:val="16"/>
        </w:rPr>
        <w:sectPr w:rsidR="0012095F">
          <w:type w:val="continuous"/>
          <w:pgSz w:w="12250" w:h="15820"/>
          <w:pgMar w:top="600" w:right="1160" w:bottom="280" w:left="1140" w:header="720" w:footer="720" w:gutter="0"/>
          <w:cols w:num="2" w:space="720" w:equalWidth="0">
            <w:col w:w="4845" w:space="195"/>
            <w:col w:w="4910"/>
          </w:cols>
        </w:sectPr>
      </w:pPr>
    </w:p>
    <w:p w:rsidR="0012095F" w:rsidRDefault="0012095F">
      <w:pPr>
        <w:pStyle w:val="BodyText"/>
        <w:spacing w:before="1"/>
        <w:rPr>
          <w:sz w:val="11"/>
        </w:rPr>
      </w:pPr>
    </w:p>
    <w:p w:rsidR="0012095F" w:rsidRDefault="0012095F">
      <w:pPr>
        <w:rPr>
          <w:sz w:val="11"/>
        </w:rPr>
        <w:sectPr w:rsidR="0012095F">
          <w:pgSz w:w="12250" w:h="15820"/>
          <w:pgMar w:top="940" w:right="1160" w:bottom="280" w:left="1140" w:header="639" w:footer="0" w:gutter="0"/>
          <w:cols w:space="720"/>
        </w:sectPr>
      </w:pPr>
    </w:p>
    <w:p w:rsidR="0012095F" w:rsidRDefault="004D18C5">
      <w:pPr>
        <w:pStyle w:val="Heading1"/>
        <w:spacing w:before="38"/>
      </w:pPr>
      <w:r>
        <w:lastRenderedPageBreak/>
        <w:pict>
          <v:shape id="_x0000_s1027" type="#_x0000_t202" style="position:absolute;left:0;text-align:left;margin-left:587.4pt;margin-top:152.9pt;width:10.95pt;height:484.95pt;z-index:15738880;mso-position-horizontal-relative:page;mso-position-vertical-relative:page" filled="f" stroked="f">
            <v:textbox style="layout-flow:vertical" inset="0,0,0,0">
              <w:txbxContent>
                <w:p w:rsidR="0012095F" w:rsidRDefault="004D18C5">
                  <w:pPr>
                    <w:spacing w:before="14"/>
                    <w:ind w:left="20"/>
                    <w:rPr>
                      <w:rFonts w:ascii="Arial MT"/>
                      <w:sz w:val="16"/>
                    </w:rPr>
                  </w:pPr>
                  <w:r>
                    <w:rPr>
                      <w:rFonts w:ascii="Arial MT"/>
                      <w:color w:val="666666"/>
                      <w:spacing w:val="-1"/>
                      <w:sz w:val="16"/>
                    </w:rPr>
                    <w:t>Downloaded</w:t>
                  </w:r>
                  <w:r>
                    <w:rPr>
                      <w:rFonts w:ascii="Arial MT"/>
                      <w:color w:val="666666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pacing w:val="-1"/>
                      <w:sz w:val="16"/>
                    </w:rPr>
                    <w:t>from</w:t>
                  </w:r>
                  <w:r>
                    <w:rPr>
                      <w:rFonts w:ascii="Arial MT"/>
                      <w:color w:val="666666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pacing w:val="-1"/>
                      <w:sz w:val="16"/>
                    </w:rPr>
                    <w:t>https://academic.oup.com/ije/advance-article-abstract/doi/10.1093/ije/dyaa033/5748175</w:t>
                  </w:r>
                  <w:r>
                    <w:rPr>
                      <w:rFonts w:ascii="Arial MT"/>
                      <w:color w:val="666666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z w:val="16"/>
                    </w:rPr>
                    <w:t>by</w:t>
                  </w:r>
                  <w:r>
                    <w:rPr>
                      <w:rFonts w:ascii="Arial MT"/>
                      <w:color w:val="666666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z w:val="16"/>
                    </w:rPr>
                    <w:t>guest</w:t>
                  </w:r>
                  <w:r>
                    <w:rPr>
                      <w:rFonts w:ascii="Arial MT"/>
                      <w:color w:val="666666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z w:val="16"/>
                    </w:rPr>
                    <w:t>on</w:t>
                  </w:r>
                  <w:r>
                    <w:rPr>
                      <w:rFonts w:ascii="Arial MT"/>
                      <w:color w:val="666666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z w:val="16"/>
                    </w:rPr>
                    <w:t>23</w:t>
                  </w:r>
                  <w:r>
                    <w:rPr>
                      <w:rFonts w:ascii="Arial MT"/>
                      <w:color w:val="666666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z w:val="16"/>
                    </w:rPr>
                    <w:t>February</w:t>
                  </w:r>
                  <w:r>
                    <w:rPr>
                      <w:rFonts w:ascii="Arial MT"/>
                      <w:color w:val="666666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z w:val="16"/>
                    </w:rPr>
                    <w:t>2020</w:t>
                  </w:r>
                </w:p>
              </w:txbxContent>
            </v:textbox>
            <w10:wrap anchorx="page" anchory="page"/>
          </v:shape>
        </w:pict>
      </w:r>
      <w:r>
        <w:t>References</w:t>
      </w:r>
    </w:p>
    <w:p w:rsidR="0012095F" w:rsidRDefault="004D18C5">
      <w:pPr>
        <w:pStyle w:val="ListParagraph"/>
        <w:numPr>
          <w:ilvl w:val="0"/>
          <w:numId w:val="1"/>
        </w:numPr>
        <w:tabs>
          <w:tab w:val="left" w:pos="405"/>
        </w:tabs>
        <w:spacing w:before="99" w:line="280" w:lineRule="auto"/>
        <w:ind w:right="39"/>
        <w:jc w:val="both"/>
        <w:rPr>
          <w:sz w:val="16"/>
        </w:rPr>
      </w:pPr>
      <w:bookmarkStart w:id="39" w:name="_bookmark38"/>
      <w:bookmarkEnd w:id="39"/>
      <w:r>
        <w:rPr>
          <w:color w:val="231F20"/>
          <w:w w:val="110"/>
          <w:sz w:val="16"/>
        </w:rPr>
        <w:t xml:space="preserve">Zhu N, Zhang D, Wang W </w:t>
      </w:r>
      <w:r>
        <w:rPr>
          <w:rFonts w:ascii="Calibri"/>
          <w:i/>
          <w:color w:val="231F20"/>
          <w:w w:val="110"/>
          <w:sz w:val="16"/>
        </w:rPr>
        <w:t>et al</w:t>
      </w:r>
      <w:r>
        <w:rPr>
          <w:color w:val="231F20"/>
          <w:w w:val="110"/>
          <w:sz w:val="16"/>
        </w:rPr>
        <w:t>. A novel</w:t>
      </w:r>
      <w:bookmarkStart w:id="40" w:name="_bookmark39"/>
      <w:bookmarkEnd w:id="40"/>
      <w:r>
        <w:rPr>
          <w:color w:val="231F20"/>
          <w:w w:val="110"/>
          <w:sz w:val="16"/>
        </w:rPr>
        <w:t xml:space="preserve"> </w:t>
      </w:r>
      <w:bookmarkStart w:id="41" w:name="_bookmark40"/>
      <w:bookmarkEnd w:id="41"/>
      <w:r>
        <w:rPr>
          <w:color w:val="231F20"/>
          <w:w w:val="110"/>
          <w:sz w:val="16"/>
        </w:rPr>
        <w:t>coronavirus from</w:t>
      </w:r>
      <w:r>
        <w:rPr>
          <w:color w:val="231F20"/>
          <w:spacing w:val="1"/>
          <w:w w:val="110"/>
          <w:sz w:val="16"/>
        </w:rPr>
        <w:t xml:space="preserve"> </w:t>
      </w:r>
      <w:r>
        <w:rPr>
          <w:color w:val="231F20"/>
          <w:w w:val="110"/>
          <w:sz w:val="16"/>
        </w:rPr>
        <w:t>patients</w:t>
      </w:r>
      <w:r>
        <w:rPr>
          <w:color w:val="231F20"/>
          <w:spacing w:val="-11"/>
          <w:w w:val="110"/>
          <w:sz w:val="16"/>
        </w:rPr>
        <w:t xml:space="preserve"> </w:t>
      </w:r>
      <w:r>
        <w:rPr>
          <w:color w:val="231F20"/>
          <w:w w:val="110"/>
          <w:sz w:val="16"/>
        </w:rPr>
        <w:t>with</w:t>
      </w:r>
      <w:r>
        <w:rPr>
          <w:color w:val="231F20"/>
          <w:spacing w:val="-10"/>
          <w:w w:val="110"/>
          <w:sz w:val="16"/>
        </w:rPr>
        <w:t xml:space="preserve"> </w:t>
      </w:r>
      <w:r>
        <w:rPr>
          <w:color w:val="231F20"/>
          <w:w w:val="110"/>
          <w:sz w:val="16"/>
        </w:rPr>
        <w:t>pneumonia</w:t>
      </w:r>
      <w:r>
        <w:rPr>
          <w:color w:val="231F20"/>
          <w:spacing w:val="-10"/>
          <w:w w:val="110"/>
          <w:sz w:val="16"/>
        </w:rPr>
        <w:t xml:space="preserve"> </w:t>
      </w:r>
      <w:r>
        <w:rPr>
          <w:color w:val="231F20"/>
          <w:w w:val="110"/>
          <w:sz w:val="16"/>
        </w:rPr>
        <w:t>in</w:t>
      </w:r>
      <w:r>
        <w:rPr>
          <w:color w:val="231F20"/>
          <w:spacing w:val="-9"/>
          <w:w w:val="110"/>
          <w:sz w:val="16"/>
        </w:rPr>
        <w:t xml:space="preserve"> </w:t>
      </w:r>
      <w:r>
        <w:rPr>
          <w:color w:val="231F20"/>
          <w:w w:val="110"/>
          <w:sz w:val="16"/>
        </w:rPr>
        <w:t>China,</w:t>
      </w:r>
      <w:r>
        <w:rPr>
          <w:color w:val="231F20"/>
          <w:spacing w:val="-12"/>
          <w:w w:val="110"/>
          <w:sz w:val="16"/>
        </w:rPr>
        <w:t xml:space="preserve"> </w:t>
      </w:r>
      <w:r>
        <w:rPr>
          <w:color w:val="231F20"/>
          <w:w w:val="110"/>
          <w:sz w:val="16"/>
        </w:rPr>
        <w:t>2019.</w:t>
      </w:r>
      <w:r>
        <w:rPr>
          <w:color w:val="231F20"/>
          <w:spacing w:val="-10"/>
          <w:w w:val="110"/>
          <w:sz w:val="16"/>
        </w:rPr>
        <w:t xml:space="preserve"> </w:t>
      </w:r>
      <w:r>
        <w:rPr>
          <w:rFonts w:ascii="Calibri"/>
          <w:i/>
          <w:color w:val="231F20"/>
          <w:w w:val="110"/>
          <w:sz w:val="16"/>
        </w:rPr>
        <w:t>N</w:t>
      </w:r>
      <w:r>
        <w:rPr>
          <w:rFonts w:ascii="Calibri"/>
          <w:i/>
          <w:color w:val="231F20"/>
          <w:spacing w:val="-6"/>
          <w:w w:val="110"/>
          <w:sz w:val="16"/>
        </w:rPr>
        <w:t xml:space="preserve"> </w:t>
      </w:r>
      <w:r>
        <w:rPr>
          <w:rFonts w:ascii="Calibri"/>
          <w:i/>
          <w:color w:val="231F20"/>
          <w:w w:val="110"/>
          <w:sz w:val="16"/>
        </w:rPr>
        <w:t>Engl</w:t>
      </w:r>
      <w:r>
        <w:rPr>
          <w:rFonts w:ascii="Calibri"/>
          <w:i/>
          <w:color w:val="231F20"/>
          <w:spacing w:val="-6"/>
          <w:w w:val="110"/>
          <w:sz w:val="16"/>
        </w:rPr>
        <w:t xml:space="preserve"> </w:t>
      </w:r>
      <w:r>
        <w:rPr>
          <w:rFonts w:ascii="Calibri"/>
          <w:i/>
          <w:color w:val="231F20"/>
          <w:w w:val="110"/>
          <w:sz w:val="16"/>
        </w:rPr>
        <w:t>J</w:t>
      </w:r>
      <w:r>
        <w:rPr>
          <w:rFonts w:ascii="Calibri"/>
          <w:i/>
          <w:color w:val="231F20"/>
          <w:spacing w:val="-5"/>
          <w:w w:val="110"/>
          <w:sz w:val="16"/>
        </w:rPr>
        <w:t xml:space="preserve"> </w:t>
      </w:r>
      <w:r>
        <w:rPr>
          <w:rFonts w:ascii="Calibri"/>
          <w:i/>
          <w:color w:val="231F20"/>
          <w:w w:val="110"/>
          <w:sz w:val="16"/>
        </w:rPr>
        <w:t>Med</w:t>
      </w:r>
      <w:r>
        <w:rPr>
          <w:rFonts w:ascii="Calibri"/>
          <w:i/>
          <w:color w:val="231F20"/>
          <w:spacing w:val="-5"/>
          <w:w w:val="110"/>
          <w:sz w:val="16"/>
        </w:rPr>
        <w:t xml:space="preserve"> </w:t>
      </w:r>
      <w:r>
        <w:rPr>
          <w:color w:val="231F20"/>
          <w:w w:val="110"/>
          <w:sz w:val="16"/>
        </w:rPr>
        <w:t>2020.</w:t>
      </w:r>
    </w:p>
    <w:p w:rsidR="0012095F" w:rsidRDefault="004D18C5">
      <w:pPr>
        <w:pStyle w:val="ListParagraph"/>
        <w:numPr>
          <w:ilvl w:val="0"/>
          <w:numId w:val="1"/>
        </w:numPr>
        <w:tabs>
          <w:tab w:val="left" w:pos="405"/>
        </w:tabs>
        <w:spacing w:before="2" w:line="292" w:lineRule="auto"/>
        <w:ind w:right="39"/>
        <w:jc w:val="both"/>
        <w:rPr>
          <w:sz w:val="16"/>
        </w:rPr>
      </w:pPr>
      <w:bookmarkStart w:id="42" w:name="_bookmark41"/>
      <w:bookmarkEnd w:id="42"/>
      <w:r>
        <w:rPr>
          <w:color w:val="231F20"/>
          <w:w w:val="110"/>
          <w:sz w:val="16"/>
        </w:rPr>
        <w:t xml:space="preserve">Gardner L. </w:t>
      </w:r>
      <w:r>
        <w:rPr>
          <w:rFonts w:ascii="Calibri"/>
          <w:i/>
          <w:color w:val="231F20"/>
          <w:w w:val="110"/>
          <w:sz w:val="16"/>
        </w:rPr>
        <w:t>2019n-CoV Global Cases</w:t>
      </w:r>
      <w:r>
        <w:rPr>
          <w:color w:val="231F20"/>
          <w:w w:val="110"/>
          <w:sz w:val="16"/>
        </w:rPr>
        <w:t xml:space="preserve">. </w:t>
      </w:r>
      <w:hyperlink r:id="rId28">
        <w:r>
          <w:rPr>
            <w:color w:val="231F20"/>
            <w:w w:val="110"/>
            <w:sz w:val="16"/>
          </w:rPr>
          <w:t>https://gi</w:t>
        </w:r>
        <w:bookmarkStart w:id="43" w:name="_bookmark42"/>
        <w:bookmarkEnd w:id="43"/>
        <w:r>
          <w:rPr>
            <w:color w:val="231F20"/>
            <w:w w:val="110"/>
            <w:sz w:val="16"/>
          </w:rPr>
          <w:t>sanddata.maps.</w:t>
        </w:r>
      </w:hyperlink>
      <w:r>
        <w:rPr>
          <w:color w:val="231F20"/>
          <w:spacing w:val="1"/>
          <w:w w:val="110"/>
          <w:sz w:val="16"/>
        </w:rPr>
        <w:t xml:space="preserve"> </w:t>
      </w:r>
      <w:hyperlink r:id="rId29">
        <w:r>
          <w:rPr>
            <w:color w:val="231F20"/>
            <w:w w:val="105"/>
            <w:sz w:val="16"/>
          </w:rPr>
          <w:t>arcgis.com/apps/opsdashboard/index.html#/bda7594740fd4029</w:t>
        </w:r>
      </w:hyperlink>
      <w:r>
        <w:rPr>
          <w:color w:val="231F20"/>
          <w:spacing w:val="1"/>
          <w:w w:val="105"/>
          <w:sz w:val="16"/>
        </w:rPr>
        <w:t xml:space="preserve"> </w:t>
      </w:r>
      <w:hyperlink r:id="rId30">
        <w:r>
          <w:rPr>
            <w:color w:val="231F20"/>
            <w:w w:val="105"/>
            <w:sz w:val="16"/>
          </w:rPr>
          <w:t>9423467b48e9ecf6</w:t>
        </w:r>
        <w:r>
          <w:rPr>
            <w:color w:val="231F20"/>
            <w:spacing w:val="-6"/>
            <w:w w:val="105"/>
            <w:sz w:val="16"/>
          </w:rPr>
          <w:t xml:space="preserve"> </w:t>
        </w:r>
      </w:hyperlink>
      <w:r>
        <w:rPr>
          <w:color w:val="231F20"/>
          <w:w w:val="105"/>
          <w:sz w:val="16"/>
        </w:rPr>
        <w:t>(2</w:t>
      </w:r>
      <w:r>
        <w:rPr>
          <w:color w:val="231F20"/>
          <w:spacing w:val="-3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February</w:t>
      </w:r>
      <w:r>
        <w:rPr>
          <w:color w:val="231F20"/>
          <w:spacing w:val="-5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2020,</w:t>
      </w:r>
      <w:r>
        <w:rPr>
          <w:color w:val="231F20"/>
          <w:spacing w:val="-5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date</w:t>
      </w:r>
      <w:r>
        <w:rPr>
          <w:color w:val="231F20"/>
          <w:spacing w:val="-4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last</w:t>
      </w:r>
      <w:r>
        <w:rPr>
          <w:color w:val="231F20"/>
          <w:spacing w:val="-4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accessed).</w:t>
      </w:r>
    </w:p>
    <w:p w:rsidR="0012095F" w:rsidRDefault="004D18C5">
      <w:pPr>
        <w:pStyle w:val="ListParagraph"/>
        <w:numPr>
          <w:ilvl w:val="0"/>
          <w:numId w:val="1"/>
        </w:numPr>
        <w:tabs>
          <w:tab w:val="left" w:pos="405"/>
        </w:tabs>
        <w:spacing w:before="3" w:line="283" w:lineRule="auto"/>
        <w:ind w:right="38"/>
        <w:jc w:val="both"/>
        <w:rPr>
          <w:sz w:val="16"/>
        </w:rPr>
      </w:pPr>
      <w:bookmarkStart w:id="44" w:name="_bookmark43"/>
      <w:bookmarkEnd w:id="44"/>
      <w:r>
        <w:rPr>
          <w:color w:val="231F20"/>
          <w:w w:val="110"/>
          <w:sz w:val="16"/>
        </w:rPr>
        <w:t>Huang</w:t>
      </w:r>
      <w:r>
        <w:rPr>
          <w:color w:val="231F20"/>
          <w:w w:val="110"/>
          <w:sz w:val="16"/>
        </w:rPr>
        <w:t xml:space="preserve"> C, Wang Y, Li X </w:t>
      </w:r>
      <w:r>
        <w:rPr>
          <w:rFonts w:ascii="Calibri" w:hAnsi="Calibri"/>
          <w:i/>
          <w:color w:val="231F20"/>
          <w:w w:val="110"/>
          <w:sz w:val="16"/>
        </w:rPr>
        <w:t>et al</w:t>
      </w:r>
      <w:r>
        <w:rPr>
          <w:color w:val="231F20"/>
          <w:w w:val="110"/>
          <w:sz w:val="16"/>
        </w:rPr>
        <w:t xml:space="preserve">. Clinical features of </w:t>
      </w:r>
      <w:bookmarkStart w:id="45" w:name="_bookmark44"/>
      <w:bookmarkEnd w:id="45"/>
      <w:r>
        <w:rPr>
          <w:color w:val="231F20"/>
          <w:w w:val="110"/>
          <w:sz w:val="16"/>
        </w:rPr>
        <w:t>patients</w:t>
      </w:r>
      <w:r>
        <w:rPr>
          <w:color w:val="231F20"/>
          <w:spacing w:val="1"/>
          <w:w w:val="110"/>
          <w:sz w:val="16"/>
        </w:rPr>
        <w:t xml:space="preserve"> </w:t>
      </w:r>
      <w:r>
        <w:rPr>
          <w:color w:val="231F20"/>
          <w:w w:val="110"/>
          <w:sz w:val="16"/>
        </w:rPr>
        <w:t>infected</w:t>
      </w:r>
      <w:r>
        <w:rPr>
          <w:color w:val="231F20"/>
          <w:spacing w:val="-6"/>
          <w:w w:val="110"/>
          <w:sz w:val="16"/>
        </w:rPr>
        <w:t xml:space="preserve"> </w:t>
      </w:r>
      <w:r>
        <w:rPr>
          <w:color w:val="231F20"/>
          <w:w w:val="110"/>
          <w:sz w:val="16"/>
        </w:rPr>
        <w:t>with</w:t>
      </w:r>
      <w:r>
        <w:rPr>
          <w:color w:val="231F20"/>
          <w:spacing w:val="-5"/>
          <w:w w:val="110"/>
          <w:sz w:val="16"/>
        </w:rPr>
        <w:t xml:space="preserve"> </w:t>
      </w:r>
      <w:r>
        <w:rPr>
          <w:color w:val="231F20"/>
          <w:w w:val="110"/>
          <w:sz w:val="16"/>
        </w:rPr>
        <w:t>2019</w:t>
      </w:r>
      <w:r>
        <w:rPr>
          <w:color w:val="231F20"/>
          <w:spacing w:val="-5"/>
          <w:w w:val="110"/>
          <w:sz w:val="16"/>
        </w:rPr>
        <w:t xml:space="preserve"> </w:t>
      </w:r>
      <w:r>
        <w:rPr>
          <w:color w:val="231F20"/>
          <w:w w:val="110"/>
          <w:sz w:val="16"/>
        </w:rPr>
        <w:t>novel</w:t>
      </w:r>
      <w:r>
        <w:rPr>
          <w:color w:val="231F20"/>
          <w:spacing w:val="-6"/>
          <w:w w:val="110"/>
          <w:sz w:val="16"/>
        </w:rPr>
        <w:t xml:space="preserve"> </w:t>
      </w:r>
      <w:r>
        <w:rPr>
          <w:color w:val="231F20"/>
          <w:w w:val="110"/>
          <w:sz w:val="16"/>
        </w:rPr>
        <w:t>coronavirus</w:t>
      </w:r>
      <w:r>
        <w:rPr>
          <w:color w:val="231F20"/>
          <w:spacing w:val="-5"/>
          <w:w w:val="110"/>
          <w:sz w:val="16"/>
        </w:rPr>
        <w:t xml:space="preserve"> </w:t>
      </w:r>
      <w:r>
        <w:rPr>
          <w:color w:val="231F20"/>
          <w:w w:val="110"/>
          <w:sz w:val="16"/>
        </w:rPr>
        <w:t>in</w:t>
      </w:r>
      <w:r>
        <w:rPr>
          <w:color w:val="231F20"/>
          <w:spacing w:val="-5"/>
          <w:w w:val="110"/>
          <w:sz w:val="16"/>
        </w:rPr>
        <w:t xml:space="preserve"> </w:t>
      </w:r>
      <w:r>
        <w:rPr>
          <w:color w:val="231F20"/>
          <w:w w:val="110"/>
          <w:sz w:val="16"/>
        </w:rPr>
        <w:t>Wuhan,</w:t>
      </w:r>
      <w:r>
        <w:rPr>
          <w:color w:val="231F20"/>
          <w:spacing w:val="-5"/>
          <w:w w:val="110"/>
          <w:sz w:val="16"/>
        </w:rPr>
        <w:t xml:space="preserve"> </w:t>
      </w:r>
      <w:r>
        <w:rPr>
          <w:color w:val="231F20"/>
          <w:w w:val="110"/>
          <w:sz w:val="16"/>
        </w:rPr>
        <w:t>China.</w:t>
      </w:r>
      <w:r>
        <w:rPr>
          <w:color w:val="231F20"/>
          <w:spacing w:val="-7"/>
          <w:w w:val="110"/>
          <w:sz w:val="16"/>
        </w:rPr>
        <w:t xml:space="preserve"> </w:t>
      </w:r>
      <w:r>
        <w:rPr>
          <w:rFonts w:ascii="Calibri" w:hAnsi="Calibri"/>
          <w:i/>
          <w:color w:val="231F20"/>
          <w:w w:val="110"/>
          <w:sz w:val="16"/>
        </w:rPr>
        <w:t>Lancet</w:t>
      </w:r>
      <w:r>
        <w:rPr>
          <w:rFonts w:ascii="Calibri" w:hAnsi="Calibri"/>
          <w:i/>
          <w:color w:val="231F20"/>
          <w:spacing w:val="-37"/>
          <w:w w:val="110"/>
          <w:sz w:val="16"/>
        </w:rPr>
        <w:t xml:space="preserve"> </w:t>
      </w:r>
      <w:r>
        <w:rPr>
          <w:color w:val="231F20"/>
          <w:w w:val="110"/>
          <w:sz w:val="16"/>
        </w:rPr>
        <w:t>2020</w:t>
      </w:r>
      <w:proofErr w:type="gramStart"/>
      <w:r>
        <w:rPr>
          <w:color w:val="231F20"/>
          <w:w w:val="110"/>
          <w:sz w:val="16"/>
        </w:rPr>
        <w:t>;</w:t>
      </w:r>
      <w:r>
        <w:rPr>
          <w:rFonts w:ascii="Trebuchet MS" w:hAnsi="Trebuchet MS"/>
          <w:color w:val="231F20"/>
          <w:w w:val="110"/>
          <w:sz w:val="16"/>
        </w:rPr>
        <w:t>395</w:t>
      </w:r>
      <w:r>
        <w:rPr>
          <w:color w:val="231F20"/>
          <w:w w:val="110"/>
          <w:sz w:val="16"/>
        </w:rPr>
        <w:t>:497</w:t>
      </w:r>
      <w:proofErr w:type="gramEnd"/>
      <w:r>
        <w:rPr>
          <w:color w:val="231F20"/>
          <w:w w:val="110"/>
          <w:sz w:val="16"/>
        </w:rPr>
        <w:t>–506.</w:t>
      </w:r>
    </w:p>
    <w:p w:rsidR="0012095F" w:rsidRDefault="004D18C5">
      <w:pPr>
        <w:pStyle w:val="ListParagraph"/>
        <w:numPr>
          <w:ilvl w:val="0"/>
          <w:numId w:val="1"/>
        </w:numPr>
        <w:tabs>
          <w:tab w:val="left" w:pos="405"/>
        </w:tabs>
        <w:spacing w:before="13" w:line="297" w:lineRule="auto"/>
        <w:ind w:right="39"/>
        <w:jc w:val="both"/>
        <w:rPr>
          <w:sz w:val="16"/>
        </w:rPr>
      </w:pPr>
      <w:bookmarkStart w:id="46" w:name="_bookmark45"/>
      <w:bookmarkEnd w:id="46"/>
      <w:r>
        <w:rPr>
          <w:color w:val="231F20"/>
          <w:w w:val="110"/>
          <w:sz w:val="16"/>
        </w:rPr>
        <w:t xml:space="preserve">Smith RD. Responding to global infectious disease </w:t>
      </w:r>
      <w:bookmarkStart w:id="47" w:name="_bookmark46"/>
      <w:bookmarkEnd w:id="47"/>
      <w:r>
        <w:rPr>
          <w:color w:val="231F20"/>
          <w:w w:val="110"/>
          <w:sz w:val="16"/>
        </w:rPr>
        <w:t>outbreaks:</w:t>
      </w:r>
      <w:r>
        <w:rPr>
          <w:color w:val="231F20"/>
          <w:spacing w:val="-41"/>
          <w:w w:val="110"/>
          <w:sz w:val="16"/>
        </w:rPr>
        <w:t xml:space="preserve"> </w:t>
      </w:r>
      <w:r>
        <w:rPr>
          <w:color w:val="231F20"/>
          <w:w w:val="105"/>
          <w:sz w:val="16"/>
        </w:rPr>
        <w:t>lessons</w:t>
      </w:r>
      <w:r>
        <w:rPr>
          <w:color w:val="231F20"/>
          <w:spacing w:val="-7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from</w:t>
      </w:r>
      <w:r>
        <w:rPr>
          <w:color w:val="231F20"/>
          <w:spacing w:val="-6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SARS</w:t>
      </w:r>
      <w:r>
        <w:rPr>
          <w:color w:val="231F20"/>
          <w:spacing w:val="-7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on</w:t>
      </w:r>
      <w:r>
        <w:rPr>
          <w:color w:val="231F20"/>
          <w:spacing w:val="-5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the</w:t>
      </w:r>
      <w:r>
        <w:rPr>
          <w:color w:val="231F20"/>
          <w:spacing w:val="-5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role</w:t>
      </w:r>
      <w:r>
        <w:rPr>
          <w:color w:val="231F20"/>
          <w:spacing w:val="-7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of</w:t>
      </w:r>
      <w:r>
        <w:rPr>
          <w:color w:val="231F20"/>
          <w:spacing w:val="-5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risk</w:t>
      </w:r>
      <w:r>
        <w:rPr>
          <w:color w:val="231F20"/>
          <w:spacing w:val="-6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perception,</w:t>
      </w:r>
      <w:r>
        <w:rPr>
          <w:color w:val="231F20"/>
          <w:spacing w:val="-5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communication</w:t>
      </w:r>
      <w:r>
        <w:rPr>
          <w:color w:val="231F20"/>
          <w:spacing w:val="-40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and</w:t>
      </w:r>
      <w:r>
        <w:rPr>
          <w:color w:val="231F20"/>
          <w:spacing w:val="-7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management.</w:t>
      </w:r>
      <w:r>
        <w:rPr>
          <w:color w:val="231F20"/>
          <w:spacing w:val="-4"/>
          <w:w w:val="105"/>
          <w:sz w:val="16"/>
        </w:rPr>
        <w:t xml:space="preserve"> </w:t>
      </w:r>
      <w:r>
        <w:rPr>
          <w:rFonts w:ascii="Calibri" w:hAnsi="Calibri"/>
          <w:i/>
          <w:color w:val="231F20"/>
          <w:w w:val="105"/>
          <w:sz w:val="16"/>
        </w:rPr>
        <w:t>Soc</w:t>
      </w:r>
      <w:r>
        <w:rPr>
          <w:rFonts w:ascii="Calibri" w:hAnsi="Calibri"/>
          <w:i/>
          <w:color w:val="231F20"/>
          <w:spacing w:val="-1"/>
          <w:w w:val="105"/>
          <w:sz w:val="16"/>
        </w:rPr>
        <w:t xml:space="preserve"> </w:t>
      </w:r>
      <w:r>
        <w:rPr>
          <w:rFonts w:ascii="Calibri" w:hAnsi="Calibri"/>
          <w:i/>
          <w:color w:val="231F20"/>
          <w:w w:val="105"/>
          <w:sz w:val="16"/>
        </w:rPr>
        <w:t>Sci</w:t>
      </w:r>
      <w:r>
        <w:rPr>
          <w:rFonts w:ascii="Calibri" w:hAnsi="Calibri"/>
          <w:i/>
          <w:color w:val="231F20"/>
          <w:spacing w:val="-3"/>
          <w:w w:val="105"/>
          <w:sz w:val="16"/>
        </w:rPr>
        <w:t xml:space="preserve"> </w:t>
      </w:r>
      <w:r>
        <w:rPr>
          <w:rFonts w:ascii="Calibri" w:hAnsi="Calibri"/>
          <w:i/>
          <w:color w:val="231F20"/>
          <w:w w:val="105"/>
          <w:sz w:val="16"/>
        </w:rPr>
        <w:t xml:space="preserve">Med </w:t>
      </w:r>
      <w:r>
        <w:rPr>
          <w:color w:val="231F20"/>
          <w:w w:val="105"/>
          <w:sz w:val="16"/>
        </w:rPr>
        <w:t>2006</w:t>
      </w:r>
      <w:proofErr w:type="gramStart"/>
      <w:r>
        <w:rPr>
          <w:color w:val="231F20"/>
          <w:w w:val="105"/>
          <w:sz w:val="16"/>
        </w:rPr>
        <w:t>;</w:t>
      </w:r>
      <w:r>
        <w:rPr>
          <w:rFonts w:ascii="Trebuchet MS" w:hAnsi="Trebuchet MS"/>
          <w:color w:val="231F20"/>
          <w:w w:val="105"/>
          <w:sz w:val="16"/>
        </w:rPr>
        <w:t>63</w:t>
      </w:r>
      <w:r>
        <w:rPr>
          <w:color w:val="231F20"/>
          <w:w w:val="105"/>
          <w:sz w:val="16"/>
        </w:rPr>
        <w:t>:3113</w:t>
      </w:r>
      <w:proofErr w:type="gramEnd"/>
      <w:r>
        <w:rPr>
          <w:color w:val="231F20"/>
          <w:w w:val="105"/>
          <w:sz w:val="16"/>
        </w:rPr>
        <w:t>–23.</w:t>
      </w:r>
    </w:p>
    <w:p w:rsidR="0012095F" w:rsidRDefault="004D18C5">
      <w:pPr>
        <w:pStyle w:val="ListParagraph"/>
        <w:numPr>
          <w:ilvl w:val="0"/>
          <w:numId w:val="1"/>
        </w:numPr>
        <w:tabs>
          <w:tab w:val="left" w:pos="405"/>
        </w:tabs>
        <w:spacing w:line="184" w:lineRule="exact"/>
        <w:jc w:val="both"/>
        <w:rPr>
          <w:sz w:val="16"/>
        </w:rPr>
      </w:pPr>
      <w:bookmarkStart w:id="48" w:name="_bookmark47"/>
      <w:bookmarkEnd w:id="48"/>
      <w:r>
        <w:rPr>
          <w:color w:val="231F20"/>
          <w:w w:val="105"/>
          <w:sz w:val="16"/>
        </w:rPr>
        <w:t>Anderson</w:t>
      </w:r>
      <w:r>
        <w:rPr>
          <w:color w:val="231F20"/>
          <w:spacing w:val="17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RM,</w:t>
      </w:r>
      <w:r>
        <w:rPr>
          <w:color w:val="231F20"/>
          <w:spacing w:val="18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Fraser</w:t>
      </w:r>
      <w:r>
        <w:rPr>
          <w:color w:val="231F20"/>
          <w:spacing w:val="19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C,</w:t>
      </w:r>
      <w:r>
        <w:rPr>
          <w:color w:val="231F20"/>
          <w:spacing w:val="17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Ghani</w:t>
      </w:r>
      <w:r>
        <w:rPr>
          <w:color w:val="231F20"/>
          <w:spacing w:val="18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AC</w:t>
      </w:r>
      <w:r>
        <w:rPr>
          <w:color w:val="231F20"/>
          <w:spacing w:val="17"/>
          <w:w w:val="105"/>
          <w:sz w:val="16"/>
        </w:rPr>
        <w:t xml:space="preserve"> </w:t>
      </w:r>
      <w:r>
        <w:rPr>
          <w:rFonts w:ascii="Calibri"/>
          <w:i/>
          <w:color w:val="231F20"/>
          <w:w w:val="105"/>
          <w:sz w:val="16"/>
        </w:rPr>
        <w:t>et</w:t>
      </w:r>
      <w:r>
        <w:rPr>
          <w:rFonts w:ascii="Calibri"/>
          <w:i/>
          <w:color w:val="231F20"/>
          <w:spacing w:val="23"/>
          <w:w w:val="105"/>
          <w:sz w:val="16"/>
        </w:rPr>
        <w:t xml:space="preserve"> </w:t>
      </w:r>
      <w:r>
        <w:rPr>
          <w:rFonts w:ascii="Calibri"/>
          <w:i/>
          <w:color w:val="231F20"/>
          <w:w w:val="105"/>
          <w:sz w:val="16"/>
        </w:rPr>
        <w:t>al</w:t>
      </w:r>
      <w:r>
        <w:rPr>
          <w:color w:val="231F20"/>
          <w:w w:val="105"/>
          <w:sz w:val="16"/>
        </w:rPr>
        <w:t>.</w:t>
      </w:r>
      <w:r>
        <w:rPr>
          <w:color w:val="231F20"/>
          <w:spacing w:val="17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Epidemiology,</w:t>
      </w:r>
      <w:r>
        <w:rPr>
          <w:color w:val="231F20"/>
          <w:spacing w:val="18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trans-</w:t>
      </w:r>
    </w:p>
    <w:p w:rsidR="0012095F" w:rsidRDefault="004D18C5">
      <w:pPr>
        <w:spacing w:before="37"/>
        <w:ind w:left="404"/>
        <w:jc w:val="both"/>
        <w:rPr>
          <w:sz w:val="16"/>
        </w:rPr>
      </w:pPr>
      <w:proofErr w:type="gramStart"/>
      <w:r>
        <w:rPr>
          <w:color w:val="231F20"/>
          <w:w w:val="105"/>
          <w:sz w:val="16"/>
        </w:rPr>
        <w:t>mission</w:t>
      </w:r>
      <w:proofErr w:type="gramEnd"/>
      <w:r>
        <w:rPr>
          <w:color w:val="231F20"/>
          <w:spacing w:val="-5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dynamics</w:t>
      </w:r>
      <w:r>
        <w:rPr>
          <w:color w:val="231F20"/>
          <w:spacing w:val="-4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and</w:t>
      </w:r>
      <w:r>
        <w:rPr>
          <w:color w:val="231F20"/>
          <w:spacing w:val="-4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control</w:t>
      </w:r>
      <w:r>
        <w:rPr>
          <w:color w:val="231F20"/>
          <w:spacing w:val="-3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of</w:t>
      </w:r>
      <w:r>
        <w:rPr>
          <w:color w:val="231F20"/>
          <w:spacing w:val="-3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SARS:</w:t>
      </w:r>
      <w:r>
        <w:rPr>
          <w:color w:val="231F20"/>
          <w:spacing w:val="-4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the</w:t>
      </w:r>
      <w:r>
        <w:rPr>
          <w:color w:val="231F20"/>
          <w:spacing w:val="-2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2002-2003</w:t>
      </w:r>
      <w:r>
        <w:rPr>
          <w:color w:val="231F20"/>
          <w:spacing w:val="-5"/>
          <w:w w:val="105"/>
          <w:sz w:val="16"/>
        </w:rPr>
        <w:t xml:space="preserve"> </w:t>
      </w:r>
      <w:bookmarkStart w:id="49" w:name="_bookmark48"/>
      <w:bookmarkEnd w:id="49"/>
      <w:r>
        <w:rPr>
          <w:color w:val="231F20"/>
          <w:w w:val="105"/>
          <w:sz w:val="16"/>
        </w:rPr>
        <w:t>epidemic.</w:t>
      </w:r>
    </w:p>
    <w:p w:rsidR="0012095F" w:rsidRDefault="004D18C5">
      <w:pPr>
        <w:spacing w:before="44"/>
        <w:ind w:left="404"/>
        <w:jc w:val="both"/>
        <w:rPr>
          <w:sz w:val="16"/>
        </w:rPr>
      </w:pPr>
      <w:r>
        <w:rPr>
          <w:rFonts w:ascii="Calibri" w:hAnsi="Calibri"/>
          <w:i/>
          <w:color w:val="231F20"/>
          <w:w w:val="110"/>
          <w:sz w:val="16"/>
        </w:rPr>
        <w:t>Phil</w:t>
      </w:r>
      <w:r>
        <w:rPr>
          <w:rFonts w:ascii="Calibri" w:hAnsi="Calibri"/>
          <w:i/>
          <w:color w:val="231F20"/>
          <w:spacing w:val="-2"/>
          <w:w w:val="110"/>
          <w:sz w:val="16"/>
        </w:rPr>
        <w:t xml:space="preserve"> </w:t>
      </w:r>
      <w:r>
        <w:rPr>
          <w:rFonts w:ascii="Calibri" w:hAnsi="Calibri"/>
          <w:i/>
          <w:color w:val="231F20"/>
          <w:w w:val="110"/>
          <w:sz w:val="16"/>
        </w:rPr>
        <w:t>Trans</w:t>
      </w:r>
      <w:r>
        <w:rPr>
          <w:rFonts w:ascii="Calibri" w:hAnsi="Calibri"/>
          <w:i/>
          <w:color w:val="231F20"/>
          <w:spacing w:val="-2"/>
          <w:w w:val="110"/>
          <w:sz w:val="16"/>
        </w:rPr>
        <w:t xml:space="preserve"> </w:t>
      </w:r>
      <w:r>
        <w:rPr>
          <w:rFonts w:ascii="Calibri" w:hAnsi="Calibri"/>
          <w:i/>
          <w:color w:val="231F20"/>
          <w:w w:val="110"/>
          <w:sz w:val="16"/>
        </w:rPr>
        <w:t>R</w:t>
      </w:r>
      <w:r>
        <w:rPr>
          <w:rFonts w:ascii="Calibri" w:hAnsi="Calibri"/>
          <w:i/>
          <w:color w:val="231F20"/>
          <w:spacing w:val="-1"/>
          <w:w w:val="110"/>
          <w:sz w:val="16"/>
        </w:rPr>
        <w:t xml:space="preserve"> </w:t>
      </w:r>
      <w:r>
        <w:rPr>
          <w:rFonts w:ascii="Calibri" w:hAnsi="Calibri"/>
          <w:i/>
          <w:color w:val="231F20"/>
          <w:w w:val="110"/>
          <w:sz w:val="16"/>
        </w:rPr>
        <w:t>Soc</w:t>
      </w:r>
      <w:r>
        <w:rPr>
          <w:rFonts w:ascii="Calibri" w:hAnsi="Calibri"/>
          <w:i/>
          <w:color w:val="231F20"/>
          <w:spacing w:val="-2"/>
          <w:w w:val="110"/>
          <w:sz w:val="16"/>
        </w:rPr>
        <w:t xml:space="preserve"> </w:t>
      </w:r>
      <w:r>
        <w:rPr>
          <w:rFonts w:ascii="Calibri" w:hAnsi="Calibri"/>
          <w:i/>
          <w:color w:val="231F20"/>
          <w:w w:val="110"/>
          <w:sz w:val="16"/>
        </w:rPr>
        <w:t>Lond</w:t>
      </w:r>
      <w:r>
        <w:rPr>
          <w:rFonts w:ascii="Calibri" w:hAnsi="Calibri"/>
          <w:i/>
          <w:color w:val="231F20"/>
          <w:spacing w:val="-1"/>
          <w:w w:val="110"/>
          <w:sz w:val="16"/>
        </w:rPr>
        <w:t xml:space="preserve"> </w:t>
      </w:r>
      <w:r>
        <w:rPr>
          <w:rFonts w:ascii="Calibri" w:hAnsi="Calibri"/>
          <w:i/>
          <w:color w:val="231F20"/>
          <w:w w:val="110"/>
          <w:sz w:val="16"/>
        </w:rPr>
        <w:t>B</w:t>
      </w:r>
      <w:r>
        <w:rPr>
          <w:rFonts w:ascii="Calibri" w:hAnsi="Calibri"/>
          <w:i/>
          <w:color w:val="231F20"/>
          <w:spacing w:val="-2"/>
          <w:w w:val="110"/>
          <w:sz w:val="16"/>
        </w:rPr>
        <w:t xml:space="preserve"> </w:t>
      </w:r>
      <w:r>
        <w:rPr>
          <w:color w:val="231F20"/>
          <w:w w:val="110"/>
          <w:sz w:val="16"/>
        </w:rPr>
        <w:t>2004</w:t>
      </w:r>
      <w:proofErr w:type="gramStart"/>
      <w:r>
        <w:rPr>
          <w:color w:val="231F20"/>
          <w:w w:val="110"/>
          <w:sz w:val="16"/>
        </w:rPr>
        <w:t>;</w:t>
      </w:r>
      <w:r>
        <w:rPr>
          <w:rFonts w:ascii="Trebuchet MS" w:hAnsi="Trebuchet MS"/>
          <w:color w:val="231F20"/>
          <w:w w:val="110"/>
          <w:sz w:val="16"/>
        </w:rPr>
        <w:t>359</w:t>
      </w:r>
      <w:r>
        <w:rPr>
          <w:color w:val="231F20"/>
          <w:w w:val="110"/>
          <w:sz w:val="16"/>
        </w:rPr>
        <w:t>:1091</w:t>
      </w:r>
      <w:proofErr w:type="gramEnd"/>
      <w:r>
        <w:rPr>
          <w:color w:val="231F20"/>
          <w:w w:val="110"/>
          <w:sz w:val="16"/>
        </w:rPr>
        <w:t>–105.</w:t>
      </w:r>
    </w:p>
    <w:p w:rsidR="0012095F" w:rsidRDefault="004D18C5">
      <w:pPr>
        <w:pStyle w:val="ListParagraph"/>
        <w:numPr>
          <w:ilvl w:val="0"/>
          <w:numId w:val="1"/>
        </w:numPr>
        <w:tabs>
          <w:tab w:val="left" w:pos="405"/>
        </w:tabs>
        <w:spacing w:before="33" w:line="290" w:lineRule="auto"/>
        <w:ind w:right="40"/>
        <w:jc w:val="both"/>
        <w:rPr>
          <w:sz w:val="16"/>
        </w:rPr>
      </w:pPr>
      <w:bookmarkStart w:id="50" w:name="_bookmark49"/>
      <w:bookmarkEnd w:id="50"/>
      <w:r>
        <w:rPr>
          <w:color w:val="231F20"/>
          <w:spacing w:val="-1"/>
          <w:w w:val="110"/>
          <w:sz w:val="16"/>
        </w:rPr>
        <w:t>Amirian</w:t>
      </w:r>
      <w:r>
        <w:rPr>
          <w:color w:val="231F20"/>
          <w:spacing w:val="-10"/>
          <w:w w:val="110"/>
          <w:sz w:val="16"/>
        </w:rPr>
        <w:t xml:space="preserve"> </w:t>
      </w:r>
      <w:r>
        <w:rPr>
          <w:color w:val="231F20"/>
          <w:spacing w:val="-1"/>
          <w:w w:val="110"/>
          <w:sz w:val="16"/>
        </w:rPr>
        <w:t>ES,</w:t>
      </w:r>
      <w:r>
        <w:rPr>
          <w:color w:val="231F20"/>
          <w:spacing w:val="-8"/>
          <w:w w:val="110"/>
          <w:sz w:val="16"/>
        </w:rPr>
        <w:t xml:space="preserve"> </w:t>
      </w:r>
      <w:r>
        <w:rPr>
          <w:color w:val="231F20"/>
          <w:spacing w:val="-1"/>
          <w:w w:val="110"/>
          <w:sz w:val="16"/>
        </w:rPr>
        <w:t>Scheurer</w:t>
      </w:r>
      <w:r>
        <w:rPr>
          <w:color w:val="231F20"/>
          <w:spacing w:val="-8"/>
          <w:w w:val="110"/>
          <w:sz w:val="16"/>
        </w:rPr>
        <w:t xml:space="preserve"> </w:t>
      </w:r>
      <w:r>
        <w:rPr>
          <w:color w:val="231F20"/>
          <w:spacing w:val="-1"/>
          <w:w w:val="110"/>
          <w:sz w:val="16"/>
        </w:rPr>
        <w:t>ME,</w:t>
      </w:r>
      <w:r>
        <w:rPr>
          <w:color w:val="231F20"/>
          <w:spacing w:val="-9"/>
          <w:w w:val="110"/>
          <w:sz w:val="16"/>
        </w:rPr>
        <w:t xml:space="preserve"> </w:t>
      </w:r>
      <w:r>
        <w:rPr>
          <w:color w:val="231F20"/>
          <w:spacing w:val="-1"/>
          <w:w w:val="110"/>
          <w:sz w:val="16"/>
        </w:rPr>
        <w:t>Zhou</w:t>
      </w:r>
      <w:r>
        <w:rPr>
          <w:color w:val="231F20"/>
          <w:spacing w:val="-9"/>
          <w:w w:val="110"/>
          <w:sz w:val="16"/>
        </w:rPr>
        <w:t xml:space="preserve"> </w:t>
      </w:r>
      <w:r>
        <w:rPr>
          <w:color w:val="231F20"/>
          <w:spacing w:val="-1"/>
          <w:w w:val="110"/>
          <w:sz w:val="16"/>
        </w:rPr>
        <w:t>R</w:t>
      </w:r>
      <w:r>
        <w:rPr>
          <w:color w:val="231F20"/>
          <w:spacing w:val="-7"/>
          <w:w w:val="110"/>
          <w:sz w:val="16"/>
        </w:rPr>
        <w:t xml:space="preserve"> </w:t>
      </w:r>
      <w:r>
        <w:rPr>
          <w:rFonts w:ascii="Calibri" w:hAnsi="Calibri"/>
          <w:i/>
          <w:color w:val="231F20"/>
          <w:spacing w:val="-1"/>
          <w:w w:val="110"/>
          <w:sz w:val="16"/>
        </w:rPr>
        <w:t>et</w:t>
      </w:r>
      <w:r>
        <w:rPr>
          <w:rFonts w:ascii="Calibri" w:hAnsi="Calibri"/>
          <w:i/>
          <w:color w:val="231F20"/>
          <w:spacing w:val="-5"/>
          <w:w w:val="110"/>
          <w:sz w:val="16"/>
        </w:rPr>
        <w:t xml:space="preserve"> </w:t>
      </w:r>
      <w:r>
        <w:rPr>
          <w:rFonts w:ascii="Calibri" w:hAnsi="Calibri"/>
          <w:i/>
          <w:color w:val="231F20"/>
          <w:spacing w:val="-1"/>
          <w:w w:val="110"/>
          <w:sz w:val="16"/>
        </w:rPr>
        <w:t>al</w:t>
      </w:r>
      <w:r>
        <w:rPr>
          <w:color w:val="231F20"/>
          <w:spacing w:val="-1"/>
          <w:w w:val="110"/>
          <w:sz w:val="16"/>
        </w:rPr>
        <w:t>.</w:t>
      </w:r>
      <w:r>
        <w:rPr>
          <w:color w:val="231F20"/>
          <w:spacing w:val="-7"/>
          <w:w w:val="110"/>
          <w:sz w:val="16"/>
        </w:rPr>
        <w:t xml:space="preserve"> </w:t>
      </w:r>
      <w:r>
        <w:rPr>
          <w:color w:val="231F20"/>
          <w:w w:val="110"/>
          <w:sz w:val="16"/>
        </w:rPr>
        <w:t>History</w:t>
      </w:r>
      <w:r>
        <w:rPr>
          <w:color w:val="231F20"/>
          <w:spacing w:val="-9"/>
          <w:w w:val="110"/>
          <w:sz w:val="16"/>
        </w:rPr>
        <w:t xml:space="preserve"> </w:t>
      </w:r>
      <w:r>
        <w:rPr>
          <w:color w:val="231F20"/>
          <w:w w:val="110"/>
          <w:sz w:val="16"/>
        </w:rPr>
        <w:t>of</w:t>
      </w:r>
      <w:r>
        <w:rPr>
          <w:color w:val="231F20"/>
          <w:spacing w:val="-9"/>
          <w:w w:val="110"/>
          <w:sz w:val="16"/>
        </w:rPr>
        <w:t xml:space="preserve"> </w:t>
      </w:r>
      <w:r>
        <w:rPr>
          <w:color w:val="231F20"/>
          <w:w w:val="110"/>
          <w:sz w:val="16"/>
        </w:rPr>
        <w:t>chickenpox</w:t>
      </w:r>
      <w:r>
        <w:rPr>
          <w:color w:val="231F20"/>
          <w:spacing w:val="-41"/>
          <w:w w:val="110"/>
          <w:sz w:val="16"/>
        </w:rPr>
        <w:t xml:space="preserve"> </w:t>
      </w:r>
      <w:r>
        <w:rPr>
          <w:color w:val="231F20"/>
          <w:w w:val="110"/>
          <w:sz w:val="16"/>
        </w:rPr>
        <w:t>in glioma risk: a report from the glioma international case-</w:t>
      </w:r>
      <w:r>
        <w:rPr>
          <w:color w:val="231F20"/>
          <w:spacing w:val="1"/>
          <w:w w:val="110"/>
          <w:sz w:val="16"/>
        </w:rPr>
        <w:t xml:space="preserve"> </w:t>
      </w:r>
      <w:r>
        <w:rPr>
          <w:color w:val="231F20"/>
          <w:w w:val="105"/>
          <w:sz w:val="16"/>
        </w:rPr>
        <w:t>control</w:t>
      </w:r>
      <w:r>
        <w:rPr>
          <w:color w:val="231F20"/>
          <w:spacing w:val="-6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study</w:t>
      </w:r>
      <w:r>
        <w:rPr>
          <w:color w:val="231F20"/>
          <w:spacing w:val="-5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(GICC).</w:t>
      </w:r>
      <w:r>
        <w:rPr>
          <w:color w:val="231F20"/>
          <w:spacing w:val="-6"/>
          <w:w w:val="105"/>
          <w:sz w:val="16"/>
        </w:rPr>
        <w:t xml:space="preserve"> </w:t>
      </w:r>
      <w:r>
        <w:rPr>
          <w:rFonts w:ascii="Calibri" w:hAnsi="Calibri"/>
          <w:i/>
          <w:color w:val="231F20"/>
          <w:w w:val="105"/>
          <w:sz w:val="16"/>
        </w:rPr>
        <w:t>Cancer</w:t>
      </w:r>
      <w:r>
        <w:rPr>
          <w:rFonts w:ascii="Calibri" w:hAnsi="Calibri"/>
          <w:i/>
          <w:color w:val="231F20"/>
          <w:spacing w:val="-1"/>
          <w:w w:val="105"/>
          <w:sz w:val="16"/>
        </w:rPr>
        <w:t xml:space="preserve"> </w:t>
      </w:r>
      <w:r>
        <w:rPr>
          <w:rFonts w:ascii="Calibri" w:hAnsi="Calibri"/>
          <w:i/>
          <w:color w:val="231F20"/>
          <w:w w:val="105"/>
          <w:sz w:val="16"/>
        </w:rPr>
        <w:t>Med</w:t>
      </w:r>
      <w:r>
        <w:rPr>
          <w:rFonts w:ascii="Calibri" w:hAnsi="Calibri"/>
          <w:i/>
          <w:color w:val="231F20"/>
          <w:spacing w:val="-1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2016</w:t>
      </w:r>
      <w:proofErr w:type="gramStart"/>
      <w:r>
        <w:rPr>
          <w:color w:val="231F20"/>
          <w:w w:val="105"/>
          <w:sz w:val="16"/>
        </w:rPr>
        <w:t>;</w:t>
      </w:r>
      <w:r>
        <w:rPr>
          <w:rFonts w:ascii="Trebuchet MS" w:hAnsi="Trebuchet MS"/>
          <w:color w:val="231F20"/>
          <w:w w:val="105"/>
          <w:sz w:val="16"/>
        </w:rPr>
        <w:t>5</w:t>
      </w:r>
      <w:r>
        <w:rPr>
          <w:color w:val="231F20"/>
          <w:w w:val="105"/>
          <w:sz w:val="16"/>
        </w:rPr>
        <w:t>:1352</w:t>
      </w:r>
      <w:proofErr w:type="gramEnd"/>
      <w:r>
        <w:rPr>
          <w:color w:val="231F20"/>
          <w:w w:val="105"/>
          <w:sz w:val="16"/>
        </w:rPr>
        <w:t>–58.</w:t>
      </w:r>
    </w:p>
    <w:p w:rsidR="0012095F" w:rsidRDefault="004D18C5">
      <w:pPr>
        <w:pStyle w:val="ListParagraph"/>
        <w:numPr>
          <w:ilvl w:val="0"/>
          <w:numId w:val="1"/>
        </w:numPr>
        <w:tabs>
          <w:tab w:val="left" w:pos="405"/>
        </w:tabs>
        <w:spacing w:line="295" w:lineRule="auto"/>
        <w:ind w:right="39"/>
        <w:jc w:val="both"/>
        <w:rPr>
          <w:sz w:val="16"/>
        </w:rPr>
      </w:pPr>
      <w:bookmarkStart w:id="51" w:name="_bookmark50"/>
      <w:bookmarkEnd w:id="51"/>
      <w:r>
        <w:rPr>
          <w:color w:val="231F20"/>
          <w:w w:val="105"/>
          <w:sz w:val="16"/>
        </w:rPr>
        <w:t xml:space="preserve">Mackay IM, Arden KE. MERS coronavirus: </w:t>
      </w:r>
      <w:bookmarkStart w:id="52" w:name="_bookmark51"/>
      <w:bookmarkEnd w:id="52"/>
      <w:r>
        <w:rPr>
          <w:color w:val="231F20"/>
          <w:w w:val="105"/>
          <w:sz w:val="16"/>
        </w:rPr>
        <w:t>diagnostics, epide-</w:t>
      </w:r>
      <w:r>
        <w:rPr>
          <w:color w:val="231F20"/>
          <w:spacing w:val="1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miology</w:t>
      </w:r>
      <w:r>
        <w:rPr>
          <w:color w:val="231F20"/>
          <w:spacing w:val="-7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and</w:t>
      </w:r>
      <w:r>
        <w:rPr>
          <w:color w:val="231F20"/>
          <w:spacing w:val="-6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transmission.</w:t>
      </w:r>
      <w:r>
        <w:rPr>
          <w:color w:val="231F20"/>
          <w:spacing w:val="-4"/>
          <w:w w:val="105"/>
          <w:sz w:val="16"/>
        </w:rPr>
        <w:t xml:space="preserve"> </w:t>
      </w:r>
      <w:r>
        <w:rPr>
          <w:rFonts w:ascii="Calibri"/>
          <w:i/>
          <w:color w:val="231F20"/>
          <w:w w:val="105"/>
          <w:sz w:val="16"/>
        </w:rPr>
        <w:t>Virol</w:t>
      </w:r>
      <w:r>
        <w:rPr>
          <w:rFonts w:ascii="Calibri"/>
          <w:i/>
          <w:color w:val="231F20"/>
          <w:spacing w:val="-1"/>
          <w:w w:val="105"/>
          <w:sz w:val="16"/>
        </w:rPr>
        <w:t xml:space="preserve"> </w:t>
      </w:r>
      <w:r>
        <w:rPr>
          <w:rFonts w:ascii="Calibri"/>
          <w:i/>
          <w:color w:val="231F20"/>
          <w:w w:val="105"/>
          <w:sz w:val="16"/>
        </w:rPr>
        <w:t xml:space="preserve">J </w:t>
      </w:r>
      <w:r>
        <w:rPr>
          <w:color w:val="231F20"/>
          <w:w w:val="105"/>
          <w:sz w:val="16"/>
        </w:rPr>
        <w:t>2015</w:t>
      </w:r>
      <w:proofErr w:type="gramStart"/>
      <w:r>
        <w:rPr>
          <w:color w:val="231F20"/>
          <w:w w:val="105"/>
          <w:sz w:val="16"/>
        </w:rPr>
        <w:t>;</w:t>
      </w:r>
      <w:r>
        <w:rPr>
          <w:rFonts w:ascii="Trebuchet MS"/>
          <w:color w:val="231F20"/>
          <w:w w:val="105"/>
          <w:sz w:val="16"/>
        </w:rPr>
        <w:t>12</w:t>
      </w:r>
      <w:r>
        <w:rPr>
          <w:color w:val="231F20"/>
          <w:w w:val="105"/>
          <w:sz w:val="16"/>
        </w:rPr>
        <w:t>:222</w:t>
      </w:r>
      <w:proofErr w:type="gramEnd"/>
      <w:r>
        <w:rPr>
          <w:color w:val="231F20"/>
          <w:w w:val="105"/>
          <w:sz w:val="16"/>
        </w:rPr>
        <w:t>.</w:t>
      </w:r>
    </w:p>
    <w:p w:rsidR="0012095F" w:rsidRDefault="004D18C5">
      <w:pPr>
        <w:pStyle w:val="ListParagraph"/>
        <w:numPr>
          <w:ilvl w:val="0"/>
          <w:numId w:val="1"/>
        </w:numPr>
        <w:tabs>
          <w:tab w:val="left" w:pos="405"/>
        </w:tabs>
        <w:spacing w:line="297" w:lineRule="auto"/>
        <w:ind w:right="39"/>
        <w:jc w:val="both"/>
        <w:rPr>
          <w:sz w:val="16"/>
        </w:rPr>
      </w:pPr>
      <w:bookmarkStart w:id="53" w:name="_bookmark52"/>
      <w:bookmarkEnd w:id="53"/>
      <w:r>
        <w:rPr>
          <w:color w:val="231F20"/>
          <w:w w:val="110"/>
          <w:sz w:val="16"/>
        </w:rPr>
        <w:t>Al-Omari</w:t>
      </w:r>
      <w:r>
        <w:rPr>
          <w:color w:val="231F20"/>
          <w:spacing w:val="-3"/>
          <w:w w:val="110"/>
          <w:sz w:val="16"/>
        </w:rPr>
        <w:t xml:space="preserve"> </w:t>
      </w:r>
      <w:r>
        <w:rPr>
          <w:color w:val="231F20"/>
          <w:w w:val="110"/>
          <w:sz w:val="16"/>
        </w:rPr>
        <w:t>A,</w:t>
      </w:r>
      <w:r>
        <w:rPr>
          <w:color w:val="231F20"/>
          <w:spacing w:val="-2"/>
          <w:w w:val="110"/>
          <w:sz w:val="16"/>
        </w:rPr>
        <w:t xml:space="preserve"> </w:t>
      </w:r>
      <w:r>
        <w:rPr>
          <w:color w:val="231F20"/>
          <w:w w:val="110"/>
          <w:sz w:val="16"/>
        </w:rPr>
        <w:t>Rabaan</w:t>
      </w:r>
      <w:r>
        <w:rPr>
          <w:color w:val="231F20"/>
          <w:spacing w:val="-3"/>
          <w:w w:val="110"/>
          <w:sz w:val="16"/>
        </w:rPr>
        <w:t xml:space="preserve"> </w:t>
      </w:r>
      <w:r>
        <w:rPr>
          <w:color w:val="231F20"/>
          <w:w w:val="110"/>
          <w:sz w:val="16"/>
        </w:rPr>
        <w:t>AA,</w:t>
      </w:r>
      <w:r>
        <w:rPr>
          <w:color w:val="231F20"/>
          <w:spacing w:val="-3"/>
          <w:w w:val="110"/>
          <w:sz w:val="16"/>
        </w:rPr>
        <w:t xml:space="preserve"> </w:t>
      </w:r>
      <w:r>
        <w:rPr>
          <w:color w:val="231F20"/>
          <w:w w:val="110"/>
          <w:sz w:val="16"/>
        </w:rPr>
        <w:t>Salih</w:t>
      </w:r>
      <w:r>
        <w:rPr>
          <w:color w:val="231F20"/>
          <w:spacing w:val="-3"/>
          <w:w w:val="110"/>
          <w:sz w:val="16"/>
        </w:rPr>
        <w:t xml:space="preserve"> </w:t>
      </w:r>
      <w:r>
        <w:rPr>
          <w:color w:val="231F20"/>
          <w:w w:val="110"/>
          <w:sz w:val="16"/>
        </w:rPr>
        <w:t>S,</w:t>
      </w:r>
      <w:r>
        <w:rPr>
          <w:color w:val="231F20"/>
          <w:spacing w:val="-2"/>
          <w:w w:val="110"/>
          <w:sz w:val="16"/>
        </w:rPr>
        <w:t xml:space="preserve"> </w:t>
      </w:r>
      <w:r>
        <w:rPr>
          <w:color w:val="231F20"/>
          <w:w w:val="110"/>
          <w:sz w:val="16"/>
        </w:rPr>
        <w:t>Al-Tawfiq</w:t>
      </w:r>
      <w:r>
        <w:rPr>
          <w:color w:val="231F20"/>
          <w:spacing w:val="-2"/>
          <w:w w:val="110"/>
          <w:sz w:val="16"/>
        </w:rPr>
        <w:t xml:space="preserve"> </w:t>
      </w:r>
      <w:r>
        <w:rPr>
          <w:color w:val="231F20"/>
          <w:w w:val="110"/>
          <w:sz w:val="16"/>
        </w:rPr>
        <w:t>JA,</w:t>
      </w:r>
      <w:r>
        <w:rPr>
          <w:color w:val="231F20"/>
          <w:spacing w:val="-3"/>
          <w:w w:val="110"/>
          <w:sz w:val="16"/>
        </w:rPr>
        <w:t xml:space="preserve"> </w:t>
      </w:r>
      <w:bookmarkStart w:id="54" w:name="_bookmark53"/>
      <w:bookmarkEnd w:id="54"/>
      <w:r>
        <w:rPr>
          <w:color w:val="231F20"/>
          <w:w w:val="110"/>
          <w:sz w:val="16"/>
        </w:rPr>
        <w:t>Memish</w:t>
      </w:r>
      <w:r>
        <w:rPr>
          <w:color w:val="231F20"/>
          <w:spacing w:val="-3"/>
          <w:w w:val="110"/>
          <w:sz w:val="16"/>
        </w:rPr>
        <w:t xml:space="preserve"> </w:t>
      </w:r>
      <w:r>
        <w:rPr>
          <w:color w:val="231F20"/>
          <w:w w:val="110"/>
          <w:sz w:val="16"/>
        </w:rPr>
        <w:t>ZA.</w:t>
      </w:r>
      <w:r>
        <w:rPr>
          <w:color w:val="231F20"/>
          <w:spacing w:val="-41"/>
          <w:w w:val="110"/>
          <w:sz w:val="16"/>
        </w:rPr>
        <w:t xml:space="preserve"> </w:t>
      </w:r>
      <w:r>
        <w:rPr>
          <w:color w:val="231F20"/>
          <w:w w:val="110"/>
          <w:sz w:val="16"/>
        </w:rPr>
        <w:t>MERS coronavirus outbreak: implications for emerging viral</w:t>
      </w:r>
      <w:r>
        <w:rPr>
          <w:color w:val="231F20"/>
          <w:spacing w:val="1"/>
          <w:w w:val="110"/>
          <w:sz w:val="16"/>
        </w:rPr>
        <w:t xml:space="preserve"> </w:t>
      </w:r>
      <w:r>
        <w:rPr>
          <w:color w:val="231F20"/>
          <w:w w:val="110"/>
          <w:sz w:val="16"/>
        </w:rPr>
        <w:t>infections.</w:t>
      </w:r>
      <w:r>
        <w:rPr>
          <w:color w:val="231F20"/>
          <w:spacing w:val="-10"/>
          <w:w w:val="110"/>
          <w:sz w:val="16"/>
        </w:rPr>
        <w:t xml:space="preserve"> </w:t>
      </w:r>
      <w:r>
        <w:rPr>
          <w:rFonts w:ascii="Calibri" w:hAnsi="Calibri"/>
          <w:i/>
          <w:color w:val="231F20"/>
          <w:w w:val="110"/>
          <w:sz w:val="16"/>
        </w:rPr>
        <w:t>Diagn</w:t>
      </w:r>
      <w:r>
        <w:rPr>
          <w:rFonts w:ascii="Calibri" w:hAnsi="Calibri"/>
          <w:i/>
          <w:color w:val="231F20"/>
          <w:spacing w:val="-8"/>
          <w:w w:val="110"/>
          <w:sz w:val="16"/>
        </w:rPr>
        <w:t xml:space="preserve"> </w:t>
      </w:r>
      <w:r>
        <w:rPr>
          <w:rFonts w:ascii="Calibri" w:hAnsi="Calibri"/>
          <w:i/>
          <w:color w:val="231F20"/>
          <w:w w:val="110"/>
          <w:sz w:val="16"/>
        </w:rPr>
        <w:t>Microbiol</w:t>
      </w:r>
      <w:r>
        <w:rPr>
          <w:rFonts w:ascii="Calibri" w:hAnsi="Calibri"/>
          <w:i/>
          <w:color w:val="231F20"/>
          <w:spacing w:val="-6"/>
          <w:w w:val="110"/>
          <w:sz w:val="16"/>
        </w:rPr>
        <w:t xml:space="preserve"> </w:t>
      </w:r>
      <w:r>
        <w:rPr>
          <w:rFonts w:ascii="Calibri" w:hAnsi="Calibri"/>
          <w:i/>
          <w:color w:val="231F20"/>
          <w:w w:val="110"/>
          <w:sz w:val="16"/>
        </w:rPr>
        <w:t>Infect</w:t>
      </w:r>
      <w:r>
        <w:rPr>
          <w:rFonts w:ascii="Calibri" w:hAnsi="Calibri"/>
          <w:i/>
          <w:color w:val="231F20"/>
          <w:spacing w:val="-8"/>
          <w:w w:val="110"/>
          <w:sz w:val="16"/>
        </w:rPr>
        <w:t xml:space="preserve"> </w:t>
      </w:r>
      <w:r>
        <w:rPr>
          <w:rFonts w:ascii="Calibri" w:hAnsi="Calibri"/>
          <w:i/>
          <w:color w:val="231F20"/>
          <w:w w:val="110"/>
          <w:sz w:val="16"/>
        </w:rPr>
        <w:t>Dis</w:t>
      </w:r>
      <w:r>
        <w:rPr>
          <w:rFonts w:ascii="Calibri" w:hAnsi="Calibri"/>
          <w:i/>
          <w:color w:val="231F20"/>
          <w:spacing w:val="-6"/>
          <w:w w:val="110"/>
          <w:sz w:val="16"/>
        </w:rPr>
        <w:t xml:space="preserve"> </w:t>
      </w:r>
      <w:r>
        <w:rPr>
          <w:color w:val="231F20"/>
          <w:w w:val="110"/>
          <w:sz w:val="16"/>
        </w:rPr>
        <w:t>2019</w:t>
      </w:r>
      <w:proofErr w:type="gramStart"/>
      <w:r>
        <w:rPr>
          <w:color w:val="231F20"/>
          <w:w w:val="110"/>
          <w:sz w:val="16"/>
        </w:rPr>
        <w:t>;</w:t>
      </w:r>
      <w:r>
        <w:rPr>
          <w:rFonts w:ascii="Trebuchet MS" w:hAnsi="Trebuchet MS"/>
          <w:color w:val="231F20"/>
          <w:w w:val="110"/>
          <w:sz w:val="16"/>
        </w:rPr>
        <w:t>93</w:t>
      </w:r>
      <w:r>
        <w:rPr>
          <w:color w:val="231F20"/>
          <w:w w:val="110"/>
          <w:sz w:val="16"/>
        </w:rPr>
        <w:t>:265</w:t>
      </w:r>
      <w:proofErr w:type="gramEnd"/>
      <w:r>
        <w:rPr>
          <w:color w:val="231F20"/>
          <w:w w:val="110"/>
          <w:sz w:val="16"/>
        </w:rPr>
        <w:t>–85.</w:t>
      </w:r>
    </w:p>
    <w:p w:rsidR="0012095F" w:rsidRDefault="004D18C5">
      <w:pPr>
        <w:pStyle w:val="ListParagraph"/>
        <w:numPr>
          <w:ilvl w:val="0"/>
          <w:numId w:val="1"/>
        </w:numPr>
        <w:tabs>
          <w:tab w:val="left" w:pos="405"/>
        </w:tabs>
        <w:spacing w:line="300" w:lineRule="auto"/>
        <w:ind w:right="38"/>
        <w:jc w:val="both"/>
        <w:rPr>
          <w:sz w:val="16"/>
        </w:rPr>
      </w:pPr>
      <w:bookmarkStart w:id="55" w:name="_bookmark54"/>
      <w:bookmarkEnd w:id="55"/>
      <w:r>
        <w:rPr>
          <w:color w:val="231F20"/>
          <w:w w:val="110"/>
          <w:sz w:val="16"/>
        </w:rPr>
        <w:t>Kim</w:t>
      </w:r>
      <w:r>
        <w:rPr>
          <w:color w:val="231F20"/>
          <w:spacing w:val="-10"/>
          <w:w w:val="110"/>
          <w:sz w:val="16"/>
        </w:rPr>
        <w:t xml:space="preserve"> </w:t>
      </w:r>
      <w:r>
        <w:rPr>
          <w:color w:val="231F20"/>
          <w:w w:val="110"/>
          <w:sz w:val="16"/>
        </w:rPr>
        <w:t>KH,</w:t>
      </w:r>
      <w:r>
        <w:rPr>
          <w:color w:val="231F20"/>
          <w:spacing w:val="-9"/>
          <w:w w:val="110"/>
          <w:sz w:val="16"/>
        </w:rPr>
        <w:t xml:space="preserve"> </w:t>
      </w:r>
      <w:r>
        <w:rPr>
          <w:color w:val="231F20"/>
          <w:w w:val="110"/>
          <w:sz w:val="16"/>
        </w:rPr>
        <w:t>Tandi</w:t>
      </w:r>
      <w:r>
        <w:rPr>
          <w:color w:val="231F20"/>
          <w:spacing w:val="-10"/>
          <w:w w:val="110"/>
          <w:sz w:val="16"/>
        </w:rPr>
        <w:t xml:space="preserve"> </w:t>
      </w:r>
      <w:r>
        <w:rPr>
          <w:color w:val="231F20"/>
          <w:w w:val="110"/>
          <w:sz w:val="16"/>
        </w:rPr>
        <w:t>TE,</w:t>
      </w:r>
      <w:r>
        <w:rPr>
          <w:color w:val="231F20"/>
          <w:spacing w:val="-8"/>
          <w:w w:val="110"/>
          <w:sz w:val="16"/>
        </w:rPr>
        <w:t xml:space="preserve"> </w:t>
      </w:r>
      <w:r>
        <w:rPr>
          <w:color w:val="231F20"/>
          <w:w w:val="110"/>
          <w:sz w:val="16"/>
        </w:rPr>
        <w:t>Choi</w:t>
      </w:r>
      <w:r>
        <w:rPr>
          <w:color w:val="231F20"/>
          <w:spacing w:val="-10"/>
          <w:w w:val="110"/>
          <w:sz w:val="16"/>
        </w:rPr>
        <w:t xml:space="preserve"> </w:t>
      </w:r>
      <w:r>
        <w:rPr>
          <w:color w:val="231F20"/>
          <w:w w:val="110"/>
          <w:sz w:val="16"/>
        </w:rPr>
        <w:t>JW,</w:t>
      </w:r>
      <w:r>
        <w:rPr>
          <w:color w:val="231F20"/>
          <w:spacing w:val="-8"/>
          <w:w w:val="110"/>
          <w:sz w:val="16"/>
        </w:rPr>
        <w:t xml:space="preserve"> </w:t>
      </w:r>
      <w:r>
        <w:rPr>
          <w:color w:val="231F20"/>
          <w:w w:val="110"/>
          <w:sz w:val="16"/>
        </w:rPr>
        <w:t>Moon</w:t>
      </w:r>
      <w:r>
        <w:rPr>
          <w:color w:val="231F20"/>
          <w:spacing w:val="-10"/>
          <w:w w:val="110"/>
          <w:sz w:val="16"/>
        </w:rPr>
        <w:t xml:space="preserve"> </w:t>
      </w:r>
      <w:r>
        <w:rPr>
          <w:color w:val="231F20"/>
          <w:w w:val="110"/>
          <w:sz w:val="16"/>
        </w:rPr>
        <w:t>JM,</w:t>
      </w:r>
      <w:r>
        <w:rPr>
          <w:color w:val="231F20"/>
          <w:spacing w:val="-9"/>
          <w:w w:val="110"/>
          <w:sz w:val="16"/>
        </w:rPr>
        <w:t xml:space="preserve"> </w:t>
      </w:r>
      <w:r>
        <w:rPr>
          <w:color w:val="231F20"/>
          <w:w w:val="110"/>
          <w:sz w:val="16"/>
        </w:rPr>
        <w:t>Kim</w:t>
      </w:r>
      <w:r>
        <w:rPr>
          <w:color w:val="231F20"/>
          <w:spacing w:val="-9"/>
          <w:w w:val="110"/>
          <w:sz w:val="16"/>
        </w:rPr>
        <w:t xml:space="preserve"> </w:t>
      </w:r>
      <w:r>
        <w:rPr>
          <w:color w:val="231F20"/>
          <w:w w:val="110"/>
          <w:sz w:val="16"/>
        </w:rPr>
        <w:t>MS.</w:t>
      </w:r>
      <w:r>
        <w:rPr>
          <w:color w:val="231F20"/>
          <w:spacing w:val="-9"/>
          <w:w w:val="110"/>
          <w:sz w:val="16"/>
        </w:rPr>
        <w:t xml:space="preserve"> </w:t>
      </w:r>
      <w:bookmarkStart w:id="56" w:name="_bookmark55"/>
      <w:bookmarkEnd w:id="56"/>
      <w:r>
        <w:rPr>
          <w:color w:val="231F20"/>
          <w:w w:val="110"/>
          <w:sz w:val="16"/>
        </w:rPr>
        <w:t>Middle</w:t>
      </w:r>
      <w:r>
        <w:rPr>
          <w:color w:val="231F20"/>
          <w:spacing w:val="-10"/>
          <w:w w:val="110"/>
          <w:sz w:val="16"/>
        </w:rPr>
        <w:t xml:space="preserve"> </w:t>
      </w:r>
      <w:r>
        <w:rPr>
          <w:color w:val="231F20"/>
          <w:w w:val="110"/>
          <w:sz w:val="16"/>
        </w:rPr>
        <w:t>East</w:t>
      </w:r>
      <w:r>
        <w:rPr>
          <w:color w:val="231F20"/>
          <w:spacing w:val="-42"/>
          <w:w w:val="110"/>
          <w:sz w:val="16"/>
        </w:rPr>
        <w:t xml:space="preserve"> </w:t>
      </w:r>
      <w:r>
        <w:rPr>
          <w:color w:val="231F20"/>
          <w:w w:val="110"/>
          <w:sz w:val="16"/>
        </w:rPr>
        <w:t>respiratory syndrome coronavirus (MERS-CoV) outbreak in</w:t>
      </w:r>
      <w:r>
        <w:rPr>
          <w:color w:val="231F20"/>
          <w:spacing w:val="1"/>
          <w:w w:val="110"/>
          <w:sz w:val="16"/>
        </w:rPr>
        <w:t xml:space="preserve"> </w:t>
      </w:r>
      <w:r>
        <w:rPr>
          <w:color w:val="231F20"/>
          <w:w w:val="110"/>
          <w:sz w:val="16"/>
        </w:rPr>
        <w:t xml:space="preserve">South Korea, 2015: epidemiology, characteristics </w:t>
      </w:r>
      <w:bookmarkStart w:id="57" w:name="_bookmark56"/>
      <w:bookmarkEnd w:id="57"/>
      <w:r>
        <w:rPr>
          <w:color w:val="231F20"/>
          <w:w w:val="110"/>
          <w:sz w:val="16"/>
        </w:rPr>
        <w:t>and public</w:t>
      </w:r>
      <w:r>
        <w:rPr>
          <w:color w:val="231F20"/>
          <w:spacing w:val="1"/>
          <w:w w:val="110"/>
          <w:sz w:val="16"/>
        </w:rPr>
        <w:t xml:space="preserve"> </w:t>
      </w:r>
      <w:r>
        <w:rPr>
          <w:color w:val="231F20"/>
          <w:w w:val="105"/>
          <w:sz w:val="16"/>
        </w:rPr>
        <w:t>health</w:t>
      </w:r>
      <w:r>
        <w:rPr>
          <w:color w:val="231F20"/>
          <w:spacing w:val="-6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implications.</w:t>
      </w:r>
      <w:r>
        <w:rPr>
          <w:color w:val="231F20"/>
          <w:spacing w:val="-5"/>
          <w:w w:val="105"/>
          <w:sz w:val="16"/>
        </w:rPr>
        <w:t xml:space="preserve"> </w:t>
      </w:r>
      <w:r>
        <w:rPr>
          <w:rFonts w:ascii="Calibri" w:hAnsi="Calibri"/>
          <w:i/>
          <w:color w:val="231F20"/>
          <w:w w:val="105"/>
          <w:sz w:val="16"/>
        </w:rPr>
        <w:t xml:space="preserve">J Hosp Infect </w:t>
      </w:r>
      <w:r>
        <w:rPr>
          <w:color w:val="231F20"/>
          <w:w w:val="105"/>
          <w:sz w:val="16"/>
        </w:rPr>
        <w:t>2017</w:t>
      </w:r>
      <w:proofErr w:type="gramStart"/>
      <w:r>
        <w:rPr>
          <w:color w:val="231F20"/>
          <w:w w:val="105"/>
          <w:sz w:val="16"/>
        </w:rPr>
        <w:t>;</w:t>
      </w:r>
      <w:r>
        <w:rPr>
          <w:rFonts w:ascii="Trebuchet MS" w:hAnsi="Trebuchet MS"/>
          <w:color w:val="231F20"/>
          <w:w w:val="105"/>
          <w:sz w:val="16"/>
        </w:rPr>
        <w:t>95</w:t>
      </w:r>
      <w:r>
        <w:rPr>
          <w:color w:val="231F20"/>
          <w:w w:val="105"/>
          <w:sz w:val="16"/>
        </w:rPr>
        <w:t>:207</w:t>
      </w:r>
      <w:proofErr w:type="gramEnd"/>
      <w:r>
        <w:rPr>
          <w:color w:val="231F20"/>
          <w:w w:val="105"/>
          <w:sz w:val="16"/>
        </w:rPr>
        <w:t>–13.</w:t>
      </w:r>
    </w:p>
    <w:p w:rsidR="0012095F" w:rsidRDefault="004D18C5">
      <w:pPr>
        <w:pStyle w:val="ListParagraph"/>
        <w:numPr>
          <w:ilvl w:val="0"/>
          <w:numId w:val="1"/>
        </w:numPr>
        <w:tabs>
          <w:tab w:val="left" w:pos="405"/>
        </w:tabs>
        <w:spacing w:line="171" w:lineRule="exact"/>
        <w:jc w:val="both"/>
        <w:rPr>
          <w:sz w:val="16"/>
        </w:rPr>
      </w:pPr>
      <w:bookmarkStart w:id="58" w:name="_bookmark57"/>
      <w:bookmarkEnd w:id="58"/>
      <w:r>
        <w:rPr>
          <w:w w:val="105"/>
          <w:sz w:val="16"/>
        </w:rPr>
        <w:t xml:space="preserve">WHO.   </w:t>
      </w:r>
      <w:r>
        <w:rPr>
          <w:spacing w:val="22"/>
          <w:w w:val="105"/>
          <w:sz w:val="16"/>
        </w:rPr>
        <w:t xml:space="preserve"> </w:t>
      </w:r>
      <w:r>
        <w:rPr>
          <w:w w:val="105"/>
          <w:sz w:val="16"/>
        </w:rPr>
        <w:t xml:space="preserve">MERS-CoV.   </w:t>
      </w:r>
      <w:r>
        <w:rPr>
          <w:spacing w:val="24"/>
          <w:w w:val="105"/>
          <w:sz w:val="16"/>
        </w:rPr>
        <w:t xml:space="preserve"> </w:t>
      </w:r>
      <w:hyperlink r:id="rId31">
        <w:r>
          <w:rPr>
            <w:w w:val="105"/>
            <w:sz w:val="16"/>
          </w:rPr>
          <w:t>http</w:t>
        </w:r>
        <w:r>
          <w:rPr>
            <w:w w:val="105"/>
            <w:sz w:val="16"/>
          </w:rPr>
          <w:t>s://www.who.in</w:t>
        </w:r>
        <w:bookmarkStart w:id="59" w:name="_bookmark58"/>
        <w:bookmarkEnd w:id="59"/>
        <w:r>
          <w:rPr>
            <w:w w:val="105"/>
            <w:sz w:val="16"/>
          </w:rPr>
          <w:t>t/emergencies/mers-</w:t>
        </w:r>
      </w:hyperlink>
    </w:p>
    <w:p w:rsidR="0012095F" w:rsidRDefault="004D18C5">
      <w:pPr>
        <w:spacing w:before="28"/>
        <w:ind w:left="404"/>
        <w:jc w:val="both"/>
        <w:rPr>
          <w:sz w:val="16"/>
        </w:rPr>
      </w:pPr>
      <w:hyperlink r:id="rId32">
        <w:proofErr w:type="gramStart"/>
        <w:r>
          <w:rPr>
            <w:w w:val="105"/>
            <w:sz w:val="16"/>
          </w:rPr>
          <w:t>cov/en</w:t>
        </w:r>
        <w:proofErr w:type="gramEnd"/>
        <w:r>
          <w:rPr>
            <w:w w:val="105"/>
            <w:sz w:val="16"/>
          </w:rPr>
          <w:t>/</w:t>
        </w:r>
        <w:r>
          <w:rPr>
            <w:spacing w:val="-4"/>
            <w:w w:val="105"/>
            <w:sz w:val="16"/>
          </w:rPr>
          <w:t xml:space="preserve"> </w:t>
        </w:r>
      </w:hyperlink>
      <w:r>
        <w:rPr>
          <w:color w:val="231F20"/>
          <w:w w:val="105"/>
          <w:sz w:val="16"/>
        </w:rPr>
        <w:t>(2</w:t>
      </w:r>
      <w:r>
        <w:rPr>
          <w:color w:val="231F20"/>
          <w:spacing w:val="-2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February</w:t>
      </w:r>
      <w:r>
        <w:rPr>
          <w:color w:val="231F20"/>
          <w:spacing w:val="-4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2020,</w:t>
      </w:r>
      <w:r>
        <w:rPr>
          <w:color w:val="231F20"/>
          <w:spacing w:val="-3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date</w:t>
      </w:r>
      <w:r>
        <w:rPr>
          <w:color w:val="231F20"/>
          <w:spacing w:val="-3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last</w:t>
      </w:r>
      <w:r>
        <w:rPr>
          <w:color w:val="231F20"/>
          <w:spacing w:val="-3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accessed).</w:t>
      </w:r>
    </w:p>
    <w:p w:rsidR="0012095F" w:rsidRDefault="004D18C5">
      <w:pPr>
        <w:pStyle w:val="ListParagraph"/>
        <w:numPr>
          <w:ilvl w:val="0"/>
          <w:numId w:val="1"/>
        </w:numPr>
        <w:tabs>
          <w:tab w:val="left" w:pos="405"/>
        </w:tabs>
        <w:spacing w:before="44" w:line="288" w:lineRule="auto"/>
        <w:ind w:right="38"/>
        <w:jc w:val="both"/>
        <w:rPr>
          <w:sz w:val="16"/>
        </w:rPr>
      </w:pPr>
      <w:bookmarkStart w:id="60" w:name="_bookmark59"/>
      <w:bookmarkEnd w:id="60"/>
      <w:r>
        <w:rPr>
          <w:w w:val="110"/>
          <w:sz w:val="16"/>
        </w:rPr>
        <w:t>WHO.</w:t>
      </w:r>
      <w:r>
        <w:rPr>
          <w:spacing w:val="1"/>
          <w:w w:val="110"/>
          <w:sz w:val="16"/>
        </w:rPr>
        <w:t xml:space="preserve"> </w:t>
      </w:r>
      <w:r>
        <w:rPr>
          <w:rFonts w:ascii="Calibri"/>
          <w:i/>
          <w:w w:val="110"/>
          <w:sz w:val="16"/>
        </w:rPr>
        <w:t>Clinical</w:t>
      </w:r>
      <w:r>
        <w:rPr>
          <w:rFonts w:ascii="Calibri"/>
          <w:i/>
          <w:spacing w:val="1"/>
          <w:w w:val="110"/>
          <w:sz w:val="16"/>
        </w:rPr>
        <w:t xml:space="preserve"> </w:t>
      </w:r>
      <w:r>
        <w:rPr>
          <w:rFonts w:ascii="Calibri"/>
          <w:i/>
          <w:w w:val="110"/>
          <w:sz w:val="16"/>
        </w:rPr>
        <w:t>Management</w:t>
      </w:r>
      <w:r>
        <w:rPr>
          <w:rFonts w:ascii="Calibri"/>
          <w:i/>
          <w:spacing w:val="1"/>
          <w:w w:val="110"/>
          <w:sz w:val="16"/>
        </w:rPr>
        <w:t xml:space="preserve"> </w:t>
      </w:r>
      <w:r>
        <w:rPr>
          <w:rFonts w:ascii="Calibri"/>
          <w:i/>
          <w:w w:val="110"/>
          <w:sz w:val="16"/>
        </w:rPr>
        <w:t>of</w:t>
      </w:r>
      <w:r>
        <w:rPr>
          <w:rFonts w:ascii="Calibri"/>
          <w:i/>
          <w:spacing w:val="1"/>
          <w:w w:val="110"/>
          <w:sz w:val="16"/>
        </w:rPr>
        <w:t xml:space="preserve"> </w:t>
      </w:r>
      <w:r>
        <w:rPr>
          <w:rFonts w:ascii="Calibri"/>
          <w:i/>
          <w:w w:val="110"/>
          <w:sz w:val="16"/>
        </w:rPr>
        <w:t>Severe</w:t>
      </w:r>
      <w:r>
        <w:rPr>
          <w:rFonts w:ascii="Calibri"/>
          <w:i/>
          <w:spacing w:val="1"/>
          <w:w w:val="110"/>
          <w:sz w:val="16"/>
        </w:rPr>
        <w:t xml:space="preserve"> </w:t>
      </w:r>
      <w:r>
        <w:rPr>
          <w:rFonts w:ascii="Calibri"/>
          <w:i/>
          <w:w w:val="110"/>
          <w:sz w:val="16"/>
        </w:rPr>
        <w:t>Acute</w:t>
      </w:r>
      <w:r>
        <w:rPr>
          <w:rFonts w:ascii="Calibri"/>
          <w:i/>
          <w:spacing w:val="1"/>
          <w:w w:val="110"/>
          <w:sz w:val="16"/>
        </w:rPr>
        <w:t xml:space="preserve"> </w:t>
      </w:r>
      <w:r>
        <w:rPr>
          <w:rFonts w:ascii="Calibri"/>
          <w:i/>
          <w:w w:val="110"/>
          <w:sz w:val="16"/>
        </w:rPr>
        <w:t>Respiratory</w:t>
      </w:r>
      <w:r>
        <w:rPr>
          <w:rFonts w:ascii="Calibri"/>
          <w:i/>
          <w:spacing w:val="1"/>
          <w:w w:val="110"/>
          <w:sz w:val="16"/>
        </w:rPr>
        <w:t xml:space="preserve"> </w:t>
      </w:r>
      <w:r>
        <w:rPr>
          <w:rFonts w:ascii="Calibri"/>
          <w:i/>
          <w:w w:val="110"/>
          <w:sz w:val="16"/>
        </w:rPr>
        <w:t>Infection</w:t>
      </w:r>
      <w:r>
        <w:rPr>
          <w:rFonts w:ascii="Calibri"/>
          <w:i/>
          <w:spacing w:val="1"/>
          <w:w w:val="110"/>
          <w:sz w:val="16"/>
        </w:rPr>
        <w:t xml:space="preserve"> </w:t>
      </w:r>
      <w:r>
        <w:rPr>
          <w:rFonts w:ascii="Calibri"/>
          <w:i/>
          <w:w w:val="110"/>
          <w:sz w:val="16"/>
        </w:rPr>
        <w:t>when</w:t>
      </w:r>
      <w:r>
        <w:rPr>
          <w:rFonts w:ascii="Calibri"/>
          <w:i/>
          <w:spacing w:val="1"/>
          <w:w w:val="110"/>
          <w:sz w:val="16"/>
        </w:rPr>
        <w:t xml:space="preserve"> </w:t>
      </w:r>
      <w:r>
        <w:rPr>
          <w:rFonts w:ascii="Calibri"/>
          <w:i/>
          <w:w w:val="110"/>
          <w:sz w:val="16"/>
        </w:rPr>
        <w:t>Novel</w:t>
      </w:r>
      <w:r>
        <w:rPr>
          <w:rFonts w:ascii="Calibri"/>
          <w:i/>
          <w:spacing w:val="1"/>
          <w:w w:val="110"/>
          <w:sz w:val="16"/>
        </w:rPr>
        <w:t xml:space="preserve"> </w:t>
      </w:r>
      <w:r>
        <w:rPr>
          <w:rFonts w:ascii="Calibri"/>
          <w:i/>
          <w:w w:val="110"/>
          <w:sz w:val="16"/>
        </w:rPr>
        <w:t>Coronavirus</w:t>
      </w:r>
      <w:r>
        <w:rPr>
          <w:rFonts w:ascii="Calibri"/>
          <w:i/>
          <w:spacing w:val="1"/>
          <w:w w:val="110"/>
          <w:sz w:val="16"/>
        </w:rPr>
        <w:t xml:space="preserve"> </w:t>
      </w:r>
      <w:r>
        <w:rPr>
          <w:rFonts w:ascii="Calibri"/>
          <w:i/>
          <w:w w:val="110"/>
          <w:sz w:val="16"/>
        </w:rPr>
        <w:t>(2019-nCoV)</w:t>
      </w:r>
      <w:r>
        <w:rPr>
          <w:rFonts w:ascii="Calibri"/>
          <w:i/>
          <w:spacing w:val="1"/>
          <w:w w:val="110"/>
          <w:sz w:val="16"/>
        </w:rPr>
        <w:t xml:space="preserve"> </w:t>
      </w:r>
      <w:bookmarkStart w:id="61" w:name="_bookmark60"/>
      <w:bookmarkEnd w:id="61"/>
      <w:r>
        <w:rPr>
          <w:rFonts w:ascii="Calibri"/>
          <w:i/>
          <w:w w:val="110"/>
          <w:sz w:val="16"/>
        </w:rPr>
        <w:t>Infection</w:t>
      </w:r>
      <w:r>
        <w:rPr>
          <w:rFonts w:ascii="Calibri"/>
          <w:i/>
          <w:spacing w:val="1"/>
          <w:w w:val="110"/>
          <w:sz w:val="16"/>
        </w:rPr>
        <w:t xml:space="preserve"> </w:t>
      </w:r>
      <w:r>
        <w:rPr>
          <w:rFonts w:ascii="Calibri"/>
          <w:i/>
          <w:w w:val="110"/>
          <w:sz w:val="16"/>
        </w:rPr>
        <w:t>is</w:t>
      </w:r>
      <w:r>
        <w:rPr>
          <w:rFonts w:ascii="Calibri"/>
          <w:i/>
          <w:spacing w:val="-37"/>
          <w:w w:val="110"/>
          <w:sz w:val="16"/>
        </w:rPr>
        <w:t xml:space="preserve"> </w:t>
      </w:r>
      <w:proofErr w:type="gramStart"/>
      <w:r>
        <w:rPr>
          <w:rFonts w:ascii="Calibri"/>
          <w:i/>
          <w:w w:val="105"/>
          <w:sz w:val="16"/>
        </w:rPr>
        <w:t>Suspected</w:t>
      </w:r>
      <w:proofErr w:type="gramEnd"/>
      <w:r>
        <w:rPr>
          <w:w w:val="105"/>
          <w:sz w:val="16"/>
        </w:rPr>
        <w:t>.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2020.</w:t>
      </w:r>
      <w:r>
        <w:rPr>
          <w:spacing w:val="1"/>
          <w:w w:val="105"/>
          <w:sz w:val="16"/>
        </w:rPr>
        <w:t xml:space="preserve"> </w:t>
      </w:r>
      <w:hyperlink r:id="rId33">
        <w:r>
          <w:rPr>
            <w:w w:val="105"/>
            <w:sz w:val="16"/>
          </w:rPr>
          <w:t>https://www.who.int/docs/default-source/coro</w:t>
        </w:r>
      </w:hyperlink>
      <w:r>
        <w:rPr>
          <w:spacing w:val="-39"/>
          <w:w w:val="105"/>
          <w:sz w:val="16"/>
        </w:rPr>
        <w:t xml:space="preserve"> </w:t>
      </w:r>
      <w:hyperlink r:id="rId34">
        <w:r>
          <w:rPr>
            <w:spacing w:val="-1"/>
            <w:w w:val="110"/>
            <w:sz w:val="16"/>
          </w:rPr>
          <w:t>naviruse/clinical-management-of-novel-cov.pdf</w:t>
        </w:r>
        <w:r>
          <w:rPr>
            <w:w w:val="110"/>
            <w:sz w:val="16"/>
          </w:rPr>
          <w:t xml:space="preserve"> (2</w:t>
        </w:r>
        <w:r>
          <w:rPr>
            <w:spacing w:val="1"/>
            <w:w w:val="110"/>
            <w:sz w:val="16"/>
          </w:rPr>
          <w:t xml:space="preserve"> </w:t>
        </w:r>
        <w:r>
          <w:rPr>
            <w:w w:val="110"/>
            <w:sz w:val="16"/>
          </w:rPr>
          <w:t>February</w:t>
        </w:r>
      </w:hyperlink>
      <w:r>
        <w:rPr>
          <w:spacing w:val="-41"/>
          <w:w w:val="110"/>
          <w:sz w:val="16"/>
        </w:rPr>
        <w:t xml:space="preserve"> </w:t>
      </w:r>
      <w:hyperlink r:id="rId35">
        <w:r>
          <w:rPr>
            <w:w w:val="105"/>
            <w:sz w:val="16"/>
          </w:rPr>
          <w:t>2020,</w:t>
        </w:r>
        <w:r>
          <w:rPr>
            <w:spacing w:val="-9"/>
            <w:w w:val="105"/>
            <w:sz w:val="16"/>
          </w:rPr>
          <w:t xml:space="preserve"> </w:t>
        </w:r>
        <w:r>
          <w:rPr>
            <w:w w:val="105"/>
            <w:sz w:val="16"/>
          </w:rPr>
          <w:t>date</w:t>
        </w:r>
        <w:r>
          <w:rPr>
            <w:spacing w:val="-8"/>
            <w:w w:val="105"/>
            <w:sz w:val="16"/>
          </w:rPr>
          <w:t xml:space="preserve"> </w:t>
        </w:r>
        <w:r>
          <w:rPr>
            <w:w w:val="105"/>
            <w:sz w:val="16"/>
          </w:rPr>
          <w:t>last</w:t>
        </w:r>
        <w:r>
          <w:rPr>
            <w:spacing w:val="-7"/>
            <w:w w:val="105"/>
            <w:sz w:val="16"/>
          </w:rPr>
          <w:t xml:space="preserve"> </w:t>
        </w:r>
        <w:r>
          <w:rPr>
            <w:w w:val="105"/>
            <w:sz w:val="16"/>
          </w:rPr>
          <w:t>accessed).</w:t>
        </w:r>
      </w:hyperlink>
    </w:p>
    <w:p w:rsidR="0012095F" w:rsidRDefault="004D18C5">
      <w:pPr>
        <w:pStyle w:val="ListParagraph"/>
        <w:numPr>
          <w:ilvl w:val="0"/>
          <w:numId w:val="1"/>
        </w:numPr>
        <w:tabs>
          <w:tab w:val="left" w:pos="405"/>
        </w:tabs>
        <w:spacing w:before="8" w:line="300" w:lineRule="auto"/>
        <w:ind w:right="38"/>
        <w:jc w:val="both"/>
        <w:rPr>
          <w:sz w:val="16"/>
        </w:rPr>
      </w:pPr>
      <w:bookmarkStart w:id="62" w:name="_bookmark61"/>
      <w:bookmarkEnd w:id="62"/>
      <w:r>
        <w:rPr>
          <w:w w:val="105"/>
          <w:sz w:val="16"/>
        </w:rPr>
        <w:t>Nassar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MS,</w:t>
      </w:r>
      <w:r>
        <w:rPr>
          <w:spacing w:val="-3"/>
          <w:w w:val="105"/>
          <w:sz w:val="16"/>
        </w:rPr>
        <w:t xml:space="preserve"> </w:t>
      </w:r>
      <w:r>
        <w:rPr>
          <w:w w:val="105"/>
          <w:sz w:val="16"/>
        </w:rPr>
        <w:t>Bakhrebah</w:t>
      </w:r>
      <w:r>
        <w:rPr>
          <w:spacing w:val="-1"/>
          <w:w w:val="105"/>
          <w:sz w:val="16"/>
        </w:rPr>
        <w:t xml:space="preserve"> </w:t>
      </w:r>
      <w:r>
        <w:rPr>
          <w:w w:val="105"/>
          <w:sz w:val="16"/>
        </w:rPr>
        <w:t>MA,</w:t>
      </w:r>
      <w:r>
        <w:rPr>
          <w:spacing w:val="-3"/>
          <w:w w:val="105"/>
          <w:sz w:val="16"/>
        </w:rPr>
        <w:t xml:space="preserve"> </w:t>
      </w:r>
      <w:r>
        <w:rPr>
          <w:w w:val="105"/>
          <w:sz w:val="16"/>
        </w:rPr>
        <w:t>Meo</w:t>
      </w:r>
      <w:r>
        <w:rPr>
          <w:spacing w:val="-2"/>
          <w:w w:val="105"/>
          <w:sz w:val="16"/>
        </w:rPr>
        <w:t xml:space="preserve"> </w:t>
      </w:r>
      <w:r>
        <w:rPr>
          <w:w w:val="105"/>
          <w:sz w:val="16"/>
        </w:rPr>
        <w:t>SA,</w:t>
      </w:r>
      <w:r>
        <w:rPr>
          <w:spacing w:val="-3"/>
          <w:w w:val="105"/>
          <w:sz w:val="16"/>
        </w:rPr>
        <w:t xml:space="preserve"> </w:t>
      </w:r>
      <w:r>
        <w:rPr>
          <w:w w:val="105"/>
          <w:sz w:val="16"/>
        </w:rPr>
        <w:t>Alsuabeyl</w:t>
      </w:r>
      <w:r>
        <w:rPr>
          <w:spacing w:val="-2"/>
          <w:w w:val="105"/>
          <w:sz w:val="16"/>
        </w:rPr>
        <w:t xml:space="preserve"> </w:t>
      </w:r>
      <w:r>
        <w:rPr>
          <w:w w:val="105"/>
          <w:sz w:val="16"/>
        </w:rPr>
        <w:t>MS,</w:t>
      </w:r>
      <w:r>
        <w:rPr>
          <w:spacing w:val="-4"/>
          <w:w w:val="105"/>
          <w:sz w:val="16"/>
        </w:rPr>
        <w:t xml:space="preserve"> </w:t>
      </w:r>
      <w:bookmarkStart w:id="63" w:name="_bookmark62"/>
      <w:bookmarkEnd w:id="63"/>
      <w:r>
        <w:rPr>
          <w:w w:val="105"/>
          <w:sz w:val="16"/>
        </w:rPr>
        <w:t>Zaher</w:t>
      </w:r>
      <w:r>
        <w:rPr>
          <w:spacing w:val="-2"/>
          <w:w w:val="105"/>
          <w:sz w:val="16"/>
        </w:rPr>
        <w:t xml:space="preserve"> </w:t>
      </w:r>
      <w:r>
        <w:rPr>
          <w:w w:val="105"/>
          <w:sz w:val="16"/>
        </w:rPr>
        <w:t>WA.</w:t>
      </w:r>
      <w:r>
        <w:rPr>
          <w:spacing w:val="-39"/>
          <w:w w:val="105"/>
          <w:sz w:val="16"/>
        </w:rPr>
        <w:t xml:space="preserve"> </w:t>
      </w:r>
      <w:r>
        <w:rPr>
          <w:spacing w:val="-1"/>
          <w:w w:val="110"/>
          <w:sz w:val="16"/>
        </w:rPr>
        <w:t xml:space="preserve">Middle East Respiratory Syndrome Coronavirus </w:t>
      </w:r>
      <w:r>
        <w:rPr>
          <w:w w:val="110"/>
          <w:sz w:val="16"/>
        </w:rPr>
        <w:t>(MERS-CoV)</w:t>
      </w:r>
      <w:r>
        <w:rPr>
          <w:spacing w:val="-41"/>
          <w:w w:val="110"/>
          <w:sz w:val="16"/>
        </w:rPr>
        <w:t xml:space="preserve"> </w:t>
      </w:r>
      <w:r>
        <w:rPr>
          <w:spacing w:val="-1"/>
          <w:w w:val="110"/>
          <w:sz w:val="16"/>
        </w:rPr>
        <w:t xml:space="preserve">infection: epidemiology, pathogenesis </w:t>
      </w:r>
      <w:r>
        <w:rPr>
          <w:w w:val="110"/>
          <w:sz w:val="16"/>
        </w:rPr>
        <w:t>and clinical characteris-</w:t>
      </w:r>
      <w:r>
        <w:rPr>
          <w:spacing w:val="-41"/>
          <w:w w:val="110"/>
          <w:sz w:val="16"/>
        </w:rPr>
        <w:t xml:space="preserve"> </w:t>
      </w:r>
      <w:r>
        <w:rPr>
          <w:spacing w:val="-1"/>
          <w:w w:val="110"/>
          <w:sz w:val="16"/>
        </w:rPr>
        <w:t>tics.</w:t>
      </w:r>
      <w:r>
        <w:rPr>
          <w:spacing w:val="-10"/>
          <w:w w:val="110"/>
          <w:sz w:val="16"/>
        </w:rPr>
        <w:t xml:space="preserve"> </w:t>
      </w:r>
      <w:r>
        <w:rPr>
          <w:rFonts w:ascii="Calibri" w:hAnsi="Calibri"/>
          <w:i/>
          <w:spacing w:val="-1"/>
          <w:w w:val="110"/>
          <w:sz w:val="16"/>
        </w:rPr>
        <w:t>Eur</w:t>
      </w:r>
      <w:r>
        <w:rPr>
          <w:rFonts w:ascii="Calibri" w:hAnsi="Calibri"/>
          <w:i/>
          <w:spacing w:val="-6"/>
          <w:w w:val="110"/>
          <w:sz w:val="16"/>
        </w:rPr>
        <w:t xml:space="preserve"> </w:t>
      </w:r>
      <w:r>
        <w:rPr>
          <w:rFonts w:ascii="Calibri" w:hAnsi="Calibri"/>
          <w:i/>
          <w:spacing w:val="-1"/>
          <w:w w:val="110"/>
          <w:sz w:val="16"/>
        </w:rPr>
        <w:t>Rev</w:t>
      </w:r>
      <w:r>
        <w:rPr>
          <w:rFonts w:ascii="Calibri" w:hAnsi="Calibri"/>
          <w:i/>
          <w:spacing w:val="-6"/>
          <w:w w:val="110"/>
          <w:sz w:val="16"/>
        </w:rPr>
        <w:t xml:space="preserve"> </w:t>
      </w:r>
      <w:r>
        <w:rPr>
          <w:rFonts w:ascii="Calibri" w:hAnsi="Calibri"/>
          <w:i/>
          <w:spacing w:val="-1"/>
          <w:w w:val="110"/>
          <w:sz w:val="16"/>
        </w:rPr>
        <w:t>Med</w:t>
      </w:r>
      <w:r>
        <w:rPr>
          <w:rFonts w:ascii="Calibri" w:hAnsi="Calibri"/>
          <w:i/>
          <w:spacing w:val="-6"/>
          <w:w w:val="110"/>
          <w:sz w:val="16"/>
        </w:rPr>
        <w:t xml:space="preserve"> </w:t>
      </w:r>
      <w:r>
        <w:rPr>
          <w:rFonts w:ascii="Calibri" w:hAnsi="Calibri"/>
          <w:i/>
          <w:spacing w:val="-1"/>
          <w:w w:val="110"/>
          <w:sz w:val="16"/>
        </w:rPr>
        <w:t>Pharmacol</w:t>
      </w:r>
      <w:r>
        <w:rPr>
          <w:rFonts w:ascii="Calibri" w:hAnsi="Calibri"/>
          <w:i/>
          <w:spacing w:val="-6"/>
          <w:w w:val="110"/>
          <w:sz w:val="16"/>
        </w:rPr>
        <w:t xml:space="preserve"> </w:t>
      </w:r>
      <w:r>
        <w:rPr>
          <w:rFonts w:ascii="Calibri" w:hAnsi="Calibri"/>
          <w:i/>
          <w:spacing w:val="-1"/>
          <w:w w:val="110"/>
          <w:sz w:val="16"/>
        </w:rPr>
        <w:t>Sci</w:t>
      </w:r>
      <w:r>
        <w:rPr>
          <w:rFonts w:ascii="Calibri" w:hAnsi="Calibri"/>
          <w:i/>
          <w:spacing w:val="-6"/>
          <w:w w:val="110"/>
          <w:sz w:val="16"/>
        </w:rPr>
        <w:t xml:space="preserve"> </w:t>
      </w:r>
      <w:r>
        <w:rPr>
          <w:spacing w:val="-1"/>
          <w:w w:val="110"/>
          <w:sz w:val="16"/>
        </w:rPr>
        <w:t>2018</w:t>
      </w:r>
      <w:proofErr w:type="gramStart"/>
      <w:r>
        <w:rPr>
          <w:spacing w:val="-1"/>
          <w:w w:val="110"/>
          <w:sz w:val="16"/>
        </w:rPr>
        <w:t>;</w:t>
      </w:r>
      <w:r>
        <w:rPr>
          <w:rFonts w:ascii="Trebuchet MS" w:hAnsi="Trebuchet MS"/>
          <w:spacing w:val="-1"/>
          <w:w w:val="110"/>
          <w:sz w:val="16"/>
        </w:rPr>
        <w:t>22</w:t>
      </w:r>
      <w:r>
        <w:rPr>
          <w:spacing w:val="-1"/>
          <w:w w:val="110"/>
          <w:sz w:val="16"/>
        </w:rPr>
        <w:t>:4956</w:t>
      </w:r>
      <w:proofErr w:type="gramEnd"/>
      <w:r>
        <w:rPr>
          <w:spacing w:val="-1"/>
          <w:w w:val="110"/>
          <w:sz w:val="16"/>
        </w:rPr>
        <w:t>–61.</w:t>
      </w:r>
    </w:p>
    <w:p w:rsidR="0012095F" w:rsidRDefault="004D18C5">
      <w:pPr>
        <w:pStyle w:val="ListParagraph"/>
        <w:numPr>
          <w:ilvl w:val="0"/>
          <w:numId w:val="1"/>
        </w:numPr>
        <w:tabs>
          <w:tab w:val="left" w:pos="405"/>
        </w:tabs>
        <w:spacing w:line="179" w:lineRule="exact"/>
        <w:jc w:val="both"/>
        <w:rPr>
          <w:sz w:val="16"/>
        </w:rPr>
      </w:pPr>
      <w:bookmarkStart w:id="64" w:name="_bookmark63"/>
      <w:bookmarkEnd w:id="64"/>
      <w:r>
        <w:rPr>
          <w:w w:val="105"/>
          <w:sz w:val="16"/>
        </w:rPr>
        <w:t>Assiri</w:t>
      </w:r>
      <w:r>
        <w:rPr>
          <w:spacing w:val="6"/>
          <w:w w:val="105"/>
          <w:sz w:val="16"/>
        </w:rPr>
        <w:t xml:space="preserve"> </w:t>
      </w:r>
      <w:r>
        <w:rPr>
          <w:w w:val="105"/>
          <w:sz w:val="16"/>
        </w:rPr>
        <w:t>A,</w:t>
      </w:r>
      <w:r>
        <w:rPr>
          <w:spacing w:val="7"/>
          <w:w w:val="105"/>
          <w:sz w:val="16"/>
        </w:rPr>
        <w:t xml:space="preserve"> </w:t>
      </w:r>
      <w:r>
        <w:rPr>
          <w:w w:val="105"/>
          <w:sz w:val="16"/>
        </w:rPr>
        <w:t>Al-Tawfiq</w:t>
      </w:r>
      <w:r>
        <w:rPr>
          <w:spacing w:val="6"/>
          <w:w w:val="105"/>
          <w:sz w:val="16"/>
        </w:rPr>
        <w:t xml:space="preserve"> </w:t>
      </w:r>
      <w:r>
        <w:rPr>
          <w:w w:val="105"/>
          <w:sz w:val="16"/>
        </w:rPr>
        <w:t>JA,</w:t>
      </w:r>
      <w:r>
        <w:rPr>
          <w:spacing w:val="7"/>
          <w:w w:val="105"/>
          <w:sz w:val="16"/>
        </w:rPr>
        <w:t xml:space="preserve"> </w:t>
      </w:r>
      <w:r>
        <w:rPr>
          <w:w w:val="105"/>
          <w:sz w:val="16"/>
        </w:rPr>
        <w:t>Al-Rabeeah</w:t>
      </w:r>
      <w:r>
        <w:rPr>
          <w:spacing w:val="8"/>
          <w:w w:val="105"/>
          <w:sz w:val="16"/>
        </w:rPr>
        <w:t xml:space="preserve"> </w:t>
      </w:r>
      <w:r>
        <w:rPr>
          <w:w w:val="105"/>
          <w:sz w:val="16"/>
        </w:rPr>
        <w:t>AA</w:t>
      </w:r>
      <w:r>
        <w:rPr>
          <w:spacing w:val="6"/>
          <w:w w:val="105"/>
          <w:sz w:val="16"/>
        </w:rPr>
        <w:t xml:space="preserve"> </w:t>
      </w:r>
      <w:r>
        <w:rPr>
          <w:rFonts w:ascii="Calibri"/>
          <w:i/>
          <w:w w:val="105"/>
          <w:sz w:val="16"/>
        </w:rPr>
        <w:t>et</w:t>
      </w:r>
      <w:r>
        <w:rPr>
          <w:rFonts w:ascii="Calibri"/>
          <w:i/>
          <w:spacing w:val="12"/>
          <w:w w:val="105"/>
          <w:sz w:val="16"/>
        </w:rPr>
        <w:t xml:space="preserve"> </w:t>
      </w:r>
      <w:r>
        <w:rPr>
          <w:rFonts w:ascii="Calibri"/>
          <w:i/>
          <w:w w:val="105"/>
          <w:sz w:val="16"/>
        </w:rPr>
        <w:t>al</w:t>
      </w:r>
      <w:r>
        <w:rPr>
          <w:w w:val="105"/>
          <w:sz w:val="16"/>
        </w:rPr>
        <w:t>.</w:t>
      </w:r>
      <w:r>
        <w:rPr>
          <w:spacing w:val="7"/>
          <w:w w:val="105"/>
          <w:sz w:val="16"/>
        </w:rPr>
        <w:t xml:space="preserve"> </w:t>
      </w:r>
      <w:r>
        <w:rPr>
          <w:w w:val="105"/>
          <w:sz w:val="16"/>
        </w:rPr>
        <w:t>Epidem</w:t>
      </w:r>
      <w:bookmarkStart w:id="65" w:name="_bookmark64"/>
      <w:bookmarkEnd w:id="65"/>
      <w:r>
        <w:rPr>
          <w:w w:val="105"/>
          <w:sz w:val="16"/>
        </w:rPr>
        <w:t>iological,</w:t>
      </w:r>
    </w:p>
    <w:p w:rsidR="0012095F" w:rsidRDefault="004D18C5">
      <w:pPr>
        <w:spacing w:before="37" w:line="297" w:lineRule="auto"/>
        <w:ind w:left="404" w:right="38"/>
        <w:jc w:val="both"/>
        <w:rPr>
          <w:sz w:val="16"/>
        </w:rPr>
      </w:pPr>
      <w:proofErr w:type="gramStart"/>
      <w:r>
        <w:rPr>
          <w:w w:val="110"/>
          <w:sz w:val="16"/>
        </w:rPr>
        <w:t>demographic</w:t>
      </w:r>
      <w:proofErr w:type="gramEnd"/>
      <w:r>
        <w:rPr>
          <w:w w:val="110"/>
          <w:sz w:val="16"/>
        </w:rPr>
        <w:t>,</w:t>
      </w:r>
      <w:r>
        <w:rPr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and</w:t>
      </w:r>
      <w:r>
        <w:rPr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clinical</w:t>
      </w:r>
      <w:r>
        <w:rPr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characteristics</w:t>
      </w:r>
      <w:r>
        <w:rPr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of</w:t>
      </w:r>
      <w:r>
        <w:rPr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47</w:t>
      </w:r>
      <w:r>
        <w:rPr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cases</w:t>
      </w:r>
      <w:r>
        <w:rPr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of</w:t>
      </w:r>
      <w:r>
        <w:rPr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Middle</w:t>
      </w:r>
      <w:r>
        <w:rPr>
          <w:spacing w:val="-42"/>
          <w:w w:val="110"/>
          <w:sz w:val="16"/>
        </w:rPr>
        <w:t xml:space="preserve"> </w:t>
      </w:r>
      <w:r>
        <w:rPr>
          <w:w w:val="110"/>
          <w:sz w:val="16"/>
        </w:rPr>
        <w:t>East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respiratory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syndrome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coronavirus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disease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from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Saudi</w:t>
      </w:r>
      <w:r>
        <w:rPr>
          <w:spacing w:val="-41"/>
          <w:w w:val="110"/>
          <w:sz w:val="16"/>
        </w:rPr>
        <w:t xml:space="preserve"> </w:t>
      </w:r>
      <w:r>
        <w:rPr>
          <w:w w:val="105"/>
          <w:sz w:val="16"/>
        </w:rPr>
        <w:t>Arabia: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a</w:t>
      </w:r>
      <w:r>
        <w:rPr>
          <w:spacing w:val="5"/>
          <w:w w:val="105"/>
          <w:sz w:val="16"/>
        </w:rPr>
        <w:t xml:space="preserve"> </w:t>
      </w:r>
      <w:r>
        <w:rPr>
          <w:w w:val="105"/>
          <w:sz w:val="16"/>
        </w:rPr>
        <w:t>descriptive</w:t>
      </w:r>
      <w:r>
        <w:rPr>
          <w:spacing w:val="3"/>
          <w:w w:val="105"/>
          <w:sz w:val="16"/>
        </w:rPr>
        <w:t xml:space="preserve"> </w:t>
      </w:r>
      <w:r>
        <w:rPr>
          <w:w w:val="105"/>
          <w:sz w:val="16"/>
        </w:rPr>
        <w:t>study.</w:t>
      </w:r>
      <w:r>
        <w:rPr>
          <w:spacing w:val="2"/>
          <w:w w:val="105"/>
          <w:sz w:val="16"/>
        </w:rPr>
        <w:t xml:space="preserve"> </w:t>
      </w:r>
      <w:r>
        <w:rPr>
          <w:rFonts w:ascii="Calibri" w:hAnsi="Calibri"/>
          <w:i/>
          <w:w w:val="105"/>
          <w:sz w:val="16"/>
        </w:rPr>
        <w:t>Lancet</w:t>
      </w:r>
      <w:r>
        <w:rPr>
          <w:rFonts w:ascii="Calibri" w:hAnsi="Calibri"/>
          <w:i/>
          <w:spacing w:val="8"/>
          <w:w w:val="105"/>
          <w:sz w:val="16"/>
        </w:rPr>
        <w:t xml:space="preserve"> </w:t>
      </w:r>
      <w:r>
        <w:rPr>
          <w:rFonts w:ascii="Calibri" w:hAnsi="Calibri"/>
          <w:i/>
          <w:w w:val="105"/>
          <w:sz w:val="16"/>
        </w:rPr>
        <w:t>Infect</w:t>
      </w:r>
      <w:r>
        <w:rPr>
          <w:rFonts w:ascii="Calibri" w:hAnsi="Calibri"/>
          <w:i/>
          <w:spacing w:val="9"/>
          <w:w w:val="105"/>
          <w:sz w:val="16"/>
        </w:rPr>
        <w:t xml:space="preserve"> </w:t>
      </w:r>
      <w:r>
        <w:rPr>
          <w:rFonts w:ascii="Calibri" w:hAnsi="Calibri"/>
          <w:i/>
          <w:w w:val="105"/>
          <w:sz w:val="16"/>
        </w:rPr>
        <w:t>Dis</w:t>
      </w:r>
      <w:r>
        <w:rPr>
          <w:rFonts w:ascii="Calibri" w:hAnsi="Calibri"/>
          <w:i/>
          <w:spacing w:val="8"/>
          <w:w w:val="105"/>
          <w:sz w:val="16"/>
        </w:rPr>
        <w:t xml:space="preserve"> </w:t>
      </w:r>
      <w:r>
        <w:rPr>
          <w:w w:val="105"/>
          <w:sz w:val="16"/>
        </w:rPr>
        <w:t>2013</w:t>
      </w:r>
      <w:proofErr w:type="gramStart"/>
      <w:r>
        <w:rPr>
          <w:w w:val="105"/>
          <w:sz w:val="16"/>
        </w:rPr>
        <w:t>;</w:t>
      </w:r>
      <w:r>
        <w:rPr>
          <w:rFonts w:ascii="Trebuchet MS" w:hAnsi="Trebuchet MS"/>
          <w:w w:val="105"/>
          <w:sz w:val="16"/>
        </w:rPr>
        <w:t>13</w:t>
      </w:r>
      <w:bookmarkStart w:id="66" w:name="_bookmark65"/>
      <w:bookmarkEnd w:id="66"/>
      <w:r>
        <w:rPr>
          <w:w w:val="105"/>
          <w:sz w:val="16"/>
        </w:rPr>
        <w:t>:752</w:t>
      </w:r>
      <w:proofErr w:type="gramEnd"/>
      <w:r>
        <w:rPr>
          <w:w w:val="105"/>
          <w:sz w:val="16"/>
        </w:rPr>
        <w:t>–61.</w:t>
      </w:r>
    </w:p>
    <w:p w:rsidR="0012095F" w:rsidRDefault="004D18C5">
      <w:pPr>
        <w:pStyle w:val="ListParagraph"/>
        <w:numPr>
          <w:ilvl w:val="0"/>
          <w:numId w:val="1"/>
        </w:numPr>
        <w:tabs>
          <w:tab w:val="left" w:pos="405"/>
        </w:tabs>
        <w:spacing w:line="183" w:lineRule="exact"/>
        <w:jc w:val="both"/>
        <w:rPr>
          <w:sz w:val="16"/>
        </w:rPr>
      </w:pPr>
      <w:bookmarkStart w:id="67" w:name="_bookmark66"/>
      <w:bookmarkEnd w:id="67"/>
      <w:r>
        <w:rPr>
          <w:w w:val="110"/>
          <w:sz w:val="16"/>
        </w:rPr>
        <w:t>Arabi</w:t>
      </w:r>
      <w:r>
        <w:rPr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YM,</w:t>
      </w:r>
      <w:r>
        <w:rPr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Alothman</w:t>
      </w:r>
      <w:r>
        <w:rPr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A,</w:t>
      </w:r>
      <w:r>
        <w:rPr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Balkhy</w:t>
      </w:r>
      <w:r>
        <w:rPr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HH</w:t>
      </w:r>
      <w:r>
        <w:rPr>
          <w:spacing w:val="-4"/>
          <w:w w:val="110"/>
          <w:sz w:val="16"/>
        </w:rPr>
        <w:t xml:space="preserve"> </w:t>
      </w:r>
      <w:r>
        <w:rPr>
          <w:rFonts w:ascii="Calibri"/>
          <w:i/>
          <w:w w:val="110"/>
          <w:sz w:val="16"/>
        </w:rPr>
        <w:t>et</w:t>
      </w:r>
      <w:r>
        <w:rPr>
          <w:rFonts w:ascii="Calibri"/>
          <w:i/>
          <w:spacing w:val="1"/>
          <w:w w:val="110"/>
          <w:sz w:val="16"/>
        </w:rPr>
        <w:t xml:space="preserve"> </w:t>
      </w:r>
      <w:r>
        <w:rPr>
          <w:rFonts w:ascii="Calibri"/>
          <w:i/>
          <w:w w:val="110"/>
          <w:sz w:val="16"/>
        </w:rPr>
        <w:t>al</w:t>
      </w:r>
      <w:r>
        <w:rPr>
          <w:w w:val="110"/>
          <w:sz w:val="16"/>
        </w:rPr>
        <w:t>.;</w:t>
      </w:r>
      <w:r>
        <w:rPr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and</w:t>
      </w:r>
      <w:r>
        <w:rPr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the</w:t>
      </w:r>
      <w:r>
        <w:rPr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MIRACLE</w:t>
      </w:r>
    </w:p>
    <w:p w:rsidR="0012095F" w:rsidRDefault="004D18C5">
      <w:pPr>
        <w:spacing w:before="38" w:line="300" w:lineRule="auto"/>
        <w:ind w:left="404" w:right="38"/>
        <w:jc w:val="both"/>
        <w:rPr>
          <w:sz w:val="16"/>
        </w:rPr>
      </w:pPr>
      <w:r>
        <w:rPr>
          <w:w w:val="110"/>
          <w:sz w:val="16"/>
        </w:rPr>
        <w:t>Trial Group. Treatment of Middle East Respiratory Syndrome</w:t>
      </w:r>
      <w:r>
        <w:rPr>
          <w:spacing w:val="-41"/>
          <w:w w:val="110"/>
          <w:sz w:val="16"/>
        </w:rPr>
        <w:t xml:space="preserve"> </w:t>
      </w:r>
      <w:r>
        <w:rPr>
          <w:spacing w:val="-1"/>
          <w:w w:val="110"/>
          <w:sz w:val="16"/>
        </w:rPr>
        <w:t>with</w:t>
      </w:r>
      <w:r>
        <w:rPr>
          <w:spacing w:val="-10"/>
          <w:w w:val="110"/>
          <w:sz w:val="16"/>
        </w:rPr>
        <w:t xml:space="preserve"> </w:t>
      </w:r>
      <w:r>
        <w:rPr>
          <w:spacing w:val="-1"/>
          <w:w w:val="110"/>
          <w:sz w:val="16"/>
        </w:rPr>
        <w:t>a</w:t>
      </w:r>
      <w:r>
        <w:rPr>
          <w:spacing w:val="-9"/>
          <w:w w:val="110"/>
          <w:sz w:val="16"/>
        </w:rPr>
        <w:t xml:space="preserve"> </w:t>
      </w:r>
      <w:r>
        <w:rPr>
          <w:spacing w:val="-1"/>
          <w:w w:val="110"/>
          <w:sz w:val="16"/>
        </w:rPr>
        <w:t>combination</w:t>
      </w:r>
      <w:r>
        <w:rPr>
          <w:spacing w:val="-9"/>
          <w:w w:val="110"/>
          <w:sz w:val="16"/>
        </w:rPr>
        <w:t xml:space="preserve"> </w:t>
      </w:r>
      <w:r>
        <w:rPr>
          <w:w w:val="110"/>
          <w:sz w:val="16"/>
        </w:rPr>
        <w:t>of</w:t>
      </w:r>
      <w:r>
        <w:rPr>
          <w:spacing w:val="-9"/>
          <w:w w:val="110"/>
          <w:sz w:val="16"/>
        </w:rPr>
        <w:t xml:space="preserve"> </w:t>
      </w:r>
      <w:r>
        <w:rPr>
          <w:w w:val="110"/>
          <w:sz w:val="16"/>
        </w:rPr>
        <w:t>lopinavir-ritonavir</w:t>
      </w:r>
      <w:r>
        <w:rPr>
          <w:spacing w:val="-9"/>
          <w:w w:val="110"/>
          <w:sz w:val="16"/>
        </w:rPr>
        <w:t xml:space="preserve"> </w:t>
      </w:r>
      <w:r>
        <w:rPr>
          <w:w w:val="110"/>
          <w:sz w:val="16"/>
        </w:rPr>
        <w:t>and</w:t>
      </w:r>
      <w:r>
        <w:rPr>
          <w:spacing w:val="-9"/>
          <w:w w:val="110"/>
          <w:sz w:val="16"/>
        </w:rPr>
        <w:t xml:space="preserve"> </w:t>
      </w:r>
      <w:bookmarkStart w:id="68" w:name="_bookmark67"/>
      <w:bookmarkEnd w:id="68"/>
      <w:r>
        <w:rPr>
          <w:w w:val="110"/>
          <w:sz w:val="16"/>
        </w:rPr>
        <w:t>interferon-beta1b</w:t>
      </w:r>
      <w:r>
        <w:rPr>
          <w:spacing w:val="-42"/>
          <w:w w:val="110"/>
          <w:sz w:val="16"/>
        </w:rPr>
        <w:t xml:space="preserve"> </w:t>
      </w:r>
      <w:r>
        <w:rPr>
          <w:w w:val="110"/>
          <w:sz w:val="16"/>
        </w:rPr>
        <w:t>(MIRACLE trial): study protocol for a randomized controlled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trial.</w:t>
      </w:r>
      <w:r>
        <w:rPr>
          <w:spacing w:val="-11"/>
          <w:w w:val="110"/>
          <w:sz w:val="16"/>
        </w:rPr>
        <w:t xml:space="preserve"> </w:t>
      </w:r>
      <w:r>
        <w:rPr>
          <w:rFonts w:ascii="Calibri"/>
          <w:i/>
          <w:w w:val="110"/>
          <w:sz w:val="16"/>
        </w:rPr>
        <w:t>Trials</w:t>
      </w:r>
      <w:r>
        <w:rPr>
          <w:rFonts w:ascii="Calibri"/>
          <w:i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2018</w:t>
      </w:r>
      <w:proofErr w:type="gramStart"/>
      <w:r>
        <w:rPr>
          <w:w w:val="110"/>
          <w:sz w:val="16"/>
        </w:rPr>
        <w:t>;</w:t>
      </w:r>
      <w:r>
        <w:rPr>
          <w:rFonts w:ascii="Trebuchet MS"/>
          <w:w w:val="110"/>
          <w:sz w:val="16"/>
        </w:rPr>
        <w:t>19</w:t>
      </w:r>
      <w:r>
        <w:rPr>
          <w:w w:val="110"/>
          <w:sz w:val="16"/>
        </w:rPr>
        <w:t>:81</w:t>
      </w:r>
      <w:proofErr w:type="gramEnd"/>
      <w:r>
        <w:rPr>
          <w:w w:val="110"/>
          <w:sz w:val="16"/>
        </w:rPr>
        <w:t>.</w:t>
      </w:r>
    </w:p>
    <w:p w:rsidR="0012095F" w:rsidRDefault="004D18C5">
      <w:pPr>
        <w:pStyle w:val="ListParagraph"/>
        <w:numPr>
          <w:ilvl w:val="0"/>
          <w:numId w:val="1"/>
        </w:numPr>
        <w:tabs>
          <w:tab w:val="left" w:pos="405"/>
        </w:tabs>
        <w:spacing w:line="178" w:lineRule="exact"/>
        <w:ind w:hanging="283"/>
        <w:jc w:val="both"/>
        <w:rPr>
          <w:sz w:val="16"/>
        </w:rPr>
      </w:pPr>
      <w:bookmarkStart w:id="69" w:name="_bookmark68"/>
      <w:bookmarkEnd w:id="69"/>
      <w:r>
        <w:rPr>
          <w:w w:val="105"/>
          <w:sz w:val="16"/>
        </w:rPr>
        <w:t>Sheahan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TP,</w:t>
      </w:r>
      <w:r>
        <w:rPr>
          <w:spacing w:val="2"/>
          <w:w w:val="105"/>
          <w:sz w:val="16"/>
        </w:rPr>
        <w:t xml:space="preserve"> </w:t>
      </w:r>
      <w:r>
        <w:rPr>
          <w:w w:val="105"/>
          <w:sz w:val="16"/>
        </w:rPr>
        <w:t>Sims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AC,</w:t>
      </w:r>
      <w:r>
        <w:rPr>
          <w:spacing w:val="2"/>
          <w:w w:val="105"/>
          <w:sz w:val="16"/>
        </w:rPr>
        <w:t xml:space="preserve"> </w:t>
      </w:r>
      <w:r>
        <w:rPr>
          <w:w w:val="105"/>
          <w:sz w:val="16"/>
        </w:rPr>
        <w:t>Graham</w:t>
      </w:r>
      <w:r>
        <w:rPr>
          <w:spacing w:val="2"/>
          <w:w w:val="105"/>
          <w:sz w:val="16"/>
        </w:rPr>
        <w:t xml:space="preserve"> </w:t>
      </w:r>
      <w:r>
        <w:rPr>
          <w:w w:val="105"/>
          <w:sz w:val="16"/>
        </w:rPr>
        <w:t>RL</w:t>
      </w:r>
      <w:r>
        <w:rPr>
          <w:spacing w:val="1"/>
          <w:w w:val="105"/>
          <w:sz w:val="16"/>
        </w:rPr>
        <w:t xml:space="preserve"> </w:t>
      </w:r>
      <w:r>
        <w:rPr>
          <w:rFonts w:ascii="Calibri"/>
          <w:i/>
          <w:w w:val="105"/>
          <w:sz w:val="16"/>
        </w:rPr>
        <w:t>et</w:t>
      </w:r>
      <w:r>
        <w:rPr>
          <w:rFonts w:ascii="Calibri"/>
          <w:i/>
          <w:spacing w:val="6"/>
          <w:w w:val="105"/>
          <w:sz w:val="16"/>
        </w:rPr>
        <w:t xml:space="preserve"> </w:t>
      </w:r>
      <w:r>
        <w:rPr>
          <w:rFonts w:ascii="Calibri"/>
          <w:i/>
          <w:w w:val="105"/>
          <w:sz w:val="16"/>
        </w:rPr>
        <w:t>al</w:t>
      </w:r>
      <w:r>
        <w:rPr>
          <w:w w:val="105"/>
          <w:sz w:val="16"/>
        </w:rPr>
        <w:t>.</w:t>
      </w:r>
      <w:r>
        <w:rPr>
          <w:spacing w:val="4"/>
          <w:w w:val="105"/>
          <w:sz w:val="16"/>
        </w:rPr>
        <w:t xml:space="preserve"> </w:t>
      </w:r>
      <w:r>
        <w:rPr>
          <w:w w:val="105"/>
          <w:sz w:val="16"/>
        </w:rPr>
        <w:t>Broad-spectrum</w:t>
      </w:r>
      <w:r>
        <w:rPr>
          <w:spacing w:val="2"/>
          <w:w w:val="105"/>
          <w:sz w:val="16"/>
        </w:rPr>
        <w:t xml:space="preserve"> </w:t>
      </w:r>
      <w:r>
        <w:rPr>
          <w:w w:val="105"/>
          <w:sz w:val="16"/>
        </w:rPr>
        <w:t>antivi-</w:t>
      </w:r>
    </w:p>
    <w:p w:rsidR="0012095F" w:rsidRDefault="004D18C5">
      <w:pPr>
        <w:spacing w:before="38"/>
        <w:ind w:left="404"/>
        <w:jc w:val="both"/>
        <w:rPr>
          <w:sz w:val="16"/>
        </w:rPr>
      </w:pPr>
      <w:proofErr w:type="gramStart"/>
      <w:r>
        <w:rPr>
          <w:w w:val="105"/>
          <w:sz w:val="16"/>
        </w:rPr>
        <w:t>ral</w:t>
      </w:r>
      <w:proofErr w:type="gramEnd"/>
      <w:r>
        <w:rPr>
          <w:spacing w:val="12"/>
          <w:w w:val="105"/>
          <w:sz w:val="16"/>
        </w:rPr>
        <w:t xml:space="preserve"> </w:t>
      </w:r>
      <w:r>
        <w:rPr>
          <w:w w:val="105"/>
          <w:sz w:val="16"/>
        </w:rPr>
        <w:t>GS-5734</w:t>
      </w:r>
      <w:r>
        <w:rPr>
          <w:spacing w:val="12"/>
          <w:w w:val="105"/>
          <w:sz w:val="16"/>
        </w:rPr>
        <w:t xml:space="preserve"> </w:t>
      </w:r>
      <w:r>
        <w:rPr>
          <w:w w:val="105"/>
          <w:sz w:val="16"/>
        </w:rPr>
        <w:t>inhibits</w:t>
      </w:r>
      <w:r>
        <w:rPr>
          <w:spacing w:val="13"/>
          <w:w w:val="105"/>
          <w:sz w:val="16"/>
        </w:rPr>
        <w:t xml:space="preserve"> </w:t>
      </w:r>
      <w:r>
        <w:rPr>
          <w:w w:val="105"/>
          <w:sz w:val="16"/>
        </w:rPr>
        <w:t>both</w:t>
      </w:r>
      <w:r>
        <w:rPr>
          <w:spacing w:val="13"/>
          <w:w w:val="105"/>
          <w:sz w:val="16"/>
        </w:rPr>
        <w:t xml:space="preserve"> </w:t>
      </w:r>
      <w:r>
        <w:rPr>
          <w:w w:val="105"/>
          <w:sz w:val="16"/>
        </w:rPr>
        <w:t>epidemic</w:t>
      </w:r>
      <w:r>
        <w:rPr>
          <w:spacing w:val="13"/>
          <w:w w:val="105"/>
          <w:sz w:val="16"/>
        </w:rPr>
        <w:t xml:space="preserve"> </w:t>
      </w:r>
      <w:r>
        <w:rPr>
          <w:w w:val="105"/>
          <w:sz w:val="16"/>
        </w:rPr>
        <w:t>and</w:t>
      </w:r>
      <w:r>
        <w:rPr>
          <w:spacing w:val="13"/>
          <w:w w:val="105"/>
          <w:sz w:val="16"/>
        </w:rPr>
        <w:t xml:space="preserve"> </w:t>
      </w:r>
      <w:r>
        <w:rPr>
          <w:w w:val="105"/>
          <w:sz w:val="16"/>
        </w:rPr>
        <w:t>zoonotic</w:t>
      </w:r>
      <w:r>
        <w:rPr>
          <w:spacing w:val="13"/>
          <w:w w:val="105"/>
          <w:sz w:val="16"/>
        </w:rPr>
        <w:t xml:space="preserve"> </w:t>
      </w:r>
      <w:bookmarkStart w:id="70" w:name="_bookmark69"/>
      <w:bookmarkEnd w:id="70"/>
      <w:r>
        <w:rPr>
          <w:w w:val="105"/>
          <w:sz w:val="16"/>
        </w:rPr>
        <w:t>coronaviruses.</w:t>
      </w:r>
    </w:p>
    <w:p w:rsidR="0012095F" w:rsidRDefault="004D18C5">
      <w:pPr>
        <w:spacing w:before="43"/>
        <w:ind w:left="404"/>
        <w:jc w:val="both"/>
        <w:rPr>
          <w:sz w:val="16"/>
        </w:rPr>
      </w:pPr>
      <w:r>
        <w:rPr>
          <w:rFonts w:ascii="Calibri"/>
          <w:i/>
          <w:spacing w:val="-1"/>
          <w:w w:val="110"/>
          <w:sz w:val="16"/>
        </w:rPr>
        <w:t>Sci</w:t>
      </w:r>
      <w:r>
        <w:rPr>
          <w:rFonts w:ascii="Calibri"/>
          <w:i/>
          <w:spacing w:val="-8"/>
          <w:w w:val="110"/>
          <w:sz w:val="16"/>
        </w:rPr>
        <w:t xml:space="preserve"> </w:t>
      </w:r>
      <w:r>
        <w:rPr>
          <w:rFonts w:ascii="Calibri"/>
          <w:i/>
          <w:spacing w:val="-1"/>
          <w:w w:val="110"/>
          <w:sz w:val="16"/>
        </w:rPr>
        <w:t>Transl</w:t>
      </w:r>
      <w:r>
        <w:rPr>
          <w:rFonts w:ascii="Calibri"/>
          <w:i/>
          <w:spacing w:val="-6"/>
          <w:w w:val="110"/>
          <w:sz w:val="16"/>
        </w:rPr>
        <w:t xml:space="preserve"> </w:t>
      </w:r>
      <w:r>
        <w:rPr>
          <w:rFonts w:ascii="Calibri"/>
          <w:i/>
          <w:spacing w:val="-1"/>
          <w:w w:val="110"/>
          <w:sz w:val="16"/>
        </w:rPr>
        <w:t>Med</w:t>
      </w:r>
      <w:r>
        <w:rPr>
          <w:rFonts w:ascii="Calibri"/>
          <w:i/>
          <w:spacing w:val="-6"/>
          <w:w w:val="110"/>
          <w:sz w:val="16"/>
        </w:rPr>
        <w:t xml:space="preserve"> </w:t>
      </w:r>
      <w:r>
        <w:rPr>
          <w:spacing w:val="-1"/>
          <w:w w:val="110"/>
          <w:sz w:val="16"/>
        </w:rPr>
        <w:t>2017</w:t>
      </w:r>
      <w:proofErr w:type="gramStart"/>
      <w:r>
        <w:rPr>
          <w:spacing w:val="-1"/>
          <w:w w:val="110"/>
          <w:sz w:val="16"/>
        </w:rPr>
        <w:t>;</w:t>
      </w:r>
      <w:r>
        <w:rPr>
          <w:rFonts w:ascii="Trebuchet MS"/>
          <w:spacing w:val="-1"/>
          <w:w w:val="110"/>
          <w:sz w:val="16"/>
        </w:rPr>
        <w:t>9</w:t>
      </w:r>
      <w:proofErr w:type="gramEnd"/>
      <w:r>
        <w:rPr>
          <w:spacing w:val="-1"/>
          <w:w w:val="110"/>
          <w:sz w:val="16"/>
        </w:rPr>
        <w:t>;396:eaal3653.</w:t>
      </w:r>
    </w:p>
    <w:p w:rsidR="0012095F" w:rsidRDefault="004D18C5">
      <w:pPr>
        <w:pStyle w:val="ListParagraph"/>
        <w:numPr>
          <w:ilvl w:val="0"/>
          <w:numId w:val="1"/>
        </w:numPr>
        <w:tabs>
          <w:tab w:val="left" w:pos="405"/>
        </w:tabs>
        <w:spacing w:before="35" w:line="290" w:lineRule="auto"/>
        <w:ind w:right="39"/>
        <w:jc w:val="both"/>
        <w:rPr>
          <w:sz w:val="16"/>
        </w:rPr>
      </w:pPr>
      <w:bookmarkStart w:id="71" w:name="_bookmark70"/>
      <w:bookmarkEnd w:id="71"/>
      <w:r>
        <w:rPr>
          <w:w w:val="110"/>
          <w:sz w:val="16"/>
        </w:rPr>
        <w:t>Sheahan</w:t>
      </w:r>
      <w:r>
        <w:rPr>
          <w:spacing w:val="-9"/>
          <w:w w:val="110"/>
          <w:sz w:val="16"/>
        </w:rPr>
        <w:t xml:space="preserve"> </w:t>
      </w:r>
      <w:r>
        <w:rPr>
          <w:w w:val="110"/>
          <w:sz w:val="16"/>
        </w:rPr>
        <w:t>TP,</w:t>
      </w:r>
      <w:r>
        <w:rPr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Sims</w:t>
      </w:r>
      <w:r>
        <w:rPr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AC,</w:t>
      </w:r>
      <w:r>
        <w:rPr>
          <w:spacing w:val="-8"/>
          <w:w w:val="110"/>
          <w:sz w:val="16"/>
        </w:rPr>
        <w:t xml:space="preserve"> </w:t>
      </w:r>
      <w:r>
        <w:rPr>
          <w:w w:val="110"/>
          <w:sz w:val="16"/>
        </w:rPr>
        <w:t>Leist</w:t>
      </w:r>
      <w:r>
        <w:rPr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SR</w:t>
      </w:r>
      <w:r>
        <w:rPr>
          <w:spacing w:val="-7"/>
          <w:w w:val="110"/>
          <w:sz w:val="16"/>
        </w:rPr>
        <w:t xml:space="preserve"> </w:t>
      </w:r>
      <w:r>
        <w:rPr>
          <w:rFonts w:ascii="Calibri"/>
          <w:i/>
          <w:w w:val="110"/>
          <w:sz w:val="16"/>
        </w:rPr>
        <w:t>et</w:t>
      </w:r>
      <w:r>
        <w:rPr>
          <w:rFonts w:ascii="Calibri"/>
          <w:i/>
          <w:spacing w:val="-2"/>
          <w:w w:val="110"/>
          <w:sz w:val="16"/>
        </w:rPr>
        <w:t xml:space="preserve"> </w:t>
      </w:r>
      <w:r>
        <w:rPr>
          <w:rFonts w:ascii="Calibri"/>
          <w:i/>
          <w:w w:val="110"/>
          <w:sz w:val="16"/>
        </w:rPr>
        <w:t>al</w:t>
      </w:r>
      <w:r>
        <w:rPr>
          <w:w w:val="110"/>
          <w:sz w:val="16"/>
        </w:rPr>
        <w:t>.</w:t>
      </w:r>
      <w:r>
        <w:rPr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Comparative</w:t>
      </w:r>
      <w:r>
        <w:rPr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therapeutic</w:t>
      </w:r>
      <w:r>
        <w:rPr>
          <w:spacing w:val="-42"/>
          <w:w w:val="110"/>
          <w:sz w:val="16"/>
        </w:rPr>
        <w:t xml:space="preserve"> </w:t>
      </w:r>
      <w:r>
        <w:rPr>
          <w:spacing w:val="-1"/>
          <w:w w:val="110"/>
          <w:sz w:val="16"/>
        </w:rPr>
        <w:t>efficacy</w:t>
      </w:r>
      <w:r>
        <w:rPr>
          <w:spacing w:val="-8"/>
          <w:w w:val="110"/>
          <w:sz w:val="16"/>
        </w:rPr>
        <w:t xml:space="preserve"> </w:t>
      </w:r>
      <w:r>
        <w:rPr>
          <w:spacing w:val="-1"/>
          <w:w w:val="110"/>
          <w:sz w:val="16"/>
        </w:rPr>
        <w:t>of</w:t>
      </w:r>
      <w:r>
        <w:rPr>
          <w:spacing w:val="-9"/>
          <w:w w:val="110"/>
          <w:sz w:val="16"/>
        </w:rPr>
        <w:t xml:space="preserve"> </w:t>
      </w:r>
      <w:r>
        <w:rPr>
          <w:spacing w:val="-1"/>
          <w:w w:val="110"/>
          <w:sz w:val="16"/>
        </w:rPr>
        <w:t>remdesivir</w:t>
      </w:r>
      <w:r>
        <w:rPr>
          <w:spacing w:val="-9"/>
          <w:w w:val="110"/>
          <w:sz w:val="16"/>
        </w:rPr>
        <w:t xml:space="preserve"> </w:t>
      </w:r>
      <w:r>
        <w:rPr>
          <w:spacing w:val="-1"/>
          <w:w w:val="110"/>
          <w:sz w:val="16"/>
        </w:rPr>
        <w:t>and</w:t>
      </w:r>
      <w:r>
        <w:rPr>
          <w:spacing w:val="-9"/>
          <w:w w:val="110"/>
          <w:sz w:val="16"/>
        </w:rPr>
        <w:t xml:space="preserve"> </w:t>
      </w:r>
      <w:r>
        <w:rPr>
          <w:spacing w:val="-1"/>
          <w:w w:val="110"/>
          <w:sz w:val="16"/>
        </w:rPr>
        <w:t>combination</w:t>
      </w:r>
      <w:r>
        <w:rPr>
          <w:spacing w:val="-8"/>
          <w:w w:val="110"/>
          <w:sz w:val="16"/>
        </w:rPr>
        <w:t xml:space="preserve"> </w:t>
      </w:r>
      <w:r>
        <w:rPr>
          <w:spacing w:val="-1"/>
          <w:w w:val="110"/>
          <w:sz w:val="16"/>
        </w:rPr>
        <w:t>lopinavir,</w:t>
      </w:r>
      <w:r>
        <w:rPr>
          <w:spacing w:val="-8"/>
          <w:w w:val="110"/>
          <w:sz w:val="16"/>
        </w:rPr>
        <w:t xml:space="preserve"> </w:t>
      </w:r>
      <w:r>
        <w:rPr>
          <w:w w:val="110"/>
          <w:sz w:val="16"/>
        </w:rPr>
        <w:t>ritonavir,</w:t>
      </w:r>
      <w:r>
        <w:rPr>
          <w:spacing w:val="-10"/>
          <w:w w:val="110"/>
          <w:sz w:val="16"/>
        </w:rPr>
        <w:t xml:space="preserve"> </w:t>
      </w:r>
      <w:r>
        <w:rPr>
          <w:w w:val="110"/>
          <w:sz w:val="16"/>
        </w:rPr>
        <w:t>and</w:t>
      </w:r>
      <w:r>
        <w:rPr>
          <w:spacing w:val="-42"/>
          <w:w w:val="110"/>
          <w:sz w:val="16"/>
        </w:rPr>
        <w:t xml:space="preserve"> </w:t>
      </w:r>
      <w:r>
        <w:rPr>
          <w:w w:val="105"/>
          <w:sz w:val="16"/>
        </w:rPr>
        <w:t>interferon</w:t>
      </w:r>
      <w:r>
        <w:rPr>
          <w:spacing w:val="6"/>
          <w:w w:val="105"/>
          <w:sz w:val="16"/>
        </w:rPr>
        <w:t xml:space="preserve"> </w:t>
      </w:r>
      <w:r>
        <w:rPr>
          <w:w w:val="105"/>
          <w:sz w:val="16"/>
        </w:rPr>
        <w:t>beta</w:t>
      </w:r>
      <w:r>
        <w:rPr>
          <w:spacing w:val="9"/>
          <w:w w:val="105"/>
          <w:sz w:val="16"/>
        </w:rPr>
        <w:t xml:space="preserve"> </w:t>
      </w:r>
      <w:r>
        <w:rPr>
          <w:w w:val="105"/>
          <w:sz w:val="16"/>
        </w:rPr>
        <w:t>against</w:t>
      </w:r>
      <w:r>
        <w:rPr>
          <w:spacing w:val="9"/>
          <w:w w:val="105"/>
          <w:sz w:val="16"/>
        </w:rPr>
        <w:t xml:space="preserve"> </w:t>
      </w:r>
      <w:r>
        <w:rPr>
          <w:w w:val="105"/>
          <w:sz w:val="16"/>
        </w:rPr>
        <w:t>MERS-CoV.</w:t>
      </w:r>
      <w:r>
        <w:rPr>
          <w:spacing w:val="10"/>
          <w:w w:val="105"/>
          <w:sz w:val="16"/>
        </w:rPr>
        <w:t xml:space="preserve"> </w:t>
      </w:r>
      <w:r>
        <w:rPr>
          <w:rFonts w:ascii="Calibri"/>
          <w:i/>
          <w:w w:val="105"/>
          <w:sz w:val="16"/>
        </w:rPr>
        <w:t>Nat</w:t>
      </w:r>
      <w:r>
        <w:rPr>
          <w:rFonts w:ascii="Calibri"/>
          <w:i/>
          <w:spacing w:val="12"/>
          <w:w w:val="105"/>
          <w:sz w:val="16"/>
        </w:rPr>
        <w:t xml:space="preserve"> </w:t>
      </w:r>
      <w:r>
        <w:rPr>
          <w:rFonts w:ascii="Calibri"/>
          <w:i/>
          <w:w w:val="105"/>
          <w:sz w:val="16"/>
        </w:rPr>
        <w:t>Commun</w:t>
      </w:r>
      <w:r>
        <w:rPr>
          <w:rFonts w:ascii="Calibri"/>
          <w:i/>
          <w:spacing w:val="12"/>
          <w:w w:val="105"/>
          <w:sz w:val="16"/>
        </w:rPr>
        <w:t xml:space="preserve"> </w:t>
      </w:r>
      <w:bookmarkStart w:id="72" w:name="_bookmark71"/>
      <w:bookmarkEnd w:id="72"/>
      <w:r>
        <w:rPr>
          <w:w w:val="105"/>
          <w:sz w:val="16"/>
        </w:rPr>
        <w:t>2020</w:t>
      </w:r>
      <w:proofErr w:type="gramStart"/>
      <w:r>
        <w:rPr>
          <w:w w:val="105"/>
          <w:sz w:val="16"/>
        </w:rPr>
        <w:t>;</w:t>
      </w:r>
      <w:r>
        <w:rPr>
          <w:rFonts w:ascii="Trebuchet MS"/>
          <w:w w:val="105"/>
          <w:sz w:val="16"/>
        </w:rPr>
        <w:t>11</w:t>
      </w:r>
      <w:r>
        <w:rPr>
          <w:w w:val="105"/>
          <w:sz w:val="16"/>
        </w:rPr>
        <w:t>:222</w:t>
      </w:r>
      <w:proofErr w:type="gramEnd"/>
      <w:r>
        <w:rPr>
          <w:w w:val="105"/>
          <w:sz w:val="16"/>
        </w:rPr>
        <w:t>.</w:t>
      </w:r>
    </w:p>
    <w:p w:rsidR="0012095F" w:rsidRDefault="004D18C5">
      <w:pPr>
        <w:pStyle w:val="ListParagraph"/>
        <w:numPr>
          <w:ilvl w:val="0"/>
          <w:numId w:val="1"/>
        </w:numPr>
        <w:tabs>
          <w:tab w:val="left" w:pos="405"/>
        </w:tabs>
        <w:spacing w:line="295" w:lineRule="auto"/>
        <w:ind w:right="38"/>
        <w:jc w:val="both"/>
        <w:rPr>
          <w:sz w:val="16"/>
        </w:rPr>
      </w:pPr>
      <w:bookmarkStart w:id="73" w:name="_bookmark72"/>
      <w:bookmarkEnd w:id="73"/>
      <w:r>
        <w:rPr>
          <w:spacing w:val="-1"/>
          <w:w w:val="110"/>
          <w:sz w:val="16"/>
        </w:rPr>
        <w:t>Michel</w:t>
      </w:r>
      <w:r>
        <w:rPr>
          <w:spacing w:val="-8"/>
          <w:w w:val="110"/>
          <w:sz w:val="16"/>
        </w:rPr>
        <w:t xml:space="preserve"> </w:t>
      </w:r>
      <w:r>
        <w:rPr>
          <w:spacing w:val="-1"/>
          <w:w w:val="110"/>
          <w:sz w:val="16"/>
        </w:rPr>
        <w:t>A,</w:t>
      </w:r>
      <w:r>
        <w:rPr>
          <w:spacing w:val="-8"/>
          <w:w w:val="110"/>
          <w:sz w:val="16"/>
        </w:rPr>
        <w:t xml:space="preserve"> </w:t>
      </w:r>
      <w:r>
        <w:rPr>
          <w:spacing w:val="-1"/>
          <w:w w:val="110"/>
          <w:sz w:val="16"/>
        </w:rPr>
        <w:t>Waterboer</w:t>
      </w:r>
      <w:r>
        <w:rPr>
          <w:spacing w:val="-9"/>
          <w:w w:val="110"/>
          <w:sz w:val="16"/>
        </w:rPr>
        <w:t xml:space="preserve"> </w:t>
      </w:r>
      <w:r>
        <w:rPr>
          <w:spacing w:val="-1"/>
          <w:w w:val="110"/>
          <w:sz w:val="16"/>
        </w:rPr>
        <w:t>T,</w:t>
      </w:r>
      <w:r>
        <w:rPr>
          <w:spacing w:val="-7"/>
          <w:w w:val="110"/>
          <w:sz w:val="16"/>
        </w:rPr>
        <w:t xml:space="preserve"> </w:t>
      </w:r>
      <w:r>
        <w:rPr>
          <w:spacing w:val="-1"/>
          <w:w w:val="110"/>
          <w:sz w:val="16"/>
        </w:rPr>
        <w:t>Kist</w:t>
      </w:r>
      <w:r>
        <w:rPr>
          <w:spacing w:val="-9"/>
          <w:w w:val="110"/>
          <w:sz w:val="16"/>
        </w:rPr>
        <w:t xml:space="preserve"> </w:t>
      </w:r>
      <w:r>
        <w:rPr>
          <w:spacing w:val="-1"/>
          <w:w w:val="110"/>
          <w:sz w:val="16"/>
        </w:rPr>
        <w:t>M,</w:t>
      </w:r>
      <w:r>
        <w:rPr>
          <w:spacing w:val="-8"/>
          <w:w w:val="110"/>
          <w:sz w:val="16"/>
        </w:rPr>
        <w:t xml:space="preserve"> </w:t>
      </w:r>
      <w:r>
        <w:rPr>
          <w:spacing w:val="-1"/>
          <w:w w:val="110"/>
          <w:sz w:val="16"/>
        </w:rPr>
        <w:t>Pawlita</w:t>
      </w:r>
      <w:r>
        <w:rPr>
          <w:spacing w:val="-10"/>
          <w:w w:val="110"/>
          <w:sz w:val="16"/>
        </w:rPr>
        <w:t xml:space="preserve"> </w:t>
      </w:r>
      <w:r>
        <w:rPr>
          <w:w w:val="110"/>
          <w:sz w:val="16"/>
        </w:rPr>
        <w:t>M.</w:t>
      </w:r>
      <w:r>
        <w:rPr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Helicobacter</w:t>
      </w:r>
      <w:r>
        <w:rPr>
          <w:spacing w:val="-9"/>
          <w:w w:val="110"/>
          <w:sz w:val="16"/>
        </w:rPr>
        <w:t xml:space="preserve"> </w:t>
      </w:r>
      <w:r>
        <w:rPr>
          <w:w w:val="110"/>
          <w:sz w:val="16"/>
        </w:rPr>
        <w:t>pylori</w:t>
      </w:r>
      <w:r>
        <w:rPr>
          <w:spacing w:val="-41"/>
          <w:w w:val="110"/>
          <w:sz w:val="16"/>
        </w:rPr>
        <w:t xml:space="preserve"> </w:t>
      </w:r>
      <w:r>
        <w:rPr>
          <w:w w:val="105"/>
          <w:sz w:val="16"/>
        </w:rPr>
        <w:t>multiplex</w:t>
      </w:r>
      <w:r>
        <w:rPr>
          <w:spacing w:val="-8"/>
          <w:w w:val="105"/>
          <w:sz w:val="16"/>
        </w:rPr>
        <w:t xml:space="preserve"> </w:t>
      </w:r>
      <w:r>
        <w:rPr>
          <w:w w:val="105"/>
          <w:sz w:val="16"/>
        </w:rPr>
        <w:t>serology.</w:t>
      </w:r>
      <w:r>
        <w:rPr>
          <w:spacing w:val="-6"/>
          <w:w w:val="105"/>
          <w:sz w:val="16"/>
        </w:rPr>
        <w:t xml:space="preserve"> </w:t>
      </w:r>
      <w:r>
        <w:rPr>
          <w:rFonts w:ascii="Calibri" w:hAnsi="Calibri"/>
          <w:i/>
          <w:w w:val="105"/>
          <w:sz w:val="16"/>
        </w:rPr>
        <w:t>Helicobacter</w:t>
      </w:r>
      <w:r>
        <w:rPr>
          <w:rFonts w:ascii="Calibri" w:hAnsi="Calibri"/>
          <w:i/>
          <w:spacing w:val="-2"/>
          <w:w w:val="105"/>
          <w:sz w:val="16"/>
        </w:rPr>
        <w:t xml:space="preserve"> </w:t>
      </w:r>
      <w:r>
        <w:rPr>
          <w:w w:val="105"/>
          <w:sz w:val="16"/>
        </w:rPr>
        <w:t>2009</w:t>
      </w:r>
      <w:proofErr w:type="gramStart"/>
      <w:r>
        <w:rPr>
          <w:w w:val="105"/>
          <w:sz w:val="16"/>
        </w:rPr>
        <w:t>;</w:t>
      </w:r>
      <w:r>
        <w:rPr>
          <w:rFonts w:ascii="Trebuchet MS" w:hAnsi="Trebuchet MS"/>
          <w:w w:val="105"/>
          <w:sz w:val="16"/>
        </w:rPr>
        <w:t>14</w:t>
      </w:r>
      <w:r>
        <w:rPr>
          <w:w w:val="105"/>
          <w:sz w:val="16"/>
        </w:rPr>
        <w:t>:525</w:t>
      </w:r>
      <w:proofErr w:type="gramEnd"/>
      <w:r>
        <w:rPr>
          <w:w w:val="105"/>
          <w:sz w:val="16"/>
        </w:rPr>
        <w:t>–35.</w:t>
      </w:r>
    </w:p>
    <w:p w:rsidR="0012095F" w:rsidRDefault="004D18C5">
      <w:pPr>
        <w:pStyle w:val="ListParagraph"/>
        <w:numPr>
          <w:ilvl w:val="0"/>
          <w:numId w:val="1"/>
        </w:numPr>
        <w:tabs>
          <w:tab w:val="left" w:pos="405"/>
        </w:tabs>
        <w:spacing w:line="290" w:lineRule="auto"/>
        <w:ind w:right="39"/>
        <w:jc w:val="both"/>
        <w:rPr>
          <w:sz w:val="16"/>
        </w:rPr>
      </w:pPr>
      <w:bookmarkStart w:id="74" w:name="_bookmark73"/>
      <w:bookmarkEnd w:id="74"/>
      <w:r>
        <w:rPr>
          <w:w w:val="105"/>
          <w:sz w:val="16"/>
        </w:rPr>
        <w:t xml:space="preserve">Chu CM, Cheng VC, Hung IF </w:t>
      </w:r>
      <w:r>
        <w:rPr>
          <w:rFonts w:ascii="Calibri" w:hAnsi="Calibri"/>
          <w:i/>
          <w:w w:val="105"/>
          <w:sz w:val="16"/>
        </w:rPr>
        <w:t>et al</w:t>
      </w:r>
      <w:r>
        <w:rPr>
          <w:w w:val="105"/>
          <w:sz w:val="16"/>
        </w:rPr>
        <w:t>. Role of lopinavir/ritonavir in</w:t>
      </w:r>
      <w:r>
        <w:rPr>
          <w:spacing w:val="-40"/>
          <w:w w:val="105"/>
          <w:sz w:val="16"/>
        </w:rPr>
        <w:t xml:space="preserve"> </w:t>
      </w:r>
      <w:r>
        <w:rPr>
          <w:spacing w:val="-1"/>
          <w:w w:val="110"/>
          <w:sz w:val="16"/>
        </w:rPr>
        <w:t>the</w:t>
      </w:r>
      <w:r>
        <w:rPr>
          <w:spacing w:val="-5"/>
          <w:w w:val="110"/>
          <w:sz w:val="16"/>
        </w:rPr>
        <w:t xml:space="preserve"> </w:t>
      </w:r>
      <w:r>
        <w:rPr>
          <w:spacing w:val="-1"/>
          <w:w w:val="110"/>
          <w:sz w:val="16"/>
        </w:rPr>
        <w:t>treatment</w:t>
      </w:r>
      <w:r>
        <w:rPr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of</w:t>
      </w:r>
      <w:r>
        <w:rPr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SARS:</w:t>
      </w:r>
      <w:r>
        <w:rPr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initial</w:t>
      </w:r>
      <w:r>
        <w:rPr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virological</w:t>
      </w:r>
      <w:r>
        <w:rPr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and</w:t>
      </w:r>
      <w:r>
        <w:rPr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clinical</w:t>
      </w:r>
      <w:r>
        <w:rPr>
          <w:spacing w:val="-3"/>
          <w:w w:val="110"/>
          <w:sz w:val="16"/>
        </w:rPr>
        <w:t xml:space="preserve"> </w:t>
      </w:r>
      <w:bookmarkStart w:id="75" w:name="_bookmark74"/>
      <w:bookmarkEnd w:id="75"/>
      <w:r>
        <w:rPr>
          <w:w w:val="110"/>
          <w:sz w:val="16"/>
        </w:rPr>
        <w:t>findings.</w:t>
      </w:r>
      <w:r>
        <w:rPr>
          <w:spacing w:val="-42"/>
          <w:w w:val="110"/>
          <w:sz w:val="16"/>
        </w:rPr>
        <w:t xml:space="preserve"> </w:t>
      </w:r>
      <w:r>
        <w:rPr>
          <w:rFonts w:ascii="Calibri" w:hAnsi="Calibri"/>
          <w:i/>
          <w:w w:val="110"/>
          <w:sz w:val="16"/>
        </w:rPr>
        <w:t>Thorax</w:t>
      </w:r>
      <w:r>
        <w:rPr>
          <w:rFonts w:ascii="Calibri" w:hAnsi="Calibri"/>
          <w:i/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2004</w:t>
      </w:r>
      <w:proofErr w:type="gramStart"/>
      <w:r>
        <w:rPr>
          <w:w w:val="110"/>
          <w:sz w:val="16"/>
        </w:rPr>
        <w:t>;</w:t>
      </w:r>
      <w:r>
        <w:rPr>
          <w:rFonts w:ascii="Trebuchet MS" w:hAnsi="Trebuchet MS"/>
          <w:w w:val="110"/>
          <w:sz w:val="16"/>
        </w:rPr>
        <w:t>59</w:t>
      </w:r>
      <w:r>
        <w:rPr>
          <w:w w:val="110"/>
          <w:sz w:val="16"/>
        </w:rPr>
        <w:t>:252</w:t>
      </w:r>
      <w:proofErr w:type="gramEnd"/>
      <w:r>
        <w:rPr>
          <w:w w:val="110"/>
          <w:sz w:val="16"/>
        </w:rPr>
        <w:t>–56.</w:t>
      </w:r>
    </w:p>
    <w:p w:rsidR="0012095F" w:rsidRDefault="004D18C5">
      <w:pPr>
        <w:pStyle w:val="ListParagraph"/>
        <w:numPr>
          <w:ilvl w:val="0"/>
          <w:numId w:val="1"/>
        </w:numPr>
        <w:tabs>
          <w:tab w:val="left" w:pos="405"/>
        </w:tabs>
        <w:spacing w:before="73" w:line="283" w:lineRule="auto"/>
        <w:ind w:right="98"/>
        <w:jc w:val="both"/>
        <w:rPr>
          <w:sz w:val="16"/>
        </w:rPr>
      </w:pPr>
      <w:r>
        <w:rPr>
          <w:w w:val="108"/>
          <w:sz w:val="16"/>
        </w:rPr>
        <w:br w:type="column"/>
      </w:r>
      <w:r>
        <w:rPr>
          <w:w w:val="110"/>
          <w:sz w:val="16"/>
        </w:rPr>
        <w:lastRenderedPageBreak/>
        <w:t xml:space="preserve">World Health Organization (WHO). </w:t>
      </w:r>
      <w:r>
        <w:rPr>
          <w:rFonts w:ascii="Calibri"/>
          <w:i/>
          <w:w w:val="110"/>
          <w:sz w:val="16"/>
        </w:rPr>
        <w:t>Middle East Respiratory</w:t>
      </w:r>
      <w:r>
        <w:rPr>
          <w:rFonts w:ascii="Calibri"/>
          <w:i/>
          <w:spacing w:val="1"/>
          <w:w w:val="110"/>
          <w:sz w:val="16"/>
        </w:rPr>
        <w:t xml:space="preserve"> </w:t>
      </w:r>
      <w:r>
        <w:rPr>
          <w:rFonts w:ascii="Calibri"/>
          <w:i/>
          <w:w w:val="110"/>
          <w:sz w:val="16"/>
        </w:rPr>
        <w:t>Syndrome</w:t>
      </w:r>
      <w:r>
        <w:rPr>
          <w:rFonts w:ascii="Calibri"/>
          <w:i/>
          <w:spacing w:val="-3"/>
          <w:w w:val="110"/>
          <w:sz w:val="16"/>
        </w:rPr>
        <w:t xml:space="preserve"> </w:t>
      </w:r>
      <w:r>
        <w:rPr>
          <w:rFonts w:ascii="Calibri"/>
          <w:i/>
          <w:w w:val="110"/>
          <w:sz w:val="16"/>
        </w:rPr>
        <w:t>Coronavirus</w:t>
      </w:r>
      <w:r>
        <w:rPr>
          <w:rFonts w:ascii="Calibri"/>
          <w:i/>
          <w:spacing w:val="-4"/>
          <w:w w:val="110"/>
          <w:sz w:val="16"/>
        </w:rPr>
        <w:t xml:space="preserve"> </w:t>
      </w:r>
      <w:r>
        <w:rPr>
          <w:rFonts w:ascii="Calibri"/>
          <w:i/>
          <w:w w:val="110"/>
          <w:sz w:val="16"/>
        </w:rPr>
        <w:t>(MERS-CoV)</w:t>
      </w:r>
      <w:r>
        <w:rPr>
          <w:w w:val="110"/>
          <w:sz w:val="16"/>
        </w:rPr>
        <w:t>.</w:t>
      </w:r>
      <w:r>
        <w:rPr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WHO,</w:t>
      </w:r>
      <w:r>
        <w:rPr>
          <w:spacing w:val="-8"/>
          <w:w w:val="110"/>
          <w:sz w:val="16"/>
        </w:rPr>
        <w:t xml:space="preserve"> </w:t>
      </w:r>
      <w:r>
        <w:rPr>
          <w:w w:val="110"/>
          <w:sz w:val="16"/>
        </w:rPr>
        <w:t>2014.</w:t>
      </w:r>
    </w:p>
    <w:p w:rsidR="0012095F" w:rsidRDefault="004D18C5">
      <w:pPr>
        <w:pStyle w:val="ListParagraph"/>
        <w:numPr>
          <w:ilvl w:val="0"/>
          <w:numId w:val="1"/>
        </w:numPr>
        <w:tabs>
          <w:tab w:val="left" w:pos="405"/>
        </w:tabs>
        <w:spacing w:line="195" w:lineRule="exact"/>
        <w:jc w:val="both"/>
        <w:rPr>
          <w:rFonts w:ascii="Calibri"/>
          <w:i/>
          <w:sz w:val="16"/>
        </w:rPr>
      </w:pPr>
      <w:r>
        <w:rPr>
          <w:w w:val="105"/>
          <w:sz w:val="16"/>
        </w:rPr>
        <w:t>Chan-Yeung</w:t>
      </w:r>
      <w:r>
        <w:rPr>
          <w:spacing w:val="23"/>
          <w:w w:val="105"/>
          <w:sz w:val="16"/>
        </w:rPr>
        <w:t xml:space="preserve"> </w:t>
      </w:r>
      <w:r>
        <w:rPr>
          <w:w w:val="105"/>
          <w:sz w:val="16"/>
        </w:rPr>
        <w:t>M</w:t>
      </w:r>
      <w:proofErr w:type="gramStart"/>
      <w:r>
        <w:rPr>
          <w:w w:val="105"/>
          <w:sz w:val="16"/>
        </w:rPr>
        <w:t xml:space="preserve">, </w:t>
      </w:r>
      <w:r>
        <w:rPr>
          <w:spacing w:val="22"/>
          <w:w w:val="105"/>
          <w:sz w:val="16"/>
        </w:rPr>
        <w:t xml:space="preserve"> </w:t>
      </w:r>
      <w:r>
        <w:rPr>
          <w:w w:val="105"/>
          <w:sz w:val="16"/>
        </w:rPr>
        <w:t>Xu</w:t>
      </w:r>
      <w:proofErr w:type="gramEnd"/>
      <w:r>
        <w:rPr>
          <w:w w:val="105"/>
          <w:sz w:val="16"/>
        </w:rPr>
        <w:t xml:space="preserve"> </w:t>
      </w:r>
      <w:r>
        <w:rPr>
          <w:spacing w:val="22"/>
          <w:w w:val="105"/>
          <w:sz w:val="16"/>
        </w:rPr>
        <w:t xml:space="preserve"> </w:t>
      </w:r>
      <w:r>
        <w:rPr>
          <w:w w:val="105"/>
          <w:sz w:val="16"/>
        </w:rPr>
        <w:t xml:space="preserve">RH. </w:t>
      </w:r>
      <w:r>
        <w:rPr>
          <w:spacing w:val="22"/>
          <w:w w:val="105"/>
          <w:sz w:val="16"/>
        </w:rPr>
        <w:t xml:space="preserve"> </w:t>
      </w:r>
      <w:r>
        <w:rPr>
          <w:w w:val="105"/>
          <w:sz w:val="16"/>
        </w:rPr>
        <w:t xml:space="preserve">SARS: </w:t>
      </w:r>
      <w:r>
        <w:rPr>
          <w:spacing w:val="21"/>
          <w:w w:val="105"/>
          <w:sz w:val="16"/>
        </w:rPr>
        <w:t xml:space="preserve"> </w:t>
      </w:r>
      <w:r>
        <w:rPr>
          <w:w w:val="105"/>
          <w:sz w:val="16"/>
        </w:rPr>
        <w:t xml:space="preserve">epidemiology. </w:t>
      </w:r>
      <w:r>
        <w:rPr>
          <w:spacing w:val="22"/>
          <w:w w:val="105"/>
          <w:sz w:val="16"/>
        </w:rPr>
        <w:t xml:space="preserve"> </w:t>
      </w:r>
      <w:r>
        <w:rPr>
          <w:rFonts w:ascii="Calibri"/>
          <w:i/>
          <w:w w:val="105"/>
          <w:sz w:val="16"/>
        </w:rPr>
        <w:t>Respirology</w:t>
      </w:r>
    </w:p>
    <w:p w:rsidR="0012095F" w:rsidRDefault="004D18C5">
      <w:pPr>
        <w:spacing w:before="37"/>
        <w:ind w:left="404"/>
        <w:jc w:val="both"/>
        <w:rPr>
          <w:sz w:val="16"/>
        </w:rPr>
      </w:pPr>
      <w:r>
        <w:rPr>
          <w:sz w:val="16"/>
        </w:rPr>
        <w:t>2003</w:t>
      </w:r>
      <w:proofErr w:type="gramStart"/>
      <w:r>
        <w:rPr>
          <w:sz w:val="16"/>
        </w:rPr>
        <w:t>;</w:t>
      </w:r>
      <w:r>
        <w:rPr>
          <w:rFonts w:ascii="Trebuchet MS" w:hAnsi="Trebuchet MS"/>
          <w:sz w:val="16"/>
        </w:rPr>
        <w:t>8</w:t>
      </w:r>
      <w:proofErr w:type="gramEnd"/>
      <w:r>
        <w:rPr>
          <w:rFonts w:ascii="Trebuchet MS" w:hAnsi="Trebuchet MS"/>
          <w:sz w:val="16"/>
        </w:rPr>
        <w:t>(Suppl</w:t>
      </w:r>
      <w:r>
        <w:rPr>
          <w:rFonts w:ascii="Trebuchet MS" w:hAnsi="Trebuchet MS"/>
          <w:spacing w:val="5"/>
          <w:sz w:val="16"/>
        </w:rPr>
        <w:t xml:space="preserve"> </w:t>
      </w:r>
      <w:r>
        <w:rPr>
          <w:rFonts w:ascii="Trebuchet MS" w:hAnsi="Trebuchet MS"/>
          <w:sz w:val="16"/>
        </w:rPr>
        <w:t>1</w:t>
      </w:r>
      <w:r>
        <w:rPr>
          <w:sz w:val="16"/>
        </w:rPr>
        <w:t>):S9–14.</w:t>
      </w:r>
    </w:p>
    <w:p w:rsidR="0012095F" w:rsidRDefault="004D18C5">
      <w:pPr>
        <w:pStyle w:val="ListParagraph"/>
        <w:numPr>
          <w:ilvl w:val="0"/>
          <w:numId w:val="1"/>
        </w:numPr>
        <w:tabs>
          <w:tab w:val="left" w:pos="405"/>
        </w:tabs>
        <w:spacing w:before="45" w:line="290" w:lineRule="auto"/>
        <w:ind w:right="100"/>
        <w:jc w:val="both"/>
        <w:rPr>
          <w:sz w:val="16"/>
        </w:rPr>
      </w:pPr>
      <w:proofErr w:type="gramStart"/>
      <w:r>
        <w:rPr>
          <w:w w:val="110"/>
          <w:sz w:val="16"/>
        </w:rPr>
        <w:t>de</w:t>
      </w:r>
      <w:proofErr w:type="gramEnd"/>
      <w:r>
        <w:rPr>
          <w:w w:val="110"/>
          <w:sz w:val="16"/>
        </w:rPr>
        <w:t xml:space="preserve"> Wit E, van Doremalen N, Falzarano D, Munster VJ. SARS</w:t>
      </w:r>
      <w:r>
        <w:rPr>
          <w:spacing w:val="1"/>
          <w:w w:val="110"/>
          <w:sz w:val="16"/>
        </w:rPr>
        <w:t xml:space="preserve"> </w:t>
      </w:r>
      <w:r>
        <w:rPr>
          <w:w w:val="105"/>
          <w:sz w:val="16"/>
        </w:rPr>
        <w:t xml:space="preserve">and MERS: recent insights into emerging coronaviruses. </w:t>
      </w:r>
      <w:r>
        <w:rPr>
          <w:rFonts w:ascii="Calibri" w:hAnsi="Calibri"/>
          <w:i/>
          <w:w w:val="105"/>
          <w:sz w:val="16"/>
        </w:rPr>
        <w:t>Nat Rev</w:t>
      </w:r>
      <w:r>
        <w:rPr>
          <w:rFonts w:ascii="Calibri" w:hAnsi="Calibri"/>
          <w:i/>
          <w:spacing w:val="-35"/>
          <w:w w:val="105"/>
          <w:sz w:val="16"/>
        </w:rPr>
        <w:t xml:space="preserve"> </w:t>
      </w:r>
      <w:r>
        <w:rPr>
          <w:rFonts w:ascii="Calibri" w:hAnsi="Calibri"/>
          <w:i/>
          <w:w w:val="110"/>
          <w:sz w:val="16"/>
        </w:rPr>
        <w:t>Microbiol</w:t>
      </w:r>
      <w:r>
        <w:rPr>
          <w:rFonts w:ascii="Calibri" w:hAnsi="Calibri"/>
          <w:i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2016</w:t>
      </w:r>
      <w:proofErr w:type="gramStart"/>
      <w:r>
        <w:rPr>
          <w:w w:val="110"/>
          <w:sz w:val="16"/>
        </w:rPr>
        <w:t>;</w:t>
      </w:r>
      <w:r>
        <w:rPr>
          <w:rFonts w:ascii="Trebuchet MS" w:hAnsi="Trebuchet MS"/>
          <w:w w:val="110"/>
          <w:sz w:val="16"/>
        </w:rPr>
        <w:t>14</w:t>
      </w:r>
      <w:r>
        <w:rPr>
          <w:w w:val="110"/>
          <w:sz w:val="16"/>
        </w:rPr>
        <w:t>:523</w:t>
      </w:r>
      <w:proofErr w:type="gramEnd"/>
      <w:r>
        <w:rPr>
          <w:w w:val="110"/>
          <w:sz w:val="16"/>
        </w:rPr>
        <w:t>–34.</w:t>
      </w:r>
    </w:p>
    <w:p w:rsidR="0012095F" w:rsidRDefault="004D18C5">
      <w:pPr>
        <w:pStyle w:val="ListParagraph"/>
        <w:numPr>
          <w:ilvl w:val="0"/>
          <w:numId w:val="1"/>
        </w:numPr>
        <w:tabs>
          <w:tab w:val="left" w:pos="405"/>
        </w:tabs>
        <w:spacing w:line="297" w:lineRule="auto"/>
        <w:ind w:right="99"/>
        <w:jc w:val="both"/>
        <w:rPr>
          <w:sz w:val="16"/>
        </w:rPr>
      </w:pPr>
      <w:r>
        <w:rPr>
          <w:w w:val="110"/>
          <w:sz w:val="16"/>
        </w:rPr>
        <w:t>Rivers</w:t>
      </w:r>
      <w:r>
        <w:rPr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CM,</w:t>
      </w:r>
      <w:r>
        <w:rPr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Majumder</w:t>
      </w:r>
      <w:r>
        <w:rPr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MS,</w:t>
      </w:r>
      <w:r>
        <w:rPr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Lofgren</w:t>
      </w:r>
      <w:r>
        <w:rPr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ET.</w:t>
      </w:r>
      <w:r>
        <w:rPr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Risks</w:t>
      </w:r>
      <w:r>
        <w:rPr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of</w:t>
      </w:r>
      <w:r>
        <w:rPr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death</w:t>
      </w:r>
      <w:r>
        <w:rPr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and</w:t>
      </w:r>
      <w:r>
        <w:rPr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se-</w:t>
      </w:r>
      <w:r>
        <w:rPr>
          <w:spacing w:val="-41"/>
          <w:w w:val="110"/>
          <w:sz w:val="16"/>
        </w:rPr>
        <w:t xml:space="preserve"> </w:t>
      </w:r>
      <w:r>
        <w:rPr>
          <w:w w:val="105"/>
          <w:sz w:val="16"/>
        </w:rPr>
        <w:t>vere disease in patients with Middle East Respiratory Syndrome</w:t>
      </w:r>
      <w:r>
        <w:rPr>
          <w:spacing w:val="1"/>
          <w:w w:val="105"/>
          <w:sz w:val="16"/>
        </w:rPr>
        <w:t xml:space="preserve"> </w:t>
      </w:r>
      <w:r>
        <w:rPr>
          <w:spacing w:val="-1"/>
          <w:w w:val="110"/>
          <w:sz w:val="16"/>
        </w:rPr>
        <w:t>Coronavirus,</w:t>
      </w:r>
      <w:r>
        <w:rPr>
          <w:spacing w:val="-10"/>
          <w:w w:val="110"/>
          <w:sz w:val="16"/>
        </w:rPr>
        <w:t xml:space="preserve"> </w:t>
      </w:r>
      <w:r>
        <w:rPr>
          <w:spacing w:val="-1"/>
          <w:w w:val="110"/>
          <w:sz w:val="16"/>
        </w:rPr>
        <w:t>2012-2015.</w:t>
      </w:r>
      <w:r>
        <w:rPr>
          <w:spacing w:val="-9"/>
          <w:w w:val="110"/>
          <w:sz w:val="16"/>
        </w:rPr>
        <w:t xml:space="preserve"> </w:t>
      </w:r>
      <w:r>
        <w:rPr>
          <w:rFonts w:ascii="Calibri" w:hAnsi="Calibri"/>
          <w:i/>
          <w:spacing w:val="-1"/>
          <w:w w:val="110"/>
          <w:sz w:val="16"/>
        </w:rPr>
        <w:t>Am</w:t>
      </w:r>
      <w:r>
        <w:rPr>
          <w:rFonts w:ascii="Calibri" w:hAnsi="Calibri"/>
          <w:i/>
          <w:spacing w:val="-6"/>
          <w:w w:val="110"/>
          <w:sz w:val="16"/>
        </w:rPr>
        <w:t xml:space="preserve"> </w:t>
      </w:r>
      <w:r>
        <w:rPr>
          <w:rFonts w:ascii="Calibri" w:hAnsi="Calibri"/>
          <w:i/>
          <w:w w:val="110"/>
          <w:sz w:val="16"/>
        </w:rPr>
        <w:t>J</w:t>
      </w:r>
      <w:r>
        <w:rPr>
          <w:rFonts w:ascii="Calibri" w:hAnsi="Calibri"/>
          <w:i/>
          <w:spacing w:val="-6"/>
          <w:w w:val="110"/>
          <w:sz w:val="16"/>
        </w:rPr>
        <w:t xml:space="preserve"> </w:t>
      </w:r>
      <w:r>
        <w:rPr>
          <w:rFonts w:ascii="Calibri" w:hAnsi="Calibri"/>
          <w:i/>
          <w:w w:val="110"/>
          <w:sz w:val="16"/>
        </w:rPr>
        <w:t>Epidemiol</w:t>
      </w:r>
      <w:r>
        <w:rPr>
          <w:rFonts w:ascii="Calibri" w:hAnsi="Calibri"/>
          <w:i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2016</w:t>
      </w:r>
      <w:proofErr w:type="gramStart"/>
      <w:r>
        <w:rPr>
          <w:w w:val="110"/>
          <w:sz w:val="16"/>
        </w:rPr>
        <w:t>;</w:t>
      </w:r>
      <w:r>
        <w:rPr>
          <w:rFonts w:ascii="Trebuchet MS" w:hAnsi="Trebuchet MS"/>
          <w:w w:val="110"/>
          <w:sz w:val="16"/>
        </w:rPr>
        <w:t>184</w:t>
      </w:r>
      <w:r>
        <w:rPr>
          <w:w w:val="110"/>
          <w:sz w:val="16"/>
        </w:rPr>
        <w:t>:460</w:t>
      </w:r>
      <w:proofErr w:type="gramEnd"/>
      <w:r>
        <w:rPr>
          <w:w w:val="110"/>
          <w:sz w:val="16"/>
        </w:rPr>
        <w:t>–64.</w:t>
      </w:r>
    </w:p>
    <w:p w:rsidR="0012095F" w:rsidRDefault="004D18C5">
      <w:pPr>
        <w:pStyle w:val="ListParagraph"/>
        <w:numPr>
          <w:ilvl w:val="0"/>
          <w:numId w:val="1"/>
        </w:numPr>
        <w:tabs>
          <w:tab w:val="left" w:pos="405"/>
        </w:tabs>
        <w:spacing w:line="297" w:lineRule="auto"/>
        <w:ind w:right="99"/>
        <w:jc w:val="both"/>
        <w:rPr>
          <w:sz w:val="16"/>
        </w:rPr>
      </w:pPr>
      <w:r>
        <w:rPr>
          <w:w w:val="110"/>
          <w:sz w:val="16"/>
        </w:rPr>
        <w:t>Mizumoto</w:t>
      </w:r>
      <w:r>
        <w:rPr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K,</w:t>
      </w:r>
      <w:r>
        <w:rPr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Saitoh</w:t>
      </w:r>
      <w:r>
        <w:rPr>
          <w:spacing w:val="-8"/>
          <w:w w:val="110"/>
          <w:sz w:val="16"/>
        </w:rPr>
        <w:t xml:space="preserve"> </w:t>
      </w:r>
      <w:r>
        <w:rPr>
          <w:w w:val="110"/>
          <w:sz w:val="16"/>
        </w:rPr>
        <w:t>M,</w:t>
      </w:r>
      <w:r>
        <w:rPr>
          <w:spacing w:val="-8"/>
          <w:w w:val="110"/>
          <w:sz w:val="16"/>
        </w:rPr>
        <w:t xml:space="preserve"> </w:t>
      </w:r>
      <w:r>
        <w:rPr>
          <w:w w:val="110"/>
          <w:sz w:val="16"/>
        </w:rPr>
        <w:t>Chowell</w:t>
      </w:r>
      <w:r>
        <w:rPr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G,</w:t>
      </w:r>
      <w:r>
        <w:rPr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Miyamatsu</w:t>
      </w:r>
      <w:r>
        <w:rPr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Y,</w:t>
      </w:r>
      <w:r>
        <w:rPr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Nishiura</w:t>
      </w:r>
      <w:r>
        <w:rPr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H.</w:t>
      </w:r>
      <w:r>
        <w:rPr>
          <w:spacing w:val="-42"/>
          <w:w w:val="110"/>
          <w:sz w:val="16"/>
        </w:rPr>
        <w:t xml:space="preserve"> </w:t>
      </w:r>
      <w:r>
        <w:rPr>
          <w:w w:val="110"/>
          <w:sz w:val="16"/>
        </w:rPr>
        <w:t>Estimating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the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risk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of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Middle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East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Respiratory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Syndrome</w:t>
      </w:r>
      <w:r>
        <w:rPr>
          <w:spacing w:val="1"/>
          <w:w w:val="110"/>
          <w:sz w:val="16"/>
        </w:rPr>
        <w:t xml:space="preserve"> </w:t>
      </w:r>
      <w:r>
        <w:rPr>
          <w:w w:val="105"/>
          <w:sz w:val="16"/>
        </w:rPr>
        <w:t>(MERS) death during the course of the outbreak in the Republic</w:t>
      </w:r>
      <w:r>
        <w:rPr>
          <w:spacing w:val="1"/>
          <w:w w:val="105"/>
          <w:sz w:val="16"/>
        </w:rPr>
        <w:t xml:space="preserve"> </w:t>
      </w:r>
      <w:r>
        <w:rPr>
          <w:spacing w:val="-1"/>
          <w:w w:val="110"/>
          <w:sz w:val="16"/>
        </w:rPr>
        <w:t>of</w:t>
      </w:r>
      <w:r>
        <w:rPr>
          <w:spacing w:val="-10"/>
          <w:w w:val="110"/>
          <w:sz w:val="16"/>
        </w:rPr>
        <w:t xml:space="preserve"> </w:t>
      </w:r>
      <w:r>
        <w:rPr>
          <w:spacing w:val="-1"/>
          <w:w w:val="110"/>
          <w:sz w:val="16"/>
        </w:rPr>
        <w:t>Korea,</w:t>
      </w:r>
      <w:r>
        <w:rPr>
          <w:spacing w:val="-10"/>
          <w:w w:val="110"/>
          <w:sz w:val="16"/>
        </w:rPr>
        <w:t xml:space="preserve"> </w:t>
      </w:r>
      <w:r>
        <w:rPr>
          <w:w w:val="110"/>
          <w:sz w:val="16"/>
        </w:rPr>
        <w:t>2015.</w:t>
      </w:r>
      <w:r>
        <w:rPr>
          <w:spacing w:val="-11"/>
          <w:w w:val="110"/>
          <w:sz w:val="16"/>
        </w:rPr>
        <w:t xml:space="preserve"> </w:t>
      </w:r>
      <w:r>
        <w:rPr>
          <w:rFonts w:ascii="Calibri" w:hAnsi="Calibri"/>
          <w:i/>
          <w:w w:val="110"/>
          <w:sz w:val="16"/>
        </w:rPr>
        <w:t>Int</w:t>
      </w:r>
      <w:r>
        <w:rPr>
          <w:rFonts w:ascii="Calibri" w:hAnsi="Calibri"/>
          <w:i/>
          <w:spacing w:val="-6"/>
          <w:w w:val="110"/>
          <w:sz w:val="16"/>
        </w:rPr>
        <w:t xml:space="preserve"> </w:t>
      </w:r>
      <w:r>
        <w:rPr>
          <w:rFonts w:ascii="Calibri" w:hAnsi="Calibri"/>
          <w:i/>
          <w:w w:val="110"/>
          <w:sz w:val="16"/>
        </w:rPr>
        <w:t>J</w:t>
      </w:r>
      <w:r>
        <w:rPr>
          <w:rFonts w:ascii="Calibri" w:hAnsi="Calibri"/>
          <w:i/>
          <w:spacing w:val="-6"/>
          <w:w w:val="110"/>
          <w:sz w:val="16"/>
        </w:rPr>
        <w:t xml:space="preserve"> </w:t>
      </w:r>
      <w:r>
        <w:rPr>
          <w:rFonts w:ascii="Calibri" w:hAnsi="Calibri"/>
          <w:i/>
          <w:w w:val="110"/>
          <w:sz w:val="16"/>
        </w:rPr>
        <w:t>Infect</w:t>
      </w:r>
      <w:r>
        <w:rPr>
          <w:rFonts w:ascii="Calibri" w:hAnsi="Calibri"/>
          <w:i/>
          <w:spacing w:val="-5"/>
          <w:w w:val="110"/>
          <w:sz w:val="16"/>
        </w:rPr>
        <w:t xml:space="preserve"> </w:t>
      </w:r>
      <w:r>
        <w:rPr>
          <w:rFonts w:ascii="Calibri" w:hAnsi="Calibri"/>
          <w:i/>
          <w:w w:val="110"/>
          <w:sz w:val="16"/>
        </w:rPr>
        <w:t>Dis</w:t>
      </w:r>
      <w:r>
        <w:rPr>
          <w:rFonts w:ascii="Calibri" w:hAnsi="Calibri"/>
          <w:i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2015</w:t>
      </w:r>
      <w:proofErr w:type="gramStart"/>
      <w:r>
        <w:rPr>
          <w:w w:val="110"/>
          <w:sz w:val="16"/>
        </w:rPr>
        <w:t>;</w:t>
      </w:r>
      <w:r>
        <w:rPr>
          <w:rFonts w:ascii="Trebuchet MS" w:hAnsi="Trebuchet MS"/>
          <w:w w:val="110"/>
          <w:sz w:val="16"/>
        </w:rPr>
        <w:t>39</w:t>
      </w:r>
      <w:r>
        <w:rPr>
          <w:w w:val="110"/>
          <w:sz w:val="16"/>
        </w:rPr>
        <w:t>:7</w:t>
      </w:r>
      <w:proofErr w:type="gramEnd"/>
      <w:r>
        <w:rPr>
          <w:w w:val="110"/>
          <w:sz w:val="16"/>
        </w:rPr>
        <w:t>–9.</w:t>
      </w:r>
    </w:p>
    <w:p w:rsidR="0012095F" w:rsidRDefault="004D18C5">
      <w:pPr>
        <w:pStyle w:val="ListParagraph"/>
        <w:numPr>
          <w:ilvl w:val="0"/>
          <w:numId w:val="1"/>
        </w:numPr>
        <w:tabs>
          <w:tab w:val="left" w:pos="405"/>
        </w:tabs>
        <w:spacing w:line="185" w:lineRule="exact"/>
        <w:ind w:hanging="283"/>
        <w:jc w:val="both"/>
        <w:rPr>
          <w:sz w:val="16"/>
        </w:rPr>
      </w:pPr>
      <w:r>
        <w:rPr>
          <w:w w:val="105"/>
          <w:sz w:val="16"/>
        </w:rPr>
        <w:t>Leung</w:t>
      </w:r>
      <w:r>
        <w:rPr>
          <w:spacing w:val="41"/>
          <w:w w:val="105"/>
          <w:sz w:val="16"/>
        </w:rPr>
        <w:t xml:space="preserve"> </w:t>
      </w:r>
      <w:r>
        <w:rPr>
          <w:w w:val="105"/>
          <w:sz w:val="16"/>
        </w:rPr>
        <w:t>GM,</w:t>
      </w:r>
      <w:r>
        <w:rPr>
          <w:spacing w:val="2"/>
          <w:w w:val="105"/>
          <w:sz w:val="16"/>
        </w:rPr>
        <w:t xml:space="preserve"> </w:t>
      </w:r>
      <w:proofErr w:type="gramStart"/>
      <w:r>
        <w:rPr>
          <w:w w:val="105"/>
          <w:sz w:val="16"/>
        </w:rPr>
        <w:t>Hedley  AJ</w:t>
      </w:r>
      <w:proofErr w:type="gramEnd"/>
      <w:r>
        <w:rPr>
          <w:w w:val="105"/>
          <w:sz w:val="16"/>
        </w:rPr>
        <w:t xml:space="preserve">, 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 xml:space="preserve">Ho 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 xml:space="preserve">LM  </w:t>
      </w:r>
      <w:r>
        <w:rPr>
          <w:rFonts w:ascii="Calibri"/>
          <w:i/>
          <w:w w:val="105"/>
          <w:sz w:val="16"/>
        </w:rPr>
        <w:t xml:space="preserve">et </w:t>
      </w:r>
      <w:r>
        <w:rPr>
          <w:rFonts w:ascii="Calibri"/>
          <w:i/>
          <w:spacing w:val="10"/>
          <w:w w:val="105"/>
          <w:sz w:val="16"/>
        </w:rPr>
        <w:t xml:space="preserve"> </w:t>
      </w:r>
      <w:r>
        <w:rPr>
          <w:rFonts w:ascii="Calibri"/>
          <w:i/>
          <w:w w:val="105"/>
          <w:sz w:val="16"/>
        </w:rPr>
        <w:t>al</w:t>
      </w:r>
      <w:r>
        <w:rPr>
          <w:w w:val="105"/>
          <w:sz w:val="16"/>
        </w:rPr>
        <w:t xml:space="preserve">. </w:t>
      </w:r>
      <w:r>
        <w:rPr>
          <w:spacing w:val="2"/>
          <w:w w:val="105"/>
          <w:sz w:val="16"/>
        </w:rPr>
        <w:t xml:space="preserve"> </w:t>
      </w:r>
      <w:r>
        <w:rPr>
          <w:w w:val="105"/>
          <w:sz w:val="16"/>
        </w:rPr>
        <w:t xml:space="preserve">The 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epidemiology  of</w:t>
      </w:r>
    </w:p>
    <w:p w:rsidR="0012095F" w:rsidRDefault="004D18C5">
      <w:pPr>
        <w:spacing w:before="24" w:line="290" w:lineRule="auto"/>
        <w:ind w:left="404" w:right="99"/>
        <w:jc w:val="both"/>
        <w:rPr>
          <w:sz w:val="16"/>
        </w:rPr>
      </w:pPr>
      <w:proofErr w:type="gramStart"/>
      <w:r>
        <w:rPr>
          <w:w w:val="110"/>
          <w:sz w:val="16"/>
        </w:rPr>
        <w:t>severe</w:t>
      </w:r>
      <w:proofErr w:type="gramEnd"/>
      <w:r>
        <w:rPr>
          <w:w w:val="110"/>
          <w:sz w:val="16"/>
        </w:rPr>
        <w:t xml:space="preserve"> acute respiratory syndrome in the 2003 Hong Kong</w:t>
      </w:r>
      <w:r>
        <w:rPr>
          <w:spacing w:val="1"/>
          <w:w w:val="110"/>
          <w:sz w:val="16"/>
        </w:rPr>
        <w:t xml:space="preserve"> </w:t>
      </w:r>
      <w:r>
        <w:rPr>
          <w:w w:val="105"/>
          <w:sz w:val="16"/>
        </w:rPr>
        <w:t xml:space="preserve">epidemic: an analysis of all 1755 patients. </w:t>
      </w:r>
      <w:r>
        <w:rPr>
          <w:rFonts w:ascii="Calibri" w:hAnsi="Calibri"/>
          <w:i/>
          <w:w w:val="105"/>
          <w:sz w:val="16"/>
        </w:rPr>
        <w:t xml:space="preserve">Ann Intern Med </w:t>
      </w:r>
      <w:r>
        <w:rPr>
          <w:w w:val="105"/>
          <w:sz w:val="16"/>
        </w:rPr>
        <w:t>2004;</w:t>
      </w:r>
      <w:r>
        <w:rPr>
          <w:spacing w:val="1"/>
          <w:w w:val="105"/>
          <w:sz w:val="16"/>
        </w:rPr>
        <w:t xml:space="preserve"> </w:t>
      </w:r>
      <w:r>
        <w:rPr>
          <w:rFonts w:ascii="Trebuchet MS" w:hAnsi="Trebuchet MS"/>
          <w:w w:val="110"/>
          <w:sz w:val="16"/>
        </w:rPr>
        <w:t>141</w:t>
      </w:r>
      <w:r>
        <w:rPr>
          <w:w w:val="110"/>
          <w:sz w:val="16"/>
        </w:rPr>
        <w:t>:662–73.</w:t>
      </w:r>
    </w:p>
    <w:p w:rsidR="0012095F" w:rsidRDefault="004D18C5">
      <w:pPr>
        <w:pStyle w:val="ListParagraph"/>
        <w:numPr>
          <w:ilvl w:val="0"/>
          <w:numId w:val="1"/>
        </w:numPr>
        <w:tabs>
          <w:tab w:val="left" w:pos="405"/>
        </w:tabs>
        <w:spacing w:before="4" w:line="290" w:lineRule="auto"/>
        <w:ind w:right="99"/>
        <w:jc w:val="both"/>
        <w:rPr>
          <w:sz w:val="16"/>
        </w:rPr>
      </w:pPr>
      <w:r>
        <w:rPr>
          <w:w w:val="110"/>
          <w:sz w:val="16"/>
        </w:rPr>
        <w:t xml:space="preserve">Rothe C, Schunk M, Sothmann P </w:t>
      </w:r>
      <w:r>
        <w:rPr>
          <w:rFonts w:ascii="Calibri"/>
          <w:i/>
          <w:w w:val="110"/>
          <w:sz w:val="16"/>
        </w:rPr>
        <w:t>et al</w:t>
      </w:r>
      <w:r>
        <w:rPr>
          <w:w w:val="110"/>
          <w:sz w:val="16"/>
        </w:rPr>
        <w:t>. Transmission of 2019-</w:t>
      </w:r>
      <w:r>
        <w:rPr>
          <w:spacing w:val="-41"/>
          <w:w w:val="110"/>
          <w:sz w:val="16"/>
        </w:rPr>
        <w:t xml:space="preserve"> </w:t>
      </w:r>
      <w:r>
        <w:rPr>
          <w:w w:val="110"/>
          <w:sz w:val="16"/>
        </w:rPr>
        <w:t>nCoV</w:t>
      </w:r>
      <w:r>
        <w:rPr>
          <w:spacing w:val="25"/>
          <w:w w:val="110"/>
          <w:sz w:val="16"/>
        </w:rPr>
        <w:t xml:space="preserve"> </w:t>
      </w:r>
      <w:r>
        <w:rPr>
          <w:w w:val="110"/>
          <w:sz w:val="16"/>
        </w:rPr>
        <w:t>Infection</w:t>
      </w:r>
      <w:r>
        <w:rPr>
          <w:spacing w:val="27"/>
          <w:w w:val="110"/>
          <w:sz w:val="16"/>
        </w:rPr>
        <w:t xml:space="preserve"> </w:t>
      </w:r>
      <w:r>
        <w:rPr>
          <w:w w:val="110"/>
          <w:sz w:val="16"/>
        </w:rPr>
        <w:t>from</w:t>
      </w:r>
      <w:r>
        <w:rPr>
          <w:spacing w:val="26"/>
          <w:w w:val="110"/>
          <w:sz w:val="16"/>
        </w:rPr>
        <w:t xml:space="preserve"> </w:t>
      </w:r>
      <w:r>
        <w:rPr>
          <w:w w:val="110"/>
          <w:sz w:val="16"/>
        </w:rPr>
        <w:t>an</w:t>
      </w:r>
      <w:r>
        <w:rPr>
          <w:spacing w:val="26"/>
          <w:w w:val="110"/>
          <w:sz w:val="16"/>
        </w:rPr>
        <w:t xml:space="preserve"> </w:t>
      </w:r>
      <w:r>
        <w:rPr>
          <w:w w:val="110"/>
          <w:sz w:val="16"/>
        </w:rPr>
        <w:t>asymptomatic</w:t>
      </w:r>
      <w:r>
        <w:rPr>
          <w:spacing w:val="27"/>
          <w:w w:val="110"/>
          <w:sz w:val="16"/>
        </w:rPr>
        <w:t xml:space="preserve"> </w:t>
      </w:r>
      <w:r>
        <w:rPr>
          <w:w w:val="110"/>
          <w:sz w:val="16"/>
        </w:rPr>
        <w:t>contact</w:t>
      </w:r>
      <w:r>
        <w:rPr>
          <w:spacing w:val="25"/>
          <w:w w:val="110"/>
          <w:sz w:val="16"/>
        </w:rPr>
        <w:t xml:space="preserve"> </w:t>
      </w:r>
      <w:r>
        <w:rPr>
          <w:w w:val="110"/>
          <w:sz w:val="16"/>
        </w:rPr>
        <w:t>in</w:t>
      </w:r>
      <w:r>
        <w:rPr>
          <w:spacing w:val="27"/>
          <w:w w:val="110"/>
          <w:sz w:val="16"/>
        </w:rPr>
        <w:t xml:space="preserve"> </w:t>
      </w:r>
      <w:r>
        <w:rPr>
          <w:w w:val="110"/>
          <w:sz w:val="16"/>
        </w:rPr>
        <w:t>Germany.</w:t>
      </w:r>
      <w:r>
        <w:rPr>
          <w:spacing w:val="-42"/>
          <w:w w:val="110"/>
          <w:sz w:val="16"/>
        </w:rPr>
        <w:t xml:space="preserve"> </w:t>
      </w:r>
      <w:r>
        <w:rPr>
          <w:rFonts w:ascii="Calibri"/>
          <w:i/>
          <w:w w:val="110"/>
          <w:sz w:val="16"/>
        </w:rPr>
        <w:t>N</w:t>
      </w:r>
      <w:r>
        <w:rPr>
          <w:rFonts w:ascii="Calibri"/>
          <w:i/>
          <w:spacing w:val="-6"/>
          <w:w w:val="110"/>
          <w:sz w:val="16"/>
        </w:rPr>
        <w:t xml:space="preserve"> </w:t>
      </w:r>
      <w:r>
        <w:rPr>
          <w:rFonts w:ascii="Calibri"/>
          <w:i/>
          <w:w w:val="110"/>
          <w:sz w:val="16"/>
        </w:rPr>
        <w:t>Engl</w:t>
      </w:r>
      <w:r>
        <w:rPr>
          <w:rFonts w:ascii="Calibri"/>
          <w:i/>
          <w:spacing w:val="-6"/>
          <w:w w:val="110"/>
          <w:sz w:val="16"/>
        </w:rPr>
        <w:t xml:space="preserve"> </w:t>
      </w:r>
      <w:r>
        <w:rPr>
          <w:rFonts w:ascii="Calibri"/>
          <w:i/>
          <w:w w:val="110"/>
          <w:sz w:val="16"/>
        </w:rPr>
        <w:t>J</w:t>
      </w:r>
      <w:r>
        <w:rPr>
          <w:rFonts w:ascii="Calibri"/>
          <w:i/>
          <w:spacing w:val="-5"/>
          <w:w w:val="110"/>
          <w:sz w:val="16"/>
        </w:rPr>
        <w:t xml:space="preserve"> </w:t>
      </w:r>
      <w:r>
        <w:rPr>
          <w:rFonts w:ascii="Calibri"/>
          <w:i/>
          <w:w w:val="110"/>
          <w:sz w:val="16"/>
        </w:rPr>
        <w:t>Med</w:t>
      </w:r>
      <w:r>
        <w:rPr>
          <w:rFonts w:ascii="Calibri"/>
          <w:i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2020.</w:t>
      </w:r>
    </w:p>
    <w:p w:rsidR="0012095F" w:rsidRDefault="004D18C5">
      <w:pPr>
        <w:pStyle w:val="ListParagraph"/>
        <w:numPr>
          <w:ilvl w:val="0"/>
          <w:numId w:val="1"/>
        </w:numPr>
        <w:tabs>
          <w:tab w:val="left" w:pos="405"/>
        </w:tabs>
        <w:spacing w:line="295" w:lineRule="auto"/>
        <w:ind w:right="100"/>
        <w:jc w:val="both"/>
        <w:rPr>
          <w:sz w:val="16"/>
        </w:rPr>
      </w:pPr>
      <w:r>
        <w:rPr>
          <w:w w:val="105"/>
          <w:sz w:val="16"/>
        </w:rPr>
        <w:t>Paules CI, Marston HD, Fauci AS. Coronavirus infections-more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than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just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the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common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cold.</w:t>
      </w:r>
      <w:r>
        <w:rPr>
          <w:spacing w:val="-6"/>
          <w:w w:val="105"/>
          <w:sz w:val="16"/>
        </w:rPr>
        <w:t xml:space="preserve"> </w:t>
      </w:r>
      <w:r>
        <w:rPr>
          <w:rFonts w:ascii="Calibri" w:hAnsi="Calibri"/>
          <w:i/>
          <w:w w:val="105"/>
          <w:sz w:val="16"/>
        </w:rPr>
        <w:t>JAMA</w:t>
      </w:r>
      <w:r>
        <w:rPr>
          <w:rFonts w:ascii="Calibri" w:hAnsi="Calibri"/>
          <w:i/>
          <w:spacing w:val="-1"/>
          <w:w w:val="105"/>
          <w:sz w:val="16"/>
        </w:rPr>
        <w:t xml:space="preserve"> </w:t>
      </w:r>
      <w:r>
        <w:rPr>
          <w:w w:val="105"/>
          <w:sz w:val="16"/>
        </w:rPr>
        <w:t>2020</w:t>
      </w:r>
      <w:proofErr w:type="gramStart"/>
      <w:r>
        <w:rPr>
          <w:w w:val="105"/>
          <w:sz w:val="16"/>
        </w:rPr>
        <w:t>;E1</w:t>
      </w:r>
      <w:proofErr w:type="gramEnd"/>
      <w:r>
        <w:rPr>
          <w:w w:val="105"/>
          <w:sz w:val="16"/>
        </w:rPr>
        <w:t>–E2.</w:t>
      </w:r>
    </w:p>
    <w:p w:rsidR="0012095F" w:rsidRDefault="004D18C5">
      <w:pPr>
        <w:pStyle w:val="ListParagraph"/>
        <w:numPr>
          <w:ilvl w:val="0"/>
          <w:numId w:val="1"/>
        </w:numPr>
        <w:tabs>
          <w:tab w:val="left" w:pos="405"/>
        </w:tabs>
        <w:spacing w:line="297" w:lineRule="auto"/>
        <w:ind w:right="99"/>
        <w:jc w:val="both"/>
        <w:rPr>
          <w:sz w:val="16"/>
        </w:rPr>
      </w:pPr>
      <w:r>
        <w:rPr>
          <w:w w:val="105"/>
          <w:sz w:val="16"/>
        </w:rPr>
        <w:t>Al-Tawfiq JA, Auwaerter PG. Healthcare-associated infections:</w:t>
      </w:r>
      <w:r>
        <w:rPr>
          <w:spacing w:val="1"/>
          <w:w w:val="105"/>
          <w:sz w:val="16"/>
        </w:rPr>
        <w:t xml:space="preserve"> </w:t>
      </w:r>
      <w:r>
        <w:rPr>
          <w:w w:val="110"/>
          <w:sz w:val="16"/>
        </w:rPr>
        <w:t>the hallmark of Middle East respiratory syndrome coronavirus</w:t>
      </w:r>
      <w:r>
        <w:rPr>
          <w:spacing w:val="-41"/>
          <w:w w:val="110"/>
          <w:sz w:val="16"/>
        </w:rPr>
        <w:t xml:space="preserve"> </w:t>
      </w:r>
      <w:r>
        <w:rPr>
          <w:w w:val="105"/>
          <w:sz w:val="16"/>
        </w:rPr>
        <w:t>with</w:t>
      </w:r>
      <w:r>
        <w:rPr>
          <w:spacing w:val="-1"/>
          <w:w w:val="105"/>
          <w:sz w:val="16"/>
        </w:rPr>
        <w:t xml:space="preserve"> </w:t>
      </w:r>
      <w:r>
        <w:rPr>
          <w:w w:val="105"/>
          <w:sz w:val="16"/>
        </w:rPr>
        <w:t>review</w:t>
      </w:r>
      <w:r>
        <w:rPr>
          <w:spacing w:val="-1"/>
          <w:w w:val="105"/>
          <w:sz w:val="16"/>
        </w:rPr>
        <w:t xml:space="preserve"> </w:t>
      </w:r>
      <w:r>
        <w:rPr>
          <w:w w:val="105"/>
          <w:sz w:val="16"/>
        </w:rPr>
        <w:t>of</w:t>
      </w:r>
      <w:r>
        <w:rPr>
          <w:spacing w:val="-1"/>
          <w:w w:val="105"/>
          <w:sz w:val="16"/>
        </w:rPr>
        <w:t xml:space="preserve"> </w:t>
      </w:r>
      <w:r>
        <w:rPr>
          <w:w w:val="105"/>
          <w:sz w:val="16"/>
        </w:rPr>
        <w:t xml:space="preserve">the literature. </w:t>
      </w:r>
      <w:r>
        <w:rPr>
          <w:rFonts w:ascii="Calibri" w:hAnsi="Calibri"/>
          <w:i/>
          <w:w w:val="105"/>
          <w:sz w:val="16"/>
        </w:rPr>
        <w:t>J</w:t>
      </w:r>
      <w:r>
        <w:rPr>
          <w:rFonts w:ascii="Calibri" w:hAnsi="Calibri"/>
          <w:i/>
          <w:spacing w:val="3"/>
          <w:w w:val="105"/>
          <w:sz w:val="16"/>
        </w:rPr>
        <w:t xml:space="preserve"> </w:t>
      </w:r>
      <w:r>
        <w:rPr>
          <w:rFonts w:ascii="Calibri" w:hAnsi="Calibri"/>
          <w:i/>
          <w:w w:val="105"/>
          <w:sz w:val="16"/>
        </w:rPr>
        <w:t>Hosp</w:t>
      </w:r>
      <w:r>
        <w:rPr>
          <w:rFonts w:ascii="Calibri" w:hAnsi="Calibri"/>
          <w:i/>
          <w:spacing w:val="4"/>
          <w:w w:val="105"/>
          <w:sz w:val="16"/>
        </w:rPr>
        <w:t xml:space="preserve"> </w:t>
      </w:r>
      <w:r>
        <w:rPr>
          <w:rFonts w:ascii="Calibri" w:hAnsi="Calibri"/>
          <w:i/>
          <w:w w:val="105"/>
          <w:sz w:val="16"/>
        </w:rPr>
        <w:t>Infect</w:t>
      </w:r>
      <w:r>
        <w:rPr>
          <w:rFonts w:ascii="Calibri" w:hAnsi="Calibri"/>
          <w:i/>
          <w:spacing w:val="3"/>
          <w:w w:val="105"/>
          <w:sz w:val="16"/>
        </w:rPr>
        <w:t xml:space="preserve"> </w:t>
      </w:r>
      <w:r>
        <w:rPr>
          <w:w w:val="105"/>
          <w:sz w:val="16"/>
        </w:rPr>
        <w:t>2019</w:t>
      </w:r>
      <w:proofErr w:type="gramStart"/>
      <w:r>
        <w:rPr>
          <w:w w:val="105"/>
          <w:sz w:val="16"/>
        </w:rPr>
        <w:t>;</w:t>
      </w:r>
      <w:r>
        <w:rPr>
          <w:rFonts w:ascii="Trebuchet MS" w:hAnsi="Trebuchet MS"/>
          <w:w w:val="105"/>
          <w:sz w:val="16"/>
        </w:rPr>
        <w:t>101</w:t>
      </w:r>
      <w:r>
        <w:rPr>
          <w:w w:val="105"/>
          <w:sz w:val="16"/>
        </w:rPr>
        <w:t>:20</w:t>
      </w:r>
      <w:proofErr w:type="gramEnd"/>
      <w:r>
        <w:rPr>
          <w:w w:val="105"/>
          <w:sz w:val="16"/>
        </w:rPr>
        <w:t>–29.</w:t>
      </w:r>
    </w:p>
    <w:p w:rsidR="0012095F" w:rsidRDefault="004D18C5">
      <w:pPr>
        <w:pStyle w:val="ListParagraph"/>
        <w:numPr>
          <w:ilvl w:val="0"/>
          <w:numId w:val="1"/>
        </w:numPr>
        <w:tabs>
          <w:tab w:val="left" w:pos="405"/>
        </w:tabs>
        <w:spacing w:line="295" w:lineRule="auto"/>
        <w:ind w:right="100"/>
        <w:jc w:val="both"/>
        <w:rPr>
          <w:sz w:val="16"/>
        </w:rPr>
      </w:pPr>
      <w:r>
        <w:rPr>
          <w:w w:val="105"/>
          <w:sz w:val="16"/>
        </w:rPr>
        <w:t>Park JE, Jung S, Kim A, Park JE. MERS transmission and risk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factors:</w:t>
      </w:r>
      <w:r>
        <w:rPr>
          <w:spacing w:val="2"/>
          <w:w w:val="105"/>
          <w:sz w:val="16"/>
        </w:rPr>
        <w:t xml:space="preserve"> </w:t>
      </w:r>
      <w:r>
        <w:rPr>
          <w:w w:val="105"/>
          <w:sz w:val="16"/>
        </w:rPr>
        <w:t>a</w:t>
      </w:r>
      <w:r>
        <w:rPr>
          <w:spacing w:val="6"/>
          <w:w w:val="105"/>
          <w:sz w:val="16"/>
        </w:rPr>
        <w:t xml:space="preserve"> </w:t>
      </w:r>
      <w:r>
        <w:rPr>
          <w:w w:val="105"/>
          <w:sz w:val="16"/>
        </w:rPr>
        <w:t>systematic</w:t>
      </w:r>
      <w:r>
        <w:rPr>
          <w:spacing w:val="5"/>
          <w:w w:val="105"/>
          <w:sz w:val="16"/>
        </w:rPr>
        <w:t xml:space="preserve"> </w:t>
      </w:r>
      <w:r>
        <w:rPr>
          <w:w w:val="105"/>
          <w:sz w:val="16"/>
        </w:rPr>
        <w:t>review.</w:t>
      </w:r>
      <w:r>
        <w:rPr>
          <w:spacing w:val="4"/>
          <w:w w:val="105"/>
          <w:sz w:val="16"/>
        </w:rPr>
        <w:t xml:space="preserve"> </w:t>
      </w:r>
      <w:r>
        <w:rPr>
          <w:rFonts w:ascii="Calibri"/>
          <w:i/>
          <w:w w:val="105"/>
          <w:sz w:val="16"/>
        </w:rPr>
        <w:t>BMC</w:t>
      </w:r>
      <w:r>
        <w:rPr>
          <w:rFonts w:ascii="Calibri"/>
          <w:i/>
          <w:spacing w:val="7"/>
          <w:w w:val="105"/>
          <w:sz w:val="16"/>
        </w:rPr>
        <w:t xml:space="preserve"> </w:t>
      </w:r>
      <w:r>
        <w:rPr>
          <w:rFonts w:ascii="Calibri"/>
          <w:i/>
          <w:w w:val="105"/>
          <w:sz w:val="16"/>
        </w:rPr>
        <w:t>Public</w:t>
      </w:r>
      <w:r>
        <w:rPr>
          <w:rFonts w:ascii="Calibri"/>
          <w:i/>
          <w:spacing w:val="9"/>
          <w:w w:val="105"/>
          <w:sz w:val="16"/>
        </w:rPr>
        <w:t xml:space="preserve"> </w:t>
      </w:r>
      <w:r>
        <w:rPr>
          <w:rFonts w:ascii="Calibri"/>
          <w:i/>
          <w:w w:val="105"/>
          <w:sz w:val="16"/>
        </w:rPr>
        <w:t>Health</w:t>
      </w:r>
      <w:r>
        <w:rPr>
          <w:rFonts w:ascii="Calibri"/>
          <w:i/>
          <w:spacing w:val="8"/>
          <w:w w:val="105"/>
          <w:sz w:val="16"/>
        </w:rPr>
        <w:t xml:space="preserve"> </w:t>
      </w:r>
      <w:r>
        <w:rPr>
          <w:w w:val="105"/>
          <w:sz w:val="16"/>
        </w:rPr>
        <w:t>2018</w:t>
      </w:r>
      <w:proofErr w:type="gramStart"/>
      <w:r>
        <w:rPr>
          <w:w w:val="105"/>
          <w:sz w:val="16"/>
        </w:rPr>
        <w:t>;</w:t>
      </w:r>
      <w:r>
        <w:rPr>
          <w:rFonts w:ascii="Trebuchet MS"/>
          <w:w w:val="105"/>
          <w:sz w:val="16"/>
        </w:rPr>
        <w:t>18</w:t>
      </w:r>
      <w:r>
        <w:rPr>
          <w:w w:val="105"/>
          <w:sz w:val="16"/>
        </w:rPr>
        <w:t>:574</w:t>
      </w:r>
      <w:proofErr w:type="gramEnd"/>
      <w:r>
        <w:rPr>
          <w:w w:val="105"/>
          <w:sz w:val="16"/>
        </w:rPr>
        <w:t>.</w:t>
      </w:r>
    </w:p>
    <w:p w:rsidR="0012095F" w:rsidRDefault="004D18C5">
      <w:pPr>
        <w:pStyle w:val="ListParagraph"/>
        <w:numPr>
          <w:ilvl w:val="0"/>
          <w:numId w:val="1"/>
        </w:numPr>
        <w:tabs>
          <w:tab w:val="left" w:pos="405"/>
        </w:tabs>
        <w:spacing w:line="290" w:lineRule="auto"/>
        <w:ind w:right="99"/>
        <w:jc w:val="both"/>
        <w:rPr>
          <w:sz w:val="16"/>
        </w:rPr>
      </w:pPr>
      <w:r>
        <w:rPr>
          <w:w w:val="105"/>
          <w:sz w:val="16"/>
        </w:rPr>
        <w:t>Malave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A,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Elamin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EM.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Severe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Acute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Respiratory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Syndrome</w:t>
      </w:r>
      <w:r>
        <w:rPr>
          <w:spacing w:val="-39"/>
          <w:w w:val="105"/>
          <w:sz w:val="16"/>
        </w:rPr>
        <w:t xml:space="preserve"> </w:t>
      </w:r>
      <w:r>
        <w:rPr>
          <w:w w:val="105"/>
          <w:sz w:val="16"/>
        </w:rPr>
        <w:t xml:space="preserve">(SARS)-lessons for future pandemics. </w:t>
      </w:r>
      <w:r>
        <w:rPr>
          <w:rFonts w:ascii="Calibri" w:hAnsi="Calibri"/>
          <w:i/>
          <w:w w:val="105"/>
          <w:sz w:val="16"/>
        </w:rPr>
        <w:t xml:space="preserve">Virtual Mentor </w:t>
      </w:r>
      <w:r>
        <w:rPr>
          <w:w w:val="105"/>
          <w:sz w:val="16"/>
        </w:rPr>
        <w:t>2010</w:t>
      </w:r>
      <w:proofErr w:type="gramStart"/>
      <w:r>
        <w:rPr>
          <w:w w:val="105"/>
          <w:sz w:val="16"/>
        </w:rPr>
        <w:t>;</w:t>
      </w:r>
      <w:r>
        <w:rPr>
          <w:rFonts w:ascii="Trebuchet MS" w:hAnsi="Trebuchet MS"/>
          <w:w w:val="105"/>
          <w:sz w:val="16"/>
        </w:rPr>
        <w:t>12</w:t>
      </w:r>
      <w:proofErr w:type="gramEnd"/>
      <w:r>
        <w:rPr>
          <w:w w:val="105"/>
          <w:sz w:val="16"/>
        </w:rPr>
        <w:t>: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719–25.</w:t>
      </w:r>
    </w:p>
    <w:p w:rsidR="0012095F" w:rsidRDefault="004D18C5">
      <w:pPr>
        <w:pStyle w:val="ListParagraph"/>
        <w:numPr>
          <w:ilvl w:val="0"/>
          <w:numId w:val="1"/>
        </w:numPr>
        <w:tabs>
          <w:tab w:val="left" w:pos="405"/>
        </w:tabs>
        <w:spacing w:line="297" w:lineRule="auto"/>
        <w:ind w:right="99"/>
        <w:jc w:val="both"/>
        <w:rPr>
          <w:rFonts w:ascii="Trebuchet MS"/>
          <w:sz w:val="16"/>
        </w:rPr>
      </w:pPr>
      <w:r>
        <w:rPr>
          <w:w w:val="110"/>
          <w:sz w:val="16"/>
        </w:rPr>
        <w:t>Kim K, Andrew SA, Jung K. Public Health Network Structure</w:t>
      </w:r>
      <w:r>
        <w:rPr>
          <w:spacing w:val="-41"/>
          <w:w w:val="110"/>
          <w:sz w:val="16"/>
        </w:rPr>
        <w:t xml:space="preserve"> </w:t>
      </w:r>
      <w:r>
        <w:rPr>
          <w:w w:val="110"/>
          <w:sz w:val="16"/>
        </w:rPr>
        <w:t>and Collaboration Effectiveness during the 2015 MERS out-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break in South Korea: an institutional collective action frame-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work.</w:t>
      </w:r>
      <w:r>
        <w:rPr>
          <w:spacing w:val="-10"/>
          <w:w w:val="110"/>
          <w:sz w:val="16"/>
        </w:rPr>
        <w:t xml:space="preserve"> </w:t>
      </w:r>
      <w:r>
        <w:rPr>
          <w:rFonts w:ascii="Calibri"/>
          <w:i/>
          <w:w w:val="110"/>
          <w:sz w:val="16"/>
        </w:rPr>
        <w:t>I</w:t>
      </w:r>
      <w:r>
        <w:rPr>
          <w:rFonts w:ascii="Calibri"/>
          <w:i/>
          <w:w w:val="110"/>
          <w:sz w:val="16"/>
        </w:rPr>
        <w:t>nt</w:t>
      </w:r>
      <w:r>
        <w:rPr>
          <w:rFonts w:ascii="Calibri"/>
          <w:i/>
          <w:spacing w:val="-6"/>
          <w:w w:val="110"/>
          <w:sz w:val="16"/>
        </w:rPr>
        <w:t xml:space="preserve"> </w:t>
      </w:r>
      <w:r>
        <w:rPr>
          <w:rFonts w:ascii="Calibri"/>
          <w:i/>
          <w:w w:val="110"/>
          <w:sz w:val="16"/>
        </w:rPr>
        <w:t>J</w:t>
      </w:r>
      <w:r>
        <w:rPr>
          <w:rFonts w:ascii="Calibri"/>
          <w:i/>
          <w:spacing w:val="-5"/>
          <w:w w:val="110"/>
          <w:sz w:val="16"/>
        </w:rPr>
        <w:t xml:space="preserve"> </w:t>
      </w:r>
      <w:r>
        <w:rPr>
          <w:rFonts w:ascii="Calibri"/>
          <w:i/>
          <w:w w:val="110"/>
          <w:sz w:val="16"/>
        </w:rPr>
        <w:t>Environ</w:t>
      </w:r>
      <w:r>
        <w:rPr>
          <w:rFonts w:ascii="Calibri"/>
          <w:i/>
          <w:spacing w:val="-6"/>
          <w:w w:val="110"/>
          <w:sz w:val="16"/>
        </w:rPr>
        <w:t xml:space="preserve"> </w:t>
      </w:r>
      <w:r>
        <w:rPr>
          <w:rFonts w:ascii="Calibri"/>
          <w:i/>
          <w:w w:val="110"/>
          <w:sz w:val="16"/>
        </w:rPr>
        <w:t>Res</w:t>
      </w:r>
      <w:r>
        <w:rPr>
          <w:rFonts w:ascii="Calibri"/>
          <w:i/>
          <w:spacing w:val="-5"/>
          <w:w w:val="110"/>
          <w:sz w:val="16"/>
        </w:rPr>
        <w:t xml:space="preserve"> </w:t>
      </w:r>
      <w:r>
        <w:rPr>
          <w:rFonts w:ascii="Calibri"/>
          <w:i/>
          <w:w w:val="110"/>
          <w:sz w:val="16"/>
        </w:rPr>
        <w:t>Public</w:t>
      </w:r>
      <w:r>
        <w:rPr>
          <w:rFonts w:ascii="Calibri"/>
          <w:i/>
          <w:spacing w:val="-5"/>
          <w:w w:val="110"/>
          <w:sz w:val="16"/>
        </w:rPr>
        <w:t xml:space="preserve"> </w:t>
      </w:r>
      <w:r>
        <w:rPr>
          <w:rFonts w:ascii="Calibri"/>
          <w:i/>
          <w:w w:val="110"/>
          <w:sz w:val="16"/>
        </w:rPr>
        <w:t>Health</w:t>
      </w:r>
      <w:r>
        <w:rPr>
          <w:rFonts w:ascii="Calibri"/>
          <w:i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2017</w:t>
      </w:r>
      <w:proofErr w:type="gramStart"/>
      <w:r>
        <w:rPr>
          <w:w w:val="110"/>
          <w:sz w:val="16"/>
        </w:rPr>
        <w:t>;</w:t>
      </w:r>
      <w:r>
        <w:rPr>
          <w:rFonts w:ascii="Trebuchet MS"/>
          <w:w w:val="110"/>
          <w:sz w:val="16"/>
        </w:rPr>
        <w:t>14</w:t>
      </w:r>
      <w:proofErr w:type="gramEnd"/>
      <w:r>
        <w:rPr>
          <w:rFonts w:ascii="Trebuchet MS"/>
          <w:w w:val="110"/>
          <w:sz w:val="16"/>
        </w:rPr>
        <w:t>.</w:t>
      </w:r>
    </w:p>
    <w:p w:rsidR="0012095F" w:rsidRDefault="004D18C5">
      <w:pPr>
        <w:pStyle w:val="ListParagraph"/>
        <w:numPr>
          <w:ilvl w:val="0"/>
          <w:numId w:val="1"/>
        </w:numPr>
        <w:tabs>
          <w:tab w:val="left" w:pos="405"/>
        </w:tabs>
        <w:spacing w:line="295" w:lineRule="auto"/>
        <w:ind w:right="100"/>
        <w:jc w:val="both"/>
        <w:rPr>
          <w:sz w:val="16"/>
        </w:rPr>
      </w:pPr>
      <w:r>
        <w:rPr>
          <w:w w:val="105"/>
          <w:sz w:val="16"/>
        </w:rPr>
        <w:t>Wu JT, Leung K. Leung Gm Nowcasting and forecasting the po-</w:t>
      </w:r>
      <w:r>
        <w:rPr>
          <w:spacing w:val="-39"/>
          <w:w w:val="105"/>
          <w:sz w:val="16"/>
        </w:rPr>
        <w:t xml:space="preserve"> </w:t>
      </w:r>
      <w:r>
        <w:rPr>
          <w:w w:val="105"/>
          <w:sz w:val="16"/>
        </w:rPr>
        <w:t>tential domestic and international spread of the 2019-nCoV out-</w:t>
      </w:r>
      <w:r>
        <w:rPr>
          <w:spacing w:val="1"/>
          <w:w w:val="105"/>
          <w:sz w:val="16"/>
        </w:rPr>
        <w:t xml:space="preserve"> </w:t>
      </w:r>
      <w:r>
        <w:rPr>
          <w:w w:val="110"/>
          <w:sz w:val="16"/>
        </w:rPr>
        <w:t xml:space="preserve">break originating in Wuhan, China: a modelling study. </w:t>
      </w:r>
      <w:r>
        <w:rPr>
          <w:rFonts w:ascii="Calibri" w:hAnsi="Calibri"/>
          <w:i/>
          <w:w w:val="110"/>
          <w:sz w:val="16"/>
        </w:rPr>
        <w:t>Lancet</w:t>
      </w:r>
      <w:r>
        <w:rPr>
          <w:rFonts w:ascii="Calibri" w:hAnsi="Calibri"/>
          <w:i/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2020</w:t>
      </w:r>
      <w:proofErr w:type="gramStart"/>
      <w:r>
        <w:rPr>
          <w:w w:val="110"/>
          <w:sz w:val="16"/>
        </w:rPr>
        <w:t>;1</w:t>
      </w:r>
      <w:proofErr w:type="gramEnd"/>
      <w:r>
        <w:rPr>
          <w:w w:val="110"/>
          <w:sz w:val="16"/>
        </w:rPr>
        <w:t>–9.</w:t>
      </w:r>
    </w:p>
    <w:p w:rsidR="0012095F" w:rsidRDefault="004D18C5">
      <w:pPr>
        <w:pStyle w:val="ListParagraph"/>
        <w:numPr>
          <w:ilvl w:val="0"/>
          <w:numId w:val="1"/>
        </w:numPr>
        <w:tabs>
          <w:tab w:val="left" w:pos="405"/>
        </w:tabs>
        <w:spacing w:line="184" w:lineRule="exact"/>
        <w:jc w:val="both"/>
        <w:rPr>
          <w:sz w:val="16"/>
        </w:rPr>
      </w:pPr>
      <w:r>
        <w:rPr>
          <w:w w:val="110"/>
          <w:sz w:val="16"/>
        </w:rPr>
        <w:t>World</w:t>
      </w:r>
      <w:r>
        <w:rPr>
          <w:spacing w:val="8"/>
          <w:w w:val="110"/>
          <w:sz w:val="16"/>
        </w:rPr>
        <w:t xml:space="preserve"> </w:t>
      </w:r>
      <w:r>
        <w:rPr>
          <w:w w:val="110"/>
          <w:sz w:val="16"/>
        </w:rPr>
        <w:t>Health</w:t>
      </w:r>
      <w:r>
        <w:rPr>
          <w:spacing w:val="9"/>
          <w:w w:val="110"/>
          <w:sz w:val="16"/>
        </w:rPr>
        <w:t xml:space="preserve"> </w:t>
      </w:r>
      <w:r>
        <w:rPr>
          <w:w w:val="110"/>
          <w:sz w:val="16"/>
        </w:rPr>
        <w:t>Organization</w:t>
      </w:r>
      <w:r>
        <w:rPr>
          <w:spacing w:val="9"/>
          <w:w w:val="110"/>
          <w:sz w:val="16"/>
        </w:rPr>
        <w:t xml:space="preserve"> </w:t>
      </w:r>
      <w:r>
        <w:rPr>
          <w:w w:val="110"/>
          <w:sz w:val="16"/>
        </w:rPr>
        <w:t>(WHO).</w:t>
      </w:r>
      <w:r>
        <w:rPr>
          <w:spacing w:val="9"/>
          <w:w w:val="110"/>
          <w:sz w:val="16"/>
        </w:rPr>
        <w:t xml:space="preserve"> </w:t>
      </w:r>
      <w:r>
        <w:rPr>
          <w:rFonts w:ascii="Calibri"/>
          <w:i/>
          <w:w w:val="110"/>
          <w:sz w:val="16"/>
        </w:rPr>
        <w:t>Novel</w:t>
      </w:r>
      <w:r>
        <w:rPr>
          <w:rFonts w:ascii="Calibri"/>
          <w:i/>
          <w:spacing w:val="13"/>
          <w:w w:val="110"/>
          <w:sz w:val="16"/>
        </w:rPr>
        <w:t xml:space="preserve"> </w:t>
      </w:r>
      <w:r>
        <w:rPr>
          <w:rFonts w:ascii="Calibri"/>
          <w:i/>
          <w:w w:val="110"/>
          <w:sz w:val="16"/>
        </w:rPr>
        <w:t>Coronavirus</w:t>
      </w:r>
      <w:r>
        <w:rPr>
          <w:rFonts w:ascii="Calibri"/>
          <w:i/>
          <w:spacing w:val="12"/>
          <w:w w:val="110"/>
          <w:sz w:val="16"/>
        </w:rPr>
        <w:t xml:space="preserve"> </w:t>
      </w:r>
      <w:r>
        <w:rPr>
          <w:rFonts w:ascii="Calibri"/>
          <w:i/>
          <w:w w:val="110"/>
          <w:sz w:val="16"/>
        </w:rPr>
        <w:t>2019</w:t>
      </w:r>
      <w:r>
        <w:rPr>
          <w:w w:val="110"/>
          <w:sz w:val="16"/>
        </w:rPr>
        <w:t>.</w:t>
      </w:r>
    </w:p>
    <w:p w:rsidR="0012095F" w:rsidRDefault="004D18C5">
      <w:pPr>
        <w:spacing w:before="14" w:line="300" w:lineRule="auto"/>
        <w:ind w:left="404" w:right="100"/>
        <w:jc w:val="both"/>
        <w:rPr>
          <w:sz w:val="16"/>
        </w:rPr>
      </w:pPr>
      <w:r>
        <w:rPr>
          <w:w w:val="105"/>
          <w:sz w:val="16"/>
        </w:rPr>
        <w:t xml:space="preserve">2020. </w:t>
      </w:r>
      <w:hyperlink r:id="rId36">
        <w:r>
          <w:rPr>
            <w:w w:val="105"/>
            <w:sz w:val="16"/>
          </w:rPr>
          <w:t>https://www.who.int/emergencies/diseases/novel-coronavi</w:t>
        </w:r>
      </w:hyperlink>
      <w:r>
        <w:rPr>
          <w:spacing w:val="1"/>
          <w:w w:val="105"/>
          <w:sz w:val="16"/>
        </w:rPr>
        <w:t xml:space="preserve"> </w:t>
      </w:r>
      <w:hyperlink r:id="rId37">
        <w:r>
          <w:rPr>
            <w:w w:val="105"/>
            <w:sz w:val="16"/>
          </w:rPr>
          <w:t>rus-2019</w:t>
        </w:r>
        <w:r>
          <w:rPr>
            <w:spacing w:val="-9"/>
            <w:w w:val="105"/>
            <w:sz w:val="16"/>
          </w:rPr>
          <w:t xml:space="preserve"> </w:t>
        </w:r>
        <w:r>
          <w:rPr>
            <w:w w:val="105"/>
            <w:sz w:val="16"/>
          </w:rPr>
          <w:t>(2</w:t>
        </w:r>
        <w:r>
          <w:rPr>
            <w:spacing w:val="-5"/>
            <w:w w:val="105"/>
            <w:sz w:val="16"/>
          </w:rPr>
          <w:t xml:space="preserve"> </w:t>
        </w:r>
        <w:r>
          <w:rPr>
            <w:w w:val="105"/>
            <w:sz w:val="16"/>
          </w:rPr>
          <w:t>February</w:t>
        </w:r>
        <w:r>
          <w:rPr>
            <w:spacing w:val="-8"/>
            <w:w w:val="105"/>
            <w:sz w:val="16"/>
          </w:rPr>
          <w:t xml:space="preserve"> </w:t>
        </w:r>
        <w:r>
          <w:rPr>
            <w:w w:val="105"/>
            <w:sz w:val="16"/>
          </w:rPr>
          <w:t>2020,</w:t>
        </w:r>
        <w:r>
          <w:rPr>
            <w:spacing w:val="-7"/>
            <w:w w:val="105"/>
            <w:sz w:val="16"/>
          </w:rPr>
          <w:t xml:space="preserve"> </w:t>
        </w:r>
        <w:r>
          <w:rPr>
            <w:w w:val="105"/>
            <w:sz w:val="16"/>
          </w:rPr>
          <w:t>date</w:t>
        </w:r>
        <w:r>
          <w:rPr>
            <w:spacing w:val="-7"/>
            <w:w w:val="105"/>
            <w:sz w:val="16"/>
          </w:rPr>
          <w:t xml:space="preserve"> </w:t>
        </w:r>
        <w:r>
          <w:rPr>
            <w:w w:val="105"/>
            <w:sz w:val="16"/>
          </w:rPr>
          <w:t>last</w:t>
        </w:r>
        <w:r>
          <w:rPr>
            <w:spacing w:val="-6"/>
            <w:w w:val="105"/>
            <w:sz w:val="16"/>
          </w:rPr>
          <w:t xml:space="preserve"> </w:t>
        </w:r>
        <w:r>
          <w:rPr>
            <w:w w:val="105"/>
            <w:sz w:val="16"/>
          </w:rPr>
          <w:t>accessed).</w:t>
        </w:r>
      </w:hyperlink>
    </w:p>
    <w:p w:rsidR="0012095F" w:rsidRDefault="004D18C5">
      <w:pPr>
        <w:pStyle w:val="ListParagraph"/>
        <w:numPr>
          <w:ilvl w:val="0"/>
          <w:numId w:val="1"/>
        </w:numPr>
        <w:tabs>
          <w:tab w:val="left" w:pos="405"/>
        </w:tabs>
        <w:spacing w:line="183" w:lineRule="exact"/>
        <w:jc w:val="both"/>
        <w:rPr>
          <w:sz w:val="16"/>
        </w:rPr>
      </w:pPr>
      <w:r>
        <w:rPr>
          <w:w w:val="110"/>
          <w:sz w:val="16"/>
        </w:rPr>
        <w:t>Gardner</w:t>
      </w:r>
      <w:r>
        <w:rPr>
          <w:spacing w:val="38"/>
          <w:w w:val="110"/>
          <w:sz w:val="16"/>
        </w:rPr>
        <w:t xml:space="preserve"> </w:t>
      </w:r>
      <w:r>
        <w:rPr>
          <w:w w:val="110"/>
          <w:sz w:val="16"/>
        </w:rPr>
        <w:t>L.</w:t>
      </w:r>
      <w:r>
        <w:rPr>
          <w:spacing w:val="37"/>
          <w:w w:val="110"/>
          <w:sz w:val="16"/>
        </w:rPr>
        <w:t xml:space="preserve"> </w:t>
      </w:r>
      <w:r>
        <w:rPr>
          <w:rFonts w:ascii="Calibri"/>
          <w:i/>
          <w:w w:val="110"/>
          <w:sz w:val="16"/>
        </w:rPr>
        <w:t>Mapping</w:t>
      </w:r>
      <w:r>
        <w:rPr>
          <w:rFonts w:ascii="Calibri"/>
          <w:i/>
          <w:spacing w:val="1"/>
          <w:w w:val="110"/>
          <w:sz w:val="16"/>
        </w:rPr>
        <w:t xml:space="preserve"> </w:t>
      </w:r>
      <w:proofErr w:type="gramStart"/>
      <w:r>
        <w:rPr>
          <w:rFonts w:ascii="Calibri"/>
          <w:i/>
          <w:w w:val="110"/>
          <w:sz w:val="16"/>
        </w:rPr>
        <w:t xml:space="preserve">the </w:t>
      </w:r>
      <w:r>
        <w:rPr>
          <w:rFonts w:ascii="Calibri"/>
          <w:i/>
          <w:spacing w:val="2"/>
          <w:w w:val="110"/>
          <w:sz w:val="16"/>
        </w:rPr>
        <w:t xml:space="preserve"> </w:t>
      </w:r>
      <w:r>
        <w:rPr>
          <w:rFonts w:ascii="Calibri"/>
          <w:i/>
          <w:w w:val="110"/>
          <w:sz w:val="16"/>
        </w:rPr>
        <w:t>Wuhan</w:t>
      </w:r>
      <w:proofErr w:type="gramEnd"/>
      <w:r>
        <w:rPr>
          <w:rFonts w:ascii="Calibri"/>
          <w:i/>
          <w:w w:val="110"/>
          <w:sz w:val="16"/>
        </w:rPr>
        <w:t xml:space="preserve"> </w:t>
      </w:r>
      <w:r>
        <w:rPr>
          <w:rFonts w:ascii="Calibri"/>
          <w:i/>
          <w:spacing w:val="1"/>
          <w:w w:val="110"/>
          <w:sz w:val="16"/>
        </w:rPr>
        <w:t xml:space="preserve"> </w:t>
      </w:r>
      <w:r>
        <w:rPr>
          <w:rFonts w:ascii="Calibri"/>
          <w:i/>
          <w:w w:val="110"/>
          <w:sz w:val="16"/>
        </w:rPr>
        <w:t xml:space="preserve">Coronavirus </w:t>
      </w:r>
      <w:r>
        <w:rPr>
          <w:rFonts w:ascii="Calibri"/>
          <w:i/>
          <w:spacing w:val="2"/>
          <w:w w:val="110"/>
          <w:sz w:val="16"/>
        </w:rPr>
        <w:t xml:space="preserve"> </w:t>
      </w:r>
      <w:r>
        <w:rPr>
          <w:rFonts w:ascii="Calibri"/>
          <w:i/>
          <w:w w:val="110"/>
          <w:sz w:val="16"/>
        </w:rPr>
        <w:t>(2019-nCoV)</w:t>
      </w:r>
      <w:r>
        <w:rPr>
          <w:w w:val="110"/>
          <w:sz w:val="16"/>
        </w:rPr>
        <w:t>.</w:t>
      </w:r>
    </w:p>
    <w:p w:rsidR="0012095F" w:rsidRDefault="004D18C5">
      <w:pPr>
        <w:spacing w:before="38" w:line="300" w:lineRule="auto"/>
        <w:ind w:left="404" w:right="100"/>
        <w:jc w:val="both"/>
        <w:rPr>
          <w:sz w:val="16"/>
        </w:rPr>
      </w:pPr>
      <w:r>
        <w:rPr>
          <w:w w:val="110"/>
          <w:sz w:val="16"/>
        </w:rPr>
        <w:t>2020.</w:t>
      </w:r>
      <w:r>
        <w:rPr>
          <w:spacing w:val="1"/>
          <w:w w:val="110"/>
          <w:sz w:val="16"/>
        </w:rPr>
        <w:t xml:space="preserve"> </w:t>
      </w:r>
      <w:hyperlink r:id="rId38">
        <w:r>
          <w:rPr>
            <w:w w:val="110"/>
            <w:sz w:val="16"/>
          </w:rPr>
          <w:t>https://systems.jhu.edu/</w:t>
        </w:r>
      </w:hyperlink>
      <w:r>
        <w:rPr>
          <w:spacing w:val="1"/>
          <w:w w:val="110"/>
          <w:sz w:val="16"/>
        </w:rPr>
        <w:t xml:space="preserve"> </w:t>
      </w:r>
      <w:r>
        <w:rPr>
          <w:color w:val="231F20"/>
          <w:w w:val="110"/>
          <w:sz w:val="16"/>
        </w:rPr>
        <w:t>(24</w:t>
      </w:r>
      <w:r>
        <w:rPr>
          <w:color w:val="231F20"/>
          <w:spacing w:val="1"/>
          <w:w w:val="110"/>
          <w:sz w:val="16"/>
        </w:rPr>
        <w:t xml:space="preserve"> </w:t>
      </w:r>
      <w:r>
        <w:rPr>
          <w:color w:val="231F20"/>
          <w:w w:val="110"/>
          <w:sz w:val="16"/>
        </w:rPr>
        <w:t>January</w:t>
      </w:r>
      <w:r>
        <w:rPr>
          <w:color w:val="231F20"/>
          <w:spacing w:val="1"/>
          <w:w w:val="110"/>
          <w:sz w:val="16"/>
        </w:rPr>
        <w:t xml:space="preserve"> </w:t>
      </w:r>
      <w:r>
        <w:rPr>
          <w:color w:val="231F20"/>
          <w:w w:val="110"/>
          <w:sz w:val="16"/>
        </w:rPr>
        <w:t>2020,</w:t>
      </w:r>
      <w:r>
        <w:rPr>
          <w:color w:val="231F20"/>
          <w:spacing w:val="1"/>
          <w:w w:val="110"/>
          <w:sz w:val="16"/>
        </w:rPr>
        <w:t xml:space="preserve"> </w:t>
      </w:r>
      <w:r>
        <w:rPr>
          <w:color w:val="231F20"/>
          <w:w w:val="110"/>
          <w:sz w:val="16"/>
        </w:rPr>
        <w:t>date</w:t>
      </w:r>
      <w:r>
        <w:rPr>
          <w:color w:val="231F20"/>
          <w:spacing w:val="1"/>
          <w:w w:val="110"/>
          <w:sz w:val="16"/>
        </w:rPr>
        <w:t xml:space="preserve"> </w:t>
      </w:r>
      <w:r>
        <w:rPr>
          <w:color w:val="231F20"/>
          <w:w w:val="110"/>
          <w:sz w:val="16"/>
        </w:rPr>
        <w:t>last</w:t>
      </w:r>
      <w:r>
        <w:rPr>
          <w:color w:val="231F20"/>
          <w:spacing w:val="1"/>
          <w:w w:val="110"/>
          <w:sz w:val="16"/>
        </w:rPr>
        <w:t xml:space="preserve"> </w:t>
      </w:r>
      <w:r>
        <w:rPr>
          <w:color w:val="231F20"/>
          <w:w w:val="110"/>
          <w:sz w:val="16"/>
        </w:rPr>
        <w:t>accessed).</w:t>
      </w:r>
    </w:p>
    <w:p w:rsidR="0012095F" w:rsidRDefault="004D18C5">
      <w:pPr>
        <w:pStyle w:val="ListParagraph"/>
        <w:numPr>
          <w:ilvl w:val="0"/>
          <w:numId w:val="1"/>
        </w:numPr>
        <w:tabs>
          <w:tab w:val="left" w:pos="405"/>
        </w:tabs>
        <w:spacing w:line="183" w:lineRule="exact"/>
        <w:jc w:val="both"/>
        <w:rPr>
          <w:rFonts w:ascii="Calibri"/>
          <w:i/>
          <w:sz w:val="16"/>
        </w:rPr>
      </w:pPr>
      <w:r>
        <w:rPr>
          <w:w w:val="110"/>
          <w:sz w:val="16"/>
        </w:rPr>
        <w:t>World</w:t>
      </w:r>
      <w:r>
        <w:rPr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Health</w:t>
      </w:r>
      <w:r>
        <w:rPr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Organization (WHO).</w:t>
      </w:r>
      <w:r>
        <w:rPr>
          <w:spacing w:val="-2"/>
          <w:w w:val="110"/>
          <w:sz w:val="16"/>
        </w:rPr>
        <w:t xml:space="preserve"> </w:t>
      </w:r>
      <w:r>
        <w:rPr>
          <w:rFonts w:ascii="Calibri"/>
          <w:i/>
          <w:w w:val="110"/>
          <w:sz w:val="16"/>
        </w:rPr>
        <w:t>Novel</w:t>
      </w:r>
      <w:r>
        <w:rPr>
          <w:rFonts w:ascii="Calibri"/>
          <w:i/>
          <w:spacing w:val="3"/>
          <w:w w:val="110"/>
          <w:sz w:val="16"/>
        </w:rPr>
        <w:t xml:space="preserve"> </w:t>
      </w:r>
      <w:r>
        <w:rPr>
          <w:rFonts w:ascii="Calibri"/>
          <w:i/>
          <w:w w:val="110"/>
          <w:sz w:val="16"/>
        </w:rPr>
        <w:t>Coronavirus</w:t>
      </w:r>
      <w:r>
        <w:rPr>
          <w:rFonts w:ascii="Calibri"/>
          <w:i/>
          <w:spacing w:val="4"/>
          <w:w w:val="110"/>
          <w:sz w:val="16"/>
        </w:rPr>
        <w:t xml:space="preserve"> </w:t>
      </w:r>
      <w:r>
        <w:rPr>
          <w:rFonts w:ascii="Calibri"/>
          <w:i/>
          <w:w w:val="110"/>
          <w:sz w:val="16"/>
        </w:rPr>
        <w:t>(2019-</w:t>
      </w:r>
    </w:p>
    <w:p w:rsidR="0012095F" w:rsidRDefault="004D18C5">
      <w:pPr>
        <w:tabs>
          <w:tab w:val="left" w:pos="4661"/>
        </w:tabs>
        <w:spacing w:before="34" w:line="292" w:lineRule="auto"/>
        <w:ind w:left="404" w:right="99"/>
        <w:jc w:val="both"/>
        <w:rPr>
          <w:sz w:val="16"/>
        </w:rPr>
      </w:pPr>
      <w:proofErr w:type="gramStart"/>
      <w:r>
        <w:rPr>
          <w:rFonts w:ascii="Calibri"/>
          <w:i/>
          <w:w w:val="105"/>
          <w:sz w:val="16"/>
        </w:rPr>
        <w:t>nCoV</w:t>
      </w:r>
      <w:proofErr w:type="gramEnd"/>
      <w:r>
        <w:rPr>
          <w:rFonts w:ascii="Calibri"/>
          <w:i/>
          <w:w w:val="105"/>
          <w:sz w:val="16"/>
        </w:rPr>
        <w:t>)</w:t>
      </w:r>
      <w:r>
        <w:rPr>
          <w:rFonts w:ascii="Calibri"/>
          <w:i/>
          <w:spacing w:val="1"/>
          <w:w w:val="105"/>
          <w:sz w:val="16"/>
        </w:rPr>
        <w:t xml:space="preserve"> </w:t>
      </w:r>
      <w:r>
        <w:rPr>
          <w:rFonts w:ascii="Calibri"/>
          <w:i/>
          <w:w w:val="105"/>
          <w:sz w:val="16"/>
        </w:rPr>
        <w:t>situation</w:t>
      </w:r>
      <w:r>
        <w:rPr>
          <w:rFonts w:ascii="Calibri"/>
          <w:i/>
          <w:spacing w:val="1"/>
          <w:w w:val="105"/>
          <w:sz w:val="16"/>
        </w:rPr>
        <w:t xml:space="preserve"> </w:t>
      </w:r>
      <w:r>
        <w:rPr>
          <w:rFonts w:ascii="Calibri"/>
          <w:i/>
          <w:w w:val="105"/>
          <w:sz w:val="16"/>
        </w:rPr>
        <w:t>reports</w:t>
      </w:r>
      <w:r>
        <w:rPr>
          <w:w w:val="105"/>
          <w:sz w:val="16"/>
        </w:rPr>
        <w:t>.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2020.</w:t>
      </w:r>
      <w:r>
        <w:rPr>
          <w:spacing w:val="1"/>
          <w:w w:val="105"/>
          <w:sz w:val="16"/>
        </w:rPr>
        <w:t xml:space="preserve"> </w:t>
      </w:r>
      <w:hyperlink r:id="rId39">
        <w:r>
          <w:rPr>
            <w:w w:val="105"/>
            <w:sz w:val="16"/>
          </w:rPr>
          <w:t>https://www.who.int/emergen</w:t>
        </w:r>
      </w:hyperlink>
      <w:r>
        <w:rPr>
          <w:spacing w:val="1"/>
          <w:w w:val="105"/>
          <w:sz w:val="16"/>
        </w:rPr>
        <w:t xml:space="preserve"> </w:t>
      </w:r>
      <w:hyperlink r:id="rId40">
        <w:r>
          <w:rPr>
            <w:w w:val="105"/>
            <w:sz w:val="16"/>
          </w:rPr>
          <w:t>cies/diseases/novel-coronavirus-2019/situation-reports</w:t>
        </w:r>
        <w:r>
          <w:rPr>
            <w:w w:val="105"/>
            <w:sz w:val="16"/>
          </w:rPr>
          <w:tab/>
          <w:t>(2</w:t>
        </w:r>
      </w:hyperlink>
      <w:r>
        <w:rPr>
          <w:spacing w:val="-40"/>
          <w:w w:val="105"/>
          <w:sz w:val="16"/>
        </w:rPr>
        <w:t xml:space="preserve"> </w:t>
      </w:r>
      <w:hyperlink r:id="rId41">
        <w:r>
          <w:rPr>
            <w:w w:val="105"/>
            <w:sz w:val="16"/>
          </w:rPr>
          <w:t>February</w:t>
        </w:r>
        <w:r>
          <w:rPr>
            <w:spacing w:val="-7"/>
            <w:w w:val="105"/>
            <w:sz w:val="16"/>
          </w:rPr>
          <w:t xml:space="preserve"> </w:t>
        </w:r>
        <w:r>
          <w:rPr>
            <w:w w:val="105"/>
            <w:sz w:val="16"/>
          </w:rPr>
          <w:t>2020,</w:t>
        </w:r>
        <w:r>
          <w:rPr>
            <w:spacing w:val="-8"/>
            <w:w w:val="105"/>
            <w:sz w:val="16"/>
          </w:rPr>
          <w:t xml:space="preserve"> </w:t>
        </w:r>
        <w:r>
          <w:rPr>
            <w:w w:val="105"/>
            <w:sz w:val="16"/>
          </w:rPr>
          <w:t>date</w:t>
        </w:r>
        <w:r>
          <w:rPr>
            <w:spacing w:val="-8"/>
            <w:w w:val="105"/>
            <w:sz w:val="16"/>
          </w:rPr>
          <w:t xml:space="preserve"> </w:t>
        </w:r>
        <w:r>
          <w:rPr>
            <w:w w:val="105"/>
            <w:sz w:val="16"/>
          </w:rPr>
          <w:t>last</w:t>
        </w:r>
        <w:r>
          <w:rPr>
            <w:spacing w:val="-7"/>
            <w:w w:val="105"/>
            <w:sz w:val="16"/>
          </w:rPr>
          <w:t xml:space="preserve"> </w:t>
        </w:r>
        <w:r>
          <w:rPr>
            <w:w w:val="105"/>
            <w:sz w:val="16"/>
          </w:rPr>
          <w:t>accessed).</w:t>
        </w:r>
      </w:hyperlink>
    </w:p>
    <w:p w:rsidR="0012095F" w:rsidRDefault="004D18C5">
      <w:pPr>
        <w:pStyle w:val="ListParagraph"/>
        <w:numPr>
          <w:ilvl w:val="0"/>
          <w:numId w:val="1"/>
        </w:numPr>
        <w:tabs>
          <w:tab w:val="left" w:pos="405"/>
        </w:tabs>
        <w:spacing w:line="290" w:lineRule="auto"/>
        <w:ind w:right="99"/>
        <w:jc w:val="both"/>
        <w:rPr>
          <w:sz w:val="16"/>
        </w:rPr>
      </w:pPr>
      <w:r>
        <w:rPr>
          <w:w w:val="105"/>
          <w:sz w:val="16"/>
        </w:rPr>
        <w:t xml:space="preserve">Elizabeth Cohen C. </w:t>
      </w:r>
      <w:r>
        <w:rPr>
          <w:rFonts w:ascii="Calibri"/>
          <w:i/>
          <w:w w:val="105"/>
          <w:sz w:val="16"/>
        </w:rPr>
        <w:t>CDC to Screen at three US Airports for Signs</w:t>
      </w:r>
      <w:r>
        <w:rPr>
          <w:rFonts w:ascii="Calibri"/>
          <w:i/>
          <w:spacing w:val="1"/>
          <w:w w:val="105"/>
          <w:sz w:val="16"/>
        </w:rPr>
        <w:t xml:space="preserve"> </w:t>
      </w:r>
      <w:r>
        <w:rPr>
          <w:rFonts w:ascii="Calibri"/>
          <w:i/>
          <w:w w:val="105"/>
          <w:sz w:val="16"/>
        </w:rPr>
        <w:t>of</w:t>
      </w:r>
      <w:r>
        <w:rPr>
          <w:rFonts w:ascii="Calibri"/>
          <w:i/>
          <w:spacing w:val="1"/>
          <w:w w:val="105"/>
          <w:sz w:val="16"/>
        </w:rPr>
        <w:t xml:space="preserve"> </w:t>
      </w:r>
      <w:r>
        <w:rPr>
          <w:rFonts w:ascii="Calibri"/>
          <w:i/>
          <w:w w:val="105"/>
          <w:sz w:val="16"/>
        </w:rPr>
        <w:t>New</w:t>
      </w:r>
      <w:r>
        <w:rPr>
          <w:rFonts w:ascii="Calibri"/>
          <w:i/>
          <w:spacing w:val="1"/>
          <w:w w:val="105"/>
          <w:sz w:val="16"/>
        </w:rPr>
        <w:t xml:space="preserve"> </w:t>
      </w:r>
      <w:r>
        <w:rPr>
          <w:rFonts w:ascii="Calibri"/>
          <w:i/>
          <w:w w:val="105"/>
          <w:sz w:val="16"/>
        </w:rPr>
        <w:t>Virus</w:t>
      </w:r>
      <w:r>
        <w:rPr>
          <w:rFonts w:ascii="Calibri"/>
          <w:i/>
          <w:spacing w:val="1"/>
          <w:w w:val="105"/>
          <w:sz w:val="16"/>
        </w:rPr>
        <w:t xml:space="preserve"> </w:t>
      </w:r>
      <w:r>
        <w:rPr>
          <w:rFonts w:ascii="Calibri"/>
          <w:i/>
          <w:w w:val="105"/>
          <w:sz w:val="16"/>
        </w:rPr>
        <w:t>from</w:t>
      </w:r>
      <w:r>
        <w:rPr>
          <w:rFonts w:ascii="Calibri"/>
          <w:i/>
          <w:spacing w:val="1"/>
          <w:w w:val="105"/>
          <w:sz w:val="16"/>
        </w:rPr>
        <w:t xml:space="preserve"> </w:t>
      </w:r>
      <w:r>
        <w:rPr>
          <w:rFonts w:ascii="Calibri"/>
          <w:i/>
          <w:w w:val="105"/>
          <w:sz w:val="16"/>
        </w:rPr>
        <w:t>China</w:t>
      </w:r>
      <w:r>
        <w:rPr>
          <w:w w:val="105"/>
          <w:sz w:val="16"/>
        </w:rPr>
        <w:t xml:space="preserve">. 2020. </w:t>
      </w:r>
      <w:hyperlink r:id="rId42">
        <w:r>
          <w:rPr>
            <w:w w:val="105"/>
            <w:sz w:val="16"/>
          </w:rPr>
          <w:t>https://</w:t>
        </w:r>
        <w:r>
          <w:rPr>
            <w:w w:val="105"/>
            <w:sz w:val="16"/>
          </w:rPr>
          <w:t>edition.cnn.com/2020/</w:t>
        </w:r>
      </w:hyperlink>
      <w:r>
        <w:rPr>
          <w:spacing w:val="1"/>
          <w:w w:val="105"/>
          <w:sz w:val="16"/>
        </w:rPr>
        <w:t xml:space="preserve"> </w:t>
      </w:r>
      <w:hyperlink r:id="rId43">
        <w:r>
          <w:rPr>
            <w:w w:val="105"/>
            <w:sz w:val="16"/>
          </w:rPr>
          <w:t>01/17/health/wuhan-virus-us-airport-screenings-china-bn/index.</w:t>
        </w:r>
      </w:hyperlink>
      <w:r>
        <w:rPr>
          <w:spacing w:val="1"/>
          <w:w w:val="105"/>
          <w:sz w:val="16"/>
        </w:rPr>
        <w:t xml:space="preserve"> </w:t>
      </w:r>
      <w:hyperlink r:id="rId44">
        <w:proofErr w:type="gramStart"/>
        <w:r>
          <w:rPr>
            <w:w w:val="105"/>
            <w:sz w:val="16"/>
          </w:rPr>
          <w:t>html</w:t>
        </w:r>
        <w:proofErr w:type="gramEnd"/>
        <w:r>
          <w:rPr>
            <w:spacing w:val="-8"/>
            <w:w w:val="105"/>
            <w:sz w:val="16"/>
          </w:rPr>
          <w:t xml:space="preserve"> </w:t>
        </w:r>
        <w:r>
          <w:rPr>
            <w:w w:val="105"/>
            <w:sz w:val="16"/>
          </w:rPr>
          <w:t>(30</w:t>
        </w:r>
        <w:r>
          <w:rPr>
            <w:spacing w:val="-7"/>
            <w:w w:val="105"/>
            <w:sz w:val="16"/>
          </w:rPr>
          <w:t xml:space="preserve"> </w:t>
        </w:r>
        <w:r>
          <w:rPr>
            <w:w w:val="105"/>
            <w:sz w:val="16"/>
          </w:rPr>
          <w:t>January</w:t>
        </w:r>
        <w:r>
          <w:rPr>
            <w:spacing w:val="-8"/>
            <w:w w:val="105"/>
            <w:sz w:val="16"/>
          </w:rPr>
          <w:t xml:space="preserve"> </w:t>
        </w:r>
        <w:r>
          <w:rPr>
            <w:w w:val="105"/>
            <w:sz w:val="16"/>
          </w:rPr>
          <w:t>2020,</w:t>
        </w:r>
        <w:r>
          <w:rPr>
            <w:spacing w:val="-7"/>
            <w:w w:val="105"/>
            <w:sz w:val="16"/>
          </w:rPr>
          <w:t xml:space="preserve"> </w:t>
        </w:r>
        <w:r>
          <w:rPr>
            <w:w w:val="105"/>
            <w:sz w:val="16"/>
          </w:rPr>
          <w:t>date</w:t>
        </w:r>
        <w:r>
          <w:rPr>
            <w:spacing w:val="-7"/>
            <w:w w:val="105"/>
            <w:sz w:val="16"/>
          </w:rPr>
          <w:t xml:space="preserve"> </w:t>
        </w:r>
        <w:r>
          <w:rPr>
            <w:w w:val="105"/>
            <w:sz w:val="16"/>
          </w:rPr>
          <w:t>last</w:t>
        </w:r>
        <w:r>
          <w:rPr>
            <w:spacing w:val="-7"/>
            <w:w w:val="105"/>
            <w:sz w:val="16"/>
          </w:rPr>
          <w:t xml:space="preserve"> </w:t>
        </w:r>
        <w:r>
          <w:rPr>
            <w:w w:val="105"/>
            <w:sz w:val="16"/>
          </w:rPr>
          <w:t>accessed).</w:t>
        </w:r>
      </w:hyperlink>
    </w:p>
    <w:p w:rsidR="0012095F" w:rsidRDefault="004D18C5">
      <w:pPr>
        <w:pStyle w:val="ListParagraph"/>
        <w:numPr>
          <w:ilvl w:val="0"/>
          <w:numId w:val="1"/>
        </w:numPr>
        <w:tabs>
          <w:tab w:val="left" w:pos="405"/>
        </w:tabs>
        <w:spacing w:line="290" w:lineRule="auto"/>
        <w:ind w:right="99"/>
        <w:jc w:val="both"/>
        <w:rPr>
          <w:sz w:val="16"/>
        </w:rPr>
      </w:pPr>
      <w:r>
        <w:rPr>
          <w:w w:val="110"/>
          <w:sz w:val="16"/>
        </w:rPr>
        <w:t>Hern</w:t>
      </w:r>
      <w:r>
        <w:rPr>
          <w:spacing w:val="-63"/>
          <w:w w:val="112"/>
          <w:sz w:val="16"/>
        </w:rPr>
        <w:t>a</w:t>
      </w:r>
      <w:r>
        <w:rPr>
          <w:spacing w:val="16"/>
          <w:w w:val="84"/>
          <w:sz w:val="16"/>
        </w:rPr>
        <w:t>´</w:t>
      </w:r>
      <w:r>
        <w:rPr>
          <w:w w:val="105"/>
          <w:sz w:val="16"/>
        </w:rPr>
        <w:t>ndez</w:t>
      </w:r>
      <w:r>
        <w:rPr>
          <w:sz w:val="16"/>
        </w:rPr>
        <w:t xml:space="preserve">  </w:t>
      </w:r>
      <w:r>
        <w:rPr>
          <w:spacing w:val="17"/>
          <w:sz w:val="16"/>
        </w:rPr>
        <w:t xml:space="preserve"> </w:t>
      </w:r>
      <w:r>
        <w:rPr>
          <w:w w:val="105"/>
          <w:sz w:val="16"/>
        </w:rPr>
        <w:t>JC,</w:t>
      </w:r>
      <w:r>
        <w:rPr>
          <w:sz w:val="16"/>
        </w:rPr>
        <w:t xml:space="preserve">  </w:t>
      </w:r>
      <w:r>
        <w:rPr>
          <w:spacing w:val="18"/>
          <w:sz w:val="16"/>
        </w:rPr>
        <w:t xml:space="preserve"> </w:t>
      </w:r>
      <w:r>
        <w:rPr>
          <w:w w:val="105"/>
          <w:sz w:val="16"/>
        </w:rPr>
        <w:t>Austin</w:t>
      </w:r>
      <w:r>
        <w:rPr>
          <w:sz w:val="16"/>
        </w:rPr>
        <w:t xml:space="preserve">  </w:t>
      </w:r>
      <w:r>
        <w:rPr>
          <w:spacing w:val="17"/>
          <w:sz w:val="16"/>
        </w:rPr>
        <w:t xml:space="preserve"> </w:t>
      </w:r>
      <w:r>
        <w:rPr>
          <w:w w:val="105"/>
          <w:sz w:val="16"/>
        </w:rPr>
        <w:t>Ramzy</w:t>
      </w:r>
      <w:r>
        <w:rPr>
          <w:sz w:val="16"/>
        </w:rPr>
        <w:t xml:space="preserve">  </w:t>
      </w:r>
      <w:r>
        <w:rPr>
          <w:spacing w:val="16"/>
          <w:sz w:val="16"/>
        </w:rPr>
        <w:t xml:space="preserve"> </w:t>
      </w:r>
      <w:r>
        <w:rPr>
          <w:w w:val="110"/>
          <w:sz w:val="16"/>
        </w:rPr>
        <w:t>T.</w:t>
      </w:r>
      <w:r>
        <w:rPr>
          <w:sz w:val="16"/>
        </w:rPr>
        <w:t xml:space="preserve">  </w:t>
      </w:r>
      <w:r>
        <w:rPr>
          <w:spacing w:val="17"/>
          <w:sz w:val="16"/>
        </w:rPr>
        <w:t xml:space="preserve"> </w:t>
      </w:r>
      <w:r>
        <w:rPr>
          <w:rFonts w:ascii="Calibri" w:hAnsi="Calibri"/>
          <w:i/>
          <w:w w:val="113"/>
          <w:sz w:val="16"/>
        </w:rPr>
        <w:t>China</w:t>
      </w:r>
      <w:r>
        <w:rPr>
          <w:rFonts w:ascii="Calibri" w:hAnsi="Calibri"/>
          <w:i/>
          <w:sz w:val="16"/>
        </w:rPr>
        <w:t xml:space="preserve">   </w:t>
      </w:r>
      <w:r>
        <w:rPr>
          <w:rFonts w:ascii="Calibri" w:hAnsi="Calibri"/>
          <w:i/>
          <w:spacing w:val="-7"/>
          <w:sz w:val="16"/>
        </w:rPr>
        <w:t xml:space="preserve"> </w:t>
      </w:r>
      <w:r>
        <w:rPr>
          <w:rFonts w:ascii="Calibri" w:hAnsi="Calibri"/>
          <w:i/>
          <w:w w:val="111"/>
          <w:sz w:val="16"/>
        </w:rPr>
        <w:t>Confir</w:t>
      </w:r>
      <w:r>
        <w:rPr>
          <w:rFonts w:ascii="Calibri" w:hAnsi="Calibri"/>
          <w:i/>
          <w:spacing w:val="-3"/>
          <w:w w:val="111"/>
          <w:sz w:val="16"/>
        </w:rPr>
        <w:t>m</w:t>
      </w:r>
      <w:r>
        <w:rPr>
          <w:rFonts w:ascii="Calibri" w:hAnsi="Calibri"/>
          <w:i/>
          <w:w w:val="98"/>
          <w:sz w:val="16"/>
        </w:rPr>
        <w:t>s</w:t>
      </w:r>
      <w:r>
        <w:rPr>
          <w:rFonts w:ascii="Calibri" w:hAnsi="Calibri"/>
          <w:i/>
          <w:sz w:val="16"/>
        </w:rPr>
        <w:t xml:space="preserve">   </w:t>
      </w:r>
      <w:r>
        <w:rPr>
          <w:rFonts w:ascii="Calibri" w:hAnsi="Calibri"/>
          <w:i/>
          <w:spacing w:val="-7"/>
          <w:sz w:val="16"/>
        </w:rPr>
        <w:t xml:space="preserve"> </w:t>
      </w:r>
      <w:r>
        <w:rPr>
          <w:rFonts w:ascii="Calibri" w:hAnsi="Calibri"/>
          <w:i/>
          <w:spacing w:val="-5"/>
          <w:w w:val="112"/>
          <w:sz w:val="16"/>
        </w:rPr>
        <w:t>New</w:t>
      </w:r>
      <w:r>
        <w:rPr>
          <w:rFonts w:ascii="Calibri" w:hAnsi="Calibri"/>
          <w:i/>
          <w:w w:val="112"/>
          <w:sz w:val="16"/>
        </w:rPr>
        <w:t xml:space="preserve"> </w:t>
      </w:r>
      <w:r>
        <w:rPr>
          <w:rFonts w:ascii="Calibri" w:hAnsi="Calibri"/>
          <w:i/>
          <w:w w:val="110"/>
          <w:sz w:val="16"/>
        </w:rPr>
        <w:t>Coronavirus Spreads from Humans to Humans</w:t>
      </w:r>
      <w:r>
        <w:rPr>
          <w:w w:val="110"/>
          <w:sz w:val="16"/>
        </w:rPr>
        <w:t xml:space="preserve">. 2020. </w:t>
      </w:r>
      <w:hyperlink r:id="rId45">
        <w:r>
          <w:rPr>
            <w:w w:val="110"/>
            <w:sz w:val="16"/>
          </w:rPr>
          <w:t>https://</w:t>
        </w:r>
      </w:hyperlink>
      <w:r>
        <w:rPr>
          <w:spacing w:val="1"/>
          <w:w w:val="110"/>
          <w:sz w:val="16"/>
        </w:rPr>
        <w:t xml:space="preserve"> </w:t>
      </w:r>
      <w:hyperlink r:id="rId46">
        <w:r>
          <w:rPr>
            <w:w w:val="105"/>
            <w:sz w:val="16"/>
          </w:rPr>
          <w:t>www.nytimes.com/2020/01/20/world/asia/coronavirus-china</w:t>
        </w:r>
        <w:r>
          <w:rPr>
            <w:w w:val="105"/>
            <w:sz w:val="16"/>
          </w:rPr>
          <w:t>-</w:t>
        </w:r>
      </w:hyperlink>
      <w:r>
        <w:rPr>
          <w:spacing w:val="1"/>
          <w:w w:val="105"/>
          <w:sz w:val="16"/>
        </w:rPr>
        <w:t xml:space="preserve"> </w:t>
      </w:r>
      <w:hyperlink r:id="rId47">
        <w:r>
          <w:rPr>
            <w:w w:val="110"/>
            <w:sz w:val="16"/>
          </w:rPr>
          <w:t>symptoms.html</w:t>
        </w:r>
        <w:r>
          <w:rPr>
            <w:spacing w:val="-8"/>
            <w:w w:val="110"/>
            <w:sz w:val="16"/>
          </w:rPr>
          <w:t xml:space="preserve"> </w:t>
        </w:r>
      </w:hyperlink>
      <w:r>
        <w:rPr>
          <w:color w:val="231F20"/>
          <w:w w:val="110"/>
          <w:sz w:val="16"/>
        </w:rPr>
        <w:t>(24</w:t>
      </w:r>
      <w:r>
        <w:rPr>
          <w:color w:val="231F20"/>
          <w:spacing w:val="-8"/>
          <w:w w:val="110"/>
          <w:sz w:val="16"/>
        </w:rPr>
        <w:t xml:space="preserve"> </w:t>
      </w:r>
      <w:r>
        <w:rPr>
          <w:color w:val="231F20"/>
          <w:w w:val="110"/>
          <w:sz w:val="16"/>
        </w:rPr>
        <w:t>January</w:t>
      </w:r>
      <w:r>
        <w:rPr>
          <w:color w:val="231F20"/>
          <w:spacing w:val="-7"/>
          <w:w w:val="110"/>
          <w:sz w:val="16"/>
        </w:rPr>
        <w:t xml:space="preserve"> </w:t>
      </w:r>
      <w:r>
        <w:rPr>
          <w:color w:val="231F20"/>
          <w:w w:val="110"/>
          <w:sz w:val="16"/>
        </w:rPr>
        <w:t>2020,</w:t>
      </w:r>
      <w:r>
        <w:rPr>
          <w:color w:val="231F20"/>
          <w:spacing w:val="-8"/>
          <w:w w:val="110"/>
          <w:sz w:val="16"/>
        </w:rPr>
        <w:t xml:space="preserve"> </w:t>
      </w:r>
      <w:r>
        <w:rPr>
          <w:color w:val="231F20"/>
          <w:w w:val="110"/>
          <w:sz w:val="16"/>
        </w:rPr>
        <w:t>date</w:t>
      </w:r>
      <w:r>
        <w:rPr>
          <w:color w:val="231F20"/>
          <w:spacing w:val="-8"/>
          <w:w w:val="110"/>
          <w:sz w:val="16"/>
        </w:rPr>
        <w:t xml:space="preserve"> </w:t>
      </w:r>
      <w:r>
        <w:rPr>
          <w:color w:val="231F20"/>
          <w:w w:val="110"/>
          <w:sz w:val="16"/>
        </w:rPr>
        <w:t>last</w:t>
      </w:r>
      <w:r>
        <w:rPr>
          <w:color w:val="231F20"/>
          <w:spacing w:val="-7"/>
          <w:w w:val="110"/>
          <w:sz w:val="16"/>
        </w:rPr>
        <w:t xml:space="preserve"> </w:t>
      </w:r>
      <w:r>
        <w:rPr>
          <w:color w:val="231F20"/>
          <w:w w:val="110"/>
          <w:sz w:val="16"/>
        </w:rPr>
        <w:t>accessed).</w:t>
      </w:r>
    </w:p>
    <w:p w:rsidR="0012095F" w:rsidRDefault="004D18C5">
      <w:pPr>
        <w:pStyle w:val="ListParagraph"/>
        <w:numPr>
          <w:ilvl w:val="0"/>
          <w:numId w:val="1"/>
        </w:numPr>
        <w:tabs>
          <w:tab w:val="left" w:pos="405"/>
        </w:tabs>
        <w:spacing w:line="283" w:lineRule="auto"/>
        <w:ind w:right="100"/>
        <w:jc w:val="both"/>
        <w:rPr>
          <w:sz w:val="16"/>
        </w:rPr>
      </w:pPr>
      <w:r>
        <w:rPr>
          <w:w w:val="105"/>
          <w:sz w:val="16"/>
        </w:rPr>
        <w:t xml:space="preserve">BBC NEWS. </w:t>
      </w:r>
      <w:r>
        <w:rPr>
          <w:rFonts w:ascii="Calibri"/>
          <w:i/>
          <w:w w:val="105"/>
          <w:sz w:val="16"/>
        </w:rPr>
        <w:t>New</w:t>
      </w:r>
      <w:r>
        <w:rPr>
          <w:rFonts w:ascii="Calibri"/>
          <w:i/>
          <w:spacing w:val="1"/>
          <w:w w:val="105"/>
          <w:sz w:val="16"/>
        </w:rPr>
        <w:t xml:space="preserve"> </w:t>
      </w:r>
      <w:r>
        <w:rPr>
          <w:rFonts w:ascii="Calibri"/>
          <w:i/>
          <w:w w:val="105"/>
          <w:sz w:val="16"/>
        </w:rPr>
        <w:t>China</w:t>
      </w:r>
      <w:r>
        <w:rPr>
          <w:rFonts w:ascii="Calibri"/>
          <w:i/>
          <w:spacing w:val="1"/>
          <w:w w:val="105"/>
          <w:sz w:val="16"/>
        </w:rPr>
        <w:t xml:space="preserve"> </w:t>
      </w:r>
      <w:r>
        <w:rPr>
          <w:rFonts w:ascii="Calibri"/>
          <w:i/>
          <w:w w:val="105"/>
          <w:sz w:val="16"/>
        </w:rPr>
        <w:t>Virus:</w:t>
      </w:r>
      <w:r>
        <w:rPr>
          <w:rFonts w:ascii="Calibri"/>
          <w:i/>
          <w:spacing w:val="1"/>
          <w:w w:val="105"/>
          <w:sz w:val="16"/>
        </w:rPr>
        <w:t xml:space="preserve"> </w:t>
      </w:r>
      <w:r>
        <w:rPr>
          <w:rFonts w:ascii="Calibri"/>
          <w:i/>
          <w:w w:val="105"/>
          <w:sz w:val="16"/>
        </w:rPr>
        <w:t>Warning</w:t>
      </w:r>
      <w:r>
        <w:rPr>
          <w:rFonts w:ascii="Calibri"/>
          <w:i/>
          <w:spacing w:val="1"/>
          <w:w w:val="105"/>
          <w:sz w:val="16"/>
        </w:rPr>
        <w:t xml:space="preserve"> </w:t>
      </w:r>
      <w:r>
        <w:rPr>
          <w:rFonts w:ascii="Calibri"/>
          <w:i/>
          <w:w w:val="105"/>
          <w:sz w:val="16"/>
        </w:rPr>
        <w:t>against</w:t>
      </w:r>
      <w:r>
        <w:rPr>
          <w:rFonts w:ascii="Calibri"/>
          <w:i/>
          <w:spacing w:val="1"/>
          <w:w w:val="105"/>
          <w:sz w:val="16"/>
        </w:rPr>
        <w:t xml:space="preserve"> </w:t>
      </w:r>
      <w:r>
        <w:rPr>
          <w:rFonts w:ascii="Calibri"/>
          <w:i/>
          <w:w w:val="105"/>
          <w:sz w:val="16"/>
        </w:rPr>
        <w:t>Cover-up</w:t>
      </w:r>
      <w:r>
        <w:rPr>
          <w:rFonts w:ascii="Calibri"/>
          <w:i/>
          <w:spacing w:val="1"/>
          <w:w w:val="105"/>
          <w:sz w:val="16"/>
        </w:rPr>
        <w:t xml:space="preserve"> </w:t>
      </w:r>
      <w:r>
        <w:rPr>
          <w:rFonts w:ascii="Calibri"/>
          <w:i/>
          <w:w w:val="105"/>
          <w:sz w:val="16"/>
        </w:rPr>
        <w:t>as</w:t>
      </w:r>
      <w:r>
        <w:rPr>
          <w:rFonts w:ascii="Calibri"/>
          <w:i/>
          <w:spacing w:val="1"/>
          <w:w w:val="105"/>
          <w:sz w:val="16"/>
        </w:rPr>
        <w:t xml:space="preserve"> </w:t>
      </w:r>
      <w:r>
        <w:rPr>
          <w:rFonts w:ascii="Calibri"/>
          <w:i/>
          <w:w w:val="105"/>
          <w:sz w:val="16"/>
        </w:rPr>
        <w:t>Number</w:t>
      </w:r>
      <w:r>
        <w:rPr>
          <w:rFonts w:ascii="Calibri"/>
          <w:i/>
          <w:spacing w:val="2"/>
          <w:w w:val="105"/>
          <w:sz w:val="16"/>
        </w:rPr>
        <w:t xml:space="preserve"> </w:t>
      </w:r>
      <w:r>
        <w:rPr>
          <w:rFonts w:ascii="Calibri"/>
          <w:i/>
          <w:w w:val="105"/>
          <w:sz w:val="16"/>
        </w:rPr>
        <w:t>of</w:t>
      </w:r>
      <w:r>
        <w:rPr>
          <w:rFonts w:ascii="Calibri"/>
          <w:i/>
          <w:spacing w:val="1"/>
          <w:w w:val="105"/>
          <w:sz w:val="16"/>
        </w:rPr>
        <w:t xml:space="preserve"> </w:t>
      </w:r>
      <w:r>
        <w:rPr>
          <w:rFonts w:ascii="Calibri"/>
          <w:i/>
          <w:w w:val="105"/>
          <w:sz w:val="16"/>
        </w:rPr>
        <w:t>Cases</w:t>
      </w:r>
      <w:r>
        <w:rPr>
          <w:rFonts w:ascii="Calibri"/>
          <w:i/>
          <w:spacing w:val="1"/>
          <w:w w:val="105"/>
          <w:sz w:val="16"/>
        </w:rPr>
        <w:t xml:space="preserve"> </w:t>
      </w:r>
      <w:r>
        <w:rPr>
          <w:rFonts w:ascii="Calibri"/>
          <w:i/>
          <w:w w:val="105"/>
          <w:sz w:val="16"/>
        </w:rPr>
        <w:t>Jumps.</w:t>
      </w:r>
      <w:r>
        <w:rPr>
          <w:rFonts w:ascii="Calibri"/>
          <w:i/>
          <w:spacing w:val="38"/>
          <w:w w:val="105"/>
          <w:sz w:val="16"/>
        </w:rPr>
        <w:t xml:space="preserve"> </w:t>
      </w:r>
      <w:r>
        <w:rPr>
          <w:w w:val="105"/>
          <w:sz w:val="16"/>
        </w:rPr>
        <w:t>2020.</w:t>
      </w:r>
      <w:r>
        <w:rPr>
          <w:spacing w:val="31"/>
          <w:w w:val="105"/>
          <w:sz w:val="16"/>
        </w:rPr>
        <w:t xml:space="preserve"> </w:t>
      </w:r>
      <w:hyperlink r:id="rId48">
        <w:r>
          <w:rPr>
            <w:w w:val="105"/>
            <w:sz w:val="16"/>
          </w:rPr>
          <w:t>https://www.bbc.com/news/</w:t>
        </w:r>
      </w:hyperlink>
    </w:p>
    <w:p w:rsidR="0012095F" w:rsidRDefault="0012095F">
      <w:pPr>
        <w:spacing w:line="283" w:lineRule="auto"/>
        <w:jc w:val="both"/>
        <w:rPr>
          <w:sz w:val="16"/>
        </w:rPr>
        <w:sectPr w:rsidR="0012095F">
          <w:type w:val="continuous"/>
          <w:pgSz w:w="12250" w:h="15820"/>
          <w:pgMar w:top="600" w:right="1160" w:bottom="280" w:left="1140" w:header="720" w:footer="720" w:gutter="0"/>
          <w:cols w:num="2" w:space="720" w:equalWidth="0">
            <w:col w:w="4845" w:space="195"/>
            <w:col w:w="4910"/>
          </w:cols>
        </w:sectPr>
      </w:pPr>
    </w:p>
    <w:p w:rsidR="0012095F" w:rsidRDefault="004D18C5">
      <w:pPr>
        <w:spacing w:before="51" w:line="300" w:lineRule="auto"/>
        <w:ind w:left="404" w:right="39"/>
        <w:jc w:val="both"/>
        <w:rPr>
          <w:sz w:val="16"/>
        </w:rPr>
      </w:pPr>
      <w:r>
        <w:lastRenderedPageBreak/>
        <w:pict>
          <v:shape id="_x0000_s1026" type="#_x0000_t202" style="position:absolute;left:0;text-align:left;margin-left:587.4pt;margin-top:152.9pt;width:10.95pt;height:484.95pt;z-index:15739392;mso-position-horizontal-relative:page;mso-position-vertical-relative:page" filled="f" stroked="f">
            <v:textbox style="layout-flow:vertical" inset="0,0,0,0">
              <w:txbxContent>
                <w:p w:rsidR="0012095F" w:rsidRDefault="004D18C5">
                  <w:pPr>
                    <w:spacing w:before="14"/>
                    <w:ind w:left="20"/>
                    <w:rPr>
                      <w:rFonts w:ascii="Arial MT"/>
                      <w:sz w:val="16"/>
                    </w:rPr>
                  </w:pPr>
                  <w:r>
                    <w:rPr>
                      <w:rFonts w:ascii="Arial MT"/>
                      <w:color w:val="666666"/>
                      <w:spacing w:val="-1"/>
                      <w:sz w:val="16"/>
                    </w:rPr>
                    <w:t>Downloaded</w:t>
                  </w:r>
                  <w:r>
                    <w:rPr>
                      <w:rFonts w:ascii="Arial MT"/>
                      <w:color w:val="666666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pacing w:val="-1"/>
                      <w:sz w:val="16"/>
                    </w:rPr>
                    <w:t>from</w:t>
                  </w:r>
                  <w:r>
                    <w:rPr>
                      <w:rFonts w:ascii="Arial MT"/>
                      <w:color w:val="666666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pacing w:val="-1"/>
                      <w:sz w:val="16"/>
                    </w:rPr>
                    <w:t>https://academic.oup.com/ije/advance-article-abstract/doi/10.1093/ije/dyaa033/5748175</w:t>
                  </w:r>
                  <w:r>
                    <w:rPr>
                      <w:rFonts w:ascii="Arial MT"/>
                      <w:color w:val="666666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z w:val="16"/>
                    </w:rPr>
                    <w:t>by</w:t>
                  </w:r>
                  <w:r>
                    <w:rPr>
                      <w:rFonts w:ascii="Arial MT"/>
                      <w:color w:val="666666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z w:val="16"/>
                    </w:rPr>
                    <w:t>guest</w:t>
                  </w:r>
                  <w:r>
                    <w:rPr>
                      <w:rFonts w:ascii="Arial MT"/>
                      <w:color w:val="666666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z w:val="16"/>
                    </w:rPr>
                    <w:t>on</w:t>
                  </w:r>
                  <w:r>
                    <w:rPr>
                      <w:rFonts w:ascii="Arial MT"/>
                      <w:color w:val="666666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z w:val="16"/>
                    </w:rPr>
                    <w:t>23</w:t>
                  </w:r>
                  <w:r>
                    <w:rPr>
                      <w:rFonts w:ascii="Arial MT"/>
                      <w:color w:val="666666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z w:val="16"/>
                    </w:rPr>
                    <w:t>February</w:t>
                  </w:r>
                  <w:r>
                    <w:rPr>
                      <w:rFonts w:ascii="Arial MT"/>
                      <w:color w:val="666666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z w:val="16"/>
                    </w:rPr>
                    <w:t>2020</w:t>
                  </w:r>
                </w:p>
              </w:txbxContent>
            </v:textbox>
            <w10:wrap anchorx="page" anchory="page"/>
          </v:shape>
        </w:pict>
      </w:r>
      <w:hyperlink r:id="rId49">
        <w:proofErr w:type="gramStart"/>
        <w:r>
          <w:rPr>
            <w:w w:val="110"/>
            <w:sz w:val="16"/>
          </w:rPr>
          <w:t>world-asia-china-51185836</w:t>
        </w:r>
        <w:proofErr w:type="gramEnd"/>
        <w:r>
          <w:rPr>
            <w:spacing w:val="1"/>
            <w:w w:val="110"/>
            <w:sz w:val="16"/>
          </w:rPr>
          <w:t xml:space="preserve"> </w:t>
        </w:r>
        <w:r>
          <w:rPr>
            <w:w w:val="110"/>
            <w:sz w:val="16"/>
          </w:rPr>
          <w:t>(2</w:t>
        </w:r>
        <w:r>
          <w:rPr>
            <w:spacing w:val="1"/>
            <w:w w:val="110"/>
            <w:sz w:val="16"/>
          </w:rPr>
          <w:t xml:space="preserve"> </w:t>
        </w:r>
        <w:r>
          <w:rPr>
            <w:w w:val="110"/>
            <w:sz w:val="16"/>
          </w:rPr>
          <w:t>February</w:t>
        </w:r>
        <w:r>
          <w:rPr>
            <w:spacing w:val="1"/>
            <w:w w:val="110"/>
            <w:sz w:val="16"/>
          </w:rPr>
          <w:t xml:space="preserve"> </w:t>
        </w:r>
        <w:r>
          <w:rPr>
            <w:w w:val="110"/>
            <w:sz w:val="16"/>
          </w:rPr>
          <w:t>2020,</w:t>
        </w:r>
        <w:r>
          <w:rPr>
            <w:spacing w:val="1"/>
            <w:w w:val="110"/>
            <w:sz w:val="16"/>
          </w:rPr>
          <w:t xml:space="preserve"> </w:t>
        </w:r>
        <w:bookmarkStart w:id="76" w:name="_bookmark75"/>
        <w:bookmarkEnd w:id="76"/>
        <w:r>
          <w:rPr>
            <w:w w:val="110"/>
            <w:sz w:val="16"/>
          </w:rPr>
          <w:t>date</w:t>
        </w:r>
        <w:r>
          <w:rPr>
            <w:spacing w:val="1"/>
            <w:w w:val="110"/>
            <w:sz w:val="16"/>
          </w:rPr>
          <w:t xml:space="preserve"> </w:t>
        </w:r>
        <w:r>
          <w:rPr>
            <w:w w:val="110"/>
            <w:sz w:val="16"/>
          </w:rPr>
          <w:t>last</w:t>
        </w:r>
      </w:hyperlink>
      <w:r>
        <w:rPr>
          <w:spacing w:val="1"/>
          <w:w w:val="110"/>
          <w:sz w:val="16"/>
        </w:rPr>
        <w:t xml:space="preserve"> </w:t>
      </w:r>
      <w:hyperlink r:id="rId50">
        <w:r>
          <w:rPr>
            <w:w w:val="110"/>
            <w:sz w:val="16"/>
          </w:rPr>
          <w:t>accessed).</w:t>
        </w:r>
      </w:hyperlink>
    </w:p>
    <w:p w:rsidR="0012095F" w:rsidRDefault="004D18C5">
      <w:pPr>
        <w:pStyle w:val="ListParagraph"/>
        <w:numPr>
          <w:ilvl w:val="0"/>
          <w:numId w:val="1"/>
        </w:numPr>
        <w:tabs>
          <w:tab w:val="left" w:pos="405"/>
        </w:tabs>
        <w:spacing w:before="1" w:line="295" w:lineRule="auto"/>
        <w:ind w:right="38"/>
        <w:jc w:val="both"/>
        <w:rPr>
          <w:sz w:val="16"/>
        </w:rPr>
      </w:pPr>
      <w:bookmarkStart w:id="77" w:name="_bookmark76"/>
      <w:bookmarkEnd w:id="77"/>
      <w:r>
        <w:rPr>
          <w:w w:val="110"/>
          <w:sz w:val="16"/>
        </w:rPr>
        <w:t>Centers for Disease Control and Prevention C. 2019 N</w:t>
      </w:r>
      <w:r>
        <w:rPr>
          <w:w w:val="110"/>
          <w:sz w:val="16"/>
        </w:rPr>
        <w:t>ovel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Coronavirus (2019-nCoV)</w:t>
      </w:r>
      <w:r>
        <w:rPr>
          <w:rFonts w:ascii="Calibri"/>
          <w:i/>
          <w:w w:val="110"/>
          <w:sz w:val="16"/>
        </w:rPr>
        <w:t xml:space="preserve">, Wuhan, China. </w:t>
      </w:r>
      <w:r>
        <w:rPr>
          <w:w w:val="110"/>
          <w:sz w:val="16"/>
        </w:rPr>
        <w:t xml:space="preserve">2020. </w:t>
      </w:r>
      <w:hyperlink r:id="rId51">
        <w:bookmarkStart w:id="78" w:name="_bookmark77"/>
        <w:bookmarkEnd w:id="78"/>
        <w:r>
          <w:rPr>
            <w:w w:val="110"/>
            <w:sz w:val="16"/>
          </w:rPr>
          <w:t>https://www.</w:t>
        </w:r>
      </w:hyperlink>
      <w:r>
        <w:rPr>
          <w:spacing w:val="-41"/>
          <w:w w:val="110"/>
          <w:sz w:val="16"/>
        </w:rPr>
        <w:t xml:space="preserve"> </w:t>
      </w:r>
      <w:hyperlink r:id="rId52">
        <w:r>
          <w:rPr>
            <w:spacing w:val="-1"/>
            <w:w w:val="110"/>
            <w:sz w:val="16"/>
          </w:rPr>
          <w:t>cdc.gov/coronavirus/2019-nCoV/summary.html</w:t>
        </w:r>
        <w:r>
          <w:rPr>
            <w:w w:val="110"/>
            <w:sz w:val="16"/>
          </w:rPr>
          <w:t xml:space="preserve"> (2</w:t>
        </w:r>
        <w:r>
          <w:rPr>
            <w:spacing w:val="1"/>
            <w:w w:val="110"/>
            <w:sz w:val="16"/>
          </w:rPr>
          <w:t xml:space="preserve"> </w:t>
        </w:r>
        <w:r>
          <w:rPr>
            <w:w w:val="110"/>
            <w:sz w:val="16"/>
          </w:rPr>
          <w:t>February</w:t>
        </w:r>
      </w:hyperlink>
      <w:r>
        <w:rPr>
          <w:spacing w:val="-41"/>
          <w:w w:val="110"/>
          <w:sz w:val="16"/>
        </w:rPr>
        <w:t xml:space="preserve"> </w:t>
      </w:r>
      <w:hyperlink r:id="rId53">
        <w:r>
          <w:rPr>
            <w:w w:val="105"/>
            <w:sz w:val="16"/>
          </w:rPr>
          <w:t>2020,</w:t>
        </w:r>
        <w:r>
          <w:rPr>
            <w:spacing w:val="-9"/>
            <w:w w:val="105"/>
            <w:sz w:val="16"/>
          </w:rPr>
          <w:t xml:space="preserve"> </w:t>
        </w:r>
        <w:r>
          <w:rPr>
            <w:w w:val="105"/>
            <w:sz w:val="16"/>
          </w:rPr>
          <w:t>date</w:t>
        </w:r>
        <w:r>
          <w:rPr>
            <w:spacing w:val="-8"/>
            <w:w w:val="105"/>
            <w:sz w:val="16"/>
          </w:rPr>
          <w:t xml:space="preserve"> </w:t>
        </w:r>
        <w:r>
          <w:rPr>
            <w:w w:val="105"/>
            <w:sz w:val="16"/>
          </w:rPr>
          <w:t>last</w:t>
        </w:r>
        <w:r>
          <w:rPr>
            <w:spacing w:val="-7"/>
            <w:w w:val="105"/>
            <w:sz w:val="16"/>
          </w:rPr>
          <w:t xml:space="preserve"> </w:t>
        </w:r>
        <w:r>
          <w:rPr>
            <w:w w:val="105"/>
            <w:sz w:val="16"/>
          </w:rPr>
          <w:t>accessed).</w:t>
        </w:r>
      </w:hyperlink>
    </w:p>
    <w:p w:rsidR="0012095F" w:rsidRDefault="004D18C5">
      <w:pPr>
        <w:pStyle w:val="ListParagraph"/>
        <w:numPr>
          <w:ilvl w:val="0"/>
          <w:numId w:val="1"/>
        </w:numPr>
        <w:tabs>
          <w:tab w:val="left" w:pos="405"/>
        </w:tabs>
        <w:spacing w:before="51" w:line="300" w:lineRule="auto"/>
        <w:ind w:right="99"/>
        <w:jc w:val="both"/>
        <w:rPr>
          <w:sz w:val="16"/>
        </w:rPr>
      </w:pPr>
      <w:r>
        <w:rPr>
          <w:w w:val="107"/>
          <w:sz w:val="16"/>
        </w:rPr>
        <w:br w:type="column"/>
      </w:r>
      <w:r>
        <w:rPr>
          <w:w w:val="110"/>
          <w:sz w:val="16"/>
        </w:rPr>
        <w:lastRenderedPageBreak/>
        <w:t>WORLD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Health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Organization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(WHO).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Coronavirus.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2020.</w:t>
      </w:r>
      <w:r>
        <w:rPr>
          <w:spacing w:val="-41"/>
          <w:w w:val="110"/>
          <w:sz w:val="16"/>
        </w:rPr>
        <w:t xml:space="preserve"> </w:t>
      </w:r>
      <w:hyperlink r:id="rId54">
        <w:r>
          <w:rPr>
            <w:w w:val="110"/>
            <w:sz w:val="16"/>
          </w:rPr>
          <w:t>https://www.who.int/health-topics/coronavirus</w:t>
        </w:r>
        <w:r>
          <w:rPr>
            <w:spacing w:val="1"/>
            <w:w w:val="110"/>
            <w:sz w:val="16"/>
          </w:rPr>
          <w:t xml:space="preserve"> </w:t>
        </w:r>
        <w:r>
          <w:rPr>
            <w:w w:val="110"/>
            <w:sz w:val="16"/>
          </w:rPr>
          <w:t>(5</w:t>
        </w:r>
        <w:r>
          <w:rPr>
            <w:spacing w:val="1"/>
            <w:w w:val="110"/>
            <w:sz w:val="16"/>
          </w:rPr>
          <w:t xml:space="preserve"> </w:t>
        </w:r>
        <w:r>
          <w:rPr>
            <w:w w:val="110"/>
            <w:sz w:val="16"/>
          </w:rPr>
          <w:t>February</w:t>
        </w:r>
      </w:hyperlink>
      <w:r>
        <w:rPr>
          <w:spacing w:val="1"/>
          <w:w w:val="110"/>
          <w:sz w:val="16"/>
        </w:rPr>
        <w:t xml:space="preserve"> </w:t>
      </w:r>
      <w:hyperlink r:id="rId55">
        <w:r>
          <w:rPr>
            <w:w w:val="105"/>
            <w:sz w:val="16"/>
          </w:rPr>
          <w:t>2020,</w:t>
        </w:r>
        <w:r>
          <w:rPr>
            <w:spacing w:val="-9"/>
            <w:w w:val="105"/>
            <w:sz w:val="16"/>
          </w:rPr>
          <w:t xml:space="preserve"> </w:t>
        </w:r>
        <w:r>
          <w:rPr>
            <w:w w:val="105"/>
            <w:sz w:val="16"/>
          </w:rPr>
          <w:t>date</w:t>
        </w:r>
        <w:r>
          <w:rPr>
            <w:spacing w:val="-8"/>
            <w:w w:val="105"/>
            <w:sz w:val="16"/>
          </w:rPr>
          <w:t xml:space="preserve"> </w:t>
        </w:r>
        <w:r>
          <w:rPr>
            <w:w w:val="105"/>
            <w:sz w:val="16"/>
          </w:rPr>
          <w:t>last</w:t>
        </w:r>
        <w:r>
          <w:rPr>
            <w:spacing w:val="-7"/>
            <w:w w:val="105"/>
            <w:sz w:val="16"/>
          </w:rPr>
          <w:t xml:space="preserve"> </w:t>
        </w:r>
        <w:r>
          <w:rPr>
            <w:w w:val="105"/>
            <w:sz w:val="16"/>
          </w:rPr>
          <w:t>accessed).</w:t>
        </w:r>
      </w:hyperlink>
    </w:p>
    <w:p w:rsidR="0012095F" w:rsidRDefault="004D18C5">
      <w:pPr>
        <w:pStyle w:val="ListParagraph"/>
        <w:numPr>
          <w:ilvl w:val="0"/>
          <w:numId w:val="1"/>
        </w:numPr>
        <w:tabs>
          <w:tab w:val="left" w:pos="405"/>
        </w:tabs>
        <w:spacing w:before="1" w:line="300" w:lineRule="auto"/>
        <w:ind w:right="99"/>
        <w:jc w:val="both"/>
        <w:rPr>
          <w:sz w:val="16"/>
        </w:rPr>
      </w:pPr>
      <w:r>
        <w:rPr>
          <w:w w:val="105"/>
          <w:sz w:val="16"/>
        </w:rPr>
        <w:t>CDC. CDC Advises Travelers to Avoid All Nonessential Travel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to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China.</w:t>
      </w:r>
      <w:r>
        <w:rPr>
          <w:spacing w:val="1"/>
          <w:w w:val="105"/>
          <w:sz w:val="16"/>
        </w:rPr>
        <w:t xml:space="preserve"> </w:t>
      </w:r>
      <w:hyperlink r:id="rId56">
        <w:r>
          <w:rPr>
            <w:w w:val="105"/>
            <w:sz w:val="16"/>
          </w:rPr>
          <w:t>https://www.cdc.gov/media/releases/2020/s0128-trav</w:t>
        </w:r>
      </w:hyperlink>
      <w:r>
        <w:rPr>
          <w:spacing w:val="1"/>
          <w:w w:val="105"/>
          <w:sz w:val="16"/>
        </w:rPr>
        <w:t xml:space="preserve"> </w:t>
      </w:r>
      <w:hyperlink r:id="rId57">
        <w:r>
          <w:rPr>
            <w:w w:val="105"/>
            <w:sz w:val="16"/>
          </w:rPr>
          <w:t>elers-avoid-china.html</w:t>
        </w:r>
        <w:r>
          <w:rPr>
            <w:spacing w:val="-6"/>
            <w:w w:val="105"/>
            <w:sz w:val="16"/>
          </w:rPr>
          <w:t xml:space="preserve"> </w:t>
        </w:r>
      </w:hyperlink>
      <w:r>
        <w:rPr>
          <w:color w:val="231F20"/>
          <w:w w:val="105"/>
          <w:sz w:val="16"/>
        </w:rPr>
        <w:t>(2</w:t>
      </w:r>
      <w:r>
        <w:rPr>
          <w:color w:val="231F20"/>
          <w:spacing w:val="-5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April</w:t>
      </w:r>
      <w:r>
        <w:rPr>
          <w:color w:val="231F20"/>
          <w:spacing w:val="-6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2020,</w:t>
      </w:r>
      <w:r>
        <w:rPr>
          <w:color w:val="231F20"/>
          <w:spacing w:val="-7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date</w:t>
      </w:r>
      <w:r>
        <w:rPr>
          <w:color w:val="231F20"/>
          <w:spacing w:val="-6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last</w:t>
      </w:r>
      <w:r>
        <w:rPr>
          <w:color w:val="231F20"/>
          <w:spacing w:val="-6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accessed).</w:t>
      </w:r>
    </w:p>
    <w:sectPr w:rsidR="0012095F">
      <w:headerReference w:type="even" r:id="rId58"/>
      <w:pgSz w:w="12250" w:h="15820"/>
      <w:pgMar w:top="1080" w:right="1160" w:bottom="280" w:left="1140" w:header="0" w:footer="0" w:gutter="0"/>
      <w:cols w:num="2" w:space="720" w:equalWidth="0">
        <w:col w:w="4845" w:space="195"/>
        <w:col w:w="491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18C5" w:rsidRDefault="004D18C5">
      <w:r>
        <w:separator/>
      </w:r>
    </w:p>
  </w:endnote>
  <w:endnote w:type="continuationSeparator" w:id="0">
    <w:p w:rsidR="004D18C5" w:rsidRDefault="004D18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18C5" w:rsidRDefault="004D18C5">
      <w:r>
        <w:separator/>
      </w:r>
    </w:p>
  </w:footnote>
  <w:footnote w:type="continuationSeparator" w:id="0">
    <w:p w:rsidR="004D18C5" w:rsidRDefault="004D18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095F" w:rsidRDefault="004D18C5">
    <w:pPr>
      <w:pStyle w:val="BodyText"/>
      <w:spacing w:line="14" w:lineRule="auto"/>
      <w:rPr>
        <w:sz w:val="20"/>
      </w:rPr>
    </w:pPr>
    <w:r>
      <w:pict>
        <v:rect id="_x0000_s2054" style="position:absolute;margin-left:63.15pt;margin-top:46.25pt;width:485.95pt;height:1pt;z-index:-1610444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60.15pt;margin-top:31.05pt;width:10.45pt;height:10pt;z-index:-16103936;mso-position-horizontal-relative:page;mso-position-vertical-relative:page" filled="f" stroked="f">
          <v:textbox inset="0,0,0,0">
            <w:txbxContent>
              <w:p w:rsidR="0012095F" w:rsidRDefault="004D18C5">
                <w:pPr>
                  <w:spacing w:line="200" w:lineRule="exact"/>
                  <w:ind w:left="60"/>
                  <w:rPr>
                    <w:rFonts w:ascii="Lucida Sans Unicode"/>
                    <w:sz w:val="16"/>
                  </w:rPr>
                </w:pPr>
                <w:r>
                  <w:fldChar w:fldCharType="begin"/>
                </w:r>
                <w:r>
                  <w:rPr>
                    <w:rFonts w:ascii="Lucida Sans Unicode"/>
                    <w:w w:val="87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3F10A5">
                  <w:rPr>
                    <w:rFonts w:ascii="Lucida Sans Unicode"/>
                    <w:noProof/>
                    <w:w w:val="87"/>
                    <w:sz w:val="16"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2" type="#_x0000_t202" style="position:absolute;margin-left:336.95pt;margin-top:30.95pt;width:213.25pt;height:10.2pt;z-index:-16103424;mso-position-horizontal-relative:page;mso-position-vertical-relative:page" filled="f" stroked="f">
          <v:textbox inset="0,0,0,0">
            <w:txbxContent>
              <w:p w:rsidR="0012095F" w:rsidRDefault="004D18C5">
                <w:pPr>
                  <w:spacing w:line="180" w:lineRule="exact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"/>
                    <w:i/>
                    <w:w w:val="105"/>
                    <w:sz w:val="16"/>
                  </w:rPr>
                  <w:t>International</w:t>
                </w:r>
                <w:r>
                  <w:rPr>
                    <w:rFonts w:ascii="Arial"/>
                    <w:i/>
                    <w:spacing w:val="-5"/>
                    <w:w w:val="105"/>
                    <w:sz w:val="16"/>
                  </w:rPr>
                  <w:t xml:space="preserve"> </w:t>
                </w:r>
                <w:r>
                  <w:rPr>
                    <w:rFonts w:ascii="Arial"/>
                    <w:i/>
                    <w:w w:val="105"/>
                    <w:sz w:val="16"/>
                  </w:rPr>
                  <w:t>Journal</w:t>
                </w:r>
                <w:r>
                  <w:rPr>
                    <w:rFonts w:ascii="Arial"/>
                    <w:i/>
                    <w:spacing w:val="-5"/>
                    <w:w w:val="105"/>
                    <w:sz w:val="16"/>
                  </w:rPr>
                  <w:t xml:space="preserve"> </w:t>
                </w:r>
                <w:r>
                  <w:rPr>
                    <w:rFonts w:ascii="Arial"/>
                    <w:i/>
                    <w:w w:val="105"/>
                    <w:sz w:val="16"/>
                  </w:rPr>
                  <w:t>of</w:t>
                </w:r>
                <w:r>
                  <w:rPr>
                    <w:rFonts w:ascii="Arial"/>
                    <w:i/>
                    <w:spacing w:val="-3"/>
                    <w:w w:val="105"/>
                    <w:sz w:val="16"/>
                  </w:rPr>
                  <w:t xml:space="preserve"> </w:t>
                </w:r>
                <w:r>
                  <w:rPr>
                    <w:rFonts w:ascii="Arial"/>
                    <w:i/>
                    <w:w w:val="105"/>
                    <w:sz w:val="16"/>
                  </w:rPr>
                  <w:t>Epidemiology</w:t>
                </w:r>
                <w:r>
                  <w:rPr>
                    <w:rFonts w:ascii="Arial MT"/>
                    <w:w w:val="105"/>
                    <w:sz w:val="16"/>
                  </w:rPr>
                  <w:t>,</w:t>
                </w:r>
                <w:r>
                  <w:rPr>
                    <w:rFonts w:ascii="Arial MT"/>
                    <w:spacing w:val="-3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2020,</w:t>
                </w:r>
                <w:r>
                  <w:rPr>
                    <w:rFonts w:ascii="Arial MT"/>
                    <w:spacing w:val="-4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Vol.</w:t>
                </w:r>
                <w:r>
                  <w:rPr>
                    <w:rFonts w:ascii="Arial MT"/>
                    <w:spacing w:val="-5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0,</w:t>
                </w:r>
                <w:r>
                  <w:rPr>
                    <w:rFonts w:ascii="Arial MT"/>
                    <w:spacing w:val="-4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No.</w:t>
                </w:r>
                <w:r>
                  <w:rPr>
                    <w:rFonts w:ascii="Arial MT"/>
                    <w:spacing w:val="-3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095F" w:rsidRDefault="004D18C5">
    <w:pPr>
      <w:pStyle w:val="BodyText"/>
      <w:spacing w:line="14" w:lineRule="auto"/>
      <w:rPr>
        <w:sz w:val="20"/>
      </w:rPr>
    </w:pPr>
    <w:r>
      <w:pict>
        <v:rect id="_x0000_s2051" style="position:absolute;margin-left:63.15pt;margin-top:46.25pt;width:485.95pt;height:1pt;z-index:-1610291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62.15pt;margin-top:30.95pt;width:213.25pt;height:10.2pt;z-index:-16102400;mso-position-horizontal-relative:page;mso-position-vertical-relative:page" filled="f" stroked="f">
          <v:textbox inset="0,0,0,0">
            <w:txbxContent>
              <w:p w:rsidR="0012095F" w:rsidRDefault="004D18C5">
                <w:pPr>
                  <w:spacing w:line="180" w:lineRule="exact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"/>
                    <w:i/>
                    <w:w w:val="105"/>
                    <w:sz w:val="16"/>
                  </w:rPr>
                  <w:t>International</w:t>
                </w:r>
                <w:r>
                  <w:rPr>
                    <w:rFonts w:ascii="Arial"/>
                    <w:i/>
                    <w:spacing w:val="-5"/>
                    <w:w w:val="105"/>
                    <w:sz w:val="16"/>
                  </w:rPr>
                  <w:t xml:space="preserve"> </w:t>
                </w:r>
                <w:r>
                  <w:rPr>
                    <w:rFonts w:ascii="Arial"/>
                    <w:i/>
                    <w:w w:val="105"/>
                    <w:sz w:val="16"/>
                  </w:rPr>
                  <w:t>Journal</w:t>
                </w:r>
                <w:r>
                  <w:rPr>
                    <w:rFonts w:ascii="Arial"/>
                    <w:i/>
                    <w:spacing w:val="-5"/>
                    <w:w w:val="105"/>
                    <w:sz w:val="16"/>
                  </w:rPr>
                  <w:t xml:space="preserve"> </w:t>
                </w:r>
                <w:r>
                  <w:rPr>
                    <w:rFonts w:ascii="Arial"/>
                    <w:i/>
                    <w:w w:val="105"/>
                    <w:sz w:val="16"/>
                  </w:rPr>
                  <w:t>of</w:t>
                </w:r>
                <w:r>
                  <w:rPr>
                    <w:rFonts w:ascii="Arial"/>
                    <w:i/>
                    <w:spacing w:val="-3"/>
                    <w:w w:val="105"/>
                    <w:sz w:val="16"/>
                  </w:rPr>
                  <w:t xml:space="preserve"> </w:t>
                </w:r>
                <w:r>
                  <w:rPr>
                    <w:rFonts w:ascii="Arial"/>
                    <w:i/>
                    <w:w w:val="105"/>
                    <w:sz w:val="16"/>
                  </w:rPr>
                  <w:t>Epidemiology</w:t>
                </w:r>
                <w:r>
                  <w:rPr>
                    <w:rFonts w:ascii="Arial MT"/>
                    <w:w w:val="105"/>
                    <w:sz w:val="16"/>
                  </w:rPr>
                  <w:t>,</w:t>
                </w:r>
                <w:r>
                  <w:rPr>
                    <w:rFonts w:ascii="Arial MT"/>
                    <w:spacing w:val="-3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2020,</w:t>
                </w:r>
                <w:r>
                  <w:rPr>
                    <w:rFonts w:ascii="Arial MT"/>
                    <w:spacing w:val="-4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Vol.</w:t>
                </w:r>
                <w:r>
                  <w:rPr>
                    <w:rFonts w:ascii="Arial MT"/>
                    <w:spacing w:val="-5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0,</w:t>
                </w:r>
                <w:r>
                  <w:rPr>
                    <w:rFonts w:ascii="Arial MT"/>
                    <w:spacing w:val="-4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No.</w:t>
                </w:r>
                <w:r>
                  <w:rPr>
                    <w:rFonts w:ascii="Arial MT"/>
                    <w:spacing w:val="-3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41.75pt;margin-top:31.05pt;width:10.45pt;height:10pt;z-index:-16101888;mso-position-horizontal-relative:page;mso-position-vertical-relative:page" filled="f" stroked="f">
          <v:textbox inset="0,0,0,0">
            <w:txbxContent>
              <w:p w:rsidR="0012095F" w:rsidRDefault="004D18C5">
                <w:pPr>
                  <w:spacing w:line="200" w:lineRule="exact"/>
                  <w:ind w:left="60"/>
                  <w:rPr>
                    <w:rFonts w:ascii="Lucida Sans Unicode"/>
                    <w:sz w:val="16"/>
                  </w:rPr>
                </w:pPr>
                <w:r>
                  <w:fldChar w:fldCharType="begin"/>
                </w:r>
                <w:r>
                  <w:rPr>
                    <w:rFonts w:ascii="Lucida Sans Unicode"/>
                    <w:w w:val="87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3F10A5">
                  <w:rPr>
                    <w:rFonts w:ascii="Lucida Sans Unicode"/>
                    <w:noProof/>
                    <w:w w:val="87"/>
                    <w:sz w:val="16"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095F" w:rsidRDefault="0012095F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455D43"/>
    <w:multiLevelType w:val="hybridMultilevel"/>
    <w:tmpl w:val="5B2ACB8A"/>
    <w:lvl w:ilvl="0" w:tplc="27FAE832">
      <w:start w:val="1"/>
      <w:numFmt w:val="decimal"/>
      <w:lvlText w:val="%1."/>
      <w:lvlJc w:val="left"/>
      <w:pPr>
        <w:ind w:left="404" w:hanging="282"/>
        <w:jc w:val="left"/>
      </w:pPr>
      <w:rPr>
        <w:rFonts w:ascii="Times New Roman" w:eastAsia="Times New Roman" w:hAnsi="Times New Roman" w:cs="Times New Roman" w:hint="default"/>
        <w:w w:val="111"/>
        <w:sz w:val="16"/>
        <w:szCs w:val="16"/>
        <w:lang w:val="en-US" w:eastAsia="en-US" w:bidi="ar-SA"/>
      </w:rPr>
    </w:lvl>
    <w:lvl w:ilvl="1" w:tplc="6E366E02">
      <w:numFmt w:val="bullet"/>
      <w:lvlText w:val="•"/>
      <w:lvlJc w:val="left"/>
      <w:pPr>
        <w:ind w:left="844" w:hanging="282"/>
      </w:pPr>
      <w:rPr>
        <w:rFonts w:hint="default"/>
        <w:lang w:val="en-US" w:eastAsia="en-US" w:bidi="ar-SA"/>
      </w:rPr>
    </w:lvl>
    <w:lvl w:ilvl="2" w:tplc="E3D4B6A2">
      <w:numFmt w:val="bullet"/>
      <w:lvlText w:val="•"/>
      <w:lvlJc w:val="left"/>
      <w:pPr>
        <w:ind w:left="1288" w:hanging="282"/>
      </w:pPr>
      <w:rPr>
        <w:rFonts w:hint="default"/>
        <w:lang w:val="en-US" w:eastAsia="en-US" w:bidi="ar-SA"/>
      </w:rPr>
    </w:lvl>
    <w:lvl w:ilvl="3" w:tplc="E4F4F84A">
      <w:numFmt w:val="bullet"/>
      <w:lvlText w:val="•"/>
      <w:lvlJc w:val="left"/>
      <w:pPr>
        <w:ind w:left="1733" w:hanging="282"/>
      </w:pPr>
      <w:rPr>
        <w:rFonts w:hint="default"/>
        <w:lang w:val="en-US" w:eastAsia="en-US" w:bidi="ar-SA"/>
      </w:rPr>
    </w:lvl>
    <w:lvl w:ilvl="4" w:tplc="E216F0E8">
      <w:numFmt w:val="bullet"/>
      <w:lvlText w:val="•"/>
      <w:lvlJc w:val="left"/>
      <w:pPr>
        <w:ind w:left="2177" w:hanging="282"/>
      </w:pPr>
      <w:rPr>
        <w:rFonts w:hint="default"/>
        <w:lang w:val="en-US" w:eastAsia="en-US" w:bidi="ar-SA"/>
      </w:rPr>
    </w:lvl>
    <w:lvl w:ilvl="5" w:tplc="B7B4F96A">
      <w:numFmt w:val="bullet"/>
      <w:lvlText w:val="•"/>
      <w:lvlJc w:val="left"/>
      <w:pPr>
        <w:ind w:left="2622" w:hanging="282"/>
      </w:pPr>
      <w:rPr>
        <w:rFonts w:hint="default"/>
        <w:lang w:val="en-US" w:eastAsia="en-US" w:bidi="ar-SA"/>
      </w:rPr>
    </w:lvl>
    <w:lvl w:ilvl="6" w:tplc="18584372">
      <w:numFmt w:val="bullet"/>
      <w:lvlText w:val="•"/>
      <w:lvlJc w:val="left"/>
      <w:pPr>
        <w:ind w:left="3066" w:hanging="282"/>
      </w:pPr>
      <w:rPr>
        <w:rFonts w:hint="default"/>
        <w:lang w:val="en-US" w:eastAsia="en-US" w:bidi="ar-SA"/>
      </w:rPr>
    </w:lvl>
    <w:lvl w:ilvl="7" w:tplc="FC7A9E48">
      <w:numFmt w:val="bullet"/>
      <w:lvlText w:val="•"/>
      <w:lvlJc w:val="left"/>
      <w:pPr>
        <w:ind w:left="3511" w:hanging="282"/>
      </w:pPr>
      <w:rPr>
        <w:rFonts w:hint="default"/>
        <w:lang w:val="en-US" w:eastAsia="en-US" w:bidi="ar-SA"/>
      </w:rPr>
    </w:lvl>
    <w:lvl w:ilvl="8" w:tplc="DF204E20">
      <w:numFmt w:val="bullet"/>
      <w:lvlText w:val="•"/>
      <w:lvlJc w:val="left"/>
      <w:pPr>
        <w:ind w:left="3955" w:hanging="282"/>
      </w:pPr>
      <w:rPr>
        <w:rFonts w:hint="default"/>
        <w:lang w:val="en-US" w:eastAsia="en-US" w:bidi="ar-SA"/>
      </w:rPr>
    </w:lvl>
  </w:abstractNum>
  <w:abstractNum w:abstractNumId="1">
    <w:nsid w:val="4C03496B"/>
    <w:multiLevelType w:val="hybridMultilevel"/>
    <w:tmpl w:val="8C762A6E"/>
    <w:lvl w:ilvl="0" w:tplc="0EBA5FA0">
      <w:numFmt w:val="bullet"/>
      <w:lvlText w:val="•"/>
      <w:lvlJc w:val="left"/>
      <w:pPr>
        <w:ind w:left="341" w:hanging="161"/>
      </w:pPr>
      <w:rPr>
        <w:rFonts w:ascii="Times New Roman" w:eastAsia="Times New Roman" w:hAnsi="Times New Roman" w:cs="Times New Roman" w:hint="default"/>
        <w:w w:val="130"/>
        <w:position w:val="3"/>
        <w:sz w:val="14"/>
        <w:szCs w:val="14"/>
        <w:lang w:val="en-US" w:eastAsia="en-US" w:bidi="ar-SA"/>
      </w:rPr>
    </w:lvl>
    <w:lvl w:ilvl="1" w:tplc="E2F2F764">
      <w:numFmt w:val="bullet"/>
      <w:lvlText w:val="•"/>
      <w:lvlJc w:val="left"/>
      <w:pPr>
        <w:ind w:left="1274" w:hanging="161"/>
      </w:pPr>
      <w:rPr>
        <w:rFonts w:hint="default"/>
        <w:lang w:val="en-US" w:eastAsia="en-US" w:bidi="ar-SA"/>
      </w:rPr>
    </w:lvl>
    <w:lvl w:ilvl="2" w:tplc="738429A2">
      <w:numFmt w:val="bullet"/>
      <w:lvlText w:val="•"/>
      <w:lvlJc w:val="left"/>
      <w:pPr>
        <w:ind w:left="2208" w:hanging="161"/>
      </w:pPr>
      <w:rPr>
        <w:rFonts w:hint="default"/>
        <w:lang w:val="en-US" w:eastAsia="en-US" w:bidi="ar-SA"/>
      </w:rPr>
    </w:lvl>
    <w:lvl w:ilvl="3" w:tplc="8F70482A">
      <w:numFmt w:val="bullet"/>
      <w:lvlText w:val="•"/>
      <w:lvlJc w:val="left"/>
      <w:pPr>
        <w:ind w:left="3142" w:hanging="161"/>
      </w:pPr>
      <w:rPr>
        <w:rFonts w:hint="default"/>
        <w:lang w:val="en-US" w:eastAsia="en-US" w:bidi="ar-SA"/>
      </w:rPr>
    </w:lvl>
    <w:lvl w:ilvl="4" w:tplc="D38C62C8">
      <w:numFmt w:val="bullet"/>
      <w:lvlText w:val="•"/>
      <w:lvlJc w:val="left"/>
      <w:pPr>
        <w:ind w:left="4076" w:hanging="161"/>
      </w:pPr>
      <w:rPr>
        <w:rFonts w:hint="default"/>
        <w:lang w:val="en-US" w:eastAsia="en-US" w:bidi="ar-SA"/>
      </w:rPr>
    </w:lvl>
    <w:lvl w:ilvl="5" w:tplc="EE5E1342">
      <w:numFmt w:val="bullet"/>
      <w:lvlText w:val="•"/>
      <w:lvlJc w:val="left"/>
      <w:pPr>
        <w:ind w:left="5010" w:hanging="161"/>
      </w:pPr>
      <w:rPr>
        <w:rFonts w:hint="default"/>
        <w:lang w:val="en-US" w:eastAsia="en-US" w:bidi="ar-SA"/>
      </w:rPr>
    </w:lvl>
    <w:lvl w:ilvl="6" w:tplc="4BCE6DC4">
      <w:numFmt w:val="bullet"/>
      <w:lvlText w:val="•"/>
      <w:lvlJc w:val="left"/>
      <w:pPr>
        <w:ind w:left="5944" w:hanging="161"/>
      </w:pPr>
      <w:rPr>
        <w:rFonts w:hint="default"/>
        <w:lang w:val="en-US" w:eastAsia="en-US" w:bidi="ar-SA"/>
      </w:rPr>
    </w:lvl>
    <w:lvl w:ilvl="7" w:tplc="5F24579E">
      <w:numFmt w:val="bullet"/>
      <w:lvlText w:val="•"/>
      <w:lvlJc w:val="left"/>
      <w:pPr>
        <w:ind w:left="6878" w:hanging="161"/>
      </w:pPr>
      <w:rPr>
        <w:rFonts w:hint="default"/>
        <w:lang w:val="en-US" w:eastAsia="en-US" w:bidi="ar-SA"/>
      </w:rPr>
    </w:lvl>
    <w:lvl w:ilvl="8" w:tplc="AE5ED9F6">
      <w:numFmt w:val="bullet"/>
      <w:lvlText w:val="•"/>
      <w:lvlJc w:val="left"/>
      <w:pPr>
        <w:ind w:left="7812" w:hanging="1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2095F"/>
    <w:rsid w:val="0012095F"/>
    <w:rsid w:val="003F10A5"/>
    <w:rsid w:val="004D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23"/>
      <w:outlineLvl w:val="0"/>
    </w:pPr>
    <w:rPr>
      <w:rFonts w:ascii="Lucida Sans Unicode" w:eastAsia="Lucida Sans Unicode" w:hAnsi="Lucida Sans Unicode" w:cs="Lucida Sans Unicode"/>
    </w:rPr>
  </w:style>
  <w:style w:type="paragraph" w:styleId="Heading2">
    <w:name w:val="heading 2"/>
    <w:basedOn w:val="Normal"/>
    <w:uiPriority w:val="1"/>
    <w:qFormat/>
    <w:pPr>
      <w:ind w:left="123"/>
      <w:jc w:val="both"/>
      <w:outlineLvl w:val="1"/>
    </w:pPr>
    <w:rPr>
      <w:rFonts w:ascii="Arial MT" w:eastAsia="Arial MT" w:hAnsi="Arial MT" w:cs="Arial MT"/>
      <w:sz w:val="20"/>
      <w:szCs w:val="20"/>
    </w:rPr>
  </w:style>
  <w:style w:type="paragraph" w:styleId="Heading3">
    <w:name w:val="heading 3"/>
    <w:basedOn w:val="Normal"/>
    <w:uiPriority w:val="1"/>
    <w:qFormat/>
    <w:pPr>
      <w:spacing w:before="1"/>
      <w:ind w:left="123"/>
      <w:outlineLvl w:val="2"/>
    </w:pPr>
    <w:rPr>
      <w:rFonts w:ascii="Tahoma" w:eastAsia="Tahoma" w:hAnsi="Tahoma" w:cs="Tahoma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88"/>
    </w:pPr>
    <w:rPr>
      <w:sz w:val="82"/>
      <w:szCs w:val="8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404" w:hanging="282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3F10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0A5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23"/>
      <w:outlineLvl w:val="0"/>
    </w:pPr>
    <w:rPr>
      <w:rFonts w:ascii="Lucida Sans Unicode" w:eastAsia="Lucida Sans Unicode" w:hAnsi="Lucida Sans Unicode" w:cs="Lucida Sans Unicode"/>
    </w:rPr>
  </w:style>
  <w:style w:type="paragraph" w:styleId="Heading2">
    <w:name w:val="heading 2"/>
    <w:basedOn w:val="Normal"/>
    <w:uiPriority w:val="1"/>
    <w:qFormat/>
    <w:pPr>
      <w:ind w:left="123"/>
      <w:jc w:val="both"/>
      <w:outlineLvl w:val="1"/>
    </w:pPr>
    <w:rPr>
      <w:rFonts w:ascii="Arial MT" w:eastAsia="Arial MT" w:hAnsi="Arial MT" w:cs="Arial MT"/>
      <w:sz w:val="20"/>
      <w:szCs w:val="20"/>
    </w:rPr>
  </w:style>
  <w:style w:type="paragraph" w:styleId="Heading3">
    <w:name w:val="heading 3"/>
    <w:basedOn w:val="Normal"/>
    <w:uiPriority w:val="1"/>
    <w:qFormat/>
    <w:pPr>
      <w:spacing w:before="1"/>
      <w:ind w:left="123"/>
      <w:outlineLvl w:val="2"/>
    </w:pPr>
    <w:rPr>
      <w:rFonts w:ascii="Tahoma" w:eastAsia="Tahoma" w:hAnsi="Tahoma" w:cs="Tahoma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88"/>
    </w:pPr>
    <w:rPr>
      <w:sz w:val="82"/>
      <w:szCs w:val="8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404" w:hanging="282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3F10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0A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hyperlink" Target="https://www.who.int/emergencies/diseases/novel-coronavirus-2019/situation-reports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www.who.int/docs/default-source/coronaviruse/clinical-management-of-novel-cov.pdf" TargetMode="External"/><Relationship Id="rId42" Type="http://schemas.openxmlformats.org/officeDocument/2006/relationships/hyperlink" Target="https://edition.cnn.com/2020/01/17/health/wuhan-virus-us-airport-screenings-china-bn/index.html" TargetMode="External"/><Relationship Id="rId47" Type="http://schemas.openxmlformats.org/officeDocument/2006/relationships/hyperlink" Target="https://www.nytimes.com/2020/01/20/world/asia/coronavirus-china-symptoms.html" TargetMode="External"/><Relationship Id="rId50" Type="http://schemas.openxmlformats.org/officeDocument/2006/relationships/hyperlink" Target="https://www.bbc.com/news/world-asia-china-51185836" TargetMode="External"/><Relationship Id="rId55" Type="http://schemas.openxmlformats.org/officeDocument/2006/relationships/hyperlink" Target="https://www.who.int/health-topics/coronaviru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hyperlink" Target="https://www.who.int/docs/default-source/coronaviruse/clinical-management-of-novel-cov.pdf" TargetMode="External"/><Relationship Id="rId38" Type="http://schemas.openxmlformats.org/officeDocument/2006/relationships/hyperlink" Target="https://systems.jhu.edu/" TargetMode="External"/><Relationship Id="rId46" Type="http://schemas.openxmlformats.org/officeDocument/2006/relationships/hyperlink" Target="https://www.nytimes.com/2020/01/20/world/asia/coronavirus-china-symptoms.html" TargetMode="External"/><Relationship Id="rId59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yperlink" Target="https://gisanddata.maps.arcgis.com/apps/opsdashboard/index.html%23/bda7594740fd40299423467b48e9ecf6" TargetMode="External"/><Relationship Id="rId41" Type="http://schemas.openxmlformats.org/officeDocument/2006/relationships/hyperlink" Target="https://www.who.int/emergencies/diseases/novel-coronavirus-2019/situation-reports" TargetMode="External"/><Relationship Id="rId54" Type="http://schemas.openxmlformats.org/officeDocument/2006/relationships/hyperlink" Target="https://www.who.int/health-topics/coronavirus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4.png"/><Relationship Id="rId32" Type="http://schemas.openxmlformats.org/officeDocument/2006/relationships/hyperlink" Target="https://www.who.int/emergencies/mers-cov/en/" TargetMode="External"/><Relationship Id="rId37" Type="http://schemas.openxmlformats.org/officeDocument/2006/relationships/hyperlink" Target="https://www.who.int/emergencies/diseases/novel-coronavirus-2019" TargetMode="External"/><Relationship Id="rId40" Type="http://schemas.openxmlformats.org/officeDocument/2006/relationships/hyperlink" Target="https://www.who.int/emergencies/diseases/novel-coronavirus-2019/situation-reports" TargetMode="External"/><Relationship Id="rId45" Type="http://schemas.openxmlformats.org/officeDocument/2006/relationships/hyperlink" Target="https://www.nytimes.com/2020/01/20/world/asia/coronavirus-china-symptoms.html" TargetMode="External"/><Relationship Id="rId53" Type="http://schemas.openxmlformats.org/officeDocument/2006/relationships/hyperlink" Target="https://www.cdc.gov/coronavirus/2019-nCoV/summary.html" TargetMode="External"/><Relationship Id="rId58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yperlink" Target="https://gisanddata.maps.arcgis.com/apps/opsdashboard/index.html%23/bda7594740fd40299423467b48e9ecf6" TargetMode="External"/><Relationship Id="rId36" Type="http://schemas.openxmlformats.org/officeDocument/2006/relationships/hyperlink" Target="https://www.who.int/emergencies/diseases/novel-coronavirus-2019" TargetMode="External"/><Relationship Id="rId49" Type="http://schemas.openxmlformats.org/officeDocument/2006/relationships/hyperlink" Target="https://www.bbc.com/news/world-asia-china-51185836" TargetMode="External"/><Relationship Id="rId57" Type="http://schemas.openxmlformats.org/officeDocument/2006/relationships/hyperlink" Target="https://www.cdc.gov/media/releases/2020/s0128-travelers-avoid-china.html" TargetMode="External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31" Type="http://schemas.openxmlformats.org/officeDocument/2006/relationships/hyperlink" Target="https://www.who.int/emergencies/mers-cov/en/" TargetMode="External"/><Relationship Id="rId44" Type="http://schemas.openxmlformats.org/officeDocument/2006/relationships/hyperlink" Target="https://edition.cnn.com/2020/01/17/health/wuhan-virus-us-airport-screenings-china-bn/index.html" TargetMode="External"/><Relationship Id="rId52" Type="http://schemas.openxmlformats.org/officeDocument/2006/relationships/hyperlink" Target="https://www.cdc.gov/coronavirus/2019-nCoV/summary.html" TargetMode="External"/><Relationship Id="rId6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noah.peeri@my.unthsc.edu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jpeg"/><Relationship Id="rId30" Type="http://schemas.openxmlformats.org/officeDocument/2006/relationships/hyperlink" Target="https://gisanddata.maps.arcgis.com/apps/opsdashboard/index.html%23/bda7594740fd40299423467b48e9ecf6" TargetMode="External"/><Relationship Id="rId35" Type="http://schemas.openxmlformats.org/officeDocument/2006/relationships/hyperlink" Target="https://www.who.int/docs/default-source/coronaviruse/clinical-management-of-novel-cov.pdf" TargetMode="External"/><Relationship Id="rId43" Type="http://schemas.openxmlformats.org/officeDocument/2006/relationships/hyperlink" Target="https://edition.cnn.com/2020/01/17/health/wuhan-virus-us-airport-screenings-china-bn/index.html" TargetMode="External"/><Relationship Id="rId48" Type="http://schemas.openxmlformats.org/officeDocument/2006/relationships/hyperlink" Target="https://www.bbc.com/news/world-asia-china-51185836" TargetMode="External"/><Relationship Id="rId56" Type="http://schemas.openxmlformats.org/officeDocument/2006/relationships/hyperlink" Target="https://www.cdc.gov/media/releases/2020/s0128-travelers-avoid-china.html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www.cdc.gov/coronavirus/2019-nCoV/summary.html" TargetMode="External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6925</Words>
  <Characters>39476</Characters>
  <Application>Microsoft Office Word</Application>
  <DocSecurity>0</DocSecurity>
  <Lines>328</Lines>
  <Paragraphs>92</Paragraphs>
  <ScaleCrop>false</ScaleCrop>
  <Company/>
  <LinksUpToDate>false</LinksUpToDate>
  <CharactersWithSpaces>46309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OP-IJEJ200034 1..10</dc:title>
  <cp:lastModifiedBy>ht</cp:lastModifiedBy>
  <cp:revision>2</cp:revision>
  <dcterms:created xsi:type="dcterms:W3CDTF">2022-05-10T15:58:00Z</dcterms:created>
  <dcterms:modified xsi:type="dcterms:W3CDTF">2022-05-10T16:26:00Z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2020-02-22T00:00:00Z</vt:filetime>
  </property>
  <property fmtid="{D5CDD505-2E9C-101B-9397-08002B2CF9AE}" pid="3" name="Creator">
    <vt:lpwstr>Arbortext Advanced Print Publisher 9.0.114/W</vt:lpwstr>
  </property>
  <property fmtid="{D5CDD505-2E9C-101B-9397-08002B2CF9AE}" pid="4" name="LastSaved">
    <vt:filetime>2022-05-10T00:00:00Z</vt:filetime>
  </property>
</Properties>
</file>