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843DA" w14:textId="77777777" w:rsidR="00B1018F" w:rsidRPr="00B1018F" w:rsidRDefault="00B1018F" w:rsidP="00B1018F">
      <w:pPr>
        <w:rPr>
          <w:b/>
          <w:bCs/>
        </w:rPr>
      </w:pPr>
      <w:r w:rsidRPr="00B1018F">
        <w:rPr>
          <w:b/>
          <w:bCs/>
        </w:rPr>
        <w:t>Koiranjalostuksen eettisyys Suomessa – Rakkaudesta riskeihin?</w:t>
      </w:r>
    </w:p>
    <w:p w14:paraId="076FF789" w14:textId="77777777" w:rsidR="00B1018F" w:rsidRPr="00B1018F" w:rsidRDefault="00B1018F" w:rsidP="00B1018F">
      <w:r w:rsidRPr="00B1018F">
        <w:t>Koiranjalostus Suomessa on monimutkainen kenttä, jossa intohimo lemmikkeihin ja pyrkimys tiettyihin ominaisuuksiin kohtaavat eettiset kysymykset. Vaikka jalostuksen tavoitteena usein on rodunomaisen terveyden ja luonteen säilyttäminen, on varjopuolena riski perinnöllisten sairauksien leviämiseen ja koirien hyvinvoinnin vaarantumiseen.</w:t>
      </w:r>
    </w:p>
    <w:p w14:paraId="6D78077A" w14:textId="77777777" w:rsidR="00B1018F" w:rsidRPr="00B1018F" w:rsidRDefault="00B1018F" w:rsidP="00B1018F">
      <w:r w:rsidRPr="00B1018F">
        <w:t>Yksi keskeisimmistä eettisistä pohdinnoista liittyy jalostusvalintoihin. Onko oikein suosia ulkonäköä terveyden kustannuksella? Tietyille roduille ominaiset piirteet, kuten lyhyt kuono tai ihopoimut, voivat aiheuttaa koirille merkittävää kärsimystä. Jalostuksessa tulisi ensisijaisesti painottaa terveitä ja toimintakykyisiä yksilöitä, välttäen äärimmäisiä piirteitä, jotka heikentävät elämänlaatua.</w:t>
      </w:r>
    </w:p>
    <w:p w14:paraId="30C3C2D1" w14:textId="77777777" w:rsidR="00B1018F" w:rsidRPr="00B1018F" w:rsidRDefault="00B1018F" w:rsidP="00B1018F">
      <w:r w:rsidRPr="00B1018F">
        <w:t>Toinen tärkeä näkökulma on jalostustoiminnan avoimuus ja vastuu. Ostajalla tulisi olla kattava tieto koiran suvusta, mahdollisista perinnöllisistä sairauksista ja jalostajan tavoitteista. Rekisteröity ja vastuullinen jalostustoiminta pyrkii tähän, mutta myös epävirallista ja hallitsematonta jalostusta esiintyy, mikä voi vaarantaa pentujen terveyden ja hyvinvoinnin.</w:t>
      </w:r>
    </w:p>
    <w:p w14:paraId="61158A31" w14:textId="77777777" w:rsidR="00B1018F" w:rsidRPr="00B1018F" w:rsidRDefault="00B1018F" w:rsidP="00B1018F">
      <w:r w:rsidRPr="00B1018F">
        <w:t>Lainsäädännöllä ja valvonnalla on merkittävä rooli koiranjalostuksen eettisyyden varmistamisessa. Suomessa on olemassa eläinsuojelulaki, joka asettaa raamit jalostustoiminnalle. Kuitenkin lain tulkinta ja valvonta voivat olla haasteellisia. Tarvetta olisikin jatkuvalle keskustelulle ja mahdollisesti tiukemmille säädöksille, jotka ohjaavat jalostusta koirien hyvinvoinnin parhaaksi.</w:t>
      </w:r>
    </w:p>
    <w:p w14:paraId="12635178" w14:textId="77777777" w:rsidR="00B1018F" w:rsidRPr="00B1018F" w:rsidRDefault="00B1018F" w:rsidP="00B1018F">
      <w:r w:rsidRPr="00B1018F">
        <w:t>Yhteenvetona voidaan todeta, että koiranjalostus Suomessa voi olla eettisesti kestävää, kun se perustuu tietoon, vastuullisuuteen ja ensisijaisesti koiran terveyden ja hyvinvoinnin varmistamiseen. Intohimo rodun säilyttämiseen ei saa koskaan ylittää yksilön oikeutta hyvään elämään. Jatkuva kriittinen arviointi ja avoin keskustelu ovat välttämättömiä, jotta koiranjalostus voi todella olla rakkaudesta lajiin, ei riskialtista toimintaa koirien kustannuksella.</w:t>
      </w:r>
    </w:p>
    <w:p w14:paraId="0AF9D767" w14:textId="77777777" w:rsidR="00227B68" w:rsidRPr="00B1018F" w:rsidRDefault="00227B68" w:rsidP="00B1018F"/>
    <w:sectPr w:rsidR="00227B68" w:rsidRPr="00B1018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68"/>
    <w:rsid w:val="00227B68"/>
    <w:rsid w:val="003A6071"/>
    <w:rsid w:val="005F5629"/>
    <w:rsid w:val="00B1018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C493E"/>
  <w15:chartTrackingRefBased/>
  <w15:docId w15:val="{5A5244D1-B221-4509-95D0-015E81AB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27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227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227B68"/>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227B68"/>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227B68"/>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227B68"/>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227B68"/>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227B68"/>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227B68"/>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27B68"/>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227B68"/>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227B68"/>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227B68"/>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227B68"/>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227B68"/>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227B68"/>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227B68"/>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227B68"/>
    <w:rPr>
      <w:rFonts w:eastAsiaTheme="majorEastAsia" w:cstheme="majorBidi"/>
      <w:color w:val="272727" w:themeColor="text1" w:themeTint="D8"/>
    </w:rPr>
  </w:style>
  <w:style w:type="paragraph" w:styleId="Otsikko">
    <w:name w:val="Title"/>
    <w:basedOn w:val="Normaali"/>
    <w:next w:val="Normaali"/>
    <w:link w:val="OtsikkoChar"/>
    <w:uiPriority w:val="10"/>
    <w:qFormat/>
    <w:rsid w:val="00227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227B68"/>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227B68"/>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227B68"/>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227B68"/>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227B68"/>
    <w:rPr>
      <w:i/>
      <w:iCs/>
      <w:color w:val="404040" w:themeColor="text1" w:themeTint="BF"/>
    </w:rPr>
  </w:style>
  <w:style w:type="paragraph" w:styleId="Luettelokappale">
    <w:name w:val="List Paragraph"/>
    <w:basedOn w:val="Normaali"/>
    <w:uiPriority w:val="34"/>
    <w:qFormat/>
    <w:rsid w:val="00227B68"/>
    <w:pPr>
      <w:ind w:left="720"/>
      <w:contextualSpacing/>
    </w:pPr>
  </w:style>
  <w:style w:type="character" w:styleId="Voimakaskorostus">
    <w:name w:val="Intense Emphasis"/>
    <w:basedOn w:val="Kappaleenoletusfontti"/>
    <w:uiPriority w:val="21"/>
    <w:qFormat/>
    <w:rsid w:val="00227B68"/>
    <w:rPr>
      <w:i/>
      <w:iCs/>
      <w:color w:val="0F4761" w:themeColor="accent1" w:themeShade="BF"/>
    </w:rPr>
  </w:style>
  <w:style w:type="paragraph" w:styleId="Erottuvalainaus">
    <w:name w:val="Intense Quote"/>
    <w:basedOn w:val="Normaali"/>
    <w:next w:val="Normaali"/>
    <w:link w:val="ErottuvalainausChar"/>
    <w:uiPriority w:val="30"/>
    <w:qFormat/>
    <w:rsid w:val="00227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227B68"/>
    <w:rPr>
      <w:i/>
      <w:iCs/>
      <w:color w:val="0F4761" w:themeColor="accent1" w:themeShade="BF"/>
    </w:rPr>
  </w:style>
  <w:style w:type="character" w:styleId="Erottuvaviittaus">
    <w:name w:val="Intense Reference"/>
    <w:basedOn w:val="Kappaleenoletusfontti"/>
    <w:uiPriority w:val="32"/>
    <w:qFormat/>
    <w:rsid w:val="00227B68"/>
    <w:rPr>
      <w:b/>
      <w:bCs/>
      <w:smallCaps/>
      <w:color w:val="0F4761" w:themeColor="accent1" w:themeShade="BF"/>
      <w:spacing w:val="5"/>
    </w:rPr>
  </w:style>
  <w:style w:type="character" w:styleId="Hyperlinkki">
    <w:name w:val="Hyperlink"/>
    <w:basedOn w:val="Kappaleenoletusfontti"/>
    <w:uiPriority w:val="99"/>
    <w:unhideWhenUsed/>
    <w:rsid w:val="00227B68"/>
    <w:rPr>
      <w:color w:val="467886" w:themeColor="hyperlink"/>
      <w:u w:val="single"/>
    </w:rPr>
  </w:style>
  <w:style w:type="character" w:styleId="Ratkaisematonmaininta">
    <w:name w:val="Unresolved Mention"/>
    <w:basedOn w:val="Kappaleenoletusfontti"/>
    <w:uiPriority w:val="99"/>
    <w:semiHidden/>
    <w:unhideWhenUsed/>
    <w:rsid w:val="00227B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36487">
      <w:bodyDiv w:val="1"/>
      <w:marLeft w:val="0"/>
      <w:marRight w:val="0"/>
      <w:marTop w:val="0"/>
      <w:marBottom w:val="0"/>
      <w:divBdr>
        <w:top w:val="none" w:sz="0" w:space="0" w:color="auto"/>
        <w:left w:val="none" w:sz="0" w:space="0" w:color="auto"/>
        <w:bottom w:val="none" w:sz="0" w:space="0" w:color="auto"/>
        <w:right w:val="none" w:sz="0" w:space="0" w:color="auto"/>
      </w:divBdr>
    </w:div>
    <w:div w:id="704133786">
      <w:bodyDiv w:val="1"/>
      <w:marLeft w:val="0"/>
      <w:marRight w:val="0"/>
      <w:marTop w:val="0"/>
      <w:marBottom w:val="0"/>
      <w:divBdr>
        <w:top w:val="none" w:sz="0" w:space="0" w:color="auto"/>
        <w:left w:val="none" w:sz="0" w:space="0" w:color="auto"/>
        <w:bottom w:val="none" w:sz="0" w:space="0" w:color="auto"/>
        <w:right w:val="none" w:sz="0" w:space="0" w:color="auto"/>
      </w:divBdr>
    </w:div>
    <w:div w:id="1292594321">
      <w:bodyDiv w:val="1"/>
      <w:marLeft w:val="0"/>
      <w:marRight w:val="0"/>
      <w:marTop w:val="0"/>
      <w:marBottom w:val="0"/>
      <w:divBdr>
        <w:top w:val="none" w:sz="0" w:space="0" w:color="auto"/>
        <w:left w:val="none" w:sz="0" w:space="0" w:color="auto"/>
        <w:bottom w:val="none" w:sz="0" w:space="0" w:color="auto"/>
        <w:right w:val="none" w:sz="0" w:space="0" w:color="auto"/>
      </w:divBdr>
    </w:div>
    <w:div w:id="1502160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221</Words>
  <Characters>1792</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Vallenius</dc:creator>
  <cp:keywords/>
  <dc:description/>
  <cp:lastModifiedBy>Mira Vallenius</cp:lastModifiedBy>
  <cp:revision>3</cp:revision>
  <cp:lastPrinted>2025-04-13T16:12:00Z</cp:lastPrinted>
  <dcterms:created xsi:type="dcterms:W3CDTF">2025-04-13T16:11:00Z</dcterms:created>
  <dcterms:modified xsi:type="dcterms:W3CDTF">2025-04-13T16:49:00Z</dcterms:modified>
</cp:coreProperties>
</file>