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9D" w:rsidRDefault="00D17A9D" w:rsidP="00D17A9D">
      <w:pPr>
        <w:jc w:val="center"/>
        <w:rPr>
          <w:b/>
          <w:sz w:val="32"/>
          <w:szCs w:val="32"/>
          <w:lang w:val="en-ID"/>
        </w:rPr>
      </w:pPr>
      <w:r>
        <w:rPr>
          <w:b/>
          <w:sz w:val="32"/>
          <w:szCs w:val="32"/>
          <w:lang w:val="en-ID"/>
        </w:rPr>
        <w:t>TUGAS KELOMPOK</w:t>
      </w:r>
    </w:p>
    <w:p w:rsidR="00D17A9D" w:rsidRDefault="00D17A9D" w:rsidP="00D17A9D">
      <w:pPr>
        <w:jc w:val="center"/>
        <w:rPr>
          <w:b/>
          <w:sz w:val="32"/>
          <w:szCs w:val="32"/>
          <w:lang w:val="en-ID"/>
        </w:rPr>
      </w:pPr>
      <w:proofErr w:type="spellStart"/>
      <w:r>
        <w:rPr>
          <w:b/>
          <w:sz w:val="32"/>
          <w:szCs w:val="32"/>
          <w:lang w:val="en-ID"/>
        </w:rPr>
        <w:t>Sejarah</w:t>
      </w:r>
      <w:proofErr w:type="spellEnd"/>
      <w:r>
        <w:rPr>
          <w:b/>
          <w:sz w:val="32"/>
          <w:szCs w:val="32"/>
          <w:lang w:val="en-ID"/>
        </w:rPr>
        <w:t xml:space="preserve"> </w:t>
      </w:r>
      <w:proofErr w:type="spellStart"/>
      <w:r>
        <w:rPr>
          <w:b/>
          <w:sz w:val="32"/>
          <w:szCs w:val="32"/>
          <w:lang w:val="en-ID"/>
        </w:rPr>
        <w:t>wajib</w:t>
      </w:r>
      <w:proofErr w:type="spellEnd"/>
      <w:r>
        <w:rPr>
          <w:b/>
          <w:sz w:val="32"/>
          <w:szCs w:val="32"/>
          <w:lang w:val="en-ID"/>
        </w:rPr>
        <w:t xml:space="preserve"> </w:t>
      </w:r>
      <w:proofErr w:type="gramStart"/>
      <w:r>
        <w:rPr>
          <w:b/>
          <w:sz w:val="32"/>
          <w:szCs w:val="32"/>
          <w:lang w:val="en-ID"/>
        </w:rPr>
        <w:t xml:space="preserve">( </w:t>
      </w:r>
      <w:proofErr w:type="spellStart"/>
      <w:r>
        <w:rPr>
          <w:b/>
          <w:sz w:val="32"/>
          <w:szCs w:val="32"/>
          <w:lang w:val="en-ID"/>
        </w:rPr>
        <w:t>kerajaan</w:t>
      </w:r>
      <w:proofErr w:type="spellEnd"/>
      <w:proofErr w:type="gramEnd"/>
      <w:r>
        <w:rPr>
          <w:b/>
          <w:sz w:val="32"/>
          <w:szCs w:val="32"/>
          <w:lang w:val="en-ID"/>
        </w:rPr>
        <w:t xml:space="preserve"> </w:t>
      </w:r>
      <w:proofErr w:type="spellStart"/>
      <w:r>
        <w:rPr>
          <w:b/>
          <w:sz w:val="32"/>
          <w:szCs w:val="32"/>
          <w:lang w:val="en-ID"/>
        </w:rPr>
        <w:t>sriwijaya</w:t>
      </w:r>
      <w:proofErr w:type="spellEnd"/>
      <w:r>
        <w:rPr>
          <w:b/>
          <w:sz w:val="32"/>
          <w:szCs w:val="32"/>
          <w:lang w:val="en-ID"/>
        </w:rPr>
        <w:t xml:space="preserve"> )</w:t>
      </w:r>
    </w:p>
    <w:p w:rsidR="00D17A9D" w:rsidRDefault="00D17A9D" w:rsidP="00D17A9D">
      <w:pPr>
        <w:jc w:val="center"/>
        <w:rPr>
          <w:b/>
          <w:sz w:val="32"/>
          <w:szCs w:val="32"/>
          <w:lang w:val="en-ID"/>
        </w:rPr>
      </w:pPr>
    </w:p>
    <w:p w:rsidR="00D17A9D" w:rsidRDefault="00D17A9D" w:rsidP="00D17A9D">
      <w:pPr>
        <w:jc w:val="center"/>
        <w:rPr>
          <w:b/>
          <w:sz w:val="32"/>
          <w:szCs w:val="32"/>
          <w:lang w:val="en-ID"/>
        </w:rPr>
      </w:pPr>
    </w:p>
    <w:p w:rsidR="000C55FA" w:rsidRDefault="000C55FA" w:rsidP="00D17A9D">
      <w:pPr>
        <w:jc w:val="center"/>
        <w:rPr>
          <w:noProof/>
        </w:rPr>
      </w:pPr>
    </w:p>
    <w:p w:rsidR="00D17A9D" w:rsidRDefault="00D17A9D" w:rsidP="00D17A9D">
      <w:pPr>
        <w:jc w:val="center"/>
        <w:rPr>
          <w:sz w:val="32"/>
          <w:szCs w:val="32"/>
          <w:lang w:val="en-ID"/>
        </w:rPr>
      </w:pPr>
      <w:r>
        <w:rPr>
          <w:noProof/>
        </w:rPr>
        <w:drawing>
          <wp:inline distT="0" distB="0" distL="0" distR="0" wp14:anchorId="0FD38EAF" wp14:editId="530DABF4">
            <wp:extent cx="2156460" cy="3044825"/>
            <wp:effectExtent l="0" t="0" r="0" b="3175"/>
            <wp:docPr id="1" name="Picture 1" descr="Hasil gambar untuk logo sman 8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logo sman 8 suraba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FA" w:rsidRDefault="000C55FA" w:rsidP="000C55FA">
      <w:pPr>
        <w:rPr>
          <w:sz w:val="32"/>
          <w:szCs w:val="32"/>
          <w:lang w:val="en-ID"/>
        </w:rPr>
      </w:pPr>
    </w:p>
    <w:p w:rsidR="000C55FA" w:rsidRDefault="000C55FA" w:rsidP="000C55FA">
      <w:pPr>
        <w:rPr>
          <w:sz w:val="32"/>
          <w:szCs w:val="32"/>
          <w:lang w:val="en-ID"/>
        </w:rPr>
      </w:pPr>
    </w:p>
    <w:p w:rsidR="000C55FA" w:rsidRDefault="000C55FA" w:rsidP="000C55FA">
      <w:pPr>
        <w:rPr>
          <w:sz w:val="32"/>
          <w:szCs w:val="32"/>
          <w:lang w:val="en-ID"/>
        </w:rPr>
      </w:pPr>
    </w:p>
    <w:p w:rsidR="000C55FA" w:rsidRDefault="000C55FA" w:rsidP="000C55FA">
      <w:pPr>
        <w:rPr>
          <w:sz w:val="32"/>
          <w:szCs w:val="32"/>
          <w:lang w:val="en-ID"/>
        </w:rPr>
      </w:pPr>
    </w:p>
    <w:p w:rsidR="000C55FA" w:rsidRDefault="00D17A9D" w:rsidP="000C55FA">
      <w:pPr>
        <w:rPr>
          <w:sz w:val="32"/>
          <w:szCs w:val="32"/>
          <w:lang w:val="en-ID"/>
        </w:rPr>
      </w:pPr>
      <w:proofErr w:type="spellStart"/>
      <w:r>
        <w:rPr>
          <w:sz w:val="32"/>
          <w:szCs w:val="32"/>
          <w:lang w:val="en-ID"/>
        </w:rPr>
        <w:t>Nama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sz w:val="32"/>
          <w:szCs w:val="32"/>
          <w:lang w:val="en-ID"/>
        </w:rPr>
        <w:t>kelompok</w:t>
      </w:r>
      <w:proofErr w:type="spellEnd"/>
      <w:r>
        <w:rPr>
          <w:sz w:val="32"/>
          <w:szCs w:val="32"/>
          <w:lang w:val="en-ID"/>
        </w:rPr>
        <w:t xml:space="preserve"> :</w:t>
      </w:r>
      <w:proofErr w:type="gramEnd"/>
      <w:r w:rsidR="000C55FA">
        <w:rPr>
          <w:sz w:val="32"/>
          <w:szCs w:val="32"/>
          <w:lang w:val="en-ID"/>
        </w:rPr>
        <w:t xml:space="preserve"> </w:t>
      </w:r>
      <w:r>
        <w:rPr>
          <w:sz w:val="32"/>
          <w:szCs w:val="32"/>
          <w:lang w:val="en-ID"/>
        </w:rPr>
        <w:t xml:space="preserve"> -</w:t>
      </w:r>
      <w:r w:rsidR="000C55FA">
        <w:rPr>
          <w:sz w:val="32"/>
          <w:szCs w:val="32"/>
          <w:lang w:val="en-ID"/>
        </w:rPr>
        <w:t xml:space="preserve">    Aditya </w:t>
      </w:r>
      <w:proofErr w:type="spellStart"/>
      <w:r w:rsidR="000C55FA">
        <w:rPr>
          <w:sz w:val="32"/>
          <w:szCs w:val="32"/>
          <w:lang w:val="en-ID"/>
        </w:rPr>
        <w:t>putra</w:t>
      </w:r>
      <w:proofErr w:type="spellEnd"/>
      <w:r w:rsidR="000C55FA">
        <w:rPr>
          <w:sz w:val="32"/>
          <w:szCs w:val="32"/>
          <w:lang w:val="en-ID"/>
        </w:rPr>
        <w:t xml:space="preserve"> </w:t>
      </w:r>
      <w:proofErr w:type="spellStart"/>
      <w:r w:rsidR="000C55FA">
        <w:rPr>
          <w:sz w:val="32"/>
          <w:szCs w:val="32"/>
          <w:lang w:val="en-ID"/>
        </w:rPr>
        <w:t>maulana</w:t>
      </w:r>
      <w:proofErr w:type="spellEnd"/>
      <w:r w:rsidR="000C55FA">
        <w:rPr>
          <w:sz w:val="32"/>
          <w:szCs w:val="32"/>
          <w:lang w:val="en-ID"/>
        </w:rPr>
        <w:t xml:space="preserve"> (02)</w:t>
      </w:r>
    </w:p>
    <w:p w:rsidR="000C55FA" w:rsidRDefault="000C55FA" w:rsidP="000C55FA">
      <w:pPr>
        <w:pStyle w:val="ListParagraph"/>
        <w:numPr>
          <w:ilvl w:val="0"/>
          <w:numId w:val="6"/>
        </w:numPr>
        <w:rPr>
          <w:sz w:val="32"/>
          <w:szCs w:val="32"/>
          <w:lang w:val="en-ID"/>
        </w:rPr>
      </w:pPr>
      <w:r>
        <w:rPr>
          <w:sz w:val="32"/>
          <w:szCs w:val="32"/>
          <w:lang w:val="en-ID"/>
        </w:rPr>
        <w:t xml:space="preserve">Ahmad </w:t>
      </w:r>
      <w:proofErr w:type="spellStart"/>
      <w:r>
        <w:rPr>
          <w:sz w:val="32"/>
          <w:szCs w:val="32"/>
          <w:lang w:val="en-ID"/>
        </w:rPr>
        <w:t>Abdullah.A</w:t>
      </w:r>
      <w:proofErr w:type="spellEnd"/>
      <w:r>
        <w:rPr>
          <w:sz w:val="32"/>
          <w:szCs w:val="32"/>
          <w:lang w:val="en-ID"/>
        </w:rPr>
        <w:t xml:space="preserve"> (03)</w:t>
      </w:r>
    </w:p>
    <w:p w:rsidR="000C55FA" w:rsidRDefault="000C55FA" w:rsidP="000C55FA">
      <w:pPr>
        <w:pStyle w:val="ListParagraph"/>
        <w:numPr>
          <w:ilvl w:val="0"/>
          <w:numId w:val="6"/>
        </w:numPr>
        <w:rPr>
          <w:sz w:val="32"/>
          <w:szCs w:val="32"/>
          <w:lang w:val="en-ID"/>
        </w:rPr>
      </w:pPr>
      <w:proofErr w:type="spellStart"/>
      <w:r>
        <w:rPr>
          <w:sz w:val="32"/>
          <w:szCs w:val="32"/>
          <w:lang w:val="en-ID"/>
        </w:rPr>
        <w:t>Ilham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Raiki.A</w:t>
      </w:r>
      <w:proofErr w:type="spellEnd"/>
      <w:r>
        <w:rPr>
          <w:sz w:val="32"/>
          <w:szCs w:val="32"/>
          <w:lang w:val="en-ID"/>
        </w:rPr>
        <w:t xml:space="preserve"> (15)</w:t>
      </w:r>
    </w:p>
    <w:p w:rsidR="000C55FA" w:rsidRDefault="000C55FA" w:rsidP="000C55FA">
      <w:pPr>
        <w:pStyle w:val="ListParagraph"/>
        <w:numPr>
          <w:ilvl w:val="0"/>
          <w:numId w:val="6"/>
        </w:numPr>
        <w:rPr>
          <w:sz w:val="32"/>
          <w:szCs w:val="32"/>
          <w:lang w:val="en-ID"/>
        </w:rPr>
      </w:pPr>
      <w:proofErr w:type="spellStart"/>
      <w:r>
        <w:rPr>
          <w:sz w:val="32"/>
          <w:szCs w:val="32"/>
          <w:lang w:val="en-ID"/>
        </w:rPr>
        <w:t>Ishaq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maulana</w:t>
      </w:r>
      <w:proofErr w:type="spellEnd"/>
      <w:r>
        <w:rPr>
          <w:sz w:val="32"/>
          <w:szCs w:val="32"/>
          <w:lang w:val="en-ID"/>
        </w:rPr>
        <w:t xml:space="preserve"> Ibrahim (16)</w:t>
      </w:r>
    </w:p>
    <w:p w:rsidR="000C55FA" w:rsidRDefault="000C55FA" w:rsidP="000C55FA">
      <w:pPr>
        <w:pStyle w:val="ListParagraph"/>
        <w:numPr>
          <w:ilvl w:val="0"/>
          <w:numId w:val="6"/>
        </w:numPr>
        <w:rPr>
          <w:sz w:val="32"/>
          <w:szCs w:val="32"/>
          <w:lang w:val="en-ID"/>
        </w:rPr>
      </w:pPr>
      <w:r>
        <w:rPr>
          <w:sz w:val="32"/>
          <w:szCs w:val="32"/>
          <w:lang w:val="en-ID"/>
        </w:rPr>
        <w:t xml:space="preserve">M. </w:t>
      </w:r>
      <w:proofErr w:type="spellStart"/>
      <w:r>
        <w:rPr>
          <w:sz w:val="32"/>
          <w:szCs w:val="32"/>
          <w:lang w:val="en-ID"/>
        </w:rPr>
        <w:t>Ardy</w:t>
      </w:r>
      <w:proofErr w:type="spellEnd"/>
      <w:r>
        <w:rPr>
          <w:sz w:val="32"/>
          <w:szCs w:val="32"/>
          <w:lang w:val="en-ID"/>
        </w:rPr>
        <w:t xml:space="preserve"> </w:t>
      </w:r>
      <w:proofErr w:type="spellStart"/>
      <w:r>
        <w:rPr>
          <w:sz w:val="32"/>
          <w:szCs w:val="32"/>
          <w:lang w:val="en-ID"/>
        </w:rPr>
        <w:t>bimantara</w:t>
      </w:r>
      <w:proofErr w:type="spellEnd"/>
      <w:r>
        <w:rPr>
          <w:sz w:val="32"/>
          <w:szCs w:val="32"/>
          <w:lang w:val="en-ID"/>
        </w:rPr>
        <w:t xml:space="preserve"> (26)</w:t>
      </w:r>
    </w:p>
    <w:p w:rsidR="000C55FA" w:rsidRPr="000C55FA" w:rsidRDefault="000C55FA" w:rsidP="000C55FA">
      <w:pPr>
        <w:pStyle w:val="ListParagraph"/>
        <w:ind w:left="2820"/>
        <w:rPr>
          <w:sz w:val="32"/>
          <w:szCs w:val="32"/>
          <w:lang w:val="en-ID"/>
        </w:rPr>
      </w:pPr>
    </w:p>
    <w:p w:rsidR="000C55FA" w:rsidRPr="000C55FA" w:rsidRDefault="000C55FA" w:rsidP="000C55FA">
      <w:pPr>
        <w:pStyle w:val="ListParagraph"/>
        <w:ind w:left="2820"/>
        <w:rPr>
          <w:sz w:val="32"/>
          <w:szCs w:val="32"/>
          <w:lang w:val="en-ID"/>
        </w:rPr>
      </w:pPr>
    </w:p>
    <w:p w:rsidR="000C55FA" w:rsidRPr="000C55FA" w:rsidRDefault="000C55FA" w:rsidP="000C55FA">
      <w:pPr>
        <w:rPr>
          <w:sz w:val="32"/>
          <w:szCs w:val="32"/>
          <w:lang w:val="en-ID"/>
        </w:rPr>
      </w:pPr>
    </w:p>
    <w:p w:rsidR="000C55FA" w:rsidRPr="00D04D01" w:rsidRDefault="00D04D01" w:rsidP="000C55FA">
      <w:pPr>
        <w:pStyle w:val="ListParagraph"/>
        <w:numPr>
          <w:ilvl w:val="0"/>
          <w:numId w:val="7"/>
        </w:numPr>
        <w:rPr>
          <w:b/>
          <w:sz w:val="32"/>
          <w:szCs w:val="32"/>
          <w:lang w:val="en-ID"/>
        </w:rPr>
      </w:pPr>
      <w:proofErr w:type="spellStart"/>
      <w:r w:rsidRPr="00D04D01">
        <w:rPr>
          <w:b/>
          <w:sz w:val="32"/>
          <w:szCs w:val="32"/>
          <w:lang w:val="en-ID"/>
        </w:rPr>
        <w:t>Letak</w:t>
      </w:r>
      <w:proofErr w:type="spellEnd"/>
      <w:r w:rsidRPr="00D04D01">
        <w:rPr>
          <w:b/>
          <w:sz w:val="32"/>
          <w:szCs w:val="32"/>
          <w:lang w:val="en-ID"/>
        </w:rPr>
        <w:t xml:space="preserve"> </w:t>
      </w:r>
      <w:proofErr w:type="spellStart"/>
      <w:r w:rsidRPr="00D04D01">
        <w:rPr>
          <w:b/>
          <w:sz w:val="32"/>
          <w:szCs w:val="32"/>
          <w:lang w:val="en-ID"/>
        </w:rPr>
        <w:t>G</w:t>
      </w:r>
      <w:r w:rsidR="000C55FA" w:rsidRPr="00D04D01">
        <w:rPr>
          <w:b/>
          <w:sz w:val="32"/>
          <w:szCs w:val="32"/>
          <w:lang w:val="en-ID"/>
        </w:rPr>
        <w:t>eografis</w:t>
      </w:r>
      <w:proofErr w:type="spellEnd"/>
      <w:r w:rsidR="000C55FA" w:rsidRPr="00D04D01">
        <w:rPr>
          <w:b/>
          <w:sz w:val="32"/>
          <w:szCs w:val="32"/>
          <w:lang w:val="en-ID"/>
        </w:rPr>
        <w:t xml:space="preserve"> </w:t>
      </w:r>
    </w:p>
    <w:p w:rsidR="000C55FA" w:rsidRDefault="000C55FA" w:rsidP="000C55FA">
      <w:pPr>
        <w:pStyle w:val="ListParagraph"/>
        <w:rPr>
          <w:sz w:val="32"/>
          <w:szCs w:val="32"/>
          <w:lang w:val="en-ID"/>
        </w:rPr>
      </w:pPr>
      <w:r>
        <w:rPr>
          <w:sz w:val="32"/>
          <w:szCs w:val="32"/>
          <w:lang w:val="en-ID"/>
        </w:rPr>
        <w:t xml:space="preserve">         </w:t>
      </w:r>
    </w:p>
    <w:p w:rsidR="00D04D01" w:rsidRPr="00D04D01" w:rsidRDefault="00D04D01" w:rsidP="00D04D01">
      <w:pPr>
        <w:pStyle w:val="ListParagraph"/>
        <w:rPr>
          <w:sz w:val="24"/>
          <w:szCs w:val="24"/>
        </w:rPr>
      </w:pPr>
      <w:r>
        <w:rPr>
          <w:sz w:val="32"/>
          <w:szCs w:val="32"/>
          <w:lang w:val="en-ID"/>
        </w:rPr>
        <w:t xml:space="preserve">      </w:t>
      </w:r>
      <w:r w:rsidR="000C55FA">
        <w:rPr>
          <w:sz w:val="32"/>
          <w:szCs w:val="32"/>
          <w:lang w:val="en-ID"/>
        </w:rPr>
        <w:t xml:space="preserve"> </w:t>
      </w:r>
      <w:r w:rsidR="000C55FA" w:rsidRPr="00D04D01">
        <w:rPr>
          <w:sz w:val="24"/>
          <w:szCs w:val="24"/>
        </w:rPr>
        <w:t xml:space="preserve">Dari </w:t>
      </w:r>
      <w:proofErr w:type="spellStart"/>
      <w:r w:rsidR="000C55FA" w:rsidRPr="00D04D01">
        <w:rPr>
          <w:sz w:val="24"/>
          <w:szCs w:val="24"/>
        </w:rPr>
        <w:t>prasasti-prasasti</w:t>
      </w:r>
      <w:proofErr w:type="spellEnd"/>
      <w:r w:rsidR="000C55FA" w:rsidRPr="00D04D01">
        <w:rPr>
          <w:sz w:val="24"/>
          <w:szCs w:val="24"/>
        </w:rPr>
        <w:t xml:space="preserve"> yang </w:t>
      </w:r>
      <w:proofErr w:type="spellStart"/>
      <w:r w:rsidR="000C55FA" w:rsidRPr="00D04D01">
        <w:rPr>
          <w:sz w:val="24"/>
          <w:szCs w:val="24"/>
        </w:rPr>
        <w:t>ditemukan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dapat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diketahui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bahwa</w:t>
      </w:r>
      <w:proofErr w:type="spellEnd"/>
      <w:r w:rsidR="000C55FA" w:rsidRPr="00D04D01">
        <w:rPr>
          <w:sz w:val="24"/>
          <w:szCs w:val="24"/>
        </w:rPr>
        <w:t> </w:t>
      </w:r>
      <w:proofErr w:type="spellStart"/>
      <w:r w:rsidR="000C55FA" w:rsidRPr="00D04D01">
        <w:rPr>
          <w:b/>
          <w:bCs/>
          <w:sz w:val="24"/>
          <w:szCs w:val="24"/>
        </w:rPr>
        <w:t>letak</w:t>
      </w:r>
      <w:proofErr w:type="spellEnd"/>
      <w:r w:rsidR="000C55FA" w:rsidRPr="00D04D01">
        <w:rPr>
          <w:b/>
          <w:bCs/>
          <w:sz w:val="24"/>
          <w:szCs w:val="24"/>
        </w:rPr>
        <w:t xml:space="preserve"> </w:t>
      </w:r>
      <w:proofErr w:type="spellStart"/>
      <w:r w:rsidR="000C55FA" w:rsidRPr="00D04D01">
        <w:rPr>
          <w:b/>
          <w:bCs/>
          <w:sz w:val="24"/>
          <w:szCs w:val="24"/>
        </w:rPr>
        <w:t>Kerajaan</w:t>
      </w:r>
      <w:proofErr w:type="spellEnd"/>
      <w:r w:rsidR="000C55FA" w:rsidRPr="00D04D01">
        <w:rPr>
          <w:sz w:val="24"/>
          <w:szCs w:val="24"/>
        </w:rPr>
        <w:t> </w:t>
      </w:r>
      <w:proofErr w:type="spellStart"/>
      <w:r w:rsidR="000C55FA" w:rsidRPr="00D04D01">
        <w:rPr>
          <w:sz w:val="24"/>
          <w:szCs w:val="24"/>
        </w:rPr>
        <w:t>Sriwjijaya</w:t>
      </w:r>
      <w:proofErr w:type="spellEnd"/>
      <w:r w:rsidR="000C55FA" w:rsidRPr="00D04D01">
        <w:rPr>
          <w:sz w:val="24"/>
          <w:szCs w:val="24"/>
        </w:rPr>
        <w:t xml:space="preserve"> di </w:t>
      </w:r>
      <w:proofErr w:type="spellStart"/>
      <w:r w:rsidR="000C55FA" w:rsidRPr="00D04D01">
        <w:rPr>
          <w:sz w:val="24"/>
          <w:szCs w:val="24"/>
        </w:rPr>
        <w:t>wilayah</w:t>
      </w:r>
      <w:proofErr w:type="spellEnd"/>
      <w:r w:rsidR="000C55FA" w:rsidRPr="00D04D01">
        <w:rPr>
          <w:sz w:val="24"/>
          <w:szCs w:val="24"/>
        </w:rPr>
        <w:t xml:space="preserve"> Sumatra </w:t>
      </w:r>
      <w:proofErr w:type="spellStart"/>
      <w:r w:rsidR="000C55FA" w:rsidRPr="00D04D01">
        <w:rPr>
          <w:sz w:val="24"/>
          <w:szCs w:val="24"/>
        </w:rPr>
        <w:t>bagian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selatan</w:t>
      </w:r>
      <w:proofErr w:type="spellEnd"/>
      <w:r w:rsidR="000C55FA" w:rsidRPr="00D04D01">
        <w:rPr>
          <w:sz w:val="24"/>
          <w:szCs w:val="24"/>
        </w:rPr>
        <w:t xml:space="preserve">. </w:t>
      </w:r>
      <w:proofErr w:type="spellStart"/>
      <w:r w:rsidR="000C55FA" w:rsidRPr="00D04D01">
        <w:rPr>
          <w:sz w:val="24"/>
          <w:szCs w:val="24"/>
        </w:rPr>
        <w:t>Diperkirakan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pusat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pemerintahannya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terletak</w:t>
      </w:r>
      <w:proofErr w:type="spellEnd"/>
      <w:r w:rsidR="000C55FA" w:rsidRPr="00D04D01">
        <w:rPr>
          <w:sz w:val="24"/>
          <w:szCs w:val="24"/>
        </w:rPr>
        <w:t xml:space="preserve"> di </w:t>
      </w:r>
      <w:proofErr w:type="spellStart"/>
      <w:r w:rsidR="000C55FA" w:rsidRPr="00D04D01">
        <w:rPr>
          <w:sz w:val="24"/>
          <w:szCs w:val="24"/>
        </w:rPr>
        <w:t>tepi</w:t>
      </w:r>
      <w:proofErr w:type="spellEnd"/>
      <w:r w:rsidR="000C55FA" w:rsidRPr="00D04D01">
        <w:rPr>
          <w:sz w:val="24"/>
          <w:szCs w:val="24"/>
        </w:rPr>
        <w:t xml:space="preserve"> Sungai </w:t>
      </w:r>
      <w:proofErr w:type="spellStart"/>
      <w:r w:rsidR="000C55FA" w:rsidRPr="00D04D01">
        <w:rPr>
          <w:sz w:val="24"/>
          <w:szCs w:val="24"/>
        </w:rPr>
        <w:t>Musi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atau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r w:rsidR="000C55FA" w:rsidRPr="00D04D01">
        <w:rPr>
          <w:sz w:val="24"/>
          <w:szCs w:val="24"/>
        </w:rPr>
        <w:t>disekitar</w:t>
      </w:r>
      <w:proofErr w:type="spellEnd"/>
      <w:r w:rsidR="000C55FA" w:rsidRPr="00D04D01">
        <w:rPr>
          <w:sz w:val="24"/>
          <w:szCs w:val="24"/>
        </w:rPr>
        <w:t xml:space="preserve"> </w:t>
      </w:r>
      <w:proofErr w:type="spellStart"/>
      <w:proofErr w:type="gramStart"/>
      <w:r w:rsidR="000C55FA" w:rsidRPr="00D04D01">
        <w:rPr>
          <w:sz w:val="24"/>
          <w:szCs w:val="24"/>
        </w:rPr>
        <w:t>kota</w:t>
      </w:r>
      <w:proofErr w:type="spellEnd"/>
      <w:proofErr w:type="gramEnd"/>
      <w:r w:rsidR="000C55FA" w:rsidRPr="00D04D01">
        <w:rPr>
          <w:sz w:val="24"/>
          <w:szCs w:val="24"/>
        </w:rPr>
        <w:t xml:space="preserve"> Palembang </w:t>
      </w:r>
      <w:proofErr w:type="spellStart"/>
      <w:r w:rsidR="000C55FA" w:rsidRPr="00D04D01">
        <w:rPr>
          <w:sz w:val="24"/>
          <w:szCs w:val="24"/>
        </w:rPr>
        <w:t>sekarang</w:t>
      </w:r>
      <w:proofErr w:type="spellEnd"/>
      <w:r w:rsidR="000C55FA" w:rsidRPr="00D04D01">
        <w:rPr>
          <w:sz w:val="24"/>
          <w:szCs w:val="24"/>
        </w:rPr>
        <w:t>.</w:t>
      </w:r>
    </w:p>
    <w:p w:rsidR="00D04D01" w:rsidRPr="00D04D01" w:rsidRDefault="00D04D01" w:rsidP="00D04D01">
      <w:pPr>
        <w:pStyle w:val="ListParagraph"/>
        <w:rPr>
          <w:sz w:val="24"/>
          <w:szCs w:val="24"/>
        </w:rPr>
      </w:pPr>
      <w:r w:rsidRPr="00D04D01">
        <w:rPr>
          <w:sz w:val="24"/>
          <w:szCs w:val="24"/>
        </w:rPr>
        <w:t xml:space="preserve">            </w:t>
      </w:r>
      <w:r w:rsidRPr="00D04D01">
        <w:rPr>
          <w:sz w:val="24"/>
          <w:szCs w:val="24"/>
        </w:rPr>
        <w:t xml:space="preserve">Dari </w:t>
      </w:r>
      <w:proofErr w:type="spellStart"/>
      <w:r w:rsidRPr="00D04D01">
        <w:rPr>
          <w:sz w:val="24"/>
          <w:szCs w:val="24"/>
        </w:rPr>
        <w:t>tepian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sungai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musi</w:t>
      </w:r>
      <w:proofErr w:type="spellEnd"/>
      <w:r w:rsidRPr="00D04D01">
        <w:rPr>
          <w:sz w:val="24"/>
          <w:szCs w:val="24"/>
        </w:rPr>
        <w:t xml:space="preserve">, </w:t>
      </w:r>
      <w:proofErr w:type="spellStart"/>
      <w:r w:rsidRPr="00D04D01">
        <w:rPr>
          <w:sz w:val="24"/>
          <w:szCs w:val="24"/>
        </w:rPr>
        <w:t>pengaruh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Kerajaan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Sriwijaya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terus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menerus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mencakup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Selat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malaka</w:t>
      </w:r>
      <w:proofErr w:type="spellEnd"/>
      <w:r w:rsidRPr="00D04D01">
        <w:rPr>
          <w:sz w:val="24"/>
          <w:szCs w:val="24"/>
        </w:rPr>
        <w:t xml:space="preserve">, </w:t>
      </w:r>
      <w:proofErr w:type="spellStart"/>
      <w:r w:rsidRPr="00D04D01">
        <w:rPr>
          <w:sz w:val="24"/>
          <w:szCs w:val="24"/>
        </w:rPr>
        <w:t>selat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Sunda</w:t>
      </w:r>
      <w:proofErr w:type="spellEnd"/>
      <w:r w:rsidRPr="00D04D01">
        <w:rPr>
          <w:sz w:val="24"/>
          <w:szCs w:val="24"/>
        </w:rPr>
        <w:t xml:space="preserve">, </w:t>
      </w:r>
      <w:proofErr w:type="spellStart"/>
      <w:r w:rsidRPr="00D04D01">
        <w:rPr>
          <w:sz w:val="24"/>
          <w:szCs w:val="24"/>
        </w:rPr>
        <w:t>Selat</w:t>
      </w:r>
      <w:proofErr w:type="spellEnd"/>
      <w:r w:rsidRPr="00D04D01">
        <w:rPr>
          <w:sz w:val="24"/>
          <w:szCs w:val="24"/>
        </w:rPr>
        <w:t xml:space="preserve"> Bangka, </w:t>
      </w:r>
      <w:proofErr w:type="spellStart"/>
      <w:r w:rsidRPr="00D04D01">
        <w:rPr>
          <w:sz w:val="24"/>
          <w:szCs w:val="24"/>
        </w:rPr>
        <w:t>Laut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Jawa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bagian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barat</w:t>
      </w:r>
      <w:proofErr w:type="spellEnd"/>
      <w:r w:rsidRPr="00D04D01">
        <w:rPr>
          <w:sz w:val="24"/>
          <w:szCs w:val="24"/>
        </w:rPr>
        <w:t xml:space="preserve">, Bangka, Jambi Hulu, </w:t>
      </w:r>
      <w:proofErr w:type="spellStart"/>
      <w:r w:rsidRPr="00D04D01">
        <w:rPr>
          <w:sz w:val="24"/>
          <w:szCs w:val="24"/>
        </w:rPr>
        <w:t>Semenanjung</w:t>
      </w:r>
      <w:proofErr w:type="spellEnd"/>
      <w:r w:rsidRPr="00D04D01">
        <w:rPr>
          <w:sz w:val="24"/>
          <w:szCs w:val="24"/>
        </w:rPr>
        <w:t xml:space="preserve"> Malaya </w:t>
      </w:r>
      <w:proofErr w:type="spellStart"/>
      <w:r w:rsidRPr="00D04D01">
        <w:rPr>
          <w:sz w:val="24"/>
          <w:szCs w:val="24"/>
        </w:rPr>
        <w:t>hingga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ke</w:t>
      </w:r>
      <w:proofErr w:type="spellEnd"/>
      <w:r w:rsidRPr="00D04D01">
        <w:rPr>
          <w:sz w:val="24"/>
          <w:szCs w:val="24"/>
        </w:rPr>
        <w:t xml:space="preserve"> Tanah </w:t>
      </w:r>
      <w:proofErr w:type="spellStart"/>
      <w:r w:rsidRPr="00D04D01">
        <w:rPr>
          <w:sz w:val="24"/>
          <w:szCs w:val="24"/>
        </w:rPr>
        <w:t>Genting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Kra</w:t>
      </w:r>
      <w:proofErr w:type="spellEnd"/>
      <w:r w:rsidRPr="00D04D01">
        <w:rPr>
          <w:sz w:val="24"/>
          <w:szCs w:val="24"/>
        </w:rPr>
        <w:t xml:space="preserve">. </w:t>
      </w:r>
      <w:proofErr w:type="spellStart"/>
      <w:r w:rsidRPr="00D04D01">
        <w:rPr>
          <w:sz w:val="24"/>
          <w:szCs w:val="24"/>
        </w:rPr>
        <w:t>Luas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wilayah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laut</w:t>
      </w:r>
      <w:proofErr w:type="spellEnd"/>
      <w:r w:rsidRPr="00D04D01">
        <w:rPr>
          <w:sz w:val="24"/>
          <w:szCs w:val="24"/>
        </w:rPr>
        <w:t xml:space="preserve"> yang </w:t>
      </w:r>
      <w:proofErr w:type="spellStart"/>
      <w:r w:rsidRPr="00D04D01">
        <w:rPr>
          <w:sz w:val="24"/>
          <w:szCs w:val="24"/>
        </w:rPr>
        <w:t>dikuasasi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Kerajaan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Sriwijaya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menjadikan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Sriwijaya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sebagai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kerajaan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maritim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besar</w:t>
      </w:r>
      <w:proofErr w:type="spellEnd"/>
      <w:r w:rsidRPr="00D04D01">
        <w:rPr>
          <w:sz w:val="24"/>
          <w:szCs w:val="24"/>
        </w:rPr>
        <w:t>.</w:t>
      </w:r>
    </w:p>
    <w:p w:rsidR="00D04D01" w:rsidRDefault="00D04D01" w:rsidP="00D04D01">
      <w:pPr>
        <w:pStyle w:val="ListParagraph"/>
        <w:rPr>
          <w:sz w:val="28"/>
          <w:szCs w:val="28"/>
        </w:rPr>
      </w:pPr>
    </w:p>
    <w:p w:rsidR="00D04D01" w:rsidRDefault="00D04D01" w:rsidP="00D04D01">
      <w:pPr>
        <w:pStyle w:val="ListParagraph"/>
        <w:rPr>
          <w:sz w:val="28"/>
          <w:szCs w:val="28"/>
        </w:rPr>
      </w:pPr>
    </w:p>
    <w:p w:rsidR="00D04D01" w:rsidRDefault="00D04D01" w:rsidP="00D04D01">
      <w:pPr>
        <w:pStyle w:val="ListParagraph"/>
        <w:rPr>
          <w:sz w:val="28"/>
          <w:szCs w:val="28"/>
        </w:rPr>
      </w:pPr>
    </w:p>
    <w:p w:rsidR="00D04D01" w:rsidRDefault="00D04D01" w:rsidP="00D04D01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 w:rsidRPr="00D04D01">
        <w:rPr>
          <w:b/>
          <w:sz w:val="32"/>
          <w:szCs w:val="32"/>
        </w:rPr>
        <w:t>Sumber</w:t>
      </w:r>
      <w:proofErr w:type="spellEnd"/>
      <w:r w:rsidRPr="00D04D01">
        <w:rPr>
          <w:b/>
          <w:sz w:val="32"/>
          <w:szCs w:val="32"/>
        </w:rPr>
        <w:t xml:space="preserve"> </w:t>
      </w:r>
      <w:proofErr w:type="spellStart"/>
      <w:r w:rsidRPr="00D04D01">
        <w:rPr>
          <w:b/>
          <w:sz w:val="32"/>
          <w:szCs w:val="32"/>
        </w:rPr>
        <w:t>Sejarah</w:t>
      </w:r>
      <w:proofErr w:type="spellEnd"/>
    </w:p>
    <w:p w:rsidR="00D04D01" w:rsidRPr="00D04D01" w:rsidRDefault="00D04D01" w:rsidP="00D04D01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</w:t>
      </w:r>
    </w:p>
    <w:p w:rsidR="00D04D01" w:rsidRPr="00E349D5" w:rsidRDefault="00D04D01" w:rsidP="00D04D0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D04D01">
        <w:rPr>
          <w:b/>
          <w:sz w:val="24"/>
          <w:szCs w:val="24"/>
        </w:rPr>
        <w:t xml:space="preserve"> </w:t>
      </w:r>
      <w:proofErr w:type="spellStart"/>
      <w:r w:rsidRPr="00E349D5">
        <w:rPr>
          <w:b/>
          <w:sz w:val="28"/>
          <w:szCs w:val="28"/>
        </w:rPr>
        <w:t>Sumber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dari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Dalam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negri</w:t>
      </w:r>
      <w:proofErr w:type="spellEnd"/>
    </w:p>
    <w:p w:rsidR="00D04D01" w:rsidRDefault="00D04D01" w:rsidP="00D04D0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Prasasti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Kedukan</w:t>
      </w:r>
      <w:proofErr w:type="spellEnd"/>
      <w:r w:rsidRPr="00D04D01">
        <w:rPr>
          <w:sz w:val="24"/>
          <w:szCs w:val="24"/>
        </w:rPr>
        <w:t xml:space="preserve"> Bukit di </w:t>
      </w:r>
      <w:proofErr w:type="spellStart"/>
      <w:r w:rsidRPr="00D04D01">
        <w:rPr>
          <w:sz w:val="24"/>
          <w:szCs w:val="24"/>
        </w:rPr>
        <w:t>temukan</w:t>
      </w:r>
      <w:proofErr w:type="spellEnd"/>
      <w:r w:rsidRPr="00D04D01">
        <w:rPr>
          <w:sz w:val="24"/>
          <w:szCs w:val="24"/>
        </w:rPr>
        <w:t xml:space="preserve"> di </w:t>
      </w:r>
      <w:proofErr w:type="spellStart"/>
      <w:r w:rsidRPr="00D04D01">
        <w:rPr>
          <w:sz w:val="24"/>
          <w:szCs w:val="24"/>
        </w:rPr>
        <w:t>Kedukan</w:t>
      </w:r>
      <w:proofErr w:type="spellEnd"/>
      <w:r w:rsidRPr="00D04D01">
        <w:rPr>
          <w:sz w:val="24"/>
          <w:szCs w:val="24"/>
        </w:rPr>
        <w:t xml:space="preserve"> Bukit, di </w:t>
      </w:r>
      <w:proofErr w:type="spellStart"/>
      <w:r w:rsidRPr="00D04D01">
        <w:rPr>
          <w:sz w:val="24"/>
          <w:szCs w:val="24"/>
        </w:rPr>
        <w:t>tepi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sungai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Talang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dekat</w:t>
      </w:r>
      <w:proofErr w:type="spellEnd"/>
      <w:r w:rsidRPr="00D04D01">
        <w:rPr>
          <w:sz w:val="24"/>
          <w:szCs w:val="24"/>
        </w:rPr>
        <w:t xml:space="preserve"> Palembang </w:t>
      </w:r>
      <w:proofErr w:type="spellStart"/>
      <w:r w:rsidRPr="00D04D01">
        <w:rPr>
          <w:sz w:val="24"/>
          <w:szCs w:val="24"/>
        </w:rPr>
        <w:t>berangka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tahun</w:t>
      </w:r>
      <w:proofErr w:type="spellEnd"/>
      <w:r w:rsidRPr="00D04D01">
        <w:rPr>
          <w:sz w:val="24"/>
          <w:szCs w:val="24"/>
        </w:rPr>
        <w:t xml:space="preserve"> 605 </w:t>
      </w:r>
      <w:proofErr w:type="spellStart"/>
      <w:r w:rsidRPr="00D04D01">
        <w:rPr>
          <w:sz w:val="24"/>
          <w:szCs w:val="24"/>
        </w:rPr>
        <w:t>Syaka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atau</w:t>
      </w:r>
      <w:proofErr w:type="spellEnd"/>
      <w:r w:rsidRPr="00D04D01">
        <w:rPr>
          <w:sz w:val="24"/>
          <w:szCs w:val="24"/>
        </w:rPr>
        <w:t xml:space="preserve"> 683 M. Isi </w:t>
      </w:r>
      <w:proofErr w:type="spellStart"/>
      <w:r w:rsidRPr="00D04D01">
        <w:rPr>
          <w:sz w:val="24"/>
          <w:szCs w:val="24"/>
        </w:rPr>
        <w:t>dari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Prasasti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ini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menceritakan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tentang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perjalanan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suci</w:t>
      </w:r>
      <w:proofErr w:type="spellEnd"/>
      <w:r w:rsidRPr="00D04D01">
        <w:rPr>
          <w:sz w:val="24"/>
          <w:szCs w:val="24"/>
        </w:rPr>
        <w:t>/</w:t>
      </w:r>
      <w:proofErr w:type="spellStart"/>
      <w:r w:rsidRPr="00D04D01">
        <w:rPr>
          <w:sz w:val="24"/>
          <w:szCs w:val="24"/>
        </w:rPr>
        <w:t>sidayata</w:t>
      </w:r>
      <w:proofErr w:type="spellEnd"/>
      <w:r w:rsidRPr="00D04D01">
        <w:rPr>
          <w:sz w:val="24"/>
          <w:szCs w:val="24"/>
        </w:rPr>
        <w:t xml:space="preserve"> yang </w:t>
      </w:r>
      <w:proofErr w:type="spellStart"/>
      <w:r w:rsidRPr="00D04D01">
        <w:rPr>
          <w:sz w:val="24"/>
          <w:szCs w:val="24"/>
        </w:rPr>
        <w:t>dilakukan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Dapunta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Hyang</w:t>
      </w:r>
      <w:proofErr w:type="spellEnd"/>
      <w:r w:rsidRPr="00D04D01">
        <w:rPr>
          <w:sz w:val="24"/>
          <w:szCs w:val="24"/>
        </w:rPr>
        <w:t xml:space="preserve">, </w:t>
      </w:r>
      <w:proofErr w:type="spellStart"/>
      <w:r w:rsidRPr="00D04D01">
        <w:rPr>
          <w:sz w:val="24"/>
          <w:szCs w:val="24"/>
        </w:rPr>
        <w:t>berangkat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dari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Muaratamwan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dengan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membawa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tentara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sebanyak</w:t>
      </w:r>
      <w:proofErr w:type="spellEnd"/>
      <w:r w:rsidRPr="00D04D01">
        <w:rPr>
          <w:sz w:val="24"/>
          <w:szCs w:val="24"/>
        </w:rPr>
        <w:t xml:space="preserve"> 20.000 orang, </w:t>
      </w:r>
      <w:proofErr w:type="spellStart"/>
      <w:r w:rsidRPr="00D04D01">
        <w:rPr>
          <w:sz w:val="24"/>
          <w:szCs w:val="24"/>
        </w:rPr>
        <w:t>dan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dari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perjalanannya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itu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berhasil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menaklukkan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beberapa</w:t>
      </w:r>
      <w:proofErr w:type="spellEnd"/>
      <w:r w:rsidRPr="00D04D01">
        <w:rPr>
          <w:sz w:val="24"/>
          <w:szCs w:val="24"/>
        </w:rPr>
        <w:t xml:space="preserve"> </w:t>
      </w:r>
      <w:proofErr w:type="spellStart"/>
      <w:r w:rsidRPr="00D04D01">
        <w:rPr>
          <w:sz w:val="24"/>
          <w:szCs w:val="24"/>
        </w:rPr>
        <w:t>daerah</w:t>
      </w:r>
      <w:proofErr w:type="spellEnd"/>
      <w:r w:rsidRPr="00D04D01">
        <w:rPr>
          <w:sz w:val="24"/>
          <w:szCs w:val="24"/>
        </w:rPr>
        <w:t>.</w:t>
      </w:r>
    </w:p>
    <w:p w:rsidR="00E349D5" w:rsidRDefault="00E349D5" w:rsidP="00E349D5">
      <w:pPr>
        <w:pStyle w:val="ListParagraph"/>
        <w:ind w:left="1637"/>
        <w:rPr>
          <w:sz w:val="24"/>
          <w:szCs w:val="24"/>
        </w:rPr>
      </w:pPr>
    </w:p>
    <w:p w:rsidR="00E349D5" w:rsidRDefault="00E349D5" w:rsidP="00E349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Prasasti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Talang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Tuo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ditemukan</w:t>
      </w:r>
      <w:proofErr w:type="spellEnd"/>
      <w:r w:rsidRPr="00E349D5">
        <w:rPr>
          <w:sz w:val="24"/>
          <w:szCs w:val="24"/>
        </w:rPr>
        <w:t xml:space="preserve"> di </w:t>
      </w:r>
      <w:proofErr w:type="spellStart"/>
      <w:r w:rsidRPr="00E349D5">
        <w:rPr>
          <w:sz w:val="24"/>
          <w:szCs w:val="24"/>
        </w:rPr>
        <w:t>sebelah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barat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proofErr w:type="gramStart"/>
      <w:r w:rsidRPr="00E349D5">
        <w:rPr>
          <w:sz w:val="24"/>
          <w:szCs w:val="24"/>
        </w:rPr>
        <w:t>kota</w:t>
      </w:r>
      <w:proofErr w:type="spellEnd"/>
      <w:proofErr w:type="gramEnd"/>
      <w:r w:rsidRPr="00E349D5">
        <w:rPr>
          <w:sz w:val="24"/>
          <w:szCs w:val="24"/>
        </w:rPr>
        <w:t xml:space="preserve"> Palembang </w:t>
      </w:r>
      <w:proofErr w:type="spellStart"/>
      <w:r w:rsidRPr="00E349D5">
        <w:rPr>
          <w:sz w:val="24"/>
          <w:szCs w:val="24"/>
        </w:rPr>
        <w:t>berangka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tahun</w:t>
      </w:r>
      <w:proofErr w:type="spellEnd"/>
      <w:r w:rsidRPr="00E349D5">
        <w:rPr>
          <w:sz w:val="24"/>
          <w:szCs w:val="24"/>
        </w:rPr>
        <w:t xml:space="preserve"> 606 </w:t>
      </w:r>
      <w:proofErr w:type="spellStart"/>
      <w:r w:rsidRPr="00E349D5">
        <w:rPr>
          <w:sz w:val="24"/>
          <w:szCs w:val="24"/>
        </w:rPr>
        <w:t>Syaka</w:t>
      </w:r>
      <w:proofErr w:type="spellEnd"/>
      <w:r w:rsidRPr="00E349D5">
        <w:rPr>
          <w:sz w:val="24"/>
          <w:szCs w:val="24"/>
        </w:rPr>
        <w:t xml:space="preserve">/684M. </w:t>
      </w:r>
      <w:proofErr w:type="spellStart"/>
      <w:r w:rsidRPr="00E349D5">
        <w:rPr>
          <w:sz w:val="24"/>
          <w:szCs w:val="24"/>
        </w:rPr>
        <w:t>Prasasti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ini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berisi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tentang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pembuatan</w:t>
      </w:r>
      <w:proofErr w:type="spellEnd"/>
      <w:r w:rsidRPr="00E349D5">
        <w:rPr>
          <w:sz w:val="24"/>
          <w:szCs w:val="24"/>
        </w:rPr>
        <w:t xml:space="preserve"> Taman </w:t>
      </w:r>
      <w:proofErr w:type="spellStart"/>
      <w:r w:rsidRPr="00E349D5">
        <w:rPr>
          <w:sz w:val="24"/>
          <w:szCs w:val="24"/>
        </w:rPr>
        <w:t>Sriksetra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untuk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kemakmuran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semua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makhluk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terdapat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doa-doa</w:t>
      </w:r>
      <w:proofErr w:type="spellEnd"/>
      <w:r w:rsidRPr="00E349D5">
        <w:rPr>
          <w:sz w:val="24"/>
          <w:szCs w:val="24"/>
        </w:rPr>
        <w:t xml:space="preserve"> yang </w:t>
      </w:r>
      <w:proofErr w:type="spellStart"/>
      <w:r w:rsidRPr="00E349D5">
        <w:rPr>
          <w:sz w:val="24"/>
          <w:szCs w:val="24"/>
        </w:rPr>
        <w:t>bersifat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Budha</w:t>
      </w:r>
      <w:proofErr w:type="spellEnd"/>
      <w:r w:rsidRPr="00E349D5">
        <w:rPr>
          <w:sz w:val="24"/>
          <w:szCs w:val="24"/>
        </w:rPr>
        <w:t xml:space="preserve"> Mahayana.</w:t>
      </w:r>
    </w:p>
    <w:p w:rsidR="00E349D5" w:rsidRPr="00E349D5" w:rsidRDefault="00E349D5" w:rsidP="00E349D5">
      <w:pPr>
        <w:pStyle w:val="ListParagraph"/>
        <w:rPr>
          <w:sz w:val="24"/>
          <w:szCs w:val="24"/>
        </w:rPr>
      </w:pPr>
    </w:p>
    <w:p w:rsidR="00E349D5" w:rsidRDefault="00E349D5" w:rsidP="00E349D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Sumber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dari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Luar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Negri</w:t>
      </w:r>
      <w:proofErr w:type="spellEnd"/>
    </w:p>
    <w:p w:rsidR="00E349D5" w:rsidRDefault="00E349D5" w:rsidP="00E349D5">
      <w:pPr>
        <w:pStyle w:val="ListParagraph"/>
        <w:ind w:left="1211"/>
        <w:rPr>
          <w:sz w:val="24"/>
          <w:szCs w:val="24"/>
        </w:rPr>
      </w:pPr>
      <w:r w:rsidRPr="00E349D5">
        <w:rPr>
          <w:sz w:val="24"/>
          <w:szCs w:val="24"/>
        </w:rPr>
        <w:t xml:space="preserve">        </w:t>
      </w:r>
      <w:proofErr w:type="spellStart"/>
      <w:r w:rsidRPr="00E349D5">
        <w:rPr>
          <w:sz w:val="24"/>
          <w:szCs w:val="24"/>
        </w:rPr>
        <w:t>Sumber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sejarah</w:t>
      </w:r>
      <w:proofErr w:type="spellEnd"/>
      <w:r w:rsidRPr="00E349D5">
        <w:rPr>
          <w:sz w:val="24"/>
          <w:szCs w:val="24"/>
        </w:rPr>
        <w:t xml:space="preserve"> yang </w:t>
      </w:r>
      <w:proofErr w:type="spellStart"/>
      <w:r w:rsidRPr="00E349D5">
        <w:rPr>
          <w:sz w:val="24"/>
          <w:szCs w:val="24"/>
        </w:rPr>
        <w:t>menjelaskan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keberadaan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juga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dapat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diketahui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dari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berita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asing</w:t>
      </w:r>
      <w:proofErr w:type="spellEnd"/>
      <w:r w:rsidRPr="00E349D5">
        <w:rPr>
          <w:sz w:val="24"/>
          <w:szCs w:val="24"/>
        </w:rPr>
        <w:t xml:space="preserve">. </w:t>
      </w:r>
      <w:proofErr w:type="spellStart"/>
      <w:r w:rsidRPr="00E349D5">
        <w:rPr>
          <w:sz w:val="24"/>
          <w:szCs w:val="24"/>
        </w:rPr>
        <w:t>Dengan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adanya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aktivitas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perdagangan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disebut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banyak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ditemukan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informasi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mengenai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kebud</w:t>
      </w:r>
      <w:bookmarkStart w:id="0" w:name="_GoBack"/>
      <w:r w:rsidRPr="00E349D5">
        <w:rPr>
          <w:sz w:val="24"/>
          <w:szCs w:val="24"/>
        </w:rPr>
        <w:t>ayaan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dari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berita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proofErr w:type="gramStart"/>
      <w:r w:rsidRPr="00E349D5">
        <w:rPr>
          <w:sz w:val="24"/>
          <w:szCs w:val="24"/>
        </w:rPr>
        <w:t>asing</w:t>
      </w:r>
      <w:proofErr w:type="spellEnd"/>
      <w:r w:rsidRPr="00E349D5">
        <w:rPr>
          <w:sz w:val="24"/>
          <w:szCs w:val="24"/>
        </w:rPr>
        <w:t xml:space="preserve"> ,</w:t>
      </w:r>
      <w:proofErr w:type="gram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seperti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berita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arab</w:t>
      </w:r>
      <w:proofErr w:type="spellEnd"/>
      <w:r w:rsidRPr="00E349D5">
        <w:rPr>
          <w:sz w:val="24"/>
          <w:szCs w:val="24"/>
        </w:rPr>
        <w:t xml:space="preserve"> , </w:t>
      </w:r>
      <w:proofErr w:type="spellStart"/>
      <w:r w:rsidRPr="00E349D5">
        <w:rPr>
          <w:sz w:val="24"/>
          <w:szCs w:val="24"/>
        </w:rPr>
        <w:t>india</w:t>
      </w:r>
      <w:proofErr w:type="spellEnd"/>
      <w:r w:rsidRPr="00E349D5">
        <w:rPr>
          <w:sz w:val="24"/>
          <w:szCs w:val="24"/>
        </w:rPr>
        <w:t xml:space="preserve"> , </w:t>
      </w:r>
      <w:proofErr w:type="spellStart"/>
      <w:r w:rsidRPr="00E349D5">
        <w:rPr>
          <w:sz w:val="24"/>
          <w:szCs w:val="24"/>
        </w:rPr>
        <w:t>dan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cina</w:t>
      </w:r>
      <w:bookmarkEnd w:id="0"/>
      <w:proofErr w:type="spellEnd"/>
    </w:p>
    <w:p w:rsidR="00C538FF" w:rsidRDefault="00C538FF" w:rsidP="00E349D5">
      <w:pPr>
        <w:pStyle w:val="ListParagraph"/>
        <w:ind w:left="1211"/>
        <w:rPr>
          <w:sz w:val="24"/>
          <w:szCs w:val="24"/>
        </w:rPr>
      </w:pPr>
    </w:p>
    <w:p w:rsidR="00E349D5" w:rsidRDefault="00E349D5" w:rsidP="00E349D5">
      <w:pPr>
        <w:pStyle w:val="ListParagraph"/>
        <w:ind w:left="1211"/>
        <w:rPr>
          <w:sz w:val="24"/>
          <w:szCs w:val="24"/>
        </w:rPr>
      </w:pPr>
    </w:p>
    <w:p w:rsidR="00E349D5" w:rsidRDefault="00E349D5" w:rsidP="00E349D5">
      <w:pPr>
        <w:pStyle w:val="ListParagraph"/>
        <w:ind w:left="1211"/>
        <w:rPr>
          <w:sz w:val="24"/>
          <w:szCs w:val="24"/>
        </w:rPr>
      </w:pPr>
    </w:p>
    <w:p w:rsidR="00E349D5" w:rsidRDefault="00E349D5" w:rsidP="00E349D5">
      <w:pPr>
        <w:pStyle w:val="ListParagraph"/>
        <w:ind w:left="1211"/>
        <w:rPr>
          <w:sz w:val="24"/>
          <w:szCs w:val="24"/>
        </w:rPr>
      </w:pPr>
    </w:p>
    <w:p w:rsidR="00E349D5" w:rsidRDefault="00E349D5" w:rsidP="00E349D5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E349D5">
        <w:rPr>
          <w:b/>
          <w:sz w:val="28"/>
          <w:szCs w:val="28"/>
        </w:rPr>
        <w:t>Kehidupan</w:t>
      </w:r>
      <w:proofErr w:type="spellEnd"/>
      <w:r w:rsidRPr="00E349D5">
        <w:rPr>
          <w:b/>
          <w:sz w:val="28"/>
          <w:szCs w:val="28"/>
        </w:rPr>
        <w:t xml:space="preserve"> </w:t>
      </w:r>
      <w:proofErr w:type="spellStart"/>
      <w:r w:rsidRPr="00E349D5">
        <w:rPr>
          <w:b/>
          <w:sz w:val="28"/>
          <w:szCs w:val="28"/>
        </w:rPr>
        <w:t>Politik</w:t>
      </w:r>
      <w:proofErr w:type="spellEnd"/>
    </w:p>
    <w:p w:rsidR="00E349D5" w:rsidRPr="008D7C81" w:rsidRDefault="00E349D5" w:rsidP="008D7C81">
      <w:pPr>
        <w:pStyle w:val="ListParagrap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proofErr w:type="spellStart"/>
      <w:r w:rsidRPr="00E349D5">
        <w:rPr>
          <w:sz w:val="24"/>
          <w:szCs w:val="24"/>
        </w:rPr>
        <w:t>Kehidupan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politik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dapat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ditinjau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dari</w:t>
      </w:r>
      <w:proofErr w:type="spellEnd"/>
      <w:r w:rsidRPr="00E349D5">
        <w:rPr>
          <w:sz w:val="24"/>
          <w:szCs w:val="24"/>
        </w:rPr>
        <w:t xml:space="preserve"> raja-raja yang </w:t>
      </w:r>
      <w:proofErr w:type="spellStart"/>
      <w:r w:rsidRPr="00E349D5">
        <w:rPr>
          <w:sz w:val="24"/>
          <w:szCs w:val="24"/>
        </w:rPr>
        <w:t>memerintah</w:t>
      </w:r>
      <w:proofErr w:type="spellEnd"/>
      <w:r w:rsidRPr="00E349D5">
        <w:rPr>
          <w:sz w:val="24"/>
          <w:szCs w:val="24"/>
        </w:rPr>
        <w:t xml:space="preserve">, </w:t>
      </w:r>
      <w:proofErr w:type="spellStart"/>
      <w:r w:rsidRPr="00E349D5">
        <w:rPr>
          <w:sz w:val="24"/>
          <w:szCs w:val="24"/>
        </w:rPr>
        <w:t>wilayah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kekuasaan</w:t>
      </w:r>
      <w:proofErr w:type="spellEnd"/>
      <w:r w:rsidRPr="00E349D5">
        <w:rPr>
          <w:sz w:val="24"/>
          <w:szCs w:val="24"/>
        </w:rPr>
        <w:t xml:space="preserve">, </w:t>
      </w:r>
      <w:proofErr w:type="spellStart"/>
      <w:r w:rsidRPr="00E349D5">
        <w:rPr>
          <w:sz w:val="24"/>
          <w:szCs w:val="24"/>
        </w:rPr>
        <w:t>dan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hubungannya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dengan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pihak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luar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negeri</w:t>
      </w:r>
      <w:proofErr w:type="spellEnd"/>
      <w:r w:rsidRPr="00E349D5">
        <w:rPr>
          <w:sz w:val="24"/>
          <w:szCs w:val="24"/>
        </w:rPr>
        <w:t xml:space="preserve">. a. Raja yang </w:t>
      </w:r>
      <w:proofErr w:type="spellStart"/>
      <w:r w:rsidRPr="00E349D5">
        <w:rPr>
          <w:sz w:val="24"/>
          <w:szCs w:val="24"/>
        </w:rPr>
        <w:t>memerintah</w:t>
      </w:r>
      <w:proofErr w:type="spellEnd"/>
      <w:r w:rsidRPr="00E349D5">
        <w:rPr>
          <w:sz w:val="24"/>
          <w:szCs w:val="24"/>
        </w:rPr>
        <w:t xml:space="preserve"> (yang </w:t>
      </w:r>
      <w:proofErr w:type="spellStart"/>
      <w:r w:rsidRPr="00E349D5">
        <w:rPr>
          <w:sz w:val="24"/>
          <w:szCs w:val="24"/>
        </w:rPr>
        <w:t>terkenal</w:t>
      </w:r>
      <w:proofErr w:type="spellEnd"/>
      <w:r w:rsidRPr="00E349D5">
        <w:rPr>
          <w:sz w:val="24"/>
          <w:szCs w:val="24"/>
        </w:rPr>
        <w:t xml:space="preserve">) </w:t>
      </w:r>
    </w:p>
    <w:p w:rsidR="00E349D5" w:rsidRPr="00E349D5" w:rsidRDefault="00E349D5" w:rsidP="00E349D5">
      <w:pPr>
        <w:rPr>
          <w:sz w:val="24"/>
          <w:szCs w:val="24"/>
        </w:rPr>
      </w:pPr>
      <w:r w:rsidRPr="00E349D5">
        <w:rPr>
          <w:sz w:val="24"/>
          <w:szCs w:val="24"/>
        </w:rPr>
        <w:t xml:space="preserve">             </w:t>
      </w:r>
      <w:r w:rsidRPr="00E349D5">
        <w:rPr>
          <w:sz w:val="24"/>
          <w:szCs w:val="24"/>
        </w:rPr>
        <w:t xml:space="preserve">1) </w:t>
      </w:r>
      <w:proofErr w:type="spellStart"/>
      <w:r w:rsidRPr="00E349D5">
        <w:rPr>
          <w:sz w:val="24"/>
          <w:szCs w:val="24"/>
        </w:rPr>
        <w:t>DapuntaHyang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SriJayanasa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Beliau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adalah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pendiri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. </w:t>
      </w:r>
      <w:proofErr w:type="spellStart"/>
      <w:r w:rsidRPr="00E349D5">
        <w:rPr>
          <w:sz w:val="24"/>
          <w:szCs w:val="24"/>
        </w:rPr>
        <w:t>Pada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masa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pemerintahannya</w:t>
      </w:r>
      <w:proofErr w:type="spellEnd"/>
      <w:r w:rsidRPr="00E349D5">
        <w:rPr>
          <w:sz w:val="24"/>
          <w:szCs w:val="24"/>
        </w:rPr>
        <w:t xml:space="preserve">, </w:t>
      </w:r>
      <w:proofErr w:type="spellStart"/>
      <w:r w:rsidRPr="00E349D5">
        <w:rPr>
          <w:sz w:val="24"/>
          <w:szCs w:val="24"/>
        </w:rPr>
        <w:t>dia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berhasil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memperluas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wilayah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kekuasaan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sampai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wilayah</w:t>
      </w:r>
      <w:proofErr w:type="spellEnd"/>
      <w:r w:rsidRPr="00E349D5">
        <w:rPr>
          <w:sz w:val="24"/>
          <w:szCs w:val="24"/>
        </w:rPr>
        <w:t xml:space="preserve"> Jambi </w:t>
      </w:r>
      <w:proofErr w:type="spellStart"/>
      <w:r w:rsidRPr="00E349D5">
        <w:rPr>
          <w:sz w:val="24"/>
          <w:szCs w:val="24"/>
        </w:rPr>
        <w:t>dengan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menduduki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daerah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Minangatamwan</w:t>
      </w:r>
      <w:proofErr w:type="spellEnd"/>
      <w:r w:rsidRPr="00E349D5">
        <w:rPr>
          <w:sz w:val="24"/>
          <w:szCs w:val="24"/>
        </w:rPr>
        <w:t xml:space="preserve"> yang </w:t>
      </w:r>
      <w:proofErr w:type="spellStart"/>
      <w:r w:rsidRPr="00E349D5">
        <w:rPr>
          <w:sz w:val="24"/>
          <w:szCs w:val="24"/>
        </w:rPr>
        <w:t>terletak</w:t>
      </w:r>
      <w:proofErr w:type="spellEnd"/>
      <w:r w:rsidRPr="00E349D5">
        <w:rPr>
          <w:sz w:val="24"/>
          <w:szCs w:val="24"/>
        </w:rPr>
        <w:t xml:space="preserve"> di </w:t>
      </w:r>
      <w:proofErr w:type="spellStart"/>
      <w:r w:rsidRPr="00E349D5">
        <w:rPr>
          <w:sz w:val="24"/>
          <w:szCs w:val="24"/>
        </w:rPr>
        <w:t>dekat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jalur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perhubungan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pelayaran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perdagangan</w:t>
      </w:r>
      <w:proofErr w:type="spellEnd"/>
      <w:r w:rsidRPr="00E349D5">
        <w:rPr>
          <w:sz w:val="24"/>
          <w:szCs w:val="24"/>
        </w:rPr>
        <w:t xml:space="preserve"> di </w:t>
      </w:r>
      <w:proofErr w:type="spellStart"/>
      <w:r w:rsidRPr="00E349D5">
        <w:rPr>
          <w:sz w:val="24"/>
          <w:szCs w:val="24"/>
        </w:rPr>
        <w:t>Selat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Malaka</w:t>
      </w:r>
      <w:proofErr w:type="spellEnd"/>
      <w:r w:rsidRPr="00E349D5">
        <w:rPr>
          <w:sz w:val="24"/>
          <w:szCs w:val="24"/>
        </w:rPr>
        <w:t xml:space="preserve">. </w:t>
      </w:r>
      <w:proofErr w:type="spellStart"/>
      <w:r w:rsidRPr="00E349D5">
        <w:rPr>
          <w:sz w:val="24"/>
          <w:szCs w:val="24"/>
        </w:rPr>
        <w:t>Sejak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awal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telah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mencita-citakan</w:t>
      </w:r>
      <w:proofErr w:type="spellEnd"/>
      <w:r w:rsidRPr="00E349D5">
        <w:rPr>
          <w:sz w:val="24"/>
          <w:szCs w:val="24"/>
        </w:rPr>
        <w:t xml:space="preserve"> agar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menjadi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maritim</w:t>
      </w:r>
      <w:proofErr w:type="spellEnd"/>
      <w:r w:rsidRPr="00E349D5">
        <w:rPr>
          <w:sz w:val="24"/>
          <w:szCs w:val="24"/>
        </w:rPr>
        <w:t xml:space="preserve">. </w:t>
      </w:r>
    </w:p>
    <w:p w:rsidR="00E349D5" w:rsidRPr="00E349D5" w:rsidRDefault="00E349D5" w:rsidP="00E349D5">
      <w:pPr>
        <w:rPr>
          <w:sz w:val="24"/>
          <w:szCs w:val="24"/>
        </w:rPr>
      </w:pPr>
      <w:r w:rsidRPr="00E349D5">
        <w:rPr>
          <w:sz w:val="24"/>
          <w:szCs w:val="24"/>
        </w:rPr>
        <w:t xml:space="preserve">            </w:t>
      </w:r>
      <w:r w:rsidRPr="00E349D5">
        <w:rPr>
          <w:sz w:val="24"/>
          <w:szCs w:val="24"/>
        </w:rPr>
        <w:t xml:space="preserve">2) </w:t>
      </w:r>
      <w:proofErr w:type="spellStart"/>
      <w:r w:rsidRPr="00E349D5">
        <w:rPr>
          <w:sz w:val="24"/>
          <w:szCs w:val="24"/>
        </w:rPr>
        <w:t>Balaputera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Dewa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Awalnya</w:t>
      </w:r>
      <w:proofErr w:type="spellEnd"/>
      <w:r w:rsidRPr="00E349D5">
        <w:rPr>
          <w:sz w:val="24"/>
          <w:szCs w:val="24"/>
        </w:rPr>
        <w:t xml:space="preserve">, </w:t>
      </w:r>
      <w:proofErr w:type="spellStart"/>
      <w:r w:rsidRPr="00E349D5">
        <w:rPr>
          <w:sz w:val="24"/>
          <w:szCs w:val="24"/>
        </w:rPr>
        <w:t>Balaputradewa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adalah</w:t>
      </w:r>
      <w:proofErr w:type="spellEnd"/>
      <w:r w:rsidRPr="00E349D5">
        <w:rPr>
          <w:sz w:val="24"/>
          <w:szCs w:val="24"/>
        </w:rPr>
        <w:t xml:space="preserve"> raja di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Syailendra</w:t>
      </w:r>
      <w:proofErr w:type="spellEnd"/>
      <w:r w:rsidRPr="00E349D5">
        <w:rPr>
          <w:sz w:val="24"/>
          <w:szCs w:val="24"/>
        </w:rPr>
        <w:t xml:space="preserve">. </w:t>
      </w:r>
      <w:proofErr w:type="spellStart"/>
      <w:r w:rsidRPr="00E349D5">
        <w:rPr>
          <w:sz w:val="24"/>
          <w:szCs w:val="24"/>
        </w:rPr>
        <w:t>Ketika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terjadi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perang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saudara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antara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Balaputra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Dewa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Pramodhawardani</w:t>
      </w:r>
      <w:proofErr w:type="spellEnd"/>
      <w:r w:rsidRPr="00E349D5">
        <w:rPr>
          <w:sz w:val="24"/>
          <w:szCs w:val="24"/>
        </w:rPr>
        <w:t xml:space="preserve"> (</w:t>
      </w:r>
      <w:proofErr w:type="spellStart"/>
      <w:r w:rsidRPr="00E349D5">
        <w:rPr>
          <w:sz w:val="24"/>
          <w:szCs w:val="24"/>
        </w:rPr>
        <w:t>kakaknya</w:t>
      </w:r>
      <w:proofErr w:type="spellEnd"/>
      <w:r w:rsidRPr="00E349D5">
        <w:rPr>
          <w:sz w:val="24"/>
          <w:szCs w:val="24"/>
        </w:rPr>
        <w:t xml:space="preserve">) yang </w:t>
      </w:r>
      <w:proofErr w:type="spellStart"/>
      <w:r w:rsidRPr="00E349D5">
        <w:rPr>
          <w:sz w:val="24"/>
          <w:szCs w:val="24"/>
        </w:rPr>
        <w:t>dibantu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oleh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Rakai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Pikatan</w:t>
      </w:r>
      <w:proofErr w:type="spellEnd"/>
      <w:r w:rsidRPr="00E349D5">
        <w:rPr>
          <w:sz w:val="24"/>
          <w:szCs w:val="24"/>
        </w:rPr>
        <w:t xml:space="preserve"> (</w:t>
      </w:r>
      <w:proofErr w:type="spellStart"/>
      <w:r w:rsidRPr="00E349D5">
        <w:rPr>
          <w:sz w:val="24"/>
          <w:szCs w:val="24"/>
        </w:rPr>
        <w:t>Dinasti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Sanjaya</w:t>
      </w:r>
      <w:proofErr w:type="spellEnd"/>
      <w:r w:rsidRPr="00E349D5">
        <w:rPr>
          <w:sz w:val="24"/>
          <w:szCs w:val="24"/>
        </w:rPr>
        <w:t xml:space="preserve">), </w:t>
      </w:r>
      <w:proofErr w:type="spellStart"/>
      <w:r w:rsidRPr="00E349D5">
        <w:rPr>
          <w:sz w:val="24"/>
          <w:szCs w:val="24"/>
        </w:rPr>
        <w:t>Balaputra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Dewa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mengalami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kekalahan</w:t>
      </w:r>
      <w:proofErr w:type="spellEnd"/>
      <w:r w:rsidRPr="00E349D5">
        <w:rPr>
          <w:sz w:val="24"/>
          <w:szCs w:val="24"/>
        </w:rPr>
        <w:t>. A</w:t>
      </w:r>
    </w:p>
    <w:p w:rsidR="00D04D01" w:rsidRDefault="00E349D5" w:rsidP="00E349D5">
      <w:pPr>
        <w:rPr>
          <w:sz w:val="24"/>
          <w:szCs w:val="24"/>
        </w:rPr>
      </w:pPr>
      <w:r w:rsidRPr="00E349D5">
        <w:rPr>
          <w:sz w:val="24"/>
          <w:szCs w:val="24"/>
        </w:rPr>
        <w:t xml:space="preserve">            </w:t>
      </w:r>
      <w:r w:rsidRPr="00E349D5">
        <w:rPr>
          <w:sz w:val="24"/>
          <w:szCs w:val="24"/>
        </w:rPr>
        <w:t xml:space="preserve">3) Sri </w:t>
      </w:r>
      <w:proofErr w:type="spellStart"/>
      <w:r w:rsidRPr="00E349D5">
        <w:rPr>
          <w:sz w:val="24"/>
          <w:szCs w:val="24"/>
        </w:rPr>
        <w:t>SanggaramaWijayatunggawarman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Pada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masa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pemerintahannya</w:t>
      </w:r>
      <w:proofErr w:type="spellEnd"/>
      <w:r w:rsidRPr="00E349D5">
        <w:rPr>
          <w:sz w:val="24"/>
          <w:szCs w:val="24"/>
        </w:rPr>
        <w:t xml:space="preserve">,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dikhianati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diserang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oleh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kerajaan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Chola</w:t>
      </w:r>
      <w:proofErr w:type="spellEnd"/>
      <w:r w:rsidRPr="00E349D5">
        <w:rPr>
          <w:sz w:val="24"/>
          <w:szCs w:val="24"/>
        </w:rPr>
        <w:t xml:space="preserve">. Sang raja </w:t>
      </w:r>
      <w:proofErr w:type="spellStart"/>
      <w:r w:rsidRPr="00E349D5">
        <w:rPr>
          <w:sz w:val="24"/>
          <w:szCs w:val="24"/>
        </w:rPr>
        <w:t>ditawan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baru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dilepaskan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pada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masa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pemerintahan</w:t>
      </w:r>
      <w:proofErr w:type="spellEnd"/>
      <w:r w:rsidRPr="00E349D5">
        <w:rPr>
          <w:sz w:val="24"/>
          <w:szCs w:val="24"/>
        </w:rPr>
        <w:t xml:space="preserve"> Raja </w:t>
      </w:r>
      <w:proofErr w:type="spellStart"/>
      <w:r w:rsidRPr="00E349D5">
        <w:rPr>
          <w:sz w:val="24"/>
          <w:szCs w:val="24"/>
        </w:rPr>
        <w:t>Kulottungga</w:t>
      </w:r>
      <w:proofErr w:type="spellEnd"/>
      <w:r w:rsidRPr="00E349D5">
        <w:rPr>
          <w:sz w:val="24"/>
          <w:szCs w:val="24"/>
        </w:rPr>
        <w:t xml:space="preserve"> I di </w:t>
      </w:r>
      <w:proofErr w:type="spellStart"/>
      <w:r w:rsidRPr="00E349D5">
        <w:rPr>
          <w:sz w:val="24"/>
          <w:szCs w:val="24"/>
        </w:rPr>
        <w:t>Chola</w:t>
      </w:r>
      <w:proofErr w:type="spellEnd"/>
      <w:r w:rsidRPr="00E349D5">
        <w:rPr>
          <w:sz w:val="24"/>
          <w:szCs w:val="24"/>
        </w:rPr>
        <w:t xml:space="preserve">. b. Wilayah </w:t>
      </w:r>
      <w:proofErr w:type="spellStart"/>
      <w:r w:rsidRPr="00E349D5">
        <w:rPr>
          <w:sz w:val="24"/>
          <w:szCs w:val="24"/>
        </w:rPr>
        <w:t>kekuasaan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Setelah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berhasil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menguasai</w:t>
      </w:r>
      <w:proofErr w:type="spellEnd"/>
      <w:r w:rsidRPr="00E349D5">
        <w:rPr>
          <w:sz w:val="24"/>
          <w:szCs w:val="24"/>
        </w:rPr>
        <w:t xml:space="preserve"> Palembang, </w:t>
      </w:r>
      <w:proofErr w:type="spellStart"/>
      <w:proofErr w:type="gramStart"/>
      <w:r w:rsidRPr="00E349D5">
        <w:rPr>
          <w:sz w:val="24"/>
          <w:szCs w:val="24"/>
        </w:rPr>
        <w:t>ibukota</w:t>
      </w:r>
      <w:proofErr w:type="spellEnd"/>
      <w:r w:rsidRPr="00E349D5">
        <w:rPr>
          <w:sz w:val="24"/>
          <w:szCs w:val="24"/>
        </w:rPr>
        <w:t xml:space="preserve">  </w:t>
      </w:r>
      <w:proofErr w:type="spellStart"/>
      <w:r w:rsidRPr="00E349D5">
        <w:rPr>
          <w:sz w:val="24"/>
          <w:szCs w:val="24"/>
        </w:rPr>
        <w:t>Kerajaan</w:t>
      </w:r>
      <w:proofErr w:type="spellEnd"/>
      <w:proofErr w:type="gram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Sriwijaya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dipindahakan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dari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Muara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Takus</w:t>
      </w:r>
      <w:proofErr w:type="spellEnd"/>
      <w:r w:rsidRPr="00E349D5">
        <w:rPr>
          <w:sz w:val="24"/>
          <w:szCs w:val="24"/>
        </w:rPr>
        <w:t xml:space="preserve"> </w:t>
      </w:r>
      <w:proofErr w:type="spellStart"/>
      <w:r w:rsidRPr="00E349D5">
        <w:rPr>
          <w:sz w:val="24"/>
          <w:szCs w:val="24"/>
        </w:rPr>
        <w:t>ke</w:t>
      </w:r>
      <w:proofErr w:type="spellEnd"/>
      <w:r w:rsidRPr="00E349D5">
        <w:rPr>
          <w:sz w:val="24"/>
          <w:szCs w:val="24"/>
        </w:rPr>
        <w:t xml:space="preserve"> Palembang. </w:t>
      </w:r>
    </w:p>
    <w:p w:rsidR="00C538FF" w:rsidRDefault="00C538FF" w:rsidP="00E349D5">
      <w:pPr>
        <w:rPr>
          <w:sz w:val="24"/>
          <w:szCs w:val="24"/>
        </w:rPr>
      </w:pPr>
    </w:p>
    <w:p w:rsidR="00C538FF" w:rsidRDefault="00C538FF" w:rsidP="00E349D5">
      <w:pPr>
        <w:rPr>
          <w:sz w:val="24"/>
          <w:szCs w:val="24"/>
        </w:rPr>
      </w:pPr>
    </w:p>
    <w:p w:rsidR="008D7C81" w:rsidRDefault="008D7C81" w:rsidP="00E349D5">
      <w:pPr>
        <w:rPr>
          <w:sz w:val="24"/>
          <w:szCs w:val="24"/>
        </w:rPr>
      </w:pPr>
    </w:p>
    <w:p w:rsidR="00D04D01" w:rsidRDefault="008D7C81" w:rsidP="008D7C8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D7C81">
        <w:rPr>
          <w:b/>
          <w:sz w:val="28"/>
          <w:szCs w:val="28"/>
        </w:rPr>
        <w:t>Keadaan</w:t>
      </w:r>
      <w:proofErr w:type="spellEnd"/>
      <w:r w:rsidRPr="008D7C81">
        <w:rPr>
          <w:b/>
          <w:sz w:val="28"/>
          <w:szCs w:val="28"/>
        </w:rPr>
        <w:t xml:space="preserve"> </w:t>
      </w:r>
      <w:proofErr w:type="spellStart"/>
      <w:r w:rsidRPr="008D7C81">
        <w:rPr>
          <w:b/>
          <w:sz w:val="28"/>
          <w:szCs w:val="28"/>
        </w:rPr>
        <w:t>Masyarakat</w:t>
      </w:r>
      <w:proofErr w:type="spellEnd"/>
    </w:p>
    <w:p w:rsidR="008D7C81" w:rsidRDefault="008D7C81" w:rsidP="008D7C81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sriwijaya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mengadakn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kerajaan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>.</w:t>
      </w:r>
    </w:p>
    <w:p w:rsidR="00C538FF" w:rsidRDefault="008D7C81" w:rsidP="008D7C81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8D7C81" w:rsidRDefault="00C538FF" w:rsidP="008D7C81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8D7C81">
        <w:rPr>
          <w:sz w:val="24"/>
          <w:szCs w:val="24"/>
        </w:rPr>
        <w:t>Kerajaan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sriwijaya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dapat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berkembang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menjadi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kerajaan</w:t>
      </w:r>
      <w:proofErr w:type="spellEnd"/>
      <w:r w:rsidR="008D7C81">
        <w:rPr>
          <w:sz w:val="24"/>
          <w:szCs w:val="24"/>
        </w:rPr>
        <w:t xml:space="preserve"> yang </w:t>
      </w:r>
      <w:proofErr w:type="spellStart"/>
      <w:r w:rsidR="008D7C81">
        <w:rPr>
          <w:sz w:val="24"/>
          <w:szCs w:val="24"/>
        </w:rPr>
        <w:t>besar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karena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didukung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oleh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beberapa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faktor</w:t>
      </w:r>
      <w:proofErr w:type="spellEnd"/>
      <w:r w:rsidR="008D7C81">
        <w:rPr>
          <w:sz w:val="24"/>
          <w:szCs w:val="24"/>
        </w:rPr>
        <w:t xml:space="preserve">. </w:t>
      </w:r>
      <w:proofErr w:type="spellStart"/>
      <w:r w:rsidR="008D7C81">
        <w:rPr>
          <w:sz w:val="24"/>
          <w:szCs w:val="24"/>
        </w:rPr>
        <w:t>Faktor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pendukung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tersebut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adalah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sebgai</w:t>
      </w:r>
      <w:proofErr w:type="spellEnd"/>
      <w:r w:rsidR="008D7C81">
        <w:rPr>
          <w:sz w:val="24"/>
          <w:szCs w:val="24"/>
        </w:rPr>
        <w:t xml:space="preserve"> </w:t>
      </w:r>
      <w:proofErr w:type="spellStart"/>
      <w:r w:rsidR="008D7C81">
        <w:rPr>
          <w:sz w:val="24"/>
          <w:szCs w:val="24"/>
        </w:rPr>
        <w:t>berikut</w:t>
      </w:r>
      <w:proofErr w:type="spellEnd"/>
      <w:r w:rsidR="008D7C81">
        <w:rPr>
          <w:sz w:val="24"/>
          <w:szCs w:val="24"/>
        </w:rPr>
        <w:t>.</w:t>
      </w:r>
    </w:p>
    <w:p w:rsidR="008D7C81" w:rsidRDefault="008D7C81" w:rsidP="008D7C8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Sriwijaya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 xml:space="preserve"> </w:t>
      </w:r>
    </w:p>
    <w:p w:rsidR="008D7C81" w:rsidRDefault="00C538FF" w:rsidP="008D7C8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Runtuh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indocina</w:t>
      </w:r>
      <w:proofErr w:type="spellEnd"/>
      <w:r>
        <w:rPr>
          <w:sz w:val="24"/>
          <w:szCs w:val="24"/>
        </w:rPr>
        <w:t xml:space="preserve"> (Vietnam)</w:t>
      </w:r>
    </w:p>
    <w:p w:rsidR="00C538FF" w:rsidRDefault="00C538FF" w:rsidP="008D7C8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Majunya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india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cina</w:t>
      </w:r>
      <w:proofErr w:type="spellEnd"/>
      <w:r>
        <w:rPr>
          <w:sz w:val="24"/>
          <w:szCs w:val="24"/>
        </w:rPr>
        <w:t>.</w:t>
      </w:r>
    </w:p>
    <w:p w:rsidR="00C538FF" w:rsidRDefault="00C538FF" w:rsidP="008D7C8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armada </w:t>
      </w:r>
      <w:proofErr w:type="spellStart"/>
      <w:r>
        <w:rPr>
          <w:sz w:val="24"/>
          <w:szCs w:val="24"/>
        </w:rPr>
        <w:t>laut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>.</w:t>
      </w:r>
    </w:p>
    <w:p w:rsidR="00C538FF" w:rsidRDefault="00C538FF" w:rsidP="008D7C8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nusantara</w:t>
      </w:r>
      <w:proofErr w:type="spellEnd"/>
      <w:r>
        <w:rPr>
          <w:sz w:val="24"/>
          <w:szCs w:val="24"/>
        </w:rPr>
        <w:t>.</w:t>
      </w:r>
    </w:p>
    <w:p w:rsidR="00C538FF" w:rsidRDefault="00C538FF" w:rsidP="00C538FF">
      <w:pPr>
        <w:rPr>
          <w:sz w:val="24"/>
          <w:szCs w:val="24"/>
        </w:rPr>
      </w:pPr>
    </w:p>
    <w:p w:rsidR="00C538FF" w:rsidRPr="00C538FF" w:rsidRDefault="00C538FF" w:rsidP="00C538FF">
      <w:pPr>
        <w:rPr>
          <w:sz w:val="24"/>
          <w:szCs w:val="24"/>
        </w:rPr>
      </w:pPr>
    </w:p>
    <w:p w:rsidR="008D7C81" w:rsidRPr="008D7C81" w:rsidRDefault="008D7C81" w:rsidP="008D7C81">
      <w:pPr>
        <w:rPr>
          <w:sz w:val="24"/>
          <w:szCs w:val="24"/>
        </w:rPr>
      </w:pPr>
    </w:p>
    <w:sectPr w:rsidR="008D7C81" w:rsidRPr="008D7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3798F"/>
    <w:multiLevelType w:val="hybridMultilevel"/>
    <w:tmpl w:val="804AF7FC"/>
    <w:lvl w:ilvl="0" w:tplc="A5C279C2">
      <w:numFmt w:val="bullet"/>
      <w:lvlText w:val="-"/>
      <w:lvlJc w:val="left"/>
      <w:pPr>
        <w:ind w:left="27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">
    <w:nsid w:val="110A71C3"/>
    <w:multiLevelType w:val="hybridMultilevel"/>
    <w:tmpl w:val="551A4114"/>
    <w:lvl w:ilvl="0" w:tplc="2B20AEF0">
      <w:start w:val="1"/>
      <w:numFmt w:val="decimal"/>
      <w:lvlText w:val="%1.)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247008C0"/>
    <w:multiLevelType w:val="hybridMultilevel"/>
    <w:tmpl w:val="566CD220"/>
    <w:lvl w:ilvl="0" w:tplc="84F6707A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>
    <w:nsid w:val="2A3B5E61"/>
    <w:multiLevelType w:val="hybridMultilevel"/>
    <w:tmpl w:val="AE2EA3AA"/>
    <w:lvl w:ilvl="0" w:tplc="109A55D2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">
    <w:nsid w:val="3AFF01C1"/>
    <w:multiLevelType w:val="hybridMultilevel"/>
    <w:tmpl w:val="EDCC2C28"/>
    <w:lvl w:ilvl="0" w:tplc="E3C6D1F2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>
    <w:nsid w:val="4769473A"/>
    <w:multiLevelType w:val="hybridMultilevel"/>
    <w:tmpl w:val="CF4C0BCA"/>
    <w:lvl w:ilvl="0" w:tplc="FF920C8C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>
    <w:nsid w:val="48911626"/>
    <w:multiLevelType w:val="hybridMultilevel"/>
    <w:tmpl w:val="98928FA0"/>
    <w:lvl w:ilvl="0" w:tplc="6C42ADC2">
      <w:start w:val="1"/>
      <w:numFmt w:val="decimal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>
    <w:nsid w:val="560554FB"/>
    <w:multiLevelType w:val="hybridMultilevel"/>
    <w:tmpl w:val="F0B4E63A"/>
    <w:lvl w:ilvl="0" w:tplc="D9C2936A">
      <w:start w:val="1"/>
      <w:numFmt w:val="decimal"/>
      <w:lvlText w:val="%1.)"/>
      <w:lvlJc w:val="left"/>
      <w:pPr>
        <w:ind w:left="1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2" w:hanging="360"/>
      </w:pPr>
    </w:lvl>
    <w:lvl w:ilvl="2" w:tplc="0409001B" w:tentative="1">
      <w:start w:val="1"/>
      <w:numFmt w:val="lowerRoman"/>
      <w:lvlText w:val="%3."/>
      <w:lvlJc w:val="right"/>
      <w:pPr>
        <w:ind w:left="2842" w:hanging="180"/>
      </w:pPr>
    </w:lvl>
    <w:lvl w:ilvl="3" w:tplc="0409000F" w:tentative="1">
      <w:start w:val="1"/>
      <w:numFmt w:val="decimal"/>
      <w:lvlText w:val="%4."/>
      <w:lvlJc w:val="left"/>
      <w:pPr>
        <w:ind w:left="3562" w:hanging="360"/>
      </w:pPr>
    </w:lvl>
    <w:lvl w:ilvl="4" w:tplc="04090019" w:tentative="1">
      <w:start w:val="1"/>
      <w:numFmt w:val="lowerLetter"/>
      <w:lvlText w:val="%5."/>
      <w:lvlJc w:val="left"/>
      <w:pPr>
        <w:ind w:left="4282" w:hanging="360"/>
      </w:pPr>
    </w:lvl>
    <w:lvl w:ilvl="5" w:tplc="0409001B" w:tentative="1">
      <w:start w:val="1"/>
      <w:numFmt w:val="lowerRoman"/>
      <w:lvlText w:val="%6."/>
      <w:lvlJc w:val="right"/>
      <w:pPr>
        <w:ind w:left="5002" w:hanging="180"/>
      </w:pPr>
    </w:lvl>
    <w:lvl w:ilvl="6" w:tplc="0409000F" w:tentative="1">
      <w:start w:val="1"/>
      <w:numFmt w:val="decimal"/>
      <w:lvlText w:val="%7."/>
      <w:lvlJc w:val="left"/>
      <w:pPr>
        <w:ind w:left="5722" w:hanging="360"/>
      </w:pPr>
    </w:lvl>
    <w:lvl w:ilvl="7" w:tplc="04090019" w:tentative="1">
      <w:start w:val="1"/>
      <w:numFmt w:val="lowerLetter"/>
      <w:lvlText w:val="%8."/>
      <w:lvlJc w:val="left"/>
      <w:pPr>
        <w:ind w:left="6442" w:hanging="360"/>
      </w:pPr>
    </w:lvl>
    <w:lvl w:ilvl="8" w:tplc="040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8">
    <w:nsid w:val="5B076967"/>
    <w:multiLevelType w:val="hybridMultilevel"/>
    <w:tmpl w:val="DF14A3A6"/>
    <w:lvl w:ilvl="0" w:tplc="1AD0FE92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9">
    <w:nsid w:val="63AD2E15"/>
    <w:multiLevelType w:val="hybridMultilevel"/>
    <w:tmpl w:val="124073C0"/>
    <w:lvl w:ilvl="0" w:tplc="AE72C8C6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>
    <w:nsid w:val="69A82D47"/>
    <w:multiLevelType w:val="hybridMultilevel"/>
    <w:tmpl w:val="DEB20894"/>
    <w:lvl w:ilvl="0" w:tplc="86726D82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9D"/>
    <w:rsid w:val="000C55FA"/>
    <w:rsid w:val="002977E7"/>
    <w:rsid w:val="008D7C81"/>
    <w:rsid w:val="00C538FF"/>
    <w:rsid w:val="00D04D01"/>
    <w:rsid w:val="00D17A9D"/>
    <w:rsid w:val="00E3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049B5-B3CE-4F76-B1FF-7C1A1280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A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2019-11-20T12:47:00Z</dcterms:created>
  <dcterms:modified xsi:type="dcterms:W3CDTF">2019-11-20T13:41:00Z</dcterms:modified>
</cp:coreProperties>
</file>