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ABF" w:rsidRPr="00264ABF" w:rsidRDefault="00264ABF" w:rsidP="00264ABF">
      <w:pPr>
        <w:rPr>
          <w:b/>
          <w:bCs/>
        </w:rPr>
      </w:pPr>
      <w:r w:rsidRPr="00264ABF">
        <w:rPr>
          <w:b/>
          <w:bCs/>
        </w:rPr>
        <w:t>Design Patterns Usage in Admission System</w:t>
      </w:r>
    </w:p>
    <w:p w:rsidR="00264ABF" w:rsidRPr="00264ABF" w:rsidRDefault="00264ABF" w:rsidP="00264ABF">
      <w:pPr>
        <w:rPr>
          <w:b/>
          <w:bCs/>
        </w:rPr>
      </w:pPr>
      <w:r w:rsidRPr="00264ABF">
        <w:rPr>
          <w:b/>
          <w:bCs/>
        </w:rPr>
        <w:t>Introduction</w:t>
      </w:r>
    </w:p>
    <w:p w:rsidR="00264ABF" w:rsidRPr="00264ABF" w:rsidRDefault="00264ABF" w:rsidP="00264ABF">
      <w:r w:rsidRPr="00264ABF">
        <w:t>The Admission System incorporates several design patterns to manage its functionalities efficiently. This document outlines the classes involved in the system and how they utilize different design patterns.</w:t>
      </w:r>
    </w:p>
    <w:p w:rsidR="00264ABF" w:rsidRPr="00264ABF" w:rsidRDefault="00264ABF" w:rsidP="00264ABF">
      <w:pPr>
        <w:rPr>
          <w:b/>
          <w:bCs/>
        </w:rPr>
      </w:pPr>
      <w:r w:rsidRPr="00264ABF">
        <w:rPr>
          <w:b/>
          <w:bCs/>
        </w:rPr>
        <w:t>Design Patterns Implemented</w:t>
      </w:r>
    </w:p>
    <w:p w:rsidR="00264ABF" w:rsidRPr="00264ABF" w:rsidRDefault="00264ABF" w:rsidP="00264ABF">
      <w:pPr>
        <w:numPr>
          <w:ilvl w:val="0"/>
          <w:numId w:val="1"/>
        </w:numPr>
      </w:pPr>
      <w:r w:rsidRPr="00264ABF">
        <w:rPr>
          <w:b/>
          <w:bCs/>
        </w:rPr>
        <w:t>Chain of Responsibility (</w:t>
      </w:r>
      <w:proofErr w:type="spellStart"/>
      <w:r w:rsidRPr="00264ABF">
        <w:rPr>
          <w:b/>
          <w:bCs/>
        </w:rPr>
        <w:t>AdmissionHandler</w:t>
      </w:r>
      <w:proofErr w:type="spellEnd"/>
      <w:r w:rsidRPr="00264ABF">
        <w:rPr>
          <w:b/>
          <w:bCs/>
        </w:rPr>
        <w:t>)</w:t>
      </w:r>
    </w:p>
    <w:p w:rsidR="00264ABF" w:rsidRPr="00264ABF" w:rsidRDefault="00264ABF" w:rsidP="00264ABF">
      <w:pPr>
        <w:numPr>
          <w:ilvl w:val="1"/>
          <w:numId w:val="1"/>
        </w:numPr>
      </w:pPr>
      <w:r w:rsidRPr="00264ABF">
        <w:rPr>
          <w:b/>
          <w:bCs/>
        </w:rPr>
        <w:t>Usage:</w:t>
      </w:r>
      <w:r w:rsidRPr="00264ABF">
        <w:t xml:space="preserve"> Enables the handling of admission processes by multiple handlers in a chain.</w:t>
      </w:r>
    </w:p>
    <w:p w:rsidR="00264ABF" w:rsidRPr="00264ABF" w:rsidRDefault="00264ABF" w:rsidP="00264ABF">
      <w:pPr>
        <w:numPr>
          <w:ilvl w:val="1"/>
          <w:numId w:val="1"/>
        </w:numPr>
      </w:pPr>
      <w:r w:rsidRPr="00264ABF">
        <w:rPr>
          <w:b/>
          <w:bCs/>
        </w:rPr>
        <w:t>Classes:</w:t>
      </w:r>
      <w:r w:rsidRPr="00264ABF">
        <w:t xml:space="preserve"> </w:t>
      </w:r>
      <w:proofErr w:type="spellStart"/>
      <w:r w:rsidRPr="00264ABF">
        <w:t>AdmissionHandler</w:t>
      </w:r>
      <w:proofErr w:type="spellEnd"/>
      <w:r w:rsidRPr="00264ABF">
        <w:t xml:space="preserve">, </w:t>
      </w:r>
      <w:proofErr w:type="spellStart"/>
      <w:r w:rsidRPr="00264ABF">
        <w:t>DMCMarksHandler</w:t>
      </w:r>
      <w:proofErr w:type="spellEnd"/>
    </w:p>
    <w:p w:rsidR="00264ABF" w:rsidRPr="00264ABF" w:rsidRDefault="00264ABF" w:rsidP="00264ABF">
      <w:pPr>
        <w:numPr>
          <w:ilvl w:val="0"/>
          <w:numId w:val="1"/>
        </w:numPr>
      </w:pPr>
      <w:r w:rsidRPr="00264ABF">
        <w:rPr>
          <w:b/>
          <w:bCs/>
        </w:rPr>
        <w:t>Strategy (</w:t>
      </w:r>
      <w:proofErr w:type="spellStart"/>
      <w:r w:rsidRPr="00264ABF">
        <w:rPr>
          <w:b/>
          <w:bCs/>
        </w:rPr>
        <w:t>EligibilityCheck</w:t>
      </w:r>
      <w:proofErr w:type="spellEnd"/>
      <w:r w:rsidRPr="00264ABF">
        <w:rPr>
          <w:b/>
          <w:bCs/>
        </w:rPr>
        <w:t>)</w:t>
      </w:r>
    </w:p>
    <w:p w:rsidR="00264ABF" w:rsidRPr="00264ABF" w:rsidRDefault="00264ABF" w:rsidP="00264ABF">
      <w:pPr>
        <w:numPr>
          <w:ilvl w:val="1"/>
          <w:numId w:val="1"/>
        </w:numPr>
      </w:pPr>
      <w:r w:rsidRPr="00264ABF">
        <w:rPr>
          <w:b/>
          <w:bCs/>
        </w:rPr>
        <w:t>Usage:</w:t>
      </w:r>
      <w:r w:rsidRPr="00264ABF">
        <w:t xml:space="preserve"> Provides different eligibility check strategies tailored for each discipline.</w:t>
      </w:r>
    </w:p>
    <w:p w:rsidR="00264ABF" w:rsidRPr="00264ABF" w:rsidRDefault="00264ABF" w:rsidP="00264ABF">
      <w:pPr>
        <w:numPr>
          <w:ilvl w:val="1"/>
          <w:numId w:val="1"/>
        </w:numPr>
      </w:pPr>
      <w:r w:rsidRPr="00264ABF">
        <w:rPr>
          <w:b/>
          <w:bCs/>
        </w:rPr>
        <w:t>Classes:</w:t>
      </w:r>
      <w:r w:rsidRPr="00264ABF">
        <w:t xml:space="preserve"> </w:t>
      </w:r>
      <w:proofErr w:type="spellStart"/>
      <w:r w:rsidRPr="00264ABF">
        <w:t>EligibilityCheck</w:t>
      </w:r>
      <w:proofErr w:type="spellEnd"/>
      <w:r w:rsidRPr="00264ABF">
        <w:t xml:space="preserve">, </w:t>
      </w:r>
      <w:proofErr w:type="spellStart"/>
      <w:r w:rsidRPr="00264ABF">
        <w:t>DMCMarksEligibilityCheck</w:t>
      </w:r>
      <w:proofErr w:type="spellEnd"/>
    </w:p>
    <w:p w:rsidR="00264ABF" w:rsidRPr="00264ABF" w:rsidRDefault="00264ABF" w:rsidP="00264ABF">
      <w:pPr>
        <w:numPr>
          <w:ilvl w:val="0"/>
          <w:numId w:val="1"/>
        </w:numPr>
      </w:pPr>
      <w:r w:rsidRPr="00264ABF">
        <w:rPr>
          <w:b/>
          <w:bCs/>
        </w:rPr>
        <w:t>Factory Method (</w:t>
      </w:r>
      <w:proofErr w:type="spellStart"/>
      <w:r w:rsidRPr="00264ABF">
        <w:rPr>
          <w:b/>
          <w:bCs/>
        </w:rPr>
        <w:t>AdmissionProcessFactory</w:t>
      </w:r>
      <w:proofErr w:type="spellEnd"/>
      <w:r w:rsidRPr="00264ABF">
        <w:rPr>
          <w:b/>
          <w:bCs/>
        </w:rPr>
        <w:t>)</w:t>
      </w:r>
    </w:p>
    <w:p w:rsidR="00264ABF" w:rsidRPr="00264ABF" w:rsidRDefault="00264ABF" w:rsidP="00264ABF">
      <w:pPr>
        <w:numPr>
          <w:ilvl w:val="1"/>
          <w:numId w:val="1"/>
        </w:numPr>
      </w:pPr>
      <w:r w:rsidRPr="00264ABF">
        <w:rPr>
          <w:b/>
          <w:bCs/>
        </w:rPr>
        <w:t>Usage:</w:t>
      </w:r>
      <w:r w:rsidRPr="00264ABF">
        <w:t xml:space="preserve"> Creates specific admission-related objects without exposing creation logic.</w:t>
      </w:r>
    </w:p>
    <w:p w:rsidR="00264ABF" w:rsidRPr="00264ABF" w:rsidRDefault="00264ABF" w:rsidP="00264ABF">
      <w:pPr>
        <w:numPr>
          <w:ilvl w:val="1"/>
          <w:numId w:val="1"/>
        </w:numPr>
      </w:pPr>
      <w:r w:rsidRPr="00264ABF">
        <w:rPr>
          <w:b/>
          <w:bCs/>
        </w:rPr>
        <w:t>Classes:</w:t>
      </w:r>
      <w:r w:rsidRPr="00264ABF">
        <w:t xml:space="preserve"> </w:t>
      </w:r>
      <w:proofErr w:type="spellStart"/>
      <w:r w:rsidRPr="00264ABF">
        <w:t>AdmissionProcessFactory</w:t>
      </w:r>
      <w:proofErr w:type="spellEnd"/>
      <w:r w:rsidRPr="00264ABF">
        <w:t xml:space="preserve">, </w:t>
      </w:r>
      <w:proofErr w:type="spellStart"/>
      <w:r w:rsidRPr="00264ABF">
        <w:t>ComputerScienceAdmissionProcessFactory</w:t>
      </w:r>
      <w:proofErr w:type="spellEnd"/>
      <w:r w:rsidRPr="00264ABF">
        <w:t xml:space="preserve">, </w:t>
      </w:r>
      <w:proofErr w:type="spellStart"/>
      <w:r w:rsidRPr="00264ABF">
        <w:t>OtherDisciplinesAdmissionProcessFactory</w:t>
      </w:r>
      <w:proofErr w:type="spellEnd"/>
    </w:p>
    <w:p w:rsidR="00264ABF" w:rsidRPr="00264ABF" w:rsidRDefault="00264ABF" w:rsidP="00264ABF">
      <w:pPr>
        <w:numPr>
          <w:ilvl w:val="0"/>
          <w:numId w:val="1"/>
        </w:numPr>
      </w:pPr>
      <w:r w:rsidRPr="00264ABF">
        <w:rPr>
          <w:b/>
          <w:bCs/>
        </w:rPr>
        <w:t>Observer (Observer)</w:t>
      </w:r>
    </w:p>
    <w:p w:rsidR="00264ABF" w:rsidRPr="00264ABF" w:rsidRDefault="00264ABF" w:rsidP="00264ABF">
      <w:pPr>
        <w:numPr>
          <w:ilvl w:val="1"/>
          <w:numId w:val="1"/>
        </w:numPr>
      </w:pPr>
      <w:r w:rsidRPr="00264ABF">
        <w:rPr>
          <w:b/>
          <w:bCs/>
        </w:rPr>
        <w:t>Usage:</w:t>
      </w:r>
      <w:r w:rsidRPr="00264ABF">
        <w:t xml:space="preserve"> Enables notification to multiple observers about admission system events.</w:t>
      </w:r>
    </w:p>
    <w:p w:rsidR="00264ABF" w:rsidRPr="00264ABF" w:rsidRDefault="00264ABF" w:rsidP="00264ABF">
      <w:pPr>
        <w:numPr>
          <w:ilvl w:val="1"/>
          <w:numId w:val="1"/>
        </w:numPr>
      </w:pPr>
      <w:r w:rsidRPr="00264ABF">
        <w:rPr>
          <w:b/>
          <w:bCs/>
        </w:rPr>
        <w:t>Classes:</w:t>
      </w:r>
      <w:r w:rsidRPr="00264ABF">
        <w:t xml:space="preserve"> Observer</w:t>
      </w:r>
    </w:p>
    <w:p w:rsidR="00264ABF" w:rsidRPr="00264ABF" w:rsidRDefault="00264ABF" w:rsidP="00264ABF">
      <w:pPr>
        <w:numPr>
          <w:ilvl w:val="0"/>
          <w:numId w:val="1"/>
        </w:numPr>
      </w:pPr>
      <w:r w:rsidRPr="00264ABF">
        <w:rPr>
          <w:b/>
          <w:bCs/>
        </w:rPr>
        <w:t>Decorator (Quota)</w:t>
      </w:r>
    </w:p>
    <w:p w:rsidR="00264ABF" w:rsidRPr="00264ABF" w:rsidRDefault="00264ABF" w:rsidP="00264ABF">
      <w:pPr>
        <w:numPr>
          <w:ilvl w:val="1"/>
          <w:numId w:val="1"/>
        </w:numPr>
      </w:pPr>
      <w:r w:rsidRPr="00264ABF">
        <w:rPr>
          <w:b/>
          <w:bCs/>
        </w:rPr>
        <w:t>Usage:</w:t>
      </w:r>
      <w:r w:rsidRPr="00264ABF">
        <w:t xml:space="preserve"> Adds quota functionality to the Admission System without modifying its core code.</w:t>
      </w:r>
    </w:p>
    <w:p w:rsidR="00264ABF" w:rsidRPr="00264ABF" w:rsidRDefault="00264ABF" w:rsidP="00264ABF">
      <w:pPr>
        <w:numPr>
          <w:ilvl w:val="1"/>
          <w:numId w:val="1"/>
        </w:numPr>
      </w:pPr>
      <w:r w:rsidRPr="00264ABF">
        <w:rPr>
          <w:b/>
          <w:bCs/>
        </w:rPr>
        <w:t>Classes:</w:t>
      </w:r>
      <w:r w:rsidRPr="00264ABF">
        <w:t xml:space="preserve"> Quota</w:t>
      </w:r>
    </w:p>
    <w:p w:rsidR="00264ABF" w:rsidRPr="00264ABF" w:rsidRDefault="00264ABF" w:rsidP="00264ABF">
      <w:pPr>
        <w:rPr>
          <w:b/>
          <w:bCs/>
        </w:rPr>
      </w:pPr>
      <w:r w:rsidRPr="00264ABF">
        <w:rPr>
          <w:b/>
          <w:bCs/>
        </w:rPr>
        <w:t>Class-Pattern Relationships</w:t>
      </w:r>
    </w:p>
    <w:p w:rsidR="00264ABF" w:rsidRPr="00264ABF" w:rsidRDefault="00264ABF" w:rsidP="00264ABF">
      <w:proofErr w:type="spellStart"/>
      <w:r w:rsidRPr="00264ABF">
        <w:t>AdmissionSystem</w:t>
      </w:r>
      <w:proofErr w:type="spellEnd"/>
    </w:p>
    <w:p w:rsidR="00264ABF" w:rsidRPr="00264ABF" w:rsidRDefault="00264ABF" w:rsidP="00264ABF">
      <w:pPr>
        <w:numPr>
          <w:ilvl w:val="0"/>
          <w:numId w:val="2"/>
        </w:numPr>
      </w:pPr>
      <w:r w:rsidRPr="00264ABF">
        <w:rPr>
          <w:b/>
          <w:bCs/>
        </w:rPr>
        <w:t>Patterns Used:</w:t>
      </w:r>
      <w:r w:rsidRPr="00264ABF">
        <w:t xml:space="preserve"> Chain of Responsibility, Strategy, Factory Method, Observer, Decorator</w:t>
      </w:r>
    </w:p>
    <w:p w:rsidR="00264ABF" w:rsidRPr="00264ABF" w:rsidRDefault="00264ABF" w:rsidP="00264ABF">
      <w:pPr>
        <w:numPr>
          <w:ilvl w:val="0"/>
          <w:numId w:val="2"/>
        </w:numPr>
      </w:pPr>
      <w:r w:rsidRPr="00264ABF">
        <w:rPr>
          <w:b/>
          <w:bCs/>
        </w:rPr>
        <w:t>Explanation:</w:t>
      </w:r>
      <w:r w:rsidRPr="00264ABF">
        <w:t xml:space="preserve"> The Admission System orchestrates various patterns to handle admission processes, eligibility checks, </w:t>
      </w:r>
      <w:proofErr w:type="gramStart"/>
      <w:r w:rsidRPr="00264ABF">
        <w:t>creation</w:t>
      </w:r>
      <w:proofErr w:type="gramEnd"/>
      <w:r w:rsidRPr="00264ABF">
        <w:t xml:space="preserve"> of admission-related objects, event notification, and quota management.</w:t>
      </w:r>
    </w:p>
    <w:p w:rsidR="00264ABF" w:rsidRPr="00264ABF" w:rsidRDefault="00264ABF" w:rsidP="00264ABF">
      <w:r w:rsidRPr="00264ABF">
        <w:t>Student</w:t>
      </w:r>
    </w:p>
    <w:p w:rsidR="00264ABF" w:rsidRPr="00264ABF" w:rsidRDefault="00264ABF" w:rsidP="00264ABF">
      <w:pPr>
        <w:numPr>
          <w:ilvl w:val="0"/>
          <w:numId w:val="3"/>
        </w:numPr>
      </w:pPr>
      <w:r w:rsidRPr="00264ABF">
        <w:rPr>
          <w:b/>
          <w:bCs/>
        </w:rPr>
        <w:t>Pattern Used:</w:t>
      </w:r>
      <w:r w:rsidRPr="00264ABF">
        <w:t xml:space="preserve"> Observer</w:t>
      </w:r>
    </w:p>
    <w:p w:rsidR="00264ABF" w:rsidRPr="00264ABF" w:rsidRDefault="00264ABF" w:rsidP="00264ABF">
      <w:pPr>
        <w:numPr>
          <w:ilvl w:val="0"/>
          <w:numId w:val="3"/>
        </w:numPr>
      </w:pPr>
      <w:r w:rsidRPr="00264ABF">
        <w:rPr>
          <w:b/>
          <w:bCs/>
        </w:rPr>
        <w:lastRenderedPageBreak/>
        <w:t>Explanation:</w:t>
      </w:r>
      <w:r w:rsidRPr="00264ABF">
        <w:t xml:space="preserve"> Observes the Admission System, receiving notifications about system events.</w:t>
      </w:r>
    </w:p>
    <w:p w:rsidR="00264ABF" w:rsidRPr="00264ABF" w:rsidRDefault="00264ABF" w:rsidP="00264ABF">
      <w:r w:rsidRPr="00264ABF">
        <w:t>Other Classes</w:t>
      </w:r>
    </w:p>
    <w:p w:rsidR="00264ABF" w:rsidRPr="00264ABF" w:rsidRDefault="00264ABF" w:rsidP="00264ABF">
      <w:pPr>
        <w:numPr>
          <w:ilvl w:val="0"/>
          <w:numId w:val="4"/>
        </w:numPr>
      </w:pPr>
      <w:r w:rsidRPr="00264ABF">
        <w:rPr>
          <w:b/>
          <w:bCs/>
        </w:rPr>
        <w:t>Patterns Used:</w:t>
      </w:r>
      <w:r w:rsidRPr="00264ABF">
        <w:t xml:space="preserve"> Chain of Responsibility (</w:t>
      </w:r>
      <w:proofErr w:type="spellStart"/>
      <w:r w:rsidRPr="00264ABF">
        <w:t>AdmissionHandler</w:t>
      </w:r>
      <w:proofErr w:type="spellEnd"/>
      <w:r w:rsidRPr="00264ABF">
        <w:t>), Strategy (</w:t>
      </w:r>
      <w:proofErr w:type="spellStart"/>
      <w:r w:rsidRPr="00264ABF">
        <w:t>EligibilityCheck</w:t>
      </w:r>
      <w:proofErr w:type="spellEnd"/>
      <w:r w:rsidRPr="00264ABF">
        <w:t>), Factory Method (</w:t>
      </w:r>
      <w:proofErr w:type="spellStart"/>
      <w:r w:rsidRPr="00264ABF">
        <w:t>AdmissionProcessFactory</w:t>
      </w:r>
      <w:proofErr w:type="spellEnd"/>
      <w:r w:rsidRPr="00264ABF">
        <w:t>), Decorator (Quota)</w:t>
      </w:r>
    </w:p>
    <w:p w:rsidR="00264ABF" w:rsidRPr="00264ABF" w:rsidRDefault="00264ABF" w:rsidP="00264ABF">
      <w:pPr>
        <w:numPr>
          <w:ilvl w:val="0"/>
          <w:numId w:val="4"/>
        </w:numPr>
      </w:pPr>
      <w:r w:rsidRPr="00264ABF">
        <w:rPr>
          <w:b/>
          <w:bCs/>
        </w:rPr>
        <w:t>Explanation:</w:t>
      </w:r>
      <w:r w:rsidRPr="00264ABF">
        <w:t xml:space="preserve"> Describe how these classes are involved in the respective design patterns.</w:t>
      </w:r>
    </w:p>
    <w:p w:rsidR="001A4F38" w:rsidRDefault="00264ABF">
      <w:bookmarkStart w:id="0" w:name="_GoBack"/>
      <w:bookmarkEnd w:id="0"/>
    </w:p>
    <w:sectPr w:rsidR="001A4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570A17"/>
    <w:multiLevelType w:val="multilevel"/>
    <w:tmpl w:val="89C82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1D245E4"/>
    <w:multiLevelType w:val="multilevel"/>
    <w:tmpl w:val="2160B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DB1C03"/>
    <w:multiLevelType w:val="multilevel"/>
    <w:tmpl w:val="CF44D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D4B159B"/>
    <w:multiLevelType w:val="multilevel"/>
    <w:tmpl w:val="14347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ABF"/>
    <w:rsid w:val="00264ABF"/>
    <w:rsid w:val="007C3FC3"/>
    <w:rsid w:val="00E41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A86A9C-81A7-4328-B30D-EA7F09150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2023-12-28T05:19:00Z</dcterms:created>
  <dcterms:modified xsi:type="dcterms:W3CDTF">2023-12-28T05:20:00Z</dcterms:modified>
</cp:coreProperties>
</file>