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jpeg" ContentType="image/jpeg"/>
  <Override PartName="/word/media/image2.jpeg" ContentType="image/jpeg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</w:pPr>
      <w:r>
        <w:rPr>
          <w:rStyle w:val="Ninguno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 A"/>
        <w:spacing w:line="360" w:lineRule="auto"/>
        <w:rPr>
          <w:rFonts w:ascii="Tahoma" w:hAnsi="Tahoma"/>
        </w:rPr>
      </w:pPr>
    </w:p>
    <w:p>
      <w:pPr>
        <w:pStyle w:val="Cuerpo A"/>
        <w:spacing w:line="360" w:lineRule="auto"/>
        <w:rPr>
          <w:rFonts w:ascii="Tahoma" w:hAnsi="Tahoma"/>
        </w:rPr>
      </w:pPr>
    </w:p>
    <w:p>
      <w:pPr>
        <w:pStyle w:val="Cuerpo A"/>
        <w:spacing w:line="360" w:lineRule="auto"/>
        <w:rPr>
          <w:rFonts w:ascii="Tahoma" w:hAnsi="Tahoma"/>
        </w:rPr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sz w:val="52"/>
          <w:szCs w:val="52"/>
        </w:rPr>
      </w:pPr>
      <w:r>
        <w:rPr>
          <w:rStyle w:val="Ninguno A"/>
          <w:rFonts w:ascii="Tahoma" w:hAnsi="Tahoma"/>
          <w:rtl w:val="0"/>
        </w:rPr>
        <w:t>1.- DESCRIPCI</w:t>
      </w:r>
      <w:r>
        <w:rPr>
          <w:rStyle w:val="Ninguno A"/>
          <w:rFonts w:ascii="Tahoma" w:hAnsi="Tahoma" w:hint="default"/>
          <w:rtl w:val="0"/>
          <w:lang w:val="es-ES_tradnl"/>
        </w:rPr>
        <w:t>Ó</w:t>
      </w:r>
      <w:r>
        <w:rPr>
          <w:rStyle w:val="Ninguno A"/>
          <w:rFonts w:ascii="Tahoma" w:hAnsi="Tahoma"/>
          <w:rtl w:val="0"/>
        </w:rPr>
        <w:t>N DE LA ESTRUCTURA DE LOS RECURSOS HUMANOS. DESCRIPCI</w:t>
      </w:r>
      <w:r>
        <w:rPr>
          <w:rStyle w:val="Ninguno A"/>
          <w:rFonts w:ascii="Tahoma" w:hAnsi="Tahoma" w:hint="default"/>
          <w:rtl w:val="0"/>
          <w:lang w:val="es-ES_tradnl"/>
        </w:rPr>
        <w:t>Ó</w:t>
      </w:r>
      <w:r>
        <w:rPr>
          <w:rStyle w:val="Ninguno A"/>
          <w:rFonts w:ascii="Tahoma" w:hAnsi="Tahoma"/>
          <w:rtl w:val="0"/>
          <w:lang w:val="pt-PT"/>
        </w:rPr>
        <w:t>N DE PERFILES DE LOS PUESTOS DE TRABAJO, RECLUTAMIENTO Y SELECCI</w:t>
      </w:r>
      <w:r>
        <w:rPr>
          <w:rStyle w:val="Ninguno A"/>
          <w:rFonts w:ascii="Tahoma" w:hAnsi="Tahoma" w:hint="default"/>
          <w:rtl w:val="0"/>
          <w:lang w:val="es-ES_tradnl"/>
        </w:rPr>
        <w:t>Ó</w:t>
      </w:r>
      <w:r>
        <w:rPr>
          <w:rStyle w:val="Ninguno A"/>
          <w:rFonts w:ascii="Tahoma" w:hAnsi="Tahoma"/>
          <w:rtl w:val="0"/>
        </w:rPr>
        <w:t>N.</w:t>
      </w:r>
    </w:p>
    <w:p>
      <w:pPr>
        <w:pStyle w:val="Cuerpo A"/>
        <w:spacing w:line="360" w:lineRule="auto"/>
        <w:rPr>
          <w:rFonts w:ascii="Tahoma" w:cs="Tahoma" w:hAnsi="Tahoma" w:eastAsia="Tahoma"/>
        </w:rPr>
      </w:pP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Reflejad el organigrama de organizaci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de la empresa, describidlas funciones de cada uno. Describid los puestos de trabajo que vais a necesitar para desarrollar la actividad, con  las funciones y tareas del puesto. Asimismo, detallad la experiencia que necesitan los trabajadores, los idiomas y todos aquellos aspectos que consider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is necesarios para desarrollar las actividades propias del puesto. En caso de que sea necesario, describir c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mo va a seleccionarse el personal y d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nde acudir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is para encontrarlo. Adem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 no olvidad mencionar si algunos de los emprendedores ocupareis algunode los puestos de trabajo.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Nuestra empresa, al igual que todas, tiene un objetivo claro, que es conseguir el 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ximo nivel de productividad invirtiendo poco tiempo y gastando las menores materias primas posibles, y asi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obtener el 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ximo beneficio para la empresa. Para ello debemos tener una buena estructura interna, base para conseguir una correcta estrategia empresarial.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pt-PT"/>
        </w:rPr>
        <w:t>HandyDrops estara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constituida por varios departamentos, como: departamento de i+d+i (investigacio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n, desarrollo e innovacio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n) departamento de marketing, departamento de direccio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>n te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cnica y tecnolo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gica, departamento de recursos humanos y departamento de contabilidad financiera.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Todos ellos deben tener una buena comunicacio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para el funcionamiento de la empresa.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Hay cinco socios fundadores, los cuales tendra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un importante papel en la empresa.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Departamento de i+d+i: es el departamento que hoy en di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toda empresa debe tener. La innovacio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va a garantizar una supervivencia y poder mantenerse al margen de la competencia. El departamento tiene muchas ventajas como: aumenta las ventas y la rentabilidad, abre nuevos mercados, remarca la reputacio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de la empresa y asi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se atraen tanto nuevos empleados como clientes, encuentra gente dispuesta a asociarse con la empresa y a financieros externos, reduce costes y mejora la calidad de la oferta.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Es importante que el departamento se mantenga activo y facilitar los recursos necesarios para llevar a cabo la investigacio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y desarrollo para no perder ventajas competitivas.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pt-PT"/>
        </w:rPr>
        <w:t>Departamento de marketing: 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rea que se encargara de ensen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̃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ar a los clientes una imagen externa del servicio que suministra nuestra empresa. HandyDrops busca que los clientes a la hora de acudir a nuestras tiendas se sientan con comodidad y seguridad para elegirnos.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Departamento de direccio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>n te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cnica y tecnolo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>gica: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Todas las empresas hoy en di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ya necesitan contar con un departamento como este que desarrolle desde sus instalaciones hasta los sistemas informa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ticos o la distribucio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de robots de una fa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brica de montaje.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pt-PT"/>
        </w:rPr>
        <w:t>Departamento de recursos humanos: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Es una seccio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indispensable en la empresa que se va a encargar de contratar los empleados no solo necesarios respecto a cantidad, sino tambie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en cuanto a sus cualidades. Va a haber un jefe en este departamento que organizara los puestos de trabajo y se asegurara de que estos este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lo 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 co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modo, valorado y seguro posible. Tambie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establecera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una comunicacio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entre el personal: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-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Horizontal: comunicacio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que se establece entre personal del mismo nivel jera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rquico y asi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lograr una coordinacio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adecuada de la empresa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-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Vertical descendiente: comunicacio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entre directivos y trabajadores. Informa a los trabajadores sobe las tareas que deben realizar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-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Vertical ascendente: comunicacio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entre empleados y directivos. Informar a los directivos sobre las dificultades que se presentan entre los trabajadores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Departamento de contabilidad financiera:</w:t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Se encarga de administrar la empresa, asi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como las normas, sistemas y procedimientos necesarios para garantizar una seguridad a la hora de elaborar operaciones financieras. Tambie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se encarga de la parte de contabilidad, tesoreri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y control de costes</w:t>
      </w:r>
      <w:r>
        <w:rPr>
          <w:rStyle w:val="Ninguno A"/>
          <w:rFonts w:ascii="Tahoma" w:cs="Tahoma" w:hAnsi="Tahoma" w:eastAsia="Tahoma"/>
          <w:sz w:val="20"/>
          <w:szCs w:val="2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298574</wp:posOffset>
            </wp:positionV>
            <wp:extent cx="5727700" cy="34821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8-03-04 a las 13.12.1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2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</w:p>
    <w:p>
      <w:pPr>
        <w:pStyle w:val="Cuerpo A"/>
        <w:spacing w:line="360" w:lineRule="auto"/>
        <w:jc w:val="both"/>
        <w:rPr>
          <w:sz w:val="20"/>
          <w:szCs w:val="20"/>
        </w:rPr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</w:rPr>
      </w:pPr>
      <w:r>
        <w:rPr>
          <w:rStyle w:val="Ninguno A"/>
          <w:rFonts w:ascii="Tahoma" w:hAnsi="Tahoma"/>
          <w:rtl w:val="0"/>
        </w:rPr>
        <w:t>2</w:t>
      </w:r>
      <w:r>
        <w:rPr>
          <w:rStyle w:val="Ninguno A"/>
          <w:rFonts w:ascii="Tahoma" w:hAnsi="Tahoma" w:hint="default"/>
          <w:rtl w:val="0"/>
          <w:lang w:val="es-ES_tradnl"/>
        </w:rPr>
        <w:t xml:space="preserve">º </w:t>
      </w:r>
      <w:r>
        <w:rPr>
          <w:rStyle w:val="Ninguno A"/>
          <w:rFonts w:ascii="Tahoma" w:hAnsi="Tahoma"/>
          <w:rtl w:val="0"/>
        </w:rPr>
        <w:t>COSTE DE LOS TRABAJADORES Y SOCIOS.</w:t>
      </w:r>
    </w:p>
    <w:p>
      <w:pPr>
        <w:pStyle w:val="Cuerpo A"/>
        <w:spacing w:line="360" w:lineRule="auto"/>
        <w:rPr>
          <w:rFonts w:ascii="Tahoma" w:cs="Tahoma" w:hAnsi="Tahoma" w:eastAsia="Tahoma"/>
        </w:rPr>
      </w:pPr>
    </w:p>
    <w:p>
      <w:pPr>
        <w:pStyle w:val="Cuerpo A"/>
        <w:spacing w:line="360" w:lineRule="auto"/>
        <w:jc w:val="both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Indicad aqu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 xml:space="preserve">í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el salario anual que detall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is para cada uno de socios/as y trabajadores/as de la empresa. Analiza primeramente vuestros sueldos, si es que vais a trabajar en la empresa, incluyendo claro est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, los costes de la Seguridad Social. Tambi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analiza los costes salariales de los trabajadores/ as por cuenta ajena. Despu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 une los datos en una tabla resumen.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color w:val="ff0000"/>
          <w:sz w:val="20"/>
          <w:szCs w:val="20"/>
          <w:u w:color="ff0000"/>
        </w:rPr>
      </w:pPr>
      <w:r>
        <w:rPr>
          <w:rStyle w:val="Ninguno A"/>
          <w:rFonts w:ascii="Tahoma" w:hAnsi="Tahoma"/>
          <w:color w:val="ff0000"/>
          <w:sz w:val="20"/>
          <w:szCs w:val="20"/>
          <w:u w:color="ff0000"/>
          <w:rtl w:val="0"/>
          <w:lang w:val="es-ES_tradnl"/>
        </w:rPr>
        <w:t>Os presentamos una tabla orientativa pod</w:t>
      </w:r>
      <w:r>
        <w:rPr>
          <w:rStyle w:val="Ninguno A"/>
          <w:rFonts w:ascii="Tahoma" w:hAnsi="Tahoma" w:hint="default"/>
          <w:color w:val="ff0000"/>
          <w:sz w:val="20"/>
          <w:szCs w:val="20"/>
          <w:u w:color="ff0000"/>
          <w:rtl w:val="0"/>
          <w:lang w:val="es-ES_tradnl"/>
        </w:rPr>
        <w:t>é</w:t>
      </w:r>
      <w:r>
        <w:rPr>
          <w:rStyle w:val="Ninguno A"/>
          <w:rFonts w:ascii="Tahoma" w:hAnsi="Tahoma"/>
          <w:color w:val="ff0000"/>
          <w:sz w:val="20"/>
          <w:szCs w:val="20"/>
          <w:u w:color="ff0000"/>
          <w:rtl w:val="0"/>
          <w:lang w:val="it-IT"/>
        </w:rPr>
        <w:t>is modificarla si lo dese</w:t>
      </w:r>
      <w:r>
        <w:rPr>
          <w:rStyle w:val="Ninguno A"/>
          <w:rFonts w:ascii="Tahoma" w:hAnsi="Tahoma" w:hint="default"/>
          <w:color w:val="ff0000"/>
          <w:sz w:val="20"/>
          <w:szCs w:val="20"/>
          <w:u w:color="ff0000"/>
          <w:rtl w:val="0"/>
          <w:lang w:val="es-ES_tradnl"/>
        </w:rPr>
        <w:t>á</w:t>
      </w:r>
      <w:r>
        <w:rPr>
          <w:rStyle w:val="Ninguno A"/>
          <w:rFonts w:ascii="Tahoma" w:hAnsi="Tahoma"/>
          <w:color w:val="ff0000"/>
          <w:sz w:val="20"/>
          <w:szCs w:val="20"/>
          <w:u w:color="ff0000"/>
          <w:rtl w:val="0"/>
          <w:lang w:val="es-ES_tradnl"/>
        </w:rPr>
        <w:t xml:space="preserve">is, Suprime este texto. Completa. Etc. 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color w:val="ff0000"/>
          <w:sz w:val="20"/>
          <w:szCs w:val="20"/>
          <w:u w:color="ff0000"/>
        </w:rPr>
      </w:pPr>
    </w:p>
    <w:tbl>
      <w:tblPr>
        <w:tblW w:w="5220" w:type="dxa"/>
        <w:jc w:val="left"/>
        <w:tblInd w:w="25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30"/>
        <w:gridCol w:w="1690"/>
      </w:tblGrid>
      <w:tr>
        <w:tblPrEx>
          <w:shd w:val="clear" w:color="auto" w:fill="d0ddef"/>
        </w:tblPrEx>
        <w:trPr>
          <w:trHeight w:val="22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NOMBRE DEL SOCIO/A:</w:t>
            </w:r>
          </w:p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SALARIO ANUAL: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5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TOTAL COSTE SOCIOS/AS:</w:t>
            </w:r>
          </w:p>
        </w:tc>
        <w:tc>
          <w:tcPr>
            <w:tcW w:type="dxa" w:w="16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ind w:left="146" w:hanging="146"/>
        <w:rPr>
          <w:rStyle w:val="Ninguno A"/>
          <w:rFonts w:ascii="Tahoma" w:cs="Tahoma" w:hAnsi="Tahoma" w:eastAsia="Tahoma"/>
          <w:color w:val="ff0000"/>
          <w:sz w:val="20"/>
          <w:szCs w:val="20"/>
          <w:u w:color="ff0000"/>
        </w:rPr>
      </w:pPr>
    </w:p>
    <w:p>
      <w:pPr>
        <w:pStyle w:val="Cuerpo A"/>
        <w:widowControl w:val="0"/>
        <w:ind w:left="38" w:hanging="38"/>
        <w:rPr>
          <w:rStyle w:val="Ninguno A"/>
          <w:rFonts w:ascii="Tahoma" w:cs="Tahoma" w:hAnsi="Tahoma" w:eastAsia="Tahoma"/>
          <w:color w:val="ff0000"/>
          <w:sz w:val="20"/>
          <w:szCs w:val="20"/>
          <w:u w:color="ff0000"/>
        </w:rPr>
      </w:pPr>
    </w:p>
    <w:p>
      <w:pPr>
        <w:pStyle w:val="Cuerpo A"/>
        <w:spacing w:line="360" w:lineRule="auto"/>
        <w:rPr>
          <w:rFonts w:ascii="Tahoma" w:cs="Tahoma" w:hAnsi="Tahoma" w:eastAsia="Tahoma"/>
          <w:sz w:val="16"/>
          <w:szCs w:val="16"/>
        </w:rPr>
      </w:pPr>
    </w:p>
    <w:tbl>
      <w:tblPr>
        <w:tblW w:w="8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469"/>
        <w:gridCol w:w="2026"/>
        <w:gridCol w:w="1559"/>
        <w:gridCol w:w="1666"/>
      </w:tblGrid>
      <w:tr>
        <w:tblPrEx>
          <w:shd w:val="clear" w:color="auto" w:fill="d0ddef"/>
        </w:tblPrEx>
        <w:trPr>
          <w:trHeight w:val="42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NOMBRE DEL TRABAJADOR:</w:t>
            </w:r>
          </w:p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PUESTO Y CATEGOR</w:t>
            </w:r>
            <w:r>
              <w:rPr>
                <w:rStyle w:val="Ninguno A"/>
                <w:rFonts w:ascii="Tahoma" w:hAnsi="Tahoma" w:hint="default"/>
                <w:b w:val="1"/>
                <w:bCs w:val="1"/>
                <w:sz w:val="16"/>
                <w:szCs w:val="16"/>
                <w:rtl w:val="0"/>
                <w:lang w:val="es-ES_tradnl"/>
              </w:rPr>
              <w:t>Í</w:t>
            </w: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A: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SALARIO BRUTO ANUAL:</w:t>
            </w:r>
          </w:p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COSTE PARA LA EMPRESA ANUAL: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20" w:hRule="atLeast"/>
        </w:trPr>
        <w:tc>
          <w:tcPr>
            <w:tcW w:type="dxa" w:w="34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TOTAL COSTE PERSONAL POR CUENTA AJENA:</w:t>
            </w:r>
          </w:p>
        </w:tc>
        <w:tc>
          <w:tcPr>
            <w:tcW w:type="dxa" w:w="2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6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ind w:left="108" w:hanging="108"/>
        <w:rPr>
          <w:rFonts w:ascii="Tahoma" w:cs="Tahoma" w:hAnsi="Tahoma" w:eastAsia="Tahoma"/>
          <w:sz w:val="16"/>
          <w:szCs w:val="16"/>
        </w:rPr>
      </w:pPr>
    </w:p>
    <w:p>
      <w:pPr>
        <w:pStyle w:val="Cuerpo A"/>
        <w:widowControl w:val="0"/>
        <w:rPr>
          <w:rFonts w:ascii="Tahoma" w:cs="Tahoma" w:hAnsi="Tahoma" w:eastAsia="Tahoma"/>
          <w:sz w:val="16"/>
          <w:szCs w:val="16"/>
        </w:rPr>
      </w:pPr>
    </w:p>
    <w:p>
      <w:pPr>
        <w:pStyle w:val="Cuerpo A"/>
        <w:widowControl w:val="0"/>
        <w:rPr>
          <w:rFonts w:ascii="Tahoma" w:cs="Tahoma" w:hAnsi="Tahoma" w:eastAsia="Tahoma"/>
        </w:rPr>
      </w:pPr>
    </w:p>
    <w:tbl>
      <w:tblPr>
        <w:tblW w:w="87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345"/>
        <w:gridCol w:w="1547"/>
        <w:gridCol w:w="2828"/>
      </w:tblGrid>
      <w:tr>
        <w:tblPrEx>
          <w:shd w:val="clear" w:color="auto" w:fill="d0ddef"/>
        </w:tblPrEx>
        <w:trPr>
          <w:trHeight w:val="220" w:hRule="atLeast"/>
        </w:trPr>
        <w:tc>
          <w:tcPr>
            <w:tcW w:type="dxa" w:w="4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  <w:jc w:val="center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TIPOLOGIA: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  <w:jc w:val="center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NUMERO TOTAL:</w:t>
            </w:r>
          </w:p>
        </w:tc>
        <w:tc>
          <w:tcPr>
            <w:tcW w:type="dxa" w:w="28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 A"/>
              <w:jc w:val="center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COSTE TOTAL ANUAL: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sz w:val="16"/>
                <w:szCs w:val="16"/>
                <w:rtl w:val="0"/>
                <w:lang w:val="es-ES_tradnl"/>
              </w:rPr>
              <w:t>Total coste socios/as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sz w:val="16"/>
                <w:szCs w:val="16"/>
                <w:rtl w:val="0"/>
                <w:lang w:val="es-ES_tradnl"/>
              </w:rPr>
              <w:t>Total coste personal por cuenta ajena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4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</w:pPr>
            <w:r>
              <w:rPr>
                <w:rStyle w:val="Ninguno A"/>
                <w:rFonts w:ascii="Tahoma" w:hAnsi="Tahoma"/>
                <w:b w:val="1"/>
                <w:bCs w:val="1"/>
                <w:sz w:val="16"/>
                <w:szCs w:val="16"/>
                <w:rtl w:val="0"/>
                <w:lang w:val="es-ES_tradnl"/>
              </w:rPr>
              <w:t>TOTAL COSTE ANUAL DE PERSONAL:</w:t>
            </w:r>
          </w:p>
        </w:tc>
        <w:tc>
          <w:tcPr>
            <w:tcW w:type="dxa" w:w="15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Cuerpo A"/>
        <w:widowControl w:val="0"/>
        <w:ind w:left="108" w:hanging="108"/>
        <w:rPr>
          <w:rFonts w:ascii="Tahoma" w:cs="Tahoma" w:hAnsi="Tahoma" w:eastAsia="Tahoma"/>
        </w:rPr>
      </w:pPr>
    </w:p>
    <w:p>
      <w:pPr>
        <w:pStyle w:val="Cuerpo A"/>
        <w:widowControl w:val="0"/>
        <w:rPr>
          <w:rFonts w:ascii="Tahoma" w:cs="Tahoma" w:hAnsi="Tahoma" w:eastAsia="Tahoma"/>
        </w:rPr>
      </w:pPr>
    </w:p>
    <w:p>
      <w:pPr>
        <w:pStyle w:val="Cuerpo A"/>
        <w:spacing w:line="360" w:lineRule="auto"/>
        <w:rPr>
          <w:rFonts w:ascii="Tahoma" w:cs="Tahoma" w:hAnsi="Tahoma" w:eastAsia="Tahoma"/>
        </w:rPr>
      </w:pPr>
    </w:p>
    <w:p>
      <w:pPr>
        <w:pStyle w:val="Cuerpo A"/>
        <w:spacing w:line="360" w:lineRule="auto"/>
        <w:rPr>
          <w:rFonts w:ascii="Tahoma" w:cs="Tahoma" w:hAnsi="Tahoma" w:eastAsia="Tahoma"/>
        </w:rPr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</w:rPr>
      </w:pPr>
      <w:r>
        <w:rPr>
          <w:rStyle w:val="Ninguno A"/>
          <w:rFonts w:ascii="Tahoma" w:hAnsi="Tahoma"/>
          <w:rtl w:val="0"/>
        </w:rPr>
        <w:t>3</w:t>
      </w:r>
      <w:r>
        <w:rPr>
          <w:rStyle w:val="Ninguno A"/>
          <w:rFonts w:ascii="Tahoma" w:hAnsi="Tahoma" w:hint="default"/>
          <w:rtl w:val="0"/>
          <w:lang w:val="es-ES_tradnl"/>
        </w:rPr>
        <w:t xml:space="preserve">º </w:t>
      </w:r>
      <w:r>
        <w:rPr>
          <w:rStyle w:val="Ninguno A"/>
          <w:rFonts w:ascii="Tahoma" w:hAnsi="Tahoma"/>
          <w:rtl w:val="0"/>
        </w:rPr>
        <w:t>ELECCI</w:t>
      </w:r>
      <w:r>
        <w:rPr>
          <w:rStyle w:val="Ninguno A"/>
          <w:rFonts w:ascii="Tahoma" w:hAnsi="Tahoma" w:hint="default"/>
          <w:rtl w:val="0"/>
          <w:lang w:val="es-ES_tradnl"/>
        </w:rPr>
        <w:t>Ó</w:t>
      </w:r>
      <w:r>
        <w:rPr>
          <w:rStyle w:val="Ninguno A"/>
          <w:rFonts w:ascii="Tahoma" w:hAnsi="Tahoma"/>
          <w:rtl w:val="0"/>
        </w:rPr>
        <w:t>N DE LA FORMA LEGALES DE TU EMPRESA.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Elegid la forma en que tu empresa se vincula con la ley,  que estructuras jur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dicas optar para darle un marco legal a su empresa  y razonad el por qu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 xml:space="preserve">é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la decisi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</w:rPr>
        <w:t>n</w:t>
      </w:r>
      <w:r>
        <w:rPr>
          <w:rStyle w:val="Ninguno A"/>
          <w:rFonts w:ascii="Verdana" w:hAnsi="Verdana"/>
          <w:sz w:val="20"/>
          <w:szCs w:val="20"/>
          <w:rtl w:val="0"/>
        </w:rPr>
        <w:t>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Nuestra empresa HandyDrops, despue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de mucho pensarlo, decidimos que el perfil de empresa que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se adaptari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 a la nuestra seri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 el de Sociedad Limitada.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Hemos estudiado todas las posibles salidas, asi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como sus ventajas y sus desventajas y compra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ndolas con otros tipos de sociedad, como la Sociedad Ano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nima, que da una mejor imagen y posibilita una cantidad mayor de ingresos. Pero llegamos a la conclusio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 que la Sociedad Limitada es el que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se adapta a nuestro perfil y a nuestros objetivos.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La Sociedad Limitada es la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extendida en Espan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̃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 y en muchas partes del mundo, sobre todo es utilizada por pequen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̃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as empresas para reducir su responsabilidad sobre el capital aportado.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Las caracteri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sticas de la Sociedad Limitada son las siguientes: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-El nu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mero de socios como mi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nimo puede ser uno, y no hay un nu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mero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ximo de socios. Pueden ser tanto personas fi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pt-PT"/>
        </w:rPr>
        <w:t>sicas como juri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pt-PT"/>
        </w:rPr>
        <w:t>dicas.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-Clase de los socios: Esto da la posibilidad de que los socios sean tanto trabajadores como socios capitalistas, e incluso los dos simulta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neamente.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-Responsabilidad de los socios: Debe de ser solidaria entre los socios, asi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los socios no tienen que pagar las deudas con su propio dinero.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-Denominacio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social: El nombre de la empresa debe de ser un nombre que no sea utilizado y acompan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̃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ar el nombre con las siglas de Sociedad Limitada (SL)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-Capital Social: El mi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nimo para poder fundar la empresa es de 3000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€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. Este puede ser tanto en dinero o como forma de inversio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n.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</w:rPr>
        <w:t>-Divisio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del capital social: Sobretodo en participaciones sociales, pero tiene restricciones, ya que los miembros de la empresa deben estar de acuerdo.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-Objeto social: Actividades a las que se dedica la empresa. Es recomendable tener una amplia seleccio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 esto para tener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posibilidades de e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xito.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-Domicilio social: Direccio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donde se encuentra la empresa. Si se deseara cambiar de ubicacio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es necesario el apoyo completo en la Junta de Socios.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</w:rPr>
        <w:t>-O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rgano de Administracio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y Gestio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n: Hay varias opciones, se debe optar por una de ellas, entre muchos otros, se pueden destacar el Administrador u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nico, Administrador solidario o Administrador mancomunados.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-Responsabilidad de la gestio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n: Esta cae sobre los administradores y no sobre los socios.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-Obligaciones fiscales: Una Sociedad Limitada debe tributar el impuesto de sociedades y el IVA.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HandyDrops lo componen 4 socios: Adria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n Go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mez, Luci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a Gutie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rrez, Jorge Ramonet y Alan Marini. El capital del que dispone la empresa es 100000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€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. Este se divide en participaciones que sera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distribuida a los socios. La adquisicio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 las mismas sera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en documento pu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blico. Cada socio tiene derecho a tomar parte a la hora de repartir el dinero.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 w:hint="default"/>
          <w:sz w:val="20"/>
          <w:szCs w:val="20"/>
          <w:rtl w:val="0"/>
        </w:rPr>
        <w:t>¿</w:t>
      </w:r>
      <w:r>
        <w:rPr>
          <w:rStyle w:val="Ninguno A"/>
          <w:rFonts w:ascii="Verdana" w:hAnsi="Verdana"/>
          <w:sz w:val="20"/>
          <w:szCs w:val="20"/>
          <w:rtl w:val="0"/>
        </w:rPr>
        <w:t>Que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ventajas tiene la Sociedad Limitada?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-La responsabilidad esta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determinada por el capital social aportado. Esto quiere decir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que no responden nuestros bienes a las deudas colectivas.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-Existe una libertad de pactos y acuerdos entre socios.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pt-PT"/>
        </w:rPr>
        <w:t>-Al no existir capital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ximo, da la posibilidad de tener una libertad enorme.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-No existe ni porcentaje mi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nimo ni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pt-PT"/>
        </w:rPr>
        <w:t>ximo de socios ni de capital para aportar.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-Libertad para aportar el capital ya sea en bienes o en dinero.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-Se puede fijar un salario a los socios, adema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s de una participacio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 beneficios que les corresponda a cada uno.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 w:hint="default"/>
          <w:sz w:val="20"/>
          <w:szCs w:val="20"/>
          <w:rtl w:val="0"/>
        </w:rPr>
        <w:t>¿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Desventajas de la sociedad Limitada?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 El beneficio queda determinado por el patrimonio social.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 Es necesario llevar las cuentas.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 Las participaciones deben tener un control para poder transferirlas.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fr-FR"/>
        </w:rPr>
        <w:t>- Se le prohi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be la competencia al Administrador, salvo q se autorice en la junta. - Los socios son siempre identificables.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-No se puede cotizar en bolsa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- No se pueden emitir obligaciones.</w:t>
      </w:r>
    </w:p>
    <w:p>
      <w:pPr>
        <w:pStyle w:val="Cuerpo A"/>
        <w:spacing w:line="360" w:lineRule="auto"/>
        <w:rPr>
          <w:rFonts w:ascii="Verdana" w:cs="Verdana" w:hAnsi="Verdana" w:eastAsia="Verdana"/>
          <w:sz w:val="20"/>
          <w:szCs w:val="20"/>
        </w:rPr>
      </w:pP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</w:rPr>
        <w:t>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rganos de las sociedades: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A) Junta general de socios: Ma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pt-PT"/>
        </w:rPr>
        <w:t>ximo 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rgano de la sociedad, le corresponden todas las facultades sociales. Tiene el que derecho de acudir a todas las reuniones, y participar en las decisiones. Debe haber necesariamente al menos una reunio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que se denomina ordinaria y el objetivo la aprobacio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de las cuentas anuales que se presenta ante el 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rgano de administracio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</w:rPr>
        <w:t>n.</w:t>
      </w:r>
    </w:p>
    <w:p>
      <w:pPr>
        <w:pStyle w:val="Cuerpo A"/>
        <w:spacing w:line="360" w:lineRule="auto"/>
        <w:rPr>
          <w:rStyle w:val="Ninguno A"/>
          <w:rFonts w:ascii="Verdana" w:cs="Verdana" w:hAnsi="Verdana" w:eastAsia="Verdana"/>
          <w:sz w:val="20"/>
          <w:szCs w:val="20"/>
        </w:rPr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</w:rPr>
      </w:pPr>
      <w:r>
        <w:rPr>
          <w:rStyle w:val="Ninguno A"/>
          <w:rFonts w:ascii="Verdana" w:hAnsi="Verdana"/>
          <w:sz w:val="20"/>
          <w:szCs w:val="20"/>
          <w:rtl w:val="0"/>
        </w:rPr>
        <w:t>B) 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it-IT"/>
        </w:rPr>
        <w:t>rgano administrativo: 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rgano que delega sus facultades y encomienda las funciones de regencia. Nuestra empresa a designado un consejo de administracio</w:t>
      </w:r>
      <w:r>
        <w:rPr>
          <w:rStyle w:val="Ninguno A"/>
          <w:rFonts w:ascii="Verdana" w:hAnsi="Verdana" w:hint="default"/>
          <w:sz w:val="20"/>
          <w:szCs w:val="20"/>
          <w:rtl w:val="0"/>
        </w:rPr>
        <w:t>́</w:t>
      </w:r>
      <w:r>
        <w:rPr>
          <w:rStyle w:val="Ninguno A"/>
          <w:rFonts w:ascii="Verdana" w:hAnsi="Verdana"/>
          <w:sz w:val="20"/>
          <w:szCs w:val="20"/>
          <w:rtl w:val="0"/>
          <w:lang w:val="es-ES_tradnl"/>
        </w:rPr>
        <w:t>n formado por 2 consejeros y 1 notario.</w:t>
      </w:r>
    </w:p>
    <w:p>
      <w:pPr>
        <w:pStyle w:val="Cuerpo A"/>
        <w:spacing w:line="360" w:lineRule="auto"/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</w:rPr>
      </w:pPr>
      <w:r>
        <w:rPr>
          <w:rStyle w:val="Ninguno A"/>
          <w:rFonts w:ascii="Tahoma" w:hAnsi="Tahoma"/>
          <w:rtl w:val="0"/>
        </w:rPr>
        <w:t>4</w:t>
      </w:r>
      <w:r>
        <w:rPr>
          <w:rStyle w:val="Ninguno A"/>
          <w:rFonts w:ascii="Tahoma" w:hAnsi="Tahoma" w:hint="default"/>
          <w:rtl w:val="0"/>
          <w:lang w:val="es-ES_tradnl"/>
        </w:rPr>
        <w:t xml:space="preserve">º </w:t>
      </w:r>
      <w:r>
        <w:rPr>
          <w:rStyle w:val="Ninguno A"/>
          <w:rFonts w:ascii="Tahoma" w:hAnsi="Tahoma"/>
          <w:rtl w:val="0"/>
        </w:rPr>
        <w:t>COMENTARIOS DE LOS ESTADOS ECON</w:t>
      </w:r>
      <w:r>
        <w:rPr>
          <w:rStyle w:val="Ninguno A"/>
          <w:rFonts w:ascii="Tahoma" w:hAnsi="Tahoma" w:hint="default"/>
          <w:rtl w:val="0"/>
          <w:lang w:val="es-ES_tradnl"/>
        </w:rPr>
        <w:t>Ó</w:t>
      </w:r>
      <w:r>
        <w:rPr>
          <w:rStyle w:val="Ninguno A"/>
          <w:rFonts w:ascii="Tahoma" w:hAnsi="Tahoma"/>
          <w:rtl w:val="0"/>
        </w:rPr>
        <w:t>MICOS-FINANCIEROS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Incluir en este apartado posibles aclaraciones de la inversi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n, financiaci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n, balance y cuenta de resultados.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color w:val="ff0000"/>
          <w:sz w:val="20"/>
          <w:szCs w:val="20"/>
          <w:u w:color="ff0000"/>
        </w:rPr>
      </w:pPr>
      <w:r>
        <w:rPr>
          <w:rStyle w:val="Ninguno A"/>
          <w:rFonts w:ascii="Tahoma" w:hAnsi="Tahoma"/>
          <w:color w:val="ff0000"/>
          <w:sz w:val="20"/>
          <w:szCs w:val="20"/>
          <w:u w:color="ff0000"/>
          <w:rtl w:val="0"/>
          <w:lang w:val="es-ES_tradnl"/>
        </w:rPr>
        <w:t>- Suprime este texto, escribe aqu</w:t>
      </w:r>
      <w:r>
        <w:rPr>
          <w:rStyle w:val="Ninguno A"/>
          <w:rFonts w:ascii="Tahoma" w:hAnsi="Tahoma" w:hint="default"/>
          <w:color w:val="ff0000"/>
          <w:sz w:val="20"/>
          <w:szCs w:val="20"/>
          <w:u w:color="ff0000"/>
          <w:rtl w:val="0"/>
          <w:lang w:val="es-ES_tradnl"/>
        </w:rPr>
        <w:t xml:space="preserve">í </w:t>
      </w:r>
      <w:r>
        <w:rPr>
          <w:rStyle w:val="Ninguno A"/>
          <w:rFonts w:ascii="Tahoma" w:hAnsi="Tahoma"/>
          <w:color w:val="ff0000"/>
          <w:sz w:val="20"/>
          <w:szCs w:val="20"/>
          <w:u w:color="ff0000"/>
          <w:rtl w:val="0"/>
          <w:lang w:val="es-ES_tradnl"/>
        </w:rPr>
        <w:t>y utiliza el espacio que necesites</w:t>
      </w:r>
    </w:p>
    <w:p>
      <w:pPr>
        <w:pStyle w:val="Cuerpo A"/>
        <w:spacing w:line="360" w:lineRule="auto"/>
        <w:rPr>
          <w:rFonts w:ascii="Tahoma" w:cs="Tahoma" w:hAnsi="Tahoma" w:eastAsia="Tahoma"/>
        </w:rPr>
      </w:pP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</w:rPr>
      </w:pPr>
      <w:r>
        <w:rPr>
          <w:rStyle w:val="Ninguno A"/>
          <w:rFonts w:ascii="Tahoma" w:hAnsi="Tahoma"/>
          <w:rtl w:val="0"/>
        </w:rPr>
        <w:t>5</w:t>
      </w:r>
      <w:r>
        <w:rPr>
          <w:rStyle w:val="Ninguno A"/>
          <w:rFonts w:ascii="Tahoma" w:hAnsi="Tahoma" w:hint="default"/>
          <w:rtl w:val="0"/>
          <w:lang w:val="es-ES_tradnl"/>
        </w:rPr>
        <w:t xml:space="preserve">º </w:t>
      </w:r>
      <w:r>
        <w:rPr>
          <w:rStyle w:val="Ninguno A"/>
          <w:rFonts w:ascii="Tahoma" w:hAnsi="Tahoma"/>
          <w:rtl w:val="0"/>
        </w:rPr>
        <w:t>AN</w:t>
      </w:r>
      <w:r>
        <w:rPr>
          <w:rStyle w:val="Ninguno A"/>
          <w:rFonts w:ascii="Tahoma" w:hAnsi="Tahoma" w:hint="default"/>
          <w:rtl w:val="0"/>
          <w:lang w:val="es-ES_tradnl"/>
        </w:rPr>
        <w:t>Á</w:t>
      </w:r>
      <w:r>
        <w:rPr>
          <w:rStyle w:val="Ninguno A"/>
          <w:rFonts w:ascii="Tahoma" w:hAnsi="Tahoma"/>
          <w:rtl w:val="0"/>
        </w:rPr>
        <w:t>LISIS DE LA VIABILIDAD GLOBAL DEL PROYECTO.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Defender la viabilidad t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pt-PT"/>
        </w:rPr>
        <w:t>cnica (si procede), comercial, econ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mica y financiera del proyecto realizado.</w:t>
      </w:r>
    </w:p>
    <w:p>
      <w:pPr>
        <w:pStyle w:val="Cuerpo A"/>
        <w:spacing w:line="360" w:lineRule="auto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Hemos demostrado que nuestro proyecto es viable.</w:t>
      </w: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Se entiende por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  <w:lang w:val="es-ES_tradnl"/>
        </w:rPr>
        <w:t xml:space="preserve"> viabilidad te</w:t>
      </w:r>
      <w:r>
        <w:rPr>
          <w:rStyle w:val="Ninguno A"/>
          <w:rFonts w:ascii="Tahoma" w:hAnsi="Tahoma" w:hint="default"/>
          <w:b w:val="1"/>
          <w:bCs w:val="1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</w:rPr>
        <w:t>cnica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el ana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lisis de una idea para determinar si es posible llevarla a cabo satisfactoriamente y en condiciones de seguridad con la tecnologi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disponible, verificando factores diversos como resistencia estructural, durabilidad, operatividad, implicaciones energe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pt-PT"/>
        </w:rPr>
        <w:t>ticas,</w:t>
      </w:r>
      <w:r>
        <w:rPr>
          <w:rStyle w:val="Ninguno A"/>
          <w:rFonts w:ascii="Tahoma" w:cs="Tahoma" w:hAnsi="Tahoma" w:eastAsia="Tahoma"/>
          <w:sz w:val="20"/>
          <w:szCs w:val="2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3270248</wp:posOffset>
            </wp:positionH>
            <wp:positionV relativeFrom="line">
              <wp:posOffset>211720</wp:posOffset>
            </wp:positionV>
            <wp:extent cx="2801542" cy="2801542"/>
            <wp:effectExtent l="0" t="0" r="0" b="0"/>
            <wp:wrapThrough wrapText="bothSides" distL="152400" distR="152400">
              <wp:wrapPolygon edited="1">
                <wp:start x="9911" y="10800"/>
                <wp:lineTo x="10228" y="11118"/>
                <wp:lineTo x="10482" y="11626"/>
                <wp:lineTo x="12388" y="11944"/>
                <wp:lineTo x="13595" y="12769"/>
                <wp:lineTo x="14231" y="13722"/>
                <wp:lineTo x="14231" y="15247"/>
                <wp:lineTo x="13151" y="16454"/>
                <wp:lineTo x="11816" y="16962"/>
                <wp:lineTo x="9720" y="16835"/>
                <wp:lineTo x="8195" y="16009"/>
                <wp:lineTo x="7369" y="14929"/>
                <wp:lineTo x="7433" y="13341"/>
                <wp:lineTo x="8005" y="12452"/>
                <wp:lineTo x="7433" y="11816"/>
                <wp:lineTo x="8449" y="11435"/>
                <wp:lineTo x="9148" y="11944"/>
                <wp:lineTo x="9339" y="11562"/>
                <wp:lineTo x="9339" y="10991"/>
                <wp:lineTo x="9911" y="1080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42" cy="28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 A"/>
          <w:rFonts w:ascii="Tahoma" w:hAnsi="Tahoma"/>
          <w:sz w:val="20"/>
          <w:szCs w:val="20"/>
          <w:rtl w:val="0"/>
          <w:lang w:val="pt-PT"/>
        </w:rPr>
        <w:t xml:space="preserve"> mecanismos de control, segu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el campo del que se trate.</w:t>
      </w: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En cuanto a nuestra viabilidad te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 xml:space="preserve">cnica,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HandyDrops se muestra totalmente factible, como ya hemos explicado previamente, disponemos ya de los avances de otras empresas que se dedican a la reparaci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de lunas de veh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culos. Traspasar estos avances al tel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é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fono 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vil no ser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nada complicado debido a que, en un smartphone, la parte t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ctil se encuentra debajo de la pantalla y no quedar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da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ñ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ada u obstruida por la resina. Lo 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ú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nico que tendr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amos que desarrollar por nuestra cuenta es una cubierta mediante la cual inyectar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amos la resina, debido a que las cubiertas que se utilizan en los autom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viles son circulares (como en la foto que les adjuntamos*) e ineficaces para arreglar la pantalla de un 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vil. Esta cubierta no tendr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un gran coste debido a que, al estar hecha de pl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stico, se puede dise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ñ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ar y construir con una impresora 3d.</w:t>
      </w:r>
    </w:p>
    <w:p>
      <w:pPr>
        <w:pStyle w:val="Cuerpo A"/>
        <w:rPr>
          <w:rFonts w:ascii="Tahoma" w:cs="Tahoma" w:hAnsi="Tahoma" w:eastAsia="Tahoma"/>
          <w:sz w:val="20"/>
          <w:szCs w:val="20"/>
        </w:rPr>
      </w:pPr>
    </w:p>
    <w:p>
      <w:pPr>
        <w:pStyle w:val="Cuerpo A"/>
        <w:rPr>
          <w:rFonts w:ascii="Tahoma" w:cs="Tahoma" w:hAnsi="Tahoma" w:eastAsia="Tahoma"/>
          <w:sz w:val="20"/>
          <w:szCs w:val="20"/>
        </w:rPr>
      </w:pP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                                                                             *      </w:t>
      </w:r>
    </w:p>
    <w:p>
      <w:pPr>
        <w:pStyle w:val="Cuerpo A"/>
        <w:rPr>
          <w:rFonts w:ascii="Tahoma" w:cs="Tahoma" w:hAnsi="Tahoma" w:eastAsia="Tahoma"/>
          <w:sz w:val="20"/>
          <w:szCs w:val="20"/>
        </w:rPr>
      </w:pPr>
    </w:p>
    <w:p>
      <w:pPr>
        <w:pStyle w:val="Cuerpo A"/>
      </w:pPr>
    </w:p>
    <w:p>
      <w:pPr>
        <w:pStyle w:val="Cuerpo A"/>
      </w:pPr>
    </w:p>
    <w:p>
      <w:pPr>
        <w:pStyle w:val="Cuerpo A"/>
      </w:pP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Respecto a la 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  <w:lang w:val="es-ES_tradnl"/>
        </w:rPr>
        <w:t>viabilidad financiera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no existen problemas en cuanto al coste de creacio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 de la empresa y fabricacio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nl-NL"/>
        </w:rPr>
        <w:t xml:space="preserve">n de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HandyDrops, ya que hemos visto que 25.000 euros por cada socio es una cantidad asequible para el inicio de algo que llegara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ser grande y exitoso. Una estructura de 50% fondos propios y 50% fondos ajenos es un esta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ndar sumamente razonable para una empresa de e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 xml:space="preserve">xito.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Adem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s nuestra empresa es </w:t>
      </w:r>
      <w:r>
        <w:rPr>
          <w:rStyle w:val="Ninguno A"/>
          <w:rFonts w:ascii="Tahoma" w:hAnsi="Tahoma"/>
          <w:sz w:val="20"/>
          <w:szCs w:val="20"/>
          <w:rtl w:val="0"/>
        </w:rPr>
        <w:t>Solven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te ya que el saldo de la cuenta de tesorer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es positivo</w:t>
      </w:r>
      <w:r>
        <w:rPr>
          <w:rStyle w:val="Ninguno A"/>
          <w:rFonts w:ascii="Tahoma" w:hAnsi="Tahoma"/>
          <w:sz w:val="20"/>
          <w:szCs w:val="20"/>
          <w:rtl w:val="0"/>
        </w:rPr>
        <w:t>.</w:t>
      </w:r>
    </w:p>
    <w:p>
      <w:pPr>
        <w:pStyle w:val="Cuerpo A"/>
        <w:rPr>
          <w:rFonts w:ascii="Tahoma" w:cs="Tahoma" w:hAnsi="Tahoma" w:eastAsia="Tahoma"/>
          <w:sz w:val="20"/>
          <w:szCs w:val="20"/>
        </w:rPr>
      </w:pP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</w:rPr>
        <w:t>La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  <w:lang w:val="es-ES_tradnl"/>
        </w:rPr>
        <w:t>viabilidad econo</w:t>
      </w:r>
      <w:r>
        <w:rPr>
          <w:rStyle w:val="Ninguno A"/>
          <w:rFonts w:ascii="Tahoma" w:hAnsi="Tahoma" w:hint="default"/>
          <w:b w:val="1"/>
          <w:bCs w:val="1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  <w:lang w:val="es-ES_tradnl"/>
        </w:rPr>
        <w:t>mica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no presenta problemas ya que los gastos en materiales son mi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nimos y adema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 el umbral de rentabilidad muestra que los beneficios se obtendri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an en solo dos meses</w:t>
      </w:r>
      <w:r>
        <w:rPr>
          <w:rStyle w:val="Ninguno A"/>
          <w:rFonts w:ascii="Tahoma" w:hAnsi="Tahoma"/>
          <w:sz w:val="20"/>
          <w:szCs w:val="20"/>
          <w:rtl w:val="0"/>
          <w:lang w:val="pt-PT"/>
        </w:rPr>
        <w:t xml:space="preserve"> amortizando asi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todos los costes que requiere HandyDrops</w:t>
      </w:r>
      <w:r>
        <w:rPr>
          <w:rStyle w:val="Ninguno A"/>
          <w:rFonts w:ascii="Tahoma" w:hAnsi="Tahoma"/>
          <w:sz w:val="20"/>
          <w:szCs w:val="20"/>
          <w:rtl w:val="0"/>
        </w:rPr>
        <w:t>.</w:t>
      </w:r>
    </w:p>
    <w:p>
      <w:pPr>
        <w:pStyle w:val="Cuerpo A"/>
        <w:rPr>
          <w:rFonts w:ascii="Tahoma" w:cs="Tahoma" w:hAnsi="Tahoma" w:eastAsia="Tahoma"/>
          <w:sz w:val="20"/>
          <w:szCs w:val="20"/>
        </w:rPr>
      </w:pP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Nuestra </w:t>
      </w:r>
      <w:r>
        <w:rPr>
          <w:rStyle w:val="Ninguno A"/>
          <w:rFonts w:ascii="Tahoma" w:hAnsi="Tahoma"/>
          <w:b w:val="1"/>
          <w:bCs w:val="1"/>
          <w:sz w:val="20"/>
          <w:szCs w:val="20"/>
          <w:rtl w:val="0"/>
          <w:lang w:val="es-ES_tradnl"/>
        </w:rPr>
        <w:t>viabilidad comercial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esta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́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basada en los resultados obtenidos tras el estudio de mercado y el plan de marketing realizado. Nuestro proyecto empresarial es comercialmente viable por los siguientes aspectos:</w:t>
      </w:r>
    </w:p>
    <w:p>
      <w:pPr>
        <w:pStyle w:val="Cuerpo A"/>
        <w:rPr>
          <w:rStyle w:val="Ninguno A"/>
          <w:rFonts w:ascii="Tahoma" w:cs="Tahoma" w:hAnsi="Tahoma" w:eastAsia="Tahoma"/>
          <w:sz w:val="20"/>
          <w:szCs w:val="20"/>
        </w:rPr>
      </w:pPr>
      <w:r>
        <w:rPr>
          <w:rStyle w:val="Ninguno A"/>
          <w:rFonts w:ascii="Tahoma" w:hAnsi="Tahoma" w:hint="default"/>
          <w:sz w:val="20"/>
          <w:szCs w:val="20"/>
          <w:rtl w:val="0"/>
        </w:rPr>
        <w:t xml:space="preserve">•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El logotipo y nombre elegidos son apropiados ya que son fa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ciles de recordar y enlazan la imagen con el servicio ofrecido.</w:t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 A"/>
          <w:rFonts w:ascii="Tahoma" w:cs="Tahoma" w:hAnsi="Tahoma" w:eastAsia="Tahoma"/>
          <w:sz w:val="20"/>
          <w:szCs w:val="20"/>
          <w:rtl w:val="0"/>
          <w:lang w:val="es-ES_tradnl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Al ser una S.L contamos con numerosas ventajas (tra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fr-FR"/>
        </w:rPr>
        <w:t>mites de forma telema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tica, subvenciones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…</w:t>
      </w:r>
      <w:r>
        <w:rPr>
          <w:rStyle w:val="Ninguno A"/>
          <w:rFonts w:ascii="Tahoma" w:hAnsi="Tahoma"/>
          <w:sz w:val="20"/>
          <w:szCs w:val="20"/>
          <w:rtl w:val="0"/>
        </w:rPr>
        <w:t>)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.</w:t>
      </w:r>
    </w:p>
    <w:p>
      <w:pPr>
        <w:pStyle w:val="Cuerpo A"/>
        <w:numPr>
          <w:ilvl w:val="0"/>
          <w:numId w:val="2"/>
        </w:numPr>
        <w:bidi w:val="0"/>
        <w:ind w:right="0"/>
        <w:jc w:val="left"/>
        <w:rPr>
          <w:rStyle w:val="Ninguno A"/>
          <w:rFonts w:ascii="Tahoma" w:cs="Tahoma" w:hAnsi="Tahoma" w:eastAsia="Tahoma"/>
          <w:sz w:val="20"/>
          <w:szCs w:val="20"/>
          <w:rtl w:val="0"/>
          <w:lang w:val="es-ES_tradnl"/>
        </w:rPr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Al plantear algo necesario en muchas personas, novedoso y con precios m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á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 bajos confiamos en una difusi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ó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n 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“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de boca en boca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 xml:space="preserve">” 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que con un buen servicio ofrecido provocar</w:t>
      </w:r>
      <w:r>
        <w:rPr>
          <w:rStyle w:val="Ninguno A"/>
          <w:rFonts w:ascii="Tahoma" w:hAnsi="Tahoma" w:hint="default"/>
          <w:sz w:val="20"/>
          <w:szCs w:val="20"/>
          <w:rtl w:val="0"/>
          <w:lang w:val="es-ES_tradnl"/>
        </w:rPr>
        <w:t>í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a un aumento en la compra de nuestros servicios.</w:t>
      </w:r>
    </w:p>
    <w:p>
      <w:pPr>
        <w:pStyle w:val="Cuerpo A"/>
      </w:pP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Nuestra pa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>gina web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 xml:space="preserve"> y redes sociales hacen que estemos muy en contacto con los clientes y que seamos fa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ciles de encontrar, por ello podemos llegar a ma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</w:rPr>
        <w:t>s pai</w:t>
      </w:r>
      <w:r>
        <w:rPr>
          <w:rStyle w:val="Ninguno A"/>
          <w:rFonts w:ascii="Tahoma" w:hAnsi="Tahoma" w:hint="default"/>
          <w:sz w:val="20"/>
          <w:szCs w:val="20"/>
          <w:rtl w:val="0"/>
        </w:rPr>
        <w:t>́</w:t>
      </w:r>
      <w:r>
        <w:rPr>
          <w:rStyle w:val="Ninguno A"/>
          <w:rFonts w:ascii="Tahoma" w:hAnsi="Tahoma"/>
          <w:sz w:val="20"/>
          <w:szCs w:val="20"/>
          <w:rtl w:val="0"/>
          <w:lang w:val="es-ES_tradnl"/>
        </w:rPr>
        <w:t>ses y ampliar nuestras fronteras de mercado.</w:t>
      </w:r>
    </w:p>
    <w:sectPr>
      <w:headerReference w:type="default" r:id="rId6"/>
      <w:headerReference w:type="first" r:id="rId7"/>
      <w:footerReference w:type="default" r:id="rId8"/>
      <w:footerReference w:type="first" r:id="rId9"/>
      <w:pgSz w:w="11900" w:h="16840" w:orient="portrait"/>
      <w:pgMar w:top="1440" w:right="1440" w:bottom="1440" w:left="1440" w:header="720" w:footer="72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ahoma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right" w:pos="9000"/>
        <w:tab w:val="clear" w:pos="9360"/>
      </w:tabs>
    </w:pPr>
    <w: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-17461</wp:posOffset>
          </wp:positionH>
          <wp:positionV relativeFrom="page">
            <wp:posOffset>-22225</wp:posOffset>
          </wp:positionV>
          <wp:extent cx="7591425" cy="1073785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1425" cy="107378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  <w:p>
    <w:pPr>
      <w:pStyle w:val="header"/>
      <w:tabs>
        <w:tab w:val="right" w:pos="9000"/>
        <w:tab w:val="clear" w:pos="9360"/>
      </w:tabs>
    </w:pPr>
  </w:p>
  <w:p>
    <w:pPr>
      <w:pStyle w:val="header"/>
      <w:tabs>
        <w:tab w:val="right" w:pos="9000"/>
        <w:tab w:val="clear" w:pos="9360"/>
      </w:tabs>
    </w:pPr>
  </w:p>
  <w:p>
    <w:pPr>
      <w:pStyle w:val="header"/>
      <w:tabs>
        <w:tab w:val="right" w:pos="9000"/>
        <w:tab w:val="clear" w:pos="9360"/>
      </w:tabs>
    </w:pPr>
  </w:p>
  <w:p>
    <w:pPr>
      <w:pStyle w:val="header"/>
      <w:tabs>
        <w:tab w:val="right" w:pos="9000"/>
        <w:tab w:val="clear" w:pos="9360"/>
      </w:tabs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right" w:pos="9000"/>
        <w:tab w:val="clear" w:pos="9360"/>
      </w:tabs>
    </w:pPr>
    <w: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-159385</wp:posOffset>
          </wp:positionH>
          <wp:positionV relativeFrom="page">
            <wp:posOffset>-111760</wp:posOffset>
          </wp:positionV>
          <wp:extent cx="7757160" cy="10972800"/>
          <wp:effectExtent l="0" t="0" r="0" b="0"/>
          <wp:wrapNone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2.jpe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160" cy="109728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s"/>
  </w:abstractNum>
  <w:abstractNum w:abstractNumId="1">
    <w:multiLevelType w:val="hybridMultilevel"/>
    <w:styleLink w:val="Viñetas"/>
    <w:lvl w:ilvl="0">
      <w:start w:val="1"/>
      <w:numFmt w:val="bullet"/>
      <w:suff w:val="tab"/>
      <w:lvlText w:val="•"/>
      <w:lvlJc w:val="left"/>
      <w:pPr>
        <w:ind w:left="1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89" w:hanging="189"/>
      </w:pPr>
      <w:rPr>
        <w:rFonts w:ascii="Tahoma" w:cs="Tahoma" w:hAnsi="Tahoma" w:eastAsia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character" w:styleId="Ninguno A">
    <w:name w:val="Ninguno A"/>
  </w:style>
  <w:style w:type="numbering" w:styleId="Viñetas">
    <w:name w:val="Viñetas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