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3ED6" w14:textId="77777777" w:rsidR="00B06340" w:rsidRPr="00B06340" w:rsidRDefault="00B06340" w:rsidP="00B06340">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B06340">
        <w:rPr>
          <w:rFonts w:ascii="Open Sans" w:eastAsia="Times New Roman" w:hAnsi="Open Sans" w:cs="Open Sans"/>
          <w:b/>
          <w:bCs/>
          <w:color w:val="3F3F46"/>
          <w:spacing w:val="1"/>
          <w:kern w:val="0"/>
          <w:sz w:val="36"/>
          <w:szCs w:val="36"/>
          <w:lang w:val="en-US"/>
          <w14:ligatures w14:val="none"/>
        </w:rPr>
        <w:t>URL Design</w:t>
      </w:r>
    </w:p>
    <w:p w14:paraId="50E45D80"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06340">
        <w:rPr>
          <w:rFonts w:ascii="Open Sans" w:eastAsia="Times New Roman" w:hAnsi="Open Sans" w:cs="Open Sans"/>
          <w:color w:val="52525B"/>
          <w:spacing w:val="1"/>
          <w:kern w:val="0"/>
          <w:sz w:val="27"/>
          <w:szCs w:val="27"/>
          <w:lang w:val="en-US"/>
          <w14:ligatures w14:val="none"/>
        </w:rPr>
        <w:t>URL, Path, atau Endpoint merupakan salah satu bagian terpenting yang harus diperhatikan ketika membangun REST API. Dengan merancang endpoint yang baik, penggunaan API akan lebih mudah dipahami. Dalam merancang endpoint, ikutilah aturan umum atau convention agar penggunaan API kita memiliki standar yang diharapkan oleh banyak developer. Lalu, seperti apa standar dalam merancang endpoint? </w:t>
      </w:r>
    </w:p>
    <w:p w14:paraId="63E3D575"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p>
    <w:p w14:paraId="3680E12A" w14:textId="77777777" w:rsidR="00B06340" w:rsidRPr="00B06340" w:rsidRDefault="00B06340" w:rsidP="00B06340">
      <w:pPr>
        <w:shd w:val="clear" w:color="auto" w:fill="FFFFFF"/>
        <w:spacing w:after="100" w:afterAutospacing="1" w:line="240" w:lineRule="auto"/>
        <w:outlineLvl w:val="2"/>
        <w:rPr>
          <w:rFonts w:ascii="Open Sans" w:eastAsia="Times New Roman" w:hAnsi="Open Sans" w:cs="Open Sans"/>
          <w:b/>
          <w:bCs/>
          <w:color w:val="3F3F46"/>
          <w:spacing w:val="1"/>
          <w:kern w:val="0"/>
          <w:sz w:val="27"/>
          <w:szCs w:val="27"/>
          <w:lang w:val="en-US"/>
          <w14:ligatures w14:val="none"/>
        </w:rPr>
      </w:pPr>
      <w:r w:rsidRPr="00B06340">
        <w:rPr>
          <w:rFonts w:ascii="Open Sans" w:eastAsia="Times New Roman" w:hAnsi="Open Sans" w:cs="Open Sans"/>
          <w:b/>
          <w:bCs/>
          <w:color w:val="3F3F46"/>
          <w:spacing w:val="1"/>
          <w:kern w:val="0"/>
          <w:sz w:val="27"/>
          <w:szCs w:val="27"/>
          <w:lang w:val="en-US"/>
          <w14:ligatures w14:val="none"/>
        </w:rPr>
        <w:t>Gunakan Kata Benda daripada Kata Kerja pada Endpoint Path</w:t>
      </w:r>
    </w:p>
    <w:p w14:paraId="094AE52C"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06340">
        <w:rPr>
          <w:rFonts w:ascii="Open Sans" w:eastAsia="Times New Roman" w:hAnsi="Open Sans" w:cs="Open Sans"/>
          <w:color w:val="52525B"/>
          <w:spacing w:val="1"/>
          <w:kern w:val="0"/>
          <w:sz w:val="27"/>
          <w:szCs w:val="27"/>
          <w:lang w:val="en-US"/>
          <w14:ligatures w14:val="none"/>
        </w:rPr>
        <w:t>Hindari penggunaan kata kerja dalam menetapkan nama endpoint (titik akhir path). Contohnya </w:t>
      </w:r>
      <w:r w:rsidRPr="00B06340">
        <w:rPr>
          <w:rFonts w:ascii="Open Sans" w:eastAsia="Times New Roman" w:hAnsi="Open Sans" w:cs="Open Sans"/>
          <w:color w:val="C7254E"/>
          <w:spacing w:val="1"/>
          <w:kern w:val="0"/>
          <w:sz w:val="27"/>
          <w:szCs w:val="27"/>
          <w:shd w:val="clear" w:color="auto" w:fill="F9F2F4"/>
          <w:lang w:val="en-US"/>
          <w14:ligatures w14:val="none"/>
        </w:rPr>
        <w:t>/getArticles</w:t>
      </w:r>
      <w:r w:rsidRPr="00B06340">
        <w:rPr>
          <w:rFonts w:ascii="Open Sans" w:eastAsia="Times New Roman" w:hAnsi="Open Sans" w:cs="Open Sans"/>
          <w:color w:val="52525B"/>
          <w:spacing w:val="1"/>
          <w:kern w:val="0"/>
          <w:sz w:val="27"/>
          <w:szCs w:val="27"/>
          <w:lang w:val="en-US"/>
          <w14:ligatures w14:val="none"/>
        </w:rPr>
        <w:t> atau </w:t>
      </w:r>
      <w:r w:rsidRPr="00B06340">
        <w:rPr>
          <w:rFonts w:ascii="Open Sans" w:eastAsia="Times New Roman" w:hAnsi="Open Sans" w:cs="Open Sans"/>
          <w:color w:val="C7254E"/>
          <w:spacing w:val="1"/>
          <w:kern w:val="0"/>
          <w:sz w:val="27"/>
          <w:szCs w:val="27"/>
          <w:shd w:val="clear" w:color="auto" w:fill="F9F2F4"/>
          <w:lang w:val="en-US"/>
          <w14:ligatures w14:val="none"/>
        </w:rPr>
        <w:t>/addArticles</w:t>
      </w:r>
      <w:r w:rsidRPr="00B06340">
        <w:rPr>
          <w:rFonts w:ascii="Open Sans" w:eastAsia="Times New Roman" w:hAnsi="Open Sans" w:cs="Open Sans"/>
          <w:color w:val="52525B"/>
          <w:spacing w:val="1"/>
          <w:kern w:val="0"/>
          <w:sz w:val="27"/>
          <w:szCs w:val="27"/>
          <w:lang w:val="en-US"/>
          <w14:ligatures w14:val="none"/>
        </w:rPr>
        <w:t>. Karena aksi dapat ditentukan secara jelas melalui HTTP Verb, kita tidak perlu lagi menambahkan kata kerja di endpoint. Dengan adanya HTTP verbs Anda cukup memberikan endpoint </w:t>
      </w:r>
      <w:r w:rsidRPr="00B06340">
        <w:rPr>
          <w:rFonts w:ascii="Open Sans" w:eastAsia="Times New Roman" w:hAnsi="Open Sans" w:cs="Open Sans"/>
          <w:color w:val="C7254E"/>
          <w:spacing w:val="1"/>
          <w:kern w:val="0"/>
          <w:sz w:val="27"/>
          <w:szCs w:val="27"/>
          <w:shd w:val="clear" w:color="auto" w:fill="F9F2F4"/>
          <w:lang w:val="en-US"/>
          <w14:ligatures w14:val="none"/>
        </w:rPr>
        <w:t>GET /articles</w:t>
      </w:r>
      <w:r w:rsidRPr="00B06340">
        <w:rPr>
          <w:rFonts w:ascii="Open Sans" w:eastAsia="Times New Roman" w:hAnsi="Open Sans" w:cs="Open Sans"/>
          <w:color w:val="52525B"/>
          <w:spacing w:val="1"/>
          <w:kern w:val="0"/>
          <w:sz w:val="27"/>
          <w:szCs w:val="27"/>
          <w:lang w:val="en-US"/>
          <w14:ligatures w14:val="none"/>
        </w:rPr>
        <w:t> untuk mendapatkan data artikel atau </w:t>
      </w:r>
      <w:r w:rsidRPr="00B06340">
        <w:rPr>
          <w:rFonts w:ascii="Open Sans" w:eastAsia="Times New Roman" w:hAnsi="Open Sans" w:cs="Open Sans"/>
          <w:color w:val="C7254E"/>
          <w:spacing w:val="1"/>
          <w:kern w:val="0"/>
          <w:sz w:val="27"/>
          <w:szCs w:val="27"/>
          <w:shd w:val="clear" w:color="auto" w:fill="F9F2F4"/>
          <w:lang w:val="en-US"/>
          <w14:ligatures w14:val="none"/>
        </w:rPr>
        <w:t>POST /articles</w:t>
      </w:r>
      <w:r w:rsidRPr="00B06340">
        <w:rPr>
          <w:rFonts w:ascii="Open Sans" w:eastAsia="Times New Roman" w:hAnsi="Open Sans" w:cs="Open Sans"/>
          <w:color w:val="52525B"/>
          <w:spacing w:val="1"/>
          <w:kern w:val="0"/>
          <w:sz w:val="27"/>
          <w:szCs w:val="27"/>
          <w:lang w:val="en-US"/>
          <w14:ligatures w14:val="none"/>
        </w:rPr>
        <w:t> untuk menambahkan artikel.</w:t>
      </w:r>
    </w:p>
    <w:p w14:paraId="19468574"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p>
    <w:p w14:paraId="417A7D05" w14:textId="77777777" w:rsidR="00B06340" w:rsidRPr="00B06340" w:rsidRDefault="00B06340" w:rsidP="00B06340">
      <w:pPr>
        <w:shd w:val="clear" w:color="auto" w:fill="FFFFFF"/>
        <w:spacing w:after="100" w:afterAutospacing="1" w:line="240" w:lineRule="auto"/>
        <w:outlineLvl w:val="2"/>
        <w:rPr>
          <w:rFonts w:ascii="Open Sans" w:eastAsia="Times New Roman" w:hAnsi="Open Sans" w:cs="Open Sans"/>
          <w:b/>
          <w:bCs/>
          <w:color w:val="3F3F46"/>
          <w:spacing w:val="1"/>
          <w:kern w:val="0"/>
          <w:sz w:val="27"/>
          <w:szCs w:val="27"/>
          <w:lang w:val="en-US"/>
          <w14:ligatures w14:val="none"/>
        </w:rPr>
      </w:pPr>
      <w:r w:rsidRPr="00B06340">
        <w:rPr>
          <w:rFonts w:ascii="Open Sans" w:eastAsia="Times New Roman" w:hAnsi="Open Sans" w:cs="Open Sans"/>
          <w:b/>
          <w:bCs/>
          <w:color w:val="3F3F46"/>
          <w:spacing w:val="1"/>
          <w:kern w:val="0"/>
          <w:sz w:val="27"/>
          <w:szCs w:val="27"/>
          <w:lang w:val="en-US"/>
          <w14:ligatures w14:val="none"/>
        </w:rPr>
        <w:t>Gunakan Kata Jamak pada Endpoint untuk Resource Collection</w:t>
      </w:r>
    </w:p>
    <w:p w14:paraId="131B0668"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06340">
        <w:rPr>
          <w:rFonts w:ascii="Open Sans" w:eastAsia="Times New Roman" w:hAnsi="Open Sans" w:cs="Open Sans"/>
          <w:color w:val="52525B"/>
          <w:spacing w:val="1"/>
          <w:kern w:val="0"/>
          <w:sz w:val="27"/>
          <w:szCs w:val="27"/>
          <w:lang w:val="en-US"/>
          <w14:ligatures w14:val="none"/>
        </w:rPr>
        <w:t>Selalu gunakan kata jamak (plural) saat memberikan nama endpoint. Ini karena jarang ada data yang hanya memiliki satu item. Dengan menggunakan kata jamak, kita menjadi konsisten dengan apa yang ada di database. Karena tabel pada database pun biasanya memiliki lebih dari satu record (data).</w:t>
      </w:r>
    </w:p>
    <w:p w14:paraId="0ED1723D"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06340">
        <w:rPr>
          <w:rFonts w:ascii="Open Sans" w:eastAsia="Times New Roman" w:hAnsi="Open Sans" w:cs="Open Sans"/>
          <w:color w:val="52525B"/>
          <w:spacing w:val="1"/>
          <w:kern w:val="0"/>
          <w:sz w:val="27"/>
          <w:szCs w:val="27"/>
          <w:lang w:val="en-US"/>
          <w14:ligatures w14:val="none"/>
        </w:rPr>
        <w:t>Lalu, bagaimana bila ingin mengakses satu data saja? Contohnya mendapatkan satu artikel secara spesifik?</w:t>
      </w:r>
    </w:p>
    <w:p w14:paraId="14185951"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06340">
        <w:rPr>
          <w:rFonts w:ascii="Open Sans" w:eastAsia="Times New Roman" w:hAnsi="Open Sans" w:cs="Open Sans"/>
          <w:color w:val="52525B"/>
          <w:spacing w:val="1"/>
          <w:kern w:val="0"/>
          <w:sz w:val="27"/>
          <w:szCs w:val="27"/>
          <w:lang w:val="en-US"/>
          <w14:ligatures w14:val="none"/>
        </w:rPr>
        <w:t>Gunakan path parameter untuk mendapatkan data spesifik. Endpoint </w:t>
      </w:r>
      <w:r w:rsidRPr="00B06340">
        <w:rPr>
          <w:rFonts w:ascii="Open Sans" w:eastAsia="Times New Roman" w:hAnsi="Open Sans" w:cs="Open Sans"/>
          <w:color w:val="C7254E"/>
          <w:spacing w:val="1"/>
          <w:kern w:val="0"/>
          <w:sz w:val="27"/>
          <w:szCs w:val="27"/>
          <w:shd w:val="clear" w:color="auto" w:fill="F9F2F4"/>
          <w:lang w:val="en-US"/>
          <w14:ligatures w14:val="none"/>
        </w:rPr>
        <w:t>/articles/:id</w:t>
      </w:r>
      <w:r w:rsidRPr="00B06340">
        <w:rPr>
          <w:rFonts w:ascii="Open Sans" w:eastAsia="Times New Roman" w:hAnsi="Open Sans" w:cs="Open Sans"/>
          <w:color w:val="52525B"/>
          <w:spacing w:val="1"/>
          <w:kern w:val="0"/>
          <w:sz w:val="27"/>
          <w:szCs w:val="27"/>
          <w:lang w:val="en-US"/>
          <w14:ligatures w14:val="none"/>
        </w:rPr>
        <w:t> merupakan contoh yang baik untuk mendapatkan artikel secara spesifik berdasarkan </w:t>
      </w:r>
      <w:r w:rsidRPr="00B06340">
        <w:rPr>
          <w:rFonts w:ascii="Open Sans" w:eastAsia="Times New Roman" w:hAnsi="Open Sans" w:cs="Open Sans"/>
          <w:color w:val="C7254E"/>
          <w:spacing w:val="1"/>
          <w:kern w:val="0"/>
          <w:sz w:val="27"/>
          <w:szCs w:val="27"/>
          <w:shd w:val="clear" w:color="auto" w:fill="F9F2F4"/>
          <w:lang w:val="en-US"/>
          <w14:ligatures w14:val="none"/>
        </w:rPr>
        <w:t>id</w:t>
      </w:r>
      <w:r w:rsidRPr="00B06340">
        <w:rPr>
          <w:rFonts w:ascii="Open Sans" w:eastAsia="Times New Roman" w:hAnsi="Open Sans" w:cs="Open Sans"/>
          <w:color w:val="52525B"/>
          <w:spacing w:val="1"/>
          <w:kern w:val="0"/>
          <w:sz w:val="27"/>
          <w:szCs w:val="27"/>
          <w:lang w:val="en-US"/>
          <w14:ligatures w14:val="none"/>
        </w:rPr>
        <w:t>. Kita akan membahas dan menggunakan path parameter nanti ketika latihan membuat web server.</w:t>
      </w:r>
    </w:p>
    <w:p w14:paraId="05273306"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p>
    <w:p w14:paraId="4BDD224E" w14:textId="77777777" w:rsidR="00B06340" w:rsidRPr="00B06340" w:rsidRDefault="00B06340" w:rsidP="00B06340">
      <w:pPr>
        <w:shd w:val="clear" w:color="auto" w:fill="FFFFFF"/>
        <w:spacing w:after="100" w:afterAutospacing="1" w:line="240" w:lineRule="auto"/>
        <w:outlineLvl w:val="2"/>
        <w:rPr>
          <w:rFonts w:ascii="Open Sans" w:eastAsia="Times New Roman" w:hAnsi="Open Sans" w:cs="Open Sans"/>
          <w:b/>
          <w:bCs/>
          <w:color w:val="3F3F46"/>
          <w:spacing w:val="1"/>
          <w:kern w:val="0"/>
          <w:sz w:val="27"/>
          <w:szCs w:val="27"/>
          <w:lang w:val="en-US"/>
          <w14:ligatures w14:val="none"/>
        </w:rPr>
      </w:pPr>
      <w:r w:rsidRPr="00B06340">
        <w:rPr>
          <w:rFonts w:ascii="Open Sans" w:eastAsia="Times New Roman" w:hAnsi="Open Sans" w:cs="Open Sans"/>
          <w:b/>
          <w:bCs/>
          <w:color w:val="3F3F46"/>
          <w:spacing w:val="1"/>
          <w:kern w:val="0"/>
          <w:sz w:val="27"/>
          <w:szCs w:val="27"/>
          <w:lang w:val="en-US"/>
          <w14:ligatures w14:val="none"/>
        </w:rPr>
        <w:t>Gunakan Endpoint berantai untuk resource yang memiliki hirarki/relasi</w:t>
      </w:r>
    </w:p>
    <w:p w14:paraId="7D79DBDB"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06340">
        <w:rPr>
          <w:rFonts w:ascii="Open Sans" w:eastAsia="Times New Roman" w:hAnsi="Open Sans" w:cs="Open Sans"/>
          <w:color w:val="52525B"/>
          <w:spacing w:val="1"/>
          <w:kern w:val="0"/>
          <w:sz w:val="27"/>
          <w:szCs w:val="27"/>
          <w:lang w:val="en-US"/>
          <w14:ligatures w14:val="none"/>
        </w:rPr>
        <w:t>Endpoint dari resource yang memiliki hirarki/relasi sebaiknya dituliskan secara berantai. Contohnya untuk mendapatkan daftar komentar dari sebuah artikel, endpoint </w:t>
      </w:r>
      <w:r w:rsidRPr="00B06340">
        <w:rPr>
          <w:rFonts w:ascii="Open Sans" w:eastAsia="Times New Roman" w:hAnsi="Open Sans" w:cs="Open Sans"/>
          <w:color w:val="C7254E"/>
          <w:spacing w:val="1"/>
          <w:kern w:val="0"/>
          <w:sz w:val="27"/>
          <w:szCs w:val="27"/>
          <w:shd w:val="clear" w:color="auto" w:fill="F9F2F4"/>
          <w:lang w:val="en-US"/>
          <w14:ligatures w14:val="none"/>
        </w:rPr>
        <w:t>GET /articles/:id/comments</w:t>
      </w:r>
      <w:r w:rsidRPr="00B06340">
        <w:rPr>
          <w:rFonts w:ascii="Open Sans" w:eastAsia="Times New Roman" w:hAnsi="Open Sans" w:cs="Open Sans"/>
          <w:color w:val="52525B"/>
          <w:spacing w:val="1"/>
          <w:kern w:val="0"/>
          <w:sz w:val="27"/>
          <w:szCs w:val="27"/>
          <w:lang w:val="en-US"/>
          <w14:ligatures w14:val="none"/>
        </w:rPr>
        <w:t> merupakan contoh yang tepat.</w:t>
      </w:r>
    </w:p>
    <w:p w14:paraId="46F45260"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06340">
        <w:rPr>
          <w:rFonts w:ascii="Open Sans" w:eastAsia="Times New Roman" w:hAnsi="Open Sans" w:cs="Open Sans"/>
          <w:color w:val="52525B"/>
          <w:spacing w:val="1"/>
          <w:kern w:val="0"/>
          <w:sz w:val="27"/>
          <w:szCs w:val="27"/>
          <w:lang w:val="en-US"/>
          <w14:ligatures w14:val="none"/>
        </w:rPr>
        <w:t>Penggunaan endpoint tersebut masuk akal karena untuk mendapatkan </w:t>
      </w:r>
      <w:r w:rsidRPr="00B06340">
        <w:rPr>
          <w:rFonts w:ascii="Open Sans" w:eastAsia="Times New Roman" w:hAnsi="Open Sans" w:cs="Open Sans"/>
          <w:color w:val="C7254E"/>
          <w:spacing w:val="1"/>
          <w:kern w:val="0"/>
          <w:sz w:val="27"/>
          <w:szCs w:val="27"/>
          <w:shd w:val="clear" w:color="auto" w:fill="F9F2F4"/>
          <w:lang w:val="en-US"/>
          <w14:ligatures w14:val="none"/>
        </w:rPr>
        <w:t>comments</w:t>
      </w:r>
      <w:r w:rsidRPr="00B06340">
        <w:rPr>
          <w:rFonts w:ascii="Open Sans" w:eastAsia="Times New Roman" w:hAnsi="Open Sans" w:cs="Open Sans"/>
          <w:color w:val="52525B"/>
          <w:spacing w:val="1"/>
          <w:kern w:val="0"/>
          <w:sz w:val="27"/>
          <w:szCs w:val="27"/>
          <w:lang w:val="en-US"/>
          <w14:ligatures w14:val="none"/>
        </w:rPr>
        <w:t> pada respons, kita perlu tahu komentar pada artikel mana yang akan ditampilkan. Prinsip ini juga memperjelas permintaan dari client hanya dengan melihat endpoint yang dituju,  daripada menggunakan endpoint </w:t>
      </w:r>
      <w:r w:rsidRPr="00B06340">
        <w:rPr>
          <w:rFonts w:ascii="Open Sans" w:eastAsia="Times New Roman" w:hAnsi="Open Sans" w:cs="Open Sans"/>
          <w:color w:val="C7254E"/>
          <w:spacing w:val="1"/>
          <w:kern w:val="0"/>
          <w:sz w:val="27"/>
          <w:szCs w:val="27"/>
          <w:shd w:val="clear" w:color="auto" w:fill="F9F2F4"/>
          <w:lang w:val="en-US"/>
          <w14:ligatures w14:val="none"/>
        </w:rPr>
        <w:t>GET /comments</w:t>
      </w:r>
      <w:r w:rsidRPr="00B06340">
        <w:rPr>
          <w:rFonts w:ascii="Open Sans" w:eastAsia="Times New Roman" w:hAnsi="Open Sans" w:cs="Open Sans"/>
          <w:color w:val="52525B"/>
          <w:spacing w:val="1"/>
          <w:kern w:val="0"/>
          <w:sz w:val="27"/>
          <w:szCs w:val="27"/>
          <w:lang w:val="en-US"/>
          <w14:ligatures w14:val="none"/>
        </w:rPr>
        <w:t> kemudian memberikan nilai id artikel pada request body.</w:t>
      </w:r>
    </w:p>
    <w:p w14:paraId="2609036B" w14:textId="77777777" w:rsidR="00B06340" w:rsidRPr="00B06340" w:rsidRDefault="00B06340" w:rsidP="00B0634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06340">
        <w:rPr>
          <w:rFonts w:ascii="Open Sans" w:eastAsia="Times New Roman" w:hAnsi="Open Sans" w:cs="Open Sans"/>
          <w:color w:val="52525B"/>
          <w:spacing w:val="1"/>
          <w:kern w:val="0"/>
          <w:sz w:val="27"/>
          <w:szCs w:val="27"/>
          <w:lang w:val="en-US"/>
          <w14:ligatures w14:val="none"/>
        </w:rPr>
        <w:t>Tidak hanya </w:t>
      </w:r>
      <w:r w:rsidRPr="00B06340">
        <w:rPr>
          <w:rFonts w:ascii="Open Sans" w:eastAsia="Times New Roman" w:hAnsi="Open Sans" w:cs="Open Sans"/>
          <w:color w:val="C7254E"/>
          <w:spacing w:val="1"/>
          <w:kern w:val="0"/>
          <w:sz w:val="27"/>
          <w:szCs w:val="27"/>
          <w:shd w:val="clear" w:color="auto" w:fill="F9F2F4"/>
          <w:lang w:val="en-US"/>
          <w14:ligatures w14:val="none"/>
        </w:rPr>
        <w:t>GET</w:t>
      </w:r>
      <w:r w:rsidRPr="00B06340">
        <w:rPr>
          <w:rFonts w:ascii="Open Sans" w:eastAsia="Times New Roman" w:hAnsi="Open Sans" w:cs="Open Sans"/>
          <w:color w:val="52525B"/>
          <w:spacing w:val="1"/>
          <w:kern w:val="0"/>
          <w:sz w:val="27"/>
          <w:szCs w:val="27"/>
          <w:lang w:val="en-US"/>
          <w14:ligatures w14:val="none"/>
        </w:rPr>
        <w:t>, prinsip ini juga cocok diterapkan pada HTTP verb </w:t>
      </w:r>
      <w:r w:rsidRPr="00B06340">
        <w:rPr>
          <w:rFonts w:ascii="Open Sans" w:eastAsia="Times New Roman" w:hAnsi="Open Sans" w:cs="Open Sans"/>
          <w:color w:val="C7254E"/>
          <w:spacing w:val="1"/>
          <w:kern w:val="0"/>
          <w:sz w:val="27"/>
          <w:szCs w:val="27"/>
          <w:shd w:val="clear" w:color="auto" w:fill="F9F2F4"/>
          <w:lang w:val="en-US"/>
          <w14:ligatures w14:val="none"/>
        </w:rPr>
        <w:t>POST</w:t>
      </w:r>
      <w:r w:rsidRPr="00B06340">
        <w:rPr>
          <w:rFonts w:ascii="Open Sans" w:eastAsia="Times New Roman" w:hAnsi="Open Sans" w:cs="Open Sans"/>
          <w:color w:val="52525B"/>
          <w:spacing w:val="1"/>
          <w:kern w:val="0"/>
          <w:sz w:val="27"/>
          <w:szCs w:val="27"/>
          <w:lang w:val="en-US"/>
          <w14:ligatures w14:val="none"/>
        </w:rPr>
        <w:t>, </w:t>
      </w:r>
      <w:r w:rsidRPr="00B06340">
        <w:rPr>
          <w:rFonts w:ascii="Open Sans" w:eastAsia="Times New Roman" w:hAnsi="Open Sans" w:cs="Open Sans"/>
          <w:color w:val="C7254E"/>
          <w:spacing w:val="1"/>
          <w:kern w:val="0"/>
          <w:sz w:val="27"/>
          <w:szCs w:val="27"/>
          <w:shd w:val="clear" w:color="auto" w:fill="F9F2F4"/>
          <w:lang w:val="en-US"/>
          <w14:ligatures w14:val="none"/>
        </w:rPr>
        <w:t>PUT</w:t>
      </w:r>
      <w:r w:rsidRPr="00B06340">
        <w:rPr>
          <w:rFonts w:ascii="Open Sans" w:eastAsia="Times New Roman" w:hAnsi="Open Sans" w:cs="Open Sans"/>
          <w:color w:val="52525B"/>
          <w:spacing w:val="1"/>
          <w:kern w:val="0"/>
          <w:sz w:val="27"/>
          <w:szCs w:val="27"/>
          <w:lang w:val="en-US"/>
          <w14:ligatures w14:val="none"/>
        </w:rPr>
        <w:t>, maupun </w:t>
      </w:r>
      <w:r w:rsidRPr="00B06340">
        <w:rPr>
          <w:rFonts w:ascii="Open Sans" w:eastAsia="Times New Roman" w:hAnsi="Open Sans" w:cs="Open Sans"/>
          <w:color w:val="C7254E"/>
          <w:spacing w:val="1"/>
          <w:kern w:val="0"/>
          <w:sz w:val="27"/>
          <w:szCs w:val="27"/>
          <w:shd w:val="clear" w:color="auto" w:fill="F9F2F4"/>
          <w:lang w:val="en-US"/>
          <w14:ligatures w14:val="none"/>
        </w:rPr>
        <w:t>DELETE</w:t>
      </w:r>
      <w:r w:rsidRPr="00B06340">
        <w:rPr>
          <w:rFonts w:ascii="Open Sans" w:eastAsia="Times New Roman" w:hAnsi="Open Sans" w:cs="Open Sans"/>
          <w:color w:val="52525B"/>
          <w:spacing w:val="1"/>
          <w:kern w:val="0"/>
          <w:sz w:val="27"/>
          <w:szCs w:val="27"/>
          <w:lang w:val="en-US"/>
          <w14:ligatures w14:val="none"/>
        </w:rPr>
        <w:t>.</w:t>
      </w:r>
    </w:p>
    <w:p w14:paraId="1B3700E3"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6819"/>
    <w:rsid w:val="00296819"/>
    <w:rsid w:val="00693BD7"/>
    <w:rsid w:val="00B0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8713-09F0-4EE6-B83B-1A9DEDB9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link w:val="Heading2Char"/>
    <w:uiPriority w:val="9"/>
    <w:qFormat/>
    <w:rsid w:val="00B06340"/>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B0634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340"/>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B06340"/>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B06340"/>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6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2022-12-23T02:16:00Z</dcterms:created>
  <dcterms:modified xsi:type="dcterms:W3CDTF">2022-12-23T02:17:00Z</dcterms:modified>
</cp:coreProperties>
</file>