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 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thức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3F530064" w:rsidR="0034514C" w:rsidRDefault="003A682C" w:rsidP="003A682C">
      <w:pPr>
        <w:pStyle w:val="Heading3"/>
      </w:pPr>
      <w:r>
        <w:t xml:space="preserve">strip() xoá các ký tự </w:t>
      </w:r>
      <w:r w:rsidR="0080561A">
        <w:t xml:space="preserve">đầu và cuối </w:t>
      </w:r>
      <w:r>
        <w:t>trong chuỗi</w:t>
      </w:r>
    </w:p>
    <w:p w14:paraId="696767B1" w14:textId="590484A8" w:rsidR="003A682C" w:rsidRPr="003A682C" w:rsidRDefault="003A682C" w:rsidP="003A682C">
      <w:r>
        <w:t xml:space="preserve">Cú pháp: </w:t>
      </w:r>
    </w:p>
    <w:p w14:paraId="7E36F435" w14:textId="442F5C4E" w:rsidR="00012A5A" w:rsidRDefault="00012A5A" w:rsidP="003A682C">
      <w:pPr>
        <w:pStyle w:val="code"/>
      </w:pPr>
      <w:r>
        <w:t>new_str = org_str.strip(chars</w:t>
      </w:r>
      <w:r w:rsidR="0080561A">
        <w:t xml:space="preserve"> = space/newline</w:t>
      </w:r>
      <w:r>
        <w:t xml:space="preserve"> )</w:t>
      </w:r>
    </w:p>
    <w:p w14:paraId="4675C7E8" w14:textId="77777777" w:rsidR="00012A5A" w:rsidRDefault="00012A5A" w:rsidP="00012A5A">
      <w:r>
        <w:t>Trong đó:</w:t>
      </w:r>
    </w:p>
    <w:p w14:paraId="4C1C3D19" w14:textId="77777777" w:rsidR="00012A5A" w:rsidRDefault="00012A5A" w:rsidP="003A682C">
      <w:pPr>
        <w:pStyle w:val="ListParagraph"/>
        <w:numPr>
          <w:ilvl w:val="0"/>
          <w:numId w:val="27"/>
        </w:numPr>
      </w:pPr>
      <w:r>
        <w:t>org_str là chuỗi ban đầu.</w:t>
      </w:r>
    </w:p>
    <w:p w14:paraId="7260C032" w14:textId="3E447165" w:rsidR="00012A5A" w:rsidRDefault="00012A5A" w:rsidP="003A682C">
      <w:pPr>
        <w:pStyle w:val="ListParagraph"/>
        <w:numPr>
          <w:ilvl w:val="0"/>
          <w:numId w:val="27"/>
        </w:numPr>
      </w:pPr>
      <w:r>
        <w:lastRenderedPageBreak/>
        <w:t xml:space="preserve">chars là tập hợp các ký tự muốn xóa ở cả hai đầu chuỗi org_str. </w:t>
      </w:r>
      <w:r w:rsidR="0080561A">
        <w:t>Mặc định xoá khoảng trắng và xuống dòng</w:t>
      </w:r>
    </w:p>
    <w:p w14:paraId="433D106B" w14:textId="4A1033FE" w:rsidR="00012A5A" w:rsidRDefault="00012A5A" w:rsidP="00012A5A">
      <w:r>
        <w:t>Phương thức strip()</w:t>
      </w:r>
      <w:r w:rsidR="00686559">
        <w:t xml:space="preserve"> xét lần lượt các ký tự trong org_str từ 2 đầu và xóa đi cho đến khi gặp phải khí tự không nằm trong chars</w:t>
      </w:r>
      <w:r>
        <w:t>.</w:t>
      </w:r>
      <w:r w:rsidR="00686559">
        <w:t xml:space="preserve"> Kết quả lưu vào biến mới (new_str). Và s</w:t>
      </w:r>
      <w:r w:rsidR="003A682C">
        <w:t>trip() không làm thay đổi chuỗi gốc.</w:t>
      </w:r>
    </w:p>
    <w:p w14:paraId="6AA76BDD" w14:textId="554172C6" w:rsidR="00686559" w:rsidRDefault="00686559" w:rsidP="00012A5A">
      <w:r>
        <w:t>VD3:</w:t>
      </w:r>
    </w:p>
    <w:p w14:paraId="06E892B2"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khoảng trắng 2 đầu chuỗi</w:t>
      </w:r>
    </w:p>
    <w:p w14:paraId="23506E4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  hello world  "</w:t>
      </w:r>
    </w:p>
    <w:p w14:paraId="5FA2D1A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p>
    <w:p w14:paraId="0451372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3ABCA97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72BDB76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p>
    <w:p w14:paraId="7331082F"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các ký tự khoảng trắng, l và o</w:t>
      </w:r>
    </w:p>
    <w:p w14:paraId="3B13EE5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"loool hello world loool"</w:t>
      </w:r>
    </w:p>
    <w:p w14:paraId="06AB051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 lo"</w:t>
      </w:r>
      <w:r w:rsidRPr="00686559">
        <w:rPr>
          <w:rFonts w:ascii="Consolas" w:eastAsia="Times New Roman" w:hAnsi="Consolas" w:cs="Times New Roman"/>
          <w:color w:val="D4D4D4"/>
          <w:sz w:val="21"/>
          <w:szCs w:val="21"/>
        </w:rPr>
        <w:t>)</w:t>
      </w:r>
    </w:p>
    <w:p w14:paraId="69EE8DB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7FBF307E"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63EB7151" w14:textId="77777777" w:rsidR="00686559" w:rsidRDefault="00686559" w:rsidP="00012A5A"/>
    <w:p w14:paraId="210B3129" w14:textId="6367A5AB" w:rsidR="00667CE3" w:rsidRDefault="00686559" w:rsidP="00686559">
      <w:pPr>
        <w:pStyle w:val="Heading3"/>
      </w:pPr>
      <w:r>
        <w:t>Rstrip() và lstrip()</w:t>
      </w:r>
    </w:p>
    <w:p w14:paraId="1A4B8DBB" w14:textId="336B9B12" w:rsidR="00686559" w:rsidRDefault="00686559" w:rsidP="00686559">
      <w:r>
        <w:t>Tương tự strip, lstrip và rstrip lần lượt dùng để xoá các ký tự ở đầu chuỗi và cuối chuỗi.</w:t>
      </w:r>
    </w:p>
    <w:p w14:paraId="4228DADB" w14:textId="3E0AEACF" w:rsidR="00686559" w:rsidRDefault="00686559" w:rsidP="00686559">
      <w:r>
        <w:t xml:space="preserve">VD: </w:t>
      </w:r>
    </w:p>
    <w:p w14:paraId="10503C5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#lstrip ----------------------------------------------------------------</w:t>
      </w:r>
    </w:p>
    <w:p w14:paraId="71284EE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đầu chuỗi</w:t>
      </w:r>
    </w:p>
    <w:p w14:paraId="326766E2"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3E2AE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p>
    <w:p w14:paraId="6A5B280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61C7DC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w:t>
      </w:r>
    </w:p>
    <w:p w14:paraId="4E11E2D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F38C1C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đầu chuỗi</w:t>
      </w:r>
    </w:p>
    <w:p w14:paraId="5F6FB1E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5B09FD3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2943BCD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6B11F4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loool]</w:t>
      </w:r>
    </w:p>
    <w:p w14:paraId="740910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ADB27C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#rstrip ----------------------------------------------------------------</w:t>
      </w:r>
    </w:p>
    <w:p w14:paraId="64926C89"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cuối chuỗi</w:t>
      </w:r>
    </w:p>
    <w:p w14:paraId="605AC32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14FD5A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lastRenderedPageBreak/>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p>
    <w:p w14:paraId="5687B39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F01253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  hello world]</w:t>
      </w:r>
    </w:p>
    <w:p w14:paraId="59FE3A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09275E8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cuối chuỗi</w:t>
      </w:r>
    </w:p>
    <w:p w14:paraId="466339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67AFA9A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590D3C3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6BCD140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[loool hello world]</w:t>
      </w:r>
    </w:p>
    <w:p w14:paraId="358633E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3DECBE9" w14:textId="2C24C15B" w:rsidR="00686559" w:rsidRDefault="00686559" w:rsidP="00686559"/>
    <w:p w14:paraId="191A9D32" w14:textId="6ADBD295" w:rsidR="00C263E9" w:rsidRDefault="00C263E9" w:rsidP="00C263E9">
      <w:pPr>
        <w:pStyle w:val="Heading3"/>
      </w:pPr>
      <w:r>
        <w:t>Sử dụng replace() để xoá các ký tự trong cả chuỗi</w:t>
      </w:r>
    </w:p>
    <w:p w14:paraId="0E2A89F4" w14:textId="2F24A771" w:rsidR="00C263E9" w:rsidRDefault="00C263E9" w:rsidP="00C263E9">
      <w:r>
        <w:t xml:space="preserve">Cú pháp: </w:t>
      </w:r>
    </w:p>
    <w:p w14:paraId="2C386A73" w14:textId="39389A99" w:rsidR="00C263E9" w:rsidRPr="00C263E9" w:rsidRDefault="00C263E9" w:rsidP="00C263E9">
      <w:pPr>
        <w:pStyle w:val="code"/>
      </w:pPr>
      <w:r w:rsidRPr="00C263E9">
        <w:t>new_str = org_str.replace(</w:t>
      </w:r>
      <w:r>
        <w:t>old_</w:t>
      </w:r>
      <w:r w:rsidR="00D455C7">
        <w:t>sub</w:t>
      </w:r>
      <w:r>
        <w:t>str</w:t>
      </w:r>
      <w:r w:rsidRPr="00C263E9">
        <w:t>,</w:t>
      </w:r>
      <w:r w:rsidR="00D455C7">
        <w:t xml:space="preserve"> new_substr</w:t>
      </w:r>
      <w:r w:rsidRPr="00C263E9">
        <w:t>)</w:t>
      </w:r>
    </w:p>
    <w:p w14:paraId="01A7DFCD" w14:textId="356058DE" w:rsidR="00D455C7" w:rsidRDefault="00D455C7" w:rsidP="00686559">
      <w:r>
        <w:t xml:space="preserve">Trong đó: </w:t>
      </w:r>
    </w:p>
    <w:p w14:paraId="39266A72" w14:textId="63F50F8E" w:rsidR="00D455C7" w:rsidRDefault="00D455C7" w:rsidP="00D455C7">
      <w:pPr>
        <w:pStyle w:val="ListParagraph"/>
        <w:numPr>
          <w:ilvl w:val="0"/>
          <w:numId w:val="28"/>
        </w:numPr>
      </w:pPr>
      <w:r>
        <w:t>old_substr là chuỗi con cũ cần thay đổi</w:t>
      </w:r>
    </w:p>
    <w:p w14:paraId="09E196D7" w14:textId="22C145E7" w:rsidR="00D455C7" w:rsidRDefault="00D455C7" w:rsidP="00D455C7">
      <w:pPr>
        <w:pStyle w:val="ListParagraph"/>
        <w:numPr>
          <w:ilvl w:val="0"/>
          <w:numId w:val="28"/>
        </w:numPr>
      </w:pPr>
      <w:r>
        <w:t xml:space="preserve">new_substr là chuỗi con cũ được thay đổi. </w:t>
      </w:r>
    </w:p>
    <w:p w14:paraId="7E0CEBB5" w14:textId="2D506E65" w:rsidR="00C263E9" w:rsidRDefault="00C263E9" w:rsidP="00686559">
      <w:r>
        <w:t>VD:</w:t>
      </w:r>
    </w:p>
    <w:p w14:paraId="056F0DD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o và l trong chuỗi</w:t>
      </w:r>
    </w:p>
    <w:p w14:paraId="1073B9A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2A69B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CAA668A"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"o"</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02C6858"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"l"</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2ABB1E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FD43AF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[hewrd]</w:t>
      </w:r>
    </w:p>
    <w:p w14:paraId="1BE6F45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EDB35B4" w14:textId="77777777" w:rsidR="00C263E9" w:rsidRPr="00686559" w:rsidRDefault="00C263E9" w:rsidP="00686559"/>
    <w:p w14:paraId="0127FD1E" w14:textId="70CA37A0" w:rsidR="00667CE3" w:rsidRDefault="00D455C7" w:rsidP="00D455C7">
      <w:pPr>
        <w:pStyle w:val="Heading3"/>
      </w:pPr>
      <w:r>
        <w:t>Sử dụng slice để xoá chuỗi</w:t>
      </w:r>
    </w:p>
    <w:p w14:paraId="18C4E24C" w14:textId="681F9785" w:rsidR="00D455C7" w:rsidRDefault="00D455C7" w:rsidP="003F1825">
      <w:r>
        <w:t>VD:</w:t>
      </w:r>
    </w:p>
    <w:p w14:paraId="0582C1E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đầu chuỗi</w:t>
      </w:r>
    </w:p>
    <w:p w14:paraId="0455B2B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66B6746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009D0777"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2334047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[ello world]</w:t>
      </w:r>
    </w:p>
    <w:p w14:paraId="1D9D52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p>
    <w:p w14:paraId="3779BA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cuối chuỗi</w:t>
      </w:r>
    </w:p>
    <w:p w14:paraId="53FBA91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7893EED0"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5E3D989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lastRenderedPageBreak/>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7C14FDB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[hello worl]</w:t>
      </w:r>
    </w:p>
    <w:p w14:paraId="4CD0041F" w14:textId="6EF0E6D2" w:rsidR="00D455C7" w:rsidRDefault="00D455C7" w:rsidP="003F1825"/>
    <w:p w14:paraId="2AD407D7" w14:textId="77BE49EE" w:rsidR="00D455C7" w:rsidRDefault="00D455C7" w:rsidP="00D455C7">
      <w:pPr>
        <w:pStyle w:val="Heading2"/>
      </w:pPr>
      <w:r>
        <w:t>Tìm chuỗi con trong chuỗi</w:t>
      </w:r>
    </w:p>
    <w:p w14:paraId="2FF6F2AC" w14:textId="77777777" w:rsidR="00B2262C" w:rsidRDefault="0017447E" w:rsidP="0017447E">
      <w:pPr>
        <w:pStyle w:val="Heading3"/>
      </w:pPr>
      <w:r>
        <w:t xml:space="preserve">Find() </w:t>
      </w:r>
    </w:p>
    <w:p w14:paraId="14875B59" w14:textId="49869D91" w:rsidR="00D455C7" w:rsidRDefault="00B2262C" w:rsidP="00B2262C">
      <w:r>
        <w:t>T</w:t>
      </w:r>
      <w:r w:rsidR="0017447E">
        <w:t>ìm vị trí chuỗi con xuất hiện đầu tiên trong chuỗi và trả về -1 nếu không tìm được.</w:t>
      </w:r>
    </w:p>
    <w:p w14:paraId="7F23E8BD" w14:textId="2EC282D5" w:rsidR="0017447E" w:rsidRDefault="0017447E" w:rsidP="0017447E">
      <w:r>
        <w:t xml:space="preserve">Cú pháp: </w:t>
      </w:r>
    </w:p>
    <w:p w14:paraId="3081B1B4" w14:textId="24EC7D27" w:rsidR="00667CE3" w:rsidRDefault="0017447E" w:rsidP="0017447E">
      <w:pPr>
        <w:pStyle w:val="code"/>
      </w:pPr>
      <w:r w:rsidRPr="0017447E">
        <w:t>str.find(sub, start</w:t>
      </w:r>
      <w:r>
        <w:t>=0</w:t>
      </w:r>
      <w:r w:rsidRPr="0017447E">
        <w:t>, end</w:t>
      </w:r>
      <w:r>
        <w:t>=</w:t>
      </w:r>
      <w:r w:rsidR="000E14BB">
        <w:t>[</w:t>
      </w:r>
      <w:r>
        <w:t>-1</w:t>
      </w:r>
      <w:r w:rsidR="000E14BB">
        <w:t>]+1</w:t>
      </w:r>
      <w:r w:rsidRPr="0017447E">
        <w:t>)</w:t>
      </w:r>
      <w:r>
        <w:t xml:space="preserve"> </w:t>
      </w:r>
    </w:p>
    <w:p w14:paraId="0C277C59" w14:textId="77777777" w:rsidR="000E14BB" w:rsidRDefault="001536BA" w:rsidP="003F1825">
      <w:r>
        <w:t xml:space="preserve">Trong đó: </w:t>
      </w:r>
    </w:p>
    <w:p w14:paraId="434CAC8A" w14:textId="6F9A7A34" w:rsidR="00667CE3" w:rsidRDefault="001536BA" w:rsidP="000E14BB">
      <w:pPr>
        <w:pStyle w:val="ListParagraph"/>
        <w:numPr>
          <w:ilvl w:val="0"/>
          <w:numId w:val="29"/>
        </w:numPr>
      </w:pPr>
      <w:r>
        <w:t>sub là chuỗi con cần tìm vị trí.</w:t>
      </w:r>
    </w:p>
    <w:p w14:paraId="144F16F4" w14:textId="5A8F4B7B" w:rsidR="000E14BB" w:rsidRDefault="000E14BB" w:rsidP="000E14BB">
      <w:r>
        <w:t>Find() tìm vị trí xuất hiện lần đầu tiên của chuỗi con trong đoạn [start; end). Mặc định tìm từ vị trí đầu tiên đến hết chuỗi.</w:t>
      </w:r>
    </w:p>
    <w:p w14:paraId="464FA5DE" w14:textId="05052D30" w:rsidR="000E14BB" w:rsidRDefault="000E14BB" w:rsidP="000E14BB">
      <w:r>
        <w:t>VD:</w:t>
      </w:r>
    </w:p>
    <w:p w14:paraId="14CA5C6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3246E555"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4D8BD8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69EBC11A"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145BF33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268E46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3B37F9B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w:t>
      </w:r>
    </w:p>
    <w:p w14:paraId="6D746F1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26D5F436"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9067A0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lần thứ 2 tại vị trí 8. </w:t>
      </w:r>
    </w:p>
    <w:p w14:paraId="08846A8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AF6E2C1"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4C65E4A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703555B" w14:textId="77777777" w:rsidR="000E14BB" w:rsidRDefault="000E14BB" w:rsidP="000E14BB"/>
    <w:p w14:paraId="571CC43F" w14:textId="77777777" w:rsidR="00B2262C" w:rsidRDefault="000E14BB" w:rsidP="00B2262C">
      <w:pPr>
        <w:pStyle w:val="Heading3"/>
      </w:pPr>
      <w:r>
        <w:t xml:space="preserve">Rfind() </w:t>
      </w:r>
    </w:p>
    <w:p w14:paraId="77053141" w14:textId="22EE700F" w:rsidR="001536BA" w:rsidRDefault="00B2262C" w:rsidP="003F1825">
      <w:r>
        <w:t>T</w:t>
      </w:r>
      <w:r w:rsidR="000E14BB">
        <w:t>ương tự find() nhưng tìm theo chiều ngược lại (từ cuối chuỗi lên đầu).</w:t>
      </w:r>
    </w:p>
    <w:p w14:paraId="0302E15B" w14:textId="77777777" w:rsidR="000E14BB" w:rsidRDefault="000E14BB" w:rsidP="000E14BB">
      <w:r>
        <w:t xml:space="preserve">Cú pháp: </w:t>
      </w:r>
    </w:p>
    <w:p w14:paraId="208C176F" w14:textId="497F6569" w:rsidR="000E14BB" w:rsidRDefault="000E14BB" w:rsidP="000E14BB">
      <w:pPr>
        <w:pStyle w:val="code"/>
      </w:pPr>
      <w:r w:rsidRPr="0017447E">
        <w:t>str.</w:t>
      </w:r>
      <w:r>
        <w:t>r</w:t>
      </w:r>
      <w:r w:rsidRPr="0017447E">
        <w:t>find(sub, start</w:t>
      </w:r>
      <w:r>
        <w:t>=0</w:t>
      </w:r>
      <w:r w:rsidRPr="0017447E">
        <w:t>, end</w:t>
      </w:r>
      <w:r>
        <w:t>=[-1]+1</w:t>
      </w:r>
      <w:r w:rsidRPr="0017447E">
        <w:t>)</w:t>
      </w:r>
      <w:r>
        <w:t xml:space="preserve"> </w:t>
      </w:r>
    </w:p>
    <w:p w14:paraId="281A9A70" w14:textId="34D2E266" w:rsidR="000E14BB" w:rsidRDefault="000E14BB" w:rsidP="003F1825">
      <w:r>
        <w:t>VD:</w:t>
      </w:r>
    </w:p>
    <w:p w14:paraId="035179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67B36FC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9D4D74D"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25548EE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37FBC76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511E9CA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1E6D914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0</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6C6A66D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8F84C74"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899CBD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tại 2 vị trí 1 và 8. </w:t>
      </w:r>
    </w:p>
    <w:p w14:paraId="3F2DDEC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DC96DA9"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1380CAA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1944213F" w14:textId="1D10A7EB" w:rsidR="000E14BB" w:rsidRDefault="000E14BB" w:rsidP="003F1825"/>
    <w:p w14:paraId="43082392" w14:textId="77777777" w:rsidR="00B2262C" w:rsidRDefault="00B2262C" w:rsidP="00B2262C">
      <w:pPr>
        <w:pStyle w:val="Heading3"/>
      </w:pPr>
      <w:r>
        <w:t xml:space="preserve">Index() </w:t>
      </w:r>
    </w:p>
    <w:p w14:paraId="230694A6" w14:textId="487746B7" w:rsidR="000E14BB" w:rsidRDefault="00B2262C" w:rsidP="003F1825">
      <w:r>
        <w:t>Tương tự find, index() cũng tìm vị trí xuất hiện lần đầu tiên của chuỗi con nhưng sẽ trả ra lỗi nếu không tìm thấy vị trí.</w:t>
      </w:r>
    </w:p>
    <w:p w14:paraId="22E0BE36" w14:textId="62459C91" w:rsidR="00B2262C" w:rsidRDefault="00B2262C" w:rsidP="003F1825">
      <w:r>
        <w:t xml:space="preserve">Cú pháp: </w:t>
      </w:r>
    </w:p>
    <w:p w14:paraId="0D196FFC" w14:textId="21B522E7" w:rsidR="00B2262C" w:rsidRDefault="00B2262C" w:rsidP="00B2262C">
      <w:pPr>
        <w:pStyle w:val="code"/>
      </w:pPr>
      <w:r w:rsidRPr="0017447E">
        <w:t>str.</w:t>
      </w:r>
      <w:r>
        <w:t>index</w:t>
      </w:r>
      <w:r w:rsidRPr="0017447E">
        <w:t>(sub, start</w:t>
      </w:r>
      <w:r>
        <w:t>=0</w:t>
      </w:r>
      <w:r w:rsidRPr="0017447E">
        <w:t>, end</w:t>
      </w:r>
      <w:r>
        <w:t>=[-1]+1</w:t>
      </w:r>
      <w:r w:rsidRPr="0017447E">
        <w:t>)</w:t>
      </w:r>
      <w:r>
        <w:t xml:space="preserve"> </w:t>
      </w:r>
    </w:p>
    <w:p w14:paraId="5821CB00" w14:textId="1CB4B642" w:rsidR="000E14BB" w:rsidRDefault="00B2262C" w:rsidP="003F1825">
      <w:r>
        <w:t xml:space="preserve">VD: </w:t>
      </w:r>
    </w:p>
    <w:p w14:paraId="773B8E0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 xml:space="preserve"> = </w:t>
      </w:r>
      <w:r w:rsidRPr="00B2262C">
        <w:rPr>
          <w:rFonts w:ascii="Consolas" w:eastAsia="Times New Roman" w:hAnsi="Consolas" w:cs="Times New Roman"/>
          <w:color w:val="CE9178"/>
          <w:sz w:val="21"/>
          <w:szCs w:val="21"/>
        </w:rPr>
        <w:t>"Good school"</w:t>
      </w:r>
    </w:p>
    <w:p w14:paraId="42C437D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9E639A"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Tìm vị trí của oo trong chuỗi</w:t>
      </w:r>
    </w:p>
    <w:p w14:paraId="636015D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w:t>
      </w:r>
    </w:p>
    <w:p w14:paraId="7833902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1</w:t>
      </w:r>
    </w:p>
    <w:p w14:paraId="6D2D41D0"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42C4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w:t>
      </w:r>
    </w:p>
    <w:p w14:paraId="287060B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8</w:t>
      </w:r>
    </w:p>
    <w:p w14:paraId="7A3AF1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4246C50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xml:space="preserve"># oo xuất hiện tại vị trí 1 và 8. </w:t>
      </w:r>
    </w:p>
    <w:p w14:paraId="300152D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Tuy nhiên khu vực tìm kiểm [2; 8) nên kết quả không tìm thấy và trả về lỗi</w:t>
      </w:r>
    </w:p>
    <w:p w14:paraId="3DD2FB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8</w:t>
      </w:r>
      <w:r w:rsidRPr="00B2262C">
        <w:rPr>
          <w:rFonts w:ascii="Consolas" w:eastAsia="Times New Roman" w:hAnsi="Consolas" w:cs="Times New Roman"/>
          <w:color w:val="D4D4D4"/>
          <w:sz w:val="21"/>
          <w:szCs w:val="21"/>
        </w:rPr>
        <w:t>))</w:t>
      </w:r>
    </w:p>
    <w:p w14:paraId="6202C82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1FC63D9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&gt;&gt; Traceback (most recent call last):</w:t>
      </w:r>
    </w:p>
    <w:p w14:paraId="1334A7A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File "d:\PROGRAMMING_LANGUAGE\Python_Tutorial\Code\hello_world\highline.py", line 12, in &lt;module&gt;</w:t>
      </w:r>
    </w:p>
    <w:p w14:paraId="660FE8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print(org_str.index("oo", 2, 8))</w:t>
      </w:r>
    </w:p>
    <w:p w14:paraId="0B530572"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ValueError: substring not found</w:t>
      </w:r>
    </w:p>
    <w:p w14:paraId="0B0493F9"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5BC0D3DF" w14:textId="08F267EC" w:rsidR="00B2262C" w:rsidRDefault="00B2262C" w:rsidP="003F1825"/>
    <w:p w14:paraId="56896CB3" w14:textId="6F8B4353" w:rsidR="00B2262C" w:rsidRDefault="00B2262C" w:rsidP="00B2262C">
      <w:pPr>
        <w:pStyle w:val="Heading3"/>
      </w:pPr>
      <w:r>
        <w:lastRenderedPageBreak/>
        <w:t xml:space="preserve">Rindex() </w:t>
      </w:r>
    </w:p>
    <w:p w14:paraId="4CA2A749" w14:textId="590FCB67" w:rsidR="00B2262C" w:rsidRDefault="00B2262C" w:rsidP="00B2262C">
      <w:r>
        <w:t>Rindex() tương tự index() nhưng tìm kiếm theo chiều ngược lại (từ cuối chuỗi lên đầu chuỗi)</w:t>
      </w:r>
    </w:p>
    <w:p w14:paraId="50BEA5AF" w14:textId="77777777" w:rsidR="00400A1B" w:rsidRDefault="00400A1B" w:rsidP="00400A1B">
      <w:r>
        <w:t xml:space="preserve">Cú pháp: </w:t>
      </w:r>
    </w:p>
    <w:p w14:paraId="3CE6FA26" w14:textId="726E787C" w:rsidR="00400A1B" w:rsidRDefault="00400A1B" w:rsidP="00400A1B">
      <w:pPr>
        <w:pStyle w:val="code"/>
      </w:pPr>
      <w:r w:rsidRPr="0017447E">
        <w:t>str.</w:t>
      </w:r>
      <w:r>
        <w:t>rindex</w:t>
      </w:r>
      <w:r w:rsidRPr="0017447E">
        <w:t>(sub, start</w:t>
      </w:r>
      <w:r>
        <w:t>=0</w:t>
      </w:r>
      <w:r w:rsidRPr="0017447E">
        <w:t>, end</w:t>
      </w:r>
      <w:r>
        <w:t>=[-1]+1</w:t>
      </w:r>
      <w:r w:rsidRPr="0017447E">
        <w:t>)</w:t>
      </w:r>
      <w:r>
        <w:t xml:space="preserve"> </w:t>
      </w:r>
    </w:p>
    <w:p w14:paraId="74917DF3" w14:textId="13112828" w:rsidR="000E14BB" w:rsidRDefault="000E14BB" w:rsidP="003F1825"/>
    <w:p w14:paraId="143E4ACB" w14:textId="223A7531" w:rsidR="00400A1B" w:rsidRDefault="00400A1B" w:rsidP="003F1825">
      <w:r>
        <w:t>VD:</w:t>
      </w:r>
    </w:p>
    <w:p w14:paraId="159FE258"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 xml:space="preserve"> = </w:t>
      </w:r>
      <w:r w:rsidRPr="00400A1B">
        <w:rPr>
          <w:rFonts w:ascii="Consolas" w:eastAsia="Times New Roman" w:hAnsi="Consolas" w:cs="Times New Roman"/>
          <w:color w:val="CE9178"/>
          <w:sz w:val="21"/>
          <w:szCs w:val="21"/>
        </w:rPr>
        <w:t>"Good school"</w:t>
      </w:r>
    </w:p>
    <w:p w14:paraId="31BAFFB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6DF00C34"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Tìm vị trí của oo trong chuỗi</w:t>
      </w:r>
    </w:p>
    <w:p w14:paraId="2D111E1A"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w:t>
      </w:r>
    </w:p>
    <w:p w14:paraId="04BCA4F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8</w:t>
      </w:r>
    </w:p>
    <w:p w14:paraId="541233B5"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595690A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0</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68F73D36"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1</w:t>
      </w:r>
    </w:p>
    <w:p w14:paraId="6FF440D1"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086789F7"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xml:space="preserve"># oo xuất hiện tại vị trí 1 và 8. </w:t>
      </w:r>
    </w:p>
    <w:p w14:paraId="07247BE9"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Tuy nhiên khu vực tìm kiểm [2; 8) nên kết quả không tìm thấy và trả về lỗi</w:t>
      </w:r>
    </w:p>
    <w:p w14:paraId="1DB24F7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2</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5C9E8BEC"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496ACFD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&gt;&gt; Traceback (most recent call last):</w:t>
      </w:r>
    </w:p>
    <w:p w14:paraId="21B3AB7E"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File "d:\PROGRAMMING_LANGUAGE\Python_Tutorial\Code\hello_world\highline.py", line 12, in &lt;module&gt;</w:t>
      </w:r>
    </w:p>
    <w:p w14:paraId="04C6D27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print(org_str.index("oo", 2, 8))</w:t>
      </w:r>
    </w:p>
    <w:p w14:paraId="5A8438C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ValueError: substring not found</w:t>
      </w:r>
    </w:p>
    <w:p w14:paraId="1D84051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6E74EAFC" w14:textId="0E4C07A1" w:rsidR="00400A1B" w:rsidRDefault="00400A1B" w:rsidP="003F1825"/>
    <w:p w14:paraId="15CD74D9" w14:textId="6421BCDD" w:rsidR="00400A1B" w:rsidRDefault="00400A1B" w:rsidP="00400A1B">
      <w:pPr>
        <w:pStyle w:val="Heading2"/>
      </w:pPr>
      <w:r>
        <w:t>Index dương, index âm</w:t>
      </w:r>
    </w:p>
    <w:p w14:paraId="57839CAF" w14:textId="77777777" w:rsidR="00400A1B" w:rsidRDefault="00400A1B" w:rsidP="00400A1B">
      <w:pPr>
        <w:pStyle w:val="Heading3"/>
      </w:pPr>
      <w:r>
        <w:t>index dương</w:t>
      </w:r>
    </w:p>
    <w:p w14:paraId="0B3D24B1" w14:textId="684F929F" w:rsidR="00400A1B" w:rsidRDefault="00400A1B" w:rsidP="00400A1B">
      <w:r>
        <w:t>Ký tự đầu tiên của chuỗi có index là 0, sau đó tăng dần 1, 2, 3... theo thứ tự về phía sau.</w:t>
      </w:r>
    </w:p>
    <w:p w14:paraId="1B53758A" w14:textId="77777777" w:rsidR="00400A1B" w:rsidRDefault="00400A1B" w:rsidP="00400A1B">
      <w:r>
        <w:t>Ví dụ index dương của các ký tự trong chuỗi bigcityboy như sau:</w:t>
      </w:r>
    </w:p>
    <w:p w14:paraId="49DCB1F6" w14:textId="77777777" w:rsidR="00400A1B" w:rsidRDefault="00400A1B" w:rsidP="00400A1B">
      <w:pPr>
        <w:pStyle w:val="code"/>
      </w:pPr>
      <w:r>
        <w:t>b i g c i t y b o y</w:t>
      </w:r>
    </w:p>
    <w:p w14:paraId="32A40734" w14:textId="77777777" w:rsidR="00400A1B" w:rsidRDefault="00400A1B" w:rsidP="00400A1B">
      <w:pPr>
        <w:pStyle w:val="code"/>
      </w:pPr>
      <w:r>
        <w:t>-------------------</w:t>
      </w:r>
    </w:p>
    <w:p w14:paraId="59B531C0" w14:textId="77777777" w:rsidR="00400A1B" w:rsidRDefault="00400A1B" w:rsidP="00400A1B">
      <w:pPr>
        <w:pStyle w:val="code"/>
      </w:pPr>
      <w:r>
        <w:t>0 1 2 3 4 5 6 7 8 9</w:t>
      </w:r>
    </w:p>
    <w:p w14:paraId="1742871E" w14:textId="77777777" w:rsidR="00400A1B" w:rsidRDefault="00400A1B" w:rsidP="00400A1B">
      <w:pPr>
        <w:pStyle w:val="Heading3"/>
      </w:pPr>
      <w:r>
        <w:lastRenderedPageBreak/>
        <w:t>index âm</w:t>
      </w:r>
    </w:p>
    <w:p w14:paraId="182EB7BB" w14:textId="32C77EC7" w:rsidR="00400A1B" w:rsidRDefault="00400A1B" w:rsidP="00400A1B">
      <w:r>
        <w:t>Ký tự cuối cùng( ngoài cùng bên tay phải) của chuỗi có index là -1, sau đó giảm dần -1, -2,-3... về phía đầu( phía tay trái).</w:t>
      </w:r>
    </w:p>
    <w:p w14:paraId="080C6779" w14:textId="77777777" w:rsidR="00400A1B" w:rsidRDefault="00400A1B" w:rsidP="00400A1B">
      <w:r>
        <w:t>Ví dụ index âm của các ký tự trong chuỗi bigcityboy như sau:</w:t>
      </w:r>
    </w:p>
    <w:p w14:paraId="5DFB59DF" w14:textId="77777777" w:rsidR="00400A1B" w:rsidRDefault="00400A1B" w:rsidP="00400A1B">
      <w:pPr>
        <w:pStyle w:val="code"/>
      </w:pPr>
      <w:r>
        <w:t xml:space="preserve">  b  i  g  c  i  t  y  b  o  y</w:t>
      </w:r>
    </w:p>
    <w:p w14:paraId="0EB3A4F2" w14:textId="77777777" w:rsidR="00400A1B" w:rsidRDefault="00400A1B" w:rsidP="00400A1B">
      <w:pPr>
        <w:pStyle w:val="code"/>
      </w:pPr>
      <w:r>
        <w:t>--------------------------------</w:t>
      </w:r>
    </w:p>
    <w:p w14:paraId="7D574552" w14:textId="1CCB7EBB" w:rsidR="00400A1B" w:rsidRPr="00400A1B" w:rsidRDefault="00400A1B" w:rsidP="00400A1B">
      <w:pPr>
        <w:pStyle w:val="code"/>
      </w:pPr>
      <w:r>
        <w:t>-10 -9 -8 -7 -6 -5 -4 -3 -2 -1</w:t>
      </w:r>
    </w:p>
    <w:p w14:paraId="05A8F81F" w14:textId="3E43602E" w:rsidR="000E14BB" w:rsidRDefault="000E14BB" w:rsidP="003F1825"/>
    <w:p w14:paraId="39CD90EA" w14:textId="08C78C1B" w:rsidR="000E14BB" w:rsidRDefault="00BE52CB" w:rsidP="00BE52CB">
      <w:pPr>
        <w:pStyle w:val="Heading2"/>
      </w:pPr>
      <w:r>
        <w:t>Thay thế ký tự trong chuỗi</w:t>
      </w:r>
    </w:p>
    <w:p w14:paraId="6A56A685" w14:textId="7645D452" w:rsidR="00BE52CB" w:rsidRDefault="00BE52CB" w:rsidP="00BE52CB">
      <w:pPr>
        <w:pStyle w:val="Heading3"/>
      </w:pPr>
      <w:r>
        <w:t>Replace()</w:t>
      </w:r>
    </w:p>
    <w:p w14:paraId="003BCED4" w14:textId="77777777" w:rsidR="00BE52CB" w:rsidRDefault="00BE52CB" w:rsidP="00BE52CB">
      <w:r>
        <w:t xml:space="preserve">Cú pháp: </w:t>
      </w:r>
    </w:p>
    <w:p w14:paraId="117A4A4C" w14:textId="1733F74D" w:rsidR="00BE52CB" w:rsidRPr="00C263E9" w:rsidRDefault="00BE52CB" w:rsidP="00BE52CB">
      <w:pPr>
        <w:pStyle w:val="code"/>
      </w:pPr>
      <w:r w:rsidRPr="00C263E9">
        <w:t>new_str = org_str.replace(</w:t>
      </w:r>
      <w:r>
        <w:t>old_substr</w:t>
      </w:r>
      <w:r w:rsidRPr="00C263E9">
        <w:t>,</w:t>
      </w:r>
      <w:r>
        <w:t xml:space="preserve"> new_substr, count=[max]</w:t>
      </w:r>
      <w:r w:rsidRPr="00C263E9">
        <w:t>)</w:t>
      </w:r>
    </w:p>
    <w:p w14:paraId="1B8110B1" w14:textId="77777777" w:rsidR="00BE52CB" w:rsidRDefault="00BE52CB" w:rsidP="00BE52CB">
      <w:r>
        <w:t xml:space="preserve">Trong đó: </w:t>
      </w:r>
    </w:p>
    <w:p w14:paraId="416A184B" w14:textId="77777777" w:rsidR="00BE52CB" w:rsidRDefault="00BE52CB" w:rsidP="00BE52CB">
      <w:pPr>
        <w:pStyle w:val="ListParagraph"/>
        <w:numPr>
          <w:ilvl w:val="0"/>
          <w:numId w:val="28"/>
        </w:numPr>
      </w:pPr>
      <w:r>
        <w:t>old_substr là chuỗi con cũ cần thay đổi</w:t>
      </w:r>
    </w:p>
    <w:p w14:paraId="1E32D7EE" w14:textId="3FA30D21" w:rsidR="00BE52CB" w:rsidRDefault="00BE52CB" w:rsidP="00BE52CB">
      <w:pPr>
        <w:pStyle w:val="ListParagraph"/>
        <w:numPr>
          <w:ilvl w:val="0"/>
          <w:numId w:val="28"/>
        </w:numPr>
      </w:pPr>
      <w:r>
        <w:t xml:space="preserve">new_substr là chuỗi con cũ được thay đổi. </w:t>
      </w:r>
    </w:p>
    <w:p w14:paraId="6D3B81C1" w14:textId="288FEC91" w:rsidR="00BE52CB" w:rsidRDefault="00BE52CB" w:rsidP="00BE52CB">
      <w:pPr>
        <w:pStyle w:val="ListParagraph"/>
        <w:numPr>
          <w:ilvl w:val="0"/>
          <w:numId w:val="28"/>
        </w:numPr>
      </w:pPr>
      <w:r>
        <w:t>count là số lần thay thế. Mặc định count bằng max (thay thế tất cả)</w:t>
      </w:r>
    </w:p>
    <w:p w14:paraId="340B1F96" w14:textId="1E7E5280" w:rsidR="00BE52CB" w:rsidRDefault="00D57E5B" w:rsidP="00D57E5B">
      <w:r>
        <w:t xml:space="preserve">VD: </w:t>
      </w:r>
    </w:p>
    <w:p w14:paraId="39F8EA81"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CE9178"/>
          <w:sz w:val="21"/>
          <w:szCs w:val="21"/>
        </w:rPr>
        <w:t>"Yooh! Good school!"</w:t>
      </w:r>
    </w:p>
    <w:p w14:paraId="1D492996"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ACD275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toàn bộ oo thành OO</w:t>
      </w:r>
    </w:p>
    <w:p w14:paraId="4B6B629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w:t>
      </w:r>
    </w:p>
    <w:p w14:paraId="71B20BD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67D9198"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2A476789"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05BBB2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2 lần oo thành OO</w:t>
      </w:r>
    </w:p>
    <w:p w14:paraId="2A278C7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B5CEA8"/>
          <w:sz w:val="21"/>
          <w:szCs w:val="21"/>
        </w:rPr>
        <w:t>2</w:t>
      </w:r>
      <w:r w:rsidRPr="00D57E5B">
        <w:rPr>
          <w:rFonts w:ascii="Consolas" w:eastAsia="Times New Roman" w:hAnsi="Consolas" w:cs="Times New Roman"/>
          <w:color w:val="D4D4D4"/>
          <w:sz w:val="21"/>
          <w:szCs w:val="21"/>
        </w:rPr>
        <w:t>)</w:t>
      </w:r>
    </w:p>
    <w:p w14:paraId="4A44FED5"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3F11B6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6F2FC021" w14:textId="77777777" w:rsidR="00D57E5B" w:rsidRDefault="00D57E5B" w:rsidP="00D57E5B"/>
    <w:p w14:paraId="6FEF3749" w14:textId="2CD17F90" w:rsidR="00BE52CB" w:rsidRDefault="00D57E5B" w:rsidP="00D57E5B">
      <w:pPr>
        <w:pStyle w:val="Heading2"/>
      </w:pPr>
      <w:r>
        <w:t>Đếm số lần xuất hiện chuỗi con trong chuỗi.</w:t>
      </w:r>
    </w:p>
    <w:p w14:paraId="7C17895B" w14:textId="7F53EC5C" w:rsidR="00D57E5B" w:rsidRDefault="00D57E5B" w:rsidP="00D57E5B">
      <w:pPr>
        <w:pStyle w:val="Heading3"/>
      </w:pPr>
      <w:r>
        <w:t>Count()</w:t>
      </w:r>
    </w:p>
    <w:p w14:paraId="519F75F7" w14:textId="36D3C4B3" w:rsidR="00D57E5B" w:rsidRDefault="00D57E5B" w:rsidP="00D57E5B">
      <w:r>
        <w:t xml:space="preserve">Cú pháp: </w:t>
      </w:r>
    </w:p>
    <w:p w14:paraId="11997C57" w14:textId="7AD5257E" w:rsidR="00D57E5B" w:rsidRDefault="00D57E5B" w:rsidP="00D57E5B">
      <w:pPr>
        <w:pStyle w:val="code"/>
      </w:pPr>
      <w:r w:rsidRPr="0017447E">
        <w:t>str.</w:t>
      </w:r>
      <w:r>
        <w:t>count</w:t>
      </w:r>
      <w:r w:rsidRPr="0017447E">
        <w:t>(sub, start</w:t>
      </w:r>
      <w:r>
        <w:t>=0</w:t>
      </w:r>
      <w:r w:rsidRPr="0017447E">
        <w:t>, end</w:t>
      </w:r>
      <w:r>
        <w:t>=[-1]+1</w:t>
      </w:r>
      <w:r w:rsidRPr="0017447E">
        <w:t>)</w:t>
      </w:r>
      <w:r>
        <w:t xml:space="preserve"> </w:t>
      </w:r>
    </w:p>
    <w:p w14:paraId="2C77DA7B" w14:textId="6BB50F97" w:rsidR="000E14BB" w:rsidRDefault="00D57E5B" w:rsidP="003F1825">
      <w:r>
        <w:lastRenderedPageBreak/>
        <w:t xml:space="preserve">Trong đó: </w:t>
      </w:r>
    </w:p>
    <w:p w14:paraId="1C240A78" w14:textId="07AF46A2" w:rsidR="00D57E5B" w:rsidRDefault="00D57E5B" w:rsidP="00D57E5B">
      <w:pPr>
        <w:pStyle w:val="ListParagraph"/>
        <w:numPr>
          <w:ilvl w:val="0"/>
          <w:numId w:val="30"/>
        </w:numPr>
      </w:pPr>
      <w:r>
        <w:t>sub là chuỗi con cần đếm</w:t>
      </w:r>
    </w:p>
    <w:p w14:paraId="6A356C72" w14:textId="239576E8" w:rsidR="00D57E5B" w:rsidRDefault="00305BC0" w:rsidP="00D57E5B">
      <w:r>
        <w:t>VD:</w:t>
      </w:r>
    </w:p>
    <w:p w14:paraId="08455DC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 xml:space="preserve"> = </w:t>
      </w:r>
      <w:r w:rsidRPr="00305BC0">
        <w:rPr>
          <w:rFonts w:ascii="Consolas" w:eastAsia="Times New Roman" w:hAnsi="Consolas" w:cs="Times New Roman"/>
          <w:color w:val="CE9178"/>
          <w:sz w:val="21"/>
          <w:szCs w:val="21"/>
        </w:rPr>
        <w:t>"Yooh! Good school!"</w:t>
      </w:r>
    </w:p>
    <w:p w14:paraId="682BF0C3"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78C055A2"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w:t>
      </w:r>
    </w:p>
    <w:p w14:paraId="05A21E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w:t>
      </w:r>
    </w:p>
    <w:p w14:paraId="376C03E8"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45DE9C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 trong khoảng [0, 14)</w:t>
      </w:r>
    </w:p>
    <w:p w14:paraId="081A0301"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0</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14</w:t>
      </w:r>
      <w:r w:rsidRPr="00305BC0">
        <w:rPr>
          <w:rFonts w:ascii="Consolas" w:eastAsia="Times New Roman" w:hAnsi="Consolas" w:cs="Times New Roman"/>
          <w:color w:val="D4D4D4"/>
          <w:sz w:val="21"/>
          <w:szCs w:val="21"/>
        </w:rPr>
        <w:t>))</w:t>
      </w:r>
    </w:p>
    <w:p w14:paraId="062273EB" w14:textId="3307F0BB" w:rsidR="00305BC0" w:rsidRDefault="00305BC0" w:rsidP="00D57E5B"/>
    <w:p w14:paraId="52AB0236" w14:textId="05CDA7AC" w:rsidR="00795CA7" w:rsidRDefault="00795CA7" w:rsidP="00795CA7">
      <w:pPr>
        <w:pStyle w:val="Heading2"/>
      </w:pPr>
      <w:r w:rsidRPr="00795CA7">
        <w:t>Kiểm tra chuỗi có phải là chữ hay không trong python</w:t>
      </w:r>
    </w:p>
    <w:p w14:paraId="106E3E47" w14:textId="77777777" w:rsidR="00207F0C" w:rsidRDefault="00207F0C" w:rsidP="00207F0C">
      <w:pPr>
        <w:pStyle w:val="Heading3"/>
      </w:pPr>
      <w:r>
        <w:t>Kiểm tra chuỗi có phải là chữ hay không bằng phương thức isascii trong python</w:t>
      </w:r>
    </w:p>
    <w:p w14:paraId="7057ED9A" w14:textId="17997038" w:rsidR="00207F0C" w:rsidRDefault="00207F0C" w:rsidP="00207F0C">
      <w:r>
        <w:t xml:space="preserve">Cú pháp: </w:t>
      </w:r>
    </w:p>
    <w:p w14:paraId="409E6537" w14:textId="77777777" w:rsidR="00207F0C" w:rsidRDefault="00207F0C" w:rsidP="00207F0C">
      <w:pPr>
        <w:pStyle w:val="code"/>
      </w:pPr>
      <w:r>
        <w:t>str.isascii()</w:t>
      </w:r>
    </w:p>
    <w:p w14:paraId="1A30FD58" w14:textId="77777777" w:rsidR="00207F0C" w:rsidRDefault="00207F0C" w:rsidP="00207F0C">
      <w:r>
        <w:t>Nếu như tất cả ký tự trong chuỗi là ký tự ASCII, thì kết quả True sẽ được trả về.</w:t>
      </w:r>
    </w:p>
    <w:p w14:paraId="077E17A8" w14:textId="650EBF63" w:rsidR="00207F0C" w:rsidRDefault="00207F0C" w:rsidP="00207F0C">
      <w:r>
        <w:t xml:space="preserve">VD: </w:t>
      </w:r>
    </w:p>
    <w:p w14:paraId="47E2B470"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.isascii())</w:t>
      </w:r>
    </w:p>
    <w:p w14:paraId="5F31089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7724B717"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690EC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.isascii())</w:t>
      </w:r>
    </w:p>
    <w:p w14:paraId="10D999F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06F562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0EC1DF4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w:t>
      </w:r>
      <w:r w:rsidRPr="00207F0C">
        <w:rPr>
          <w:rFonts w:ascii="MS Mincho" w:eastAsia="MS Mincho" w:hAnsi="MS Mincho" w:cs="MS Mincho" w:hint="eastAsia"/>
          <w:color w:val="CE9178"/>
          <w:sz w:val="21"/>
          <w:szCs w:val="21"/>
        </w:rPr>
        <w:t>東京</w:t>
      </w:r>
      <w:r w:rsidRPr="00207F0C">
        <w:rPr>
          <w:rFonts w:ascii="Consolas" w:eastAsia="Times New Roman" w:hAnsi="Consolas" w:cs="Times New Roman"/>
          <w:color w:val="CE9178"/>
          <w:sz w:val="21"/>
          <w:szCs w:val="21"/>
        </w:rPr>
        <w:t>"</w:t>
      </w:r>
      <w:r w:rsidRPr="00207F0C">
        <w:rPr>
          <w:rFonts w:ascii="Consolas" w:eastAsia="Times New Roman" w:hAnsi="Consolas" w:cs="Times New Roman"/>
          <w:color w:val="D4D4D4"/>
          <w:sz w:val="21"/>
          <w:szCs w:val="21"/>
        </w:rPr>
        <w:t>.isascii())</w:t>
      </w:r>
    </w:p>
    <w:p w14:paraId="3E9EAFF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8D120B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9E02C93"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"Việt Nam"</w:t>
      </w:r>
      <w:r w:rsidRPr="00207F0C">
        <w:rPr>
          <w:rFonts w:ascii="Consolas" w:eastAsia="Times New Roman" w:hAnsi="Consolas" w:cs="Times New Roman"/>
          <w:color w:val="D4D4D4"/>
          <w:sz w:val="21"/>
          <w:szCs w:val="21"/>
        </w:rPr>
        <w:t>.isascii())</w:t>
      </w:r>
    </w:p>
    <w:p w14:paraId="681ACA0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6C6864D"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5DEF0E7" w14:textId="3DC1815C" w:rsidR="00207F0C" w:rsidRDefault="00207F0C" w:rsidP="00207F0C">
      <w:r>
        <w:t>Ký tự ASCII chứa cả dấu chấm ., dấu phẩy , và dấu gạch ngang -, do đó trong chuỗi Nếu chứa các ký tự này thì kết quả trả về cũng True.</w:t>
      </w:r>
    </w:p>
    <w:p w14:paraId="79477052" w14:textId="77777777" w:rsidR="00207F0C" w:rsidRDefault="00207F0C" w:rsidP="00207F0C"/>
    <w:p w14:paraId="3705FB04" w14:textId="008E971A" w:rsidR="00207F0C" w:rsidRDefault="00207F0C" w:rsidP="00207F0C">
      <w:pPr>
        <w:pStyle w:val="Heading3"/>
      </w:pPr>
      <w:r>
        <w:t>Kiểm tra chuỗi có phải là chữ hay không bằng phương thức isalpha trong python</w:t>
      </w:r>
    </w:p>
    <w:p w14:paraId="7B7B9840" w14:textId="02F242A9" w:rsidR="00207F0C" w:rsidRDefault="00207F0C" w:rsidP="00207F0C">
      <w:r>
        <w:t xml:space="preserve">Cú pháp: </w:t>
      </w:r>
    </w:p>
    <w:p w14:paraId="64D1EB69" w14:textId="77777777" w:rsidR="00207F0C" w:rsidRDefault="00207F0C" w:rsidP="00207F0C">
      <w:pPr>
        <w:pStyle w:val="code"/>
      </w:pPr>
      <w:r>
        <w:t>str.isalpha()</w:t>
      </w:r>
    </w:p>
    <w:p w14:paraId="644103E4" w14:textId="77777777" w:rsidR="00207F0C" w:rsidRDefault="00207F0C" w:rsidP="00207F0C"/>
    <w:p w14:paraId="2D3F3F7C" w14:textId="77777777" w:rsidR="00207F0C" w:rsidRDefault="00207F0C" w:rsidP="00207F0C">
      <w:r>
        <w:t xml:space="preserve">Ký tự chữ hay còn gọi là Alphabetic character trong tiếng anh, hay </w:t>
      </w:r>
      <w:r>
        <w:rPr>
          <w:rFonts w:ascii="MS Gothic" w:eastAsia="MS Gothic" w:hAnsi="MS Gothic" w:cs="MS Gothic" w:hint="eastAsia"/>
        </w:rPr>
        <w:t>英文字</w:t>
      </w:r>
      <w:r>
        <w:t xml:space="preserve"> trong tiếng Nhật</w:t>
      </w:r>
    </w:p>
    <w:p w14:paraId="56DD3CDF" w14:textId="77777777" w:rsidR="00207F0C" w:rsidRDefault="00207F0C" w:rsidP="00207F0C">
      <w:r>
        <w:t>Nếu như tất cả ký tự trong chuỗi là ký tự chữ, thì kết quả True sẽ được trả về.</w:t>
      </w:r>
    </w:p>
    <w:p w14:paraId="5559D17B" w14:textId="17327209" w:rsidR="00207F0C" w:rsidRDefault="00207F0C" w:rsidP="00207F0C">
      <w:r>
        <w:t xml:space="preserve">VD: </w:t>
      </w:r>
    </w:p>
    <w:p w14:paraId="3D4B1038"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.isalpha())</w:t>
      </w:r>
    </w:p>
    <w:p w14:paraId="03BA1B99"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15C17B9A"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AAF6D3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.isalpha())</w:t>
      </w:r>
    </w:p>
    <w:p w14:paraId="76FD4E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EC563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1F895F46" w14:textId="77777777" w:rsidR="00A259D7" w:rsidRDefault="00A259D7" w:rsidP="00207F0C"/>
    <w:p w14:paraId="1D4E2212" w14:textId="5A202DC9" w:rsidR="00207F0C" w:rsidRDefault="00207F0C" w:rsidP="00207F0C">
      <w:r>
        <w:t>Theo như website chính thức của python thì ký tự Alphabetic là những ký tự được định nghĩa là “Letter” trong bảng mã Unicode, có nghĩa là những ký tự mà có thuộc tính category là một trong “Lm”, “Lt”, “Lu”, “Ll”, hoặc “Lo”. Và thuộc tính của những ký tự này khác với quy chuẩn của Unicode Standard.</w:t>
      </w:r>
    </w:p>
    <w:p w14:paraId="597DBDEA" w14:textId="77777777" w:rsidR="00207F0C" w:rsidRDefault="00207F0C" w:rsidP="00207F0C">
      <w:r>
        <w:t>Dựa theo định nghĩa này thì tiếng Việt có dấu, hoặc số viết bởi tiếng Nhật zenkaku sẽ không được tính là Alphabetic, do đó khi dùng phương thức isalpha trong python thì kết quả False sẽ được trả về.</w:t>
      </w:r>
    </w:p>
    <w:p w14:paraId="47EBAEBF" w14:textId="77777777" w:rsidR="00207F0C" w:rsidRDefault="00207F0C" w:rsidP="00207F0C">
      <w:r>
        <w:rPr>
          <w:rFonts w:hint="eastAsia"/>
        </w:rPr>
        <w:t>Đ</w:t>
      </w:r>
      <w:r>
        <w:t>iều kỳ lạ là hán tự tiếng Nhật hay tiếng Trung lại được chấp nhận trong thuộc tính này.</w:t>
      </w:r>
    </w:p>
    <w:p w14:paraId="2593BF4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"Việt Nam"</w:t>
      </w:r>
      <w:r w:rsidRPr="00A259D7">
        <w:rPr>
          <w:rFonts w:ascii="Consolas" w:eastAsia="Times New Roman" w:hAnsi="Consolas" w:cs="Times New Roman"/>
          <w:color w:val="D4D4D4"/>
          <w:sz w:val="21"/>
          <w:szCs w:val="21"/>
        </w:rPr>
        <w:t>.isalpha())</w:t>
      </w:r>
    </w:p>
    <w:p w14:paraId="301D86D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7CBD37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617BFD0E"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京都</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6CA7DBE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7EACE4C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D1331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Ａｐｐｌｅ</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9A26F0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678AE9D6"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739A5D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７６５</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599CD112"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00D8BC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2B97018"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七五三</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2F0E3823"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4F8C7460"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391C685C" w14:textId="77777777" w:rsidR="00207F0C" w:rsidRDefault="00207F0C" w:rsidP="00207F0C">
      <w:r>
        <w:lastRenderedPageBreak/>
        <w:t>Nếu chuỗi ký tự là một ký tự trống, kết quả False được trả về:</w:t>
      </w:r>
    </w:p>
    <w:p w14:paraId="49CDD70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8BEC5B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49B4C537"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535CBF7" w14:textId="77777777" w:rsidR="00A259D7" w:rsidRDefault="00A259D7" w:rsidP="00207F0C"/>
    <w:p w14:paraId="59F4D9A2" w14:textId="19A47554" w:rsidR="00207F0C" w:rsidRDefault="00207F0C" w:rsidP="00A259D7">
      <w:pPr>
        <w:pStyle w:val="Heading3"/>
      </w:pPr>
      <w:r>
        <w:t>Kiểm tra chuỗi có phải là chữ hoặc số bằng phương thức isalnum trong python</w:t>
      </w:r>
    </w:p>
    <w:p w14:paraId="214DF5EB" w14:textId="3A177D8B" w:rsidR="00207F0C" w:rsidRDefault="00A259D7" w:rsidP="00207F0C">
      <w:r>
        <w:t xml:space="preserve">Cú pháp: </w:t>
      </w:r>
    </w:p>
    <w:p w14:paraId="1B082BBC" w14:textId="77777777" w:rsidR="00207F0C" w:rsidRDefault="00207F0C" w:rsidP="00A259D7">
      <w:pPr>
        <w:pStyle w:val="code"/>
      </w:pPr>
      <w:r>
        <w:t>str.isalnum()</w:t>
      </w:r>
    </w:p>
    <w:p w14:paraId="238289F0" w14:textId="77777777" w:rsidR="00207F0C" w:rsidRDefault="00207F0C" w:rsidP="00207F0C"/>
    <w:p w14:paraId="61F29055" w14:textId="77777777" w:rsidR="00207F0C" w:rsidRDefault="00207F0C" w:rsidP="00207F0C">
      <w:r>
        <w:t xml:space="preserve">Ký tự chữ hoặc số hay còn gọi là alphanumeric character trong tiếng anh, hay </w:t>
      </w:r>
      <w:r>
        <w:rPr>
          <w:rFonts w:ascii="MS Gothic" w:eastAsia="MS Gothic" w:hAnsi="MS Gothic" w:cs="MS Gothic" w:hint="eastAsia"/>
        </w:rPr>
        <w:t>英数字</w:t>
      </w:r>
      <w:r>
        <w:t xml:space="preserve"> trong tiếng Nhật</w:t>
      </w:r>
    </w:p>
    <w:p w14:paraId="3197E60B" w14:textId="77777777" w:rsidR="00207F0C" w:rsidRDefault="00207F0C" w:rsidP="00207F0C"/>
    <w:p w14:paraId="2B6113AE" w14:textId="77777777" w:rsidR="00207F0C" w:rsidRDefault="00207F0C" w:rsidP="00207F0C">
      <w:r>
        <w:t>Nếu như tất cả ký tự trong chuỗi là ký tự chữ hoặc số, thì kết quả True sẽ được trả về.</w:t>
      </w:r>
    </w:p>
    <w:p w14:paraId="463CD254" w14:textId="77777777" w:rsidR="00207F0C" w:rsidRDefault="00207F0C" w:rsidP="00207F0C">
      <w:r>
        <w:t>Nói cách khác, Nếu như tất cả ký tự trong chuỗi là ký tự chữ (alphabetic) hoặc là số (numeric), thì kết quả True sẽ được trả về, và False trong các trường hợp còn lại.</w:t>
      </w:r>
    </w:p>
    <w:p w14:paraId="72842098" w14:textId="77777777" w:rsidR="00207F0C" w:rsidRDefault="00207F0C" w:rsidP="00207F0C">
      <w:r>
        <w:t>Các bạn có thể tìm hiểu thêm về ký tự chữ số Alphanumeric tại Wikioedia</w:t>
      </w:r>
    </w:p>
    <w:p w14:paraId="18FB4EE7" w14:textId="77777777" w:rsidR="00207F0C" w:rsidRDefault="00207F0C" w:rsidP="00207F0C">
      <w:r>
        <w:t>Cách sử dụng phương thức isalnum trong python thực tiễn giống như ví dụ sau:</w:t>
      </w:r>
    </w:p>
    <w:p w14:paraId="03EC16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"Hello"</w:t>
      </w:r>
      <w:r w:rsidRPr="006F1E6E">
        <w:rPr>
          <w:rFonts w:ascii="Consolas" w:eastAsia="Times New Roman" w:hAnsi="Consolas" w:cs="Times New Roman"/>
          <w:color w:val="D4D4D4"/>
          <w:sz w:val="21"/>
          <w:szCs w:val="21"/>
        </w:rPr>
        <w:t>.isalnum())</w:t>
      </w:r>
    </w:p>
    <w:p w14:paraId="132ED09A"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605710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9CEAF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"100years"</w:t>
      </w:r>
      <w:r w:rsidRPr="006F1E6E">
        <w:rPr>
          <w:rFonts w:ascii="Consolas" w:eastAsia="Times New Roman" w:hAnsi="Consolas" w:cs="Times New Roman"/>
          <w:color w:val="D4D4D4"/>
          <w:sz w:val="21"/>
          <w:szCs w:val="21"/>
        </w:rPr>
        <w:t>.isalnum())</w:t>
      </w:r>
    </w:p>
    <w:p w14:paraId="29366347"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68B760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F3CDA11"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"8052"</w:t>
      </w:r>
      <w:r w:rsidRPr="006F1E6E">
        <w:rPr>
          <w:rFonts w:ascii="Consolas" w:eastAsia="Times New Roman" w:hAnsi="Consolas" w:cs="Times New Roman"/>
          <w:color w:val="D4D4D4"/>
          <w:sz w:val="21"/>
          <w:szCs w:val="21"/>
        </w:rPr>
        <w:t>.isalnum())</w:t>
      </w:r>
    </w:p>
    <w:p w14:paraId="6C8695F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235069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74BB10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"Việt Nam"</w:t>
      </w:r>
      <w:r w:rsidRPr="006F1E6E">
        <w:rPr>
          <w:rFonts w:ascii="Consolas" w:eastAsia="Times New Roman" w:hAnsi="Consolas" w:cs="Times New Roman"/>
          <w:color w:val="D4D4D4"/>
          <w:sz w:val="21"/>
          <w:szCs w:val="21"/>
        </w:rPr>
        <w:t>.isalnum())</w:t>
      </w:r>
    </w:p>
    <w:p w14:paraId="3DD3BE1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7F2FCFE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68475AB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京都</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1470B0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4229F5D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5EC8F2B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Ａｐｐｌｅ</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E14973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56F939E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22EF323"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７６５</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E32639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7E23D54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FB9BF7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七五三</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3F2F46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A96C16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1E39664" w14:textId="77777777" w:rsidR="00207F0C" w:rsidRDefault="00207F0C" w:rsidP="00207F0C">
      <w:r>
        <w:t>Và Nếu chuỗi ký tự là một ký tự trống, kết quả False được trả về:</w:t>
      </w:r>
    </w:p>
    <w:p w14:paraId="401A001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08176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41A61CE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C3A77E8" w14:textId="0A16C20C" w:rsidR="000E14BB" w:rsidRDefault="000E14BB" w:rsidP="003F1825"/>
    <w:p w14:paraId="261EF3C5" w14:textId="0C7A82E5" w:rsidR="000E14BB" w:rsidRDefault="000E14BB" w:rsidP="003F1825"/>
    <w:p w14:paraId="52FC32C1" w14:textId="77777777" w:rsidR="000E14BB" w:rsidRDefault="000E14BB" w:rsidP="003F1825"/>
    <w:p w14:paraId="61804300" w14:textId="10974778" w:rsidR="00667CE3" w:rsidRDefault="00667CE3" w:rsidP="003F1825"/>
    <w:p w14:paraId="169D92B9" w14:textId="36128BAA" w:rsidR="00667CE3" w:rsidRDefault="00667CE3" w:rsidP="003F1825"/>
    <w:p w14:paraId="0084C50A" w14:textId="0087C0AB" w:rsidR="00667CE3" w:rsidRDefault="00667CE3" w:rsidP="003F1825"/>
    <w:p w14:paraId="72F6FDCB" w14:textId="08733764" w:rsidR="00667CE3" w:rsidRDefault="00667CE3" w:rsidP="003F1825"/>
    <w:p w14:paraId="4720AC01" w14:textId="4B737070" w:rsidR="00667CE3" w:rsidRDefault="00667CE3" w:rsidP="003F1825"/>
    <w:p w14:paraId="26AD5CDE" w14:textId="63D084DE" w:rsidR="00667CE3" w:rsidRDefault="00667CE3" w:rsidP="003F1825"/>
    <w:p w14:paraId="518618C8" w14:textId="20718C39" w:rsidR="00667CE3" w:rsidRDefault="00667CE3" w:rsidP="003F1825"/>
    <w:p w14:paraId="3F1D18D6" w14:textId="5A4E9113" w:rsidR="00667CE3" w:rsidRDefault="00667CE3" w:rsidP="003F1825"/>
    <w:p w14:paraId="13205CBF" w14:textId="5B92D2DE" w:rsidR="00667CE3" w:rsidRDefault="00667CE3" w:rsidP="003F1825"/>
    <w:p w14:paraId="2AB0736E" w14:textId="77777777" w:rsidR="00667CE3" w:rsidRDefault="00667CE3" w:rsidP="003F1825"/>
    <w:p w14:paraId="3B515C95" w14:textId="77777777" w:rsidR="00997DDE" w:rsidRDefault="00997DDE" w:rsidP="003F1825"/>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25"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B5DD0"/>
    <w:multiLevelType w:val="hybridMultilevel"/>
    <w:tmpl w:val="976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2"/>
  </w:num>
  <w:num w:numId="2" w16cid:durableId="108277563">
    <w:abstractNumId w:val="24"/>
  </w:num>
  <w:num w:numId="3" w16cid:durableId="2137523719">
    <w:abstractNumId w:val="26"/>
  </w:num>
  <w:num w:numId="4" w16cid:durableId="1514759915">
    <w:abstractNumId w:val="5"/>
  </w:num>
  <w:num w:numId="5" w16cid:durableId="1876383068">
    <w:abstractNumId w:val="21"/>
  </w:num>
  <w:num w:numId="6" w16cid:durableId="176580151">
    <w:abstractNumId w:val="20"/>
  </w:num>
  <w:num w:numId="7" w16cid:durableId="223179271">
    <w:abstractNumId w:val="23"/>
  </w:num>
  <w:num w:numId="8" w16cid:durableId="559513171">
    <w:abstractNumId w:val="0"/>
  </w:num>
  <w:num w:numId="9" w16cid:durableId="1759600330">
    <w:abstractNumId w:val="10"/>
  </w:num>
  <w:num w:numId="10" w16cid:durableId="1314136848">
    <w:abstractNumId w:val="16"/>
  </w:num>
  <w:num w:numId="11" w16cid:durableId="531651215">
    <w:abstractNumId w:val="25"/>
  </w:num>
  <w:num w:numId="12" w16cid:durableId="904291937">
    <w:abstractNumId w:val="17"/>
  </w:num>
  <w:num w:numId="13" w16cid:durableId="1591040728">
    <w:abstractNumId w:val="15"/>
  </w:num>
  <w:num w:numId="14" w16cid:durableId="1862357053">
    <w:abstractNumId w:val="27"/>
  </w:num>
  <w:num w:numId="15" w16cid:durableId="652484701">
    <w:abstractNumId w:val="13"/>
  </w:num>
  <w:num w:numId="16" w16cid:durableId="1749502689">
    <w:abstractNumId w:val="19"/>
  </w:num>
  <w:num w:numId="17" w16cid:durableId="1229658395">
    <w:abstractNumId w:val="12"/>
  </w:num>
  <w:num w:numId="18" w16cid:durableId="2012485871">
    <w:abstractNumId w:val="8"/>
  </w:num>
  <w:num w:numId="19" w16cid:durableId="451486200">
    <w:abstractNumId w:val="18"/>
  </w:num>
  <w:num w:numId="20" w16cid:durableId="2132085912">
    <w:abstractNumId w:val="22"/>
  </w:num>
  <w:num w:numId="21" w16cid:durableId="28383313">
    <w:abstractNumId w:val="3"/>
  </w:num>
  <w:num w:numId="22" w16cid:durableId="1127239218">
    <w:abstractNumId w:val="4"/>
  </w:num>
  <w:num w:numId="23" w16cid:durableId="706757936">
    <w:abstractNumId w:val="29"/>
  </w:num>
  <w:num w:numId="24" w16cid:durableId="750858012">
    <w:abstractNumId w:val="1"/>
  </w:num>
  <w:num w:numId="25" w16cid:durableId="659504790">
    <w:abstractNumId w:val="9"/>
  </w:num>
  <w:num w:numId="26" w16cid:durableId="556401661">
    <w:abstractNumId w:val="7"/>
  </w:num>
  <w:num w:numId="27" w16cid:durableId="360322464">
    <w:abstractNumId w:val="11"/>
  </w:num>
  <w:num w:numId="28" w16cid:durableId="199972243">
    <w:abstractNumId w:val="6"/>
  </w:num>
  <w:num w:numId="29" w16cid:durableId="211969403">
    <w:abstractNumId w:val="28"/>
  </w:num>
  <w:num w:numId="30" w16cid:durableId="5049756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51C53"/>
    <w:rsid w:val="00055529"/>
    <w:rsid w:val="00075855"/>
    <w:rsid w:val="00097163"/>
    <w:rsid w:val="000A26E4"/>
    <w:rsid w:val="000B086E"/>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76F90"/>
    <w:rsid w:val="00284095"/>
    <w:rsid w:val="002855ED"/>
    <w:rsid w:val="00293C0A"/>
    <w:rsid w:val="002A3DEA"/>
    <w:rsid w:val="002C4154"/>
    <w:rsid w:val="002E07EA"/>
    <w:rsid w:val="002F7E03"/>
    <w:rsid w:val="00302F28"/>
    <w:rsid w:val="00305BC0"/>
    <w:rsid w:val="00334C62"/>
    <w:rsid w:val="00336051"/>
    <w:rsid w:val="00341BA5"/>
    <w:rsid w:val="0034514C"/>
    <w:rsid w:val="0035667E"/>
    <w:rsid w:val="003655BB"/>
    <w:rsid w:val="00382738"/>
    <w:rsid w:val="00390CB4"/>
    <w:rsid w:val="00394F22"/>
    <w:rsid w:val="00396AAD"/>
    <w:rsid w:val="003A5D24"/>
    <w:rsid w:val="003A682C"/>
    <w:rsid w:val="003A7D65"/>
    <w:rsid w:val="003B7CAC"/>
    <w:rsid w:val="003D1226"/>
    <w:rsid w:val="003E0648"/>
    <w:rsid w:val="003E148C"/>
    <w:rsid w:val="003E3D4B"/>
    <w:rsid w:val="003E3F11"/>
    <w:rsid w:val="003E7A0D"/>
    <w:rsid w:val="003F1825"/>
    <w:rsid w:val="00400A1B"/>
    <w:rsid w:val="00444B19"/>
    <w:rsid w:val="004653C5"/>
    <w:rsid w:val="00482A8C"/>
    <w:rsid w:val="004A4284"/>
    <w:rsid w:val="004A4CFE"/>
    <w:rsid w:val="004C6AFB"/>
    <w:rsid w:val="004E469E"/>
    <w:rsid w:val="0050441A"/>
    <w:rsid w:val="00515AF6"/>
    <w:rsid w:val="005636CD"/>
    <w:rsid w:val="005A459E"/>
    <w:rsid w:val="005A5533"/>
    <w:rsid w:val="005A626C"/>
    <w:rsid w:val="005B5E55"/>
    <w:rsid w:val="005D1CA2"/>
    <w:rsid w:val="005E6D5D"/>
    <w:rsid w:val="005F4346"/>
    <w:rsid w:val="005F5F6D"/>
    <w:rsid w:val="005F635B"/>
    <w:rsid w:val="00641C9F"/>
    <w:rsid w:val="00663EB3"/>
    <w:rsid w:val="00667CE3"/>
    <w:rsid w:val="00671399"/>
    <w:rsid w:val="00675BF9"/>
    <w:rsid w:val="0067610B"/>
    <w:rsid w:val="00684BE9"/>
    <w:rsid w:val="00686559"/>
    <w:rsid w:val="00696AAE"/>
    <w:rsid w:val="006B38C5"/>
    <w:rsid w:val="006B5FE7"/>
    <w:rsid w:val="006C71F9"/>
    <w:rsid w:val="006F1E6E"/>
    <w:rsid w:val="00752CFC"/>
    <w:rsid w:val="007564EA"/>
    <w:rsid w:val="00762611"/>
    <w:rsid w:val="00785F28"/>
    <w:rsid w:val="00795CA7"/>
    <w:rsid w:val="00797B72"/>
    <w:rsid w:val="007F5BAA"/>
    <w:rsid w:val="007F6C57"/>
    <w:rsid w:val="0080561A"/>
    <w:rsid w:val="00812A02"/>
    <w:rsid w:val="00836EBC"/>
    <w:rsid w:val="00847B47"/>
    <w:rsid w:val="00865F7A"/>
    <w:rsid w:val="00876C77"/>
    <w:rsid w:val="008801F1"/>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259D7"/>
    <w:rsid w:val="00A450B1"/>
    <w:rsid w:val="00A47F34"/>
    <w:rsid w:val="00A568EC"/>
    <w:rsid w:val="00A7319B"/>
    <w:rsid w:val="00B2262C"/>
    <w:rsid w:val="00B23A0D"/>
    <w:rsid w:val="00B23F77"/>
    <w:rsid w:val="00B247F3"/>
    <w:rsid w:val="00B41DAE"/>
    <w:rsid w:val="00B95FB7"/>
    <w:rsid w:val="00BA0592"/>
    <w:rsid w:val="00BA684F"/>
    <w:rsid w:val="00BC74AF"/>
    <w:rsid w:val="00BC7BDE"/>
    <w:rsid w:val="00BD0577"/>
    <w:rsid w:val="00BD5A71"/>
    <w:rsid w:val="00BE10D4"/>
    <w:rsid w:val="00BE52CB"/>
    <w:rsid w:val="00C05692"/>
    <w:rsid w:val="00C06E26"/>
    <w:rsid w:val="00C218FB"/>
    <w:rsid w:val="00C263E9"/>
    <w:rsid w:val="00C26931"/>
    <w:rsid w:val="00C26E12"/>
    <w:rsid w:val="00C27B1F"/>
    <w:rsid w:val="00C4196F"/>
    <w:rsid w:val="00C44641"/>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455C7"/>
    <w:rsid w:val="00D53E24"/>
    <w:rsid w:val="00D57E5B"/>
    <w:rsid w:val="00D83EDE"/>
    <w:rsid w:val="00D966BC"/>
    <w:rsid w:val="00DB4BA3"/>
    <w:rsid w:val="00DF114F"/>
    <w:rsid w:val="00E24844"/>
    <w:rsid w:val="00E40271"/>
    <w:rsid w:val="00E4377E"/>
    <w:rsid w:val="00E56C82"/>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CB"/>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pdev.vn/blog/regex-la-gi/"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62</Pages>
  <Words>8607</Words>
  <Characters>49064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140</cp:revision>
  <dcterms:created xsi:type="dcterms:W3CDTF">2023-02-04T03:23:00Z</dcterms:created>
  <dcterms:modified xsi:type="dcterms:W3CDTF">2023-02-20T16:25:00Z</dcterms:modified>
</cp:coreProperties>
</file>