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3A0F" w14:textId="77777777" w:rsidR="00984AE0" w:rsidRDefault="00984AE0" w:rsidP="00984AE0">
      <w:pPr>
        <w:pStyle w:val="Heading6"/>
        <w:numPr>
          <w:ilvl w:val="2"/>
          <w:numId w:val="2"/>
        </w:numPr>
        <w:tabs>
          <w:tab w:val="left" w:pos="1981"/>
        </w:tabs>
      </w:pPr>
      <w:r>
        <w:t>Syslog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TLS</w:t>
      </w:r>
      <w:r>
        <w:rPr>
          <w:spacing w:val="-6"/>
        </w:rPr>
        <w:t xml:space="preserve"> </w:t>
      </w:r>
      <w:r>
        <w:rPr>
          <w:spacing w:val="-2"/>
        </w:rPr>
        <w:t>configuration</w:t>
      </w:r>
    </w:p>
    <w:p w14:paraId="3D80363A" w14:textId="77777777" w:rsidR="00984AE0" w:rsidRDefault="00984AE0" w:rsidP="00984AE0">
      <w:pPr>
        <w:pStyle w:val="BodyText"/>
        <w:spacing w:before="7"/>
        <w:rPr>
          <w:b/>
          <w:sz w:val="19"/>
        </w:rPr>
      </w:pPr>
    </w:p>
    <w:p w14:paraId="7AAD34AB" w14:textId="77777777" w:rsidR="00984AE0" w:rsidRDefault="00984AE0" w:rsidP="00984AE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1CA9003" w14:textId="77777777" w:rsidR="00984AE0" w:rsidRDefault="00984AE0" w:rsidP="00984AE0">
      <w:pPr>
        <w:pStyle w:val="BodyText"/>
        <w:ind w:left="198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successfully generate</w:t>
      </w:r>
      <w:r>
        <w:rPr>
          <w:spacing w:val="-2"/>
        </w:rPr>
        <w:t xml:space="preserve"> </w:t>
      </w:r>
      <w:r>
        <w:t>Syslog</w:t>
      </w:r>
      <w:r>
        <w:rPr>
          <w:spacing w:val="-4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TLS</w:t>
      </w:r>
      <w:r>
        <w:rPr>
          <w:spacing w:val="-4"/>
        </w:rPr>
        <w:t xml:space="preserve"> </w:t>
      </w:r>
      <w:r>
        <w:rPr>
          <w:spacing w:val="-2"/>
        </w:rPr>
        <w:t>session.</w:t>
      </w:r>
    </w:p>
    <w:p w14:paraId="3303A1BA" w14:textId="77777777" w:rsidR="00984AE0" w:rsidRDefault="00984AE0" w:rsidP="00984AE0">
      <w:pPr>
        <w:pStyle w:val="BodyText"/>
        <w:spacing w:before="12"/>
        <w:rPr>
          <w:sz w:val="23"/>
        </w:rPr>
      </w:pPr>
    </w:p>
    <w:p w14:paraId="2D601FDB" w14:textId="77777777" w:rsidR="00984AE0" w:rsidRDefault="00984AE0" w:rsidP="00984AE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BB2F2BE" w14:textId="77777777" w:rsidR="00984AE0" w:rsidRDefault="00984AE0" w:rsidP="00984AE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Certificates:</w:t>
      </w:r>
    </w:p>
    <w:p w14:paraId="7B174939" w14:textId="77777777" w:rsidR="00984AE0" w:rsidRDefault="00984AE0" w:rsidP="00984AE0">
      <w:pPr>
        <w:rPr>
          <w:sz w:val="24"/>
        </w:rPr>
        <w:sectPr w:rsidR="00984AE0">
          <w:pgSz w:w="12240" w:h="15840"/>
          <w:pgMar w:top="1600" w:right="0" w:bottom="280" w:left="0" w:header="720" w:footer="720" w:gutter="0"/>
          <w:cols w:space="720"/>
        </w:sectPr>
      </w:pPr>
    </w:p>
    <w:p w14:paraId="4761069E" w14:textId="77777777" w:rsidR="00984AE0" w:rsidRDefault="00984AE0" w:rsidP="00984AE0">
      <w:pPr>
        <w:spacing w:before="43" w:line="292" w:lineRule="auto"/>
        <w:ind w:left="2700" w:right="1226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lastRenderedPageBreak/>
        <w:t>pkix</w:t>
      </w:r>
      <w:proofErr w:type="spellEnd"/>
      <w:r>
        <w:rPr>
          <w:rFonts w:ascii="Consolas"/>
          <w:sz w:val="21"/>
        </w:rPr>
        <w:t>-ca install ca-cert-name SYSLOGCA remote-file-</w:t>
      </w:r>
      <w:proofErr w:type="spellStart"/>
      <w:r>
        <w:rPr>
          <w:rFonts w:ascii="Consolas"/>
          <w:sz w:val="21"/>
        </w:rPr>
        <w:t>uri</w:t>
      </w:r>
      <w:proofErr w:type="spellEnd"/>
      <w:r>
        <w:rPr>
          <w:rFonts w:ascii="Consolas"/>
          <w:sz w:val="21"/>
        </w:rPr>
        <w:t xml:space="preserve"> sftp:</w:t>
      </w:r>
      <w:r>
        <w:rPr>
          <w:rFonts w:ascii="Consolas"/>
          <w:color w:val="008200"/>
          <w:sz w:val="21"/>
        </w:rPr>
        <w:t xml:space="preserve">//1.1.1.1/home/tls/certs/SyslogCA.pem login-id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z w:val="21"/>
        </w:rPr>
        <w:t xml:space="preserve"> password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z w:val="21"/>
        </w:rPr>
        <w:t xml:space="preserve"> </w:t>
      </w:r>
      <w:proofErr w:type="spellStart"/>
      <w:r>
        <w:rPr>
          <w:rFonts w:ascii="Consolas"/>
          <w:sz w:val="21"/>
        </w:rPr>
        <w:t>pkix</w:t>
      </w:r>
      <w:proofErr w:type="spellEnd"/>
      <w:r>
        <w:rPr>
          <w:rFonts w:ascii="Consolas"/>
          <w:sz w:val="21"/>
        </w:rPr>
        <w:t>-certificates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install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cert-name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SYSLOGCLIENT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cert-only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b/>
          <w:color w:val="336699"/>
          <w:sz w:val="21"/>
        </w:rPr>
        <w:t>false</w:t>
      </w:r>
      <w:r>
        <w:rPr>
          <w:rFonts w:ascii="Consolas"/>
          <w:b/>
          <w:color w:val="336699"/>
          <w:spacing w:val="-7"/>
          <w:sz w:val="21"/>
        </w:rPr>
        <w:t xml:space="preserve"> </w:t>
      </w:r>
      <w:r>
        <w:rPr>
          <w:rFonts w:ascii="Consolas"/>
          <w:sz w:val="21"/>
        </w:rPr>
        <w:t>remote- file-</w:t>
      </w:r>
      <w:proofErr w:type="spellStart"/>
      <w:r>
        <w:rPr>
          <w:rFonts w:ascii="Consolas"/>
          <w:sz w:val="21"/>
        </w:rPr>
        <w:t>uri</w:t>
      </w:r>
      <w:proofErr w:type="spellEnd"/>
      <w:r>
        <w:rPr>
          <w:rFonts w:ascii="Consolas"/>
          <w:sz w:val="21"/>
        </w:rPr>
        <w:t xml:space="preserve"> sftp:</w:t>
      </w:r>
      <w:r>
        <w:rPr>
          <w:rFonts w:ascii="Consolas"/>
          <w:color w:val="008200"/>
          <w:sz w:val="21"/>
        </w:rPr>
        <w:t xml:space="preserve">//1.1.1.1/home/tls/certs/SyslogClntCert.p12 cert- passphrase ciena123 login-id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  <w:r>
        <w:rPr>
          <w:rFonts w:ascii="Consolas"/>
          <w:color w:val="008200"/>
          <w:sz w:val="21"/>
        </w:rPr>
        <w:t xml:space="preserve"> password </w:t>
      </w:r>
      <w:proofErr w:type="spellStart"/>
      <w:r>
        <w:rPr>
          <w:rFonts w:ascii="Consolas"/>
          <w:color w:val="008200"/>
          <w:sz w:val="21"/>
        </w:rPr>
        <w:t>tls</w:t>
      </w:r>
      <w:proofErr w:type="spellEnd"/>
    </w:p>
    <w:p w14:paraId="7047BF6D" w14:textId="77777777" w:rsidR="00984AE0" w:rsidRDefault="00984AE0" w:rsidP="00984AE0">
      <w:pPr>
        <w:pStyle w:val="BodyText"/>
        <w:rPr>
          <w:rFonts w:ascii="Consolas"/>
          <w:sz w:val="20"/>
        </w:rPr>
      </w:pPr>
    </w:p>
    <w:p w14:paraId="0B87A53F" w14:textId="77777777" w:rsidR="00984AE0" w:rsidRDefault="00984AE0" w:rsidP="00984AE0">
      <w:pPr>
        <w:pStyle w:val="BodyText"/>
        <w:rPr>
          <w:rFonts w:ascii="Consolas"/>
          <w:sz w:val="20"/>
        </w:rPr>
      </w:pPr>
    </w:p>
    <w:p w14:paraId="6DDB240C" w14:textId="77777777" w:rsidR="00984AE0" w:rsidRDefault="00984AE0" w:rsidP="00984AE0">
      <w:pPr>
        <w:pStyle w:val="BodyText"/>
        <w:spacing w:before="6"/>
        <w:rPr>
          <w:rFonts w:ascii="Consolas"/>
          <w:sz w:val="19"/>
        </w:rPr>
      </w:pPr>
    </w:p>
    <w:p w14:paraId="0B02C91D" w14:textId="77777777" w:rsidR="00984AE0" w:rsidRDefault="00984AE0" w:rsidP="00984AE0">
      <w:pPr>
        <w:pStyle w:val="ListParagraph"/>
        <w:numPr>
          <w:ilvl w:val="0"/>
          <w:numId w:val="1"/>
        </w:numPr>
        <w:tabs>
          <w:tab w:val="left" w:pos="2341"/>
        </w:tabs>
        <w:ind w:right="1175"/>
        <w:rPr>
          <w:sz w:val="24"/>
        </w:rPr>
      </w:pPr>
      <w:r>
        <w:rPr>
          <w:sz w:val="24"/>
        </w:rPr>
        <w:t xml:space="preserve">Then </w:t>
      </w:r>
      <w:r>
        <w:rPr>
          <w:rFonts w:ascii="Consolas" w:hAnsi="Consolas"/>
          <w:sz w:val="21"/>
        </w:rPr>
        <w:t>create TLS Profile configuration (can also follow TLS profile step in the document)</w:t>
      </w:r>
      <w:r>
        <w:rPr>
          <w:sz w:val="24"/>
        </w:rPr>
        <w:t>:</w:t>
      </w:r>
    </w:p>
    <w:p w14:paraId="04EA0E9E" w14:textId="77777777" w:rsidR="00984AE0" w:rsidRDefault="00984AE0" w:rsidP="00984AE0">
      <w:pPr>
        <w:spacing w:before="56" w:line="292" w:lineRule="auto"/>
        <w:ind w:left="2700" w:right="1341"/>
        <w:rPr>
          <w:rFonts w:ascii="Consolas"/>
          <w:sz w:val="21"/>
        </w:rPr>
      </w:pPr>
      <w:r>
        <w:rPr>
          <w:rFonts w:ascii="Consolas"/>
          <w:sz w:val="21"/>
        </w:rPr>
        <w:t xml:space="preserve">hello-params </w:t>
      </w:r>
      <w:r>
        <w:rPr>
          <w:rFonts w:ascii="Consolas"/>
          <w:color w:val="003366"/>
          <w:sz w:val="21"/>
        </w:rPr>
        <w:t xml:space="preserve">'TLS_PROFILE2'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-versions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-version </w:t>
      </w:r>
      <w:proofErr w:type="gramStart"/>
      <w:r>
        <w:rPr>
          <w:rFonts w:ascii="Consolas"/>
          <w:sz w:val="21"/>
        </w:rPr>
        <w:t>tlscmn:tls</w:t>
      </w:r>
      <w:proofErr w:type="gramEnd"/>
      <w:r>
        <w:rPr>
          <w:rFonts w:ascii="Consolas"/>
          <w:sz w:val="21"/>
        </w:rPr>
        <w:t>-</w:t>
      </w:r>
      <w:r>
        <w:rPr>
          <w:rFonts w:ascii="Consolas"/>
          <w:color w:val="009900"/>
          <w:sz w:val="21"/>
        </w:rPr>
        <w:t xml:space="preserve">1.2 </w:t>
      </w:r>
      <w:r>
        <w:rPr>
          <w:rFonts w:ascii="Consolas"/>
          <w:sz w:val="21"/>
        </w:rPr>
        <w:t>hello-params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03366"/>
          <w:sz w:val="21"/>
        </w:rPr>
        <w:t>'TLS_PROFILE2'</w:t>
      </w:r>
      <w:r>
        <w:rPr>
          <w:rFonts w:ascii="Consolas"/>
          <w:color w:val="003366"/>
          <w:spacing w:val="-12"/>
          <w:sz w:val="21"/>
        </w:rPr>
        <w:t xml:space="preserve"> </w:t>
      </w:r>
      <w:r>
        <w:rPr>
          <w:rFonts w:ascii="Consolas"/>
          <w:sz w:val="21"/>
        </w:rPr>
        <w:t>cipher-suites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cipher-suite</w:t>
      </w:r>
      <w:r>
        <w:rPr>
          <w:rFonts w:ascii="Consolas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tlscmn:rsa-with</w:t>
      </w:r>
      <w:proofErr w:type="spellEnd"/>
      <w:r>
        <w:rPr>
          <w:rFonts w:ascii="Consolas"/>
          <w:sz w:val="21"/>
        </w:rPr>
        <w:t xml:space="preserve">- </w:t>
      </w:r>
      <w:r>
        <w:rPr>
          <w:rFonts w:ascii="Consolas"/>
          <w:spacing w:val="-2"/>
          <w:sz w:val="21"/>
        </w:rPr>
        <w:t>aes-</w:t>
      </w:r>
      <w:r>
        <w:rPr>
          <w:rFonts w:ascii="Consolas"/>
          <w:color w:val="009900"/>
          <w:spacing w:val="-2"/>
          <w:sz w:val="21"/>
        </w:rPr>
        <w:t>256</w:t>
      </w:r>
      <w:r>
        <w:rPr>
          <w:rFonts w:ascii="Consolas"/>
          <w:spacing w:val="-2"/>
          <w:sz w:val="21"/>
        </w:rPr>
        <w:t>-cbc-sha</w:t>
      </w:r>
    </w:p>
    <w:p w14:paraId="223F75E7" w14:textId="77777777" w:rsidR="00984AE0" w:rsidRDefault="00984AE0" w:rsidP="00984AE0">
      <w:pPr>
        <w:spacing w:before="1" w:line="292" w:lineRule="auto"/>
        <w:ind w:left="2700"/>
        <w:rPr>
          <w:rFonts w:ascii="Consolas"/>
          <w:sz w:val="21"/>
        </w:rPr>
      </w:pPr>
      <w:r>
        <w:rPr>
          <w:rFonts w:ascii="Consolas"/>
          <w:sz w:val="21"/>
        </w:rPr>
        <w:t>hello-params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color w:val="003366"/>
          <w:sz w:val="21"/>
        </w:rPr>
        <w:t>'TLS_PROFILE2'</w:t>
      </w:r>
      <w:r>
        <w:rPr>
          <w:rFonts w:ascii="Consolas"/>
          <w:color w:val="003366"/>
          <w:spacing w:val="-10"/>
          <w:sz w:val="21"/>
        </w:rPr>
        <w:t xml:space="preserve"> </w:t>
      </w:r>
      <w:r>
        <w:rPr>
          <w:rFonts w:ascii="Consolas"/>
          <w:sz w:val="21"/>
        </w:rPr>
        <w:t>elliptic-curves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elliptic-curve</w:t>
      </w:r>
      <w:r>
        <w:rPr>
          <w:rFonts w:ascii="Consolas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ciena-tls</w:t>
      </w:r>
      <w:proofErr w:type="spellEnd"/>
      <w:r>
        <w:rPr>
          <w:rFonts w:ascii="Consolas"/>
          <w:sz w:val="21"/>
        </w:rPr>
        <w:t xml:space="preserve">- </w:t>
      </w:r>
      <w:proofErr w:type="gramStart"/>
      <w:r>
        <w:rPr>
          <w:rFonts w:ascii="Consolas"/>
          <w:spacing w:val="-2"/>
          <w:sz w:val="21"/>
        </w:rPr>
        <w:t>types:secp</w:t>
      </w:r>
      <w:proofErr w:type="gramEnd"/>
      <w:r>
        <w:rPr>
          <w:rFonts w:ascii="Consolas"/>
          <w:spacing w:val="-2"/>
          <w:sz w:val="21"/>
        </w:rPr>
        <w:t>256r1</w:t>
      </w:r>
    </w:p>
    <w:p w14:paraId="779AE2BA" w14:textId="77777777" w:rsidR="00984AE0" w:rsidRDefault="00984AE0" w:rsidP="00984AE0">
      <w:pPr>
        <w:spacing w:line="292" w:lineRule="auto"/>
        <w:ind w:left="2700" w:right="1688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-service-profiles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>TLS_SRVR_PROFILE2</w:t>
      </w:r>
      <w:r>
        <w:rPr>
          <w:rFonts w:ascii="Consolas"/>
          <w:spacing w:val="-15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-profile-name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sz w:val="21"/>
        </w:rPr>
        <w:t xml:space="preserve">TLS_PROFILE1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-service-profiles TLS_SRVR_PROFILE2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-peer-auth-profile-name </w:t>
      </w:r>
      <w:r>
        <w:rPr>
          <w:rFonts w:ascii="Consolas"/>
          <w:spacing w:val="-2"/>
          <w:sz w:val="21"/>
        </w:rPr>
        <w:t>PAPROFILE1</w:t>
      </w:r>
    </w:p>
    <w:p w14:paraId="0BF8E22C" w14:textId="77777777" w:rsidR="00984AE0" w:rsidRDefault="00984AE0" w:rsidP="00984AE0">
      <w:pPr>
        <w:ind w:left="270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-service-profiles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sz w:val="21"/>
        </w:rPr>
        <w:t>TLS_SRVR_PROFILE2</w:t>
      </w:r>
      <w:r>
        <w:rPr>
          <w:rFonts w:ascii="Consolas"/>
          <w:spacing w:val="-18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>-certificate-name</w:t>
      </w:r>
      <w:r>
        <w:rPr>
          <w:rFonts w:ascii="Consolas"/>
          <w:spacing w:val="-18"/>
          <w:sz w:val="21"/>
        </w:rPr>
        <w:t xml:space="preserve"> </w:t>
      </w:r>
      <w:r>
        <w:rPr>
          <w:rFonts w:ascii="Consolas"/>
          <w:spacing w:val="-2"/>
          <w:sz w:val="21"/>
        </w:rPr>
        <w:t>SYSLOGCLIENT</w:t>
      </w:r>
    </w:p>
    <w:p w14:paraId="66097B56" w14:textId="77777777" w:rsidR="00984AE0" w:rsidRDefault="00984AE0" w:rsidP="00984AE0">
      <w:pPr>
        <w:pStyle w:val="BodyText"/>
        <w:spacing w:before="7"/>
        <w:rPr>
          <w:rFonts w:ascii="Consolas"/>
          <w:sz w:val="25"/>
        </w:rPr>
      </w:pPr>
    </w:p>
    <w:p w14:paraId="14CD8BC7" w14:textId="77777777" w:rsidR="00984AE0" w:rsidRDefault="00984AE0" w:rsidP="00984AE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Syslog:</w:t>
      </w:r>
    </w:p>
    <w:p w14:paraId="2C781C99" w14:textId="77777777" w:rsidR="00984AE0" w:rsidRDefault="00984AE0" w:rsidP="00984AE0">
      <w:pPr>
        <w:spacing w:before="54" w:line="292" w:lineRule="auto"/>
        <w:ind w:left="2700" w:right="1165"/>
        <w:rPr>
          <w:rFonts w:ascii="Consolas"/>
          <w:sz w:val="21"/>
        </w:rPr>
      </w:pPr>
      <w:r>
        <w:rPr>
          <w:rFonts w:ascii="Consolas"/>
          <w:sz w:val="21"/>
        </w:rPr>
        <w:t>syslog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log-actions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remote-syslog-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admin-state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disabled</w:t>
      </w:r>
      <w:r>
        <w:rPr>
          <w:rFonts w:ascii="Consolas"/>
          <w:spacing w:val="-8"/>
          <w:sz w:val="21"/>
        </w:rPr>
        <w:t xml:space="preserve"> 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z w:val="21"/>
        </w:rPr>
        <w:t xml:space="preserve">-service- profile </w:t>
      </w:r>
      <w:r>
        <w:rPr>
          <w:rFonts w:ascii="Consolas"/>
          <w:color w:val="003366"/>
          <w:sz w:val="21"/>
        </w:rPr>
        <w:t>"TLS_SRVR_PROFILE2"</w:t>
      </w:r>
    </w:p>
    <w:p w14:paraId="16EDE21E" w14:textId="77777777" w:rsidR="00984AE0" w:rsidRDefault="00984AE0" w:rsidP="00984AE0">
      <w:pPr>
        <w:spacing w:before="1" w:line="292" w:lineRule="auto"/>
        <w:ind w:left="2700" w:right="1327"/>
        <w:rPr>
          <w:rFonts w:ascii="Consolas"/>
          <w:sz w:val="21"/>
        </w:rPr>
      </w:pPr>
      <w:r>
        <w:rPr>
          <w:rFonts w:ascii="Consolas"/>
          <w:sz w:val="21"/>
        </w:rPr>
        <w:t>syslog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log-actions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remote-syslog-</w:t>
      </w:r>
      <w:proofErr w:type="spellStart"/>
      <w:r>
        <w:rPr>
          <w:rFonts w:ascii="Consolas"/>
          <w:sz w:val="21"/>
        </w:rPr>
        <w:t>tls</w:t>
      </w:r>
      <w:proofErr w:type="spellEnd"/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destination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03366"/>
          <w:sz w:val="21"/>
        </w:rPr>
        <w:t>'1.1.1.1'</w:t>
      </w:r>
      <w:r>
        <w:rPr>
          <w:rFonts w:ascii="Consolas"/>
          <w:color w:val="003366"/>
          <w:spacing w:val="-8"/>
          <w:sz w:val="21"/>
        </w:rPr>
        <w:t xml:space="preserve"> </w:t>
      </w:r>
      <w:r>
        <w:rPr>
          <w:rFonts w:ascii="Consolas"/>
          <w:sz w:val="21"/>
        </w:rPr>
        <w:t>severity alert critical debug emergency error info notice warning</w:t>
      </w:r>
    </w:p>
    <w:p w14:paraId="3F0845C8" w14:textId="77777777" w:rsidR="00984AE0" w:rsidRDefault="00984AE0" w:rsidP="00984AE0">
      <w:pPr>
        <w:pStyle w:val="BodyText"/>
        <w:spacing w:before="11"/>
        <w:rPr>
          <w:rFonts w:ascii="Consolas"/>
          <w:sz w:val="20"/>
        </w:rPr>
      </w:pPr>
    </w:p>
    <w:p w14:paraId="3B69DBEE" w14:textId="77777777" w:rsidR="00984AE0" w:rsidRDefault="00984AE0" w:rsidP="00984AE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Success:</w:t>
      </w:r>
    </w:p>
    <w:p w14:paraId="6726FDDE" w14:textId="77777777" w:rsidR="00984AE0" w:rsidRDefault="00984AE0" w:rsidP="00984AE0">
      <w:pPr>
        <w:spacing w:line="226" w:lineRule="exact"/>
        <w:ind w:left="2700"/>
        <w:rPr>
          <w:sz w:val="20"/>
        </w:rPr>
      </w:pPr>
      <w:r>
        <w:rPr>
          <w:sz w:val="20"/>
        </w:rPr>
        <w:t>CN5166-0004-R203&gt;</w:t>
      </w:r>
      <w:r>
        <w:rPr>
          <w:spacing w:val="-11"/>
          <w:sz w:val="20"/>
        </w:rPr>
        <w:t xml:space="preserve"> </w:t>
      </w:r>
      <w:r>
        <w:rPr>
          <w:sz w:val="20"/>
        </w:rPr>
        <w:t>show</w:t>
      </w:r>
      <w:r>
        <w:rPr>
          <w:spacing w:val="-9"/>
          <w:sz w:val="20"/>
        </w:rPr>
        <w:t xml:space="preserve"> </w:t>
      </w:r>
      <w:r>
        <w:rPr>
          <w:sz w:val="20"/>
        </w:rPr>
        <w:t>syslog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tls</w:t>
      </w:r>
      <w:proofErr w:type="spell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statis</w:t>
      </w:r>
    </w:p>
    <w:p w14:paraId="5DE627A1" w14:textId="77777777" w:rsidR="00984AE0" w:rsidRDefault="00984AE0" w:rsidP="00984AE0">
      <w:pPr>
        <w:tabs>
          <w:tab w:val="left" w:leader="hyphen" w:pos="8461"/>
        </w:tabs>
        <w:spacing w:line="226" w:lineRule="exact"/>
        <w:ind w:left="2700"/>
        <w:rPr>
          <w:sz w:val="20"/>
        </w:rPr>
      </w:pPr>
      <w:r>
        <w:rPr>
          <w:sz w:val="20"/>
        </w:rPr>
        <w:t>+---------</w:t>
      </w:r>
      <w:r>
        <w:rPr>
          <w:spacing w:val="-10"/>
          <w:sz w:val="20"/>
        </w:rPr>
        <w:t xml:space="preserve"> </w:t>
      </w:r>
      <w:r>
        <w:rPr>
          <w:sz w:val="20"/>
        </w:rPr>
        <w:t>SYSLOG</w:t>
      </w:r>
      <w:r>
        <w:rPr>
          <w:spacing w:val="-7"/>
          <w:sz w:val="20"/>
        </w:rPr>
        <w:t xml:space="preserve"> </w:t>
      </w:r>
      <w:r>
        <w:rPr>
          <w:sz w:val="20"/>
        </w:rPr>
        <w:t>TLS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STATISTICS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18B4099" w14:textId="77777777" w:rsidR="00984AE0" w:rsidRDefault="00984AE0" w:rsidP="00984AE0">
      <w:pPr>
        <w:tabs>
          <w:tab w:val="left" w:pos="6420"/>
          <w:tab w:val="left" w:pos="8460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63A2A1D" w14:textId="19994141" w:rsidR="00984AE0" w:rsidRDefault="00984AE0" w:rsidP="00984AE0">
      <w:pPr>
        <w:tabs>
          <w:tab w:val="left" w:pos="6420"/>
          <w:tab w:val="left" w:pos="8461"/>
        </w:tabs>
        <w:spacing w:line="225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90E25A" wp14:editId="4DD904C8">
                <wp:simplePos x="0" y="0"/>
                <wp:positionH relativeFrom="page">
                  <wp:posOffset>1790700</wp:posOffset>
                </wp:positionH>
                <wp:positionV relativeFrom="paragraph">
                  <wp:posOffset>69215</wp:posOffset>
                </wp:positionV>
                <wp:extent cx="2286000" cy="0"/>
                <wp:effectExtent l="0" t="8890" r="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8F29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45pt" to="32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48417A" wp14:editId="671D9D4C">
                <wp:simplePos x="0" y="0"/>
                <wp:positionH relativeFrom="page">
                  <wp:posOffset>4153535</wp:posOffset>
                </wp:positionH>
                <wp:positionV relativeFrom="paragraph">
                  <wp:posOffset>69215</wp:posOffset>
                </wp:positionV>
                <wp:extent cx="1219200" cy="0"/>
                <wp:effectExtent l="635" t="8890" r="8890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7030A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45pt" to="423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A65fLd3QAAAAkBAAAPAAAAZHJzL2Rvd25y&#10;ZXYueG1sTI/BTsMwEETvSPyDtUjcqFNUQhviVAUJjkhNaXp14yVJidchdtr079mKAxx35ml2Jl2O&#10;thVH7H3jSMF0EoFAKp1pqFLwsXm9m4PwQZPRrSNUcEYPy+z6KtWJcSda4zEPleAQ8olWUIfQJVL6&#10;skar/cR1SOx9ut7qwGdfSdPrE4fbVt5HUSytbog/1LrDlxrLr3ywCt4Pj2/FtijO+er5e9Guh4N1&#10;u41Stzfj6glEwDH8wXCpz9Uh4057N5DxolUQP8ymjLIRLUAwMJ/FLOx/BZml8v+C7Ac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A65fL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06E7007" w14:textId="77777777" w:rsidR="00984AE0" w:rsidRDefault="00984AE0" w:rsidP="00984AE0">
      <w:pPr>
        <w:tabs>
          <w:tab w:val="left" w:pos="6420"/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Address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1.1.1.1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CCA00C" w14:textId="77777777" w:rsidR="00984AE0" w:rsidRDefault="00984AE0" w:rsidP="00984AE0">
      <w:pPr>
        <w:tabs>
          <w:tab w:val="left" w:pos="6420"/>
          <w:tab w:val="left" w:pos="8459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Oper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024CE97" w14:textId="77777777" w:rsidR="00984AE0" w:rsidRDefault="00984AE0" w:rsidP="00984AE0">
      <w:pPr>
        <w:tabs>
          <w:tab w:val="left" w:pos="6419"/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Attempts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F1655B6" w14:textId="77777777" w:rsidR="00984AE0" w:rsidRDefault="00984AE0" w:rsidP="00984AE0">
      <w:pPr>
        <w:tabs>
          <w:tab w:val="left" w:pos="6419"/>
          <w:tab w:val="left" w:pos="8459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6E325AD" w14:textId="77777777" w:rsidR="00984AE0" w:rsidRDefault="00984AE0" w:rsidP="00984AE0">
      <w:pPr>
        <w:tabs>
          <w:tab w:val="left" w:pos="6420"/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Failed-</w:t>
      </w:r>
      <w:proofErr w:type="spellStart"/>
      <w:r>
        <w:rPr>
          <w:sz w:val="20"/>
        </w:rPr>
        <w:t>tcp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3290962" w14:textId="77777777" w:rsidR="00984AE0" w:rsidRDefault="00984AE0" w:rsidP="00984AE0">
      <w:pPr>
        <w:tabs>
          <w:tab w:val="left" w:pos="6420"/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Failed-</w:t>
      </w:r>
      <w:proofErr w:type="spellStart"/>
      <w:r>
        <w:rPr>
          <w:sz w:val="20"/>
        </w:rPr>
        <w:t>tls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859BC88" w14:textId="77777777" w:rsidR="00984AE0" w:rsidRDefault="00984AE0" w:rsidP="00984AE0">
      <w:pPr>
        <w:tabs>
          <w:tab w:val="left" w:pos="6420"/>
          <w:tab w:val="left" w:pos="8460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timed-out-</w:t>
      </w:r>
      <w:r>
        <w:rPr>
          <w:spacing w:val="-2"/>
          <w:sz w:val="20"/>
        </w:rPr>
        <w:t>connections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5A295A2" w14:textId="77777777" w:rsidR="00984AE0" w:rsidRDefault="00984AE0" w:rsidP="00984AE0">
      <w:pPr>
        <w:tabs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Unexpected</w:t>
      </w:r>
      <w:r>
        <w:rPr>
          <w:spacing w:val="-7"/>
          <w:sz w:val="20"/>
        </w:rPr>
        <w:t xml:space="preserve"> </w:t>
      </w:r>
      <w:r>
        <w:rPr>
          <w:sz w:val="20"/>
        </w:rPr>
        <w:t>Close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95334CD" w14:textId="77777777" w:rsidR="00984AE0" w:rsidRDefault="00984AE0" w:rsidP="00984AE0">
      <w:pPr>
        <w:tabs>
          <w:tab w:val="left" w:pos="6419"/>
          <w:tab w:val="left" w:pos="8459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Closed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81D8B38" w14:textId="77777777" w:rsidR="00984AE0" w:rsidRDefault="00984AE0" w:rsidP="00984AE0">
      <w:pPr>
        <w:tabs>
          <w:tab w:val="left" w:pos="6419"/>
          <w:tab w:val="left" w:pos="845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Last</w:t>
      </w:r>
      <w:r>
        <w:rPr>
          <w:spacing w:val="-6"/>
          <w:sz w:val="20"/>
        </w:rPr>
        <w:t xml:space="preserve"> </w:t>
      </w:r>
      <w:r>
        <w:rPr>
          <w:sz w:val="20"/>
        </w:rPr>
        <w:t>Transport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Error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Success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072A8A7" w14:textId="1094DCFD" w:rsidR="00984AE0" w:rsidRDefault="00984AE0" w:rsidP="00984AE0">
      <w:pPr>
        <w:tabs>
          <w:tab w:val="left" w:pos="6420"/>
          <w:tab w:val="left" w:pos="846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04DAA9" wp14:editId="42E2C463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2286635" cy="0"/>
                <wp:effectExtent l="0" t="635" r="889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6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652AF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32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454A42" wp14:editId="1948CBD8">
                <wp:simplePos x="0" y="0"/>
                <wp:positionH relativeFrom="page">
                  <wp:posOffset>4153535</wp:posOffset>
                </wp:positionH>
                <wp:positionV relativeFrom="paragraph">
                  <wp:posOffset>69850</wp:posOffset>
                </wp:positionV>
                <wp:extent cx="1219200" cy="0"/>
                <wp:effectExtent l="635" t="635" r="889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AF022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pt" to="42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AFMfYD3QAAAAkBAAAPAAAAZHJzL2Rvd25y&#10;ZXYueG1sTI/BTsMwEETvSPyDtUjcqBNUQhviVAUJjkhNIb268ZKkxOsQO2369yziAMedeZqdyVaT&#10;7cQRB986UhDPIhBIlTMt1Qrets83CxA+aDK6c4QKzuhhlV9eZDo17kQbPBahFhxCPtUKmhD6VEpf&#10;NWi1n7keib0PN1gd+BxqaQZ94nDbydsoSqTVLfGHRvf41GD1WYxWwevh/qV8L8tzsX78Wnab8WDd&#10;bqvU9dW0fgARcAp/MPzU5+qQc6e9G8l40SlI7uYxo2zEvImBxTxhYf8ryDyT/xfk3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AFMfY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9BCE92F" w14:textId="77777777" w:rsidR="00984AE0" w:rsidRDefault="00984AE0" w:rsidP="00984AE0">
      <w:pPr>
        <w:spacing w:before="5"/>
        <w:rPr>
          <w:sz w:val="21"/>
        </w:rPr>
      </w:pPr>
    </w:p>
    <w:p w14:paraId="4F4A73BC" w14:textId="77777777" w:rsidR="00984AE0" w:rsidRDefault="00984AE0" w:rsidP="00984AE0">
      <w:pPr>
        <w:pStyle w:val="BodyText"/>
        <w:spacing w:before="51"/>
        <w:ind w:left="1260"/>
      </w:pPr>
      <w:r>
        <w:t>NOTE:</w:t>
      </w:r>
      <w:r>
        <w:rPr>
          <w:spacing w:val="4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confluence</w:t>
      </w:r>
      <w:r>
        <w:rPr>
          <w:spacing w:val="-5"/>
        </w:rPr>
        <w:t xml:space="preserve"> </w:t>
      </w:r>
      <w:r>
        <w:t xml:space="preserve">page. </w:t>
      </w:r>
      <w:hyperlink r:id="rId5">
        <w:r>
          <w:rPr>
            <w:color w:val="0000FF"/>
            <w:spacing w:val="-2"/>
            <w:u w:val="single" w:color="0000FF"/>
          </w:rPr>
          <w:t>https://confluence.ciena.com/pages/viewpage.action?pageId=614967766</w:t>
        </w:r>
      </w:hyperlink>
    </w:p>
    <w:p w14:paraId="7646CDF5" w14:textId="77777777" w:rsidR="00984AE0" w:rsidRDefault="00984AE0" w:rsidP="00984AE0">
      <w:pPr>
        <w:sectPr w:rsidR="00984AE0">
          <w:pgSz w:w="12240" w:h="15840"/>
          <w:pgMar w:top="1600" w:right="0" w:bottom="280" w:left="0" w:header="720" w:footer="720" w:gutter="0"/>
          <w:cols w:space="720"/>
        </w:sectPr>
      </w:pPr>
    </w:p>
    <w:p w14:paraId="155827F8" w14:textId="77777777" w:rsidR="00984AE0" w:rsidRDefault="00984AE0" w:rsidP="00984AE0">
      <w:pPr>
        <w:pStyle w:val="Heading9"/>
        <w:spacing w:before="28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2020139" w14:textId="77777777" w:rsidR="00984AE0" w:rsidRDefault="00984AE0" w:rsidP="00984AE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F5E762" w14:textId="2E6D40A1" w:rsidR="00984AE0" w:rsidRDefault="00984AE0" w:rsidP="00984AE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3E76AD" wp14:editId="01AB9484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C24C7" id="Freeform: Shape 5" o:spid="_x0000_s1026" style="position:absolute;margin-left:63pt;margin-top:13.2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5BCD99" wp14:editId="1F4ABC27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96365" id="Freeform: Shape 4" o:spid="_x0000_s1026" style="position:absolute;margin-left:63pt;margin-top:27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EB3F13" wp14:editId="3F73909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11A4E" id="Freeform: Shape 3" o:spid="_x0000_s1026" style="position:absolute;margin-left:63pt;margin-top:42.4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DDF833D" wp14:editId="44C92D36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5715" r="7620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2AF88" id="Freeform: Shape 2" o:spid="_x0000_s1026" style="position:absolute;margin-left:63pt;margin-top:57.1pt;width:382.6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BA6BA4" wp14:editId="0E6AC9E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794B" id="Freeform: Shape 1" o:spid="_x0000_s1026" style="position:absolute;margin-left:63pt;margin-top:71.7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1BA8838" w14:textId="77777777" w:rsidR="00984AE0" w:rsidRDefault="00984AE0" w:rsidP="00984AE0">
      <w:pPr>
        <w:pStyle w:val="BodyText"/>
        <w:spacing w:before="4"/>
        <w:rPr>
          <w:sz w:val="21"/>
        </w:rPr>
      </w:pPr>
    </w:p>
    <w:p w14:paraId="4C08C295" w14:textId="77777777" w:rsidR="00984AE0" w:rsidRDefault="00984AE0" w:rsidP="00984AE0">
      <w:pPr>
        <w:pStyle w:val="BodyText"/>
        <w:spacing w:before="4"/>
        <w:rPr>
          <w:sz w:val="21"/>
        </w:rPr>
      </w:pPr>
    </w:p>
    <w:p w14:paraId="071D99BC" w14:textId="77777777" w:rsidR="00984AE0" w:rsidRDefault="00984AE0" w:rsidP="00984AE0">
      <w:pPr>
        <w:pStyle w:val="BodyText"/>
        <w:spacing w:before="4"/>
        <w:rPr>
          <w:sz w:val="21"/>
        </w:rPr>
      </w:pPr>
    </w:p>
    <w:p w14:paraId="159F7F57" w14:textId="77777777" w:rsidR="00984AE0" w:rsidRDefault="00984AE0" w:rsidP="00984AE0">
      <w:pPr>
        <w:pStyle w:val="BodyText"/>
        <w:spacing w:before="4"/>
        <w:rPr>
          <w:sz w:val="21"/>
        </w:rPr>
      </w:pPr>
    </w:p>
    <w:p w14:paraId="22E4EF5E" w14:textId="77777777" w:rsidR="00984AE0" w:rsidRDefault="00984AE0" w:rsidP="00984AE0">
      <w:pPr>
        <w:pStyle w:val="BodyText"/>
        <w:rPr>
          <w:sz w:val="20"/>
        </w:rPr>
      </w:pPr>
    </w:p>
    <w:p w14:paraId="43BFBCEB" w14:textId="77777777" w:rsidR="00984AE0" w:rsidRDefault="00984AE0" w:rsidP="00984AE0">
      <w:pPr>
        <w:pStyle w:val="BodyText"/>
        <w:spacing w:before="7"/>
        <w:rPr>
          <w:sz w:val="21"/>
        </w:rPr>
      </w:pPr>
    </w:p>
    <w:p w14:paraId="364AB71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7A5CA6D8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8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102DDB"/>
    <w:multiLevelType w:val="hybridMultilevel"/>
    <w:tmpl w:val="AD7039AE"/>
    <w:lvl w:ilvl="0" w:tplc="156C3F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D20B3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AAF63DA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BF246E0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E5C22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A20E3A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0972BED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63869A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51B26BD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767500756">
    <w:abstractNumId w:val="1"/>
  </w:num>
  <w:num w:numId="2" w16cid:durableId="1068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0"/>
    <w:rsid w:val="005549D3"/>
    <w:rsid w:val="00984AE0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C6D2"/>
  <w15:chartTrackingRefBased/>
  <w15:docId w15:val="{4ADDF3D6-7916-4C7C-A4A3-156950E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84AE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84AE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84AE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84AE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84AE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4AE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84AE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ciena.com/pages/viewpage.action?pageId=614967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2023-01-10T19:32:00Z</dcterms:created>
  <dcterms:modified xsi:type="dcterms:W3CDTF">2023-01-10T19:33:00Z</dcterms:modified>
</cp:coreProperties>
</file>