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commentRangeStart w:id="0"/>
      <w:r>
        <w:rPr>
          <w:rFonts w:hint="eastAsia"/>
          <w:sz w:val="24"/>
          <w:szCs w:val="24"/>
          <w:highlight w:val="yellow"/>
          <w:lang w:val="en-US" w:eastAsia="zh-CN"/>
        </w:rPr>
        <w:t>DOCKER安装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1、开启网络转发：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echo 1 &gt;/proc/sys/net/ipv4/ip_forward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2、安装docker-ce：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wget -O /etc/yum.repos.d/docker-ce.repo https://download.docker.com/linux/centos/docker-ce.repo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或：</w:t>
      </w:r>
    </w:p>
    <w:sdt>
      <w:sdtPr>
        <w:rPr>
          <w:rFonts w:hint="default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  <w:id w:val="147471257"/>
        <w:placeholder>
          <w:docPart w:val="{46654653-d6ee-40a2-a09a-9eb2eea384b8}"/>
        </w:placeholder>
      </w:sdtPr>
      <w:sdtEndPr>
        <w:rPr>
          <w:rFonts w:hint="default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</w:sdtEndPr>
      <w:sdtContent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echo '''[docker-ce-stable]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name=Docker CE Stable - $basearch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baseurl=https://download.docker.com/linux/centos/7/$basearch/stable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enabled=1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gpgcheck=1</w:t>
          </w:r>
        </w:p>
        <w:p>
          <w:pPr>
            <w:numPr>
              <w:ilvl w:val="0"/>
              <w:numId w:val="0"/>
            </w:numPr>
            <w:jc w:val="left"/>
            <w:rPr>
              <w:rFonts w:hint="default"/>
              <w:sz w:val="24"/>
              <w:szCs w:val="24"/>
              <w:highlight w:val="yellow"/>
              <w:lang w:val="en-US" w:eastAsia="zh-CN"/>
            </w:rPr>
          </w:pPr>
          <w:r>
            <w:rPr>
              <w:rFonts w:hint="default"/>
              <w:sz w:val="24"/>
              <w:szCs w:val="24"/>
              <w:highlight w:val="yellow"/>
              <w:lang w:val="en-US" w:eastAsia="zh-CN"/>
            </w:rPr>
            <w:t>gpgkey=https://download.docker.com/linux/centos/gpg''' &gt; /etc/yum.repos.d/docker-ce.repo</w:t>
          </w:r>
        </w:p>
      </w:sdtContent>
    </w:sdt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cat docker-ce.repo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makecache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list | grep docker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install -y yum-utils device-mapper-persistent-data lvm2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yum install docker-ce -y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或使用官方安装脚本安装Docker：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$ curl -fsSL https://get.docker.com/ | sh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3、启动docker引擎：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chkconfig docker on &amp;&amp; service docker start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4、基本信息查看: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[root@localhost /]# docker version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#查看docker的版本号，包括客户端、服务端、依赖的Go等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[root@localhost /]# docker info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#查看系统(docker)层面信息，包括管理的images, containers数等。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5、修改容器运行目录: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mkdir /etc/systemd/system/docker.service.d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cat &gt; /etc/systemd/system/docker.service.d/docker.conf &lt;&lt;EOF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[Service]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ExecStart=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ExecStart=/usr/bin/dockerd -H unix:///var/run/docker.sock -H tcp://0.0.0.0:2375 --graph=/data/docker --storage-driver=overlay2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6、配置国内镜像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cat &gt; /etc/docker/daemon.json &lt;&lt;EOF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"registry-mirrors": ["https://62cvzbat.mirror.aliyuncs.com"],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"registry-mirrors":["https://registry.docker-cn.com"],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"insecure-registries":["registry:5000"],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"log-driver":"json-file",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"log-opts":{"max-size":"1024m","max-file":"2"}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EOF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7、重新加载配置：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systemctl daemon-reload &amp;&amp; systemctl restart docker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8、防火墙放行端口：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--add-port=2375/tcp --permanent;firewall-cmd --add-port=2375/udp --permanent;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--add-port=2376/tcp --permanent;firewall-cmd --add-port=2376/udp --permanent;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--reload;iptables -S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docker镜像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搭建私有仓库：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1、下载registry镜像：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pull registry</w:t>
      </w:r>
      <w:r>
        <w:rPr>
          <w:rFonts w:hint="default"/>
          <w:sz w:val="24"/>
          <w:szCs w:val="24"/>
          <w:highlight w:val="yellow"/>
          <w:lang w:val="en-US" w:eastAsia="zh-CN"/>
        </w:rPr>
        <w:tab/>
      </w:r>
      <w:r>
        <w:rPr>
          <w:rFonts w:hint="default"/>
          <w:sz w:val="24"/>
          <w:szCs w:val="24"/>
          <w:highlight w:val="yellow"/>
          <w:lang w:val="en-US" w:eastAsia="zh-CN"/>
        </w:rPr>
        <w:tab/>
      </w:r>
      <w:r>
        <w:rPr>
          <w:rFonts w:hint="default"/>
          <w:sz w:val="24"/>
          <w:szCs w:val="24"/>
          <w:highlight w:val="yellow"/>
          <w:lang w:val="en-US" w:eastAsia="zh-CN"/>
        </w:rPr>
        <w:t xml:space="preserve">#默认从中国镜像仓库中拉取  </w:t>
      </w:r>
      <w:r>
        <w:rPr>
          <w:rFonts w:hint="default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/>
          <w:sz w:val="24"/>
          <w:szCs w:val="24"/>
          <w:highlight w:val="yellow"/>
          <w:lang w:val="en-US" w:eastAsia="zh-CN"/>
        </w:rPr>
        <w:instrText xml:space="preserve"> HYPERLINK "https://registry.docker-cn.com" </w:instrText>
      </w:r>
      <w:r>
        <w:rPr>
          <w:rFonts w:hint="default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7"/>
          <w:rFonts w:hint="default"/>
          <w:sz w:val="24"/>
          <w:szCs w:val="24"/>
          <w:highlight w:val="yellow"/>
          <w:lang w:val="en-US" w:eastAsia="zh-CN"/>
        </w:rPr>
        <w:t>https://registry.docker-cn.com</w:t>
      </w:r>
      <w:r>
        <w:rPr>
          <w:rFonts w:hint="default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2、</w:t>
      </w:r>
      <w:r>
        <w:rPr>
          <w:rFonts w:hint="default"/>
          <w:sz w:val="24"/>
          <w:szCs w:val="24"/>
          <w:highlight w:val="yellow"/>
          <w:lang w:val="en-US" w:eastAsia="zh-CN"/>
        </w:rPr>
        <w:t>查看下载到本机的镜像：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images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3</w:t>
      </w:r>
      <w:r>
        <w:rPr>
          <w:rFonts w:hint="default"/>
          <w:sz w:val="24"/>
          <w:szCs w:val="24"/>
          <w:highlight w:val="yellow"/>
          <w:lang w:val="en-US" w:eastAsia="zh-CN"/>
        </w:rPr>
        <w:t>、运行registry：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启动本地镜像源：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run -d -p 5000:5000 --name=registry --restart=always --privileged=true  --log-driver=none -v /data/docker/registrydata:/var/lib/registry registry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-d后台运行；-p指定端口；-v把registry的镜像路径/var/lib/registry映射到本机的/data/registry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3、防火墙放行5000端口：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firewall-cmd --add-port=5000/tcp --permanent;firewall-cmd --add-port=5000/udp --permanent;firewall-cmd --reload;iptables -S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添加hosts名称解析：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echo "172.0.0.1 registry" &gt;&gt; /etc/hosts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检查5000端口：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netstat -an | grep 5000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tcp6       0      0 :::5000                 :::*                    LISTEN   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telnet 127.0.0.1 5000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Trying 127.0.0.1...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Connected to 127.0.0.1.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Escape character is '^]'.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telnet 127.0.0.1 5000成功。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echo "39.98.199.122 registry" &gt;&gt; /etc/hosts    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临时修改hosts </w:t>
      </w:r>
      <w:r>
        <w:rPr>
          <w:rFonts w:hint="default"/>
          <w:sz w:val="24"/>
          <w:szCs w:val="24"/>
          <w:highlight w:val="yellow"/>
          <w:lang w:val="en-US" w:eastAsia="zh-CN"/>
        </w:rPr>
        <w:t>从远程仓库下载镜像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4、下载镜像：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pull 仓库地址:端口/名称空间/镜像名称:版本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registry:5000/g1/portainer:v2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registry:5000/g1/php:v2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registry:5000/g1/es:v2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registry:5000/g1/redis:v2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registry:5000/g1/nginx:v2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registry:5000/g1/tomcat:v</w:t>
      </w:r>
      <w:r>
        <w:rPr>
          <w:rFonts w:hint="eastAsia"/>
          <w:sz w:val="24"/>
          <w:szCs w:val="24"/>
          <w:highlight w:val="yellow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registry:5000/g1/mysql:v2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</w:t>
      </w:r>
      <w:r>
        <w:rPr>
          <w:rFonts w:hint="eastAsia"/>
          <w:sz w:val="24"/>
          <w:szCs w:val="24"/>
          <w:highlight w:val="yellow"/>
          <w:lang w:val="en-US" w:eastAsia="zh-CN"/>
        </w:rPr>
        <w:t>jdk</w:t>
      </w:r>
      <w:r>
        <w:rPr>
          <w:rFonts w:hint="default"/>
          <w:sz w:val="24"/>
          <w:szCs w:val="24"/>
          <w:highlight w:val="yellow"/>
          <w:lang w:val="en-US" w:eastAsia="zh-CN"/>
        </w:rPr>
        <w:t>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pull registry:5000/g1/samba:v2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下载完成把hosts改回127.0.0.1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5、上传镜像：</w:t>
      </w:r>
      <w:r>
        <w:rPr>
          <w:rFonts w:hint="eastAsia"/>
          <w:sz w:val="24"/>
          <w:szCs w:val="24"/>
          <w:highlight w:val="yellow"/>
          <w:lang w:val="en-US" w:eastAsia="zh-CN"/>
        </w:rPr>
        <w:t>（把下载完成的镜像上传到本地仓库）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docker push 仓库地址:端口/名称空间/镜像名称:版本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registry:5000/g1/portainer:v2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registry:5000/g1/php:v2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registry:5000/g1/es:v2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registry:5000/g1/redis:v2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registry:5000/g1/nginx:v2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registry:5000/g1/tomcat:v</w:t>
      </w:r>
      <w:r>
        <w:rPr>
          <w:rFonts w:hint="eastAsia"/>
          <w:sz w:val="24"/>
          <w:szCs w:val="24"/>
          <w:highlight w:val="yellow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registry:5000/g1/mysql:v2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</w:t>
      </w:r>
      <w:r>
        <w:rPr>
          <w:rFonts w:hint="eastAsia"/>
          <w:sz w:val="24"/>
          <w:szCs w:val="24"/>
          <w:highlight w:val="yellow"/>
          <w:lang w:val="en-US" w:eastAsia="zh-CN"/>
        </w:rPr>
        <w:t>jdk</w:t>
      </w:r>
      <w:r>
        <w:rPr>
          <w:rFonts w:hint="default"/>
          <w:sz w:val="24"/>
          <w:szCs w:val="24"/>
          <w:highlight w:val="yellow"/>
          <w:lang w:val="en-US" w:eastAsia="zh-CN"/>
        </w:rPr>
        <w:t>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docker push registry:5000/g1/samba:v2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远程仓库下载镜像的速度太慢，部署安装时可以用硬盘把镜像传输到客户机器。此时步骤4和步骤5调换。即先把镜像上传到本地仓库，再从本地仓库下载。</w:t>
      </w:r>
    </w:p>
    <w:p>
      <w:pPr>
        <w:numPr>
          <w:ilvl w:val="0"/>
          <w:numId w:val="0"/>
        </w:numPr>
        <w:jc w:val="left"/>
        <w:rPr>
          <w:rFonts w:hint="eastAsia"/>
          <w:color w:val="0000FF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通过restful接口查看仓库中的镜像：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curl http://registry:5000/v2/_catalog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{"repositories":["g1/es","g1/mysql","g1/nginx","g1/php","g1/redis","g1/solr","g1/tomcat"]}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获取镜像标签信息：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# curl http://registry:5000/v2/g1/mysql/tags/list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{"name":"g1/mysql","tags":["v2"]}</w:t>
      </w:r>
      <w:commentRangeEnd w:id="0"/>
      <w:r>
        <w:commentReference w:id="0"/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镜像实例化：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创建程序和数据目录：/data目录下存放配置文件和数据，/app目录下存放配置文件和程序：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（1）创建空目录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/data/zhxg/{app/{nginx,php,tomcat},data/{redis,solr,elasticsearch/{data,config,logs},mysql3306/{data,log},mysql3307/{data,log},mysql3308/{data,log}}} -p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touch /data/zhxg/data/mysql3306/log/error.log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实例化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配置库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mysql3306 &amp;&amp; docker rm mysql3306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docker run -idt --name mysql3306 -m </w:t>
      </w:r>
      <w:r>
        <w:rPr>
          <w:rFonts w:hint="eastAsia"/>
          <w:sz w:val="24"/>
          <w:szCs w:val="24"/>
          <w:lang w:val="en-US" w:eastAsia="zh-CN"/>
        </w:rPr>
        <w:t>32</w:t>
      </w:r>
      <w:r>
        <w:rPr>
          <w:rFonts w:hint="default"/>
          <w:sz w:val="24"/>
          <w:szCs w:val="24"/>
          <w:lang w:val="en-US" w:eastAsia="zh-CN"/>
        </w:rPr>
        <w:t>g --cpus</w:t>
      </w:r>
      <w:r>
        <w:rPr>
          <w:rFonts w:hint="eastAsia"/>
          <w:sz w:val="24"/>
          <w:szCs w:val="24"/>
          <w:lang w:val="en-US" w:eastAsia="zh-CN"/>
        </w:rPr>
        <w:t xml:space="preserve"> 8</w:t>
      </w:r>
      <w:r>
        <w:rPr>
          <w:rFonts w:hint="default"/>
          <w:sz w:val="24"/>
          <w:szCs w:val="24"/>
          <w:lang w:val="en-US" w:eastAsia="zh-CN"/>
        </w:rPr>
        <w:t xml:space="preserve"> -p 3306:3306 -v /data/zhxg/data/mysql3306/my.cnf:/etc/my.cnf -v /data/zhxg/data/mysql3306:/data/mysql registry:5000/g1/mysql:v2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* 信息库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stop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7</w:t>
      </w:r>
      <w:r>
        <w:rPr>
          <w:rFonts w:hint="default"/>
          <w:strike/>
          <w:dstrike w:val="0"/>
          <w:sz w:val="24"/>
          <w:szCs w:val="24"/>
          <w:lang w:val="en-US" w:eastAsia="zh-CN"/>
        </w:rPr>
        <w:t xml:space="preserve"> &amp;&amp; docker rm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run -idt --name mysql3307 -m 4g --cpus 2 -p 3307:3306 -v /data/zhxg/data/mysql3307/my.cnf:/etc/my.cnf -v /data/zhxg/data/mysql3307:/data/mysql registry:5000/g1/mysql:v2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* 个人库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stop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8</w:t>
      </w:r>
      <w:r>
        <w:rPr>
          <w:rFonts w:hint="default"/>
          <w:strike/>
          <w:dstrike w:val="0"/>
          <w:sz w:val="24"/>
          <w:szCs w:val="24"/>
          <w:lang w:val="en-US" w:eastAsia="zh-CN"/>
        </w:rPr>
        <w:t xml:space="preserve"> &amp;&amp; docker rm mysql330</w:t>
      </w:r>
      <w:r>
        <w:rPr>
          <w:rFonts w:hint="eastAsia"/>
          <w:strike/>
          <w:dstrike w:val="0"/>
          <w:sz w:val="24"/>
          <w:szCs w:val="24"/>
          <w:lang w:val="en-US" w:eastAsia="zh-CN"/>
        </w:rPr>
        <w:t>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run -idt --name mysql3308 -m 4g --cpus 2 -p 3308:3306 -v /data/zhxg/data/mysql3308/my.cnf:/etc/my.cnf -v /data/zhxg/data/mysql3308:/data/mysql registry:5000/g1/mysql:v2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redis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redis &amp;&amp; docker rm redis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redis --privileged -m 8g --cpus 2 -p 6379:6379 -v /data/zhxg/data/redis:/data/redis registry:5000/g1/redis:v2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es &amp;&amp; docker rm 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es --privileged -m 16g --cpus 8 -p 9200:9200 -p 9300:9300 -v /data/zhxg/data/elasticsearch:/data/elasticsearch -v /data/zhxg/data/elasticsearch/config:/usr/local/elasticsearch/config registry:5000/g1/es:v2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* solr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stop solr &amp;&amp; docker rm solr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docker run -idt --name solr -m 6g --cpus 2 -p 8983:8983 -v /data/zhxg/data/solr:/data/solr registry:5000/g1/solr:v2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default"/>
          <w:strike/>
          <w:dstrike w:val="0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tomcat：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tomcat &amp;&amp; docker rm tomcat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tomcat --add-host api1.zhxg.local: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api2.zhxg.local: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web1.zhxg.local: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base.mysql.zhxg.local: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info.mysql.zhxg.local: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user1.mysql.zhxg.local: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solr.zhxg.local: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image.zhxg.local: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push.zhxg.local: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words.sync.istarshine.com: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userinfo-syncl.istarshine.com: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redis.zhxg.local: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files.zhxg.local: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samba.zhxg.local: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 -m 4g --cpus 2 -p 8080:8080 -p 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-v /data/zhxg/app/tomcat:/usr/local/tomcat/webapps -v /data/zhxg/app/scheduledTask:/home/scheduledTask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registry:5000/g1/tomcat:v3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实例化tomcat镜像后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进入tomcat镜像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exec -it tomcat /bin/bash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运行日报程序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nohup java -server -Xms1024m -Xmx2048m -XX:+UseParallelGC -XX:+AggressiveOpts -XX:+UseFastAccessorMethods -Dfile.encoding=utf-8 -jar -Dlog.path=/home/logs/ /home/scheduledTask/scheduledTask.jar --spring.profiles.active=ytj start 5 &gt;/dev/null 2&gt;&amp;1 &amp;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php</w:t>
      </w:r>
      <w:r>
        <w:rPr>
          <w:rFonts w:hint="eastAsia"/>
          <w:sz w:val="24"/>
          <w:szCs w:val="24"/>
          <w:lang w:val="en-US" w:eastAsia="zh-CN"/>
        </w:rPr>
        <w:t xml:space="preserve"> 秘书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php &amp;&amp; docker rm php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php --add-host api1.zhxg.local: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api2.zhxg.local: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web1.zhxg.local: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base.mysql.zhxg.local: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info.mysql.zhxg.local: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user1.mysql.zhxg.local: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solr.zhxg.local: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image.zhxg.local: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push.zhxg.local: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words.sync.istarshine.com: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userinfo-syncl.istarshine.com: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redis.zhxg.local: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files.zhxg.local: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samba.zhxg.local: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--add-host 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-m 2g --cpus 2 -p 8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:80 -v /data/zhxg/app/php/html:/var/www/html registry:5000/g1/php:v2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php</w:t>
      </w:r>
      <w:r>
        <w:rPr>
          <w:rFonts w:hint="eastAsia"/>
          <w:sz w:val="24"/>
          <w:szCs w:val="24"/>
          <w:lang w:val="en-US" w:eastAsia="zh-CN"/>
        </w:rPr>
        <w:t xml:space="preserve"> 后台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php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&amp;&amp; docker rm php</w:t>
      </w:r>
      <w:r>
        <w:rPr>
          <w:rFonts w:hint="eastAsia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php</w:t>
      </w:r>
      <w:r>
        <w:rPr>
          <w:rFonts w:hint="eastAsia"/>
          <w:sz w:val="24"/>
          <w:szCs w:val="24"/>
          <w:lang w:val="en-US" w:eastAsia="zh-CN"/>
        </w:rPr>
        <w:t>1 --add-host api1.zhxg.local:172.16.104.68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api2.zhxg.local:172.16.104.68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web1.zhxg.local:172.16.104.68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base.mysql.zhxg.local:172.16.104.68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info.mysql.zhxg.local:172.16.104.68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user1.mysql.zhxg.local:172.16.104.68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solr.zhxg.local:172.16.104.68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image.zhxg.local:172.16.104.68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push.zhxg.local:172.16.104.68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words.sync.istarshine.com:172.16.104.68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userinfo-syncl.istarshine.com:172.16.104.68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redis.zhxg.local:172.16.104.68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files.zhxg.local:172.16.104.68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--add-host samba.zhxg.local:172.16.104.68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--add-host es.zhxg.local:172.16.104.68 </w:t>
      </w:r>
      <w:r>
        <w:rPr>
          <w:rFonts w:hint="default"/>
          <w:sz w:val="24"/>
          <w:szCs w:val="24"/>
          <w:lang w:val="en-US" w:eastAsia="zh-CN"/>
        </w:rPr>
        <w:t xml:space="preserve"> -m 2g --cpus 2 -p 8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:80 -v /data/zhxg/app/php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/html:/var/www/html registry:5000/g1/php:v2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 nginx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stop nginx &amp;&amp; docker rm nginx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nginx -m 4g --cpus 2 -p 80</w:t>
      </w:r>
      <w:r>
        <w:rPr>
          <w:rFonts w:hint="eastAsia"/>
          <w:sz w:val="24"/>
          <w:szCs w:val="24"/>
          <w:lang w:val="en-US" w:eastAsia="zh-CN"/>
        </w:rPr>
        <w:t>81</w:t>
      </w:r>
      <w:r>
        <w:rPr>
          <w:rFonts w:hint="default"/>
          <w:sz w:val="24"/>
          <w:szCs w:val="24"/>
          <w:lang w:val="en-US" w:eastAsia="zh-CN"/>
        </w:rPr>
        <w:t>:80 -v /data/zhxg/app/nginx:/etc/nginx/conf.d -v /data/zhxg/data/smbfiles:/data/smbfiles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registry:5000/g1/nginx:v2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Samba镜像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stop samba &amp;&amp; docker rm samba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-idt --name samba --cpus 4 -m 8g -p 139:139 -p 445:445 -v /data/zhxg/data/smbfiles:/data/smbfiles registry:5000/g1/samba:v2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* </w:t>
      </w:r>
      <w:r>
        <w:rPr>
          <w:rFonts w:hint="eastAsia"/>
          <w:sz w:val="24"/>
          <w:szCs w:val="24"/>
          <w:lang w:val="en-US" w:eastAsia="zh-CN"/>
        </w:rPr>
        <w:t>jdk (jar 运行环境)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docker stop </w:t>
      </w:r>
      <w:r>
        <w:rPr>
          <w:rFonts w:hint="eastAsia"/>
          <w:sz w:val="24"/>
          <w:szCs w:val="24"/>
          <w:lang w:val="en-US" w:eastAsia="zh-CN"/>
        </w:rPr>
        <w:t xml:space="preserve">jdk </w:t>
      </w:r>
      <w:r>
        <w:rPr>
          <w:rFonts w:hint="default"/>
          <w:sz w:val="24"/>
          <w:szCs w:val="24"/>
          <w:lang w:val="en-US" w:eastAsia="zh-CN"/>
        </w:rPr>
        <w:t xml:space="preserve">&amp;&amp; docker rm </w:t>
      </w:r>
      <w:r>
        <w:rPr>
          <w:rFonts w:hint="eastAsia"/>
          <w:sz w:val="24"/>
          <w:szCs w:val="24"/>
          <w:lang w:val="en-US" w:eastAsia="zh-CN"/>
        </w:rPr>
        <w:t>jdk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-idt --name jdk --add-host api1.zhxg.local: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api2.zhxg.local: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web1.zhxg.local: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base.mysql.zhxg.local: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info.mysql.zhxg.local: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user1.mysql.zhxg.local: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solr.zhxg.local: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image.zhxg.local: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push.zhxg.local: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words.sync.istarshine.com: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userinfo-syncl.istarshine.com: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redis.zhxg.local: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files.zhxg.local: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samba.zhxg.local: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--add-host es.zhxg.local:</w:t>
      </w:r>
      <w:r>
        <w:rPr>
          <w:rFonts w:hint="eastAsia"/>
          <w:sz w:val="24"/>
          <w:szCs w:val="24"/>
          <w:lang w:val="en-US" w:eastAsia="zh-CN"/>
        </w:rPr>
        <w:t>172.16.104.68</w:t>
      </w:r>
      <w:r>
        <w:rPr>
          <w:rFonts w:hint="default"/>
          <w:sz w:val="24"/>
          <w:szCs w:val="24"/>
          <w:lang w:val="en-US" w:eastAsia="zh-CN"/>
        </w:rPr>
        <w:t xml:space="preserve">  -m 32g --cpus 4 -p 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 xml:space="preserve"> -v /data/zhxg/app/jars:/home/jars registry:5000/g1/jdk:v2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 容器操作：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启动已存在的容器：docker start mysql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停止已存在的容器：docker stop mysql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删除已存在的容器：docker rm mysql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进入容器：# docker exec -it 容器名 /bin/bash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退出容器：组合键 CTRL +pq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## 防火墙放行端口：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--add-port=9000/tcp --permanent;firewall-cmd --add-port=9000/udp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--add-port=6379/tcp --permanent;firewall-cmd --add-port=6379/udp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--add-port=9200/tcp --permanent;firewall-cmd --add-port=9200/udp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--add-port=3307/tcp --permanent;firewall-cmd --add-port=3307/udp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--add-port=3308/tcp --permanent;firewall-cmd --add-port=3308/udp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--add-port=3306/tcp --permanent;firewall-cmd --add-port=3306/udp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--add-port=8080/tcp --permanent;firewall-cmd --add-port=8080/udp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--add-port=80/tcp --permanent;firewall-cmd --add-port=80/udp --permanent;\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139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139</w:t>
      </w:r>
      <w:r>
        <w:rPr>
          <w:rFonts w:hint="default"/>
          <w:sz w:val="24"/>
          <w:szCs w:val="24"/>
          <w:lang w:val="en-US" w:eastAsia="zh-CN"/>
        </w:rPr>
        <w:t>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445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445</w:t>
      </w:r>
      <w:r>
        <w:rPr>
          <w:rFonts w:hint="default"/>
          <w:sz w:val="24"/>
          <w:szCs w:val="24"/>
          <w:lang w:val="en-US" w:eastAsia="zh-CN"/>
        </w:rPr>
        <w:t>/udp --permanent;\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8899</w:t>
      </w:r>
      <w:r>
        <w:rPr>
          <w:rFonts w:hint="default"/>
          <w:sz w:val="24"/>
          <w:szCs w:val="24"/>
          <w:lang w:val="en-US" w:eastAsia="zh-CN"/>
        </w:rPr>
        <w:t>/udp --permanent; 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--add-port=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>/tcp --permanent;firewall-cmd --add-port=</w:t>
      </w:r>
      <w:r>
        <w:rPr>
          <w:rFonts w:hint="eastAsia"/>
          <w:sz w:val="24"/>
          <w:szCs w:val="24"/>
          <w:lang w:val="en-US" w:eastAsia="zh-CN"/>
        </w:rPr>
        <w:t>10000</w:t>
      </w:r>
      <w:r>
        <w:rPr>
          <w:rFonts w:hint="default"/>
          <w:sz w:val="24"/>
          <w:szCs w:val="24"/>
          <w:lang w:val="en-US" w:eastAsia="zh-CN"/>
        </w:rPr>
        <w:t>/udp --permanent;\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firewall-cmd --reload;iptables -S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JAVA服务部署。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 xml:space="preserve">进入tomcat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docker exec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2、杀掉tomcat进程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3、删除ROOT.war和yqms.war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cd /usr/local/tomcat/webapps/ROOT/WEB-INF/classes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vim </w:t>
      </w:r>
      <w:r>
        <w:rPr>
          <w:rFonts w:hint="eastAsia"/>
          <w:sz w:val="24"/>
          <w:szCs w:val="24"/>
          <w:lang w:val="en-US" w:eastAsia="zh-CN"/>
        </w:rPr>
        <w:t>config</w:t>
      </w:r>
      <w:r>
        <w:rPr>
          <w:rFonts w:hint="default"/>
          <w:sz w:val="24"/>
          <w:szCs w:val="24"/>
          <w:lang w:val="en-US" w:eastAsia="zh-CN"/>
        </w:rPr>
        <w:t>.properties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修改配置如图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1342390"/>
            <wp:effectExtent l="0" t="0" r="444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修改另一个工程的配置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/usr/local/tomcat/webapps/yqms/WEB-INF/classes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application.properties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191125" cy="9620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33875" cy="93345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修改完成之后启动tomcat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PHP及前端配置修改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/var/www/html/Public/yqcn/js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62525" cy="1047750"/>
            <wp:effectExtent l="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日报服务配置修改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/data/zhxg/app/scheduledTask/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application.properties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800000"/>
          <w:sz w:val="20"/>
          <w:highlight w:val="white"/>
        </w:rPr>
      </w:pP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 w:ascii="Courier New" w:hAnsi="Courier New"/>
          <w:color w:val="000080"/>
          <w:sz w:val="20"/>
          <w:highlight w:val="white"/>
        </w:rPr>
        <w:t>file.server</w:t>
      </w:r>
      <w:r>
        <w:rPr>
          <w:rFonts w:hint="eastAsia" w:ascii="Courier New" w:hAnsi="Courier New"/>
          <w:color w:val="008000"/>
          <w:sz w:val="20"/>
          <w:highlight w:val="white"/>
        </w:rPr>
        <w:t>=</w:t>
      </w:r>
      <w:r>
        <w:rPr>
          <w:rFonts w:hint="eastAsia" w:ascii="Courier New" w:hAnsi="Courier New"/>
          <w:color w:val="800000"/>
          <w:sz w:val="20"/>
          <w:highlight w:val="white"/>
        </w:rPr>
        <w:t>http://</w:t>
      </w:r>
      <w:r>
        <w:rPr>
          <w:rFonts w:hint="eastAsia" w:ascii="Courier New" w:hAnsi="Courier New"/>
          <w:color w:val="800000"/>
          <w:sz w:val="20"/>
          <w:highlight w:val="white"/>
          <w:lang w:eastAsia="zh-CN"/>
        </w:rPr>
        <w:t>172.16.104.68</w:t>
      </w:r>
      <w:r>
        <w:rPr>
          <w:rFonts w:hint="eastAsia" w:ascii="Courier New" w:hAnsi="Courier New"/>
          <w:color w:val="800000"/>
          <w:sz w:val="20"/>
          <w:highlight w:val="white"/>
        </w:rPr>
        <w:t>/download/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修改为公网域名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四．软件部署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数据库：mysql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端口：3306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用户名：root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密码：zhxg2018!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Docker：mysql3306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4.2搜索引擎：elasticsearch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端口：9200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Docker：es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web服务器：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 端口50000，docker：tomcat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Httpd 端口80/82 docker：php/php1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 端口8081 docker：nginx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4.4缓存：redis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 6379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Docker：redis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4.5文件传输：samba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端口139/445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Docker：samba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4.6 其他服务：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入库程序 docker：jdk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推送服务 端口：10000，docker：tomcat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数据拉取服务 docker：jdk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五：其他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 由于68本机磁盘空间不足。Docker根目录迁移到/home/下。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张小凡" w:date="2020-03-04T10:31:34Z" w:initials="">
    <w:p w14:paraId="57D57FA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此部分为docker安装和镜像下载</w:t>
      </w:r>
    </w:p>
    <w:p w14:paraId="2BD231BF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可以忽略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D231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>一体机安装部署文档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4E27"/>
    <w:multiLevelType w:val="singleLevel"/>
    <w:tmpl w:val="15184E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28E2BE"/>
    <w:multiLevelType w:val="singleLevel"/>
    <w:tmpl w:val="3F28E2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张小凡">
    <w15:presenceInfo w15:providerId="WPS Office" w15:userId="3459764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D35F6"/>
    <w:rsid w:val="022A3BDD"/>
    <w:rsid w:val="07D54B78"/>
    <w:rsid w:val="08912FF8"/>
    <w:rsid w:val="08CE33E4"/>
    <w:rsid w:val="0E0A323D"/>
    <w:rsid w:val="106000A7"/>
    <w:rsid w:val="15564F10"/>
    <w:rsid w:val="1D613309"/>
    <w:rsid w:val="2D104818"/>
    <w:rsid w:val="2DB35877"/>
    <w:rsid w:val="32260A89"/>
    <w:rsid w:val="348C7CE6"/>
    <w:rsid w:val="38605C23"/>
    <w:rsid w:val="3A566824"/>
    <w:rsid w:val="43811B42"/>
    <w:rsid w:val="4EAA4553"/>
    <w:rsid w:val="54480990"/>
    <w:rsid w:val="54F3765E"/>
    <w:rsid w:val="61A27142"/>
    <w:rsid w:val="6ABF2BE7"/>
    <w:rsid w:val="6C444D1B"/>
    <w:rsid w:val="743F50DA"/>
    <w:rsid w:val="765F742C"/>
    <w:rsid w:val="79781279"/>
    <w:rsid w:val="7EA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6654653-d6ee-40a2-a09a-9eb2eea38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54653-d6ee-40a2-a09a-9eb2eea38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张小凡</cp:lastModifiedBy>
  <dcterms:modified xsi:type="dcterms:W3CDTF">2020-03-04T02:34:31Z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