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1673" w14:textId="77777777" w:rsidR="00F874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 w:firstLine="720"/>
        <w:jc w:val="both"/>
        <w:rPr>
          <w:sz w:val="40"/>
          <w:szCs w:val="40"/>
        </w:rPr>
      </w:pPr>
      <w:r>
        <w:rPr>
          <w:b/>
          <w:sz w:val="40"/>
          <w:szCs w:val="40"/>
        </w:rPr>
        <w:t xml:space="preserve">    Week 3 Tutoria</w:t>
      </w:r>
      <w:r>
        <w:rPr>
          <w:sz w:val="40"/>
          <w:szCs w:val="40"/>
        </w:rPr>
        <w:t>l</w:t>
      </w:r>
    </w:p>
    <w:p w14:paraId="22A6FB91" w14:textId="77777777" w:rsidR="00F874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7B0DAF95" w14:textId="77777777" w:rsidR="00F874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Students are required to do research on the following questions and need to show them to the lecturer.</w:t>
      </w:r>
    </w:p>
    <w:p w14:paraId="5715D306" w14:textId="77777777" w:rsidR="00F874C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List the roles/services of the server and explain any four.</w:t>
      </w:r>
    </w:p>
    <w:p w14:paraId="7B4D7C98" w14:textId="77777777" w:rsidR="00F874C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What </w:t>
      </w:r>
      <w:r>
        <w:rPr>
          <w:sz w:val="32"/>
          <w:szCs w:val="32"/>
        </w:rPr>
        <w:t>is</w:t>
      </w:r>
      <w:r>
        <w:rPr>
          <w:color w:val="000000"/>
          <w:sz w:val="32"/>
          <w:szCs w:val="32"/>
        </w:rPr>
        <w:t xml:space="preserve"> the primary subsystem that makes server hardware?</w:t>
      </w:r>
    </w:p>
    <w:p w14:paraId="66B1D73E" w14:textId="5660DE6A" w:rsidR="00F874C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Describe three types of </w:t>
      </w:r>
      <w:r w:rsidR="00A5197A">
        <w:rPr>
          <w:color w:val="000000"/>
          <w:sz w:val="32"/>
          <w:szCs w:val="32"/>
        </w:rPr>
        <w:t>servers</w:t>
      </w:r>
      <w:r>
        <w:rPr>
          <w:color w:val="000000"/>
          <w:sz w:val="32"/>
          <w:szCs w:val="32"/>
        </w:rPr>
        <w:t>. Compare between three servers in terms of size, power and price.</w:t>
      </w:r>
    </w:p>
    <w:p w14:paraId="4F9B4176" w14:textId="77777777" w:rsidR="00F874C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List the three latest </w:t>
      </w:r>
      <w:r>
        <w:rPr>
          <w:sz w:val="32"/>
          <w:szCs w:val="32"/>
        </w:rPr>
        <w:t>versions</w:t>
      </w:r>
      <w:r>
        <w:rPr>
          <w:color w:val="000000"/>
          <w:sz w:val="32"/>
          <w:szCs w:val="32"/>
        </w:rPr>
        <w:t xml:space="preserve"> of Windows Server 2022 and contrast which one would you recommend for a cloud-based service provider.</w:t>
      </w:r>
    </w:p>
    <w:p w14:paraId="122B20D7" w14:textId="77777777" w:rsidR="00F874C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What do you understand </w:t>
      </w:r>
      <w:r>
        <w:rPr>
          <w:sz w:val="32"/>
          <w:szCs w:val="32"/>
        </w:rPr>
        <w:t>about the partition</w:t>
      </w:r>
      <w:r>
        <w:rPr>
          <w:color w:val="000000"/>
          <w:sz w:val="32"/>
          <w:szCs w:val="32"/>
        </w:rPr>
        <w:t xml:space="preserve"> scheme? Differentiate between MBR and GPT.</w:t>
      </w:r>
    </w:p>
    <w:p w14:paraId="1B978AD6" w14:textId="77777777" w:rsidR="00F874C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Define Windows Registry. Also </w:t>
      </w:r>
      <w:r>
        <w:rPr>
          <w:sz w:val="32"/>
          <w:szCs w:val="32"/>
        </w:rPr>
        <w:t>explain its</w:t>
      </w:r>
      <w:r>
        <w:rPr>
          <w:color w:val="000000"/>
          <w:sz w:val="32"/>
          <w:szCs w:val="32"/>
        </w:rPr>
        <w:t xml:space="preserve"> importance.</w:t>
      </w:r>
    </w:p>
    <w:sectPr w:rsidR="00F874C8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A701E" w14:textId="77777777" w:rsidR="00C206A9" w:rsidRDefault="00C206A9">
      <w:pPr>
        <w:spacing w:line="240" w:lineRule="auto"/>
      </w:pPr>
      <w:r>
        <w:separator/>
      </w:r>
    </w:p>
  </w:endnote>
  <w:endnote w:type="continuationSeparator" w:id="0">
    <w:p w14:paraId="786258E4" w14:textId="77777777" w:rsidR="00C206A9" w:rsidRDefault="00C20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E8FFB" w14:textId="77777777" w:rsidR="00C206A9" w:rsidRDefault="00C206A9">
      <w:pPr>
        <w:spacing w:line="240" w:lineRule="auto"/>
      </w:pPr>
      <w:r>
        <w:separator/>
      </w:r>
    </w:p>
  </w:footnote>
  <w:footnote w:type="continuationSeparator" w:id="0">
    <w:p w14:paraId="51F11578" w14:textId="77777777" w:rsidR="00C206A9" w:rsidRDefault="00C20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B76B" w14:textId="4556220B" w:rsidR="00F874C8" w:rsidRDefault="00000000">
    <w:pPr>
      <w:jc w:val="right"/>
      <w:rPr>
        <w:b/>
        <w:sz w:val="24"/>
        <w:szCs w:val="24"/>
      </w:rPr>
    </w:pPr>
    <w:r>
      <w:rPr>
        <w:b/>
        <w:sz w:val="24"/>
        <w:szCs w:val="24"/>
      </w:rPr>
      <w:t>CT505</w:t>
    </w:r>
    <w:r w:rsidR="00622D03">
      <w:rPr>
        <w:b/>
        <w:sz w:val="24"/>
        <w:szCs w:val="24"/>
      </w:rPr>
      <w:t>2</w:t>
    </w:r>
    <w:r>
      <w:rPr>
        <w:b/>
        <w:sz w:val="24"/>
        <w:szCs w:val="24"/>
      </w:rPr>
      <w:t>N</w:t>
    </w:r>
    <w:r w:rsidR="00622D03">
      <w:rPr>
        <w:b/>
        <w:sz w:val="24"/>
        <w:szCs w:val="24"/>
      </w:rPr>
      <w:t>T</w:t>
    </w:r>
    <w:r>
      <w:rPr>
        <w:b/>
        <w:sz w:val="24"/>
        <w:szCs w:val="24"/>
      </w:rPr>
      <w:t xml:space="preserve"> </w:t>
    </w:r>
    <w:r w:rsidR="00622D03">
      <w:rPr>
        <w:b/>
        <w:sz w:val="24"/>
        <w:szCs w:val="24"/>
      </w:rPr>
      <w:t xml:space="preserve">Network </w:t>
    </w:r>
    <w:r>
      <w:rPr>
        <w:b/>
        <w:sz w:val="24"/>
        <w:szCs w:val="24"/>
      </w:rPr>
      <w:t>Operating Systems</w:t>
    </w:r>
  </w:p>
  <w:p w14:paraId="3F4D53AC" w14:textId="77777777" w:rsidR="00F874C8" w:rsidRDefault="00F874C8">
    <w:pPr>
      <w:jc w:val="right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55DE"/>
    <w:multiLevelType w:val="multilevel"/>
    <w:tmpl w:val="EFF8B7C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861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C8"/>
    <w:rsid w:val="00622D03"/>
    <w:rsid w:val="00A5197A"/>
    <w:rsid w:val="00C206A9"/>
    <w:rsid w:val="00F8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7A53"/>
  <w15:docId w15:val="{F5F211B4-FDFB-4D48-B6C9-78574923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3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D0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3"/>
  </w:style>
  <w:style w:type="paragraph" w:styleId="Footer">
    <w:name w:val="footer"/>
    <w:basedOn w:val="Normal"/>
    <w:link w:val="FooterChar"/>
    <w:uiPriority w:val="99"/>
    <w:unhideWhenUsed/>
    <w:rsid w:val="00622D0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apRYRFDNPtWckoKC60LgIhx3JQ==">AMUW2mV72C5Id/O8FXRRZ64f7StPqTRI20K+I0/a84PqERXU1zuCw1PF0eXqGKzabYUEtEO2hBIM2iaMcjq/Bwr+I5O7+Xm2WeWeHFBxXe13tKnXAjHWl8E=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Nepal</dc:creator>
  <cp:lastModifiedBy>Enjina Ghimire</cp:lastModifiedBy>
  <cp:revision>3</cp:revision>
  <dcterms:created xsi:type="dcterms:W3CDTF">2022-09-13T12:05:00Z</dcterms:created>
  <dcterms:modified xsi:type="dcterms:W3CDTF">2023-10-05T03:12:00Z</dcterms:modified>
</cp:coreProperties>
</file>