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氧 / 氢 / 二氧化碳微细气泡 — 产品研发方案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给研发和工程用：怎么把氢浴、碳酸微泡接到现有漂浮舱上。 </w:t>
      </w:r>
      <w:r>
        <w:rPr>
          <w:rFonts w:ascii="微软雅黑" w:hAnsi="微软雅黑" w:eastAsia="微软雅黑"/>
          <w:b/>
          <w:color w:val="555555"/>
        </w:rPr>
        <w:t>不是专利申请稿。不入库专利库。</w:t>
      </w:r>
      <w:r>
        <w:rPr>
          <w:rFonts w:ascii="微软雅黑" w:hAnsi="微软雅黑" w:eastAsia="微软雅黑"/>
          <w:b w:val="0"/>
          <w:color w:val="555555"/>
        </w:rPr>
        <w:t xml:space="preserve"> 对照来源：洗浴纳米泡典型机型（WO2016023394A1）、日本氢浴 / 氢碳浴商品与温泉工程。 现役液路 </w:t>
      </w:r>
      <w:r>
        <w:rPr>
          <w:rFonts w:ascii="微软雅黑" w:hAnsi="微软雅黑" w:eastAsia="微软雅黑"/>
          <w:b/>
          <w:color w:val="555555"/>
        </w:rPr>
        <w:t>没有</w:t>
      </w:r>
      <w:r>
        <w:rPr>
          <w:rFonts w:ascii="微软雅黑" w:hAnsi="微软雅黑" w:eastAsia="微软雅黑"/>
          <w:b w:val="0"/>
          <w:color w:val="555555"/>
        </w:rPr>
        <w:t xml:space="preserve"> 这套模块。总库冠军系列写过「纳米水溶氢 / 医疗级增氧 / 碳氧气」，那是材料口径，不是本机已装的硬件。</w:t>
      </w:r>
    </w:p>
    <w:p>
      <w:pPr>
        <w:jc w:val="left"/>
      </w:pPr>
      <w:r>
        <w:rPr>
          <w:rFonts w:ascii="微软雅黑" w:hAnsi="微软雅黑" w:eastAsia="微软雅黑"/>
          <w:b/>
        </w:rPr>
        <w:t>先做哪条：</w:t>
      </w:r>
      <w:r>
        <w:rPr>
          <w:rFonts w:ascii="微软雅黑" w:hAnsi="微软雅黑" w:eastAsia="微软雅黑"/>
          <w:b w:val="0"/>
        </w:rPr>
        <w:t xml:space="preserve"> 外购 PEM 产氢 + 耐盐气液混合器，先在水桶里用清水和高盐对照。安全过关再改舱。三种气不要同时打；氢和臭氧永久互斥。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1. 这个功能到底是什么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口头说「纳米氢」「碳酸泉」「氢氧浴」，工程上是四件可测量的事。混在一起，就会把「看见白雾」当成「氢已经饱和」。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1.1 气体种类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气体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液体里它是什么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舱门关上之后它去哪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和现有设备的关系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氢 H₂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分子氢。清水 20℃、1 大气压大约最多溶 </w:t>
            </w:r>
            <w:r>
              <w:rPr>
                <w:rFonts w:ascii="微软雅黑" w:hAnsi="微软雅黑" w:eastAsia="微软雅黑"/>
                <w:b/>
              </w:rPr>
              <w:t>1.6 ppm</w:t>
            </w:r>
            <w:r>
              <w:rPr>
                <w:rFonts w:ascii="微软雅黑" w:hAnsi="微软雅黑" w:eastAsia="微软雅黑"/>
                <w:b w:val="0"/>
              </w:rPr>
              <w:t>；36℃更低；硫酸镁再压一截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比空气轻，堆在舱顶。空气里 </w:t>
            </w:r>
            <w:r>
              <w:rPr>
                <w:rFonts w:ascii="微软雅黑" w:hAnsi="微软雅黑" w:eastAsia="微软雅黑"/>
                <w:b/>
              </w:rPr>
              <w:t>4% 体积</w:t>
            </w:r>
            <w:r>
              <w:rPr>
                <w:rFonts w:ascii="微软雅黑" w:hAnsi="微软雅黑" w:eastAsia="微软雅黑"/>
                <w:b w:val="0"/>
              </w:rPr>
              <w:t xml:space="preserve"> 就能爆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会把臭氧消耗掉。</w:t>
            </w:r>
            <w:r>
              <w:rPr>
                <w:rFonts w:ascii="微软雅黑" w:hAnsi="微软雅黑" w:eastAsia="微软雅黑"/>
                <w:b/>
              </w:rPr>
              <w:t>氢、氧、臭氧不能一起打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氧 O₂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溶解氧。36℃ 清水、空气平衡大约几 mg/L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头空间氧超过 </w:t>
            </w:r>
            <w:r>
              <w:rPr>
                <w:rFonts w:ascii="微软雅黑" w:hAnsi="微软雅黑" w:eastAsia="微软雅黑"/>
                <w:b/>
              </w:rPr>
              <w:t>23.5%</w:t>
            </w:r>
            <w:r>
              <w:rPr>
                <w:rFonts w:ascii="微软雅黑" w:hAnsi="微软雅黑" w:eastAsia="微软雅黑"/>
                <w:b w:val="0"/>
              </w:rPr>
              <w:t xml:space="preserve"> 按富氧管，助燃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冠军材料写过舱内氧 21–22%。那是「别缺氧」，不是氧浴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二氧化碳 CO₂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溶解 CO₂。日本温泉法：≥250 ppm 叫碳酸泉，≥1000 ppm 叫高浓度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比空气重，沉在鼻子高度。多了会闷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会把 pH 拉酸，和现在 7–7.8 的维护窗口打架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混合气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各气体按自己的分压分别溶解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氢氧预混本身就可燃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日本医用 </w:t>
            </w:r>
            <w:r>
              <w:rPr>
                <w:rFonts w:ascii="微软雅黑" w:hAnsi="微软雅黑" w:eastAsia="微软雅黑"/>
                <w:b/>
              </w:rPr>
              <w:t>氢 66.6% : 氧 33.3%</w:t>
            </w:r>
            <w:r>
              <w:rPr>
                <w:rFonts w:ascii="微软雅黑" w:hAnsi="微软雅黑" w:eastAsia="微软雅黑"/>
                <w:b w:val="0"/>
              </w:rPr>
              <w:t xml:space="preserve"> 是开放空间 </w:t>
            </w:r>
            <w:r>
              <w:rPr>
                <w:rFonts w:ascii="微软雅黑" w:hAnsi="微软雅黑" w:eastAsia="微软雅黑"/>
                <w:b/>
              </w:rPr>
              <w:t>吸入</w:t>
            </w:r>
            <w:r>
              <w:rPr>
                <w:rFonts w:ascii="微软雅黑" w:hAnsi="微软雅黑" w:eastAsia="微软雅黑"/>
                <w:b w:val="0"/>
              </w:rPr>
              <w:t>，不是门锁舱配方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氢难溶、易燃，卖点是「溶进去且留得住」。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氧好溶，若只把头顶空气维持在 21%，客人感觉不到差别。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二氧化碳最好溶、体感最明显（皮肤发红、暖），也最容易从液面逃进鼻子前面。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1.2 比例（进水之前的气体配方）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配方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别人怎么用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我们能不能原样搬进舱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纯氢，纯度 ≥99.99%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麦克赛尔氢浴、H2 Vibe、日本温浴 UFB 氢泉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首选。</w:t>
            </w:r>
            <w:r>
              <w:rPr>
                <w:rFonts w:ascii="微软雅黑" w:hAnsi="微软雅黑" w:eastAsia="微软雅黑"/>
                <w:b w:val="0"/>
              </w:rPr>
              <w:t xml:space="preserve"> 电解会同时出氧，氧必须排到室外，不要进舱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 : 氧 ≈ 2 : 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日本氢氧吸入器；公司实验稿里的雾化比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禁止作舱内供气。</w:t>
            </w:r>
            <w:r>
              <w:rPr>
                <w:rFonts w:ascii="微软雅黑" w:hAnsi="微软雅黑" w:eastAsia="微软雅黑"/>
                <w:b w:val="0"/>
              </w:rPr>
              <w:t xml:space="preserve"> 门锁头空间 = 头顶预混可燃气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氧 93–95% + 二氧化碳 5–7%（材料称碳氧气）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冠军系列；医学上接近 carbogen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禁止作门锁舱气相。</w:t>
            </w:r>
            <w:r>
              <w:rPr>
                <w:rFonts w:ascii="微软雅黑" w:hAnsi="微软雅黑" w:eastAsia="微软雅黑"/>
                <w:b w:val="0"/>
              </w:rPr>
              <w:t xml:space="preserve"> 高氧加高二氧化碳对呼吸危险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纯二氧化碳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三菱化学人工碳酸泉、夏普纳米碳酸浴缸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可以做液体目标；头顶必须把气抽走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氢和二氧化碳分时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日本温浴「水素泉 + 碳酸泉」同一只喷嘴换气源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做成两个模式，不要混成一股气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「比例」只描述还没进水的气体。进水以后改口说浓度。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1.3 浓度（液体一张表，空气一张表）</w:t>
      </w:r>
    </w:p>
    <w:p>
      <w:pPr>
        <w:jc w:val="left"/>
      </w:pPr>
      <w:r>
        <w:rPr>
          <w:rFonts w:ascii="微软雅黑" w:hAnsi="微软雅黑" w:eastAsia="微软雅黑"/>
          <w:b/>
        </w:rPr>
        <w:t>液体里（这才叫「浴」）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清水、商品常见值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我们 36℃、比重 1.25 的硫酸镁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溶解氢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家用电解棒约 </w:t>
            </w:r>
            <w:r>
              <w:rPr>
                <w:rFonts w:ascii="微软雅黑" w:hAnsi="微软雅黑" w:eastAsia="微软雅黑"/>
                <w:b/>
              </w:rPr>
              <w:t>0.1 ppm</w:t>
            </w:r>
            <w:r>
              <w:rPr>
                <w:rFonts w:ascii="微软雅黑" w:hAnsi="微软雅黑" w:eastAsia="微软雅黑"/>
                <w:b w:val="0"/>
              </w:rPr>
              <w:t xml:space="preserve">（麦克赛尔，200 L、15 分钟）；商用循环 30–60 分钟约 </w:t>
            </w:r>
            <w:r>
              <w:rPr>
                <w:rFonts w:ascii="微软雅黑" w:hAnsi="微软雅黑" w:eastAsia="微软雅黑"/>
                <w:b/>
              </w:rPr>
              <w:t>0.8–1 ppm</w:t>
            </w:r>
            <w:r>
              <w:rPr>
                <w:rFonts w:ascii="微软雅黑" w:hAnsi="微软雅黑" w:eastAsia="微软雅黑"/>
                <w:b w:val="0"/>
              </w:rPr>
              <w:t xml:space="preserve">；物理上限约 </w:t>
            </w:r>
            <w:r>
              <w:rPr>
                <w:rFonts w:ascii="微软雅黑" w:hAnsi="微软雅黑" w:eastAsia="微软雅黑"/>
                <w:b/>
              </w:rPr>
              <w:t>1.6 ppm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一定更低。台架没测到数，禁止对外写任何 ppm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溶解 CO₂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入浴剂 50–150 ppm；人工碳酸泉宣传 </w:t>
            </w:r>
            <w:r>
              <w:rPr>
                <w:rFonts w:ascii="微软雅黑" w:hAnsi="微软雅黑" w:eastAsia="微软雅黑"/>
                <w:b/>
              </w:rPr>
              <w:t>≥1000 ppm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盐更难溶、膜更容易结垢。1000 ppm 先当达不到，测到再定档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溶解氧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空气平衡数 mg/L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可做，和氢互斥；漂浮体感增量不大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教材里出现过「10000 ppb」「万级 ppm」。物理上：1.6 ppm = 1600 ppb，这是清水饱和量级。</w:t>
      </w:r>
      <w:r>
        <w:rPr>
          <w:rFonts w:ascii="微软雅黑" w:hAnsi="微软雅黑" w:eastAsia="微软雅黑"/>
          <w:b/>
        </w:rPr>
        <w:t>万级 ppm 当溶解氢不可能</w:t>
      </w:r>
      <w:r>
        <w:rPr>
          <w:rFonts w:ascii="微软雅黑" w:hAnsi="微软雅黑" w:eastAsia="微软雅黑"/>
          <w:b w:val="0"/>
        </w:rPr>
        <w:t>，不能上铭牌。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研发第一档目标（台架达标后再锁铭牌）：</w:t>
      </w:r>
      <w:r>
        <w:rPr>
          <w:rFonts w:ascii="微软雅黑" w:hAnsi="微软雅黑" w:eastAsia="微软雅黑"/>
          <w:b/>
        </w:rPr>
        <w:t>溶解氢 ≥0.3 ppm，停气后 20 分钟衰减不超过一半。</w:t>
      </w:r>
    </w:p>
    <w:p>
      <w:pPr>
        <w:jc w:val="left"/>
      </w:pPr>
      <w:r>
        <w:rPr>
          <w:rFonts w:ascii="微软雅黑" w:hAnsi="微软雅黑" w:eastAsia="微软雅黑"/>
          <w:b/>
        </w:rPr>
        <w:t>空气里（安全上限，不是功效）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气体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建议切断（用本机容积标定后可改）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1%</w:t>
            </w:r>
            <w:r>
              <w:rPr>
                <w:rFonts w:ascii="微软雅黑" w:hAnsi="微软雅黑" w:eastAsia="微软雅黑"/>
                <w:b w:val="0"/>
              </w:rPr>
              <w:t xml:space="preserve"> 降功率；</w:t>
            </w:r>
            <w:r>
              <w:rPr>
                <w:rFonts w:ascii="微软雅黑" w:hAnsi="微软雅黑" w:eastAsia="微软雅黑"/>
                <w:b/>
              </w:rPr>
              <w:t>2%</w:t>
            </w:r>
            <w:r>
              <w:rPr>
                <w:rFonts w:ascii="微软雅黑" w:hAnsi="微软雅黑" w:eastAsia="微软雅黑"/>
                <w:b w:val="0"/>
              </w:rPr>
              <w:t xml:space="preserve"> 停气强排；</w:t>
            </w:r>
            <w:r>
              <w:rPr>
                <w:rFonts w:ascii="微软雅黑" w:hAnsi="微软雅黑" w:eastAsia="微软雅黑"/>
                <w:b/>
              </w:rPr>
              <w:t>4%</w:t>
            </w:r>
            <w:r>
              <w:rPr>
                <w:rFonts w:ascii="微软雅黑" w:hAnsi="微软雅黑" w:eastAsia="微软雅黑"/>
                <w:b w:val="0"/>
              </w:rPr>
              <w:t xml:space="preserve"> 是爆炸下限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蛋形舱顶是氢口袋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保持 </w:t>
            </w:r>
            <w:r>
              <w:rPr>
                <w:rFonts w:ascii="微软雅黑" w:hAnsi="微软雅黑" w:eastAsia="微软雅黑"/>
                <w:b/>
              </w:rPr>
              <w:t>20–22%</w:t>
            </w:r>
            <w:r>
              <w:rPr>
                <w:rFonts w:ascii="微软雅黑" w:hAnsi="微软雅黑" w:eastAsia="微软雅黑"/>
                <w:b w:val="0"/>
              </w:rPr>
              <w:t xml:space="preserve">；超过 </w:t>
            </w:r>
            <w:r>
              <w:rPr>
                <w:rFonts w:ascii="微软雅黑" w:hAnsi="微软雅黑" w:eastAsia="微软雅黑"/>
                <w:b/>
              </w:rPr>
              <w:t>23.5%</w:t>
            </w:r>
            <w:r>
              <w:rPr>
                <w:rFonts w:ascii="微软雅黑" w:hAnsi="微软雅黑" w:eastAsia="微软雅黑"/>
                <w:b w:val="0"/>
              </w:rPr>
              <w:t xml:space="preserve"> 停机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21–22% 只是正常空气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二氧化碳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0.5%</w:t>
            </w:r>
            <w:r>
              <w:rPr>
                <w:rFonts w:ascii="微软雅黑" w:hAnsi="微软雅黑" w:eastAsia="微软雅黑"/>
                <w:b w:val="0"/>
              </w:rPr>
              <w:t xml:space="preserve"> 告警；</w:t>
            </w:r>
            <w:r>
              <w:rPr>
                <w:rFonts w:ascii="微软雅黑" w:hAnsi="微软雅黑" w:eastAsia="微软雅黑"/>
                <w:b/>
              </w:rPr>
              <w:t>1%</w:t>
            </w:r>
            <w:r>
              <w:rPr>
                <w:rFonts w:ascii="微软雅黑" w:hAnsi="微软雅黑" w:eastAsia="微软雅黑"/>
                <w:b w:val="0"/>
              </w:rPr>
              <w:t xml:space="preserve"> 停气通风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沉在口鼻高度，人先闷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我们的舱比日本家用浴缸更密闭。逸气在别人那里是浪费，在我们这里是危险。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1.4 气泡尺寸（看得见 vs 留得住）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按 ISO 20480-1：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直径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水里的样子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浴用上像什么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大气泡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≥100 μm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秒级上浮、哗哗响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按摩浴缸气泡垫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微气泡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1–100 μm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升得慢，整缸发白，贴皮肤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麦克赛尔标称平均约 </w:t>
            </w:r>
            <w:r>
              <w:rPr>
                <w:rFonts w:ascii="微软雅黑" w:hAnsi="微软雅黑" w:eastAsia="微软雅黑"/>
                <w:b/>
              </w:rPr>
              <w:t>40 μm</w:t>
            </w:r>
            <w:r>
              <w:rPr>
                <w:rFonts w:ascii="微软雅黑" w:hAnsi="微软雅黑" w:eastAsia="微软雅黑"/>
                <w:b w:val="0"/>
              </w:rPr>
              <w:t>，每分钟约 3 亿个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超微细气泡</w:t>
            </w:r>
            <w:r>
              <w:rPr>
                <w:rFonts w:ascii="微软雅黑" w:hAnsi="微软雅黑" w:eastAsia="微软雅黑"/>
                <w:b w:val="0"/>
              </w:rPr>
              <w:t>（常被叫纳米泡）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&lt;1 μm</w:t>
            </w:r>
            <w:r>
              <w:rPr>
                <w:rFonts w:ascii="微软雅黑" w:hAnsi="微软雅黑" w:eastAsia="微软雅黑"/>
                <w:b w:val="0"/>
              </w:rPr>
              <w:t>，实测常见 100–200 nm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几乎不上浮，液体可以仍清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用来把气锁在水里；肉眼不一定看得见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两条广告陷阱：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发白 ≠ 纳米。</w:t>
      </w:r>
      <w:r>
        <w:rPr>
          <w:rFonts w:ascii="微软雅黑" w:hAnsi="微软雅黑" w:eastAsia="微软雅黑"/>
          <w:b w:val="0"/>
        </w:rPr>
        <w:t xml:space="preserve"> 发白是微米泡散射可见光。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发白 ≠ 氢高。</w:t>
      </w:r>
      <w:r>
        <w:rPr>
          <w:rFonts w:ascii="微软雅黑" w:hAnsi="微软雅黑" w:eastAsia="微软雅黑"/>
          <w:b w:val="0"/>
        </w:rPr>
        <w:t xml:space="preserve"> 溶解氢要用溶氢仪。ORP 只能粗筛。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接到本机还要记住：气泡会挡紫外、会让水下声音变糊。所以不是越小越好，也不是越白越好。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产品模式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主尺寸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目的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氢浴（留氢）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超微细为主，微气泡为辅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少往舱顶吐氢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碳酸泉（贴肤发白）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微气泡 10–50 μm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皮肤上能看见小泡，这是碳酸泉的体感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氧浴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超微细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头空间氧不要乱飘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2. 工学原理：为什么市面机器都长一个样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2.1 加压把气推进水里，一降压才长出泡</w:t>
      </w:r>
    </w:p>
    <w:p>
      <w:pPr>
        <w:jc w:val="left"/>
      </w:pPr>
      <w:r>
        <w:rPr>
          <w:rFonts w:ascii="微软雅黑" w:hAnsi="微软雅黑" w:eastAsia="微软雅黑"/>
          <w:b w:val="0"/>
        </w:rPr>
        <w:t>气体能溶多少 ≈ 该气体的分压 × 亨利系数。温度越高、盐越浓，系数越差。所以正经泡浴机都是同一条链：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气源（电解 / 钢瓶 / 制氧）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加压（通常 2–5 bar）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气液接触（混合泵 / 文丘里 / 填料腔 / 中空纤维膜）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保压停留几十秒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喷嘴一放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过饱和 → 成核 → 微细气泡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WO2016023394A1 把这条写得很完整：混合器至少 1 bar，填料粒径 0.5–10 mm，可再加转子定子；溶好的水进常压浴缸后析出微泡；浴缸带盖还要负压抽逸气。气体清单包括二氧化碳、氧、氢、臭氧和它们的混合物。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日本 ISO 20480-3 把发生方法分成加压溶解、空化、剪切、电解。商品机是这些积木的组合，不是新物理。</w:t>
      </w:r>
      <w:r>
        <w:rPr>
          <w:rFonts w:ascii="微软雅黑" w:hAnsi="微软雅黑" w:eastAsia="微软雅黑"/>
          <w:b/>
        </w:rPr>
        <w:t>我们买现成混合器，不自研一条看起来很像的填料腔。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2.2 我们的液体天生跟溶气作对</w:t>
      </w:r>
    </w:p>
    <w:p>
      <w:pPr>
        <w:jc w:val="left"/>
      </w:pPr>
      <w:r>
        <w:rPr>
          <w:rFonts w:ascii="微软雅黑" w:hAnsi="微软雅黑" w:eastAsia="微软雅黑"/>
          <w:b w:val="0"/>
        </w:rPr>
        <w:t>硫酸镁比重 1.24–1.27、36℃，三件事同时发生：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盐析。</w:t>
      </w:r>
      <w:r>
        <w:rPr>
          <w:rFonts w:ascii="微软雅黑" w:hAnsi="微软雅黑" w:eastAsia="微软雅黑"/>
          <w:b w:val="0"/>
        </w:rPr>
        <w:t xml:space="preserve"> 离子越多，氢、氧、二氧化碳越难溶。海水已经让氧少一截，我们比海水浓得多。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升温。</w:t>
      </w:r>
      <w:r>
        <w:rPr>
          <w:rFonts w:ascii="微软雅黑" w:hAnsi="微软雅黑" w:eastAsia="微软雅黑"/>
          <w:b w:val="0"/>
        </w:rPr>
        <w:t xml:space="preserve"> 36℃ 比 20℃ 更难溶氢和二氧化碳。日本「40℃ 还能 1000 ppm」靠膜法加压，不是往缸里扔钢瓶。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密度和粘度。</w:t>
      </w:r>
      <w:r>
        <w:rPr>
          <w:rFonts w:ascii="微软雅黑" w:hAnsi="微软雅黑" w:eastAsia="微软雅黑"/>
          <w:b w:val="0"/>
        </w:rPr>
        <w:t xml:space="preserve"> 泡受到的浮力差变大，微泡可能升得比清水更快；粘度升高又会拖住它。谁赢必须测，不能抄日本家用浴缸的衰减曲线。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所以日本官网 0.1–1.6 ppm 的数字，不能印到我们说明书上。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2.3 使用者为什么会有体感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微气泡表面积大、容易贴皮肤，破裂时有很轻的局部扰动。广告写成「冲击洗净」。实际能感到的是滑、白雾、保温。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超微细气泡几乎不上浮，相当于缓释。</w:t>
      </w:r>
      <w:r>
        <w:rPr>
          <w:rFonts w:ascii="微软雅黑" w:hAnsi="微软雅黑" w:eastAsia="微软雅黑"/>
          <w:b/>
        </w:rPr>
        <w:t>关掉发生器，液体里的气还会继续往头顶冒。</w:t>
      </w:r>
      <w:r>
        <w:rPr>
          <w:rFonts w:ascii="微软雅黑" w:hAnsi="微软雅黑" w:eastAsia="微软雅黑"/>
          <w:b w:val="0"/>
        </w:rPr>
        <w:t xml:space="preserve"> 排风必须比停气多开一段时间。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二氧化碳经皮吸收后局部变酸，末梢血管扩张（碳酸泉文献里最站得住的一条）。皮肤发红、暖。这不是疾病治疗许可。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分子氢极小，理论上能扩散。经皮到底进多少、进了是不是等于喝氢水，没有漂浮舱级的剂量数据。对外不要讲成给药。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2.4 密闭舱把「逸气」从浪费变成危险</w:t>
      </w:r>
    </w:p>
    <w:p>
      <w:pPr>
        <w:jc w:val="left"/>
      </w:pPr>
      <w:r>
        <w:rPr>
          <w:rFonts w:ascii="微软雅黑" w:hAnsi="微软雅黑" w:eastAsia="微软雅黑"/>
          <w:b w:val="0"/>
        </w:rPr>
        <w:t>日本家用氢浴功率大约 24 W，浴缸开着，房间换气把氢稀释掉。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我们：门锁、头空间小、人躺 45–60 分钟、顶上是氢口袋、鼻子高度是二氧化碳口袋。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设计必须按这个做：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氢从顶部抽。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二氧化碳从口鼻高度抽，只装顶排不够。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排风坏了 = 立刻停气，并允许按 SOP 开门。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头空间传感器会结盐。读数一直「正常」也要当故障，不能只信传感器自检。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类似设备怎么做（按路线学，不按品牌神话）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路线 A · 整机丢进浴缸电解 — 日本家用氢浴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代表：日立麦克赛尔 llexam MHY-B01 / B02。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丢进约 200 L 热水，铂钛电极电解，泵把泡撕开。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 xml:space="preserve">标称：平均约 40 μm，约 3 亿个/分钟，15 分钟溶解氢约 </w:t>
      </w:r>
      <w:r>
        <w:rPr>
          <w:rFonts w:ascii="微软雅黑" w:hAnsi="微软雅黑" w:eastAsia="微软雅黑"/>
          <w:b/>
        </w:rPr>
        <w:t>0.1 ppm</w:t>
      </w:r>
      <w:r>
        <w:rPr>
          <w:rFonts w:ascii="微软雅黑" w:hAnsi="微软雅黑" w:eastAsia="微软雅黑"/>
          <w:b w:val="0"/>
        </w:rPr>
        <w:t>，停机后 45 分钟还能留约 83%。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便宜、简单。氢和氧在电极旁边一起产生。开放浴缸能接受。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不要搬到本机。</w:t>
      </w:r>
      <w:r>
        <w:rPr>
          <w:rFonts w:ascii="微软雅黑" w:hAnsi="微软雅黑" w:eastAsia="微软雅黑"/>
          <w:b w:val="0"/>
        </w:rPr>
        <w:t xml:space="preserve"> 高电导硫酸镁会让电解失控、电极腐蚀；密闭舱还把氢氧一起产进同一缸液体。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路线 B · PEM 产氢 + 混合泵 / UFB 喷嘴 — 商用氢浴（推荐骨架）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代表：欧洲 H2 Vibe（600 mL/min，20 分钟把 175 L 做到约 1.56 ppm）；日本东商 UFB DUAL（钢瓶 99.9999% 氢 + UFB 喷嘴，60–260 L/min）；商用水素微泡机宣传 0.8–1 ppm。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PEM 只喝纯水，氢氧可以分路：氢进混合器，氧排室外。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混合器：气液混合泵（自吸大约 8–10% 气体，出口 2–4 bar）或专用 UFB 喷嘴。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这是我们该买的骨架。</w:t>
      </w:r>
      <w:r>
        <w:rPr>
          <w:rFonts w:ascii="微软雅黑" w:hAnsi="微软雅黑" w:eastAsia="微软雅黑"/>
          <w:b w:val="0"/>
        </w:rPr>
        <w:t xml:space="preserve"> PEM 和高盐液彻底分开。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路线 C · 中空纤维膜溶二氧化碳 — 日本人工碳酸泉行业做法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代表：三菱化学 Aqua Solutions MR 碳酸泉，宣传 40℃ 仍 ≥1000 ppm。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气走膜丝里面，热水走外面，不靠大气泡搅拌。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开放浴池要持续补气，溶解的二氧化碳会从液面逃。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本机先不当主方案。</w:t>
      </w:r>
      <w:r>
        <w:rPr>
          <w:rFonts w:ascii="微软雅黑" w:hAnsi="微软雅黑" w:eastAsia="微软雅黑"/>
          <w:b w:val="0"/>
        </w:rPr>
        <w:t xml:space="preserve"> 膜孔会被高盐和镁垢堵死。最多买一件做清水对照。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路线 D · 加压 + 填料混合腔</w:t>
      </w:r>
    </w:p>
    <w:p>
      <w:pPr>
        <w:jc w:val="left"/>
      </w:pPr>
      <w:r>
        <w:rPr>
          <w:rFonts w:ascii="微软雅黑" w:hAnsi="微软雅黑" w:eastAsia="微软雅黑"/>
          <w:b w:val="0"/>
        </w:rPr>
        <w:t>就是 WO2016023394A1 那条：气源、水泵、填料腔、可选转子定子、气液分离、带盖抽气。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采购时让供应商出流道图和材质清单，过盐工况能用再买。不要我们自己画一条很像的腔。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路线 E · 钢瓶二氧化碳 + 循环泵 — 夏普纳米碳酸浴缸一类</w:t>
      </w:r>
    </w:p>
    <w:p>
      <w:pPr>
        <w:jc w:val="left"/>
      </w:pPr>
      <w:r>
        <w:rPr>
          <w:rFonts w:ascii="微软雅黑" w:hAnsi="微软雅黑" w:eastAsia="微软雅黑"/>
          <w:b w:val="0"/>
        </w:rPr>
        <w:t>钢瓶 → 减压 → 针阀 → 气液混合泵 → 浴缸循环。可以切到空气泡。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结构可以当「碳酸旁路」参考。说明书里的疾病语言不要抄。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路线 F · 氢和碳酸共用一只喷嘴、换气源</w:t>
      </w:r>
    </w:p>
    <w:p>
      <w:pPr>
        <w:jc w:val="left"/>
      </w:pPr>
      <w:r>
        <w:rPr>
          <w:rFonts w:ascii="微软雅黑" w:hAnsi="微软雅黑" w:eastAsia="微软雅黑"/>
          <w:b w:val="0"/>
        </w:rPr>
        <w:t>日本温浴工程已经这么干。正确学法：一台混合器，两路气，</w:t>
      </w:r>
      <w:r>
        <w:rPr>
          <w:rFonts w:ascii="微软雅黑" w:hAnsi="微软雅黑" w:eastAsia="微软雅黑"/>
          <w:b/>
        </w:rPr>
        <w:t>电磁阀互锁，任何时刻只开一路。</w:t>
      </w:r>
      <w:r>
        <w:rPr>
          <w:rFonts w:ascii="微软雅黑" w:hAnsi="微软雅黑" w:eastAsia="微软雅黑"/>
          <w:b w:val="0"/>
        </w:rPr>
        <w:t xml:space="preserve"> 不要学成三种气一起打。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路线 G · 氢氧 2:1 吸入 — 边界必须划清</w:t>
      </w:r>
    </w:p>
    <w:p>
      <w:pPr>
        <w:jc w:val="left"/>
      </w:pPr>
      <w:r>
        <w:rPr>
          <w:rFonts w:ascii="微软雅黑" w:hAnsi="微软雅黑" w:eastAsia="微软雅黑"/>
          <w:b w:val="0"/>
        </w:rPr>
        <w:t>那是呼吸设备，人在开放或有监护的环境里。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门锁漂浮舱用同一个比例 = 头顶预混可燃气。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如果以后要做吸入：</w:t>
      </w:r>
      <w:r>
        <w:rPr>
          <w:rFonts w:ascii="微软雅黑" w:hAnsi="微软雅黑" w:eastAsia="微软雅黑"/>
          <w:b/>
        </w:rPr>
        <w:t>出舱后面罩，独立机器，永远不进舱液、不进头空间。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4. 对使用者有什么效果（分三层，避免把广告写进研发目标）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漂浮本身已经能让人放松。气泡模块的增量必须做成 </w:t>
      </w:r>
      <w:r>
        <w:rPr>
          <w:rFonts w:ascii="微软雅黑" w:hAnsi="微软雅黑" w:eastAsia="微软雅黑"/>
          <w:b/>
        </w:rPr>
        <w:t>同一个人、同一台舱、开泡 vs 关泡</w:t>
      </w:r>
      <w:r>
        <w:rPr>
          <w:rFonts w:ascii="微软雅黑" w:hAnsi="微软雅黑" w:eastAsia="微软雅黑"/>
          <w:b w:val="0"/>
        </w:rPr>
        <w:t>。否则全是漂浮的功劳。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当场能感到的（优先做，也最好证）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模式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人可能感到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原因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实验看什么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微气泡（不管什么气）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皮肤滑、发白、轻刺、比较暖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微泡贴肤，少对流散热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红外皮温、出舱温热打分、照片看白雾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碳酸微泡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皮肤发红、暖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经皮二氧化碳 → 局部血管扩张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皮温、肤色、主观。不拿血压当疗效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超微细氢泡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往往看不见，最多一点点滑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真把氢溶上去了，体感可能很弱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溶氢仪说了算</w:t>
            </w:r>
            <w:r>
              <w:rPr>
                <w:rFonts w:ascii="微软雅黑" w:hAnsi="微软雅黑" w:eastAsia="微软雅黑"/>
                <w:b w:val="0"/>
              </w:rPr>
              <w:t>，不能靠白雾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头顶 21–22% 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和普通空气几乎一样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不是治疗性富氧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只作安全监测，不当卖点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文献里有、但剂量对不上我们舱的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分子氢：研究多半是喝氢水或吸入，不是 36℃ 饱和镁盐里泡 45 分钟。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高浓度碳酸泉（≥1000 ppm）：欧洲/日本温泉有末梢循环方向的传统。我们能不能到 1000 ppm 未知，达不到就不要叫「疗养泉」。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自由基、线粒体：机制故事，不是本机已经测过的剂量。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对外不要说</w:t>
      </w:r>
    </w:p>
    <w:p>
      <w:pPr>
        <w:jc w:val="left"/>
      </w:pPr>
      <w:r>
        <w:rPr>
          <w:rFonts w:ascii="微软雅黑" w:hAnsi="微软雅黑" w:eastAsia="微软雅黑"/>
          <w:b w:val="0"/>
        </w:rPr>
        <w:t>治疗、抗衰、升免疫、治病、经皮氢等于给药、单次皮肤色度升一号、万级 ppm 氢。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说明书必须写的风险：氢积在舱顶遇火源；二氧化碳积在鼻子前会闷、会慌，和漂浮里的过度换气不好分，处置仍是先出舱；氧多了助燃。开放伤口、严重心肺、妊娠仍按现有禁忌，不因「氢浴」放宽。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接到现有设备上怎么改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5.1 本机约束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现况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架构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舱体 + 智能主机 + 独立储液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有效约 400 L，总约 500 L；硫酸镁 1.24–1.27；36 ± 0.5℃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卫生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回收 → 精滤（材料口径最小 0.1 μm）→ 臭氧 / 紫外 / 光触媒 → 储液 → 再注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密闭可锁，头空间小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气泡模块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未装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 xml:space="preserve">0.1 μm 滤芯会把微泡当颗粒拦住，也会被气堵住。气泡支路接在 </w:t>
      </w:r>
      <w:r>
        <w:rPr>
          <w:rFonts w:ascii="微软雅黑" w:hAnsi="微软雅黑" w:eastAsia="微软雅黑"/>
          <w:b/>
        </w:rPr>
        <w:t>精滤之后、臭氧之前</w:t>
      </w:r>
      <w:r>
        <w:rPr>
          <w:rFonts w:ascii="微软雅黑" w:hAnsi="微软雅黑" w:eastAsia="微软雅黑"/>
          <w:b w:val="0"/>
        </w:rPr>
        <w:t>，体验时回舱不再进臭氧接触器。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5.2 推荐管路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PEM 电解槽 ──自己的纯水── 氢（氧排室外）── 阻火器 ── 流量计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CO₂ 食品钢瓶 ── 双级减压 ── 流量计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│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├── 互锁阀：任何时刻只开一路；臭氧开则全关</w:t>
      </w:r>
    </w:p>
    <w:p>
      <w:pPr>
        <w:jc w:val="left"/>
      </w:pPr>
      <w:r>
        <w:rPr>
          <w:rFonts w:ascii="微软雅黑" w:hAnsi="微软雅黑" w:eastAsia="微软雅黑"/>
          <w:b w:val="0"/>
        </w:rPr>
        <w:t>▼</w:t>
      </w:r>
    </w:p>
    <w:p>
      <w:pPr>
        <w:jc w:val="left"/>
      </w:pPr>
      <w:r>
        <w:rPr>
          <w:rFonts w:ascii="微软雅黑" w:hAnsi="微软雅黑" w:eastAsia="微软雅黑"/>
          <w:b w:val="0"/>
        </w:rPr>
        <w:t>耐盐气液混合器 ── 保压罐 ── 释放喷嘴 ── 舱底</w:t>
      </w:r>
    </w:p>
    <w:p>
      <w:pPr>
        <w:jc w:val="left"/>
      </w:pPr>
      <w:r>
        <w:rPr>
          <w:rFonts w:ascii="微软雅黑" w:hAnsi="微软雅黑" w:eastAsia="微软雅黑"/>
          <w:b w:val="0"/>
        </w:rPr>
        <w:t>▲</w:t>
      </w:r>
    </w:p>
    <w:p>
      <w:pPr>
        <w:jc w:val="left"/>
      </w:pPr>
      <w:r>
        <w:rPr>
          <w:rFonts w:ascii="微软雅黑" w:hAnsi="微软雅黑" w:eastAsia="微软雅黑"/>
          <w:b w:val="0"/>
        </w:rPr>
        <w:t>舱液 ── 毛发滤 ── 主泵 ── 精滤 ──┬── 无人消杀：走臭氧 / 紫外</w:t>
      </w:r>
    </w:p>
    <w:p>
      <w:pPr>
        <w:jc w:val="left"/>
      </w:pPr>
      <w:r>
        <w:rPr>
          <w:rFonts w:ascii="微软雅黑" w:hAnsi="微软雅黑" w:eastAsia="微软雅黑"/>
          <w:b w:val="0"/>
        </w:rPr>
        <w:t>└── 有人体验：进气泡旁路</w:t>
      </w:r>
    </w:p>
    <w:p>
      <w:pPr>
        <w:jc w:val="left"/>
      </w:pPr>
      <w:r>
        <w:rPr>
          <w:rFonts w:ascii="微软雅黑" w:hAnsi="微软雅黑" w:eastAsia="微软雅黑"/>
          <w:b w:val="0"/>
        </w:rPr>
        <w:t>头空间：顶测氢、口鼻高度测二氧化碳、中部测氧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排风：顶排 + 口鼻高度排，断电保持开</w:t>
      </w:r>
    </w:p>
    <w:p>
      <w:pPr>
        <w:jc w:val="left"/>
      </w:pPr>
      <w:r>
        <w:rPr>
          <w:rFonts w:ascii="微软雅黑" w:hAnsi="微软雅黑" w:eastAsia="微软雅黑"/>
          <w:b w:val="0"/>
        </w:rPr>
        <w:t>门锁：没到位不能产气；超标先停气再排，排完再按 SOP 决定开门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控制器写死三条，不要只写在说明书里：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氢开 → 氧关、臭氧关、光触媒放电关。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碳酸开 → 氢关、臭氧关。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消杀开 → 全部气源关，排风一直开到头顶气体回到基线。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PEM </w:t>
      </w:r>
      <w:r>
        <w:rPr>
          <w:rFonts w:ascii="微软雅黑" w:hAnsi="微软雅黑" w:eastAsia="微软雅黑"/>
          <w:b/>
        </w:rPr>
        <w:t>禁止</w:t>
      </w:r>
      <w:r>
        <w:rPr>
          <w:rFonts w:ascii="微软雅黑" w:hAnsi="微软雅黑" w:eastAsia="微软雅黑"/>
          <w:b w:val="0"/>
        </w:rPr>
        <w:t>用漂浮液当电解液。它有自己的去离子水箱。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5.3 材质</w:t>
      </w:r>
    </w:p>
    <w:p>
      <w:pPr>
        <w:jc w:val="left"/>
      </w:pPr>
      <w:r>
        <w:rPr>
          <w:rFonts w:ascii="微软雅黑" w:hAnsi="微软雅黑" w:eastAsia="微软雅黑"/>
          <w:b w:val="0"/>
        </w:rPr>
        <w:t>热浓硫酸镁，316 不锈钢长期不够。过盐零件优先钛、PVDF、PTFE、哈氏合金。混合器和喷嘴按海水 / 卤水工况选型，不要买自来水微泡头。密封件用氟橡胶或 PTFE，不要普通丁腈。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5.4 和现有模块怎么共处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会打架的地方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臭氧、光触媒放电 vs 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硬件互锁，管里不留死气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紫外 vs 气泡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体验时紫外可以开（无放电），但要测透光；消杀时间可能要加长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精滤 vs 微泡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体验走旁路；滤芯按压差换，不按日历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水下扬声器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开泡前后各测一次舱内声压，差太大就体验时关掉声振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pH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碳酸会拉酸；这位客人结束后必须调回 SOP，再接待下一位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6. 采购清单（先买台架，再改舱）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先买能在水桶里跑通的。舱体开孔放到台架过关之后。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气源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规格方向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PEM 氢发生器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300–600 mL/min，纯度 ≥99.99%，</w:t>
            </w:r>
            <w:r>
              <w:rPr>
                <w:rFonts w:ascii="微软雅黑" w:hAnsi="微软雅黑" w:eastAsia="微软雅黑"/>
                <w:b/>
              </w:rPr>
              <w:t>氢氧分路</w:t>
            </w:r>
            <w:r>
              <w:rPr>
                <w:rFonts w:ascii="微软雅黑" w:hAnsi="微软雅黑" w:eastAsia="微软雅黑"/>
                <w:b w:val="0"/>
              </w:rPr>
              <w:t>，钛电极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400 L 要在 20 分钟内贴近饱和，600 mL/min 是起点。不要买混合气出口的型号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氢气阻火器 + 单向阀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氢气管专用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进混合器之前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食品级 CO₂ 钢瓶 + 双级减压 + 加热减压器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防干冰堵阀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钢瓶放机房，不进客区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氧气源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只给无人台架对照。第一版量产可以不上氧浴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溶气 / 制泡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规格方向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气液混合泵或 UFB 喷嘴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过流件钛或 PVDF；旁路 20–60 L/min 即可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要海水工况样本和材质证明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保压罐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2–5 bar，停留 ≥30 秒，安全阀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内壁同样耐镁盐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释放喷嘴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孔径可换，方便调泡径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装舱底，斜向上，避开回水口对吹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旁路阀组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电动 + 手动；断电回到「旁路切断、主循环可消杀」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测量（没有这些，实验等于没做）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锁哪一个数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溶解氢仪（膜电极；TRUSTLEX 一类便携也行）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液相氢。ORP 只作辅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溶解氧仪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液相氧；也看开氢时氧有没有被顶掉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pH + 电导 + 温度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碳酸模式的代理。pH 下降 ≠ 已经 1000 ppm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溶解 CO₂ 或总无机碳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有就上；没有就用标定过的 pH–碱度反算，写明误差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头空间氢 / 氧 / 二氧化碳传感器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安全联锁。要能防盐雾，或加见证件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气泡尺寸外包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激光衍射或纳米颗粒追踪，清水 vs 高盐各一份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质量流量计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氢、二氧化碳各一只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安全与消耗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不产生电火花的排风、可记数据的控制器、氢气检漏液、亚甲基蓝滴定（粗筛）、比重计、红外或皮温探头、主观打分表、无火种机房。</w:t>
      </w:r>
    </w:p>
    <w:p>
      <w:pPr>
        <w:jc w:val="left"/>
      </w:pPr>
      <w:r>
        <w:rPr>
          <w:rFonts w:ascii="微软雅黑" w:hAnsi="微软雅黑" w:eastAsia="微软雅黑"/>
          <w:b/>
        </w:rPr>
        <w:t>先不要买：</w:t>
      </w:r>
      <w:r>
        <w:rPr>
          <w:rFonts w:ascii="微软雅黑" w:hAnsi="微软雅黑" w:eastAsia="微软雅黑"/>
          <w:b w:val="0"/>
        </w:rPr>
        <w:t xml:space="preserve"> 缸内电解棒、中空纤维碳酸膜主机、氢氧混合出口的 PEM、只看广告的「纳米氢发生器」。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7. 实验：过关才许装到客舱</w:t>
      </w:r>
    </w:p>
    <w:p>
      <w:pPr>
        <w:jc w:val="left"/>
      </w:pPr>
      <w:r>
        <w:rPr>
          <w:rFonts w:ascii="微软雅黑" w:hAnsi="微软雅黑" w:eastAsia="微软雅黑"/>
          <w:b w:val="0"/>
        </w:rPr>
        <w:t>每一步都做两套：</w:t>
      </w:r>
      <w:r>
        <w:rPr>
          <w:rFonts w:ascii="微软雅黑" w:hAnsi="微软雅黑" w:eastAsia="微软雅黑"/>
          <w:b/>
        </w:rPr>
        <w:t>清水 36℃</w:t>
      </w:r>
      <w:r>
        <w:rPr>
          <w:rFonts w:ascii="微软雅黑" w:hAnsi="微软雅黑" w:eastAsia="微软雅黑"/>
          <w:b w:val="0"/>
        </w:rPr>
        <w:t xml:space="preserve">，和 </w:t>
      </w:r>
      <w:r>
        <w:rPr>
          <w:rFonts w:ascii="微软雅黑" w:hAnsi="微软雅黑" w:eastAsia="微软雅黑"/>
          <w:b/>
        </w:rPr>
        <w:t>本机配方硫酸镁 36℃、比重 1.25</w:t>
      </w:r>
      <w:r>
        <w:rPr>
          <w:rFonts w:ascii="微软雅黑" w:hAnsi="微软雅黑" w:eastAsia="微软雅黑"/>
          <w:b w:val="0"/>
        </w:rPr>
        <w:t>。高盐明显更差，就降低目标或改做碳酸，而不是把清水广告印到舱上。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 0 步 · 纸面和安全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氢按可燃气：泄漏检查、阻火器、静电接地。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问工程师：客用时会不会同时装氢和臭氧。会，则互锁必须是硬件，不能只靠软件。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供应商出材质和过流件清单。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 1 步 · 水桶小循环（不上人，不上舱）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盐析。</w:t>
      </w:r>
      <w:r>
        <w:rPr>
          <w:rFonts w:ascii="微软雅黑" w:hAnsi="微软雅黑" w:eastAsia="微软雅黑"/>
          <w:b w:val="0"/>
        </w:rPr>
        <w:t xml:space="preserve"> 同样气量、同样压力，测 10 / 20 / 30 分钟溶解氢、溶解氧、pH（碳酸）。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建议放行：高盐溶解氢 ≥ 同条件清水的 40%，且绝对值 ≥0.3 ppm。达不到就不要做氢浴产品。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泡径。</w:t>
      </w:r>
      <w:r>
        <w:rPr>
          <w:rFonts w:ascii="微软雅黑" w:hAnsi="微软雅黑" w:eastAsia="微软雅黑"/>
          <w:b w:val="0"/>
        </w:rPr>
        <w:t xml:space="preserve"> 外包测 D50。高盐若把超微细全并成大气泡，氢锁不住。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衰减。</w:t>
      </w:r>
      <w:r>
        <w:rPr>
          <w:rFonts w:ascii="微软雅黑" w:hAnsi="微软雅黑" w:eastAsia="微软雅黑"/>
          <w:b w:val="0"/>
        </w:rPr>
        <w:t xml:space="preserve"> 停气后 0 / 10 / 20 / 40 分钟再测溶解氢。决定体验中要不要一直补气。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头空间。</w:t>
      </w:r>
      <w:r>
        <w:rPr>
          <w:rFonts w:ascii="微软雅黑" w:hAnsi="微软雅黑" w:eastAsia="微软雅黑"/>
          <w:b w:val="0"/>
        </w:rPr>
        <w:t xml:space="preserve"> 带盖水桶模拟小头顶空间。排风开 / 关对照。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否决：排风正常时氢仍接近 1%，或排风停 5 分钟内到 2%。这种架构不许上船。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 2 步 · 接到储液罐或空舱（仍不上客）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故意先开臭氧再请求开氢，必须拒动。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高盐连续循环 4 小时：看压差、泵是否气蚀、喷嘴是否结晶。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开泡前后测紫外透过、水下声压。差太大就改 SOP（体验时关声振或加长消杀）。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停气之后溶解氢还在降、头顶氢还在升的那段时间，排风必须继续。记下要多排几分钟。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 3 步 · 有人（前面全过之后）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禁忌按现有门店清单。不宣称治疗。人数不必多，但必须 </w:t>
      </w:r>
      <w:r>
        <w:rPr>
          <w:rFonts w:ascii="微软雅黑" w:hAnsi="微软雅黑" w:eastAsia="微软雅黑"/>
          <w:b/>
        </w:rPr>
        <w:t>同一人、同一舱、开 vs 关</w:t>
      </w:r>
      <w:r>
        <w:rPr>
          <w:rFonts w:ascii="微软雅黑" w:hAnsi="微软雅黑" w:eastAsia="微软雅黑"/>
          <w:b w:val="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看什么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用来回答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溶氢 / pH 是否到目标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功能有没有做上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头空间有没有越线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能不能卖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皮温、发红、白雾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红外 / 照片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碳酸有没有体感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滑、暖、放松打分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相对关泡有没有增量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气促、头晕、要出舱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现有红旗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一出现就停项目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经皮气体、心率变异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仅科研合作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不进控制器，不进广告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做到设备上了，看这五条：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控制器能选「氢浴 / 碳酸 / 关」，互斥是真的。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高盐氢浴 20 分钟，液相氢过台架放行线，头空间氢 &lt; 1%。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碳酸模式有可见贴肤微泡，或皮温可重复升高；头空间二氧化碳 &lt; 0.5%。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当天消杀仍能按 SOP 做完（或 SOP 已经改过）。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铭牌数字来自本机报告，不是日本官网。</w:t>
      </w:r>
    </w:p>
    <w:p>
      <w:pPr>
        <w:jc w:val="left"/>
      </w:pPr>
      <w:r>
        <w:rPr>
          <w:rFonts w:ascii="微软雅黑" w:hAnsi="微软雅黑" w:eastAsia="微软雅黑"/>
          <w:b/>
        </w:rPr>
        <w:t>对使用者有效，看这三层：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工程有效：上面五条。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体验有效：开关对照下打分或皮温有差别。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医疗有效：本方案不做这个结论。要做另立课题、走伦理。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8. 落地节奏（不要一次上三种气）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P0 台架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买分路 PEM、混合器、溶氢仪、头空间三气传感器；清水 vs 高盐水桶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盐析报告。决定做不做氢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P1 安全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高盐小循环 + 头空间否决实验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过 / 不过。不过则氢浴停，只评估碳酸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P2 空舱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旁路接到储液或空舱；互锁、结晶、声、紫外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改装图、SOP 草稿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P3 体验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小样本开关对照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铭牌数字、对客话术白名单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P4 选配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先上氢浴 </w:t>
            </w:r>
            <w:r>
              <w:rPr>
                <w:rFonts w:ascii="微软雅黑" w:hAnsi="微软雅黑" w:eastAsia="微软雅黑"/>
                <w:b/>
              </w:rPr>
              <w:t>或</w:t>
            </w:r>
            <w:r>
              <w:rPr>
                <w:rFonts w:ascii="微软雅黑" w:hAnsi="微软雅黑" w:eastAsia="微软雅黑"/>
                <w:b w:val="0"/>
              </w:rPr>
              <w:t xml:space="preserve"> 先上碳酸，不要同日双开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服务菜单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氧浴放到 P4 以后。氢氧吸入如果要做，做成出舱独立设备。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对客一句话（P3 过关之后才许说）：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「这台舱可以选配氢浴或碳酸微泡。液体里的浓度以本机铭牌为准。不是治疗设备。」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9. 和现有宣传口径怎么对齐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现在材料里的说法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研发上怎么处理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纳米水溶氢、万级 ppm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不作工程目标。铭牌用本机测到的 ppm / ppb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舱内氧 21–22%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只作头空间安全目标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碳氧气 93–95% + 5–7%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不作门锁舱气相配方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饱和氢 1.6 ppm、雾化 66.6 : 33.3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1.6 ppm 当清水天花板；2:1 只许出舱吸入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结构、阈值、选型以工程师按本机图纸确认为准。本文件里的切断值和放行线是研发起点，不是已经锁死的铭牌。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