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1-Evaluate</w:t>
      </w:r>
    </w:p>
    <w:p w:rsidR="00000000" w:rsidDel="00000000" w:rsidP="00000000" w:rsidRDefault="00000000" w:rsidRPr="00000000" w14:paraId="00000002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55499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2-PEMDAS</w:t>
      </w:r>
    </w:p>
    <w:p w:rsidR="00000000" w:rsidDel="00000000" w:rsidP="00000000" w:rsidRDefault="00000000" w:rsidRPr="00000000" w14:paraId="0000000A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5511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3-Solve</w:t>
      </w:r>
    </w:p>
    <w:p w:rsidR="00000000" w:rsidDel="00000000" w:rsidP="00000000" w:rsidRDefault="00000000" w:rsidRPr="00000000" w14:paraId="00000011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973815</wp:posOffset>
                </wp:positionV>
                <wp:extent cx="272303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826475" y="534975"/>
                          <a:ext cx="3201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973815</wp:posOffset>
                </wp:positionV>
                <wp:extent cx="272303" cy="257175"/>
                <wp:effectExtent b="0" l="0" r="0" t="0"/>
                <wp:wrapNone/>
                <wp:docPr id="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30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528638</wp:posOffset>
            </wp:positionH>
            <wp:positionV relativeFrom="page">
              <wp:posOffset>2152845</wp:posOffset>
            </wp:positionV>
            <wp:extent cx="138113" cy="156528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5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3943350</wp:posOffset>
            </wp:positionH>
            <wp:positionV relativeFrom="page">
              <wp:posOffset>2240640</wp:posOffset>
            </wp:positionV>
            <wp:extent cx="138113" cy="156528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5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528638</wp:posOffset>
            </wp:positionH>
            <wp:positionV relativeFrom="page">
              <wp:posOffset>4502827</wp:posOffset>
            </wp:positionV>
            <wp:extent cx="138113" cy="156528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5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3938588</wp:posOffset>
            </wp:positionH>
            <wp:positionV relativeFrom="page">
              <wp:posOffset>4502827</wp:posOffset>
            </wp:positionV>
            <wp:extent cx="138113" cy="156528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3" cy="15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37973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4-Simplify</w:t>
      </w:r>
    </w:p>
    <w:p w:rsidR="00000000" w:rsidDel="00000000" w:rsidP="00000000" w:rsidRDefault="00000000" w:rsidRPr="00000000" w14:paraId="00000019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</wp:posOffset>
            </wp:positionH>
            <wp:positionV relativeFrom="page">
              <wp:posOffset>1552575</wp:posOffset>
            </wp:positionV>
            <wp:extent cx="447675" cy="304800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3981450</wp:posOffset>
            </wp:positionH>
            <wp:positionV relativeFrom="page">
              <wp:posOffset>1576388</wp:posOffset>
            </wp:positionV>
            <wp:extent cx="419100" cy="257175"/>
            <wp:effectExtent b="0" l="0" r="0" t="0"/>
            <wp:wrapNone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</wp:posOffset>
            </wp:positionH>
            <wp:positionV relativeFrom="page">
              <wp:posOffset>2888340</wp:posOffset>
            </wp:positionV>
            <wp:extent cx="419100" cy="295275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3981450</wp:posOffset>
            </wp:positionH>
            <wp:positionV relativeFrom="page">
              <wp:posOffset>2933208</wp:posOffset>
            </wp:positionV>
            <wp:extent cx="376238" cy="198020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198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581025</wp:posOffset>
            </wp:positionH>
            <wp:positionV relativeFrom="page">
              <wp:posOffset>4214580</wp:posOffset>
            </wp:positionV>
            <wp:extent cx="381000" cy="319548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9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3933825</wp:posOffset>
            </wp:positionH>
            <wp:positionV relativeFrom="page">
              <wp:posOffset>4232878</wp:posOffset>
            </wp:positionV>
            <wp:extent cx="381000" cy="442452"/>
            <wp:effectExtent b="0" l="0" r="0" t="0"/>
            <wp:wrapNone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2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415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5-Simplify</w:t>
      </w:r>
    </w:p>
    <w:p w:rsidR="00000000" w:rsidDel="00000000" w:rsidP="00000000" w:rsidRDefault="00000000" w:rsidRPr="00000000" w14:paraId="0000002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3748088</wp:posOffset>
            </wp:positionH>
            <wp:positionV relativeFrom="page">
              <wp:posOffset>1831065</wp:posOffset>
            </wp:positionV>
            <wp:extent cx="276225" cy="23812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1790700</wp:posOffset>
            </wp:positionV>
            <wp:extent cx="6858000" cy="3136900"/>
            <wp:effectExtent b="0" l="0" r="0" t="0"/>
            <wp:wrapNone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1790700</wp:posOffset>
            </wp:positionV>
            <wp:extent cx="278208" cy="226448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08" cy="226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3733800</wp:posOffset>
            </wp:positionH>
            <wp:positionV relativeFrom="page">
              <wp:posOffset>3845602</wp:posOffset>
            </wp:positionV>
            <wp:extent cx="304800" cy="2286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3709988</wp:posOffset>
            </wp:positionH>
            <wp:positionV relativeFrom="page">
              <wp:posOffset>2876317</wp:posOffset>
            </wp:positionV>
            <wp:extent cx="352425" cy="22860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2842980</wp:posOffset>
            </wp:positionV>
            <wp:extent cx="285750" cy="295275"/>
            <wp:effectExtent b="0" l="0" r="0" t="0"/>
            <wp:wrapNone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3859890</wp:posOffset>
            </wp:positionV>
            <wp:extent cx="304800" cy="200025"/>
            <wp:effectExtent b="0" l="0" r="0" t="0"/>
            <wp:wrapNone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6-Solving</w:t>
      </w:r>
    </w:p>
    <w:p w:rsidR="00000000" w:rsidDel="00000000" w:rsidP="00000000" w:rsidRDefault="00000000" w:rsidRPr="00000000" w14:paraId="00000032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43307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7-Solve</w:t>
      </w:r>
    </w:p>
    <w:p w:rsidR="00000000" w:rsidDel="00000000" w:rsidP="00000000" w:rsidRDefault="00000000" w:rsidRPr="00000000" w14:paraId="0000003C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5549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 8-Solve</w:t>
      </w:r>
    </w:p>
    <w:p w:rsidR="00000000" w:rsidDel="00000000" w:rsidP="00000000" w:rsidRDefault="00000000" w:rsidRPr="00000000" w14:paraId="00000040">
      <w:pPr>
        <w:jc w:val="left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514350</wp:posOffset>
            </wp:positionH>
            <wp:positionV relativeFrom="page">
              <wp:posOffset>1547813</wp:posOffset>
            </wp:positionV>
            <wp:extent cx="304800" cy="190500"/>
            <wp:effectExtent b="0" l="0" r="0" t="0"/>
            <wp:wrapNone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3886200</wp:posOffset>
            </wp:positionH>
            <wp:positionV relativeFrom="page">
              <wp:posOffset>1661914</wp:posOffset>
            </wp:positionV>
            <wp:extent cx="304800" cy="17867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8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523875</wp:posOffset>
            </wp:positionH>
            <wp:positionV relativeFrom="page">
              <wp:posOffset>4317090</wp:posOffset>
            </wp:positionV>
            <wp:extent cx="285750" cy="228600"/>
            <wp:effectExtent b="0" l="0" r="0" t="0"/>
            <wp:wrapNone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3881438</wp:posOffset>
            </wp:positionH>
            <wp:positionV relativeFrom="page">
              <wp:posOffset>4421865</wp:posOffset>
            </wp:positionV>
            <wp:extent cx="314325" cy="238125"/>
            <wp:effectExtent b="0" l="0" r="0" t="0"/>
            <wp:wrapNone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5562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0.1 Stations Answer Sheet</w:t>
      </w:r>
    </w:p>
    <w:p w:rsidR="00000000" w:rsidDel="00000000" w:rsidP="00000000" w:rsidRDefault="00000000" w:rsidRPr="00000000" w14:paraId="00000046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Copy each problem down with the number and show your work.</w:t>
      </w:r>
    </w:p>
    <w:p w:rsidR="00000000" w:rsidDel="00000000" w:rsidP="00000000" w:rsidRDefault="00000000" w:rsidRPr="00000000" w14:paraId="00000047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You have to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at least</w:t>
      </w:r>
      <w:r w:rsidDel="00000000" w:rsidR="00000000" w:rsidRPr="00000000">
        <w:rPr>
          <w:sz w:val="34"/>
          <w:szCs w:val="34"/>
          <w:rtl w:val="0"/>
        </w:rPr>
        <w:t xml:space="preserve"> work the FIRST PROBLEM on each station.</w:t>
      </w:r>
    </w:p>
    <w:p w:rsidR="00000000" w:rsidDel="00000000" w:rsidP="00000000" w:rsidRDefault="00000000" w:rsidRPr="00000000" w14:paraId="00000048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required numbers</w:t>
      </w:r>
      <w:r w:rsidDel="00000000" w:rsidR="00000000" w:rsidRPr="00000000">
        <w:rPr>
          <w:sz w:val="34"/>
          <w:szCs w:val="34"/>
          <w:rtl w:val="0"/>
        </w:rPr>
        <w:t xml:space="preserve"> are listed below.</w:t>
      </w:r>
    </w:p>
    <w:p w:rsidR="00000000" w:rsidDel="00000000" w:rsidP="00000000" w:rsidRDefault="00000000" w:rsidRPr="00000000" w14:paraId="0000004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5.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9.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13.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17.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23.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28.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34.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</w:tbl>
    <w:p w:rsidR="00000000" w:rsidDel="00000000" w:rsidP="00000000" w:rsidRDefault="00000000" w:rsidRPr="00000000" w14:paraId="0000008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2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8.png"/><Relationship Id="rId25" Type="http://schemas.openxmlformats.org/officeDocument/2006/relationships/image" Target="media/image23.png"/><Relationship Id="rId28" Type="http://schemas.openxmlformats.org/officeDocument/2006/relationships/image" Target="media/image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25.png"/><Relationship Id="rId31" Type="http://schemas.openxmlformats.org/officeDocument/2006/relationships/image" Target="media/image22.png"/><Relationship Id="rId30" Type="http://schemas.openxmlformats.org/officeDocument/2006/relationships/image" Target="media/image6.png"/><Relationship Id="rId11" Type="http://schemas.openxmlformats.org/officeDocument/2006/relationships/image" Target="media/image13.png"/><Relationship Id="rId10" Type="http://schemas.openxmlformats.org/officeDocument/2006/relationships/image" Target="media/image18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21.png"/><Relationship Id="rId19" Type="http://schemas.openxmlformats.org/officeDocument/2006/relationships/image" Target="media/image1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