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743AD2" wp14:paraId="2C078E63" wp14:textId="72237910">
      <w:pPr>
        <w:jc w:val="center"/>
        <w:rPr>
          <w:b w:val="1"/>
          <w:bCs w:val="1"/>
          <w:sz w:val="40"/>
          <w:szCs w:val="40"/>
        </w:rPr>
      </w:pPr>
      <w:r w:rsidRPr="6F743AD2" w:rsidR="4B2577CE">
        <w:rPr>
          <w:b w:val="1"/>
          <w:bCs w:val="1"/>
          <w:sz w:val="40"/>
          <w:szCs w:val="40"/>
        </w:rPr>
        <w:t>Security in Cloud Computing and IoT</w:t>
      </w:r>
    </w:p>
    <w:p w:rsidR="4B2577CE" w:rsidP="6F743AD2" w:rsidRDefault="4B2577CE" w14:paraId="702BF0A2" w14:textId="520B22C5">
      <w:pPr>
        <w:jc w:val="center"/>
        <w:rPr>
          <w:b w:val="1"/>
          <w:bCs w:val="1"/>
          <w:sz w:val="40"/>
          <w:szCs w:val="40"/>
        </w:rPr>
      </w:pPr>
      <w:r w:rsidRPr="6F743AD2" w:rsidR="4B2577CE">
        <w:rPr>
          <w:b w:val="1"/>
          <w:bCs w:val="1"/>
          <w:sz w:val="40"/>
          <w:szCs w:val="40"/>
        </w:rPr>
        <w:t>Submitted by: Group-1</w:t>
      </w:r>
    </w:p>
    <w:p w:rsidR="4B2577CE" w:rsidP="6F743AD2" w:rsidRDefault="4B2577CE" w14:paraId="2C761998" w14:textId="5CD9F10C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  <w:r w:rsidRPr="6F743AD2" w:rsidR="4B2577CE"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  <w:t>Create and implement a cloud security policy for an AWS deployment</w:t>
      </w:r>
    </w:p>
    <w:p w:rsidR="6F743AD2" w:rsidP="6F743AD2" w:rsidRDefault="6F743AD2" w14:paraId="37D7D5FC" w14:textId="51422B78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</w:p>
    <w:p w:rsidR="5B6ABD55" w:rsidP="6F743AD2" w:rsidRDefault="5B6ABD55" w14:paraId="40F64010" w14:textId="62B5CFC6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Cloud Security Policy for AWS</w:t>
      </w:r>
      <w:r w:rsidRPr="6F743AD2" w:rsidR="46E916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5B6ABD55" w:rsidP="6F743AD2" w:rsidRDefault="5B6ABD55" w14:paraId="0C08226E" w14:textId="45C13722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Cloud Security Policy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defines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rules, controls, and responsibilities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protect AWS infrastructure, data, and users.</w:t>
      </w:r>
    </w:p>
    <w:p w:rsidR="6F743AD2" w:rsidP="6F743AD2" w:rsidRDefault="6F743AD2" w14:paraId="1E8BF45D" w14:textId="3E01C8AD">
      <w:p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5B6ABD55" w:rsidP="6F743AD2" w:rsidRDefault="5B6ABD55" w14:paraId="3B5F1CE1" w14:textId="5ABC3AA0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Identity &amp; Access Management Policy (IAM)</w:t>
      </w:r>
      <w:r w:rsidRPr="6F743AD2" w:rsidR="3782641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5B6ABD55" w:rsidP="6F743AD2" w:rsidRDefault="5B6ABD55" w14:paraId="2C6349D3" w14:textId="33BB7045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Rules</w:t>
      </w:r>
      <w:r w:rsidRPr="6F743AD2" w:rsidR="7DF65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</w:p>
    <w:p w:rsidR="5B6ABD55" w:rsidP="6F743AD2" w:rsidRDefault="5B6ABD55" w14:paraId="5BB23F1C" w14:textId="3E25ABE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Enforce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Least Privilege Access</w:t>
      </w:r>
    </w:p>
    <w:p w:rsidR="5B6ABD55" w:rsidP="6F743AD2" w:rsidRDefault="5B6ABD55" w14:paraId="5723FF31" w14:textId="563B7A9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IAM Roles instead of Root Account</w:t>
      </w:r>
    </w:p>
    <w:p w:rsidR="5B6ABD55" w:rsidP="6F743AD2" w:rsidRDefault="5B6ABD55" w14:paraId="2010456A" w14:textId="0513EC0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Multi-Factor Authentication (MFA)</w:t>
      </w:r>
    </w:p>
    <w:p w:rsidR="5B6ABD55" w:rsidP="6F743AD2" w:rsidRDefault="5B6ABD55" w14:paraId="57B36AF4" w14:textId="0E0F323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Rotate access keys every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90 days</w:t>
      </w:r>
    </w:p>
    <w:p w:rsidR="5B6ABD55" w:rsidP="6F743AD2" w:rsidRDefault="5B6ABD55" w14:paraId="05C643E9" w14:textId="6E4F11B6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AWS Services Used</w:t>
      </w:r>
      <w:r w:rsidRPr="6F743AD2" w:rsidR="0B1DF59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</w:p>
    <w:p w:rsidR="5B6ABD55" w:rsidP="6F743AD2" w:rsidRDefault="5B6ABD55" w14:paraId="2C152FBF" w14:textId="7F6D3323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AWS IAM</w:t>
      </w:r>
    </w:p>
    <w:p w:rsidR="5B6ABD55" w:rsidP="6F743AD2" w:rsidRDefault="5B6ABD55" w14:paraId="4D580E76" w14:textId="25C6D1D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AWS Organizations</w:t>
      </w:r>
    </w:p>
    <w:p w:rsidR="5B6ABD55" w:rsidP="6F743AD2" w:rsidRDefault="5B6ABD55" w14:paraId="4A7D9ACB" w14:textId="1C5E860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AWS SSO</w:t>
      </w:r>
    </w:p>
    <w:p w:rsidR="5B6ABD55" w:rsidP="6F743AD2" w:rsidRDefault="5B6ABD55" w14:paraId="3A12FABA" w14:textId="33135CF1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Security Hub Control Example</w:t>
      </w:r>
      <w:r w:rsidRPr="6F743AD2" w:rsidR="2929E45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</w:p>
    <w:p w:rsidR="5B6ABD55" w:rsidP="6F743AD2" w:rsidRDefault="5B6ABD55" w14:paraId="21069203" w14:textId="6087EFE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Detects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overly permissive IAM policies</w:t>
      </w:r>
    </w:p>
    <w:p w:rsidR="5B6ABD55" w:rsidP="6F743AD2" w:rsidRDefault="5B6ABD55" w14:paraId="3B796359" w14:textId="201505B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Flags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unused credentials</w:t>
      </w:r>
    </w:p>
    <w:p w:rsidR="6F743AD2" w:rsidP="6F743AD2" w:rsidRDefault="6F743AD2" w14:paraId="4A54910A" w14:textId="322F2510">
      <w:p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5B6ABD55" w:rsidP="6F743AD2" w:rsidRDefault="5B6ABD55" w14:paraId="5246C8C1" w14:textId="45910317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Data Protection Policy</w:t>
      </w:r>
      <w:r w:rsidRPr="6F743AD2" w:rsidR="174A2EF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5B6ABD55" w:rsidP="6F743AD2" w:rsidRDefault="5B6ABD55" w14:paraId="30B01A68" w14:textId="01D983D0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Rules</w:t>
      </w:r>
      <w:r w:rsidRPr="6F743AD2" w:rsidR="1985B94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</w:p>
    <w:p w:rsidR="5B6ABD55" w:rsidP="6F743AD2" w:rsidRDefault="5B6ABD55" w14:paraId="349CDF32" w14:textId="368165E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Encrypt data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at rest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 transit</w:t>
      </w:r>
    </w:p>
    <w:p w:rsidR="5B6ABD55" w:rsidP="6F743AD2" w:rsidRDefault="5B6ABD55" w14:paraId="38DB328E" w14:textId="685CC51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AWS KMS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encryption keys</w:t>
      </w:r>
    </w:p>
    <w:p w:rsidR="5B6ABD55" w:rsidP="6F743AD2" w:rsidRDefault="5B6ABD55" w14:paraId="3467CFB7" w14:textId="1AB6033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S3 bucket access logging</w:t>
      </w:r>
    </w:p>
    <w:p w:rsidR="5B6ABD55" w:rsidP="6F743AD2" w:rsidRDefault="5B6ABD55" w14:paraId="12F28D45" w14:textId="1A6BA39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Block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public S3 buckets</w:t>
      </w:r>
    </w:p>
    <w:p w:rsidR="5B6ABD55" w:rsidP="6F743AD2" w:rsidRDefault="5B6ABD55" w14:paraId="1477F7CD" w14:textId="07E85C4C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AWS Services Used</w:t>
      </w:r>
      <w:r w:rsidRPr="6F743AD2" w:rsidR="726263C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</w:p>
    <w:p w:rsidR="5B6ABD55" w:rsidP="6F743AD2" w:rsidRDefault="5B6ABD55" w14:paraId="5139A204" w14:textId="5E87315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AWS KMS</w:t>
      </w:r>
    </w:p>
    <w:p w:rsidR="5B6ABD55" w:rsidP="6F743AD2" w:rsidRDefault="5B6ABD55" w14:paraId="6FA25726" w14:textId="14E0B710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Amazon S3</w:t>
      </w:r>
    </w:p>
    <w:p w:rsidR="5B6ABD55" w:rsidP="6F743AD2" w:rsidRDefault="5B6ABD55" w14:paraId="5056718D" w14:textId="490350C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AWS CloudTrail</w:t>
      </w:r>
    </w:p>
    <w:p w:rsidR="5B6ABD55" w:rsidP="6F743AD2" w:rsidRDefault="5B6ABD55" w14:paraId="1E5E5B09" w14:textId="289D4D38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Security Hub Checks</w:t>
      </w:r>
      <w:r w:rsidRPr="6F743AD2" w:rsidR="1886FE6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</w:p>
    <w:p w:rsidR="5B6ABD55" w:rsidP="6F743AD2" w:rsidRDefault="5B6ABD55" w14:paraId="4F18F7C1" w14:textId="69D8F742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Unencrypted S3 buckets</w:t>
      </w:r>
    </w:p>
    <w:p w:rsidR="5B6ABD55" w:rsidP="6F743AD2" w:rsidRDefault="5B6ABD55" w14:paraId="6BC2C3DD" w14:textId="5277F92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Public data exposure</w:t>
      </w:r>
    </w:p>
    <w:p w:rsidR="6F743AD2" w:rsidP="6F743AD2" w:rsidRDefault="6F743AD2" w14:paraId="7C105966" w14:textId="14A2072A">
      <w:p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5B6ABD55" w:rsidP="6F743AD2" w:rsidRDefault="5B6ABD55" w14:paraId="01AE9A89" w14:textId="14FC1606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Network Security Policy</w:t>
      </w:r>
      <w:r w:rsidRPr="6F743AD2" w:rsidR="7111400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5B6ABD55" w:rsidP="6F743AD2" w:rsidRDefault="5B6ABD55" w14:paraId="51745E3E" w14:textId="0A3D281C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Rules</w:t>
      </w:r>
      <w:r w:rsidRPr="6F743AD2" w:rsidR="216A1E7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</w:p>
    <w:p w:rsidR="5B6ABD55" w:rsidP="6F743AD2" w:rsidRDefault="5B6ABD55" w14:paraId="2A686522" w14:textId="3FA4CCB3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Restrict inbound/outbound traffic using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Security Groups</w:t>
      </w:r>
    </w:p>
    <w:p w:rsidR="5B6ABD55" w:rsidP="6F743AD2" w:rsidRDefault="5B6ABD55" w14:paraId="6791B83F" w14:textId="086C015B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VPC segmentation</w:t>
      </w:r>
    </w:p>
    <w:p w:rsidR="5B6ABD55" w:rsidP="6F743AD2" w:rsidRDefault="5B6ABD55" w14:paraId="4945CA0F" w14:textId="5547F63C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Deploy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Web Application Firewall (WAF)</w:t>
      </w:r>
    </w:p>
    <w:p w:rsidR="5B6ABD55" w:rsidP="6F743AD2" w:rsidRDefault="5B6ABD55" w14:paraId="24C04798" w14:textId="00245BCD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AWS Services Used</w:t>
      </w:r>
      <w:r w:rsidRPr="6F743AD2" w:rsidR="77DE405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</w:p>
    <w:p w:rsidR="5B6ABD55" w:rsidP="6F743AD2" w:rsidRDefault="5B6ABD55" w14:paraId="79CEB074" w14:textId="184265E3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VPC</w:t>
      </w:r>
    </w:p>
    <w:p w:rsidR="5B6ABD55" w:rsidP="6F743AD2" w:rsidRDefault="5B6ABD55" w14:paraId="6F717527" w14:textId="0485F935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AWS Shield</w:t>
      </w:r>
    </w:p>
    <w:p w:rsidR="5B6ABD55" w:rsidP="6F743AD2" w:rsidRDefault="5B6ABD55" w14:paraId="79747433" w14:textId="179F2EB4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AWS WAF</w:t>
      </w:r>
    </w:p>
    <w:p w:rsidR="5B6ABD55" w:rsidP="6F743AD2" w:rsidRDefault="5B6ABD55" w14:paraId="6C457358" w14:textId="3323588E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Security Hub Monitors</w:t>
      </w:r>
      <w:r w:rsidRPr="6F743AD2" w:rsidR="7B80625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</w:p>
    <w:p w:rsidR="5B6ABD55" w:rsidP="6F743AD2" w:rsidRDefault="5B6ABD55" w14:paraId="0C7E2749" w14:textId="71512EE4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Open ports (0.0.0.0/0 exposure)</w:t>
      </w:r>
    </w:p>
    <w:p w:rsidR="5B6ABD55" w:rsidP="6F743AD2" w:rsidRDefault="5B6ABD55" w14:paraId="50EB6865" w14:textId="7C4CA1E5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Public EC2 access risks</w:t>
      </w:r>
    </w:p>
    <w:p w:rsidR="6F743AD2" w:rsidP="6F743AD2" w:rsidRDefault="6F743AD2" w14:paraId="48F81D78" w14:textId="5852DB29">
      <w:p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5B6ABD55" w:rsidP="6F743AD2" w:rsidRDefault="5B6ABD55" w14:paraId="3DC7B158" w14:textId="4B284564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Logging &amp; Monitoring Policy</w:t>
      </w:r>
      <w:r w:rsidRPr="6F743AD2" w:rsidR="037D6D3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5B6ABD55" w:rsidP="6F743AD2" w:rsidRDefault="5B6ABD55" w14:paraId="4209A70E" w14:textId="0BE44C5C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Rules</w:t>
      </w:r>
      <w:r w:rsidRPr="6F743AD2" w:rsidR="70095FF6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</w:p>
    <w:p w:rsidR="5B6ABD55" w:rsidP="6F743AD2" w:rsidRDefault="5B6ABD55" w14:paraId="03BF0B41" w14:textId="528BA3C3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CloudTrail logging</w:t>
      </w:r>
    </w:p>
    <w:p w:rsidR="5B6ABD55" w:rsidP="6F743AD2" w:rsidRDefault="5B6ABD55" w14:paraId="31F13BE4" w14:textId="64FCC3DE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Store logs securely in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S3</w:t>
      </w:r>
    </w:p>
    <w:p w:rsidR="5B6ABD55" w:rsidP="6F743AD2" w:rsidRDefault="5B6ABD55" w14:paraId="371C2F9B" w14:textId="5E2ACFB8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Monitor threats using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GuardDuty</w:t>
      </w:r>
    </w:p>
    <w:p w:rsidR="5B6ABD55" w:rsidP="6F743AD2" w:rsidRDefault="5B6ABD55" w14:paraId="75FEF265" w14:textId="4F80D71A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Integrate alerts with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Security Hub</w:t>
      </w:r>
    </w:p>
    <w:p w:rsidR="5B6ABD55" w:rsidP="6F743AD2" w:rsidRDefault="5B6ABD55" w14:paraId="1761CC91" w14:textId="770A91D6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AWS Services Used</w:t>
      </w:r>
      <w:r w:rsidRPr="6F743AD2" w:rsidR="3F570A8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</w:p>
    <w:p w:rsidR="5B6ABD55" w:rsidP="6F743AD2" w:rsidRDefault="5B6ABD55" w14:paraId="1F247E1B" w14:textId="49BD0EA5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CloudTrail</w:t>
      </w:r>
    </w:p>
    <w:p w:rsidR="5B6ABD55" w:rsidP="6F743AD2" w:rsidRDefault="5B6ABD55" w14:paraId="15DC2510" w14:textId="5DE5325F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CloudWatch</w:t>
      </w:r>
    </w:p>
    <w:p w:rsidR="5B6ABD55" w:rsidP="6F743AD2" w:rsidRDefault="5B6ABD55" w14:paraId="37A70BFB" w14:textId="3B2F458D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AWS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GuardDuty</w:t>
      </w:r>
    </w:p>
    <w:p w:rsidR="6F743AD2" w:rsidP="6F743AD2" w:rsidRDefault="6F743AD2" w14:paraId="184BDB4C" w14:textId="6E52F45F">
      <w:p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5B6ABD55" w:rsidP="6F743AD2" w:rsidRDefault="5B6ABD55" w14:paraId="27846EA1" w14:textId="1A7C7274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Incident Response Policy</w:t>
      </w:r>
      <w:r w:rsidRPr="6F743AD2" w:rsidR="1C9832C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5B6ABD55" w:rsidP="6F743AD2" w:rsidRDefault="5B6ABD55" w14:paraId="001CBA3B" w14:textId="6420EC31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Rules</w:t>
      </w:r>
      <w:r w:rsidRPr="6F743AD2" w:rsidR="6F781B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</w:p>
    <w:p w:rsidR="5B6ABD55" w:rsidP="6F743AD2" w:rsidRDefault="5B6ABD55" w14:paraId="564DF6CC" w14:textId="5FF0C004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Detect incidents via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Security Hub</w:t>
      </w:r>
    </w:p>
    <w:p w:rsidR="5B6ABD55" w:rsidP="6F743AD2" w:rsidRDefault="5B6ABD55" w14:paraId="3DE89503" w14:textId="688FEDA9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Trigger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automated remediation using Lambda</w:t>
      </w:r>
    </w:p>
    <w:p w:rsidR="5B6ABD55" w:rsidP="6F743AD2" w:rsidRDefault="5B6ABD55" w14:paraId="677A702A" w14:textId="3C22EEA7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Notify security team via </w:t>
      </w:r>
      <w:r w:rsidRPr="6F743AD2" w:rsidR="5B6ABD5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SNS</w:t>
      </w:r>
    </w:p>
    <w:p w:rsidR="6F743AD2" w:rsidP="6F743AD2" w:rsidRDefault="6F743AD2" w14:paraId="7FA253D1" w14:textId="2DB0760D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E84B39" w:rsidP="6F743AD2" w:rsidRDefault="50E84B39" w14:paraId="609906FB" w14:textId="1223476C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AWS Security Hub — Role in Security:</w:t>
      </w:r>
    </w:p>
    <w:p w:rsidR="50E84B39" w:rsidP="6F743AD2" w:rsidRDefault="50E84B39" w14:paraId="709F52BA" w14:textId="76A6D069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What AWS Security Hub Does:</w:t>
      </w:r>
    </w:p>
    <w:p w:rsidR="50E84B39" w:rsidP="6F743AD2" w:rsidRDefault="50E84B39" w14:paraId="232B7DBB" w14:textId="07699D63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Collects findings from AWS security tools</w:t>
      </w:r>
    </w:p>
    <w:p w:rsidR="50E84B39" w:rsidP="6F743AD2" w:rsidRDefault="50E84B39" w14:paraId="2D44055E" w14:textId="30FBE4BD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Centralizes threat alerts</w:t>
      </w:r>
    </w:p>
    <w:p w:rsidR="50E84B39" w:rsidP="6F743AD2" w:rsidRDefault="50E84B39" w14:paraId="539E771D" w14:textId="782790F7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Checks compliance with:</w:t>
      </w:r>
    </w:p>
    <w:p w:rsidR="50E84B39" w:rsidP="6F743AD2" w:rsidRDefault="50E84B39" w14:paraId="4ECDE11D" w14:textId="40731272">
      <w:pPr>
        <w:pStyle w:val="ListParagraph"/>
        <w:numPr>
          <w:ilvl w:val="1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CIS AWS Benchmark</w:t>
      </w:r>
    </w:p>
    <w:p w:rsidR="50E84B39" w:rsidP="6F743AD2" w:rsidRDefault="50E84B39" w14:paraId="7E586116" w14:textId="7B30D614">
      <w:pPr>
        <w:pStyle w:val="ListParagraph"/>
        <w:numPr>
          <w:ilvl w:val="1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NIST</w:t>
      </w:r>
    </w:p>
    <w:p w:rsidR="50E84B39" w:rsidP="6F743AD2" w:rsidRDefault="50E84B39" w14:paraId="537F0A26" w14:textId="27E8A711">
      <w:pPr>
        <w:pStyle w:val="ListParagraph"/>
        <w:numPr>
          <w:ilvl w:val="1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PCI DSS</w:t>
      </w:r>
    </w:p>
    <w:p w:rsidR="50E84B39" w:rsidP="6F743AD2" w:rsidRDefault="50E84B39" w14:paraId="2C55C82E" w14:textId="4DC8E52B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Prioritizes risks</w:t>
      </w:r>
    </w:p>
    <w:p w:rsidR="50E84B39" w:rsidP="6F743AD2" w:rsidRDefault="50E84B39" w14:paraId="3CD51C04" w14:textId="490512E0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Integrated Services:</w:t>
      </w:r>
    </w:p>
    <w:p w:rsidR="50E84B39" w:rsidP="6F743AD2" w:rsidRDefault="50E84B39" w14:paraId="147561ED" w14:textId="5CD9FFED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GuardDuty</w:t>
      </w:r>
    </w:p>
    <w:p w:rsidR="50E84B39" w:rsidP="6F743AD2" w:rsidRDefault="50E84B39" w14:paraId="5301AB87" w14:textId="1B688135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Inspector</w:t>
      </w:r>
    </w:p>
    <w:p w:rsidR="50E84B39" w:rsidP="6F743AD2" w:rsidRDefault="50E84B39" w14:paraId="4D70A0BB" w14:textId="4AD38ACA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Macie</w:t>
      </w:r>
    </w:p>
    <w:p w:rsidR="50E84B39" w:rsidP="6F743AD2" w:rsidRDefault="50E84B39" w14:paraId="4B0B36AA" w14:textId="09581BA6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IAM Access Analyzer</w:t>
      </w:r>
    </w:p>
    <w:p w:rsidR="6F743AD2" w:rsidP="6F743AD2" w:rsidRDefault="6F743AD2" w14:paraId="3FDA1ACC" w14:textId="2F7CCA0F">
      <w:pPr>
        <w:jc w:val="left"/>
        <w:rPr>
          <w:color w:val="000000" w:themeColor="text1" w:themeTint="FF" w:themeShade="FF"/>
          <w:sz w:val="24"/>
          <w:szCs w:val="24"/>
        </w:rPr>
      </w:pPr>
    </w:p>
    <w:p w:rsidR="50E84B39" w:rsidP="6F743AD2" w:rsidRDefault="50E84B39" w14:paraId="66377CFD" w14:textId="012B76EA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Risk Analysis &amp; Mitigation by Cloud Service Model:</w:t>
      </w:r>
    </w:p>
    <w:p w:rsidR="50E84B39" w:rsidP="6F743AD2" w:rsidRDefault="50E84B39" w14:paraId="784C6D9E" w14:textId="67CF75E4">
      <w:pPr>
        <w:pStyle w:val="Heading1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A. IaaS (Infrastructure as a Service)</w:t>
      </w:r>
    </w:p>
    <w:p w:rsidR="50E84B39" w:rsidP="6F743AD2" w:rsidRDefault="50E84B39" w14:paraId="7ADBC647" w14:textId="763B1450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  <w:r w:rsidRPr="6F743AD2" w:rsidR="50E84B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EC2, VPC, EBS</w:t>
      </w:r>
    </w:p>
    <w:p w:rsidR="50E84B39" w:rsidP="6F743AD2" w:rsidRDefault="50E84B39" w14:paraId="1BB67EC0" w14:textId="53AD277D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0E84B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Common Risks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326"/>
        <w:gridCol w:w="2227"/>
      </w:tblGrid>
      <w:tr w:rsidR="6F743AD2" w:rsidTr="6F743AD2" w14:paraId="5B16A41E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26" w:type="dxa"/>
            <w:tcMar/>
          </w:tcPr>
          <w:p w:rsidR="6F743AD2" w:rsidP="6F743AD2" w:rsidRDefault="6F743AD2" w14:paraId="5534CCA8" w14:textId="540B97DC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F743AD2" w:rsidR="6F743AD2"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Risk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7" w:type="dxa"/>
            <w:tcMar/>
          </w:tcPr>
          <w:p w:rsidR="6F743AD2" w:rsidP="6F743AD2" w:rsidRDefault="6F743AD2" w14:paraId="27F121B8" w14:textId="7AC7EA52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6F743AD2" w:rsidR="6F743AD2"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Example</w:t>
            </w:r>
          </w:p>
        </w:tc>
      </w:tr>
      <w:tr w:rsidR="6F743AD2" w:rsidTr="6F743AD2" w14:paraId="595729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6" w:type="dxa"/>
            <w:tcMar/>
          </w:tcPr>
          <w:p w:rsidR="6F743AD2" w:rsidP="6F743AD2" w:rsidRDefault="6F743AD2" w14:paraId="46709CB2" w14:textId="17D3E880">
            <w:pPr>
              <w:spacing w:before="0" w:beforeAutospacing="off" w:after="0" w:afterAutospacing="off"/>
              <w:rPr>
                <w:color w:val="000000" w:themeColor="text1" w:themeTint="FF" w:themeShade="FF"/>
                <w:sz w:val="24"/>
                <w:szCs w:val="24"/>
              </w:rPr>
            </w:pPr>
            <w:r w:rsidRPr="6F743AD2" w:rsidR="6F743AD2">
              <w:rPr>
                <w:color w:val="000000" w:themeColor="text1" w:themeTint="FF" w:themeShade="FF"/>
                <w:sz w:val="24"/>
                <w:szCs w:val="24"/>
              </w:rPr>
              <w:t>Misconfigured Security Groups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7" w:type="dxa"/>
            <w:tcMar/>
          </w:tcPr>
          <w:p w:rsidR="6F743AD2" w:rsidP="6F743AD2" w:rsidRDefault="6F743AD2" w14:paraId="47CB9CC3" w14:textId="053B4B25">
            <w:pPr>
              <w:spacing w:before="0" w:beforeAutospacing="off" w:after="0" w:afterAutospacing="off"/>
              <w:rPr>
                <w:color w:val="000000" w:themeColor="text1" w:themeTint="FF" w:themeShade="FF"/>
                <w:sz w:val="24"/>
                <w:szCs w:val="24"/>
              </w:rPr>
            </w:pPr>
            <w:r w:rsidRPr="6F743AD2" w:rsidR="6F743AD2">
              <w:rPr>
                <w:color w:val="000000" w:themeColor="text1" w:themeTint="FF" w:themeShade="FF"/>
                <w:sz w:val="24"/>
                <w:szCs w:val="24"/>
              </w:rPr>
              <w:t>Open SSH to public</w:t>
            </w:r>
          </w:p>
        </w:tc>
      </w:tr>
      <w:tr w:rsidR="6F743AD2" w:rsidTr="6F743AD2" w14:paraId="08B613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6" w:type="dxa"/>
            <w:tcMar/>
          </w:tcPr>
          <w:p w:rsidR="6F743AD2" w:rsidP="6F743AD2" w:rsidRDefault="6F743AD2" w14:paraId="334172B1" w14:textId="25770BFE">
            <w:pPr>
              <w:spacing w:before="0" w:beforeAutospacing="off" w:after="0" w:afterAutospacing="off"/>
              <w:rPr>
                <w:color w:val="000000" w:themeColor="text1" w:themeTint="FF" w:themeShade="FF"/>
                <w:sz w:val="24"/>
                <w:szCs w:val="24"/>
              </w:rPr>
            </w:pPr>
            <w:r w:rsidRPr="6F743AD2" w:rsidR="6F743AD2">
              <w:rPr>
                <w:color w:val="000000" w:themeColor="text1" w:themeTint="FF" w:themeShade="FF"/>
                <w:sz w:val="24"/>
                <w:szCs w:val="24"/>
              </w:rPr>
              <w:t>Unpatched 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7" w:type="dxa"/>
            <w:tcMar/>
          </w:tcPr>
          <w:p w:rsidR="6F743AD2" w:rsidP="6F743AD2" w:rsidRDefault="6F743AD2" w14:paraId="4821CD32" w14:textId="561A3661">
            <w:pPr>
              <w:spacing w:before="0" w:beforeAutospacing="off" w:after="0" w:afterAutospacing="off"/>
              <w:rPr>
                <w:color w:val="000000" w:themeColor="text1" w:themeTint="FF" w:themeShade="FF"/>
                <w:sz w:val="24"/>
                <w:szCs w:val="24"/>
              </w:rPr>
            </w:pPr>
            <w:r w:rsidRPr="6F743AD2" w:rsidR="6F743AD2">
              <w:rPr>
                <w:color w:val="000000" w:themeColor="text1" w:themeTint="FF" w:themeShade="FF"/>
                <w:sz w:val="24"/>
                <w:szCs w:val="24"/>
              </w:rPr>
              <w:t>Vulnerable EC2</w:t>
            </w:r>
          </w:p>
        </w:tc>
      </w:tr>
      <w:tr w:rsidR="6F743AD2" w:rsidTr="6F743AD2" w14:paraId="4BF4ED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6" w:type="dxa"/>
            <w:tcMar/>
          </w:tcPr>
          <w:p w:rsidR="6F743AD2" w:rsidP="6F743AD2" w:rsidRDefault="6F743AD2" w14:paraId="58CB398D" w14:textId="1E0D6739">
            <w:pPr>
              <w:spacing w:before="0" w:beforeAutospacing="off" w:after="0" w:afterAutospacing="off"/>
              <w:rPr>
                <w:color w:val="000000" w:themeColor="text1" w:themeTint="FF" w:themeShade="FF"/>
                <w:sz w:val="24"/>
                <w:szCs w:val="24"/>
              </w:rPr>
            </w:pPr>
            <w:r w:rsidRPr="6F743AD2" w:rsidR="6F743AD2">
              <w:rPr>
                <w:color w:val="000000" w:themeColor="text1" w:themeTint="FF" w:themeShade="FF"/>
                <w:sz w:val="24"/>
                <w:szCs w:val="24"/>
              </w:rPr>
              <w:t>Unauthorized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7" w:type="dxa"/>
            <w:tcMar/>
          </w:tcPr>
          <w:p w:rsidR="6F743AD2" w:rsidP="6F743AD2" w:rsidRDefault="6F743AD2" w14:paraId="58C83894" w14:textId="76A39114">
            <w:pPr>
              <w:spacing w:before="0" w:beforeAutospacing="off" w:after="0" w:afterAutospacing="off"/>
              <w:rPr>
                <w:color w:val="000000" w:themeColor="text1" w:themeTint="FF" w:themeShade="FF"/>
                <w:sz w:val="24"/>
                <w:szCs w:val="24"/>
              </w:rPr>
            </w:pPr>
            <w:r w:rsidRPr="6F743AD2" w:rsidR="6F743AD2">
              <w:rPr>
                <w:color w:val="000000" w:themeColor="text1" w:themeTint="FF" w:themeShade="FF"/>
                <w:sz w:val="24"/>
                <w:szCs w:val="24"/>
              </w:rPr>
              <w:t>Weak IAM roles</w:t>
            </w:r>
          </w:p>
        </w:tc>
      </w:tr>
      <w:tr w:rsidR="6F743AD2" w:rsidTr="6F743AD2" w14:paraId="42E573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6" w:type="dxa"/>
            <w:tcMar/>
          </w:tcPr>
          <w:p w:rsidR="6F743AD2" w:rsidP="6F743AD2" w:rsidRDefault="6F743AD2" w14:paraId="69EA4C47" w14:textId="052BCB86">
            <w:pPr>
              <w:spacing w:before="0" w:beforeAutospacing="off" w:after="0" w:afterAutospacing="off"/>
              <w:rPr>
                <w:color w:val="000000" w:themeColor="text1" w:themeTint="FF" w:themeShade="FF"/>
                <w:sz w:val="24"/>
                <w:szCs w:val="24"/>
              </w:rPr>
            </w:pPr>
            <w:r w:rsidRPr="6F743AD2" w:rsidR="6F743AD2">
              <w:rPr>
                <w:color w:val="000000" w:themeColor="text1" w:themeTint="FF" w:themeShade="FF"/>
                <w:sz w:val="24"/>
                <w:szCs w:val="24"/>
              </w:rPr>
              <w:t>Data leakage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7" w:type="dxa"/>
            <w:tcMar/>
          </w:tcPr>
          <w:p w:rsidR="51430748" w:rsidP="6F743AD2" w:rsidRDefault="51430748" w14:paraId="0E1D4937" w14:textId="43EC5A8B">
            <w:pPr>
              <w:pStyle w:val="Normal"/>
            </w:pPr>
            <w:r w:rsidRPr="6F743AD2" w:rsidR="5143074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Unencrypted EBS</w:t>
            </w:r>
          </w:p>
        </w:tc>
      </w:tr>
    </w:tbl>
    <w:p w:rsidR="6F743AD2" w:rsidP="6F743AD2" w:rsidRDefault="6F743AD2" w14:paraId="13A8E66A" w14:textId="74AE9B35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1430748" w:rsidP="6F743AD2" w:rsidRDefault="51430748" w14:paraId="38CFA094" w14:textId="4DB88B4D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514307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Mitigation Using AWS Security Hub: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39"/>
        <w:gridCol w:w="3112"/>
      </w:tblGrid>
      <w:tr w:rsidR="6F743AD2" w:rsidTr="6F743AD2" w14:paraId="51B75EFE">
        <w:trPr>
          <w:trHeight w:val="300"/>
        </w:trPr>
        <w:tc>
          <w:tcPr>
            <w:tcW w:w="1839" w:type="dxa"/>
            <w:tcMar/>
          </w:tcPr>
          <w:p w:rsidR="6F743AD2" w:rsidP="6F743AD2" w:rsidRDefault="6F743AD2" w14:paraId="18487D89" w14:textId="253FEE2A">
            <w:pPr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Risk</w:t>
            </w:r>
          </w:p>
        </w:tc>
        <w:tc>
          <w:tcPr>
            <w:tcW w:w="3112" w:type="dxa"/>
            <w:tcMar/>
          </w:tcPr>
          <w:p w:rsidR="6F743AD2" w:rsidP="6F743AD2" w:rsidRDefault="6F743AD2" w14:paraId="13EDA235" w14:textId="6167352E">
            <w:pPr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Mitigation</w:t>
            </w:r>
          </w:p>
        </w:tc>
      </w:tr>
      <w:tr w:rsidR="6F743AD2" w:rsidTr="6F743AD2" w14:paraId="090F2AD7">
        <w:trPr>
          <w:trHeight w:val="300"/>
        </w:trPr>
        <w:tc>
          <w:tcPr>
            <w:tcW w:w="1839" w:type="dxa"/>
            <w:tcMar/>
          </w:tcPr>
          <w:p w:rsidR="6F743AD2" w:rsidP="6F743AD2" w:rsidRDefault="6F743AD2" w14:paraId="4AD6D9B5" w14:textId="7A0596D2">
            <w:pPr>
              <w:spacing w:before="0" w:beforeAutospacing="off" w:after="0" w:afterAutospacing="off"/>
            </w:pPr>
            <w:r w:rsidR="6F743AD2">
              <w:rPr/>
              <w:t>Open ports</w:t>
            </w:r>
          </w:p>
        </w:tc>
        <w:tc>
          <w:tcPr>
            <w:tcW w:w="3112" w:type="dxa"/>
            <w:tcMar/>
          </w:tcPr>
          <w:p w:rsidR="6F743AD2" w:rsidP="6F743AD2" w:rsidRDefault="6F743AD2" w14:paraId="0C73C9CD" w14:textId="28CBA953">
            <w:pPr>
              <w:spacing w:before="0" w:beforeAutospacing="off" w:after="0" w:afterAutospacing="off"/>
            </w:pPr>
            <w:r w:rsidR="6F743AD2">
              <w:rPr/>
              <w:t>Alerts for public exposure</w:t>
            </w:r>
          </w:p>
        </w:tc>
      </w:tr>
      <w:tr w:rsidR="6F743AD2" w:rsidTr="6F743AD2" w14:paraId="37800D59">
        <w:trPr>
          <w:trHeight w:val="300"/>
        </w:trPr>
        <w:tc>
          <w:tcPr>
            <w:tcW w:w="1839" w:type="dxa"/>
            <w:tcMar/>
          </w:tcPr>
          <w:p w:rsidR="6F743AD2" w:rsidP="6F743AD2" w:rsidRDefault="6F743AD2" w14:paraId="2EE745C3" w14:textId="61790935">
            <w:pPr>
              <w:spacing w:before="0" w:beforeAutospacing="off" w:after="0" w:afterAutospacing="off"/>
            </w:pPr>
            <w:r w:rsidR="6F743AD2">
              <w:rPr/>
              <w:t>Vulnerable EC2</w:t>
            </w:r>
          </w:p>
        </w:tc>
        <w:tc>
          <w:tcPr>
            <w:tcW w:w="3112" w:type="dxa"/>
            <w:tcMar/>
          </w:tcPr>
          <w:p w:rsidR="6F743AD2" w:rsidP="6F743AD2" w:rsidRDefault="6F743AD2" w14:paraId="6F918893" w14:textId="1DFB5D66">
            <w:pPr>
              <w:spacing w:before="0" w:beforeAutospacing="off" w:after="0" w:afterAutospacing="off"/>
            </w:pPr>
            <w:r w:rsidR="6F743AD2">
              <w:rPr/>
              <w:t>Inspector vulnerability scan</w:t>
            </w:r>
          </w:p>
        </w:tc>
      </w:tr>
      <w:tr w:rsidR="6F743AD2" w:rsidTr="6F743AD2" w14:paraId="11E8416B">
        <w:trPr>
          <w:trHeight w:val="300"/>
        </w:trPr>
        <w:tc>
          <w:tcPr>
            <w:tcW w:w="1839" w:type="dxa"/>
            <w:tcMar/>
          </w:tcPr>
          <w:p w:rsidR="6F743AD2" w:rsidP="6F743AD2" w:rsidRDefault="6F743AD2" w14:paraId="5A94CF5E" w14:textId="58D22BC8">
            <w:pPr>
              <w:spacing w:before="0" w:beforeAutospacing="off" w:after="0" w:afterAutospacing="off"/>
            </w:pPr>
            <w:r w:rsidR="6F743AD2">
              <w:rPr/>
              <w:t>Weak IAM</w:t>
            </w:r>
          </w:p>
        </w:tc>
        <w:tc>
          <w:tcPr>
            <w:tcW w:w="3112" w:type="dxa"/>
            <w:tcMar/>
          </w:tcPr>
          <w:p w:rsidR="6F743AD2" w:rsidP="6F743AD2" w:rsidRDefault="6F743AD2" w14:paraId="7E9B1D60" w14:textId="28958286">
            <w:pPr>
              <w:spacing w:before="0" w:beforeAutospacing="off" w:after="0" w:afterAutospacing="off"/>
            </w:pPr>
            <w:r w:rsidR="6F743AD2">
              <w:rPr/>
              <w:t>Detect excessive permissions</w:t>
            </w:r>
          </w:p>
        </w:tc>
      </w:tr>
      <w:tr w:rsidR="6F743AD2" w:rsidTr="6F743AD2" w14:paraId="0E5A3328">
        <w:trPr>
          <w:trHeight w:val="300"/>
        </w:trPr>
        <w:tc>
          <w:tcPr>
            <w:tcW w:w="1839" w:type="dxa"/>
            <w:tcMar/>
          </w:tcPr>
          <w:p w:rsidR="6F743AD2" w:rsidP="6F743AD2" w:rsidRDefault="6F743AD2" w14:paraId="0B4AE54A" w14:textId="16DFAE3F">
            <w:pPr>
              <w:spacing w:before="0" w:beforeAutospacing="off" w:after="0" w:afterAutospacing="off"/>
            </w:pPr>
            <w:r w:rsidR="6F743AD2">
              <w:rPr/>
              <w:t>No encryption</w:t>
            </w:r>
          </w:p>
        </w:tc>
        <w:tc>
          <w:tcPr>
            <w:tcW w:w="3112" w:type="dxa"/>
            <w:tcMar/>
          </w:tcPr>
          <w:p w:rsidR="6F743AD2" w:rsidP="6F743AD2" w:rsidRDefault="6F743AD2" w14:paraId="72A8000C" w14:textId="556A9394">
            <w:pPr>
              <w:spacing w:before="0" w:beforeAutospacing="off" w:after="0" w:afterAutospacing="off"/>
            </w:pPr>
            <w:r w:rsidR="6F743AD2">
              <w:rPr/>
              <w:t>Flag unencrypted storage</w:t>
            </w:r>
          </w:p>
        </w:tc>
      </w:tr>
    </w:tbl>
    <w:p w:rsidR="3A002128" w:rsidP="6F743AD2" w:rsidRDefault="3A002128" w14:paraId="2ED3AE85" w14:textId="5DB64CE6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3A0021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Security Hub Example Finding:</w:t>
      </w:r>
    </w:p>
    <w:p w:rsidR="3A002128" w:rsidP="6F743AD2" w:rsidRDefault="3A002128" w14:paraId="30D65DDD" w14:textId="51257346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743AD2" w:rsidR="3A002128">
        <w:rPr>
          <w:rFonts w:ascii="Aptos" w:hAnsi="Aptos" w:eastAsia="Aptos" w:cs="Aptos"/>
          <w:noProof w:val="0"/>
          <w:sz w:val="24"/>
          <w:szCs w:val="24"/>
          <w:lang w:val="en-US"/>
        </w:rPr>
        <w:t>EC2</w:t>
      </w:r>
      <w:r w:rsidRPr="6F743AD2" w:rsidR="3A0021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instance allows unrestricted SSH access.</w:t>
      </w:r>
    </w:p>
    <w:p w:rsidR="6F743AD2" w:rsidP="6F743AD2" w:rsidRDefault="6F743AD2" w14:paraId="7E61D881" w14:textId="16D1584F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A002128" w:rsidP="6F743AD2" w:rsidRDefault="3A002128" w14:paraId="0CAB2C9B" w14:textId="0FACC38A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3A0021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B. PaaS (Platform as a Service)</w:t>
      </w:r>
    </w:p>
    <w:p w:rsidR="3A002128" w:rsidP="6F743AD2" w:rsidRDefault="3A002128" w14:paraId="619D8870" w14:textId="4338BA52">
      <w:pPr>
        <w:spacing w:before="240" w:beforeAutospacing="off" w:after="240" w:afterAutospacing="off"/>
        <w:jc w:val="left"/>
      </w:pPr>
      <w:r w:rsidRPr="6F743AD2" w:rsidR="3A0021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6F743AD2" w:rsidR="3A0021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AWS RDS, Lambda, Elastic Beanstalk</w:t>
      </w:r>
    </w:p>
    <w:p w:rsidR="3A002128" w:rsidP="6F743AD2" w:rsidRDefault="3A002128" w14:paraId="52DE8FAD" w14:textId="0F87D8B8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3A00212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Common Risks</w:t>
      </w:r>
      <w:r w:rsidRPr="6F743AD2" w:rsidR="65F677C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866"/>
        <w:gridCol w:w="2753"/>
      </w:tblGrid>
      <w:tr w:rsidR="6F743AD2" w:rsidTr="6F743AD2" w14:paraId="1EAF690D">
        <w:trPr>
          <w:trHeight w:val="300"/>
        </w:trPr>
        <w:tc>
          <w:tcPr>
            <w:tcW w:w="2866" w:type="dxa"/>
            <w:tcMar/>
          </w:tcPr>
          <w:p w:rsidR="6F743AD2" w:rsidP="6F743AD2" w:rsidRDefault="6F743AD2" w14:paraId="2F058593" w14:textId="3AF69357">
            <w:pPr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Risk</w:t>
            </w:r>
          </w:p>
        </w:tc>
        <w:tc>
          <w:tcPr>
            <w:tcW w:w="2753" w:type="dxa"/>
            <w:tcMar/>
          </w:tcPr>
          <w:p w:rsidR="6F743AD2" w:rsidP="6F743AD2" w:rsidRDefault="6F743AD2" w14:paraId="354EA413" w14:textId="2CC46F4B">
            <w:pPr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Example</w:t>
            </w:r>
          </w:p>
        </w:tc>
      </w:tr>
      <w:tr w:rsidR="6F743AD2" w:rsidTr="6F743AD2" w14:paraId="0AEFCFB3">
        <w:trPr>
          <w:trHeight w:val="300"/>
        </w:trPr>
        <w:tc>
          <w:tcPr>
            <w:tcW w:w="2866" w:type="dxa"/>
            <w:tcMar/>
          </w:tcPr>
          <w:p w:rsidR="6F743AD2" w:rsidP="6F743AD2" w:rsidRDefault="6F743AD2" w14:paraId="1DAB95E1" w14:textId="111E7DC3">
            <w:pPr>
              <w:spacing w:before="0" w:beforeAutospacing="off" w:after="0" w:afterAutospacing="off"/>
            </w:pPr>
            <w:r w:rsidR="6F743AD2">
              <w:rPr/>
              <w:t>Insecure APIs</w:t>
            </w:r>
          </w:p>
        </w:tc>
        <w:tc>
          <w:tcPr>
            <w:tcW w:w="2753" w:type="dxa"/>
            <w:tcMar/>
          </w:tcPr>
          <w:p w:rsidR="6F743AD2" w:rsidP="6F743AD2" w:rsidRDefault="6F743AD2" w14:paraId="5F96319B" w14:textId="7F5A18CA">
            <w:pPr>
              <w:spacing w:before="0" w:beforeAutospacing="off" w:after="0" w:afterAutospacing="off"/>
            </w:pPr>
            <w:r w:rsidR="6F743AD2">
              <w:rPr/>
              <w:t>Public Lambda endpoints</w:t>
            </w:r>
          </w:p>
        </w:tc>
      </w:tr>
      <w:tr w:rsidR="6F743AD2" w:rsidTr="6F743AD2" w14:paraId="08DC58C9">
        <w:trPr>
          <w:trHeight w:val="300"/>
        </w:trPr>
        <w:tc>
          <w:tcPr>
            <w:tcW w:w="2866" w:type="dxa"/>
            <w:tcMar/>
          </w:tcPr>
          <w:p w:rsidR="6F743AD2" w:rsidP="6F743AD2" w:rsidRDefault="6F743AD2" w14:paraId="46327478" w14:textId="3C1BCA13">
            <w:pPr>
              <w:spacing w:before="0" w:beforeAutospacing="off" w:after="0" w:afterAutospacing="off"/>
            </w:pPr>
            <w:r w:rsidR="6F743AD2">
              <w:rPr/>
              <w:t>Database misconfiguration</w:t>
            </w:r>
          </w:p>
        </w:tc>
        <w:tc>
          <w:tcPr>
            <w:tcW w:w="2753" w:type="dxa"/>
            <w:tcMar/>
          </w:tcPr>
          <w:p w:rsidR="6F743AD2" w:rsidP="6F743AD2" w:rsidRDefault="6F743AD2" w14:paraId="19189F3C" w14:textId="42D0774A">
            <w:pPr>
              <w:spacing w:before="0" w:beforeAutospacing="off" w:after="0" w:afterAutospacing="off"/>
            </w:pPr>
            <w:r w:rsidR="6F743AD2">
              <w:rPr/>
              <w:t>Public RDS</w:t>
            </w:r>
          </w:p>
        </w:tc>
      </w:tr>
      <w:tr w:rsidR="6F743AD2" w:rsidTr="6F743AD2" w14:paraId="56B0F731">
        <w:trPr>
          <w:trHeight w:val="300"/>
        </w:trPr>
        <w:tc>
          <w:tcPr>
            <w:tcW w:w="2866" w:type="dxa"/>
            <w:tcMar/>
          </w:tcPr>
          <w:p w:rsidR="6F743AD2" w:rsidP="6F743AD2" w:rsidRDefault="6F743AD2" w14:paraId="3B8D1BFE" w14:textId="13AAB67E">
            <w:pPr>
              <w:spacing w:before="0" w:beforeAutospacing="off" w:after="0" w:afterAutospacing="off"/>
            </w:pPr>
            <w:r w:rsidR="6F743AD2">
              <w:rPr/>
              <w:t>Application vulnerabilities</w:t>
            </w:r>
          </w:p>
        </w:tc>
        <w:tc>
          <w:tcPr>
            <w:tcW w:w="2753" w:type="dxa"/>
            <w:tcMar/>
          </w:tcPr>
          <w:p w:rsidR="6F743AD2" w:rsidP="6F743AD2" w:rsidRDefault="6F743AD2" w14:paraId="0BC5FA21" w14:textId="7A7B423D">
            <w:pPr>
              <w:spacing w:before="0" w:beforeAutospacing="off" w:after="0" w:afterAutospacing="off"/>
            </w:pPr>
            <w:r w:rsidR="6F743AD2">
              <w:rPr/>
              <w:t>SQL injection</w:t>
            </w:r>
          </w:p>
        </w:tc>
      </w:tr>
      <w:tr w:rsidR="6F743AD2" w:rsidTr="6F743AD2" w14:paraId="54D241FE">
        <w:trPr>
          <w:trHeight w:val="300"/>
        </w:trPr>
        <w:tc>
          <w:tcPr>
            <w:tcW w:w="2866" w:type="dxa"/>
            <w:tcMar/>
          </w:tcPr>
          <w:p w:rsidR="6F743AD2" w:rsidP="6F743AD2" w:rsidRDefault="6F743AD2" w14:paraId="6B628027" w14:textId="1938D999">
            <w:pPr>
              <w:spacing w:before="0" w:beforeAutospacing="off" w:after="0" w:afterAutospacing="off"/>
            </w:pPr>
            <w:r w:rsidR="6F743AD2">
              <w:rPr/>
              <w:t>Insider misuse</w:t>
            </w:r>
          </w:p>
        </w:tc>
        <w:tc>
          <w:tcPr>
            <w:tcW w:w="2753" w:type="dxa"/>
            <w:tcMar/>
          </w:tcPr>
          <w:p w:rsidR="6F743AD2" w:rsidP="6F743AD2" w:rsidRDefault="6F743AD2" w14:paraId="6CDA5A37" w14:textId="05684D61">
            <w:pPr>
              <w:spacing w:before="0" w:beforeAutospacing="off" w:after="0" w:afterAutospacing="off"/>
            </w:pPr>
            <w:r w:rsidR="6F743AD2">
              <w:rPr/>
              <w:t>Excessive access</w:t>
            </w:r>
          </w:p>
        </w:tc>
      </w:tr>
    </w:tbl>
    <w:p w:rsidR="6F743AD2" w:rsidP="6F743AD2" w:rsidRDefault="6F743AD2" w14:paraId="0C5601C8" w14:textId="21990634">
      <w:pPr>
        <w:bidi w:val="0"/>
        <w:jc w:val="left"/>
      </w:pPr>
    </w:p>
    <w:p w:rsidR="6D2BE692" w:rsidP="6F743AD2" w:rsidRDefault="6D2BE692" w14:paraId="7A22DC32" w14:textId="3053E206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6D2BE6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Mitigation Using Security Hub</w:t>
      </w:r>
      <w:r w:rsidRPr="6F743AD2" w:rsidR="30585F2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46"/>
        <w:gridCol w:w="2373"/>
      </w:tblGrid>
      <w:tr w:rsidR="6F743AD2" w:rsidTr="6F743AD2" w14:paraId="74D39B41">
        <w:trPr>
          <w:trHeight w:val="300"/>
        </w:trPr>
        <w:tc>
          <w:tcPr>
            <w:tcW w:w="2146" w:type="dxa"/>
            <w:tcMar/>
          </w:tcPr>
          <w:p w:rsidR="6F743AD2" w:rsidP="6F743AD2" w:rsidRDefault="6F743AD2" w14:paraId="1ED56016" w14:textId="1BB3066C">
            <w:pPr>
              <w:bidi w:val="0"/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Risk</w:t>
            </w:r>
          </w:p>
        </w:tc>
        <w:tc>
          <w:tcPr>
            <w:tcW w:w="2373" w:type="dxa"/>
            <w:tcMar/>
          </w:tcPr>
          <w:p w:rsidR="6F743AD2" w:rsidP="6F743AD2" w:rsidRDefault="6F743AD2" w14:paraId="157536D9" w14:textId="6669173B">
            <w:pPr>
              <w:bidi w:val="0"/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Mitigation</w:t>
            </w:r>
          </w:p>
        </w:tc>
      </w:tr>
      <w:tr w:rsidR="6F743AD2" w:rsidTr="6F743AD2" w14:paraId="270B8803">
        <w:trPr>
          <w:trHeight w:val="300"/>
        </w:trPr>
        <w:tc>
          <w:tcPr>
            <w:tcW w:w="2146" w:type="dxa"/>
            <w:tcMar/>
          </w:tcPr>
          <w:p w:rsidR="6F743AD2" w:rsidP="6F743AD2" w:rsidRDefault="6F743AD2" w14:paraId="3EF4107C" w14:textId="50EA21E6">
            <w:pPr>
              <w:bidi w:val="0"/>
              <w:spacing w:before="0" w:beforeAutospacing="off" w:after="0" w:afterAutospacing="off"/>
            </w:pPr>
            <w:r w:rsidR="6F743AD2">
              <w:rPr/>
              <w:t>Public databases</w:t>
            </w:r>
          </w:p>
        </w:tc>
        <w:tc>
          <w:tcPr>
            <w:tcW w:w="2373" w:type="dxa"/>
            <w:tcMar/>
          </w:tcPr>
          <w:p w:rsidR="6F743AD2" w:rsidP="6F743AD2" w:rsidRDefault="6F743AD2" w14:paraId="239BD3DB" w14:textId="77409C55">
            <w:pPr>
              <w:bidi w:val="0"/>
              <w:spacing w:before="0" w:beforeAutospacing="off" w:after="0" w:afterAutospacing="off"/>
            </w:pPr>
            <w:r w:rsidR="6F743AD2">
              <w:rPr/>
              <w:t>Detect exposed RDS</w:t>
            </w:r>
          </w:p>
        </w:tc>
      </w:tr>
      <w:tr w:rsidR="6F743AD2" w:rsidTr="6F743AD2" w14:paraId="2537A7F6">
        <w:trPr>
          <w:trHeight w:val="300"/>
        </w:trPr>
        <w:tc>
          <w:tcPr>
            <w:tcW w:w="2146" w:type="dxa"/>
            <w:tcMar/>
          </w:tcPr>
          <w:p w:rsidR="6F743AD2" w:rsidP="6F743AD2" w:rsidRDefault="6F743AD2" w14:paraId="26BC4182" w14:textId="1FC58836">
            <w:pPr>
              <w:bidi w:val="0"/>
              <w:spacing w:before="0" w:beforeAutospacing="off" w:after="0" w:afterAutospacing="off"/>
            </w:pPr>
            <w:r w:rsidR="6F743AD2">
              <w:rPr/>
              <w:t>Weak encryption</w:t>
            </w:r>
          </w:p>
        </w:tc>
        <w:tc>
          <w:tcPr>
            <w:tcW w:w="2373" w:type="dxa"/>
            <w:tcMar/>
          </w:tcPr>
          <w:p w:rsidR="6F743AD2" w:rsidP="6F743AD2" w:rsidRDefault="6F743AD2" w14:paraId="72E72195" w14:textId="696956EC">
            <w:pPr>
              <w:bidi w:val="0"/>
              <w:spacing w:before="0" w:beforeAutospacing="off" w:after="0" w:afterAutospacing="off"/>
            </w:pPr>
            <w:r w:rsidR="6F743AD2">
              <w:rPr/>
              <w:t>Enforce encryption</w:t>
            </w:r>
          </w:p>
        </w:tc>
      </w:tr>
      <w:tr w:rsidR="6F743AD2" w:rsidTr="6F743AD2" w14:paraId="4E65A420">
        <w:trPr>
          <w:trHeight w:val="300"/>
        </w:trPr>
        <w:tc>
          <w:tcPr>
            <w:tcW w:w="2146" w:type="dxa"/>
            <w:tcMar/>
          </w:tcPr>
          <w:p w:rsidR="6F743AD2" w:rsidP="6F743AD2" w:rsidRDefault="6F743AD2" w14:paraId="60D7F709" w14:textId="1CC209E0">
            <w:pPr>
              <w:bidi w:val="0"/>
              <w:spacing w:before="0" w:beforeAutospacing="off" w:after="0" w:afterAutospacing="off"/>
            </w:pPr>
            <w:r w:rsidR="6F743AD2">
              <w:rPr/>
              <w:t>App vulnerabilities</w:t>
            </w:r>
          </w:p>
        </w:tc>
        <w:tc>
          <w:tcPr>
            <w:tcW w:w="2373" w:type="dxa"/>
            <w:tcMar/>
          </w:tcPr>
          <w:p w:rsidR="6F743AD2" w:rsidP="6F743AD2" w:rsidRDefault="6F743AD2" w14:paraId="620244AE" w14:textId="1EDB48CE">
            <w:pPr>
              <w:bidi w:val="0"/>
              <w:spacing w:before="0" w:beforeAutospacing="off" w:after="0" w:afterAutospacing="off"/>
            </w:pPr>
            <w:r w:rsidR="6F743AD2">
              <w:rPr/>
              <w:t>Inspector scans</w:t>
            </w:r>
          </w:p>
        </w:tc>
      </w:tr>
      <w:tr w:rsidR="6F743AD2" w:rsidTr="6F743AD2" w14:paraId="08A125BF">
        <w:trPr>
          <w:trHeight w:val="300"/>
        </w:trPr>
        <w:tc>
          <w:tcPr>
            <w:tcW w:w="2146" w:type="dxa"/>
            <w:tcMar/>
          </w:tcPr>
          <w:p w:rsidR="6F743AD2" w:rsidP="6F743AD2" w:rsidRDefault="6F743AD2" w14:paraId="1EBCCA50" w14:textId="0D3F8765">
            <w:pPr>
              <w:bidi w:val="0"/>
              <w:spacing w:before="0" w:beforeAutospacing="off" w:after="0" w:afterAutospacing="off"/>
            </w:pPr>
            <w:r w:rsidR="6F743AD2">
              <w:rPr/>
              <w:t>API abuse</w:t>
            </w:r>
          </w:p>
        </w:tc>
        <w:tc>
          <w:tcPr>
            <w:tcW w:w="2373" w:type="dxa"/>
            <w:tcMar/>
          </w:tcPr>
          <w:p w:rsidR="6F743AD2" w:rsidP="6F743AD2" w:rsidRDefault="6F743AD2" w14:paraId="60BF6DBF" w14:textId="11C7C9D2">
            <w:pPr>
              <w:bidi w:val="0"/>
              <w:spacing w:before="0" w:beforeAutospacing="off" w:after="0" w:afterAutospacing="off"/>
            </w:pPr>
            <w:r w:rsidR="6F743AD2">
              <w:rPr/>
              <w:t>Monitor logs &amp; alerts</w:t>
            </w:r>
          </w:p>
        </w:tc>
      </w:tr>
    </w:tbl>
    <w:p w:rsidR="6F743AD2" w:rsidP="6F743AD2" w:rsidRDefault="6F743AD2" w14:paraId="4823A466" w14:textId="41A12B27">
      <w:pPr>
        <w:bidi w:val="0"/>
        <w:jc w:val="left"/>
      </w:pPr>
    </w:p>
    <w:p w:rsidR="6D2BE692" w:rsidP="6F743AD2" w:rsidRDefault="6D2BE692" w14:paraId="1D3DBE5E" w14:textId="5C688243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6D2BE6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Security Hub Example Finding</w:t>
      </w:r>
      <w:r w:rsidRPr="6F743AD2" w:rsidR="2C9755F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D2BE692" w:rsidP="6F743AD2" w:rsidRDefault="6D2BE692" w14:paraId="5828CB53" w14:textId="3A23C9C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743AD2" w:rsidR="6D2BE692">
        <w:rPr>
          <w:rFonts w:ascii="Aptos" w:hAnsi="Aptos" w:eastAsia="Aptos" w:cs="Aptos"/>
          <w:noProof w:val="0"/>
          <w:sz w:val="24"/>
          <w:szCs w:val="24"/>
          <w:lang w:val="en-US"/>
        </w:rPr>
        <w:t>RDS</w:t>
      </w:r>
      <w:r w:rsidRPr="6F743AD2" w:rsidR="6D2BE6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instance is publicly accessible.</w:t>
      </w:r>
    </w:p>
    <w:p w:rsidR="6F743AD2" w:rsidP="6F743AD2" w:rsidRDefault="6F743AD2" w14:paraId="73C54013" w14:textId="4593A364">
      <w:pPr>
        <w:bidi w:val="0"/>
        <w:jc w:val="left"/>
      </w:pPr>
    </w:p>
    <w:p w:rsidR="6D2BE692" w:rsidP="6F743AD2" w:rsidRDefault="6D2BE692" w14:paraId="65F8ABF3" w14:textId="1635D07E">
      <w:pPr>
        <w:pStyle w:val="Heading1"/>
        <w:bidi w:val="0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6D2BE6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C. SaaS (Software as a Service)</w:t>
      </w:r>
    </w:p>
    <w:p w:rsidR="6D2BE692" w:rsidP="6F743AD2" w:rsidRDefault="6D2BE692" w14:paraId="22D2E074" w14:textId="0094B9E0">
      <w:pPr>
        <w:bidi w:val="0"/>
        <w:spacing w:before="240" w:beforeAutospacing="off" w:after="240" w:afterAutospacing="off"/>
        <w:jc w:val="left"/>
      </w:pPr>
      <w:r w:rsidRPr="6F743AD2" w:rsidR="6D2BE6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6F743AD2" w:rsidR="6D2BE6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Amazon WorkDocs, Amazon Chime, third-party SaaS</w:t>
      </w:r>
    </w:p>
    <w:p w:rsidR="6D2BE692" w:rsidP="6F743AD2" w:rsidRDefault="6D2BE692" w14:paraId="015C839C" w14:textId="7AC60AEA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6D2BE6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Common Risks</w:t>
      </w:r>
      <w:r w:rsidRPr="6F743AD2" w:rsidR="5D95ED7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F743AD2" w:rsidP="6F743AD2" w:rsidRDefault="6F743AD2" w14:paraId="25C0053C" w14:textId="2A4C2B1A">
      <w:pPr>
        <w:pStyle w:val="Normal"/>
        <w:bidi w:val="0"/>
        <w:rPr>
          <w:noProof w:val="0"/>
          <w:lang w:val="en-US"/>
        </w:rPr>
      </w:pPr>
    </w:p>
    <w:p w:rsidR="6F743AD2" w:rsidP="6F743AD2" w:rsidRDefault="6F743AD2" w14:paraId="0CC28C7B" w14:textId="6D035273">
      <w:pPr>
        <w:pStyle w:val="Normal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739"/>
        <w:gridCol w:w="2566"/>
      </w:tblGrid>
      <w:tr w:rsidR="6F743AD2" w:rsidTr="6F743AD2" w14:paraId="08720845">
        <w:trPr>
          <w:trHeight w:val="300"/>
        </w:trPr>
        <w:tc>
          <w:tcPr>
            <w:tcW w:w="2739" w:type="dxa"/>
            <w:tcMar/>
          </w:tcPr>
          <w:p w:rsidR="6F743AD2" w:rsidP="6F743AD2" w:rsidRDefault="6F743AD2" w14:paraId="3BDFCBD0" w14:textId="5E85423A">
            <w:pPr>
              <w:bidi w:val="0"/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Risk</w:t>
            </w:r>
          </w:p>
        </w:tc>
        <w:tc>
          <w:tcPr>
            <w:tcW w:w="2566" w:type="dxa"/>
            <w:tcMar/>
          </w:tcPr>
          <w:p w:rsidR="6F743AD2" w:rsidP="6F743AD2" w:rsidRDefault="6F743AD2" w14:paraId="38422ED0" w14:textId="2C927FD7">
            <w:pPr>
              <w:bidi w:val="0"/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Example</w:t>
            </w:r>
          </w:p>
        </w:tc>
      </w:tr>
      <w:tr w:rsidR="6F743AD2" w:rsidTr="6F743AD2" w14:paraId="1A7499B4">
        <w:trPr>
          <w:trHeight w:val="300"/>
        </w:trPr>
        <w:tc>
          <w:tcPr>
            <w:tcW w:w="2739" w:type="dxa"/>
            <w:tcMar/>
          </w:tcPr>
          <w:p w:rsidR="6F743AD2" w:rsidP="6F743AD2" w:rsidRDefault="6F743AD2" w14:paraId="3BD75732" w14:textId="45670D88">
            <w:pPr>
              <w:bidi w:val="0"/>
              <w:spacing w:before="0" w:beforeAutospacing="off" w:after="0" w:afterAutospacing="off"/>
            </w:pPr>
            <w:r w:rsidR="6F743AD2">
              <w:rPr/>
              <w:t>Unauthorized user access</w:t>
            </w:r>
          </w:p>
        </w:tc>
        <w:tc>
          <w:tcPr>
            <w:tcW w:w="2566" w:type="dxa"/>
            <w:tcMar/>
          </w:tcPr>
          <w:p w:rsidR="6F743AD2" w:rsidP="6F743AD2" w:rsidRDefault="6F743AD2" w14:paraId="6D7BF8B0" w14:textId="6F5DA915">
            <w:pPr>
              <w:bidi w:val="0"/>
              <w:spacing w:before="0" w:beforeAutospacing="off" w:after="0" w:afterAutospacing="off"/>
            </w:pPr>
            <w:r w:rsidR="6F743AD2">
              <w:rPr/>
              <w:t>Weak MFA</w:t>
            </w:r>
          </w:p>
        </w:tc>
      </w:tr>
      <w:tr w:rsidR="6F743AD2" w:rsidTr="6F743AD2" w14:paraId="5E4C84F1">
        <w:trPr>
          <w:trHeight w:val="300"/>
        </w:trPr>
        <w:tc>
          <w:tcPr>
            <w:tcW w:w="2739" w:type="dxa"/>
            <w:tcMar/>
          </w:tcPr>
          <w:p w:rsidR="6F743AD2" w:rsidP="6F743AD2" w:rsidRDefault="6F743AD2" w14:paraId="211C04B1" w14:textId="7F154CCB">
            <w:pPr>
              <w:bidi w:val="0"/>
              <w:spacing w:before="0" w:beforeAutospacing="off" w:after="0" w:afterAutospacing="off"/>
            </w:pPr>
            <w:r w:rsidR="6F743AD2">
              <w:rPr/>
              <w:t>Data sharing risks</w:t>
            </w:r>
          </w:p>
        </w:tc>
        <w:tc>
          <w:tcPr>
            <w:tcW w:w="2566" w:type="dxa"/>
            <w:tcMar/>
          </w:tcPr>
          <w:p w:rsidR="6F743AD2" w:rsidP="6F743AD2" w:rsidRDefault="6F743AD2" w14:paraId="7D3F4204" w14:textId="0FD12069">
            <w:pPr>
              <w:bidi w:val="0"/>
              <w:spacing w:before="0" w:beforeAutospacing="off" w:after="0" w:afterAutospacing="off"/>
            </w:pPr>
            <w:r w:rsidR="6F743AD2">
              <w:rPr/>
              <w:t>Public file sharing</w:t>
            </w:r>
          </w:p>
        </w:tc>
      </w:tr>
      <w:tr w:rsidR="6F743AD2" w:rsidTr="6F743AD2" w14:paraId="1A1AC5D5">
        <w:trPr>
          <w:trHeight w:val="300"/>
        </w:trPr>
        <w:tc>
          <w:tcPr>
            <w:tcW w:w="2739" w:type="dxa"/>
            <w:tcMar/>
          </w:tcPr>
          <w:p w:rsidR="6F743AD2" w:rsidP="6F743AD2" w:rsidRDefault="6F743AD2" w14:paraId="34D1B2DC" w14:textId="2645DB59">
            <w:pPr>
              <w:bidi w:val="0"/>
              <w:spacing w:before="0" w:beforeAutospacing="off" w:after="0" w:afterAutospacing="off"/>
            </w:pPr>
            <w:r w:rsidR="6F743AD2">
              <w:rPr/>
              <w:t>Shadow IT</w:t>
            </w:r>
          </w:p>
        </w:tc>
        <w:tc>
          <w:tcPr>
            <w:tcW w:w="2566" w:type="dxa"/>
            <w:tcMar/>
          </w:tcPr>
          <w:p w:rsidR="6F743AD2" w:rsidP="6F743AD2" w:rsidRDefault="6F743AD2" w14:paraId="4C7D7EA2" w14:textId="6423B1D5">
            <w:pPr>
              <w:bidi w:val="0"/>
              <w:spacing w:before="0" w:beforeAutospacing="off" w:after="0" w:afterAutospacing="off"/>
            </w:pPr>
            <w:r w:rsidR="6F743AD2">
              <w:rPr/>
              <w:t>Unknown SaaS usage</w:t>
            </w:r>
          </w:p>
        </w:tc>
      </w:tr>
      <w:tr w:rsidR="6F743AD2" w:rsidTr="6F743AD2" w14:paraId="64CD6F26">
        <w:trPr>
          <w:trHeight w:val="300"/>
        </w:trPr>
        <w:tc>
          <w:tcPr>
            <w:tcW w:w="2739" w:type="dxa"/>
            <w:tcMar/>
          </w:tcPr>
          <w:p w:rsidR="6F743AD2" w:rsidP="6F743AD2" w:rsidRDefault="6F743AD2" w14:paraId="0A585816" w14:textId="30DF2DE7">
            <w:pPr>
              <w:bidi w:val="0"/>
              <w:spacing w:before="0" w:beforeAutospacing="off" w:after="0" w:afterAutospacing="off"/>
            </w:pPr>
            <w:r w:rsidR="6F743AD2">
              <w:rPr/>
              <w:t>Compliance violations</w:t>
            </w:r>
          </w:p>
        </w:tc>
        <w:tc>
          <w:tcPr>
            <w:tcW w:w="2566" w:type="dxa"/>
            <w:tcMar/>
          </w:tcPr>
          <w:p w:rsidR="6F743AD2" w:rsidP="6F743AD2" w:rsidRDefault="6F743AD2" w14:paraId="02445C20" w14:textId="31E66C11">
            <w:pPr>
              <w:bidi w:val="0"/>
              <w:spacing w:before="0" w:beforeAutospacing="off" w:after="0" w:afterAutospacing="off"/>
            </w:pPr>
            <w:r w:rsidR="6F743AD2">
              <w:rPr/>
              <w:t>Sensitive data exposure</w:t>
            </w:r>
          </w:p>
        </w:tc>
      </w:tr>
    </w:tbl>
    <w:p w:rsidR="6F743AD2" w:rsidP="6F743AD2" w:rsidRDefault="6F743AD2" w14:paraId="38B7058F" w14:textId="55A0821E">
      <w:pPr>
        <w:bidi w:val="0"/>
        <w:jc w:val="left"/>
      </w:pPr>
    </w:p>
    <w:p w:rsidR="6D2BE692" w:rsidP="6F743AD2" w:rsidRDefault="6D2BE692" w14:paraId="32A32ECA" w14:textId="0AAF178C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6D2BE69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Mitigation Using Security Hub</w:t>
      </w:r>
      <w:r w:rsidRPr="6F743AD2" w:rsidR="02867B1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7"/>
        <w:gridCol w:w="2986"/>
      </w:tblGrid>
      <w:tr w:rsidR="6F743AD2" w:rsidTr="6F743AD2" w14:paraId="78D61CC9">
        <w:trPr>
          <w:trHeight w:val="300"/>
        </w:trPr>
        <w:tc>
          <w:tcPr>
            <w:tcW w:w="2347" w:type="dxa"/>
            <w:tcMar/>
          </w:tcPr>
          <w:p w:rsidR="6F743AD2" w:rsidP="6F743AD2" w:rsidRDefault="6F743AD2" w14:paraId="0EE22171" w14:textId="5C453A4B">
            <w:pPr>
              <w:bidi w:val="0"/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Risk</w:t>
            </w:r>
          </w:p>
        </w:tc>
        <w:tc>
          <w:tcPr>
            <w:tcW w:w="2986" w:type="dxa"/>
            <w:tcMar/>
          </w:tcPr>
          <w:p w:rsidR="6F743AD2" w:rsidP="6F743AD2" w:rsidRDefault="6F743AD2" w14:paraId="374A8357" w14:textId="6DC828E6">
            <w:pPr>
              <w:bidi w:val="0"/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Mitigation</w:t>
            </w:r>
          </w:p>
        </w:tc>
      </w:tr>
      <w:tr w:rsidR="6F743AD2" w:rsidTr="6F743AD2" w14:paraId="32329964">
        <w:trPr>
          <w:trHeight w:val="300"/>
        </w:trPr>
        <w:tc>
          <w:tcPr>
            <w:tcW w:w="2347" w:type="dxa"/>
            <w:tcMar/>
          </w:tcPr>
          <w:p w:rsidR="6F743AD2" w:rsidP="6F743AD2" w:rsidRDefault="6F743AD2" w14:paraId="059F4EE6" w14:textId="5279F489">
            <w:pPr>
              <w:bidi w:val="0"/>
              <w:spacing w:before="0" w:beforeAutospacing="off" w:after="0" w:afterAutospacing="off"/>
            </w:pPr>
            <w:r w:rsidR="6F743AD2">
              <w:rPr/>
              <w:t>Weak access controls</w:t>
            </w:r>
          </w:p>
        </w:tc>
        <w:tc>
          <w:tcPr>
            <w:tcW w:w="2986" w:type="dxa"/>
            <w:tcMar/>
          </w:tcPr>
          <w:p w:rsidR="6F743AD2" w:rsidP="6F743AD2" w:rsidRDefault="6F743AD2" w14:paraId="29B6A749" w14:textId="26D6249C">
            <w:pPr>
              <w:bidi w:val="0"/>
              <w:spacing w:before="0" w:beforeAutospacing="off" w:after="0" w:afterAutospacing="off"/>
            </w:pPr>
            <w:r w:rsidR="6F743AD2">
              <w:rPr/>
              <w:t>IAM + MFA alerts</w:t>
            </w:r>
          </w:p>
        </w:tc>
      </w:tr>
      <w:tr w:rsidR="6F743AD2" w:rsidTr="6F743AD2" w14:paraId="0B097AA4">
        <w:trPr>
          <w:trHeight w:val="300"/>
        </w:trPr>
        <w:tc>
          <w:tcPr>
            <w:tcW w:w="2347" w:type="dxa"/>
            <w:tcMar/>
          </w:tcPr>
          <w:p w:rsidR="6F743AD2" w:rsidP="6F743AD2" w:rsidRDefault="6F743AD2" w14:paraId="645F89F9" w14:textId="6273D8BB">
            <w:pPr>
              <w:bidi w:val="0"/>
              <w:spacing w:before="0" w:beforeAutospacing="off" w:after="0" w:afterAutospacing="off"/>
            </w:pPr>
            <w:r w:rsidR="6F743AD2">
              <w:rPr/>
              <w:t>Data leakage</w:t>
            </w:r>
          </w:p>
        </w:tc>
        <w:tc>
          <w:tcPr>
            <w:tcW w:w="2986" w:type="dxa"/>
            <w:tcMar/>
          </w:tcPr>
          <w:p w:rsidR="6F743AD2" w:rsidP="6F743AD2" w:rsidRDefault="6F743AD2" w14:paraId="4FF2C27F" w14:textId="7A051E0E">
            <w:pPr>
              <w:bidi w:val="0"/>
              <w:spacing w:before="0" w:beforeAutospacing="off" w:after="0" w:afterAutospacing="off"/>
            </w:pPr>
            <w:r w:rsidR="6F743AD2">
              <w:rPr/>
              <w:t>Macie detects sensitive data</w:t>
            </w:r>
          </w:p>
        </w:tc>
      </w:tr>
      <w:tr w:rsidR="6F743AD2" w:rsidTr="6F743AD2" w14:paraId="45DD4D0A">
        <w:trPr>
          <w:trHeight w:val="300"/>
        </w:trPr>
        <w:tc>
          <w:tcPr>
            <w:tcW w:w="2347" w:type="dxa"/>
            <w:tcMar/>
          </w:tcPr>
          <w:p w:rsidR="6F743AD2" w:rsidP="6F743AD2" w:rsidRDefault="6F743AD2" w14:paraId="7A7A67C0" w14:textId="79E8D05E">
            <w:pPr>
              <w:bidi w:val="0"/>
              <w:spacing w:before="0" w:beforeAutospacing="off" w:after="0" w:afterAutospacing="off"/>
            </w:pPr>
            <w:r w:rsidR="6F743AD2">
              <w:rPr/>
              <w:t>Compliance gaps</w:t>
            </w:r>
          </w:p>
        </w:tc>
        <w:tc>
          <w:tcPr>
            <w:tcW w:w="2986" w:type="dxa"/>
            <w:tcMar/>
          </w:tcPr>
          <w:p w:rsidR="6F743AD2" w:rsidP="6F743AD2" w:rsidRDefault="6F743AD2" w14:paraId="2E34BF37" w14:textId="7F2F55B9">
            <w:pPr>
              <w:bidi w:val="0"/>
              <w:spacing w:before="0" w:beforeAutospacing="off" w:after="0" w:afterAutospacing="off"/>
            </w:pPr>
            <w:r w:rsidR="6F743AD2">
              <w:rPr/>
              <w:t>CIS/NIST checks</w:t>
            </w:r>
          </w:p>
        </w:tc>
      </w:tr>
      <w:tr w:rsidR="6F743AD2" w:rsidTr="6F743AD2" w14:paraId="4FDD37C6">
        <w:trPr>
          <w:trHeight w:val="300"/>
        </w:trPr>
        <w:tc>
          <w:tcPr>
            <w:tcW w:w="2347" w:type="dxa"/>
            <w:tcMar/>
          </w:tcPr>
          <w:p w:rsidR="6F743AD2" w:rsidP="6F743AD2" w:rsidRDefault="6F743AD2" w14:paraId="1B8028BA" w14:textId="78C09A39">
            <w:pPr>
              <w:bidi w:val="0"/>
              <w:spacing w:before="0" w:beforeAutospacing="off" w:after="0" w:afterAutospacing="off"/>
            </w:pPr>
            <w:r w:rsidR="6F743AD2">
              <w:rPr/>
              <w:t>Unusual behavior</w:t>
            </w:r>
          </w:p>
        </w:tc>
        <w:tc>
          <w:tcPr>
            <w:tcW w:w="2986" w:type="dxa"/>
            <w:tcMar/>
          </w:tcPr>
          <w:p w:rsidR="6F743AD2" w:rsidP="6F743AD2" w:rsidRDefault="6F743AD2" w14:paraId="02885464" w14:textId="2E8F676F">
            <w:pPr>
              <w:bidi w:val="0"/>
              <w:spacing w:before="0" w:beforeAutospacing="off" w:after="0" w:afterAutospacing="off"/>
            </w:pPr>
            <w:r w:rsidR="6F743AD2">
              <w:rPr/>
              <w:t>GuardDuty monitoring</w:t>
            </w:r>
          </w:p>
        </w:tc>
      </w:tr>
    </w:tbl>
    <w:p w:rsidR="6F743AD2" w:rsidP="6F743AD2" w:rsidRDefault="6F743AD2" w14:paraId="7B69E167" w14:textId="1F3E748F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0EBD8D" w:rsidP="6F743AD2" w:rsidRDefault="7A0EBD8D" w14:paraId="4458ED6C" w14:textId="602FC49D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Implementation Steps:</w:t>
      </w:r>
    </w:p>
    <w:p w:rsidR="7A0EBD8D" w:rsidP="6F743AD2" w:rsidRDefault="7A0EBD8D" w14:paraId="207D145F" w14:textId="13F08865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1 — Enable AWS Security Hub</w:t>
      </w:r>
    </w:p>
    <w:p w:rsidR="7A0EBD8D" w:rsidP="6F743AD2" w:rsidRDefault="7A0EBD8D" w14:paraId="4DAB973A" w14:textId="12E5D9A1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AWS Console → Security Hub → Enable</w:t>
      </w:r>
    </w:p>
    <w:p w:rsidR="7A0EBD8D" w:rsidP="6F743AD2" w:rsidRDefault="7A0EBD8D" w14:paraId="1F8D9265" w14:textId="1F1C7CBE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</w:t>
      </w: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CIS AWS Foundations Benchmark</w:t>
      </w:r>
    </w:p>
    <w:p w:rsidR="6F743AD2" w:rsidP="6F743AD2" w:rsidRDefault="6F743AD2" w14:paraId="6507B69D" w14:textId="5726C422">
      <w:p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7A0EBD8D" w:rsidP="6F743AD2" w:rsidRDefault="7A0EBD8D" w14:paraId="6A60816C" w14:textId="323133A7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2 — Integrate AWS Security Services</w:t>
      </w:r>
    </w:p>
    <w:p w:rsidR="7A0EBD8D" w:rsidP="6F743AD2" w:rsidRDefault="7A0EBD8D" w14:paraId="592590C6" w14:textId="25E0C2D7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Enable integrations with:</w:t>
      </w:r>
    </w:p>
    <w:p w:rsidR="7A0EBD8D" w:rsidP="6F743AD2" w:rsidRDefault="7A0EBD8D" w14:paraId="1810C97F" w14:textId="1B291772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GuardDuty</w:t>
      </w:r>
    </w:p>
    <w:p w:rsidR="7A0EBD8D" w:rsidP="6F743AD2" w:rsidRDefault="7A0EBD8D" w14:paraId="4E995AE4" w14:textId="6A2F33CC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Inspector</w:t>
      </w:r>
    </w:p>
    <w:p w:rsidR="7A0EBD8D" w:rsidP="6F743AD2" w:rsidRDefault="7A0EBD8D" w14:paraId="4549227D" w14:textId="2B5D0601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Macie</w:t>
      </w:r>
    </w:p>
    <w:p w:rsidR="7A0EBD8D" w:rsidP="6F743AD2" w:rsidRDefault="7A0EBD8D" w14:paraId="394717D0" w14:textId="7291B08D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IAM Access Analyzer</w:t>
      </w:r>
    </w:p>
    <w:p w:rsidR="6F743AD2" w:rsidP="6F743AD2" w:rsidRDefault="6F743AD2" w14:paraId="0DED9914" w14:textId="7DA040E7">
      <w:p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7A0EBD8D" w:rsidP="6F743AD2" w:rsidRDefault="7A0EBD8D" w14:paraId="651294D4" w14:textId="75060AD9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3 — Deploy Test Resources</w:t>
      </w:r>
    </w:p>
    <w:p w:rsidR="7A0EBD8D" w:rsidP="6F743AD2" w:rsidRDefault="7A0EBD8D" w14:paraId="484B45BE" w14:textId="06DCD3D0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Create:</w:t>
      </w:r>
    </w:p>
    <w:p w:rsidR="7A0EBD8D" w:rsidP="6F743AD2" w:rsidRDefault="7A0EBD8D" w14:paraId="1AA919D8" w14:textId="633637CD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EC2 instance</w:t>
      </w:r>
    </w:p>
    <w:p w:rsidR="7A0EBD8D" w:rsidP="6F743AD2" w:rsidRDefault="7A0EBD8D" w14:paraId="6D6A4C54" w14:textId="28E0EE44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S3 bucket</w:t>
      </w:r>
    </w:p>
    <w:p w:rsidR="7A0EBD8D" w:rsidP="6F743AD2" w:rsidRDefault="7A0EBD8D" w14:paraId="6ACB6F36" w14:textId="7EE2FCC2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RDS database</w:t>
      </w:r>
    </w:p>
    <w:p w:rsidR="6F743AD2" w:rsidP="6F743AD2" w:rsidRDefault="6F743AD2" w14:paraId="24AD94F8" w14:textId="7C128AA6">
      <w:p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7A0EBD8D" w:rsidP="6F743AD2" w:rsidRDefault="7A0EBD8D" w14:paraId="1642F305" w14:textId="1313EDFC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4 — Introduce Controlled Misconfigurations</w:t>
      </w:r>
    </w:p>
    <w:p w:rsidR="7A0EBD8D" w:rsidP="6F743AD2" w:rsidRDefault="7A0EBD8D" w14:paraId="2BD2A52E" w14:textId="0E433137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Examples:</w:t>
      </w:r>
    </w:p>
    <w:p w:rsidR="7A0EBD8D" w:rsidP="6F743AD2" w:rsidRDefault="7A0EBD8D" w14:paraId="53B4A28E" w14:textId="6229763B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Make S3 bucket public</w:t>
      </w:r>
    </w:p>
    <w:p w:rsidR="7A0EBD8D" w:rsidP="6F743AD2" w:rsidRDefault="7A0EBD8D" w14:paraId="67F5A33F" w14:textId="0E431D2E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Open EC2 SSH to world</w:t>
      </w:r>
    </w:p>
    <w:p w:rsidR="7A0EBD8D" w:rsidP="6F743AD2" w:rsidRDefault="7A0EBD8D" w14:paraId="72915B14" w14:textId="373AE42E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Disable encryption</w:t>
      </w:r>
    </w:p>
    <w:p w:rsidR="6F743AD2" w:rsidP="6F743AD2" w:rsidRDefault="6F743AD2" w14:paraId="2C3EB3DB" w14:textId="5028F946">
      <w:p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7A0EBD8D" w:rsidP="6F743AD2" w:rsidRDefault="7A0EBD8D" w14:paraId="6FD83D7F" w14:textId="3638FC8F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5 — Analyze Security Hub Findings</w:t>
      </w:r>
    </w:p>
    <w:p w:rsidR="7A0EBD8D" w:rsidP="6F743AD2" w:rsidRDefault="7A0EBD8D" w14:paraId="58B3096E" w14:textId="3577F51B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Security Hub show</w:t>
      </w:r>
      <w:r w:rsidRPr="6F743AD2" w:rsidR="486860F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7A0EBD8D" w:rsidP="6F743AD2" w:rsidRDefault="7A0EBD8D" w14:paraId="33CE2EE0" w14:textId="640E84B1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Risk level</w:t>
      </w:r>
    </w:p>
    <w:p w:rsidR="7A0EBD8D" w:rsidP="6F743AD2" w:rsidRDefault="7A0EBD8D" w14:paraId="2E13326E" w14:textId="7DF6C601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Affected resource</w:t>
      </w:r>
    </w:p>
    <w:p w:rsidR="7A0EBD8D" w:rsidP="6F743AD2" w:rsidRDefault="7A0EBD8D" w14:paraId="0C1AD1A4" w14:textId="17A3B5CE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Remediation steps</w:t>
      </w:r>
    </w:p>
    <w:p w:rsidR="6F743AD2" w:rsidP="6F743AD2" w:rsidRDefault="6F743AD2" w14:paraId="2E164C34" w14:textId="1312B2D0">
      <w:p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7A0EBD8D" w:rsidP="6F743AD2" w:rsidRDefault="7A0EBD8D" w14:paraId="3BF8A35F" w14:textId="01EE14CD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6 — Apply Fixes</w:t>
      </w:r>
    </w:p>
    <w:p w:rsidR="7A0EBD8D" w:rsidP="6F743AD2" w:rsidRDefault="7A0EBD8D" w14:paraId="6BB128E0" w14:textId="21A37278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Examples:</w:t>
      </w:r>
    </w:p>
    <w:p w:rsidR="7A0EBD8D" w:rsidP="6F743AD2" w:rsidRDefault="7A0EBD8D" w14:paraId="04596639" w14:textId="55FE0AF8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Restrict IAM permissions</w:t>
      </w:r>
    </w:p>
    <w:p w:rsidR="7A0EBD8D" w:rsidP="6F743AD2" w:rsidRDefault="7A0EBD8D" w14:paraId="72F56821" w14:textId="322913D6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Enable encryption</w:t>
      </w:r>
    </w:p>
    <w:p w:rsidR="7A0EBD8D" w:rsidP="6F743AD2" w:rsidRDefault="7A0EBD8D" w14:paraId="029B8996" w14:textId="6EF92B51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Close open ports</w:t>
      </w:r>
    </w:p>
    <w:p w:rsidR="6F743AD2" w:rsidP="6F743AD2" w:rsidRDefault="6F743AD2" w14:paraId="1D3EBF82" w14:textId="4E2FE37C">
      <w:pPr>
        <w:pStyle w:val="Heading2"/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6F743AD2" w:rsidP="6F743AD2" w:rsidRDefault="6F743AD2" w14:paraId="446D0644" w14:textId="72E46B0A">
      <w:pPr>
        <w:jc w:val="left"/>
        <w:rPr>
          <w:b w:val="0"/>
          <w:bCs w:val="0"/>
          <w:color w:val="000000" w:themeColor="text1" w:themeTint="FF" w:themeShade="FF"/>
          <w:sz w:val="24"/>
          <w:szCs w:val="24"/>
        </w:rPr>
      </w:pPr>
    </w:p>
    <w:p w:rsidR="7A0EBD8D" w:rsidP="6F743AD2" w:rsidRDefault="7A0EBD8D" w14:paraId="0F392B74" w14:textId="2CAC1B91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Sample Results Table</w:t>
      </w:r>
      <w:r w:rsidRPr="6F743AD2" w:rsidR="38B1CA9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59"/>
        <w:gridCol w:w="1767"/>
        <w:gridCol w:w="1573"/>
        <w:gridCol w:w="1719"/>
      </w:tblGrid>
      <w:tr w:rsidR="6F743AD2" w:rsidTr="6F743AD2" w14:paraId="3B510D9F">
        <w:trPr>
          <w:trHeight w:val="300"/>
        </w:trPr>
        <w:tc>
          <w:tcPr>
            <w:tcW w:w="1759" w:type="dxa"/>
            <w:tcMar/>
          </w:tcPr>
          <w:p w:rsidR="6F743AD2" w:rsidP="6F743AD2" w:rsidRDefault="6F743AD2" w14:paraId="7BE9E0F7" w14:textId="47E97F59">
            <w:pPr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Service Model</w:t>
            </w:r>
          </w:p>
        </w:tc>
        <w:tc>
          <w:tcPr>
            <w:tcW w:w="1767" w:type="dxa"/>
            <w:tcMar/>
          </w:tcPr>
          <w:p w:rsidR="6F743AD2" w:rsidP="6F743AD2" w:rsidRDefault="6F743AD2" w14:paraId="37CDC0B8" w14:textId="7C8A845E">
            <w:pPr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Risk Detected</w:t>
            </w:r>
          </w:p>
        </w:tc>
        <w:tc>
          <w:tcPr>
            <w:tcW w:w="1573" w:type="dxa"/>
            <w:tcMar/>
          </w:tcPr>
          <w:p w:rsidR="6F743AD2" w:rsidP="6F743AD2" w:rsidRDefault="6F743AD2" w14:paraId="3882E9ED" w14:textId="4D988C18">
            <w:pPr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Tool Used</w:t>
            </w:r>
          </w:p>
        </w:tc>
        <w:tc>
          <w:tcPr>
            <w:tcW w:w="1719" w:type="dxa"/>
            <w:tcMar/>
          </w:tcPr>
          <w:p w:rsidR="6F743AD2" w:rsidP="6F743AD2" w:rsidRDefault="6F743AD2" w14:paraId="055A284B" w14:textId="3149488E">
            <w:pPr>
              <w:spacing w:before="0" w:beforeAutospacing="off" w:after="0" w:afterAutospacing="off"/>
              <w:jc w:val="center"/>
            </w:pPr>
            <w:r w:rsidRPr="6F743AD2" w:rsidR="6F743AD2">
              <w:rPr>
                <w:b w:val="1"/>
                <w:bCs w:val="1"/>
              </w:rPr>
              <w:t>Mitigation</w:t>
            </w:r>
          </w:p>
        </w:tc>
      </w:tr>
      <w:tr w:rsidR="6F743AD2" w:rsidTr="6F743AD2" w14:paraId="2511C6B6">
        <w:trPr>
          <w:trHeight w:val="300"/>
        </w:trPr>
        <w:tc>
          <w:tcPr>
            <w:tcW w:w="1759" w:type="dxa"/>
            <w:tcMar/>
          </w:tcPr>
          <w:p w:rsidR="6F743AD2" w:rsidP="6F743AD2" w:rsidRDefault="6F743AD2" w14:paraId="3F4EC77F" w14:textId="49C76F3C">
            <w:pPr>
              <w:spacing w:before="0" w:beforeAutospacing="off" w:after="0" w:afterAutospacing="off"/>
            </w:pPr>
            <w:r w:rsidR="6F743AD2">
              <w:rPr/>
              <w:t>IaaS</w:t>
            </w:r>
          </w:p>
        </w:tc>
        <w:tc>
          <w:tcPr>
            <w:tcW w:w="1767" w:type="dxa"/>
            <w:tcMar/>
          </w:tcPr>
          <w:p w:rsidR="6F743AD2" w:rsidP="6F743AD2" w:rsidRDefault="6F743AD2" w14:paraId="44E281C2" w14:textId="4C4F248D">
            <w:pPr>
              <w:spacing w:before="0" w:beforeAutospacing="off" w:after="0" w:afterAutospacing="off"/>
            </w:pPr>
            <w:r w:rsidR="6F743AD2">
              <w:rPr/>
              <w:t>Open SSH port</w:t>
            </w:r>
          </w:p>
        </w:tc>
        <w:tc>
          <w:tcPr>
            <w:tcW w:w="1573" w:type="dxa"/>
            <w:tcMar/>
          </w:tcPr>
          <w:p w:rsidR="6F743AD2" w:rsidP="6F743AD2" w:rsidRDefault="6F743AD2" w14:paraId="045F74BB" w14:textId="54203509">
            <w:pPr>
              <w:spacing w:before="0" w:beforeAutospacing="off" w:after="0" w:afterAutospacing="off"/>
            </w:pPr>
            <w:r w:rsidR="6F743AD2">
              <w:rPr/>
              <w:t>Security Hub</w:t>
            </w:r>
          </w:p>
        </w:tc>
        <w:tc>
          <w:tcPr>
            <w:tcW w:w="1719" w:type="dxa"/>
            <w:tcMar/>
          </w:tcPr>
          <w:p w:rsidR="6F743AD2" w:rsidP="6F743AD2" w:rsidRDefault="6F743AD2" w14:paraId="2C734F6A" w14:textId="0224867D">
            <w:pPr>
              <w:spacing w:before="0" w:beforeAutospacing="off" w:after="0" w:afterAutospacing="off"/>
            </w:pPr>
            <w:r w:rsidR="6F743AD2">
              <w:rPr/>
              <w:t>Restricted SG</w:t>
            </w:r>
          </w:p>
        </w:tc>
      </w:tr>
      <w:tr w:rsidR="6F743AD2" w:rsidTr="6F743AD2" w14:paraId="0398D734">
        <w:trPr>
          <w:trHeight w:val="300"/>
        </w:trPr>
        <w:tc>
          <w:tcPr>
            <w:tcW w:w="1759" w:type="dxa"/>
            <w:tcMar/>
          </w:tcPr>
          <w:p w:rsidR="6F743AD2" w:rsidP="6F743AD2" w:rsidRDefault="6F743AD2" w14:paraId="617F2C88" w14:textId="37B49866">
            <w:pPr>
              <w:spacing w:before="0" w:beforeAutospacing="off" w:after="0" w:afterAutospacing="off"/>
            </w:pPr>
            <w:r w:rsidR="6F743AD2">
              <w:rPr/>
              <w:t>PaaS</w:t>
            </w:r>
          </w:p>
        </w:tc>
        <w:tc>
          <w:tcPr>
            <w:tcW w:w="1767" w:type="dxa"/>
            <w:tcMar/>
          </w:tcPr>
          <w:p w:rsidR="6F743AD2" w:rsidP="6F743AD2" w:rsidRDefault="6F743AD2" w14:paraId="57888D3A" w14:textId="2E62CCF0">
            <w:pPr>
              <w:spacing w:before="0" w:beforeAutospacing="off" w:after="0" w:afterAutospacing="off"/>
            </w:pPr>
            <w:r w:rsidR="6F743AD2">
              <w:rPr/>
              <w:t>Public RDS</w:t>
            </w:r>
          </w:p>
        </w:tc>
        <w:tc>
          <w:tcPr>
            <w:tcW w:w="1573" w:type="dxa"/>
            <w:tcMar/>
          </w:tcPr>
          <w:p w:rsidR="6F743AD2" w:rsidP="6F743AD2" w:rsidRDefault="6F743AD2" w14:paraId="473B0108" w14:textId="047184C3">
            <w:pPr>
              <w:spacing w:before="0" w:beforeAutospacing="off" w:after="0" w:afterAutospacing="off"/>
            </w:pPr>
            <w:r w:rsidR="6F743AD2">
              <w:rPr/>
              <w:t>Inspector</w:t>
            </w:r>
          </w:p>
        </w:tc>
        <w:tc>
          <w:tcPr>
            <w:tcW w:w="1719" w:type="dxa"/>
            <w:tcMar/>
          </w:tcPr>
          <w:p w:rsidR="6F743AD2" w:rsidP="6F743AD2" w:rsidRDefault="6F743AD2" w14:paraId="3FC40070" w14:textId="5DFA461D">
            <w:pPr>
              <w:spacing w:before="0" w:beforeAutospacing="off" w:after="0" w:afterAutospacing="off"/>
            </w:pPr>
            <w:r w:rsidR="6F743AD2">
              <w:rPr/>
              <w:t>Private subnet</w:t>
            </w:r>
          </w:p>
        </w:tc>
      </w:tr>
      <w:tr w:rsidR="6F743AD2" w:rsidTr="6F743AD2" w14:paraId="082164CC">
        <w:trPr>
          <w:trHeight w:val="300"/>
        </w:trPr>
        <w:tc>
          <w:tcPr>
            <w:tcW w:w="1759" w:type="dxa"/>
            <w:tcMar/>
          </w:tcPr>
          <w:p w:rsidR="6F743AD2" w:rsidP="6F743AD2" w:rsidRDefault="6F743AD2" w14:paraId="6021F126" w14:textId="6CBBCD65">
            <w:pPr>
              <w:spacing w:before="0" w:beforeAutospacing="off" w:after="0" w:afterAutospacing="off"/>
            </w:pPr>
            <w:r w:rsidR="6F743AD2">
              <w:rPr/>
              <w:t>SaaS</w:t>
            </w:r>
          </w:p>
        </w:tc>
        <w:tc>
          <w:tcPr>
            <w:tcW w:w="1767" w:type="dxa"/>
            <w:tcMar/>
          </w:tcPr>
          <w:p w:rsidR="6F743AD2" w:rsidP="6F743AD2" w:rsidRDefault="6F743AD2" w14:paraId="016B7807" w14:textId="0880EE19">
            <w:pPr>
              <w:spacing w:before="0" w:beforeAutospacing="off" w:after="0" w:afterAutospacing="off"/>
            </w:pPr>
            <w:r w:rsidR="6F743AD2">
              <w:rPr/>
              <w:t>Sensitive data</w:t>
            </w:r>
          </w:p>
        </w:tc>
        <w:tc>
          <w:tcPr>
            <w:tcW w:w="1573" w:type="dxa"/>
            <w:tcMar/>
          </w:tcPr>
          <w:p w:rsidR="6F743AD2" w:rsidP="6F743AD2" w:rsidRDefault="6F743AD2" w14:paraId="7CED92D2" w14:textId="4D0A4F79">
            <w:pPr>
              <w:spacing w:before="0" w:beforeAutospacing="off" w:after="0" w:afterAutospacing="off"/>
            </w:pPr>
            <w:r w:rsidR="6F743AD2">
              <w:rPr/>
              <w:t>Macie</w:t>
            </w:r>
          </w:p>
        </w:tc>
        <w:tc>
          <w:tcPr>
            <w:tcW w:w="1719" w:type="dxa"/>
            <w:tcMar/>
          </w:tcPr>
          <w:p w:rsidR="6F743AD2" w:rsidP="6F743AD2" w:rsidRDefault="6F743AD2" w14:paraId="6B47B1D5" w14:textId="4605B4D8">
            <w:pPr>
              <w:spacing w:before="0" w:beforeAutospacing="off" w:after="0" w:afterAutospacing="off"/>
            </w:pPr>
            <w:r w:rsidR="6F743AD2">
              <w:rPr/>
              <w:t>Access control</w:t>
            </w:r>
          </w:p>
        </w:tc>
      </w:tr>
    </w:tbl>
    <w:p w:rsidR="6F743AD2" w:rsidP="6F743AD2" w:rsidRDefault="6F743AD2" w14:paraId="41497CFB" w14:textId="1E805C47">
      <w:pPr>
        <w:bidi w:val="0"/>
        <w:jc w:val="left"/>
      </w:pPr>
    </w:p>
    <w:p w:rsidR="7A0EBD8D" w:rsidP="6F743AD2" w:rsidRDefault="7A0EBD8D" w14:paraId="47B78399" w14:textId="061BD8CD">
      <w:pPr>
        <w:pStyle w:val="Heading1"/>
        <w:bidi w:val="0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Conclusion</w:t>
      </w:r>
      <w:r w:rsidRPr="6F743AD2" w:rsidR="1EB501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7A0EBD8D" w:rsidP="6F743AD2" w:rsidRDefault="7A0EBD8D" w14:paraId="79003146" w14:textId="7F59D856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AWS Security Hub provides a </w:t>
      </w: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centralized security monitoring platform</w:t>
      </w: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helps:</w:t>
      </w:r>
    </w:p>
    <w:p w:rsidR="7A0EBD8D" w:rsidP="6F743AD2" w:rsidRDefault="7A0EBD8D" w14:paraId="35E38795" w14:textId="71C3497B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Detect </w:t>
      </w: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misconfigurations</w:t>
      </w:r>
    </w:p>
    <w:p w:rsidR="7A0EBD8D" w:rsidP="6F743AD2" w:rsidRDefault="7A0EBD8D" w14:paraId="1709B231" w14:textId="70639B06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Enforce </w:t>
      </w: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compliance</w:t>
      </w:r>
    </w:p>
    <w:p w:rsidR="7A0EBD8D" w:rsidP="6F743AD2" w:rsidRDefault="7A0EBD8D" w14:paraId="41AA13E2" w14:textId="5EC3EB17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Reduce risks in </w:t>
      </w: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IaaS, PaaS, SaaS</w:t>
      </w:r>
    </w:p>
    <w:p w:rsidR="7A0EBD8D" w:rsidP="6F743AD2" w:rsidRDefault="7A0EBD8D" w14:paraId="6ABA4AB6" w14:textId="187F6494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Automate </w:t>
      </w:r>
      <w:r w:rsidRPr="6F743AD2" w:rsidR="7A0EBD8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incident response</w:t>
      </w:r>
    </w:p>
    <w:p w:rsidR="6F743AD2" w:rsidP="6F743AD2" w:rsidRDefault="6F743AD2" w14:paraId="52D2EF44" w14:textId="7A64D9BB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F743AD2" w:rsidP="6F743AD2" w:rsidRDefault="6F743AD2" w14:paraId="4003F0D8" w14:textId="1914A56E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F743AD2" w:rsidP="6F743AD2" w:rsidRDefault="6F743AD2" w14:paraId="035C8FAF" w14:textId="11D8A79F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10000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2426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efe5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a724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155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a5a1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7151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dea9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2149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9e6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bee3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e2f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fd5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65e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f40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830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43f1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f2f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43d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e08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cc9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fba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f0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C5D29D"/>
    <w:rsid w:val="02867B15"/>
    <w:rsid w:val="037D6D32"/>
    <w:rsid w:val="07800496"/>
    <w:rsid w:val="07800496"/>
    <w:rsid w:val="0B1DF59D"/>
    <w:rsid w:val="174A2EF9"/>
    <w:rsid w:val="1886FE6B"/>
    <w:rsid w:val="1985B94E"/>
    <w:rsid w:val="1ACF9ECF"/>
    <w:rsid w:val="1ACF9ECF"/>
    <w:rsid w:val="1C9832C1"/>
    <w:rsid w:val="1EB50122"/>
    <w:rsid w:val="216A1E72"/>
    <w:rsid w:val="28C5D29D"/>
    <w:rsid w:val="2929E459"/>
    <w:rsid w:val="2C9755F3"/>
    <w:rsid w:val="2D303C02"/>
    <w:rsid w:val="30585F2F"/>
    <w:rsid w:val="3782641B"/>
    <w:rsid w:val="38B1CA9D"/>
    <w:rsid w:val="3A002128"/>
    <w:rsid w:val="3F570A82"/>
    <w:rsid w:val="433CE4FB"/>
    <w:rsid w:val="44E135B1"/>
    <w:rsid w:val="46E91614"/>
    <w:rsid w:val="486860FB"/>
    <w:rsid w:val="48DBFB63"/>
    <w:rsid w:val="4B2577CE"/>
    <w:rsid w:val="50E84B39"/>
    <w:rsid w:val="51430748"/>
    <w:rsid w:val="535C22D6"/>
    <w:rsid w:val="5B6ABD55"/>
    <w:rsid w:val="5D95ED78"/>
    <w:rsid w:val="65F677C4"/>
    <w:rsid w:val="698220C2"/>
    <w:rsid w:val="6D2BE692"/>
    <w:rsid w:val="6F743AD2"/>
    <w:rsid w:val="6F781B8D"/>
    <w:rsid w:val="70095FF6"/>
    <w:rsid w:val="7111400B"/>
    <w:rsid w:val="726263CC"/>
    <w:rsid w:val="77DE4059"/>
    <w:rsid w:val="7A0EBD8D"/>
    <w:rsid w:val="7B80625F"/>
    <w:rsid w:val="7DF6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D29D"/>
  <w15:chartTrackingRefBased/>
  <w15:docId w15:val="{A86A5246-F0D5-4630-87A3-EBA3B785BC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F743A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F743A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F743AD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F743AD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c4615e6cb914e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2026-01-30T17:35:00.1808543Z</dcterms:created>
  <dcterms:modified xsi:type="dcterms:W3CDTF">2026-01-30T18:47:48.4024401Z</dcterms:modified>
  <dc:creator>avisikta25@outlook.com</dc:creator>
  <lastModifiedBy>avisikta25@outlook.com</lastModifiedBy>
</coreProperties>
</file>