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E578" w14:textId="4A08BF47" w:rsidR="00E33C3F" w:rsidRDefault="00E33C3F" w:rsidP="002D4F45">
      <w:pPr>
        <w:pStyle w:val="Cmsor1"/>
        <w:spacing w:before="100" w:beforeAutospacing="1" w:line="240" w:lineRule="auto"/>
        <w:rPr>
          <w:lang w:val="en-US"/>
        </w:rPr>
      </w:pPr>
      <w:r>
        <w:rPr>
          <w:lang w:val="en-US"/>
        </w:rPr>
        <w:t>The Inmon legacy problem</w:t>
      </w:r>
    </w:p>
    <w:p w14:paraId="48FA9CE8" w14:textId="5110C7FC" w:rsidR="001029FA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1, Firewatch </w:t>
      </w:r>
      <w:r w:rsidR="001C69EC">
        <w:rPr>
          <w:lang w:val="en-US"/>
        </w:rPr>
        <w:t>D</w:t>
      </w:r>
      <w:r>
        <w:rPr>
          <w:lang w:val="en-US"/>
        </w:rPr>
        <w:t xml:space="preserve">ata </w:t>
      </w:r>
      <w:r w:rsidR="001C69EC">
        <w:rPr>
          <w:lang w:val="en-US"/>
        </w:rPr>
        <w:t>T</w:t>
      </w:r>
      <w:r>
        <w:rPr>
          <w:lang w:val="en-US"/>
        </w:rPr>
        <w:t>eam publishes cleansed dataset deduplicated on Longitude, Latitude</w:t>
      </w:r>
      <w:r w:rsidR="003F6836">
        <w:rPr>
          <w:lang w:val="en-US"/>
        </w:rPr>
        <w:t>,</w:t>
      </w:r>
      <w:r>
        <w:rPr>
          <w:lang w:val="en-US"/>
        </w:rPr>
        <w:t xml:space="preserve"> Discovery Date</w:t>
      </w:r>
      <w:r w:rsidR="003F6836">
        <w:rPr>
          <w:lang w:val="en-US"/>
        </w:rPr>
        <w:t xml:space="preserve"> and Contained Date.</w:t>
      </w:r>
    </w:p>
    <w:p w14:paraId="17A40B49" w14:textId="551D66DA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2, </w:t>
      </w:r>
      <w:r w:rsidR="004C566B">
        <w:rPr>
          <w:lang w:val="en-US"/>
        </w:rPr>
        <w:t>Marketing</w:t>
      </w:r>
      <w:r>
        <w:rPr>
          <w:lang w:val="en-US"/>
        </w:rPr>
        <w:t xml:space="preserve"> </w:t>
      </w:r>
      <w:r w:rsidR="001C69EC">
        <w:rPr>
          <w:lang w:val="en-US"/>
        </w:rPr>
        <w:t>D</w:t>
      </w:r>
      <w:r>
        <w:rPr>
          <w:lang w:val="en-US"/>
        </w:rPr>
        <w:t xml:space="preserve">ata </w:t>
      </w:r>
      <w:r w:rsidR="001C69EC">
        <w:rPr>
          <w:lang w:val="en-US"/>
        </w:rPr>
        <w:t>T</w:t>
      </w:r>
      <w:r>
        <w:rPr>
          <w:lang w:val="en-US"/>
        </w:rPr>
        <w:t>eam consumes the deduplicated table to create a map visualization.</w:t>
      </w:r>
    </w:p>
    <w:p w14:paraId="43EED577" w14:textId="50BD9466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3, HR</w:t>
      </w:r>
      <w:r w:rsidR="00B349AE">
        <w:rPr>
          <w:lang w:val="en-US"/>
        </w:rPr>
        <w:t xml:space="preserve"> Data Team</w:t>
      </w:r>
      <w:r>
        <w:rPr>
          <w:lang w:val="en-US"/>
        </w:rPr>
        <w:t xml:space="preserve"> finds the dataset but can’t use it because they want to analyze the manually entered duplicate data</w:t>
      </w:r>
      <w:r w:rsidR="009135C3">
        <w:rPr>
          <w:lang w:val="en-US"/>
        </w:rPr>
        <w:t xml:space="preserve"> for a KPI</w:t>
      </w:r>
      <w:r>
        <w:rPr>
          <w:lang w:val="en-US"/>
        </w:rPr>
        <w:t>. They make a change request to the Firewatch team.</w:t>
      </w:r>
    </w:p>
    <w:p w14:paraId="25CDA4CE" w14:textId="128C3D90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4, At this point the Firewatch</w:t>
      </w:r>
      <w:r w:rsidR="00B349AE">
        <w:rPr>
          <w:lang w:val="en-US"/>
        </w:rPr>
        <w:t xml:space="preserve"> Data</w:t>
      </w:r>
      <w:r>
        <w:rPr>
          <w:lang w:val="en-US"/>
        </w:rPr>
        <w:t xml:space="preserve"> </w:t>
      </w:r>
      <w:r w:rsidR="00B349AE">
        <w:rPr>
          <w:lang w:val="en-US"/>
        </w:rPr>
        <w:t>T</w:t>
      </w:r>
      <w:r>
        <w:rPr>
          <w:lang w:val="en-US"/>
        </w:rPr>
        <w:t xml:space="preserve">eam has </w:t>
      </w:r>
      <w:r w:rsidR="003C0D73">
        <w:rPr>
          <w:lang w:val="en-US"/>
        </w:rPr>
        <w:t>three</w:t>
      </w:r>
      <w:r>
        <w:rPr>
          <w:lang w:val="en-US"/>
        </w:rPr>
        <w:t xml:space="preserve"> choices:</w:t>
      </w:r>
    </w:p>
    <w:p w14:paraId="740E6BBF" w14:textId="63A340DF" w:rsidR="001B420F" w:rsidRDefault="001B420F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Tell HR that the current version of the table is the “single version of truth</w:t>
      </w:r>
      <w:r w:rsidR="004C566B">
        <w:rPr>
          <w:lang w:val="en-US"/>
        </w:rPr>
        <w:t>”</w:t>
      </w:r>
      <w:r>
        <w:rPr>
          <w:lang w:val="en-US"/>
        </w:rPr>
        <w:t xml:space="preserve"> and they really don’t need that report anyways.</w:t>
      </w:r>
    </w:p>
    <w:p w14:paraId="7A2426F5" w14:textId="0BD48C13" w:rsidR="00192192" w:rsidRDefault="00192192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Develop an alternative version of the table to serve HR needs.</w:t>
      </w:r>
    </w:p>
    <w:p w14:paraId="3AA44A49" w14:textId="5F90F6B3" w:rsidR="00192192" w:rsidRDefault="00192192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Change the</w:t>
      </w:r>
      <w:r w:rsidR="00B63758">
        <w:rPr>
          <w:lang w:val="en-US"/>
        </w:rPr>
        <w:t xml:space="preserve"> existing</w:t>
      </w:r>
      <w:r>
        <w:rPr>
          <w:lang w:val="en-US"/>
        </w:rPr>
        <w:t xml:space="preserve"> table and break the </w:t>
      </w:r>
      <w:r w:rsidR="004C566B">
        <w:rPr>
          <w:lang w:val="en-US"/>
        </w:rPr>
        <w:t xml:space="preserve">Marketing </w:t>
      </w:r>
      <w:r>
        <w:rPr>
          <w:lang w:val="en-US"/>
        </w:rPr>
        <w:t>report</w:t>
      </w:r>
      <w:r w:rsidR="003C0D73">
        <w:rPr>
          <w:lang w:val="en-US"/>
        </w:rPr>
        <w:t xml:space="preserve"> as a side effect</w:t>
      </w:r>
      <w:r w:rsidR="00270378">
        <w:rPr>
          <w:lang w:val="en-US"/>
        </w:rPr>
        <w:t>.</w:t>
      </w:r>
    </w:p>
    <w:p w14:paraId="42E504F2" w14:textId="2299783E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5, They choose the </w:t>
      </w:r>
      <w:r w:rsidR="004C566B">
        <w:rPr>
          <w:lang w:val="en-US"/>
        </w:rPr>
        <w:t>second</w:t>
      </w:r>
      <w:r>
        <w:rPr>
          <w:lang w:val="en-US"/>
        </w:rPr>
        <w:t xml:space="preserve"> o</w:t>
      </w:r>
      <w:r w:rsidR="00206BDD">
        <w:rPr>
          <w:lang w:val="en-US"/>
        </w:rPr>
        <w:t>ption</w:t>
      </w:r>
      <w:r>
        <w:rPr>
          <w:lang w:val="en-US"/>
        </w:rPr>
        <w:t xml:space="preserve"> and give the task to the Firewatch data engineer.</w:t>
      </w:r>
    </w:p>
    <w:p w14:paraId="0D9D8404" w14:textId="49460235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6, HR is satisfied at first but soon they realize</w:t>
      </w:r>
      <w:r w:rsidR="00152847">
        <w:rPr>
          <w:lang w:val="en-US"/>
        </w:rPr>
        <w:t>,</w:t>
      </w:r>
      <w:r>
        <w:rPr>
          <w:lang w:val="en-US"/>
        </w:rPr>
        <w:t xml:space="preserve"> that they need additional columns and different filtering and contact the Firewatch data engineer</w:t>
      </w:r>
      <w:r w:rsidR="00152847">
        <w:rPr>
          <w:lang w:val="en-US"/>
        </w:rPr>
        <w:t xml:space="preserve"> to implement changes</w:t>
      </w:r>
      <w:r>
        <w:rPr>
          <w:lang w:val="en-US"/>
        </w:rPr>
        <w:t>.</w:t>
      </w:r>
    </w:p>
    <w:p w14:paraId="4FE8B797" w14:textId="141D8B4F" w:rsidR="00192192" w:rsidRDefault="00970EB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7, </w:t>
      </w:r>
      <w:r w:rsidR="00192192">
        <w:rPr>
          <w:lang w:val="en-US"/>
        </w:rPr>
        <w:t>At this point</w:t>
      </w:r>
      <w:r w:rsidR="00E3516A">
        <w:rPr>
          <w:lang w:val="en-US"/>
        </w:rPr>
        <w:t xml:space="preserve"> the</w:t>
      </w:r>
      <w:r w:rsidR="00192192">
        <w:rPr>
          <w:lang w:val="en-US"/>
        </w:rPr>
        <w:t xml:space="preserve"> Firewatch Data </w:t>
      </w:r>
      <w:r w:rsidR="00E3516A">
        <w:rPr>
          <w:lang w:val="en-US"/>
        </w:rPr>
        <w:t>T</w:t>
      </w:r>
      <w:r w:rsidR="00192192">
        <w:rPr>
          <w:lang w:val="en-US"/>
        </w:rPr>
        <w:t>eam is developing two tables that are owned by other teams.</w:t>
      </w:r>
      <w:r w:rsidR="0003626A">
        <w:rPr>
          <w:lang w:val="en-US"/>
        </w:rPr>
        <w:t xml:space="preserve"> On top of that it is done by the Data Engineer of the </w:t>
      </w:r>
      <w:r w:rsidR="00B61D21">
        <w:rPr>
          <w:lang w:val="en-US"/>
        </w:rPr>
        <w:t>F</w:t>
      </w:r>
      <w:r w:rsidR="0003626A">
        <w:rPr>
          <w:lang w:val="en-US"/>
        </w:rPr>
        <w:t>irewatch data</w:t>
      </w:r>
      <w:r w:rsidR="00B61D21">
        <w:rPr>
          <w:lang w:val="en-US"/>
        </w:rPr>
        <w:t xml:space="preserve"> team, who </w:t>
      </w:r>
      <w:r w:rsidR="004C566B">
        <w:rPr>
          <w:lang w:val="en-US"/>
        </w:rPr>
        <w:t>is not</w:t>
      </w:r>
      <w:r w:rsidR="00B61D21">
        <w:rPr>
          <w:lang w:val="en-US"/>
        </w:rPr>
        <w:t xml:space="preserve"> familiar with the HR and </w:t>
      </w:r>
      <w:r w:rsidR="004C566B">
        <w:rPr>
          <w:lang w:val="en-US"/>
        </w:rPr>
        <w:t xml:space="preserve">Marketing </w:t>
      </w:r>
      <w:r w:rsidR="00B61D21">
        <w:rPr>
          <w:lang w:val="en-US"/>
        </w:rPr>
        <w:t>domains and serves other departments instead of focusing on Firewatch pipelines.</w:t>
      </w:r>
    </w:p>
    <w:p w14:paraId="75BC8ABD" w14:textId="3B2CFC07" w:rsidR="00270378" w:rsidRDefault="00775377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8, In the end</w:t>
      </w:r>
      <w:r w:rsidR="00270378">
        <w:rPr>
          <w:lang w:val="en-US"/>
        </w:rPr>
        <w:t xml:space="preserve"> both tables get broken because the Firewatch Data Engineer spots a bug a</w:t>
      </w:r>
      <w:r w:rsidR="00CA795F">
        <w:rPr>
          <w:lang w:val="en-US"/>
        </w:rPr>
        <w:t>nd “fixes” both tables breaking the HR and Marketing reports as a side effect.</w:t>
      </w:r>
    </w:p>
    <w:p w14:paraId="22EE032E" w14:textId="0834D440" w:rsidR="00192192" w:rsidRDefault="001252C0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All these problems disappear when Firewatch Data Team only publishes the raw data and gives additional information about it to Marketing and HR Data Teams, who can </w:t>
      </w:r>
      <w:r w:rsidR="00706AF2">
        <w:rPr>
          <w:lang w:val="en-US"/>
        </w:rPr>
        <w:t>then develop</w:t>
      </w:r>
      <w:r w:rsidR="00D9153E">
        <w:rPr>
          <w:lang w:val="en-US"/>
        </w:rPr>
        <w:t xml:space="preserve"> and later change</w:t>
      </w:r>
      <w:r w:rsidR="00706AF2">
        <w:rPr>
          <w:lang w:val="en-US"/>
        </w:rPr>
        <w:t xml:space="preserve"> their own deduplication pipelines with their own Data Engineers in their own Data Marts. </w:t>
      </w:r>
    </w:p>
    <w:p w14:paraId="5E298397" w14:textId="478ADC94" w:rsidR="00252F63" w:rsidRDefault="00252F63" w:rsidP="002D4F45">
      <w:pPr>
        <w:pStyle w:val="Cmsor1"/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Kimball</w:t>
      </w:r>
      <w:r>
        <w:rPr>
          <w:lang w:val="en-US"/>
        </w:rPr>
        <w:t xml:space="preserve"> legacy problem</w:t>
      </w:r>
    </w:p>
    <w:p w14:paraId="6DBF4791" w14:textId="692A6229" w:rsidR="00252F63" w:rsidRPr="002D4F45" w:rsidRDefault="00252F63" w:rsidP="00200F94">
      <w:pPr>
        <w:pStyle w:val="Listaszerbekezds"/>
        <w:numPr>
          <w:ilvl w:val="0"/>
          <w:numId w:val="2"/>
        </w:numPr>
        <w:spacing w:before="100" w:beforeAutospacing="1" w:line="240" w:lineRule="auto"/>
        <w:rPr>
          <w:lang w:val="en-US"/>
        </w:rPr>
      </w:pPr>
      <w:r w:rsidRPr="002D4F45">
        <w:rPr>
          <w:lang w:val="en-US"/>
        </w:rPr>
        <w:t xml:space="preserve">If an Entity is always mutable </w:t>
      </w:r>
      <w:r w:rsidR="002D4F45" w:rsidRPr="002D4F45">
        <w:rPr>
          <w:lang w:val="en-US"/>
        </w:rPr>
        <w:t>th</w:t>
      </w:r>
      <w:r w:rsidR="002D4F45">
        <w:rPr>
          <w:lang w:val="en-US"/>
        </w:rPr>
        <w:t>a</w:t>
      </w:r>
      <w:r w:rsidR="002D4F45" w:rsidRPr="002D4F45">
        <w:rPr>
          <w:lang w:val="en-US"/>
        </w:rPr>
        <w:t>n</w:t>
      </w:r>
      <w:r w:rsidRPr="002D4F45">
        <w:rPr>
          <w:lang w:val="en-US"/>
        </w:rPr>
        <w:t xml:space="preserve"> should we treat an Open Sales Order </w:t>
      </w:r>
      <w:r w:rsidR="002D4F45" w:rsidRPr="002D4F45">
        <w:rPr>
          <w:lang w:val="en-US"/>
        </w:rPr>
        <w:t>as such even if it should be treated as an Event after it’s closed</w:t>
      </w:r>
      <w:r w:rsidRPr="002D4F45">
        <w:rPr>
          <w:lang w:val="en-US"/>
        </w:rPr>
        <w:t>?</w:t>
      </w:r>
    </w:p>
    <w:p w14:paraId="60AF5FA1" w14:textId="2BE83757" w:rsidR="002D4F45" w:rsidRDefault="002D4F45" w:rsidP="002D4F45">
      <w:pPr>
        <w:pStyle w:val="Listaszerbekezds"/>
        <w:numPr>
          <w:ilvl w:val="0"/>
          <w:numId w:val="2"/>
        </w:numPr>
        <w:spacing w:before="100" w:beforeAutospacing="1" w:line="240" w:lineRule="auto"/>
        <w:rPr>
          <w:lang w:val="en-US"/>
        </w:rPr>
      </w:pPr>
      <w:r w:rsidRPr="002D4F45">
        <w:rPr>
          <w:lang w:val="en-US"/>
        </w:rPr>
        <w:t>And what about</w:t>
      </w:r>
      <w:r w:rsidR="00EB69BE">
        <w:rPr>
          <w:lang w:val="en-US"/>
        </w:rPr>
        <w:t xml:space="preserve"> trigger-based</w:t>
      </w:r>
      <w:r w:rsidRPr="002D4F45">
        <w:rPr>
          <w:lang w:val="en-US"/>
        </w:rPr>
        <w:t xml:space="preserve"> </w:t>
      </w:r>
      <w:r>
        <w:rPr>
          <w:lang w:val="en-US"/>
        </w:rPr>
        <w:t>M</w:t>
      </w:r>
      <w:r w:rsidRPr="002D4F45">
        <w:rPr>
          <w:lang w:val="en-US"/>
        </w:rPr>
        <w:t xml:space="preserve">aster </w:t>
      </w:r>
      <w:r w:rsidR="00320C52">
        <w:rPr>
          <w:lang w:val="en-US"/>
        </w:rPr>
        <w:t>d</w:t>
      </w:r>
      <w:r w:rsidRPr="002D4F45">
        <w:rPr>
          <w:lang w:val="en-US"/>
        </w:rPr>
        <w:t xml:space="preserve">ata </w:t>
      </w:r>
      <w:r w:rsidR="00320C52">
        <w:rPr>
          <w:lang w:val="en-US"/>
        </w:rPr>
        <w:t>a</w:t>
      </w:r>
      <w:r w:rsidRPr="002D4F45">
        <w:rPr>
          <w:lang w:val="en-US"/>
        </w:rPr>
        <w:t>rchives? Is a customer archive an Event</w:t>
      </w:r>
      <w:r>
        <w:rPr>
          <w:lang w:val="en-US"/>
        </w:rPr>
        <w:t>?</w:t>
      </w:r>
    </w:p>
    <w:p w14:paraId="46117A80" w14:textId="1A049D15" w:rsidR="002D4F45" w:rsidRDefault="002D4F45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I don’t think so….</w:t>
      </w:r>
    </w:p>
    <w:p w14:paraId="3E0AEE78" w14:textId="0A2E4A75" w:rsidR="002D4F45" w:rsidRDefault="00841840" w:rsidP="002D4F45">
      <w:pPr>
        <w:pStyle w:val="Listaszerbekezds"/>
        <w:numPr>
          <w:ilvl w:val="0"/>
          <w:numId w:val="3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c</w:t>
      </w:r>
      <w:r w:rsidR="002D4F45">
        <w:rPr>
          <w:lang w:val="en-US"/>
        </w:rPr>
        <w:t>alling the mutable data “snapshot”</w:t>
      </w:r>
    </w:p>
    <w:p w14:paraId="0347E077" w14:textId="517A0869" w:rsidR="002D4F45" w:rsidRDefault="00841840" w:rsidP="002D4F45">
      <w:pPr>
        <w:pStyle w:val="Listaszerbekezds"/>
        <w:numPr>
          <w:ilvl w:val="0"/>
          <w:numId w:val="3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a</w:t>
      </w:r>
      <w:r w:rsidR="002D4F45">
        <w:rPr>
          <w:lang w:val="en-US"/>
        </w:rPr>
        <w:t>nd immutable data “archive”</w:t>
      </w:r>
    </w:p>
    <w:p w14:paraId="70EAE154" w14:textId="520988F3" w:rsidR="002D4F45" w:rsidRPr="002D4F45" w:rsidRDefault="00450B21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i</w:t>
      </w:r>
      <w:r w:rsidR="002D4F45">
        <w:rPr>
          <w:lang w:val="en-US"/>
        </w:rPr>
        <w:t>s more generic.</w:t>
      </w:r>
    </w:p>
    <w:sectPr w:rsidR="002D4F45" w:rsidRPr="002D4F45" w:rsidSect="00200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B5CD" w14:textId="77777777" w:rsidR="00AD1FE9" w:rsidRDefault="00AD1FE9" w:rsidP="00E33C3F">
      <w:pPr>
        <w:spacing w:after="0" w:line="240" w:lineRule="auto"/>
      </w:pPr>
      <w:r>
        <w:separator/>
      </w:r>
    </w:p>
  </w:endnote>
  <w:endnote w:type="continuationSeparator" w:id="0">
    <w:p w14:paraId="6295F7DC" w14:textId="77777777" w:rsidR="00AD1FE9" w:rsidRDefault="00AD1FE9" w:rsidP="00E3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662C" w14:textId="77777777" w:rsidR="00AD1FE9" w:rsidRDefault="00AD1FE9" w:rsidP="00E33C3F">
      <w:pPr>
        <w:spacing w:after="0" w:line="240" w:lineRule="auto"/>
      </w:pPr>
      <w:r>
        <w:separator/>
      </w:r>
    </w:p>
  </w:footnote>
  <w:footnote w:type="continuationSeparator" w:id="0">
    <w:p w14:paraId="74C93E6D" w14:textId="77777777" w:rsidR="00AD1FE9" w:rsidRDefault="00AD1FE9" w:rsidP="00E3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F2"/>
    <w:multiLevelType w:val="hybridMultilevel"/>
    <w:tmpl w:val="6E9CF6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1A54"/>
    <w:multiLevelType w:val="hybridMultilevel"/>
    <w:tmpl w:val="7E4EF22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D25C74"/>
    <w:multiLevelType w:val="hybridMultilevel"/>
    <w:tmpl w:val="33743B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20682">
    <w:abstractNumId w:val="1"/>
  </w:num>
  <w:num w:numId="2" w16cid:durableId="253511615">
    <w:abstractNumId w:val="2"/>
  </w:num>
  <w:num w:numId="3" w16cid:durableId="212634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DI3s7A0NzI2NLVU0lEKTi0uzszPAykwqgUAdDnhnCwAAAA="/>
  </w:docVars>
  <w:rsids>
    <w:rsidRoot w:val="006142A5"/>
    <w:rsid w:val="0003626A"/>
    <w:rsid w:val="000E1673"/>
    <w:rsid w:val="001029FA"/>
    <w:rsid w:val="001252C0"/>
    <w:rsid w:val="00152847"/>
    <w:rsid w:val="00167A63"/>
    <w:rsid w:val="00192192"/>
    <w:rsid w:val="001B420F"/>
    <w:rsid w:val="001C69EC"/>
    <w:rsid w:val="001E3DDB"/>
    <w:rsid w:val="00200F94"/>
    <w:rsid w:val="00206BDD"/>
    <w:rsid w:val="00252F63"/>
    <w:rsid w:val="00270378"/>
    <w:rsid w:val="002754FF"/>
    <w:rsid w:val="002D4F45"/>
    <w:rsid w:val="00320C52"/>
    <w:rsid w:val="003C0D73"/>
    <w:rsid w:val="003F6836"/>
    <w:rsid w:val="00450B21"/>
    <w:rsid w:val="00466542"/>
    <w:rsid w:val="004C566B"/>
    <w:rsid w:val="0054240A"/>
    <w:rsid w:val="00611AD9"/>
    <w:rsid w:val="006142A5"/>
    <w:rsid w:val="006401E2"/>
    <w:rsid w:val="00706AF2"/>
    <w:rsid w:val="00775377"/>
    <w:rsid w:val="00841840"/>
    <w:rsid w:val="00907282"/>
    <w:rsid w:val="009135C3"/>
    <w:rsid w:val="00970EB2"/>
    <w:rsid w:val="009D0E27"/>
    <w:rsid w:val="00A52FFE"/>
    <w:rsid w:val="00A66851"/>
    <w:rsid w:val="00AD1FE9"/>
    <w:rsid w:val="00B00124"/>
    <w:rsid w:val="00B349AE"/>
    <w:rsid w:val="00B61D21"/>
    <w:rsid w:val="00B63758"/>
    <w:rsid w:val="00CA795F"/>
    <w:rsid w:val="00D9153E"/>
    <w:rsid w:val="00E33C3F"/>
    <w:rsid w:val="00E3516A"/>
    <w:rsid w:val="00E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0A4B"/>
  <w15:chartTrackingRefBased/>
  <w15:docId w15:val="{99D8CB88-3013-4AE3-8FB0-9FBF87C6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3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21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3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C3F"/>
  </w:style>
  <w:style w:type="paragraph" w:styleId="llb">
    <w:name w:val="footer"/>
    <w:basedOn w:val="Norml"/>
    <w:link w:val="llbChar"/>
    <w:uiPriority w:val="99"/>
    <w:unhideWhenUsed/>
    <w:rsid w:val="00E3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C3F"/>
  </w:style>
  <w:style w:type="character" w:customStyle="1" w:styleId="Cmsor1Char">
    <w:name w:val="Címsor 1 Char"/>
    <w:basedOn w:val="Bekezdsalapbettpusa"/>
    <w:link w:val="Cmsor1"/>
    <w:uiPriority w:val="9"/>
    <w:rsid w:val="00E3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41</cp:revision>
  <dcterms:created xsi:type="dcterms:W3CDTF">2022-11-23T13:12:00Z</dcterms:created>
  <dcterms:modified xsi:type="dcterms:W3CDTF">2022-11-23T14:10:00Z</dcterms:modified>
</cp:coreProperties>
</file>