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21F" w:rsidRPr="00E34479" w:rsidRDefault="001E1FD0" w:rsidP="0058521F">
      <w:pPr>
        <w:pStyle w:val="Title"/>
        <w:jc w:val="right"/>
      </w:pPr>
      <w:r>
        <w:t>Aplikacija za srednje škole</w:t>
      </w:r>
      <w:r w:rsidR="0058521F" w:rsidRPr="00E34479">
        <w:t xml:space="preserve"> </w:t>
      </w:r>
    </w:p>
    <w:p w:rsidR="0058521F" w:rsidRPr="00E34479" w:rsidRDefault="0058521F" w:rsidP="0058521F"/>
    <w:p w:rsidR="0058521F" w:rsidRPr="00E34479" w:rsidRDefault="0058521F" w:rsidP="0058521F">
      <w:pPr>
        <w:pStyle w:val="Title"/>
        <w:jc w:val="right"/>
      </w:pPr>
      <w:r w:rsidRPr="00E34479">
        <w:t xml:space="preserve">Specifikacija </w:t>
      </w:r>
      <w:r w:rsidR="00A302F0">
        <w:t>korisničkog sučelja</w:t>
      </w:r>
      <w:r w:rsidRPr="00E34479">
        <w:t xml:space="preserve"> </w:t>
      </w:r>
    </w:p>
    <w:p w:rsidR="0058521F" w:rsidRPr="00E34479" w:rsidRDefault="0058521F" w:rsidP="0058521F">
      <w:pPr>
        <w:pStyle w:val="Title"/>
        <w:jc w:val="right"/>
      </w:pPr>
    </w:p>
    <w:p w:rsidR="0058521F" w:rsidRPr="00E34479" w:rsidRDefault="0058521F" w:rsidP="0058521F"/>
    <w:p w:rsidR="0058521F" w:rsidRPr="00E34479" w:rsidRDefault="0058521F" w:rsidP="0058521F"/>
    <w:p w:rsidR="0058521F" w:rsidRPr="00ED72E6" w:rsidRDefault="0058521F" w:rsidP="0058521F">
      <w:pPr>
        <w:pStyle w:val="Title"/>
        <w:rPr>
          <w:sz w:val="32"/>
        </w:rPr>
      </w:pPr>
    </w:p>
    <w:p w:rsidR="0058521F" w:rsidRPr="00E36CD3" w:rsidRDefault="0058521F" w:rsidP="0058521F">
      <w:pPr>
        <w:jc w:val="right"/>
        <w:rPr>
          <w:sz w:val="24"/>
        </w:rPr>
      </w:pPr>
      <w:r w:rsidRPr="00E36CD3">
        <w:rPr>
          <w:sz w:val="24"/>
        </w:rPr>
        <w:t>Studenti:</w:t>
      </w:r>
    </w:p>
    <w:p w:rsidR="0058521F" w:rsidRPr="00E36CD3" w:rsidRDefault="001E1FD0" w:rsidP="0058521F">
      <w:pPr>
        <w:jc w:val="right"/>
        <w:rPr>
          <w:sz w:val="24"/>
        </w:rPr>
      </w:pPr>
      <w:r>
        <w:rPr>
          <w:sz w:val="24"/>
        </w:rPr>
        <w:t>Haris Omerčaušević</w:t>
      </w:r>
      <w:r w:rsidR="0058521F" w:rsidRPr="00E36CD3">
        <w:rPr>
          <w:sz w:val="24"/>
        </w:rPr>
        <w:t xml:space="preserve">, </w:t>
      </w:r>
      <w:r>
        <w:rPr>
          <w:sz w:val="24"/>
        </w:rPr>
        <w:t>IB150219</w:t>
      </w:r>
    </w:p>
    <w:p w:rsidR="0058521F" w:rsidRPr="00E36CD3" w:rsidRDefault="0058521F" w:rsidP="0058521F">
      <w:pPr>
        <w:jc w:val="right"/>
        <w:rPr>
          <w:sz w:val="24"/>
        </w:rPr>
      </w:pPr>
    </w:p>
    <w:p w:rsidR="0058521F" w:rsidRPr="00E36CD3" w:rsidRDefault="0058521F" w:rsidP="0058521F">
      <w:pPr>
        <w:pStyle w:val="BodyText"/>
        <w:rPr>
          <w:sz w:val="24"/>
        </w:rPr>
      </w:pPr>
    </w:p>
    <w:p w:rsidR="0058521F" w:rsidRPr="00E36CD3" w:rsidRDefault="0058521F" w:rsidP="0058521F">
      <w:pPr>
        <w:pStyle w:val="BodyText"/>
        <w:rPr>
          <w:sz w:val="24"/>
        </w:rPr>
      </w:pPr>
    </w:p>
    <w:p w:rsidR="0058521F" w:rsidRPr="00E36CD3" w:rsidRDefault="0058521F" w:rsidP="0058521F">
      <w:pPr>
        <w:pStyle w:val="BodyText"/>
        <w:jc w:val="right"/>
        <w:rPr>
          <w:sz w:val="24"/>
        </w:rPr>
        <w:sectPr w:rsidR="0058521F" w:rsidRPr="00E36CD3">
          <w:headerReference w:type="default" r:id="rId8"/>
          <w:footerReference w:type="even" r:id="rId9"/>
          <w:pgSz w:w="12240" w:h="15840" w:code="1"/>
          <w:pgMar w:top="1440" w:right="1440" w:bottom="1440" w:left="1440" w:header="720" w:footer="720" w:gutter="0"/>
          <w:cols w:space="720"/>
          <w:vAlign w:val="center"/>
        </w:sectPr>
      </w:pPr>
      <w:r w:rsidRPr="00E36CD3">
        <w:rPr>
          <w:sz w:val="24"/>
        </w:rPr>
        <w:t>Mostar,</w:t>
      </w:r>
      <w:r w:rsidR="00A302F0">
        <w:rPr>
          <w:sz w:val="24"/>
        </w:rPr>
        <w:t xml:space="preserve"> </w:t>
      </w:r>
      <w:r w:rsidR="001E1FD0">
        <w:rPr>
          <w:sz w:val="24"/>
        </w:rPr>
        <w:t>25</w:t>
      </w:r>
      <w:r w:rsidRPr="00E36CD3">
        <w:rPr>
          <w:sz w:val="24"/>
        </w:rPr>
        <w:t>.</w:t>
      </w:r>
      <w:r w:rsidR="001E1FD0">
        <w:rPr>
          <w:sz w:val="24"/>
        </w:rPr>
        <w:t>06</w:t>
      </w:r>
      <w:r w:rsidR="00A302F0">
        <w:rPr>
          <w:sz w:val="24"/>
        </w:rPr>
        <w:t>.</w:t>
      </w:r>
      <w:r w:rsidR="001E1FD0">
        <w:rPr>
          <w:sz w:val="24"/>
        </w:rPr>
        <w:t>2018</w:t>
      </w:r>
    </w:p>
    <w:p w:rsidR="0058521F" w:rsidRDefault="0058521F" w:rsidP="0058521F">
      <w:pPr>
        <w:pStyle w:val="Title"/>
      </w:pPr>
      <w:r w:rsidRPr="00F63F78">
        <w:lastRenderedPageBreak/>
        <w:t xml:space="preserve">Historija </w:t>
      </w:r>
      <w:r>
        <w:t>izmjena</w:t>
      </w:r>
      <w:bookmarkStart w:id="0" w:name="_GoBack"/>
      <w:bookmarkEnd w:id="0"/>
    </w:p>
    <w:p w:rsidR="0058521F" w:rsidRPr="006F5E20" w:rsidRDefault="0058521F" w:rsidP="0058521F"/>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563"/>
        <w:gridCol w:w="842"/>
        <w:gridCol w:w="2959"/>
        <w:gridCol w:w="2498"/>
        <w:gridCol w:w="1482"/>
      </w:tblGrid>
      <w:tr w:rsidR="00A768E3" w:rsidRPr="005A30FF" w:rsidTr="00A768E3">
        <w:tc>
          <w:tcPr>
            <w:tcW w:w="630" w:type="pct"/>
          </w:tcPr>
          <w:p w:rsidR="00A768E3" w:rsidRPr="005A30FF" w:rsidRDefault="00A768E3" w:rsidP="0058521F">
            <w:pPr>
              <w:pStyle w:val="Tabletext"/>
              <w:spacing w:before="0" w:after="0"/>
              <w:jc w:val="center"/>
              <w:rPr>
                <w:b/>
              </w:rPr>
            </w:pPr>
            <w:r w:rsidRPr="005A30FF">
              <w:rPr>
                <w:b/>
              </w:rPr>
              <w:t>Datum</w:t>
            </w:r>
          </w:p>
        </w:tc>
        <w:tc>
          <w:tcPr>
            <w:tcW w:w="428" w:type="pct"/>
          </w:tcPr>
          <w:p w:rsidR="00A768E3" w:rsidRPr="005A30FF" w:rsidRDefault="00A768E3" w:rsidP="0058521F">
            <w:pPr>
              <w:pStyle w:val="Tabletext"/>
              <w:spacing w:before="0" w:after="0"/>
              <w:jc w:val="center"/>
              <w:rPr>
                <w:b/>
              </w:rPr>
            </w:pPr>
            <w:r w:rsidRPr="005A30FF">
              <w:rPr>
                <w:b/>
              </w:rPr>
              <w:t>Verzija</w:t>
            </w:r>
          </w:p>
        </w:tc>
        <w:tc>
          <w:tcPr>
            <w:tcW w:w="1660" w:type="pct"/>
          </w:tcPr>
          <w:p w:rsidR="00A768E3" w:rsidRPr="005A30FF" w:rsidRDefault="00A768E3" w:rsidP="0058521F">
            <w:pPr>
              <w:pStyle w:val="Tabletext"/>
              <w:spacing w:before="0" w:after="0"/>
              <w:jc w:val="center"/>
              <w:rPr>
                <w:b/>
              </w:rPr>
            </w:pPr>
            <w:r>
              <w:rPr>
                <w:b/>
              </w:rPr>
              <w:t>Status</w:t>
            </w:r>
          </w:p>
        </w:tc>
        <w:tc>
          <w:tcPr>
            <w:tcW w:w="1413" w:type="pct"/>
          </w:tcPr>
          <w:p w:rsidR="00A768E3" w:rsidRPr="005A30FF" w:rsidRDefault="00A768E3" w:rsidP="00A768E3">
            <w:pPr>
              <w:pStyle w:val="Tabletext"/>
              <w:spacing w:before="0" w:after="0"/>
              <w:jc w:val="center"/>
              <w:rPr>
                <w:b/>
              </w:rPr>
            </w:pPr>
            <w:r>
              <w:rPr>
                <w:b/>
              </w:rPr>
              <w:t>Detalji izmjene</w:t>
            </w:r>
          </w:p>
        </w:tc>
        <w:tc>
          <w:tcPr>
            <w:tcW w:w="870" w:type="pct"/>
          </w:tcPr>
          <w:p w:rsidR="00A768E3" w:rsidRPr="005A30FF" w:rsidRDefault="00A768E3" w:rsidP="0058521F">
            <w:pPr>
              <w:pStyle w:val="Tabletext"/>
              <w:spacing w:before="0" w:after="0"/>
              <w:jc w:val="center"/>
              <w:rPr>
                <w:b/>
              </w:rPr>
            </w:pPr>
            <w:r w:rsidRPr="005A30FF">
              <w:rPr>
                <w:b/>
              </w:rPr>
              <w:t>Autor</w:t>
            </w:r>
          </w:p>
        </w:tc>
      </w:tr>
      <w:tr w:rsidR="00A768E3" w:rsidRPr="005A30FF" w:rsidTr="00A768E3">
        <w:tc>
          <w:tcPr>
            <w:tcW w:w="630" w:type="pct"/>
          </w:tcPr>
          <w:p w:rsidR="00A768E3" w:rsidRPr="005A30FF" w:rsidRDefault="00A768E3" w:rsidP="0058521F">
            <w:pPr>
              <w:pStyle w:val="Tabletext"/>
              <w:spacing w:before="0" w:after="0"/>
              <w:jc w:val="center"/>
            </w:pPr>
            <w:r w:rsidRPr="005A30FF">
              <w:t>&lt;dd/mmm/yy&gt;</w:t>
            </w:r>
          </w:p>
        </w:tc>
        <w:tc>
          <w:tcPr>
            <w:tcW w:w="428" w:type="pct"/>
          </w:tcPr>
          <w:p w:rsidR="00A768E3" w:rsidRPr="005A30FF" w:rsidRDefault="00A768E3" w:rsidP="0058521F">
            <w:pPr>
              <w:pStyle w:val="Tabletext"/>
              <w:spacing w:before="0" w:after="0"/>
              <w:jc w:val="center"/>
            </w:pPr>
            <w:r w:rsidRPr="005A30FF">
              <w:t>&lt;x.x&gt;</w:t>
            </w:r>
          </w:p>
        </w:tc>
        <w:tc>
          <w:tcPr>
            <w:tcW w:w="1660" w:type="pct"/>
          </w:tcPr>
          <w:p w:rsidR="00A768E3" w:rsidRPr="005A30FF" w:rsidRDefault="00A768E3" w:rsidP="0058521F">
            <w:pPr>
              <w:pStyle w:val="Tabletext"/>
              <w:spacing w:before="0" w:after="0"/>
              <w:jc w:val="center"/>
            </w:pPr>
          </w:p>
        </w:tc>
        <w:tc>
          <w:tcPr>
            <w:tcW w:w="1413" w:type="pct"/>
          </w:tcPr>
          <w:p w:rsidR="00A768E3" w:rsidRPr="005A30FF" w:rsidRDefault="00A768E3" w:rsidP="0058521F">
            <w:pPr>
              <w:pStyle w:val="Tabletext"/>
              <w:spacing w:before="0" w:after="0"/>
              <w:jc w:val="center"/>
            </w:pPr>
            <w:r w:rsidRPr="005A30FF">
              <w:t>&lt;detalji&gt;</w:t>
            </w:r>
          </w:p>
        </w:tc>
        <w:tc>
          <w:tcPr>
            <w:tcW w:w="870" w:type="pct"/>
          </w:tcPr>
          <w:p w:rsidR="00A768E3" w:rsidRPr="005A30FF" w:rsidRDefault="00A768E3" w:rsidP="0058521F">
            <w:pPr>
              <w:pStyle w:val="Tabletext"/>
              <w:spacing w:before="0" w:after="0"/>
              <w:jc w:val="center"/>
            </w:pPr>
            <w:r w:rsidRPr="005A30FF">
              <w:t>&lt;ime&gt;</w:t>
            </w:r>
          </w:p>
        </w:tc>
      </w:tr>
      <w:tr w:rsidR="00A768E3" w:rsidRPr="005A30FF" w:rsidTr="00A768E3">
        <w:tc>
          <w:tcPr>
            <w:tcW w:w="630" w:type="pct"/>
          </w:tcPr>
          <w:p w:rsidR="00A768E3" w:rsidRPr="005A30FF" w:rsidRDefault="00A768E3" w:rsidP="0058521F">
            <w:pPr>
              <w:pStyle w:val="Tabletext"/>
              <w:spacing w:before="0" w:after="0"/>
            </w:pPr>
          </w:p>
        </w:tc>
        <w:tc>
          <w:tcPr>
            <w:tcW w:w="428" w:type="pct"/>
          </w:tcPr>
          <w:p w:rsidR="00A768E3" w:rsidRPr="005A30FF" w:rsidRDefault="00A768E3" w:rsidP="0058521F">
            <w:pPr>
              <w:pStyle w:val="Tabletext"/>
              <w:spacing w:before="0" w:after="0"/>
            </w:pPr>
          </w:p>
        </w:tc>
        <w:tc>
          <w:tcPr>
            <w:tcW w:w="1660" w:type="pct"/>
          </w:tcPr>
          <w:p w:rsidR="00A768E3" w:rsidRPr="005A30FF" w:rsidRDefault="00A768E3" w:rsidP="0058521F">
            <w:pPr>
              <w:pStyle w:val="Tabletext"/>
              <w:spacing w:before="0" w:after="0"/>
            </w:pPr>
          </w:p>
        </w:tc>
        <w:tc>
          <w:tcPr>
            <w:tcW w:w="1413" w:type="pct"/>
          </w:tcPr>
          <w:p w:rsidR="00A768E3" w:rsidRPr="005A30FF" w:rsidRDefault="00A768E3" w:rsidP="0058521F">
            <w:pPr>
              <w:pStyle w:val="Tabletext"/>
              <w:spacing w:before="0" w:after="0"/>
            </w:pPr>
          </w:p>
        </w:tc>
        <w:tc>
          <w:tcPr>
            <w:tcW w:w="870" w:type="pct"/>
          </w:tcPr>
          <w:p w:rsidR="00A768E3" w:rsidRPr="005A30FF" w:rsidRDefault="00A768E3" w:rsidP="0058521F">
            <w:pPr>
              <w:pStyle w:val="Tabletext"/>
              <w:spacing w:before="0" w:after="0"/>
            </w:pPr>
          </w:p>
        </w:tc>
      </w:tr>
      <w:tr w:rsidR="00A768E3" w:rsidRPr="005A30FF" w:rsidTr="00A768E3">
        <w:tc>
          <w:tcPr>
            <w:tcW w:w="630" w:type="pct"/>
          </w:tcPr>
          <w:p w:rsidR="00A768E3" w:rsidRPr="005A30FF" w:rsidRDefault="00A768E3" w:rsidP="0058521F">
            <w:pPr>
              <w:pStyle w:val="Tabletext"/>
              <w:spacing w:before="0" w:after="0"/>
            </w:pPr>
          </w:p>
        </w:tc>
        <w:tc>
          <w:tcPr>
            <w:tcW w:w="428" w:type="pct"/>
          </w:tcPr>
          <w:p w:rsidR="00A768E3" w:rsidRPr="005A30FF" w:rsidRDefault="00A768E3" w:rsidP="0058521F">
            <w:pPr>
              <w:pStyle w:val="Tabletext"/>
              <w:spacing w:before="0" w:after="0"/>
            </w:pPr>
          </w:p>
        </w:tc>
        <w:tc>
          <w:tcPr>
            <w:tcW w:w="1660" w:type="pct"/>
          </w:tcPr>
          <w:p w:rsidR="00A768E3" w:rsidRPr="005A30FF" w:rsidRDefault="00A768E3" w:rsidP="0058521F">
            <w:pPr>
              <w:pStyle w:val="Tabletext"/>
              <w:spacing w:before="0" w:after="0"/>
            </w:pPr>
          </w:p>
        </w:tc>
        <w:tc>
          <w:tcPr>
            <w:tcW w:w="1413" w:type="pct"/>
          </w:tcPr>
          <w:p w:rsidR="00A768E3" w:rsidRPr="005A30FF" w:rsidRDefault="00A768E3" w:rsidP="0058521F">
            <w:pPr>
              <w:pStyle w:val="Tabletext"/>
              <w:spacing w:before="0" w:after="0"/>
            </w:pPr>
          </w:p>
        </w:tc>
        <w:tc>
          <w:tcPr>
            <w:tcW w:w="870" w:type="pct"/>
          </w:tcPr>
          <w:p w:rsidR="00A768E3" w:rsidRPr="005A30FF" w:rsidRDefault="00A768E3" w:rsidP="0058521F">
            <w:pPr>
              <w:pStyle w:val="Tabletext"/>
              <w:spacing w:before="0" w:after="0"/>
            </w:pPr>
          </w:p>
        </w:tc>
      </w:tr>
      <w:tr w:rsidR="00A768E3" w:rsidRPr="005A30FF" w:rsidTr="00A768E3">
        <w:tc>
          <w:tcPr>
            <w:tcW w:w="630" w:type="pct"/>
          </w:tcPr>
          <w:p w:rsidR="00A768E3" w:rsidRPr="005A30FF" w:rsidRDefault="00A768E3" w:rsidP="0058521F">
            <w:pPr>
              <w:pStyle w:val="Tabletext"/>
              <w:spacing w:before="0" w:after="0"/>
            </w:pPr>
          </w:p>
        </w:tc>
        <w:tc>
          <w:tcPr>
            <w:tcW w:w="428" w:type="pct"/>
          </w:tcPr>
          <w:p w:rsidR="00A768E3" w:rsidRPr="005A30FF" w:rsidRDefault="00A768E3" w:rsidP="0058521F">
            <w:pPr>
              <w:pStyle w:val="Tabletext"/>
              <w:spacing w:before="0" w:after="0"/>
            </w:pPr>
          </w:p>
        </w:tc>
        <w:tc>
          <w:tcPr>
            <w:tcW w:w="1660" w:type="pct"/>
          </w:tcPr>
          <w:p w:rsidR="00A768E3" w:rsidRPr="005A30FF" w:rsidRDefault="00A768E3" w:rsidP="0058521F">
            <w:pPr>
              <w:pStyle w:val="Tabletext"/>
              <w:spacing w:before="0" w:after="0"/>
            </w:pPr>
          </w:p>
        </w:tc>
        <w:tc>
          <w:tcPr>
            <w:tcW w:w="1413" w:type="pct"/>
          </w:tcPr>
          <w:p w:rsidR="00A768E3" w:rsidRPr="005A30FF" w:rsidRDefault="00A768E3" w:rsidP="0058521F">
            <w:pPr>
              <w:pStyle w:val="Tabletext"/>
              <w:spacing w:before="0" w:after="0"/>
            </w:pPr>
          </w:p>
        </w:tc>
        <w:tc>
          <w:tcPr>
            <w:tcW w:w="870" w:type="pct"/>
          </w:tcPr>
          <w:p w:rsidR="00A768E3" w:rsidRPr="005A30FF" w:rsidRDefault="00A768E3" w:rsidP="0058521F">
            <w:pPr>
              <w:pStyle w:val="Tabletext"/>
              <w:spacing w:before="0" w:after="0"/>
            </w:pPr>
          </w:p>
        </w:tc>
      </w:tr>
    </w:tbl>
    <w:p w:rsidR="0058521F" w:rsidRPr="00E34479" w:rsidRDefault="0058521F" w:rsidP="0058521F"/>
    <w:p w:rsidR="009E215B" w:rsidRPr="00E34479" w:rsidRDefault="0058521F" w:rsidP="00391221">
      <w:pPr>
        <w:pStyle w:val="Title"/>
      </w:pPr>
      <w:r>
        <w:br w:type="page"/>
      </w:r>
      <w:r w:rsidR="002F26E9" w:rsidRPr="00E34479">
        <w:lastRenderedPageBreak/>
        <w:t>S A D R Ž A J</w:t>
      </w:r>
    </w:p>
    <w:p w:rsidR="001A53D3" w:rsidRPr="00EC70C9" w:rsidRDefault="00EE3B16">
      <w:pPr>
        <w:pStyle w:val="TOC1"/>
        <w:tabs>
          <w:tab w:val="left" w:pos="432"/>
        </w:tabs>
        <w:rPr>
          <w:noProof/>
          <w:szCs w:val="22"/>
          <w:lang w:val="bs-Latn-BA" w:eastAsia="bs-Latn-BA"/>
        </w:rPr>
      </w:pPr>
      <w:r w:rsidRPr="00E34479">
        <w:fldChar w:fldCharType="begin"/>
      </w:r>
      <w:r w:rsidR="009E215B" w:rsidRPr="00E34479">
        <w:instrText xml:space="preserve"> TOC \o "1-3" \h \z \u </w:instrText>
      </w:r>
      <w:r w:rsidRPr="00E34479">
        <w:fldChar w:fldCharType="separate"/>
      </w:r>
      <w:hyperlink w:anchor="_Toc404151880" w:history="1">
        <w:r w:rsidR="001A53D3" w:rsidRPr="00CA1D73">
          <w:rPr>
            <w:rStyle w:val="Hyperlink"/>
            <w:noProof/>
          </w:rPr>
          <w:t>1.</w:t>
        </w:r>
        <w:r w:rsidR="001A53D3" w:rsidRPr="00EC70C9">
          <w:rPr>
            <w:noProof/>
            <w:szCs w:val="22"/>
            <w:lang w:val="bs-Latn-BA" w:eastAsia="bs-Latn-BA"/>
          </w:rPr>
          <w:tab/>
        </w:r>
        <w:r w:rsidR="001A53D3" w:rsidRPr="00CA1D73">
          <w:rPr>
            <w:rStyle w:val="Hyperlink"/>
            <w:noProof/>
          </w:rPr>
          <w:t>Uvod</w:t>
        </w:r>
        <w:r w:rsidR="001A53D3">
          <w:rPr>
            <w:noProof/>
            <w:webHidden/>
          </w:rPr>
          <w:tab/>
        </w:r>
        <w:r w:rsidR="001A53D3">
          <w:rPr>
            <w:noProof/>
            <w:webHidden/>
          </w:rPr>
          <w:fldChar w:fldCharType="begin"/>
        </w:r>
        <w:r w:rsidR="001A53D3">
          <w:rPr>
            <w:noProof/>
            <w:webHidden/>
          </w:rPr>
          <w:instrText xml:space="preserve"> PAGEREF _Toc404151880 \h </w:instrText>
        </w:r>
        <w:r w:rsidR="001A53D3">
          <w:rPr>
            <w:noProof/>
            <w:webHidden/>
          </w:rPr>
        </w:r>
        <w:r w:rsidR="001A53D3">
          <w:rPr>
            <w:noProof/>
            <w:webHidden/>
          </w:rPr>
          <w:fldChar w:fldCharType="separate"/>
        </w:r>
        <w:r w:rsidR="001E1FD0">
          <w:rPr>
            <w:noProof/>
            <w:webHidden/>
          </w:rPr>
          <w:t>3</w:t>
        </w:r>
        <w:r w:rsidR="001A53D3">
          <w:rPr>
            <w:noProof/>
            <w:webHidden/>
          </w:rPr>
          <w:fldChar w:fldCharType="end"/>
        </w:r>
      </w:hyperlink>
    </w:p>
    <w:p w:rsidR="001A53D3" w:rsidRPr="00EC70C9" w:rsidRDefault="001A53D3">
      <w:pPr>
        <w:pStyle w:val="TOC2"/>
        <w:tabs>
          <w:tab w:val="left" w:pos="1000"/>
        </w:tabs>
        <w:rPr>
          <w:noProof/>
          <w:szCs w:val="22"/>
          <w:lang w:val="bs-Latn-BA" w:eastAsia="bs-Latn-BA"/>
        </w:rPr>
      </w:pPr>
      <w:hyperlink w:anchor="_Toc404151881" w:history="1">
        <w:r w:rsidRPr="00CA1D73">
          <w:rPr>
            <w:rStyle w:val="Hyperlink"/>
            <w:noProof/>
          </w:rPr>
          <w:t>1.1</w:t>
        </w:r>
        <w:r w:rsidRPr="00EC70C9">
          <w:rPr>
            <w:noProof/>
            <w:szCs w:val="22"/>
            <w:lang w:val="bs-Latn-BA" w:eastAsia="bs-Latn-BA"/>
          </w:rPr>
          <w:tab/>
        </w:r>
        <w:r w:rsidRPr="00CA1D73">
          <w:rPr>
            <w:rStyle w:val="Hyperlink"/>
            <w:noProof/>
          </w:rPr>
          <w:t>Svrha dokumenta</w:t>
        </w:r>
        <w:r>
          <w:rPr>
            <w:noProof/>
            <w:webHidden/>
          </w:rPr>
          <w:tab/>
        </w:r>
        <w:r>
          <w:rPr>
            <w:noProof/>
            <w:webHidden/>
          </w:rPr>
          <w:fldChar w:fldCharType="begin"/>
        </w:r>
        <w:r>
          <w:rPr>
            <w:noProof/>
            <w:webHidden/>
          </w:rPr>
          <w:instrText xml:space="preserve"> PAGEREF _Toc404151881 \h </w:instrText>
        </w:r>
        <w:r>
          <w:rPr>
            <w:noProof/>
            <w:webHidden/>
          </w:rPr>
        </w:r>
        <w:r>
          <w:rPr>
            <w:noProof/>
            <w:webHidden/>
          </w:rPr>
          <w:fldChar w:fldCharType="separate"/>
        </w:r>
        <w:r w:rsidR="001E1FD0">
          <w:rPr>
            <w:noProof/>
            <w:webHidden/>
          </w:rPr>
          <w:t>3</w:t>
        </w:r>
        <w:r>
          <w:rPr>
            <w:noProof/>
            <w:webHidden/>
          </w:rPr>
          <w:fldChar w:fldCharType="end"/>
        </w:r>
      </w:hyperlink>
    </w:p>
    <w:p w:rsidR="001A53D3" w:rsidRPr="00EC70C9" w:rsidRDefault="001A53D3">
      <w:pPr>
        <w:pStyle w:val="TOC2"/>
        <w:tabs>
          <w:tab w:val="left" w:pos="1000"/>
        </w:tabs>
        <w:rPr>
          <w:noProof/>
          <w:szCs w:val="22"/>
          <w:lang w:val="bs-Latn-BA" w:eastAsia="bs-Latn-BA"/>
        </w:rPr>
      </w:pPr>
      <w:hyperlink w:anchor="_Toc404151882" w:history="1">
        <w:r w:rsidRPr="00CA1D73">
          <w:rPr>
            <w:rStyle w:val="Hyperlink"/>
            <w:noProof/>
          </w:rPr>
          <w:t>1.2</w:t>
        </w:r>
        <w:r w:rsidRPr="00EC70C9">
          <w:rPr>
            <w:noProof/>
            <w:szCs w:val="22"/>
            <w:lang w:val="bs-Latn-BA" w:eastAsia="bs-Latn-BA"/>
          </w:rPr>
          <w:tab/>
        </w:r>
        <w:r w:rsidRPr="00CA1D73">
          <w:rPr>
            <w:rStyle w:val="Hyperlink"/>
            <w:noProof/>
          </w:rPr>
          <w:t>Opseg dokumenta</w:t>
        </w:r>
        <w:r>
          <w:rPr>
            <w:noProof/>
            <w:webHidden/>
          </w:rPr>
          <w:tab/>
        </w:r>
        <w:r>
          <w:rPr>
            <w:noProof/>
            <w:webHidden/>
          </w:rPr>
          <w:fldChar w:fldCharType="begin"/>
        </w:r>
        <w:r>
          <w:rPr>
            <w:noProof/>
            <w:webHidden/>
          </w:rPr>
          <w:instrText xml:space="preserve"> PAGEREF _Toc404151882 \h </w:instrText>
        </w:r>
        <w:r>
          <w:rPr>
            <w:noProof/>
            <w:webHidden/>
          </w:rPr>
        </w:r>
        <w:r>
          <w:rPr>
            <w:noProof/>
            <w:webHidden/>
          </w:rPr>
          <w:fldChar w:fldCharType="separate"/>
        </w:r>
        <w:r w:rsidR="001E1FD0">
          <w:rPr>
            <w:noProof/>
            <w:webHidden/>
          </w:rPr>
          <w:t>3</w:t>
        </w:r>
        <w:r>
          <w:rPr>
            <w:noProof/>
            <w:webHidden/>
          </w:rPr>
          <w:fldChar w:fldCharType="end"/>
        </w:r>
      </w:hyperlink>
    </w:p>
    <w:p w:rsidR="001A53D3" w:rsidRPr="00EC70C9" w:rsidRDefault="001A53D3">
      <w:pPr>
        <w:pStyle w:val="TOC2"/>
        <w:tabs>
          <w:tab w:val="left" w:pos="1000"/>
        </w:tabs>
        <w:rPr>
          <w:noProof/>
          <w:szCs w:val="22"/>
          <w:lang w:val="bs-Latn-BA" w:eastAsia="bs-Latn-BA"/>
        </w:rPr>
      </w:pPr>
      <w:hyperlink w:anchor="_Toc404151883" w:history="1">
        <w:r w:rsidRPr="00CA1D73">
          <w:rPr>
            <w:rStyle w:val="Hyperlink"/>
            <w:noProof/>
          </w:rPr>
          <w:t>1.3</w:t>
        </w:r>
        <w:r w:rsidRPr="00EC70C9">
          <w:rPr>
            <w:noProof/>
            <w:szCs w:val="22"/>
            <w:lang w:val="bs-Latn-BA" w:eastAsia="bs-Latn-BA"/>
          </w:rPr>
          <w:tab/>
        </w:r>
        <w:r w:rsidRPr="00CA1D73">
          <w:rPr>
            <w:rStyle w:val="Hyperlink"/>
            <w:noProof/>
          </w:rPr>
          <w:t>Definicije, akronimi i skraćenice</w:t>
        </w:r>
        <w:r>
          <w:rPr>
            <w:noProof/>
            <w:webHidden/>
          </w:rPr>
          <w:tab/>
        </w:r>
        <w:r>
          <w:rPr>
            <w:noProof/>
            <w:webHidden/>
          </w:rPr>
          <w:fldChar w:fldCharType="begin"/>
        </w:r>
        <w:r>
          <w:rPr>
            <w:noProof/>
            <w:webHidden/>
          </w:rPr>
          <w:instrText xml:space="preserve"> PAGEREF _Toc404151883 \h </w:instrText>
        </w:r>
        <w:r>
          <w:rPr>
            <w:noProof/>
            <w:webHidden/>
          </w:rPr>
        </w:r>
        <w:r>
          <w:rPr>
            <w:noProof/>
            <w:webHidden/>
          </w:rPr>
          <w:fldChar w:fldCharType="separate"/>
        </w:r>
        <w:r w:rsidR="001E1FD0">
          <w:rPr>
            <w:noProof/>
            <w:webHidden/>
          </w:rPr>
          <w:t>3</w:t>
        </w:r>
        <w:r>
          <w:rPr>
            <w:noProof/>
            <w:webHidden/>
          </w:rPr>
          <w:fldChar w:fldCharType="end"/>
        </w:r>
      </w:hyperlink>
    </w:p>
    <w:p w:rsidR="001A53D3" w:rsidRPr="00EC70C9" w:rsidRDefault="001A53D3">
      <w:pPr>
        <w:pStyle w:val="TOC2"/>
        <w:tabs>
          <w:tab w:val="left" w:pos="1000"/>
        </w:tabs>
        <w:rPr>
          <w:noProof/>
          <w:szCs w:val="22"/>
          <w:lang w:val="bs-Latn-BA" w:eastAsia="bs-Latn-BA"/>
        </w:rPr>
      </w:pPr>
      <w:hyperlink w:anchor="_Toc404151884" w:history="1">
        <w:r w:rsidRPr="00CA1D73">
          <w:rPr>
            <w:rStyle w:val="Hyperlink"/>
            <w:noProof/>
          </w:rPr>
          <w:t>1.4</w:t>
        </w:r>
        <w:r w:rsidRPr="00EC70C9">
          <w:rPr>
            <w:noProof/>
            <w:szCs w:val="22"/>
            <w:lang w:val="bs-Latn-BA" w:eastAsia="bs-Latn-BA"/>
          </w:rPr>
          <w:tab/>
        </w:r>
        <w:r w:rsidRPr="00CA1D73">
          <w:rPr>
            <w:rStyle w:val="Hyperlink"/>
            <w:noProof/>
          </w:rPr>
          <w:t>Reference</w:t>
        </w:r>
        <w:r>
          <w:rPr>
            <w:noProof/>
            <w:webHidden/>
          </w:rPr>
          <w:tab/>
        </w:r>
        <w:r>
          <w:rPr>
            <w:noProof/>
            <w:webHidden/>
          </w:rPr>
          <w:fldChar w:fldCharType="begin"/>
        </w:r>
        <w:r>
          <w:rPr>
            <w:noProof/>
            <w:webHidden/>
          </w:rPr>
          <w:instrText xml:space="preserve"> PAGEREF _Toc404151884 \h </w:instrText>
        </w:r>
        <w:r>
          <w:rPr>
            <w:noProof/>
            <w:webHidden/>
          </w:rPr>
        </w:r>
        <w:r>
          <w:rPr>
            <w:noProof/>
            <w:webHidden/>
          </w:rPr>
          <w:fldChar w:fldCharType="separate"/>
        </w:r>
        <w:r w:rsidR="001E1FD0">
          <w:rPr>
            <w:noProof/>
            <w:webHidden/>
          </w:rPr>
          <w:t>3</w:t>
        </w:r>
        <w:r>
          <w:rPr>
            <w:noProof/>
            <w:webHidden/>
          </w:rPr>
          <w:fldChar w:fldCharType="end"/>
        </w:r>
      </w:hyperlink>
    </w:p>
    <w:p w:rsidR="001A53D3" w:rsidRPr="00EC70C9" w:rsidRDefault="001A53D3">
      <w:pPr>
        <w:pStyle w:val="TOC1"/>
        <w:tabs>
          <w:tab w:val="left" w:pos="432"/>
        </w:tabs>
        <w:rPr>
          <w:noProof/>
          <w:szCs w:val="22"/>
          <w:lang w:val="bs-Latn-BA" w:eastAsia="bs-Latn-BA"/>
        </w:rPr>
      </w:pPr>
      <w:hyperlink w:anchor="_Toc404151885" w:history="1">
        <w:r w:rsidRPr="00CA1D73">
          <w:rPr>
            <w:rStyle w:val="Hyperlink"/>
            <w:noProof/>
          </w:rPr>
          <w:t>2.</w:t>
        </w:r>
        <w:r w:rsidRPr="00EC70C9">
          <w:rPr>
            <w:noProof/>
            <w:szCs w:val="22"/>
            <w:lang w:val="bs-Latn-BA" w:eastAsia="bs-Latn-BA"/>
          </w:rPr>
          <w:tab/>
        </w:r>
        <w:r w:rsidRPr="00CA1D73">
          <w:rPr>
            <w:rStyle w:val="Hyperlink"/>
            <w:noProof/>
          </w:rPr>
          <w:t>Logički tok</w:t>
        </w:r>
        <w:r>
          <w:rPr>
            <w:noProof/>
            <w:webHidden/>
          </w:rPr>
          <w:tab/>
        </w:r>
        <w:r>
          <w:rPr>
            <w:noProof/>
            <w:webHidden/>
          </w:rPr>
          <w:fldChar w:fldCharType="begin"/>
        </w:r>
        <w:r>
          <w:rPr>
            <w:noProof/>
            <w:webHidden/>
          </w:rPr>
          <w:instrText xml:space="preserve"> PAGEREF _Toc404151885 \h </w:instrText>
        </w:r>
        <w:r>
          <w:rPr>
            <w:noProof/>
            <w:webHidden/>
          </w:rPr>
        </w:r>
        <w:r>
          <w:rPr>
            <w:noProof/>
            <w:webHidden/>
          </w:rPr>
          <w:fldChar w:fldCharType="separate"/>
        </w:r>
        <w:r w:rsidR="001E1FD0">
          <w:rPr>
            <w:noProof/>
            <w:webHidden/>
          </w:rPr>
          <w:t>3</w:t>
        </w:r>
        <w:r>
          <w:rPr>
            <w:noProof/>
            <w:webHidden/>
          </w:rPr>
          <w:fldChar w:fldCharType="end"/>
        </w:r>
      </w:hyperlink>
    </w:p>
    <w:p w:rsidR="001A53D3" w:rsidRPr="00EC70C9" w:rsidRDefault="001A53D3">
      <w:pPr>
        <w:pStyle w:val="TOC1"/>
        <w:tabs>
          <w:tab w:val="left" w:pos="432"/>
        </w:tabs>
        <w:rPr>
          <w:noProof/>
          <w:szCs w:val="22"/>
          <w:lang w:val="bs-Latn-BA" w:eastAsia="bs-Latn-BA"/>
        </w:rPr>
      </w:pPr>
      <w:hyperlink w:anchor="_Toc404151886" w:history="1">
        <w:r w:rsidRPr="00CA1D73">
          <w:rPr>
            <w:rStyle w:val="Hyperlink"/>
            <w:noProof/>
          </w:rPr>
          <w:t>3.</w:t>
        </w:r>
        <w:r w:rsidRPr="00EC70C9">
          <w:rPr>
            <w:noProof/>
            <w:szCs w:val="22"/>
            <w:lang w:val="bs-Latn-BA" w:eastAsia="bs-Latn-BA"/>
          </w:rPr>
          <w:tab/>
        </w:r>
        <w:r w:rsidRPr="00CA1D73">
          <w:rPr>
            <w:rStyle w:val="Hyperlink"/>
            <w:noProof/>
          </w:rPr>
          <w:t>Opisi ekrana</w:t>
        </w:r>
        <w:r>
          <w:rPr>
            <w:noProof/>
            <w:webHidden/>
          </w:rPr>
          <w:tab/>
        </w:r>
        <w:r>
          <w:rPr>
            <w:noProof/>
            <w:webHidden/>
          </w:rPr>
          <w:fldChar w:fldCharType="begin"/>
        </w:r>
        <w:r>
          <w:rPr>
            <w:noProof/>
            <w:webHidden/>
          </w:rPr>
          <w:instrText xml:space="preserve"> PAGEREF _Toc404151886 \h </w:instrText>
        </w:r>
        <w:r>
          <w:rPr>
            <w:noProof/>
            <w:webHidden/>
          </w:rPr>
        </w:r>
        <w:r>
          <w:rPr>
            <w:noProof/>
            <w:webHidden/>
          </w:rPr>
          <w:fldChar w:fldCharType="separate"/>
        </w:r>
        <w:r w:rsidR="001E1FD0">
          <w:rPr>
            <w:noProof/>
            <w:webHidden/>
          </w:rPr>
          <w:t>3</w:t>
        </w:r>
        <w:r>
          <w:rPr>
            <w:noProof/>
            <w:webHidden/>
          </w:rPr>
          <w:fldChar w:fldCharType="end"/>
        </w:r>
      </w:hyperlink>
    </w:p>
    <w:p w:rsidR="001A53D3" w:rsidRPr="00EC70C9" w:rsidRDefault="001A53D3">
      <w:pPr>
        <w:pStyle w:val="TOC3"/>
        <w:rPr>
          <w:noProof/>
          <w:szCs w:val="22"/>
          <w:lang w:val="bs-Latn-BA" w:eastAsia="bs-Latn-BA"/>
        </w:rPr>
      </w:pPr>
      <w:hyperlink w:anchor="_Toc404151887" w:history="1">
        <w:r w:rsidRPr="00CA1D73">
          <w:rPr>
            <w:rStyle w:val="Hyperlink"/>
            <w:noProof/>
            <w:lang w:val="bs-Latn-BA"/>
          </w:rPr>
          <w:t>3.1.1</w:t>
        </w:r>
        <w:r w:rsidRPr="00EC70C9">
          <w:rPr>
            <w:noProof/>
            <w:szCs w:val="22"/>
            <w:lang w:val="bs-Latn-BA" w:eastAsia="bs-Latn-BA"/>
          </w:rPr>
          <w:tab/>
        </w:r>
        <w:r w:rsidRPr="00CA1D73">
          <w:rPr>
            <w:rStyle w:val="Hyperlink"/>
            <w:noProof/>
            <w:lang w:val="bs-Latn-BA"/>
          </w:rPr>
          <w:t>Ekran za Logiranje korisnika</w:t>
        </w:r>
        <w:r>
          <w:rPr>
            <w:noProof/>
            <w:webHidden/>
          </w:rPr>
          <w:tab/>
        </w:r>
        <w:r>
          <w:rPr>
            <w:noProof/>
            <w:webHidden/>
          </w:rPr>
          <w:fldChar w:fldCharType="begin"/>
        </w:r>
        <w:r>
          <w:rPr>
            <w:noProof/>
            <w:webHidden/>
          </w:rPr>
          <w:instrText xml:space="preserve"> PAGEREF _Toc404151887 \h </w:instrText>
        </w:r>
        <w:r>
          <w:rPr>
            <w:noProof/>
            <w:webHidden/>
          </w:rPr>
        </w:r>
        <w:r>
          <w:rPr>
            <w:noProof/>
            <w:webHidden/>
          </w:rPr>
          <w:fldChar w:fldCharType="separate"/>
        </w:r>
        <w:r w:rsidR="001E1FD0">
          <w:rPr>
            <w:noProof/>
            <w:webHidden/>
          </w:rPr>
          <w:t>3</w:t>
        </w:r>
        <w:r>
          <w:rPr>
            <w:noProof/>
            <w:webHidden/>
          </w:rPr>
          <w:fldChar w:fldCharType="end"/>
        </w:r>
      </w:hyperlink>
    </w:p>
    <w:p w:rsidR="001A53D3" w:rsidRPr="00EC70C9" w:rsidRDefault="001A53D3">
      <w:pPr>
        <w:pStyle w:val="TOC3"/>
        <w:rPr>
          <w:noProof/>
          <w:szCs w:val="22"/>
          <w:lang w:val="bs-Latn-BA" w:eastAsia="bs-Latn-BA"/>
        </w:rPr>
      </w:pPr>
      <w:hyperlink w:anchor="_Toc404151888" w:history="1">
        <w:r w:rsidRPr="00CA1D73">
          <w:rPr>
            <w:rStyle w:val="Hyperlink"/>
            <w:noProof/>
            <w:lang w:val="bs-Latn-BA"/>
          </w:rPr>
          <w:t>3.1.2</w:t>
        </w:r>
        <w:r w:rsidRPr="00EC70C9">
          <w:rPr>
            <w:noProof/>
            <w:szCs w:val="22"/>
            <w:lang w:val="bs-Latn-BA" w:eastAsia="bs-Latn-BA"/>
          </w:rPr>
          <w:tab/>
        </w:r>
        <w:r w:rsidRPr="00CA1D73">
          <w:rPr>
            <w:rStyle w:val="Hyperlink"/>
            <w:noProof/>
            <w:lang w:val="bs-Latn-BA"/>
          </w:rPr>
          <w:t>Ekran za naplatu (MainForm)</w:t>
        </w:r>
        <w:r>
          <w:rPr>
            <w:noProof/>
            <w:webHidden/>
          </w:rPr>
          <w:tab/>
        </w:r>
        <w:r>
          <w:rPr>
            <w:noProof/>
            <w:webHidden/>
          </w:rPr>
          <w:fldChar w:fldCharType="begin"/>
        </w:r>
        <w:r>
          <w:rPr>
            <w:noProof/>
            <w:webHidden/>
          </w:rPr>
          <w:instrText xml:space="preserve"> PAGEREF _Toc404151888 \h </w:instrText>
        </w:r>
        <w:r>
          <w:rPr>
            <w:noProof/>
            <w:webHidden/>
          </w:rPr>
        </w:r>
        <w:r>
          <w:rPr>
            <w:noProof/>
            <w:webHidden/>
          </w:rPr>
          <w:fldChar w:fldCharType="separate"/>
        </w:r>
        <w:r w:rsidR="001E1FD0">
          <w:rPr>
            <w:noProof/>
            <w:webHidden/>
          </w:rPr>
          <w:t>3</w:t>
        </w:r>
        <w:r>
          <w:rPr>
            <w:noProof/>
            <w:webHidden/>
          </w:rPr>
          <w:fldChar w:fldCharType="end"/>
        </w:r>
      </w:hyperlink>
    </w:p>
    <w:p w:rsidR="001A53D3" w:rsidRPr="00EC70C9" w:rsidRDefault="001A53D3">
      <w:pPr>
        <w:pStyle w:val="TOC3"/>
        <w:rPr>
          <w:noProof/>
          <w:szCs w:val="22"/>
          <w:lang w:val="bs-Latn-BA" w:eastAsia="bs-Latn-BA"/>
        </w:rPr>
      </w:pPr>
      <w:hyperlink w:anchor="_Toc404151889" w:history="1">
        <w:r w:rsidRPr="00CA1D73">
          <w:rPr>
            <w:rStyle w:val="Hyperlink"/>
            <w:noProof/>
            <w:lang w:val="bs-Latn-BA"/>
          </w:rPr>
          <w:t>3.1.3</w:t>
        </w:r>
        <w:r w:rsidRPr="00EC70C9">
          <w:rPr>
            <w:noProof/>
            <w:szCs w:val="22"/>
            <w:lang w:val="bs-Latn-BA" w:eastAsia="bs-Latn-BA"/>
          </w:rPr>
          <w:tab/>
        </w:r>
        <w:r w:rsidRPr="00CA1D73">
          <w:rPr>
            <w:rStyle w:val="Hyperlink"/>
            <w:noProof/>
            <w:lang w:val="bs-Latn-BA"/>
          </w:rPr>
          <w:t>Ekran za dodavanje korisnika</w:t>
        </w:r>
        <w:r>
          <w:rPr>
            <w:noProof/>
            <w:webHidden/>
          </w:rPr>
          <w:tab/>
        </w:r>
        <w:r>
          <w:rPr>
            <w:noProof/>
            <w:webHidden/>
          </w:rPr>
          <w:fldChar w:fldCharType="begin"/>
        </w:r>
        <w:r>
          <w:rPr>
            <w:noProof/>
            <w:webHidden/>
          </w:rPr>
          <w:instrText xml:space="preserve"> PAGEREF _Toc404151889 \h </w:instrText>
        </w:r>
        <w:r>
          <w:rPr>
            <w:noProof/>
            <w:webHidden/>
          </w:rPr>
        </w:r>
        <w:r>
          <w:rPr>
            <w:noProof/>
            <w:webHidden/>
          </w:rPr>
          <w:fldChar w:fldCharType="separate"/>
        </w:r>
        <w:r w:rsidR="001E1FD0">
          <w:rPr>
            <w:noProof/>
            <w:webHidden/>
          </w:rPr>
          <w:t>3</w:t>
        </w:r>
        <w:r>
          <w:rPr>
            <w:noProof/>
            <w:webHidden/>
          </w:rPr>
          <w:fldChar w:fldCharType="end"/>
        </w:r>
      </w:hyperlink>
    </w:p>
    <w:p w:rsidR="001A53D3" w:rsidRPr="00EC70C9" w:rsidRDefault="001A53D3">
      <w:pPr>
        <w:pStyle w:val="TOC3"/>
        <w:rPr>
          <w:noProof/>
          <w:szCs w:val="22"/>
          <w:lang w:val="bs-Latn-BA" w:eastAsia="bs-Latn-BA"/>
        </w:rPr>
      </w:pPr>
      <w:hyperlink w:anchor="_Toc404151890" w:history="1">
        <w:r w:rsidRPr="00CA1D73">
          <w:rPr>
            <w:rStyle w:val="Hyperlink"/>
            <w:noProof/>
            <w:lang w:val="bs-Latn-BA"/>
          </w:rPr>
          <w:t>3.1.4</w:t>
        </w:r>
        <w:r w:rsidRPr="00EC70C9">
          <w:rPr>
            <w:noProof/>
            <w:szCs w:val="22"/>
            <w:lang w:val="bs-Latn-BA" w:eastAsia="bs-Latn-BA"/>
          </w:rPr>
          <w:tab/>
        </w:r>
        <w:r w:rsidRPr="00CA1D73">
          <w:rPr>
            <w:rStyle w:val="Hyperlink"/>
            <w:noProof/>
            <w:lang w:val="bs-Latn-BA"/>
          </w:rPr>
          <w:t>Ekran za modifikaciju korisnika</w:t>
        </w:r>
        <w:r>
          <w:rPr>
            <w:noProof/>
            <w:webHidden/>
          </w:rPr>
          <w:tab/>
        </w:r>
        <w:r>
          <w:rPr>
            <w:noProof/>
            <w:webHidden/>
          </w:rPr>
          <w:fldChar w:fldCharType="begin"/>
        </w:r>
        <w:r>
          <w:rPr>
            <w:noProof/>
            <w:webHidden/>
          </w:rPr>
          <w:instrText xml:space="preserve"> PAGEREF _Toc404151890 \h </w:instrText>
        </w:r>
        <w:r>
          <w:rPr>
            <w:noProof/>
            <w:webHidden/>
          </w:rPr>
        </w:r>
        <w:r>
          <w:rPr>
            <w:noProof/>
            <w:webHidden/>
          </w:rPr>
          <w:fldChar w:fldCharType="separate"/>
        </w:r>
        <w:r w:rsidR="001E1FD0">
          <w:rPr>
            <w:noProof/>
            <w:webHidden/>
          </w:rPr>
          <w:t>3</w:t>
        </w:r>
        <w:r>
          <w:rPr>
            <w:noProof/>
            <w:webHidden/>
          </w:rPr>
          <w:fldChar w:fldCharType="end"/>
        </w:r>
      </w:hyperlink>
    </w:p>
    <w:p w:rsidR="001A53D3" w:rsidRPr="00EC70C9" w:rsidRDefault="001A53D3">
      <w:pPr>
        <w:pStyle w:val="TOC3"/>
        <w:rPr>
          <w:noProof/>
          <w:szCs w:val="22"/>
          <w:lang w:val="bs-Latn-BA" w:eastAsia="bs-Latn-BA"/>
        </w:rPr>
      </w:pPr>
      <w:hyperlink w:anchor="_Toc404151891" w:history="1">
        <w:r w:rsidRPr="00CA1D73">
          <w:rPr>
            <w:rStyle w:val="Hyperlink"/>
            <w:noProof/>
            <w:lang w:val="bs-Latn-BA"/>
          </w:rPr>
          <w:t>3.1.5</w:t>
        </w:r>
        <w:r w:rsidRPr="00EC70C9">
          <w:rPr>
            <w:noProof/>
            <w:szCs w:val="22"/>
            <w:lang w:val="bs-Latn-BA" w:eastAsia="bs-Latn-BA"/>
          </w:rPr>
          <w:tab/>
        </w:r>
        <w:r w:rsidRPr="00CA1D73">
          <w:rPr>
            <w:rStyle w:val="Hyperlink"/>
            <w:noProof/>
            <w:lang w:val="bs-Latn-BA"/>
          </w:rPr>
          <w:t>Ekran za brisanje korisnika</w:t>
        </w:r>
        <w:r>
          <w:rPr>
            <w:noProof/>
            <w:webHidden/>
          </w:rPr>
          <w:tab/>
        </w:r>
        <w:r>
          <w:rPr>
            <w:noProof/>
            <w:webHidden/>
          </w:rPr>
          <w:fldChar w:fldCharType="begin"/>
        </w:r>
        <w:r>
          <w:rPr>
            <w:noProof/>
            <w:webHidden/>
          </w:rPr>
          <w:instrText xml:space="preserve"> PAGEREF _Toc404151891 \h </w:instrText>
        </w:r>
        <w:r>
          <w:rPr>
            <w:noProof/>
            <w:webHidden/>
          </w:rPr>
        </w:r>
        <w:r>
          <w:rPr>
            <w:noProof/>
            <w:webHidden/>
          </w:rPr>
          <w:fldChar w:fldCharType="separate"/>
        </w:r>
        <w:r w:rsidR="001E1FD0">
          <w:rPr>
            <w:noProof/>
            <w:webHidden/>
          </w:rPr>
          <w:t>3</w:t>
        </w:r>
        <w:r>
          <w:rPr>
            <w:noProof/>
            <w:webHidden/>
          </w:rPr>
          <w:fldChar w:fldCharType="end"/>
        </w:r>
      </w:hyperlink>
    </w:p>
    <w:p w:rsidR="001A53D3" w:rsidRPr="00EC70C9" w:rsidRDefault="001A53D3">
      <w:pPr>
        <w:pStyle w:val="TOC3"/>
        <w:rPr>
          <w:noProof/>
          <w:szCs w:val="22"/>
          <w:lang w:val="bs-Latn-BA" w:eastAsia="bs-Latn-BA"/>
        </w:rPr>
      </w:pPr>
      <w:hyperlink w:anchor="_Toc404151892" w:history="1">
        <w:r w:rsidRPr="00CA1D73">
          <w:rPr>
            <w:rStyle w:val="Hyperlink"/>
            <w:noProof/>
            <w:lang w:val="bs-Latn-BA"/>
          </w:rPr>
          <w:t>3.1.6</w:t>
        </w:r>
        <w:r w:rsidRPr="00EC70C9">
          <w:rPr>
            <w:noProof/>
            <w:szCs w:val="22"/>
            <w:lang w:val="bs-Latn-BA" w:eastAsia="bs-Latn-BA"/>
          </w:rPr>
          <w:tab/>
        </w:r>
        <w:r w:rsidRPr="00CA1D73">
          <w:rPr>
            <w:rStyle w:val="Hyperlink"/>
            <w:noProof/>
            <w:lang w:val="bs-Latn-BA"/>
          </w:rPr>
          <w:t>Ekran za editovanje postavki</w:t>
        </w:r>
        <w:r>
          <w:rPr>
            <w:noProof/>
            <w:webHidden/>
          </w:rPr>
          <w:tab/>
        </w:r>
        <w:r>
          <w:rPr>
            <w:noProof/>
            <w:webHidden/>
          </w:rPr>
          <w:fldChar w:fldCharType="begin"/>
        </w:r>
        <w:r>
          <w:rPr>
            <w:noProof/>
            <w:webHidden/>
          </w:rPr>
          <w:instrText xml:space="preserve"> PAGEREF _Toc404151892 \h </w:instrText>
        </w:r>
        <w:r>
          <w:rPr>
            <w:noProof/>
            <w:webHidden/>
          </w:rPr>
        </w:r>
        <w:r>
          <w:rPr>
            <w:noProof/>
            <w:webHidden/>
          </w:rPr>
          <w:fldChar w:fldCharType="separate"/>
        </w:r>
        <w:r w:rsidR="001E1FD0">
          <w:rPr>
            <w:noProof/>
            <w:webHidden/>
          </w:rPr>
          <w:t>3</w:t>
        </w:r>
        <w:r>
          <w:rPr>
            <w:noProof/>
            <w:webHidden/>
          </w:rPr>
          <w:fldChar w:fldCharType="end"/>
        </w:r>
      </w:hyperlink>
    </w:p>
    <w:p w:rsidR="001A53D3" w:rsidRPr="00EC70C9" w:rsidRDefault="001A53D3">
      <w:pPr>
        <w:pStyle w:val="TOC3"/>
        <w:rPr>
          <w:noProof/>
          <w:szCs w:val="22"/>
          <w:lang w:val="bs-Latn-BA" w:eastAsia="bs-Latn-BA"/>
        </w:rPr>
      </w:pPr>
      <w:hyperlink w:anchor="_Toc404151893" w:history="1">
        <w:r w:rsidRPr="00CA1D73">
          <w:rPr>
            <w:rStyle w:val="Hyperlink"/>
            <w:noProof/>
            <w:lang w:val="bs-Latn-BA"/>
          </w:rPr>
          <w:t>3.1.7</w:t>
        </w:r>
        <w:r w:rsidRPr="00EC70C9">
          <w:rPr>
            <w:noProof/>
            <w:szCs w:val="22"/>
            <w:lang w:val="bs-Latn-BA" w:eastAsia="bs-Latn-BA"/>
          </w:rPr>
          <w:tab/>
        </w:r>
        <w:r w:rsidRPr="00CA1D73">
          <w:rPr>
            <w:rStyle w:val="Hyperlink"/>
            <w:noProof/>
            <w:lang w:val="bs-Latn-BA"/>
          </w:rPr>
          <w:t>Ekran za dodavanje kartice</w:t>
        </w:r>
        <w:r>
          <w:rPr>
            <w:noProof/>
            <w:webHidden/>
          </w:rPr>
          <w:tab/>
        </w:r>
        <w:r>
          <w:rPr>
            <w:noProof/>
            <w:webHidden/>
          </w:rPr>
          <w:fldChar w:fldCharType="begin"/>
        </w:r>
        <w:r>
          <w:rPr>
            <w:noProof/>
            <w:webHidden/>
          </w:rPr>
          <w:instrText xml:space="preserve"> PAGEREF _Toc404151893 \h </w:instrText>
        </w:r>
        <w:r>
          <w:rPr>
            <w:noProof/>
            <w:webHidden/>
          </w:rPr>
        </w:r>
        <w:r>
          <w:rPr>
            <w:noProof/>
            <w:webHidden/>
          </w:rPr>
          <w:fldChar w:fldCharType="separate"/>
        </w:r>
        <w:r w:rsidR="001E1FD0">
          <w:rPr>
            <w:noProof/>
            <w:webHidden/>
          </w:rPr>
          <w:t>3</w:t>
        </w:r>
        <w:r>
          <w:rPr>
            <w:noProof/>
            <w:webHidden/>
          </w:rPr>
          <w:fldChar w:fldCharType="end"/>
        </w:r>
      </w:hyperlink>
    </w:p>
    <w:p w:rsidR="001A53D3" w:rsidRPr="00EC70C9" w:rsidRDefault="001A53D3">
      <w:pPr>
        <w:pStyle w:val="TOC3"/>
        <w:rPr>
          <w:noProof/>
          <w:szCs w:val="22"/>
          <w:lang w:val="bs-Latn-BA" w:eastAsia="bs-Latn-BA"/>
        </w:rPr>
      </w:pPr>
      <w:hyperlink w:anchor="_Toc404151894" w:history="1">
        <w:r w:rsidRPr="00CA1D73">
          <w:rPr>
            <w:rStyle w:val="Hyperlink"/>
            <w:noProof/>
            <w:lang w:val="bs-Latn-BA"/>
          </w:rPr>
          <w:t>3.1.8</w:t>
        </w:r>
        <w:r w:rsidRPr="00EC70C9">
          <w:rPr>
            <w:noProof/>
            <w:szCs w:val="22"/>
            <w:lang w:val="bs-Latn-BA" w:eastAsia="bs-Latn-BA"/>
          </w:rPr>
          <w:tab/>
        </w:r>
        <w:r w:rsidRPr="00CA1D73">
          <w:rPr>
            <w:rStyle w:val="Hyperlink"/>
            <w:noProof/>
            <w:lang w:val="bs-Latn-BA"/>
          </w:rPr>
          <w:t>Ekran za editovanje kartice</w:t>
        </w:r>
        <w:r>
          <w:rPr>
            <w:noProof/>
            <w:webHidden/>
          </w:rPr>
          <w:tab/>
        </w:r>
        <w:r>
          <w:rPr>
            <w:noProof/>
            <w:webHidden/>
          </w:rPr>
          <w:fldChar w:fldCharType="begin"/>
        </w:r>
        <w:r>
          <w:rPr>
            <w:noProof/>
            <w:webHidden/>
          </w:rPr>
          <w:instrText xml:space="preserve"> PAGEREF _Toc404151894 \h </w:instrText>
        </w:r>
        <w:r>
          <w:rPr>
            <w:noProof/>
            <w:webHidden/>
          </w:rPr>
        </w:r>
        <w:r>
          <w:rPr>
            <w:noProof/>
            <w:webHidden/>
          </w:rPr>
          <w:fldChar w:fldCharType="separate"/>
        </w:r>
        <w:r w:rsidR="001E1FD0">
          <w:rPr>
            <w:noProof/>
            <w:webHidden/>
          </w:rPr>
          <w:t>3</w:t>
        </w:r>
        <w:r>
          <w:rPr>
            <w:noProof/>
            <w:webHidden/>
          </w:rPr>
          <w:fldChar w:fldCharType="end"/>
        </w:r>
      </w:hyperlink>
    </w:p>
    <w:p w:rsidR="001A53D3" w:rsidRPr="00EC70C9" w:rsidRDefault="001A53D3">
      <w:pPr>
        <w:pStyle w:val="TOC3"/>
        <w:rPr>
          <w:noProof/>
          <w:szCs w:val="22"/>
          <w:lang w:val="bs-Latn-BA" w:eastAsia="bs-Latn-BA"/>
        </w:rPr>
      </w:pPr>
      <w:hyperlink w:anchor="_Toc404151895" w:history="1">
        <w:r w:rsidRPr="00CA1D73">
          <w:rPr>
            <w:rStyle w:val="Hyperlink"/>
            <w:noProof/>
            <w:lang w:val="bs-Latn-BA"/>
          </w:rPr>
          <w:t>3.1.9</w:t>
        </w:r>
        <w:r w:rsidRPr="00EC70C9">
          <w:rPr>
            <w:noProof/>
            <w:szCs w:val="22"/>
            <w:lang w:val="bs-Latn-BA" w:eastAsia="bs-Latn-BA"/>
          </w:rPr>
          <w:tab/>
        </w:r>
        <w:r w:rsidRPr="00CA1D73">
          <w:rPr>
            <w:rStyle w:val="Hyperlink"/>
            <w:noProof/>
            <w:lang w:val="bs-Latn-BA"/>
          </w:rPr>
          <w:t>Ekran za dodavanje pretplatnika</w:t>
        </w:r>
        <w:r>
          <w:rPr>
            <w:noProof/>
            <w:webHidden/>
          </w:rPr>
          <w:tab/>
        </w:r>
        <w:r>
          <w:rPr>
            <w:noProof/>
            <w:webHidden/>
          </w:rPr>
          <w:fldChar w:fldCharType="begin"/>
        </w:r>
        <w:r>
          <w:rPr>
            <w:noProof/>
            <w:webHidden/>
          </w:rPr>
          <w:instrText xml:space="preserve"> PAGEREF _Toc404151895 \h </w:instrText>
        </w:r>
        <w:r>
          <w:rPr>
            <w:noProof/>
            <w:webHidden/>
          </w:rPr>
        </w:r>
        <w:r>
          <w:rPr>
            <w:noProof/>
            <w:webHidden/>
          </w:rPr>
          <w:fldChar w:fldCharType="separate"/>
        </w:r>
        <w:r w:rsidR="001E1FD0">
          <w:rPr>
            <w:noProof/>
            <w:webHidden/>
          </w:rPr>
          <w:t>3</w:t>
        </w:r>
        <w:r>
          <w:rPr>
            <w:noProof/>
            <w:webHidden/>
          </w:rPr>
          <w:fldChar w:fldCharType="end"/>
        </w:r>
      </w:hyperlink>
    </w:p>
    <w:p w:rsidR="001A53D3" w:rsidRPr="00EC70C9" w:rsidRDefault="001A53D3">
      <w:pPr>
        <w:pStyle w:val="TOC3"/>
        <w:rPr>
          <w:noProof/>
          <w:szCs w:val="22"/>
          <w:lang w:val="bs-Latn-BA" w:eastAsia="bs-Latn-BA"/>
        </w:rPr>
      </w:pPr>
      <w:hyperlink w:anchor="_Toc404151896" w:history="1">
        <w:r w:rsidRPr="00CA1D73">
          <w:rPr>
            <w:rStyle w:val="Hyperlink"/>
            <w:noProof/>
            <w:lang w:val="bs-Latn-BA"/>
          </w:rPr>
          <w:t>3.1.10</w:t>
        </w:r>
        <w:r w:rsidRPr="00EC70C9">
          <w:rPr>
            <w:noProof/>
            <w:szCs w:val="22"/>
            <w:lang w:val="bs-Latn-BA" w:eastAsia="bs-Latn-BA"/>
          </w:rPr>
          <w:tab/>
        </w:r>
        <w:r w:rsidRPr="00CA1D73">
          <w:rPr>
            <w:rStyle w:val="Hyperlink"/>
            <w:noProof/>
            <w:lang w:val="bs-Latn-BA"/>
          </w:rPr>
          <w:t>Ekran za dodavanje pretplate</w:t>
        </w:r>
        <w:r>
          <w:rPr>
            <w:noProof/>
            <w:webHidden/>
          </w:rPr>
          <w:tab/>
        </w:r>
        <w:r>
          <w:rPr>
            <w:noProof/>
            <w:webHidden/>
          </w:rPr>
          <w:fldChar w:fldCharType="begin"/>
        </w:r>
        <w:r>
          <w:rPr>
            <w:noProof/>
            <w:webHidden/>
          </w:rPr>
          <w:instrText xml:space="preserve"> PAGEREF _Toc404151896 \h </w:instrText>
        </w:r>
        <w:r>
          <w:rPr>
            <w:noProof/>
            <w:webHidden/>
          </w:rPr>
        </w:r>
        <w:r>
          <w:rPr>
            <w:noProof/>
            <w:webHidden/>
          </w:rPr>
          <w:fldChar w:fldCharType="separate"/>
        </w:r>
        <w:r w:rsidR="001E1FD0">
          <w:rPr>
            <w:noProof/>
            <w:webHidden/>
          </w:rPr>
          <w:t>3</w:t>
        </w:r>
        <w:r>
          <w:rPr>
            <w:noProof/>
            <w:webHidden/>
          </w:rPr>
          <w:fldChar w:fldCharType="end"/>
        </w:r>
      </w:hyperlink>
    </w:p>
    <w:p w:rsidR="001A53D3" w:rsidRPr="00EC70C9" w:rsidRDefault="001A53D3">
      <w:pPr>
        <w:pStyle w:val="TOC3"/>
        <w:rPr>
          <w:noProof/>
          <w:szCs w:val="22"/>
          <w:lang w:val="bs-Latn-BA" w:eastAsia="bs-Latn-BA"/>
        </w:rPr>
      </w:pPr>
      <w:hyperlink w:anchor="_Toc404151897" w:history="1">
        <w:r w:rsidRPr="00CA1D73">
          <w:rPr>
            <w:rStyle w:val="Hyperlink"/>
            <w:noProof/>
            <w:lang w:val="bs-Latn-BA"/>
          </w:rPr>
          <w:t>3.1.11</w:t>
        </w:r>
        <w:r w:rsidRPr="00EC70C9">
          <w:rPr>
            <w:noProof/>
            <w:szCs w:val="22"/>
            <w:lang w:val="bs-Latn-BA" w:eastAsia="bs-Latn-BA"/>
          </w:rPr>
          <w:tab/>
        </w:r>
        <w:r w:rsidRPr="00CA1D73">
          <w:rPr>
            <w:rStyle w:val="Hyperlink"/>
            <w:noProof/>
            <w:lang w:val="bs-Latn-BA"/>
          </w:rPr>
          <w:t>Ekran za editovanje cjenovnika</w:t>
        </w:r>
        <w:r>
          <w:rPr>
            <w:noProof/>
            <w:webHidden/>
          </w:rPr>
          <w:tab/>
        </w:r>
        <w:r>
          <w:rPr>
            <w:noProof/>
            <w:webHidden/>
          </w:rPr>
          <w:fldChar w:fldCharType="begin"/>
        </w:r>
        <w:r>
          <w:rPr>
            <w:noProof/>
            <w:webHidden/>
          </w:rPr>
          <w:instrText xml:space="preserve"> PAGEREF _Toc404151897 \h </w:instrText>
        </w:r>
        <w:r>
          <w:rPr>
            <w:noProof/>
            <w:webHidden/>
          </w:rPr>
        </w:r>
        <w:r>
          <w:rPr>
            <w:noProof/>
            <w:webHidden/>
          </w:rPr>
          <w:fldChar w:fldCharType="separate"/>
        </w:r>
        <w:r w:rsidR="001E1FD0">
          <w:rPr>
            <w:noProof/>
            <w:webHidden/>
          </w:rPr>
          <w:t>3</w:t>
        </w:r>
        <w:r>
          <w:rPr>
            <w:noProof/>
            <w:webHidden/>
          </w:rPr>
          <w:fldChar w:fldCharType="end"/>
        </w:r>
      </w:hyperlink>
    </w:p>
    <w:p w:rsidR="001A53D3" w:rsidRPr="00EC70C9" w:rsidRDefault="001A53D3">
      <w:pPr>
        <w:pStyle w:val="TOC3"/>
        <w:rPr>
          <w:noProof/>
          <w:szCs w:val="22"/>
          <w:lang w:val="bs-Latn-BA" w:eastAsia="bs-Latn-BA"/>
        </w:rPr>
      </w:pPr>
      <w:hyperlink w:anchor="_Toc404151898" w:history="1">
        <w:r w:rsidRPr="00CA1D73">
          <w:rPr>
            <w:rStyle w:val="Hyperlink"/>
            <w:noProof/>
            <w:lang w:val="bs-Latn-BA"/>
          </w:rPr>
          <w:t>3.1.12</w:t>
        </w:r>
        <w:r w:rsidRPr="00EC70C9">
          <w:rPr>
            <w:noProof/>
            <w:szCs w:val="22"/>
            <w:lang w:val="bs-Latn-BA" w:eastAsia="bs-Latn-BA"/>
          </w:rPr>
          <w:tab/>
        </w:r>
        <w:r w:rsidRPr="00CA1D73">
          <w:rPr>
            <w:rStyle w:val="Hyperlink"/>
            <w:noProof/>
            <w:lang w:val="bs-Latn-BA"/>
          </w:rPr>
          <w:t>Ekran za generisanje izvještaja</w:t>
        </w:r>
        <w:r>
          <w:rPr>
            <w:noProof/>
            <w:webHidden/>
          </w:rPr>
          <w:tab/>
        </w:r>
        <w:r>
          <w:rPr>
            <w:noProof/>
            <w:webHidden/>
          </w:rPr>
          <w:fldChar w:fldCharType="begin"/>
        </w:r>
        <w:r>
          <w:rPr>
            <w:noProof/>
            <w:webHidden/>
          </w:rPr>
          <w:instrText xml:space="preserve"> PAGEREF _Toc404151898 \h </w:instrText>
        </w:r>
        <w:r>
          <w:rPr>
            <w:noProof/>
            <w:webHidden/>
          </w:rPr>
        </w:r>
        <w:r>
          <w:rPr>
            <w:noProof/>
            <w:webHidden/>
          </w:rPr>
          <w:fldChar w:fldCharType="separate"/>
        </w:r>
        <w:r w:rsidR="001E1FD0">
          <w:rPr>
            <w:noProof/>
            <w:webHidden/>
          </w:rPr>
          <w:t>3</w:t>
        </w:r>
        <w:r>
          <w:rPr>
            <w:noProof/>
            <w:webHidden/>
          </w:rPr>
          <w:fldChar w:fldCharType="end"/>
        </w:r>
      </w:hyperlink>
    </w:p>
    <w:p w:rsidR="009E215B" w:rsidRPr="00E34479" w:rsidRDefault="00EE3B16">
      <w:r w:rsidRPr="00E34479">
        <w:rPr>
          <w:b/>
          <w:bCs/>
        </w:rPr>
        <w:fldChar w:fldCharType="end"/>
      </w:r>
    </w:p>
    <w:p w:rsidR="009E215B" w:rsidRPr="00E34479" w:rsidRDefault="009E215B" w:rsidP="009E215B"/>
    <w:p w:rsidR="009E215B" w:rsidRPr="00E34479" w:rsidRDefault="009E215B">
      <w:pPr>
        <w:pStyle w:val="Title"/>
      </w:pPr>
    </w:p>
    <w:p w:rsidR="00A302F0" w:rsidRPr="00B77BC0" w:rsidRDefault="007956FE" w:rsidP="00A302F0">
      <w:pPr>
        <w:pStyle w:val="Heading1"/>
        <w:keepLines/>
        <w:widowControl/>
        <w:spacing w:after="0" w:line="276" w:lineRule="auto"/>
        <w:ind w:left="284" w:hanging="284"/>
      </w:pPr>
      <w:bookmarkStart w:id="1" w:name="_Toc4395995"/>
      <w:r w:rsidRPr="002F4711">
        <w:br w:type="page"/>
      </w:r>
      <w:bookmarkStart w:id="2" w:name="_Toc344851789"/>
      <w:bookmarkStart w:id="3" w:name="_Toc404151880"/>
      <w:r w:rsidR="00A302F0" w:rsidRPr="00B77BC0">
        <w:lastRenderedPageBreak/>
        <w:t>Uvod</w:t>
      </w:r>
      <w:bookmarkEnd w:id="2"/>
      <w:bookmarkEnd w:id="3"/>
    </w:p>
    <w:p w:rsidR="00A23B6A" w:rsidRPr="00D539D0" w:rsidRDefault="00A23B6A" w:rsidP="00A23B6A">
      <w:pPr>
        <w:rPr>
          <w:lang w:val="bs-Latn-BA"/>
        </w:rPr>
      </w:pPr>
      <w:bookmarkStart w:id="4" w:name="_Toc344851790"/>
      <w:r w:rsidRPr="00D539D0">
        <w:rPr>
          <w:lang w:val="bs-Latn-BA"/>
        </w:rPr>
        <w:t>U ovom dokumentu će biti razrađen korisnički interfejs koji je potrebno razviti u nastavku projekta. Skiciranjem korisničkih formi i elemenata na njima članovi razvojnog tima će dobiti sliku kako aplikacija treba izgledati i koje funkcionalnosti treba ponuditi na pojedinim formama.</w:t>
      </w:r>
    </w:p>
    <w:p w:rsidR="00A302F0" w:rsidRPr="00B77BC0" w:rsidRDefault="00A302F0" w:rsidP="00A302F0">
      <w:pPr>
        <w:pStyle w:val="Heading2"/>
        <w:spacing w:before="240" w:line="240" w:lineRule="atLeast"/>
        <w:jc w:val="left"/>
      </w:pPr>
      <w:bookmarkStart w:id="5" w:name="_Toc404151881"/>
      <w:r w:rsidRPr="00B77BC0">
        <w:t>Svrha dokumenta</w:t>
      </w:r>
      <w:bookmarkEnd w:id="4"/>
      <w:bookmarkEnd w:id="5"/>
    </w:p>
    <w:p w:rsidR="00A23B6A" w:rsidRPr="00D539D0" w:rsidRDefault="00A23B6A" w:rsidP="00A23B6A">
      <w:pPr>
        <w:rPr>
          <w:lang w:val="bs-Latn-BA"/>
        </w:rPr>
      </w:pPr>
      <w:r w:rsidRPr="00D539D0">
        <w:rPr>
          <w:lang w:val="bs-Latn-BA"/>
        </w:rPr>
        <w:t>Svrha dokumenta je da olakša rad programerima na način da ne trebaju razmišljati koje funkcijalnosti su potrebne na kojoj formi te da bude centralno mjesto na koje će se programeri vraćati prilikom razvoja korisničkog interfejsa.</w:t>
      </w:r>
    </w:p>
    <w:p w:rsidR="00A302F0" w:rsidRPr="00B77BC0" w:rsidRDefault="00A302F0" w:rsidP="00A302F0">
      <w:pPr>
        <w:pStyle w:val="Heading2"/>
        <w:spacing w:before="240" w:line="240" w:lineRule="atLeast"/>
        <w:jc w:val="left"/>
      </w:pPr>
      <w:bookmarkStart w:id="6" w:name="_Toc344851791"/>
      <w:bookmarkStart w:id="7" w:name="_Toc404151882"/>
      <w:r w:rsidRPr="00B77BC0">
        <w:t>Opseg dokumenta</w:t>
      </w:r>
      <w:bookmarkEnd w:id="6"/>
      <w:bookmarkEnd w:id="7"/>
    </w:p>
    <w:p w:rsidR="00A23B6A" w:rsidRPr="00D539D0" w:rsidRDefault="00A23B6A" w:rsidP="00A23B6A">
      <w:pPr>
        <w:rPr>
          <w:lang w:val="bs-Latn-BA"/>
        </w:rPr>
      </w:pPr>
      <w:bookmarkStart w:id="8" w:name="_Toc344851792"/>
      <w:r w:rsidRPr="00D539D0">
        <w:rPr>
          <w:lang w:val="bs-Latn-BA"/>
        </w:rPr>
        <w:t>Dokument   sadrži  opis  poznatih  problema   te   logičkog   toka.  Nadalje,  dokument  sadrži opis  svake forme aplikacije.</w:t>
      </w:r>
    </w:p>
    <w:p w:rsidR="00A302F0" w:rsidRDefault="00A302F0" w:rsidP="00A302F0">
      <w:pPr>
        <w:pStyle w:val="Heading2"/>
        <w:spacing w:before="240" w:line="240" w:lineRule="atLeast"/>
        <w:jc w:val="left"/>
      </w:pPr>
      <w:bookmarkStart w:id="9" w:name="_Toc404151883"/>
      <w:r w:rsidRPr="00B77BC0">
        <w:t>Definicije, akronimi i skraćenice</w:t>
      </w:r>
      <w:bookmarkEnd w:id="8"/>
      <w:bookmarkEnd w:id="9"/>
    </w:p>
    <w:p w:rsidR="00A302F0" w:rsidRDefault="00A302F0" w:rsidP="00A302F0">
      <w:r>
        <w:t>Npr.</w:t>
      </w:r>
    </w:p>
    <w:p w:rsidR="00A302F0" w:rsidRPr="00B77BC0" w:rsidRDefault="00A302F0" w:rsidP="00A302F0"/>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923"/>
        <w:gridCol w:w="7427"/>
      </w:tblGrid>
      <w:tr w:rsidR="00A302F0" w:rsidRPr="00450934" w:rsidTr="00854AAB">
        <w:tc>
          <w:tcPr>
            <w:tcW w:w="1951" w:type="dxa"/>
            <w:shd w:val="clear" w:color="auto" w:fill="auto"/>
          </w:tcPr>
          <w:p w:rsidR="00A302F0" w:rsidRPr="00450934" w:rsidRDefault="00A302F0" w:rsidP="00854AAB">
            <w:pPr>
              <w:spacing w:after="120"/>
            </w:pPr>
            <w:r w:rsidRPr="00450934">
              <w:t>Prozor</w:t>
            </w:r>
          </w:p>
        </w:tc>
        <w:tc>
          <w:tcPr>
            <w:tcW w:w="7625" w:type="dxa"/>
            <w:shd w:val="clear" w:color="auto" w:fill="auto"/>
          </w:tcPr>
          <w:p w:rsidR="00A302F0" w:rsidRPr="00450934" w:rsidRDefault="00A302F0" w:rsidP="00854AAB">
            <w:pPr>
              <w:spacing w:after="120"/>
            </w:pPr>
            <w:r w:rsidRPr="00450934">
              <w:t>korisnički interfejs koji je trenutno vidljiv na ekranu i koji sadrži neke elemente korisničkog interfejsa</w:t>
            </w:r>
          </w:p>
        </w:tc>
      </w:tr>
      <w:tr w:rsidR="00A302F0" w:rsidRPr="00450934" w:rsidTr="00854AAB">
        <w:tc>
          <w:tcPr>
            <w:tcW w:w="1951" w:type="dxa"/>
            <w:shd w:val="clear" w:color="auto" w:fill="auto"/>
          </w:tcPr>
          <w:p w:rsidR="00A302F0" w:rsidRPr="00450934" w:rsidRDefault="00A302F0" w:rsidP="00854AAB">
            <w:pPr>
              <w:spacing w:after="120"/>
            </w:pPr>
            <w:r w:rsidRPr="00450934">
              <w:t>Korisnički interfejs</w:t>
            </w:r>
          </w:p>
        </w:tc>
        <w:tc>
          <w:tcPr>
            <w:tcW w:w="7625" w:type="dxa"/>
            <w:shd w:val="clear" w:color="auto" w:fill="auto"/>
          </w:tcPr>
          <w:p w:rsidR="00A302F0" w:rsidRPr="00450934" w:rsidRDefault="00A302F0" w:rsidP="00854AAB">
            <w:pPr>
              <w:spacing w:after="120"/>
            </w:pPr>
            <w:r w:rsidRPr="00450934">
              <w:t>interfejs pomoću kojega korisnik komunicira sa sistemom, u ovom slučaju izgled ekrana i opcija</w:t>
            </w:r>
          </w:p>
        </w:tc>
      </w:tr>
      <w:tr w:rsidR="00A302F0" w:rsidRPr="00450934" w:rsidTr="00854AAB">
        <w:tc>
          <w:tcPr>
            <w:tcW w:w="1951" w:type="dxa"/>
            <w:shd w:val="clear" w:color="auto" w:fill="auto"/>
          </w:tcPr>
          <w:p w:rsidR="00A302F0" w:rsidRPr="00450934" w:rsidRDefault="00A302F0" w:rsidP="00854AAB">
            <w:pPr>
              <w:spacing w:after="120"/>
            </w:pPr>
            <w:r w:rsidRPr="00450934">
              <w:t>Dijalog</w:t>
            </w:r>
          </w:p>
        </w:tc>
        <w:tc>
          <w:tcPr>
            <w:tcW w:w="7625" w:type="dxa"/>
            <w:shd w:val="clear" w:color="auto" w:fill="auto"/>
          </w:tcPr>
          <w:p w:rsidR="00A302F0" w:rsidRPr="00450934" w:rsidRDefault="00A302F0" w:rsidP="00854AAB">
            <w:pPr>
              <w:spacing w:after="120"/>
            </w:pPr>
            <w:r w:rsidRPr="00450934">
              <w:t>prozor najčešće namjenjen za poruke ili unos podataka</w:t>
            </w:r>
          </w:p>
        </w:tc>
      </w:tr>
      <w:tr w:rsidR="00A302F0" w:rsidRPr="00450934" w:rsidTr="00854AAB">
        <w:tc>
          <w:tcPr>
            <w:tcW w:w="1951" w:type="dxa"/>
            <w:shd w:val="clear" w:color="auto" w:fill="auto"/>
          </w:tcPr>
          <w:p w:rsidR="00A302F0" w:rsidRPr="00450934" w:rsidRDefault="00A302F0" w:rsidP="00854AAB">
            <w:pPr>
              <w:spacing w:after="120"/>
            </w:pPr>
            <w:r w:rsidRPr="00450934">
              <w:t>Combo box</w:t>
            </w:r>
          </w:p>
        </w:tc>
        <w:tc>
          <w:tcPr>
            <w:tcW w:w="7625" w:type="dxa"/>
            <w:shd w:val="clear" w:color="auto" w:fill="auto"/>
          </w:tcPr>
          <w:p w:rsidR="00A302F0" w:rsidRPr="00450934" w:rsidRDefault="00A302F0" w:rsidP="00854AAB">
            <w:pPr>
              <w:spacing w:after="120"/>
            </w:pPr>
            <w:r w:rsidRPr="00450934">
              <w:t>polje sa ponuđenim odgovorima</w:t>
            </w:r>
          </w:p>
        </w:tc>
      </w:tr>
    </w:tbl>
    <w:p w:rsidR="00A302F0" w:rsidRPr="00B77BC0" w:rsidRDefault="00A302F0" w:rsidP="00A302F0"/>
    <w:p w:rsidR="00A302F0" w:rsidRPr="00B77BC0" w:rsidRDefault="00A302F0" w:rsidP="00A302F0">
      <w:pPr>
        <w:pStyle w:val="Heading2"/>
        <w:spacing w:before="240" w:line="240" w:lineRule="atLeast"/>
        <w:jc w:val="left"/>
      </w:pPr>
      <w:bookmarkStart w:id="10" w:name="_Toc344851793"/>
      <w:bookmarkStart w:id="11" w:name="_Toc404151884"/>
      <w:r w:rsidRPr="00B77BC0">
        <w:t>Reference</w:t>
      </w:r>
      <w:bookmarkEnd w:id="10"/>
      <w:bookmarkEnd w:id="11"/>
    </w:p>
    <w:p w:rsidR="00A302F0" w:rsidRPr="00B77BC0" w:rsidRDefault="00A302F0" w:rsidP="00A302F0"/>
    <w:p w:rsidR="00A302F0" w:rsidRPr="00B77BC0" w:rsidRDefault="00A23B6A" w:rsidP="00EC70C9">
      <w:pPr>
        <w:pStyle w:val="Heading1"/>
        <w:spacing w:before="240" w:after="60" w:line="240" w:lineRule="atLeast"/>
        <w:jc w:val="left"/>
      </w:pPr>
      <w:bookmarkStart w:id="12" w:name="_Toc344851794"/>
      <w:r>
        <w:br w:type="page"/>
      </w:r>
      <w:bookmarkStart w:id="13" w:name="_Toc344851797"/>
      <w:bookmarkStart w:id="14" w:name="_Toc404151885"/>
      <w:bookmarkEnd w:id="12"/>
      <w:r w:rsidR="00A302F0" w:rsidRPr="00B77BC0">
        <w:lastRenderedPageBreak/>
        <w:t>Logički tok</w:t>
      </w:r>
      <w:bookmarkEnd w:id="13"/>
      <w:bookmarkEnd w:id="14"/>
    </w:p>
    <w:p w:rsidR="00A302F0" w:rsidRPr="00B77BC0" w:rsidRDefault="00A302F0" w:rsidP="00A302F0">
      <w:pPr>
        <w:pStyle w:val="InfoBlue"/>
      </w:pPr>
      <w:bookmarkStart w:id="15" w:name="_Toc4396007"/>
      <w:r w:rsidRPr="00B77BC0">
        <w:t>&lt;Na koji način su povezani razni ekrani, kako se korisnik kreće s jednog ekrana na drugi&gt;</w:t>
      </w:r>
    </w:p>
    <w:p w:rsidR="00A302F0" w:rsidRPr="00B77BC0" w:rsidRDefault="00A302F0" w:rsidP="00A302F0">
      <w:pPr>
        <w:pStyle w:val="InfoBlue"/>
      </w:pPr>
      <w:r w:rsidRPr="00B77BC0">
        <w:t>&lt;Možete dodati  dijagram aktivnosti</w:t>
      </w:r>
      <w:r w:rsidR="00FF10FE">
        <w:t xml:space="preserve"> ili neki drugi dijagram</w:t>
      </w:r>
      <w:r w:rsidRPr="00B77BC0">
        <w:t>&gt;</w:t>
      </w:r>
    </w:p>
    <w:p w:rsidR="00A302F0" w:rsidRPr="00B77BC0" w:rsidRDefault="00A23B6A" w:rsidP="00A302F0">
      <w:pPr>
        <w:pStyle w:val="Heading1"/>
        <w:spacing w:before="240" w:after="60" w:line="240" w:lineRule="atLeast"/>
        <w:jc w:val="left"/>
      </w:pPr>
      <w:bookmarkStart w:id="16" w:name="_Toc344851798"/>
      <w:r>
        <w:br w:type="page"/>
      </w:r>
      <w:bookmarkStart w:id="17" w:name="_Toc404151886"/>
      <w:r w:rsidR="00A302F0" w:rsidRPr="00B77BC0">
        <w:lastRenderedPageBreak/>
        <w:t>Opisi ekrana</w:t>
      </w:r>
      <w:bookmarkEnd w:id="16"/>
      <w:bookmarkEnd w:id="17"/>
    </w:p>
    <w:p w:rsidR="00A302F0" w:rsidRPr="00B77BC0" w:rsidRDefault="00A302F0" w:rsidP="00A302F0">
      <w:pPr>
        <w:pStyle w:val="InfoBlue"/>
      </w:pPr>
      <w:r w:rsidRPr="00B77BC0">
        <w:t>Svaki od ekrana treba da sadrži</w:t>
      </w:r>
    </w:p>
    <w:p w:rsidR="00A302F0" w:rsidRPr="00F561CE" w:rsidRDefault="00A302F0" w:rsidP="00854AAB">
      <w:pPr>
        <w:pStyle w:val="InfoBlue"/>
        <w:numPr>
          <w:ilvl w:val="1"/>
          <w:numId w:val="10"/>
        </w:numPr>
        <w:spacing w:line="240" w:lineRule="atLeast"/>
        <w:ind w:left="1080"/>
        <w:rPr>
          <w:rFonts w:ascii="Times New Roman" w:hAnsi="Times New Roman"/>
        </w:rPr>
      </w:pPr>
      <w:r w:rsidRPr="00F561CE">
        <w:rPr>
          <w:rFonts w:ascii="Times New Roman" w:hAnsi="Times New Roman"/>
        </w:rPr>
        <w:t>ilustracija - na ilustraciji označiti elemente strelicama, kockama, brojevima</w:t>
      </w:r>
    </w:p>
    <w:p w:rsidR="00A302F0" w:rsidRPr="00F561CE" w:rsidRDefault="00A302F0" w:rsidP="00854AAB">
      <w:pPr>
        <w:pStyle w:val="InfoBlue"/>
        <w:numPr>
          <w:ilvl w:val="1"/>
          <w:numId w:val="10"/>
        </w:numPr>
        <w:spacing w:line="240" w:lineRule="atLeast"/>
        <w:ind w:left="1080"/>
        <w:rPr>
          <w:rFonts w:ascii="Times New Roman" w:hAnsi="Times New Roman"/>
        </w:rPr>
      </w:pPr>
      <w:r w:rsidRPr="00F561CE">
        <w:rPr>
          <w:rFonts w:ascii="Times New Roman" w:hAnsi="Times New Roman"/>
        </w:rPr>
        <w:t>opisati svaki element označen brojem u tekstu ispod</w:t>
      </w:r>
    </w:p>
    <w:p w:rsidR="00A302F0" w:rsidRPr="00F561CE" w:rsidRDefault="00A302F0" w:rsidP="00854AAB">
      <w:pPr>
        <w:pStyle w:val="InfoBlue"/>
        <w:numPr>
          <w:ilvl w:val="1"/>
          <w:numId w:val="10"/>
        </w:numPr>
        <w:spacing w:line="240" w:lineRule="atLeast"/>
        <w:ind w:left="1080"/>
        <w:rPr>
          <w:rFonts w:ascii="Times New Roman" w:hAnsi="Times New Roman"/>
        </w:rPr>
      </w:pPr>
      <w:r w:rsidRPr="00F561CE">
        <w:rPr>
          <w:rFonts w:ascii="Times New Roman" w:hAnsi="Times New Roman"/>
        </w:rPr>
        <w:t>navesti eventualno pravila za organizaciju elemenata (npr. sortiranje)</w:t>
      </w:r>
    </w:p>
    <w:p w:rsidR="00A302F0" w:rsidRPr="00F561CE" w:rsidRDefault="00A302F0" w:rsidP="00854AAB">
      <w:pPr>
        <w:pStyle w:val="InfoBlue"/>
        <w:numPr>
          <w:ilvl w:val="1"/>
          <w:numId w:val="10"/>
        </w:numPr>
        <w:spacing w:line="240" w:lineRule="atLeast"/>
        <w:ind w:left="1080"/>
        <w:rPr>
          <w:rFonts w:ascii="Times New Roman" w:hAnsi="Times New Roman"/>
        </w:rPr>
      </w:pPr>
      <w:r w:rsidRPr="00F561CE">
        <w:rPr>
          <w:rFonts w:ascii="Times New Roman" w:hAnsi="Times New Roman"/>
        </w:rPr>
        <w:t>koji dijalozi će biti prikazani i u kojoj situaciji</w:t>
      </w:r>
    </w:p>
    <w:p w:rsidR="00A302F0" w:rsidRPr="00F561CE" w:rsidRDefault="00A302F0" w:rsidP="00854AAB">
      <w:pPr>
        <w:pStyle w:val="InfoBlue"/>
        <w:numPr>
          <w:ilvl w:val="1"/>
          <w:numId w:val="10"/>
        </w:numPr>
        <w:spacing w:line="240" w:lineRule="atLeast"/>
        <w:ind w:left="1080"/>
        <w:rPr>
          <w:rFonts w:ascii="Times New Roman" w:hAnsi="Times New Roman"/>
        </w:rPr>
      </w:pPr>
      <w:r w:rsidRPr="00F561CE">
        <w:rPr>
          <w:rFonts w:ascii="Times New Roman" w:hAnsi="Times New Roman"/>
        </w:rPr>
        <w:t>koji “linkovi” postoje na druge ekrane?</w:t>
      </w:r>
    </w:p>
    <w:p w:rsidR="00A302F0" w:rsidRPr="00B77BC0" w:rsidRDefault="00A302F0" w:rsidP="00854AAB">
      <w:pPr>
        <w:pStyle w:val="InfoBlue"/>
        <w:numPr>
          <w:ilvl w:val="1"/>
          <w:numId w:val="10"/>
        </w:numPr>
        <w:spacing w:line="240" w:lineRule="atLeast"/>
        <w:ind w:left="1080"/>
      </w:pPr>
      <w:r w:rsidRPr="00F561CE">
        <w:rPr>
          <w:rFonts w:ascii="Times New Roman" w:hAnsi="Times New Roman"/>
        </w:rPr>
        <w:t>ne pretjerivati u “ljepoti” i vizuelnim detaljima kako se ne bi ne potrebno skretala pažnja korisnika</w:t>
      </w:r>
    </w:p>
    <w:p w:rsidR="00A23B6A" w:rsidRPr="00D539D0" w:rsidRDefault="00A23B6A" w:rsidP="00A23B6A">
      <w:pPr>
        <w:pStyle w:val="Heading3"/>
        <w:spacing w:before="240" w:after="60" w:line="240" w:lineRule="atLeast"/>
        <w:jc w:val="left"/>
        <w:rPr>
          <w:lang w:val="bs-Latn-BA"/>
        </w:rPr>
      </w:pPr>
      <w:bookmarkStart w:id="18" w:name="_Toc356387514"/>
      <w:bookmarkStart w:id="19" w:name="_Toc404151887"/>
      <w:bookmarkEnd w:id="15"/>
      <w:r w:rsidRPr="00D539D0">
        <w:rPr>
          <w:lang w:val="bs-Latn-BA"/>
        </w:rPr>
        <w:t>Ekran za Logiranje korisnika</w:t>
      </w:r>
      <w:bookmarkEnd w:id="18"/>
      <w:bookmarkEnd w:id="19"/>
    </w:p>
    <w:p w:rsidR="00A23B6A" w:rsidRPr="00D539D0" w:rsidRDefault="00A23B6A" w:rsidP="00A23B6A">
      <w:pPr>
        <w:rPr>
          <w:lang w:val="bs-Latn-BA"/>
        </w:rPr>
      </w:pPr>
    </w:p>
    <w:p w:rsidR="00A23B6A" w:rsidRPr="00D539D0" w:rsidRDefault="001E1FD0" w:rsidP="00A23B6A">
      <w:pPr>
        <w:keepNext/>
        <w:jc w:val="center"/>
        <w:rPr>
          <w:lang w:val="bs-Latn-BA"/>
        </w:rPr>
      </w:pPr>
      <w:r w:rsidRPr="00A23B6A">
        <w:rPr>
          <w:noProof/>
          <w:lang w:val="bs-Latn-BA" w:eastAsia="bs-Latn-BA"/>
        </w:rPr>
        <w:drawing>
          <wp:inline distT="0" distB="0" distL="0" distR="0">
            <wp:extent cx="2019935" cy="1503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935" cy="1503045"/>
                    </a:xfrm>
                    <a:prstGeom prst="rect">
                      <a:avLst/>
                    </a:prstGeom>
                    <a:noFill/>
                    <a:ln>
                      <a:noFill/>
                    </a:ln>
                  </pic:spPr>
                </pic:pic>
              </a:graphicData>
            </a:graphic>
          </wp:inline>
        </w:drawing>
      </w:r>
    </w:p>
    <w:p w:rsidR="00A23B6A" w:rsidRPr="00D539D0" w:rsidRDefault="00A23B6A" w:rsidP="00A23B6A">
      <w:pPr>
        <w:rPr>
          <w:lang w:val="bs-Latn-BA"/>
        </w:rPr>
      </w:pPr>
      <w:r w:rsidRPr="00D539D0">
        <w:rPr>
          <w:lang w:val="bs-Latn-BA"/>
        </w:rPr>
        <w:t xml:space="preserve">Na slici iznad je prikazana forma za logiranje korisnika u </w:t>
      </w:r>
      <w:r>
        <w:rPr>
          <w:lang w:val="bs-Latn-BA"/>
        </w:rPr>
        <w:t>si</w:t>
      </w:r>
      <w:r w:rsidRPr="00D539D0">
        <w:rPr>
          <w:lang w:val="bs-Latn-BA"/>
        </w:rPr>
        <w:t>stem koja se prva prikazuje korisniku nakon pokretanja aplikacije. Sastoji se od:</w:t>
      </w:r>
    </w:p>
    <w:p w:rsidR="00A23B6A" w:rsidRPr="00D539D0" w:rsidRDefault="00A23B6A" w:rsidP="00854AAB">
      <w:pPr>
        <w:pStyle w:val="ListParagraph"/>
        <w:numPr>
          <w:ilvl w:val="0"/>
          <w:numId w:val="11"/>
        </w:numPr>
        <w:spacing w:before="0" w:after="0" w:line="240" w:lineRule="atLeast"/>
        <w:jc w:val="left"/>
        <w:rPr>
          <w:lang w:val="bs-Latn-BA"/>
        </w:rPr>
      </w:pPr>
      <w:r w:rsidRPr="00D539D0">
        <w:rPr>
          <w:lang w:val="bs-Latn-BA"/>
        </w:rPr>
        <w:t>Text box “txtLogin” koji služi za unos korisničkog imena</w:t>
      </w:r>
    </w:p>
    <w:p w:rsidR="00A23B6A" w:rsidRPr="00D539D0" w:rsidRDefault="00A23B6A" w:rsidP="00854AAB">
      <w:pPr>
        <w:pStyle w:val="ListParagraph"/>
        <w:numPr>
          <w:ilvl w:val="0"/>
          <w:numId w:val="11"/>
        </w:numPr>
        <w:spacing w:before="0" w:after="0" w:line="240" w:lineRule="atLeast"/>
        <w:jc w:val="left"/>
        <w:rPr>
          <w:lang w:val="bs-Latn-BA"/>
        </w:rPr>
      </w:pPr>
      <w:r w:rsidRPr="00D539D0">
        <w:rPr>
          <w:lang w:val="bs-Latn-BA"/>
        </w:rPr>
        <w:t>Text box “txtPassword” koji služi za unos korisničke lozinke</w:t>
      </w:r>
    </w:p>
    <w:p w:rsidR="00A23B6A" w:rsidRPr="00D539D0" w:rsidRDefault="00A23B6A" w:rsidP="00854AAB">
      <w:pPr>
        <w:pStyle w:val="ListParagraph"/>
        <w:numPr>
          <w:ilvl w:val="0"/>
          <w:numId w:val="11"/>
        </w:numPr>
        <w:spacing w:before="0" w:after="0" w:line="240" w:lineRule="atLeast"/>
        <w:jc w:val="left"/>
        <w:rPr>
          <w:lang w:val="bs-Latn-BA"/>
        </w:rPr>
      </w:pPr>
      <w:r w:rsidRPr="00D539D0">
        <w:rPr>
          <w:lang w:val="bs-Latn-BA"/>
        </w:rPr>
        <w:t>Dugme “Odustani” koje služi za zatvaranje aplikacije</w:t>
      </w:r>
    </w:p>
    <w:p w:rsidR="00A23B6A" w:rsidRPr="00D539D0" w:rsidRDefault="00A23B6A" w:rsidP="00854AAB">
      <w:pPr>
        <w:pStyle w:val="ListParagraph"/>
        <w:numPr>
          <w:ilvl w:val="0"/>
          <w:numId w:val="11"/>
        </w:numPr>
        <w:spacing w:before="0" w:after="0" w:line="240" w:lineRule="atLeast"/>
        <w:jc w:val="left"/>
        <w:rPr>
          <w:lang w:val="bs-Latn-BA"/>
        </w:rPr>
      </w:pPr>
      <w:r w:rsidRPr="00D539D0">
        <w:rPr>
          <w:lang w:val="bs-Latn-BA"/>
        </w:rPr>
        <w:t>Dugme “Login” kojim se nastavlja logiranje u aplikaciju nakon unosa i validacije podataka u Text boxovima.</w:t>
      </w:r>
    </w:p>
    <w:p w:rsidR="00A23B6A" w:rsidRPr="00D539D0" w:rsidRDefault="00A23B6A" w:rsidP="00A23B6A">
      <w:pPr>
        <w:rPr>
          <w:lang w:val="bs-Latn-BA"/>
        </w:rPr>
      </w:pPr>
    </w:p>
    <w:p w:rsidR="00A23B6A" w:rsidRPr="00D539D0" w:rsidRDefault="00A23B6A" w:rsidP="00A23B6A">
      <w:pPr>
        <w:rPr>
          <w:lang w:val="bs-Latn-BA"/>
        </w:rPr>
      </w:pPr>
    </w:p>
    <w:p w:rsidR="00A23B6A" w:rsidRPr="00D539D0" w:rsidRDefault="00A23B6A" w:rsidP="00A23B6A">
      <w:pPr>
        <w:rPr>
          <w:lang w:val="bs-Latn-BA"/>
        </w:rPr>
      </w:pPr>
    </w:p>
    <w:p w:rsidR="00A23B6A" w:rsidRDefault="00A23B6A" w:rsidP="00A23B6A">
      <w:pPr>
        <w:widowControl/>
        <w:spacing w:line="240" w:lineRule="auto"/>
        <w:rPr>
          <w:rFonts w:ascii="Arial" w:hAnsi="Arial"/>
          <w:i/>
          <w:lang w:val="bs-Latn-BA"/>
        </w:rPr>
      </w:pPr>
      <w:bookmarkStart w:id="20" w:name="_Toc356387515"/>
      <w:r>
        <w:rPr>
          <w:lang w:val="bs-Latn-BA"/>
        </w:rPr>
        <w:br w:type="page"/>
      </w:r>
    </w:p>
    <w:p w:rsidR="00A23B6A" w:rsidRPr="00D539D0" w:rsidRDefault="00A23B6A" w:rsidP="00A23B6A">
      <w:pPr>
        <w:pStyle w:val="Heading3"/>
        <w:spacing w:before="240" w:after="60" w:line="240" w:lineRule="atLeast"/>
        <w:jc w:val="left"/>
        <w:rPr>
          <w:lang w:val="bs-Latn-BA"/>
        </w:rPr>
      </w:pPr>
      <w:bookmarkStart w:id="21" w:name="_Toc404151888"/>
      <w:r w:rsidRPr="00D539D0">
        <w:rPr>
          <w:lang w:val="bs-Latn-BA"/>
        </w:rPr>
        <w:lastRenderedPageBreak/>
        <w:t xml:space="preserve">Ekran za </w:t>
      </w:r>
      <w:bookmarkStart w:id="22" w:name="_Toc492960776"/>
      <w:bookmarkStart w:id="23" w:name="_Toc4959978"/>
      <w:bookmarkStart w:id="24" w:name="_Toc4396018"/>
      <w:r w:rsidRPr="00D539D0">
        <w:rPr>
          <w:lang w:val="bs-Latn-BA"/>
        </w:rPr>
        <w:t>naplatu (MainForm)</w:t>
      </w:r>
      <w:bookmarkEnd w:id="20"/>
      <w:bookmarkEnd w:id="21"/>
    </w:p>
    <w:p w:rsidR="00A23B6A" w:rsidRPr="00D539D0" w:rsidRDefault="00A23B6A" w:rsidP="00A23B6A">
      <w:pPr>
        <w:rPr>
          <w:lang w:val="bs-Latn-BA"/>
        </w:rPr>
      </w:pPr>
    </w:p>
    <w:p w:rsidR="00A23B6A" w:rsidRPr="00D539D0" w:rsidRDefault="001E1FD0" w:rsidP="00A23B6A">
      <w:pPr>
        <w:keepNext/>
        <w:jc w:val="center"/>
        <w:rPr>
          <w:lang w:val="bs-Latn-BA"/>
        </w:rPr>
      </w:pPr>
      <w:r w:rsidRPr="00A23B6A">
        <w:rPr>
          <w:noProof/>
          <w:lang w:val="bs-Latn-BA" w:eastAsia="bs-Latn-BA"/>
        </w:rPr>
        <w:drawing>
          <wp:inline distT="0" distB="0" distL="0" distR="0">
            <wp:extent cx="3013710" cy="3077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3710" cy="3077210"/>
                    </a:xfrm>
                    <a:prstGeom prst="rect">
                      <a:avLst/>
                    </a:prstGeom>
                    <a:noFill/>
                    <a:ln>
                      <a:noFill/>
                    </a:ln>
                  </pic:spPr>
                </pic:pic>
              </a:graphicData>
            </a:graphic>
          </wp:inline>
        </w:drawing>
      </w:r>
    </w:p>
    <w:p w:rsidR="00A23B6A" w:rsidRPr="00D539D0" w:rsidRDefault="00A23B6A" w:rsidP="00A23B6A">
      <w:pPr>
        <w:rPr>
          <w:lang w:val="bs-Latn-BA"/>
        </w:rPr>
      </w:pPr>
      <w:r w:rsidRPr="00D539D0">
        <w:rPr>
          <w:lang w:val="bs-Latn-BA"/>
        </w:rPr>
        <w:t>Na slici iznad je prikazana glavna forma aplikacije. Na toj formi je moguće odmah obavljati osnovne funkcije naplate parkinga. Ona će također sadržavati meni iz kojeg će se pozivati sve ostale forme aplikacije koje će biti prikazane u nastavku dokumenta. Sastoji se od:</w:t>
      </w:r>
    </w:p>
    <w:p w:rsidR="00A23B6A" w:rsidRPr="00D539D0" w:rsidRDefault="00A23B6A" w:rsidP="00854AAB">
      <w:pPr>
        <w:pStyle w:val="ListParagraph"/>
        <w:numPr>
          <w:ilvl w:val="0"/>
          <w:numId w:val="12"/>
        </w:numPr>
        <w:spacing w:before="0" w:after="0" w:line="240" w:lineRule="atLeast"/>
        <w:jc w:val="left"/>
        <w:rPr>
          <w:lang w:val="bs-Latn-BA"/>
        </w:rPr>
      </w:pPr>
      <w:r w:rsidRPr="00D539D0">
        <w:rPr>
          <w:lang w:val="bs-Latn-BA"/>
        </w:rPr>
        <w:t>Dijela za naplatu putem tiketa koji sadrži:</w:t>
      </w:r>
    </w:p>
    <w:p w:rsidR="00A23B6A" w:rsidRPr="00D539D0" w:rsidRDefault="00A23B6A" w:rsidP="00854AAB">
      <w:pPr>
        <w:pStyle w:val="ListParagraph"/>
        <w:numPr>
          <w:ilvl w:val="1"/>
          <w:numId w:val="9"/>
        </w:numPr>
        <w:spacing w:before="0" w:after="0" w:line="240" w:lineRule="atLeast"/>
        <w:jc w:val="left"/>
        <w:rPr>
          <w:lang w:val="bs-Latn-BA"/>
        </w:rPr>
      </w:pPr>
      <w:r w:rsidRPr="00D539D0">
        <w:rPr>
          <w:lang w:val="bs-Latn-BA"/>
        </w:rPr>
        <w:t>Text box „txtBrojTiketa“ u koji se unosi ručno ili bar kod skenerom broj tiketa</w:t>
      </w:r>
    </w:p>
    <w:p w:rsidR="00A23B6A" w:rsidRDefault="00A23B6A" w:rsidP="00854AAB">
      <w:pPr>
        <w:pStyle w:val="ListParagraph"/>
        <w:numPr>
          <w:ilvl w:val="1"/>
          <w:numId w:val="9"/>
        </w:numPr>
        <w:spacing w:before="0" w:after="0" w:line="240" w:lineRule="atLeast"/>
        <w:jc w:val="left"/>
        <w:rPr>
          <w:lang w:val="bs-Latn-BA"/>
        </w:rPr>
      </w:pPr>
      <w:r w:rsidRPr="00D539D0">
        <w:rPr>
          <w:lang w:val="bs-Latn-BA"/>
        </w:rPr>
        <w:t>Dugme „Izračunaj“ služi za kalkulaciju iznosa naplate nakon unosa podataka u „txtBrojTiketa“ nakon čega se ažurira labela „00,00“ i prikazuje iznos za naplatu</w:t>
      </w:r>
    </w:p>
    <w:p w:rsidR="00A23B6A" w:rsidRPr="00D539D0" w:rsidRDefault="00A23B6A" w:rsidP="00A23B6A">
      <w:pPr>
        <w:pStyle w:val="ListParagraph"/>
        <w:spacing w:before="0" w:after="0" w:line="240" w:lineRule="atLeast"/>
        <w:ind w:left="1440"/>
        <w:jc w:val="left"/>
        <w:rPr>
          <w:lang w:val="bs-Latn-BA"/>
        </w:rPr>
      </w:pPr>
    </w:p>
    <w:p w:rsidR="00A23B6A" w:rsidRPr="00D539D0" w:rsidRDefault="00A23B6A" w:rsidP="00854AAB">
      <w:pPr>
        <w:pStyle w:val="ListParagraph"/>
        <w:numPr>
          <w:ilvl w:val="0"/>
          <w:numId w:val="12"/>
        </w:numPr>
        <w:spacing w:before="0" w:after="0" w:line="240" w:lineRule="atLeast"/>
        <w:jc w:val="left"/>
        <w:rPr>
          <w:lang w:val="bs-Latn-BA"/>
        </w:rPr>
      </w:pPr>
      <w:r w:rsidRPr="00D539D0">
        <w:rPr>
          <w:lang w:val="bs-Latn-BA"/>
        </w:rPr>
        <w:t>Dijela za prodaju i naplatu pretplate koji sadrži:</w:t>
      </w:r>
    </w:p>
    <w:p w:rsidR="00A23B6A" w:rsidRPr="00D539D0" w:rsidRDefault="00A23B6A" w:rsidP="00854AAB">
      <w:pPr>
        <w:pStyle w:val="ListParagraph"/>
        <w:numPr>
          <w:ilvl w:val="1"/>
          <w:numId w:val="9"/>
        </w:numPr>
        <w:spacing w:before="0" w:after="0" w:line="240" w:lineRule="atLeast"/>
        <w:jc w:val="left"/>
        <w:rPr>
          <w:lang w:val="bs-Latn-BA"/>
        </w:rPr>
      </w:pPr>
      <w:r w:rsidRPr="00D539D0">
        <w:rPr>
          <w:lang w:val="bs-Latn-BA"/>
        </w:rPr>
        <w:t>Combo box „cmbPretplatnici“ koji nudi listu unešenih pretplatnika u sistem</w:t>
      </w:r>
    </w:p>
    <w:p w:rsidR="00A23B6A" w:rsidRPr="00D539D0" w:rsidRDefault="00A23B6A" w:rsidP="00854AAB">
      <w:pPr>
        <w:pStyle w:val="ListParagraph"/>
        <w:numPr>
          <w:ilvl w:val="1"/>
          <w:numId w:val="9"/>
        </w:numPr>
        <w:spacing w:before="0" w:after="0" w:line="240" w:lineRule="atLeast"/>
        <w:jc w:val="left"/>
        <w:rPr>
          <w:lang w:val="bs-Latn-BA"/>
        </w:rPr>
      </w:pPr>
      <w:r w:rsidRPr="00D539D0">
        <w:rPr>
          <w:lang w:val="bs-Latn-BA"/>
        </w:rPr>
        <w:t>Dugme „Dodaj...“ poziva formu za dodavanje novog pretplatnika</w:t>
      </w:r>
    </w:p>
    <w:p w:rsidR="00A23B6A" w:rsidRPr="00D539D0" w:rsidRDefault="00A23B6A" w:rsidP="00854AAB">
      <w:pPr>
        <w:pStyle w:val="ListParagraph"/>
        <w:numPr>
          <w:ilvl w:val="1"/>
          <w:numId w:val="9"/>
        </w:numPr>
        <w:spacing w:before="0" w:after="0" w:line="240" w:lineRule="atLeast"/>
        <w:jc w:val="left"/>
        <w:rPr>
          <w:lang w:val="bs-Latn-BA"/>
        </w:rPr>
      </w:pPr>
      <w:r w:rsidRPr="00D539D0">
        <w:rPr>
          <w:lang w:val="bs-Latn-BA"/>
        </w:rPr>
        <w:t>Combo box „cmbPretplate“ koji nudi listu definisanih tipova pretplata u sistemu</w:t>
      </w:r>
    </w:p>
    <w:p w:rsidR="00A23B6A" w:rsidRPr="00D539D0" w:rsidRDefault="00A23B6A" w:rsidP="00854AAB">
      <w:pPr>
        <w:pStyle w:val="ListParagraph"/>
        <w:numPr>
          <w:ilvl w:val="1"/>
          <w:numId w:val="9"/>
        </w:numPr>
        <w:spacing w:before="0" w:after="0" w:line="240" w:lineRule="atLeast"/>
        <w:jc w:val="left"/>
        <w:rPr>
          <w:lang w:val="bs-Latn-BA"/>
        </w:rPr>
      </w:pPr>
      <w:r w:rsidRPr="00D539D0">
        <w:rPr>
          <w:lang w:val="bs-Latn-BA"/>
        </w:rPr>
        <w:t>Dugme „Dodaj...“ poziva formu za dodavanje novog tipa pretplate</w:t>
      </w:r>
    </w:p>
    <w:p w:rsidR="00A23B6A" w:rsidRDefault="00A23B6A" w:rsidP="00854AAB">
      <w:pPr>
        <w:pStyle w:val="ListParagraph"/>
        <w:numPr>
          <w:ilvl w:val="1"/>
          <w:numId w:val="9"/>
        </w:numPr>
        <w:spacing w:before="0" w:after="0" w:line="240" w:lineRule="atLeast"/>
        <w:jc w:val="left"/>
        <w:rPr>
          <w:lang w:val="bs-Latn-BA"/>
        </w:rPr>
      </w:pPr>
      <w:r w:rsidRPr="00D539D0">
        <w:rPr>
          <w:lang w:val="bs-Latn-BA"/>
        </w:rPr>
        <w:t>Dugme „Izračunaj“ služi za kalkulaciju naplate pretplate nakon čega se ažurira labela „00,00“ sa iznosom za naplatu</w:t>
      </w:r>
    </w:p>
    <w:p w:rsidR="00A23B6A" w:rsidRPr="00D539D0" w:rsidRDefault="00A23B6A" w:rsidP="00A23B6A">
      <w:pPr>
        <w:pStyle w:val="ListParagraph"/>
        <w:spacing w:before="0" w:after="0" w:line="240" w:lineRule="atLeast"/>
        <w:ind w:left="1440"/>
        <w:jc w:val="left"/>
        <w:rPr>
          <w:lang w:val="bs-Latn-BA"/>
        </w:rPr>
      </w:pPr>
    </w:p>
    <w:p w:rsidR="00A23B6A" w:rsidRPr="00D539D0" w:rsidRDefault="00A23B6A" w:rsidP="00854AAB">
      <w:pPr>
        <w:pStyle w:val="ListParagraph"/>
        <w:numPr>
          <w:ilvl w:val="0"/>
          <w:numId w:val="12"/>
        </w:numPr>
        <w:spacing w:before="0" w:after="0" w:line="240" w:lineRule="atLeast"/>
        <w:jc w:val="left"/>
        <w:rPr>
          <w:lang w:val="bs-Latn-BA"/>
        </w:rPr>
      </w:pPr>
      <w:r w:rsidRPr="00D539D0">
        <w:rPr>
          <w:lang w:val="bs-Latn-BA"/>
        </w:rPr>
        <w:t>Dijela za informaciju o naplati:</w:t>
      </w:r>
    </w:p>
    <w:p w:rsidR="00A23B6A" w:rsidRPr="00D539D0" w:rsidRDefault="00A23B6A" w:rsidP="00854AAB">
      <w:pPr>
        <w:pStyle w:val="ListParagraph"/>
        <w:numPr>
          <w:ilvl w:val="1"/>
          <w:numId w:val="9"/>
        </w:numPr>
        <w:spacing w:before="0" w:after="0" w:line="240" w:lineRule="atLeast"/>
        <w:jc w:val="left"/>
        <w:rPr>
          <w:lang w:val="bs-Latn-BA"/>
        </w:rPr>
      </w:pPr>
      <w:r w:rsidRPr="00D539D0">
        <w:rPr>
          <w:lang w:val="bs-Latn-BA"/>
        </w:rPr>
        <w:t>Labela „00,00“ koja se ažurira po potrebi i daje informaciju korisniku koliko je potrebno naplatiti</w:t>
      </w:r>
    </w:p>
    <w:p w:rsidR="00A23B6A" w:rsidRPr="00D539D0" w:rsidRDefault="00A23B6A" w:rsidP="00854AAB">
      <w:pPr>
        <w:pStyle w:val="ListParagraph"/>
        <w:numPr>
          <w:ilvl w:val="1"/>
          <w:numId w:val="9"/>
        </w:numPr>
        <w:spacing w:before="0" w:after="0" w:line="240" w:lineRule="atLeast"/>
        <w:jc w:val="left"/>
        <w:rPr>
          <w:lang w:val="bs-Latn-BA"/>
        </w:rPr>
      </w:pPr>
      <w:r w:rsidRPr="00D539D0">
        <w:rPr>
          <w:lang w:val="bs-Latn-BA"/>
        </w:rPr>
        <w:t>Dugme „Resetuj“ briše sve unešene podatke u formi i vraća je u početno stanje</w:t>
      </w:r>
    </w:p>
    <w:p w:rsidR="00A23B6A" w:rsidRPr="00D539D0" w:rsidRDefault="00A23B6A" w:rsidP="00854AAB">
      <w:pPr>
        <w:pStyle w:val="ListParagraph"/>
        <w:numPr>
          <w:ilvl w:val="1"/>
          <w:numId w:val="9"/>
        </w:numPr>
        <w:spacing w:before="0" w:after="0" w:line="240" w:lineRule="atLeast"/>
        <w:jc w:val="left"/>
        <w:rPr>
          <w:lang w:val="bs-Latn-BA"/>
        </w:rPr>
      </w:pPr>
      <w:r w:rsidRPr="00D539D0">
        <w:rPr>
          <w:lang w:val="bs-Latn-BA"/>
        </w:rPr>
        <w:t>Dugme“Naplati“ bilježi naplatu u odgovarajuće tabele u bazi podataka te poziva printanje računa</w:t>
      </w:r>
    </w:p>
    <w:p w:rsidR="00A23B6A" w:rsidRPr="00D539D0" w:rsidRDefault="00A23B6A" w:rsidP="00A23B6A">
      <w:pPr>
        <w:rPr>
          <w:lang w:val="bs-Latn-BA"/>
        </w:rPr>
      </w:pPr>
    </w:p>
    <w:p w:rsidR="00A23B6A" w:rsidRPr="00D539D0" w:rsidRDefault="00A23B6A" w:rsidP="00A23B6A">
      <w:pPr>
        <w:pStyle w:val="Heading3"/>
        <w:spacing w:before="240" w:after="60" w:line="240" w:lineRule="atLeast"/>
        <w:jc w:val="left"/>
        <w:rPr>
          <w:lang w:val="bs-Latn-BA"/>
        </w:rPr>
      </w:pPr>
      <w:bookmarkStart w:id="25" w:name="_Toc356387516"/>
      <w:bookmarkStart w:id="26" w:name="_Toc404151889"/>
      <w:r w:rsidRPr="00D539D0">
        <w:rPr>
          <w:lang w:val="bs-Latn-BA"/>
        </w:rPr>
        <w:t>Ekran za dodavanje korisnika</w:t>
      </w:r>
      <w:bookmarkEnd w:id="25"/>
      <w:bookmarkEnd w:id="26"/>
    </w:p>
    <w:p w:rsidR="00A23B6A" w:rsidRPr="00D539D0" w:rsidRDefault="00A23B6A" w:rsidP="00A23B6A">
      <w:pPr>
        <w:rPr>
          <w:lang w:val="bs-Latn-BA"/>
        </w:rPr>
      </w:pPr>
    </w:p>
    <w:p w:rsidR="00A23B6A" w:rsidRPr="00D539D0" w:rsidRDefault="001E1FD0" w:rsidP="00A23B6A">
      <w:pPr>
        <w:keepNext/>
        <w:jc w:val="center"/>
        <w:rPr>
          <w:lang w:val="bs-Latn-BA"/>
        </w:rPr>
      </w:pPr>
      <w:r w:rsidRPr="00A23B6A">
        <w:rPr>
          <w:noProof/>
          <w:lang w:val="bs-Latn-BA" w:eastAsia="bs-Latn-BA"/>
        </w:rPr>
        <w:drawing>
          <wp:inline distT="0" distB="0" distL="0" distR="0">
            <wp:extent cx="2075180" cy="2162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5180" cy="2162810"/>
                    </a:xfrm>
                    <a:prstGeom prst="rect">
                      <a:avLst/>
                    </a:prstGeom>
                    <a:noFill/>
                    <a:ln>
                      <a:noFill/>
                    </a:ln>
                  </pic:spPr>
                </pic:pic>
              </a:graphicData>
            </a:graphic>
          </wp:inline>
        </w:drawing>
      </w:r>
    </w:p>
    <w:p w:rsidR="00A23B6A" w:rsidRPr="00D539D0" w:rsidRDefault="00A23B6A" w:rsidP="00A23B6A">
      <w:pPr>
        <w:pStyle w:val="Caption"/>
        <w:rPr>
          <w:i/>
          <w:lang w:val="bs-Latn-BA"/>
        </w:rPr>
      </w:pPr>
      <w:r w:rsidRPr="00D539D0">
        <w:rPr>
          <w:i/>
          <w:lang w:val="bs-Latn-BA"/>
        </w:rPr>
        <w:t xml:space="preserve">Slika </w:t>
      </w:r>
      <w:r w:rsidRPr="00D539D0">
        <w:rPr>
          <w:i/>
          <w:lang w:val="bs-Latn-BA"/>
        </w:rPr>
        <w:fldChar w:fldCharType="begin"/>
      </w:r>
      <w:r w:rsidRPr="00D539D0">
        <w:rPr>
          <w:i/>
          <w:lang w:val="bs-Latn-BA"/>
        </w:rPr>
        <w:instrText xml:space="preserve"> SEQ Slika \* ARABIC </w:instrText>
      </w:r>
      <w:r w:rsidRPr="00D539D0">
        <w:rPr>
          <w:i/>
          <w:lang w:val="bs-Latn-BA"/>
        </w:rPr>
        <w:fldChar w:fldCharType="separate"/>
      </w:r>
      <w:r w:rsidR="001E1FD0">
        <w:rPr>
          <w:i/>
          <w:noProof/>
          <w:lang w:val="bs-Latn-BA"/>
        </w:rPr>
        <w:t>1</w:t>
      </w:r>
      <w:r w:rsidRPr="00D539D0">
        <w:rPr>
          <w:i/>
          <w:lang w:val="bs-Latn-BA"/>
        </w:rPr>
        <w:fldChar w:fldCharType="end"/>
      </w:r>
      <w:r w:rsidRPr="00D539D0">
        <w:rPr>
          <w:i/>
          <w:lang w:val="bs-Latn-BA"/>
        </w:rPr>
        <w:t>. Dodavanje korisnika</w:t>
      </w:r>
    </w:p>
    <w:p w:rsidR="00A23B6A" w:rsidRPr="00D539D0" w:rsidRDefault="00A23B6A" w:rsidP="00A23B6A">
      <w:pPr>
        <w:rPr>
          <w:lang w:val="bs-Latn-BA"/>
        </w:rPr>
      </w:pPr>
      <w:r w:rsidRPr="00D539D0">
        <w:rPr>
          <w:lang w:val="bs-Latn-BA"/>
        </w:rPr>
        <w:t>Na slici iznad je prikaza forma za dodavanje novog korisnika u sistem. Sastoji se od:</w:t>
      </w:r>
    </w:p>
    <w:p w:rsidR="00A23B6A" w:rsidRPr="00D539D0" w:rsidRDefault="00A23B6A" w:rsidP="00854AAB">
      <w:pPr>
        <w:pStyle w:val="ListParagraph"/>
        <w:numPr>
          <w:ilvl w:val="0"/>
          <w:numId w:val="11"/>
        </w:numPr>
        <w:spacing w:before="0" w:after="0" w:line="240" w:lineRule="atLeast"/>
        <w:jc w:val="left"/>
        <w:rPr>
          <w:lang w:val="bs-Latn-BA"/>
        </w:rPr>
      </w:pPr>
      <w:r w:rsidRPr="00D539D0">
        <w:rPr>
          <w:lang w:val="bs-Latn-BA"/>
        </w:rPr>
        <w:t>Text box „txtIme“ koji služi za unos imena korisnika</w:t>
      </w:r>
    </w:p>
    <w:p w:rsidR="00A23B6A" w:rsidRPr="00D539D0" w:rsidRDefault="00A23B6A" w:rsidP="00854AAB">
      <w:pPr>
        <w:pStyle w:val="ListParagraph"/>
        <w:numPr>
          <w:ilvl w:val="0"/>
          <w:numId w:val="11"/>
        </w:numPr>
        <w:spacing w:before="0" w:after="0" w:line="240" w:lineRule="atLeast"/>
        <w:jc w:val="left"/>
        <w:rPr>
          <w:lang w:val="bs-Latn-BA"/>
        </w:rPr>
      </w:pPr>
      <w:r w:rsidRPr="00D539D0">
        <w:rPr>
          <w:lang w:val="bs-Latn-BA"/>
        </w:rPr>
        <w:t>Text box „txtPrezime“ koji služi za unos imena korisnika</w:t>
      </w:r>
    </w:p>
    <w:p w:rsidR="00A23B6A" w:rsidRPr="00D539D0" w:rsidRDefault="00A23B6A" w:rsidP="00854AAB">
      <w:pPr>
        <w:pStyle w:val="ListParagraph"/>
        <w:numPr>
          <w:ilvl w:val="0"/>
          <w:numId w:val="11"/>
        </w:numPr>
        <w:spacing w:before="0" w:after="0" w:line="240" w:lineRule="atLeast"/>
        <w:jc w:val="left"/>
        <w:rPr>
          <w:lang w:val="bs-Latn-BA"/>
        </w:rPr>
      </w:pPr>
      <w:r w:rsidRPr="00D539D0">
        <w:rPr>
          <w:lang w:val="bs-Latn-BA"/>
        </w:rPr>
        <w:t>Text box „txtLogin“ koji služi za unos korisničkog prezimena korisnika</w:t>
      </w:r>
    </w:p>
    <w:p w:rsidR="00A23B6A" w:rsidRPr="00D539D0" w:rsidRDefault="00A23B6A" w:rsidP="00854AAB">
      <w:pPr>
        <w:pStyle w:val="ListParagraph"/>
        <w:numPr>
          <w:ilvl w:val="0"/>
          <w:numId w:val="11"/>
        </w:numPr>
        <w:spacing w:before="0" w:after="0" w:line="240" w:lineRule="atLeast"/>
        <w:jc w:val="left"/>
        <w:rPr>
          <w:lang w:val="bs-Latn-BA"/>
        </w:rPr>
      </w:pPr>
      <w:r w:rsidRPr="00D539D0">
        <w:rPr>
          <w:lang w:val="bs-Latn-BA"/>
        </w:rPr>
        <w:t>Text box „txtPassword“ koji služi za unos lozinke korisnika</w:t>
      </w:r>
    </w:p>
    <w:p w:rsidR="00A23B6A" w:rsidRPr="00D539D0" w:rsidRDefault="00A23B6A" w:rsidP="00854AAB">
      <w:pPr>
        <w:pStyle w:val="ListParagraph"/>
        <w:numPr>
          <w:ilvl w:val="0"/>
          <w:numId w:val="11"/>
        </w:numPr>
        <w:spacing w:before="0" w:after="0" w:line="240" w:lineRule="atLeast"/>
        <w:jc w:val="left"/>
        <w:rPr>
          <w:lang w:val="bs-Latn-BA"/>
        </w:rPr>
      </w:pPr>
      <w:r w:rsidRPr="00D539D0">
        <w:rPr>
          <w:lang w:val="bs-Latn-BA"/>
        </w:rPr>
        <w:t>Dugme „Reset“ koje resetuje polja za unos</w:t>
      </w:r>
    </w:p>
    <w:p w:rsidR="00A23B6A" w:rsidRPr="00D539D0" w:rsidRDefault="00A23B6A" w:rsidP="00854AAB">
      <w:pPr>
        <w:pStyle w:val="ListParagraph"/>
        <w:numPr>
          <w:ilvl w:val="0"/>
          <w:numId w:val="11"/>
        </w:numPr>
        <w:spacing w:before="0" w:after="0" w:line="240" w:lineRule="atLeast"/>
        <w:jc w:val="left"/>
        <w:rPr>
          <w:lang w:val="bs-Latn-BA"/>
        </w:rPr>
      </w:pPr>
      <w:r w:rsidRPr="00D539D0">
        <w:rPr>
          <w:lang w:val="bs-Latn-BA"/>
        </w:rPr>
        <w:t>Dugme „Snimi“ koje vrši snimanje novih podataka korisnika u bazu podataka nakon validacije podataka u Text box-ovima</w:t>
      </w:r>
    </w:p>
    <w:p w:rsidR="00A23B6A" w:rsidRPr="00D539D0" w:rsidRDefault="00A23B6A" w:rsidP="00A23B6A">
      <w:pPr>
        <w:pStyle w:val="ListParagraph"/>
        <w:rPr>
          <w:lang w:val="bs-Latn-BA"/>
        </w:rPr>
      </w:pPr>
    </w:p>
    <w:p w:rsidR="00A23B6A" w:rsidRPr="00D539D0" w:rsidRDefault="00A23B6A" w:rsidP="00A23B6A">
      <w:pPr>
        <w:rPr>
          <w:lang w:val="bs-Latn-BA"/>
        </w:rPr>
      </w:pPr>
      <w:r w:rsidRPr="00D539D0">
        <w:rPr>
          <w:lang w:val="bs-Latn-BA"/>
        </w:rPr>
        <w:t>Ukoliko  validacija ne prođe korisnik se upozorava da neke od podataka nije unio.</w:t>
      </w:r>
    </w:p>
    <w:p w:rsidR="00A23B6A" w:rsidRPr="00D539D0" w:rsidRDefault="00A23B6A" w:rsidP="00A23B6A">
      <w:pPr>
        <w:rPr>
          <w:lang w:val="bs-Latn-BA"/>
        </w:rPr>
      </w:pPr>
    </w:p>
    <w:p w:rsidR="00A23B6A" w:rsidRPr="00D539D0" w:rsidRDefault="00A23B6A" w:rsidP="00A23B6A">
      <w:pPr>
        <w:rPr>
          <w:lang w:val="bs-Latn-BA"/>
        </w:rPr>
      </w:pPr>
    </w:p>
    <w:p w:rsidR="00A23B6A" w:rsidRPr="00D539D0" w:rsidRDefault="00A23B6A" w:rsidP="00A23B6A">
      <w:pPr>
        <w:rPr>
          <w:lang w:val="bs-Latn-BA"/>
        </w:rPr>
      </w:pPr>
    </w:p>
    <w:p w:rsidR="00A23B6A" w:rsidRPr="00D539D0" w:rsidRDefault="00A23B6A" w:rsidP="00A23B6A">
      <w:pPr>
        <w:rPr>
          <w:lang w:val="bs-Latn-BA"/>
        </w:rPr>
      </w:pPr>
    </w:p>
    <w:p w:rsidR="00A23B6A" w:rsidRPr="00D539D0" w:rsidRDefault="00A23B6A" w:rsidP="00A23B6A">
      <w:pPr>
        <w:rPr>
          <w:lang w:val="bs-Latn-BA"/>
        </w:rPr>
      </w:pPr>
    </w:p>
    <w:p w:rsidR="00A23B6A" w:rsidRPr="00D539D0" w:rsidRDefault="00A23B6A" w:rsidP="00A23B6A">
      <w:pPr>
        <w:rPr>
          <w:lang w:val="bs-Latn-BA"/>
        </w:rPr>
      </w:pPr>
    </w:p>
    <w:p w:rsidR="00A23B6A" w:rsidRPr="00D539D0" w:rsidRDefault="00A23B6A" w:rsidP="00A23B6A">
      <w:pPr>
        <w:rPr>
          <w:lang w:val="bs-Latn-BA"/>
        </w:rPr>
      </w:pPr>
    </w:p>
    <w:p w:rsidR="00A23B6A" w:rsidRPr="00D539D0" w:rsidRDefault="00A23B6A" w:rsidP="00A23B6A">
      <w:pPr>
        <w:rPr>
          <w:lang w:val="bs-Latn-BA"/>
        </w:rPr>
      </w:pPr>
    </w:p>
    <w:p w:rsidR="00A23B6A" w:rsidRPr="00D539D0" w:rsidRDefault="00A23B6A" w:rsidP="00A23B6A">
      <w:pPr>
        <w:rPr>
          <w:lang w:val="bs-Latn-BA"/>
        </w:rPr>
      </w:pPr>
    </w:p>
    <w:p w:rsidR="00A23B6A" w:rsidRPr="00D539D0" w:rsidRDefault="00A23B6A" w:rsidP="00A23B6A">
      <w:pPr>
        <w:rPr>
          <w:lang w:val="bs-Latn-BA"/>
        </w:rPr>
      </w:pPr>
    </w:p>
    <w:p w:rsidR="00A23B6A" w:rsidRPr="00D539D0" w:rsidRDefault="00A23B6A" w:rsidP="00A23B6A">
      <w:pPr>
        <w:rPr>
          <w:lang w:val="bs-Latn-BA"/>
        </w:rPr>
      </w:pPr>
    </w:p>
    <w:p w:rsidR="00A23B6A" w:rsidRPr="00D539D0" w:rsidRDefault="00A23B6A" w:rsidP="00A23B6A">
      <w:pPr>
        <w:pStyle w:val="Heading3"/>
        <w:spacing w:before="240" w:after="60" w:line="240" w:lineRule="atLeast"/>
        <w:jc w:val="left"/>
        <w:rPr>
          <w:lang w:val="bs-Latn-BA"/>
        </w:rPr>
      </w:pPr>
      <w:bookmarkStart w:id="27" w:name="_Toc356387517"/>
      <w:bookmarkStart w:id="28" w:name="_Toc404151890"/>
      <w:r w:rsidRPr="00D539D0">
        <w:rPr>
          <w:lang w:val="bs-Latn-BA"/>
        </w:rPr>
        <w:t xml:space="preserve">Ekran za </w:t>
      </w:r>
      <w:r>
        <w:rPr>
          <w:lang w:val="bs-Latn-BA"/>
        </w:rPr>
        <w:t>modifikaciju</w:t>
      </w:r>
      <w:r w:rsidRPr="00D539D0">
        <w:rPr>
          <w:lang w:val="bs-Latn-BA"/>
        </w:rPr>
        <w:t xml:space="preserve"> korisnika</w:t>
      </w:r>
      <w:bookmarkEnd w:id="27"/>
      <w:bookmarkEnd w:id="28"/>
    </w:p>
    <w:p w:rsidR="00A23B6A" w:rsidRPr="00D539D0" w:rsidRDefault="00A23B6A" w:rsidP="00A23B6A">
      <w:pPr>
        <w:rPr>
          <w:lang w:val="bs-Latn-BA"/>
        </w:rPr>
      </w:pPr>
    </w:p>
    <w:p w:rsidR="00A23B6A" w:rsidRPr="00D539D0" w:rsidRDefault="001E1FD0" w:rsidP="00A23B6A">
      <w:pPr>
        <w:keepNext/>
        <w:jc w:val="center"/>
        <w:rPr>
          <w:lang w:val="bs-Latn-BA"/>
        </w:rPr>
      </w:pPr>
      <w:r w:rsidRPr="00A23B6A">
        <w:rPr>
          <w:noProof/>
          <w:lang w:val="bs-Latn-BA" w:eastAsia="bs-Latn-BA"/>
        </w:rPr>
        <w:drawing>
          <wp:inline distT="0" distB="0" distL="0" distR="0">
            <wp:extent cx="2186305" cy="2671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6305" cy="2671445"/>
                    </a:xfrm>
                    <a:prstGeom prst="rect">
                      <a:avLst/>
                    </a:prstGeom>
                    <a:noFill/>
                    <a:ln>
                      <a:noFill/>
                    </a:ln>
                  </pic:spPr>
                </pic:pic>
              </a:graphicData>
            </a:graphic>
          </wp:inline>
        </w:drawing>
      </w:r>
    </w:p>
    <w:p w:rsidR="00A23B6A" w:rsidRPr="00D539D0" w:rsidRDefault="00A23B6A" w:rsidP="00A23B6A">
      <w:pPr>
        <w:pStyle w:val="Caption"/>
        <w:rPr>
          <w:i/>
          <w:lang w:val="bs-Latn-BA"/>
        </w:rPr>
      </w:pPr>
      <w:r w:rsidRPr="00D539D0">
        <w:rPr>
          <w:i/>
          <w:lang w:val="bs-Latn-BA"/>
        </w:rPr>
        <w:t xml:space="preserve">Slika </w:t>
      </w:r>
      <w:r w:rsidRPr="00D539D0">
        <w:rPr>
          <w:i/>
          <w:lang w:val="bs-Latn-BA"/>
        </w:rPr>
        <w:fldChar w:fldCharType="begin"/>
      </w:r>
      <w:r w:rsidRPr="00D539D0">
        <w:rPr>
          <w:i/>
          <w:lang w:val="bs-Latn-BA"/>
        </w:rPr>
        <w:instrText xml:space="preserve"> SEQ Slika \* ARABIC </w:instrText>
      </w:r>
      <w:r w:rsidRPr="00D539D0">
        <w:rPr>
          <w:i/>
          <w:lang w:val="bs-Latn-BA"/>
        </w:rPr>
        <w:fldChar w:fldCharType="separate"/>
      </w:r>
      <w:r w:rsidR="001E1FD0">
        <w:rPr>
          <w:i/>
          <w:noProof/>
          <w:lang w:val="bs-Latn-BA"/>
        </w:rPr>
        <w:t>2</w:t>
      </w:r>
      <w:r w:rsidRPr="00D539D0">
        <w:rPr>
          <w:i/>
          <w:lang w:val="bs-Latn-BA"/>
        </w:rPr>
        <w:fldChar w:fldCharType="end"/>
      </w:r>
      <w:r w:rsidRPr="00D539D0">
        <w:rPr>
          <w:i/>
          <w:lang w:val="bs-Latn-BA"/>
        </w:rPr>
        <w:t>. Editovanje korisnika</w:t>
      </w:r>
    </w:p>
    <w:p w:rsidR="00A23B6A" w:rsidRPr="00D539D0" w:rsidRDefault="00A23B6A" w:rsidP="00A23B6A">
      <w:pPr>
        <w:rPr>
          <w:lang w:val="bs-Latn-BA"/>
        </w:rPr>
      </w:pPr>
    </w:p>
    <w:p w:rsidR="00A23B6A" w:rsidRPr="00D539D0" w:rsidRDefault="00A23B6A" w:rsidP="00A23B6A">
      <w:pPr>
        <w:rPr>
          <w:lang w:val="bs-Latn-BA"/>
        </w:rPr>
      </w:pPr>
      <w:r w:rsidRPr="00D539D0">
        <w:rPr>
          <w:lang w:val="bs-Latn-BA"/>
        </w:rPr>
        <w:t>Na slici iznad je prikazana forma za editovanje korisnika koji su već u sistemu. Sastoji se od:</w:t>
      </w:r>
    </w:p>
    <w:p w:rsidR="00A23B6A" w:rsidRPr="00D539D0" w:rsidRDefault="00A23B6A" w:rsidP="00854AAB">
      <w:pPr>
        <w:pStyle w:val="ListParagraph"/>
        <w:numPr>
          <w:ilvl w:val="0"/>
          <w:numId w:val="13"/>
        </w:numPr>
        <w:spacing w:before="0" w:after="0" w:line="240" w:lineRule="atLeast"/>
        <w:jc w:val="left"/>
        <w:rPr>
          <w:lang w:val="bs-Latn-BA"/>
        </w:rPr>
      </w:pPr>
      <w:r w:rsidRPr="00D539D0">
        <w:rPr>
          <w:lang w:val="bs-Latn-BA"/>
        </w:rPr>
        <w:t>Combo box „cmbKorisnici“ služi za izbor korisnika za editovanje</w:t>
      </w:r>
    </w:p>
    <w:p w:rsidR="00A23B6A" w:rsidRPr="00D539D0" w:rsidRDefault="00A23B6A" w:rsidP="00854AAB">
      <w:pPr>
        <w:pStyle w:val="ListParagraph"/>
        <w:numPr>
          <w:ilvl w:val="0"/>
          <w:numId w:val="13"/>
        </w:numPr>
        <w:spacing w:before="0" w:after="0" w:line="240" w:lineRule="atLeast"/>
        <w:jc w:val="left"/>
        <w:rPr>
          <w:lang w:val="bs-Latn-BA"/>
        </w:rPr>
      </w:pPr>
      <w:r w:rsidRPr="00D539D0">
        <w:rPr>
          <w:lang w:val="bs-Latn-BA"/>
        </w:rPr>
        <w:t>Text box „txtIme“ koji služi za promjenu imena korisnika</w:t>
      </w:r>
    </w:p>
    <w:p w:rsidR="00A23B6A" w:rsidRPr="00D539D0" w:rsidRDefault="00A23B6A" w:rsidP="00854AAB">
      <w:pPr>
        <w:pStyle w:val="ListParagraph"/>
        <w:numPr>
          <w:ilvl w:val="0"/>
          <w:numId w:val="13"/>
        </w:numPr>
        <w:spacing w:before="0" w:after="0" w:line="240" w:lineRule="atLeast"/>
        <w:jc w:val="left"/>
        <w:rPr>
          <w:lang w:val="bs-Latn-BA"/>
        </w:rPr>
      </w:pPr>
      <w:r w:rsidRPr="00D539D0">
        <w:rPr>
          <w:lang w:val="bs-Latn-BA"/>
        </w:rPr>
        <w:t>Text box „txtPrezime“ koji služi za promjenu prezimena korisnika</w:t>
      </w:r>
    </w:p>
    <w:p w:rsidR="00A23B6A" w:rsidRPr="00D539D0" w:rsidRDefault="00A23B6A" w:rsidP="00854AAB">
      <w:pPr>
        <w:pStyle w:val="ListParagraph"/>
        <w:numPr>
          <w:ilvl w:val="0"/>
          <w:numId w:val="13"/>
        </w:numPr>
        <w:spacing w:before="0" w:after="0" w:line="240" w:lineRule="atLeast"/>
        <w:jc w:val="left"/>
        <w:rPr>
          <w:lang w:val="bs-Latn-BA"/>
        </w:rPr>
      </w:pPr>
      <w:r w:rsidRPr="00D539D0">
        <w:rPr>
          <w:lang w:val="bs-Latn-BA"/>
        </w:rPr>
        <w:t>Text box „txtLogin“ koji služi za unos korisničkog imena korisnika</w:t>
      </w:r>
    </w:p>
    <w:p w:rsidR="00A23B6A" w:rsidRPr="00D539D0" w:rsidRDefault="00A23B6A" w:rsidP="00854AAB">
      <w:pPr>
        <w:pStyle w:val="ListParagraph"/>
        <w:numPr>
          <w:ilvl w:val="0"/>
          <w:numId w:val="13"/>
        </w:numPr>
        <w:spacing w:before="0" w:after="0" w:line="240" w:lineRule="atLeast"/>
        <w:jc w:val="left"/>
        <w:rPr>
          <w:lang w:val="bs-Latn-BA"/>
        </w:rPr>
      </w:pPr>
      <w:r w:rsidRPr="00D539D0">
        <w:rPr>
          <w:lang w:val="bs-Latn-BA"/>
        </w:rPr>
        <w:t>Text box „txtPassword“ koji služi za unos lozinke korisnika</w:t>
      </w:r>
    </w:p>
    <w:p w:rsidR="00A23B6A" w:rsidRPr="00D539D0" w:rsidRDefault="00A23B6A" w:rsidP="00854AAB">
      <w:pPr>
        <w:pStyle w:val="ListParagraph"/>
        <w:numPr>
          <w:ilvl w:val="0"/>
          <w:numId w:val="13"/>
        </w:numPr>
        <w:spacing w:before="0" w:after="0" w:line="240" w:lineRule="atLeast"/>
        <w:jc w:val="left"/>
        <w:rPr>
          <w:lang w:val="bs-Latn-BA"/>
        </w:rPr>
      </w:pPr>
      <w:r w:rsidRPr="00D539D0">
        <w:rPr>
          <w:lang w:val="bs-Latn-BA"/>
        </w:rPr>
        <w:t>Dugme „Reset“ koje resetuje polja za unos</w:t>
      </w:r>
    </w:p>
    <w:p w:rsidR="00A23B6A" w:rsidRPr="00D539D0" w:rsidRDefault="00A23B6A" w:rsidP="00854AAB">
      <w:pPr>
        <w:pStyle w:val="ListParagraph"/>
        <w:numPr>
          <w:ilvl w:val="0"/>
          <w:numId w:val="13"/>
        </w:numPr>
        <w:spacing w:before="0" w:after="0" w:line="240" w:lineRule="atLeast"/>
        <w:jc w:val="left"/>
        <w:rPr>
          <w:lang w:val="bs-Latn-BA"/>
        </w:rPr>
      </w:pPr>
      <w:r w:rsidRPr="00D539D0">
        <w:rPr>
          <w:lang w:val="bs-Latn-BA"/>
        </w:rPr>
        <w:t>Dugme „Snimi“ koje vrši snimanje novog korisnika u bazu podataka n</w:t>
      </w:r>
      <w:r>
        <w:rPr>
          <w:lang w:val="bs-Latn-BA"/>
        </w:rPr>
        <w:t>akon validacije podataka u Text</w:t>
      </w:r>
      <w:r w:rsidRPr="00D539D0">
        <w:rPr>
          <w:lang w:val="bs-Latn-BA"/>
        </w:rPr>
        <w:t>box-ovima</w:t>
      </w:r>
    </w:p>
    <w:p w:rsidR="00A23B6A" w:rsidRDefault="00A23B6A" w:rsidP="00A23B6A">
      <w:pPr>
        <w:widowControl/>
        <w:spacing w:line="240" w:lineRule="auto"/>
        <w:rPr>
          <w:lang w:val="bs-Latn-BA"/>
        </w:rPr>
      </w:pPr>
      <w:r>
        <w:rPr>
          <w:lang w:val="bs-Latn-BA"/>
        </w:rPr>
        <w:br w:type="page"/>
      </w:r>
    </w:p>
    <w:p w:rsidR="00A23B6A" w:rsidRDefault="00A23B6A" w:rsidP="00A23B6A">
      <w:pPr>
        <w:pStyle w:val="Heading3"/>
        <w:spacing w:before="240" w:after="60" w:line="240" w:lineRule="atLeast"/>
        <w:jc w:val="left"/>
        <w:rPr>
          <w:lang w:val="bs-Latn-BA"/>
        </w:rPr>
      </w:pPr>
      <w:bookmarkStart w:id="29" w:name="_Toc356387518"/>
      <w:bookmarkStart w:id="30" w:name="_Toc404151891"/>
      <w:r w:rsidRPr="00D539D0">
        <w:rPr>
          <w:lang w:val="bs-Latn-BA"/>
        </w:rPr>
        <w:lastRenderedPageBreak/>
        <w:t>Ekran za brisanje korisnika</w:t>
      </w:r>
      <w:bookmarkEnd w:id="29"/>
      <w:bookmarkEnd w:id="30"/>
    </w:p>
    <w:p w:rsidR="00A23B6A" w:rsidRPr="007949E7" w:rsidRDefault="00A23B6A" w:rsidP="00A23B6A">
      <w:pPr>
        <w:rPr>
          <w:lang w:val="bs-Latn-BA"/>
        </w:rPr>
      </w:pPr>
    </w:p>
    <w:p w:rsidR="00A23B6A" w:rsidRDefault="001E1FD0" w:rsidP="00A23B6A">
      <w:pPr>
        <w:keepNext/>
        <w:ind w:left="360"/>
        <w:jc w:val="center"/>
      </w:pPr>
      <w:r w:rsidRPr="00A23B6A">
        <w:rPr>
          <w:noProof/>
          <w:lang w:val="bs-Latn-BA" w:eastAsia="bs-Latn-BA"/>
        </w:rPr>
        <w:drawing>
          <wp:inline distT="0" distB="0" distL="0" distR="0">
            <wp:extent cx="2393315" cy="2695575"/>
            <wp:effectExtent l="0" t="0" r="0" b="0"/>
            <wp:docPr id="5" name="Picture 4" descr="Brisanje korisni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risanje korisnik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3315" cy="2695575"/>
                    </a:xfrm>
                    <a:prstGeom prst="rect">
                      <a:avLst/>
                    </a:prstGeom>
                    <a:noFill/>
                    <a:ln>
                      <a:noFill/>
                    </a:ln>
                  </pic:spPr>
                </pic:pic>
              </a:graphicData>
            </a:graphic>
          </wp:inline>
        </w:drawing>
      </w:r>
    </w:p>
    <w:p w:rsidR="00A23B6A" w:rsidRDefault="00A23B6A" w:rsidP="00A23B6A">
      <w:pPr>
        <w:rPr>
          <w:lang w:val="bs-Latn-BA"/>
        </w:rPr>
      </w:pPr>
      <w:r w:rsidRPr="00D539D0">
        <w:rPr>
          <w:lang w:val="bs-Latn-BA"/>
        </w:rPr>
        <w:t xml:space="preserve">Na slici iznad je prikazana forma za </w:t>
      </w:r>
      <w:r>
        <w:rPr>
          <w:lang w:val="bs-Latn-BA"/>
        </w:rPr>
        <w:t>brisanje</w:t>
      </w:r>
      <w:r w:rsidRPr="00D539D0">
        <w:rPr>
          <w:lang w:val="bs-Latn-BA"/>
        </w:rPr>
        <w:t xml:space="preserve"> korisnika koji su već u sistemu. Sastoji se od:</w:t>
      </w:r>
    </w:p>
    <w:p w:rsidR="00A23B6A" w:rsidRPr="00D539D0" w:rsidRDefault="00A23B6A" w:rsidP="00854AAB">
      <w:pPr>
        <w:pStyle w:val="ListParagraph"/>
        <w:numPr>
          <w:ilvl w:val="0"/>
          <w:numId w:val="14"/>
        </w:numPr>
        <w:spacing w:before="0" w:after="0" w:line="240" w:lineRule="atLeast"/>
        <w:jc w:val="left"/>
        <w:rPr>
          <w:lang w:val="bs-Latn-BA"/>
        </w:rPr>
      </w:pPr>
      <w:r w:rsidRPr="00D539D0">
        <w:rPr>
          <w:lang w:val="bs-Latn-BA"/>
        </w:rPr>
        <w:t>Combo box „cmbKorisnici“ služi za izbor korisnika za editovanje</w:t>
      </w:r>
      <w:r>
        <w:rPr>
          <w:lang w:val="bs-Latn-BA"/>
        </w:rPr>
        <w:t>.</w:t>
      </w:r>
    </w:p>
    <w:p w:rsidR="00A23B6A" w:rsidRDefault="00A23B6A" w:rsidP="00854AAB">
      <w:pPr>
        <w:pStyle w:val="ListParagraph"/>
        <w:numPr>
          <w:ilvl w:val="0"/>
          <w:numId w:val="14"/>
        </w:numPr>
        <w:spacing w:before="0" w:after="0" w:line="240" w:lineRule="atLeast"/>
        <w:jc w:val="left"/>
        <w:rPr>
          <w:lang w:val="bs-Latn-BA"/>
        </w:rPr>
      </w:pPr>
      <w:r>
        <w:rPr>
          <w:lang w:val="bs-Latn-BA"/>
        </w:rPr>
        <w:t>Tabele „Lista korisnika“ na kojoj se nalaze odabrani korisnici.</w:t>
      </w:r>
    </w:p>
    <w:p w:rsidR="00A23B6A" w:rsidRDefault="00A23B6A" w:rsidP="00854AAB">
      <w:pPr>
        <w:pStyle w:val="ListParagraph"/>
        <w:numPr>
          <w:ilvl w:val="0"/>
          <w:numId w:val="14"/>
        </w:numPr>
        <w:spacing w:before="0" w:after="0" w:line="240" w:lineRule="atLeast"/>
        <w:jc w:val="left"/>
        <w:rPr>
          <w:lang w:val="bs-Latn-BA"/>
        </w:rPr>
      </w:pPr>
      <w:r>
        <w:rPr>
          <w:lang w:val="bs-Latn-BA"/>
        </w:rPr>
        <w:t>Dugme „Obriši“ koji vrši brisanje odabranog korisnika iz sistema.</w:t>
      </w:r>
    </w:p>
    <w:p w:rsidR="00A23B6A" w:rsidRDefault="00A23B6A" w:rsidP="00A23B6A">
      <w:pPr>
        <w:widowControl/>
        <w:spacing w:line="240" w:lineRule="auto"/>
        <w:rPr>
          <w:lang w:val="bs-Latn-BA"/>
        </w:rPr>
      </w:pPr>
      <w:r>
        <w:rPr>
          <w:lang w:val="bs-Latn-BA"/>
        </w:rPr>
        <w:br w:type="page"/>
      </w:r>
    </w:p>
    <w:p w:rsidR="00A23B6A" w:rsidRDefault="00A23B6A" w:rsidP="00A23B6A">
      <w:pPr>
        <w:pStyle w:val="Heading3"/>
        <w:spacing w:before="240" w:after="60" w:line="240" w:lineRule="atLeast"/>
        <w:jc w:val="left"/>
        <w:rPr>
          <w:lang w:val="bs-Latn-BA"/>
        </w:rPr>
      </w:pPr>
      <w:bookmarkStart w:id="31" w:name="_Toc356387519"/>
      <w:bookmarkStart w:id="32" w:name="_Toc404151892"/>
      <w:r>
        <w:rPr>
          <w:lang w:val="bs-Latn-BA"/>
        </w:rPr>
        <w:lastRenderedPageBreak/>
        <w:t>Ekran za editovanje postavki</w:t>
      </w:r>
      <w:bookmarkEnd w:id="31"/>
      <w:bookmarkEnd w:id="32"/>
    </w:p>
    <w:p w:rsidR="00A23B6A" w:rsidRDefault="00A23B6A" w:rsidP="00A23B6A">
      <w:pPr>
        <w:rPr>
          <w:lang w:val="bs-Latn-BA"/>
        </w:rPr>
      </w:pPr>
    </w:p>
    <w:p w:rsidR="00A23B6A" w:rsidRDefault="001E1FD0" w:rsidP="00A23B6A">
      <w:pPr>
        <w:keepNext/>
        <w:jc w:val="center"/>
      </w:pPr>
      <w:r w:rsidRPr="00A23B6A">
        <w:rPr>
          <w:noProof/>
          <w:lang w:val="bs-Latn-BA" w:eastAsia="bs-Latn-BA"/>
        </w:rPr>
        <w:drawing>
          <wp:inline distT="0" distB="0" distL="0" distR="0">
            <wp:extent cx="3530600" cy="4039235"/>
            <wp:effectExtent l="0" t="0" r="0" b="0"/>
            <wp:docPr id="6" name="Picture 5" descr="Editovanje postavk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itovanje postavk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0600" cy="4039235"/>
                    </a:xfrm>
                    <a:prstGeom prst="rect">
                      <a:avLst/>
                    </a:prstGeom>
                    <a:noFill/>
                    <a:ln>
                      <a:noFill/>
                    </a:ln>
                  </pic:spPr>
                </pic:pic>
              </a:graphicData>
            </a:graphic>
          </wp:inline>
        </w:drawing>
      </w:r>
    </w:p>
    <w:p w:rsidR="00A23B6A" w:rsidRDefault="00A23B6A" w:rsidP="00A23B6A">
      <w:pPr>
        <w:rPr>
          <w:lang w:val="bs-Latn-BA"/>
        </w:rPr>
      </w:pPr>
    </w:p>
    <w:p w:rsidR="00A23B6A" w:rsidRDefault="00A23B6A" w:rsidP="00A23B6A">
      <w:pPr>
        <w:rPr>
          <w:lang w:val="bs-Latn-BA"/>
        </w:rPr>
      </w:pPr>
      <w:r w:rsidRPr="00D539D0">
        <w:rPr>
          <w:lang w:val="bs-Latn-BA"/>
        </w:rPr>
        <w:t xml:space="preserve">Na slici iznad je prikazana forma za </w:t>
      </w:r>
      <w:r>
        <w:rPr>
          <w:lang w:val="bs-Latn-BA"/>
        </w:rPr>
        <w:t>editovanje postavki</w:t>
      </w:r>
      <w:r w:rsidRPr="00D539D0">
        <w:rPr>
          <w:lang w:val="bs-Latn-BA"/>
        </w:rPr>
        <w:t xml:space="preserve"> </w:t>
      </w:r>
      <w:r>
        <w:rPr>
          <w:lang w:val="bs-Latn-BA"/>
        </w:rPr>
        <w:t>sistema</w:t>
      </w:r>
      <w:r w:rsidRPr="00D539D0">
        <w:rPr>
          <w:lang w:val="bs-Latn-BA"/>
        </w:rPr>
        <w:t>. Sastoji se od:</w:t>
      </w:r>
    </w:p>
    <w:p w:rsidR="00A23B6A" w:rsidRDefault="00A23B6A" w:rsidP="00854AAB">
      <w:pPr>
        <w:pStyle w:val="ListParagraph"/>
        <w:numPr>
          <w:ilvl w:val="0"/>
          <w:numId w:val="15"/>
        </w:numPr>
        <w:spacing w:before="0" w:after="0" w:line="240" w:lineRule="atLeast"/>
        <w:jc w:val="left"/>
        <w:rPr>
          <w:lang w:val="bs-Latn-BA"/>
        </w:rPr>
      </w:pPr>
      <w:r>
        <w:rPr>
          <w:lang w:val="bs-Latn-BA"/>
        </w:rPr>
        <w:t>Textbox-ova za editovanje ulaznih i izlaznih terminala.</w:t>
      </w:r>
    </w:p>
    <w:p w:rsidR="00A23B6A" w:rsidRDefault="00A23B6A" w:rsidP="00854AAB">
      <w:pPr>
        <w:pStyle w:val="ListParagraph"/>
        <w:numPr>
          <w:ilvl w:val="0"/>
          <w:numId w:val="15"/>
        </w:numPr>
        <w:spacing w:before="0" w:after="0" w:line="240" w:lineRule="atLeast"/>
        <w:jc w:val="left"/>
        <w:rPr>
          <w:lang w:val="bs-Latn-BA"/>
        </w:rPr>
      </w:pPr>
      <w:r>
        <w:rPr>
          <w:lang w:val="bs-Latn-BA"/>
        </w:rPr>
        <w:t>Textbox-ova za editovanje POS printera.</w:t>
      </w:r>
    </w:p>
    <w:p w:rsidR="00A23B6A" w:rsidRDefault="00A23B6A" w:rsidP="00854AAB">
      <w:pPr>
        <w:pStyle w:val="ListParagraph"/>
        <w:numPr>
          <w:ilvl w:val="0"/>
          <w:numId w:val="15"/>
        </w:numPr>
        <w:spacing w:before="0" w:after="0" w:line="240" w:lineRule="atLeast"/>
        <w:jc w:val="left"/>
        <w:rPr>
          <w:lang w:val="bs-Latn-BA"/>
        </w:rPr>
      </w:pPr>
      <w:r>
        <w:rPr>
          <w:lang w:val="bs-Latn-BA"/>
        </w:rPr>
        <w:t>Textbox-ova za editovanje lokacije, ulice, PDV broja, grada, poruka dobrodošlice i zahvale.</w:t>
      </w:r>
    </w:p>
    <w:p w:rsidR="00A23B6A" w:rsidRDefault="00A23B6A" w:rsidP="00854AAB">
      <w:pPr>
        <w:pStyle w:val="ListParagraph"/>
        <w:numPr>
          <w:ilvl w:val="0"/>
          <w:numId w:val="15"/>
        </w:numPr>
        <w:spacing w:before="0" w:after="0" w:line="240" w:lineRule="atLeast"/>
        <w:jc w:val="left"/>
        <w:rPr>
          <w:lang w:val="bs-Latn-BA"/>
        </w:rPr>
      </w:pPr>
      <w:r>
        <w:rPr>
          <w:lang w:val="bs-Latn-BA"/>
        </w:rPr>
        <w:t>Checkboxa za regulisanje automatskog otvaranja rampe.</w:t>
      </w:r>
    </w:p>
    <w:p w:rsidR="00A23B6A" w:rsidRDefault="00A23B6A" w:rsidP="00854AAB">
      <w:pPr>
        <w:pStyle w:val="ListParagraph"/>
        <w:numPr>
          <w:ilvl w:val="0"/>
          <w:numId w:val="15"/>
        </w:numPr>
        <w:spacing w:before="0" w:after="0" w:line="240" w:lineRule="atLeast"/>
        <w:jc w:val="left"/>
        <w:rPr>
          <w:lang w:val="bs-Latn-BA"/>
        </w:rPr>
      </w:pPr>
      <w:r>
        <w:rPr>
          <w:lang w:val="bs-Latn-BA"/>
        </w:rPr>
        <w:t>Dugme „Logo“ za služi za postavljanje loga.</w:t>
      </w:r>
    </w:p>
    <w:p w:rsidR="00A23B6A" w:rsidRDefault="00A23B6A" w:rsidP="00854AAB">
      <w:pPr>
        <w:pStyle w:val="ListParagraph"/>
        <w:numPr>
          <w:ilvl w:val="0"/>
          <w:numId w:val="15"/>
        </w:numPr>
        <w:spacing w:before="0" w:after="0" w:line="240" w:lineRule="atLeast"/>
        <w:jc w:val="left"/>
        <w:rPr>
          <w:lang w:val="bs-Latn-BA"/>
        </w:rPr>
      </w:pPr>
      <w:r>
        <w:rPr>
          <w:lang w:val="bs-Latn-BA"/>
        </w:rPr>
        <w:t>Dugme „Početna“ koje služi za povratak na početnu formu aplikacije.</w:t>
      </w:r>
    </w:p>
    <w:p w:rsidR="00A23B6A" w:rsidRPr="00354F16" w:rsidRDefault="00A23B6A" w:rsidP="00854AAB">
      <w:pPr>
        <w:pStyle w:val="ListParagraph"/>
        <w:numPr>
          <w:ilvl w:val="0"/>
          <w:numId w:val="15"/>
        </w:numPr>
        <w:spacing w:before="0" w:after="0" w:line="240" w:lineRule="atLeast"/>
        <w:jc w:val="left"/>
        <w:rPr>
          <w:lang w:val="bs-Latn-BA"/>
        </w:rPr>
      </w:pPr>
      <w:r>
        <w:rPr>
          <w:lang w:val="bs-Latn-BA"/>
        </w:rPr>
        <w:t>Dugme „Snimi“ koje služi da se snime sve postavke nakon validacije u textbox-ovima.</w:t>
      </w:r>
    </w:p>
    <w:p w:rsidR="00A23B6A" w:rsidRDefault="00A23B6A" w:rsidP="00A23B6A">
      <w:pPr>
        <w:rPr>
          <w:lang w:val="bs-Latn-BA"/>
        </w:rPr>
      </w:pPr>
    </w:p>
    <w:p w:rsidR="00A23B6A" w:rsidRDefault="00A23B6A" w:rsidP="00A23B6A">
      <w:pPr>
        <w:widowControl/>
        <w:spacing w:line="240" w:lineRule="auto"/>
        <w:rPr>
          <w:lang w:val="bs-Latn-BA"/>
        </w:rPr>
      </w:pPr>
      <w:r>
        <w:rPr>
          <w:lang w:val="bs-Latn-BA"/>
        </w:rPr>
        <w:br w:type="page"/>
      </w:r>
    </w:p>
    <w:p w:rsidR="00A23B6A" w:rsidRDefault="00A23B6A" w:rsidP="00A23B6A">
      <w:pPr>
        <w:pStyle w:val="Heading3"/>
        <w:spacing w:before="240" w:after="60" w:line="240" w:lineRule="atLeast"/>
        <w:jc w:val="left"/>
        <w:rPr>
          <w:lang w:val="bs-Latn-BA"/>
        </w:rPr>
      </w:pPr>
      <w:bookmarkStart w:id="33" w:name="_Toc356387520"/>
      <w:bookmarkStart w:id="34" w:name="_Toc404151893"/>
      <w:r>
        <w:rPr>
          <w:lang w:val="bs-Latn-BA"/>
        </w:rPr>
        <w:lastRenderedPageBreak/>
        <w:t>Ekran za dodavanje kartice</w:t>
      </w:r>
      <w:bookmarkEnd w:id="33"/>
      <w:bookmarkEnd w:id="34"/>
    </w:p>
    <w:p w:rsidR="00A23B6A" w:rsidRPr="00354F16" w:rsidRDefault="00A23B6A" w:rsidP="00A23B6A">
      <w:pPr>
        <w:rPr>
          <w:lang w:val="bs-Latn-BA"/>
        </w:rPr>
      </w:pPr>
    </w:p>
    <w:p w:rsidR="00A23B6A" w:rsidRDefault="001E1FD0" w:rsidP="00A23B6A">
      <w:pPr>
        <w:keepNext/>
        <w:jc w:val="center"/>
        <w:rPr>
          <w:noProof/>
          <w:lang w:val="bs-Latn-BA" w:eastAsia="bs-Latn-BA"/>
        </w:rPr>
      </w:pPr>
      <w:r w:rsidRPr="00A23B6A">
        <w:rPr>
          <w:noProof/>
          <w:lang w:val="bs-Latn-BA" w:eastAsia="bs-Latn-BA"/>
        </w:rPr>
        <w:drawing>
          <wp:inline distT="0" distB="0" distL="0" distR="0">
            <wp:extent cx="2385695" cy="2003425"/>
            <wp:effectExtent l="0" t="0" r="0" b="0"/>
            <wp:docPr id="7" name="Picture 6" descr="Dodavanje kart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davanje kartic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5695" cy="2003425"/>
                    </a:xfrm>
                    <a:prstGeom prst="rect">
                      <a:avLst/>
                    </a:prstGeom>
                    <a:noFill/>
                    <a:ln>
                      <a:noFill/>
                    </a:ln>
                  </pic:spPr>
                </pic:pic>
              </a:graphicData>
            </a:graphic>
          </wp:inline>
        </w:drawing>
      </w:r>
    </w:p>
    <w:p w:rsidR="00A23B6A" w:rsidRDefault="00A23B6A" w:rsidP="00A23B6A">
      <w:pPr>
        <w:keepNext/>
        <w:jc w:val="center"/>
      </w:pPr>
    </w:p>
    <w:p w:rsidR="00A23B6A" w:rsidRDefault="00A23B6A" w:rsidP="00A23B6A">
      <w:pPr>
        <w:rPr>
          <w:lang w:val="bs-Latn-BA"/>
        </w:rPr>
      </w:pPr>
      <w:r w:rsidRPr="00D539D0">
        <w:rPr>
          <w:lang w:val="bs-Latn-BA"/>
        </w:rPr>
        <w:t xml:space="preserve">Na slici iznad je prikazana forma za </w:t>
      </w:r>
      <w:r>
        <w:rPr>
          <w:lang w:val="bs-Latn-BA"/>
        </w:rPr>
        <w:t>dodavnje nove kartice u sistem</w:t>
      </w:r>
      <w:r w:rsidRPr="00D539D0">
        <w:rPr>
          <w:lang w:val="bs-Latn-BA"/>
        </w:rPr>
        <w:t>. Sastoji se od:</w:t>
      </w:r>
    </w:p>
    <w:p w:rsidR="00A23B6A" w:rsidRDefault="00A23B6A" w:rsidP="00854AAB">
      <w:pPr>
        <w:pStyle w:val="ListParagraph"/>
        <w:numPr>
          <w:ilvl w:val="0"/>
          <w:numId w:val="16"/>
        </w:numPr>
        <w:spacing w:before="0" w:after="0" w:line="240" w:lineRule="atLeast"/>
        <w:jc w:val="left"/>
        <w:rPr>
          <w:lang w:val="bs-Latn-BA"/>
        </w:rPr>
      </w:pPr>
      <w:r>
        <w:rPr>
          <w:lang w:val="bs-Latn-BA"/>
        </w:rPr>
        <w:t>Textboxa „txtBrojKartice“ gdje se unosi broj nove kartice koja će biti dodana u sistem.</w:t>
      </w:r>
    </w:p>
    <w:p w:rsidR="00A23B6A" w:rsidRDefault="00A23B6A" w:rsidP="00854AAB">
      <w:pPr>
        <w:pStyle w:val="ListParagraph"/>
        <w:numPr>
          <w:ilvl w:val="0"/>
          <w:numId w:val="16"/>
        </w:numPr>
        <w:spacing w:before="0" w:after="0" w:line="240" w:lineRule="atLeast"/>
        <w:jc w:val="left"/>
        <w:rPr>
          <w:lang w:val="bs-Latn-BA"/>
        </w:rPr>
      </w:pPr>
      <w:r>
        <w:rPr>
          <w:lang w:val="bs-Latn-BA"/>
        </w:rPr>
        <w:t>Combo box „cmbStatusi“ gdje se odabire status nove kartice u sistemu.</w:t>
      </w:r>
    </w:p>
    <w:p w:rsidR="00A23B6A" w:rsidRDefault="00A23B6A" w:rsidP="00854AAB">
      <w:pPr>
        <w:pStyle w:val="ListParagraph"/>
        <w:numPr>
          <w:ilvl w:val="0"/>
          <w:numId w:val="16"/>
        </w:numPr>
        <w:spacing w:before="0" w:after="0" w:line="240" w:lineRule="atLeast"/>
        <w:jc w:val="left"/>
        <w:rPr>
          <w:lang w:val="bs-Latn-BA"/>
        </w:rPr>
      </w:pPr>
      <w:r>
        <w:rPr>
          <w:lang w:val="bs-Latn-BA"/>
        </w:rPr>
        <w:t>Combo box „cmbPozicije“ koja služi za odabir pozicije nove kartice u sistemu.</w:t>
      </w:r>
    </w:p>
    <w:p w:rsidR="00A23B6A" w:rsidRDefault="00A23B6A" w:rsidP="00854AAB">
      <w:pPr>
        <w:pStyle w:val="ListParagraph"/>
        <w:numPr>
          <w:ilvl w:val="0"/>
          <w:numId w:val="16"/>
        </w:numPr>
        <w:spacing w:before="0" w:after="0" w:line="240" w:lineRule="atLeast"/>
        <w:jc w:val="left"/>
        <w:rPr>
          <w:lang w:val="bs-Latn-BA"/>
        </w:rPr>
      </w:pPr>
      <w:r>
        <w:rPr>
          <w:lang w:val="bs-Latn-BA"/>
        </w:rPr>
        <w:t>Checkbox koji služi da se odabere da li je nova kartica tipa master.</w:t>
      </w:r>
    </w:p>
    <w:p w:rsidR="00A23B6A" w:rsidRDefault="00A23B6A" w:rsidP="00854AAB">
      <w:pPr>
        <w:pStyle w:val="ListParagraph"/>
        <w:numPr>
          <w:ilvl w:val="0"/>
          <w:numId w:val="16"/>
        </w:numPr>
        <w:spacing w:before="0" w:after="0" w:line="240" w:lineRule="atLeast"/>
        <w:jc w:val="left"/>
        <w:rPr>
          <w:lang w:val="bs-Latn-BA"/>
        </w:rPr>
      </w:pPr>
      <w:r>
        <w:rPr>
          <w:lang w:val="bs-Latn-BA"/>
        </w:rPr>
        <w:t xml:space="preserve">Dugme „Reset“ </w:t>
      </w:r>
      <w:r w:rsidRPr="00D539D0">
        <w:rPr>
          <w:lang w:val="bs-Latn-BA"/>
        </w:rPr>
        <w:t>koje resetuje polja za unos</w:t>
      </w:r>
      <w:r>
        <w:rPr>
          <w:lang w:val="bs-Latn-BA"/>
        </w:rPr>
        <w:t>.</w:t>
      </w:r>
    </w:p>
    <w:p w:rsidR="00A23B6A" w:rsidRPr="00B11600" w:rsidRDefault="00A23B6A" w:rsidP="00854AAB">
      <w:pPr>
        <w:pStyle w:val="ListParagraph"/>
        <w:numPr>
          <w:ilvl w:val="0"/>
          <w:numId w:val="16"/>
        </w:numPr>
        <w:spacing w:before="0" w:after="0" w:line="240" w:lineRule="atLeast"/>
        <w:jc w:val="left"/>
        <w:rPr>
          <w:lang w:val="bs-Latn-BA"/>
        </w:rPr>
      </w:pPr>
      <w:r>
        <w:rPr>
          <w:lang w:val="bs-Latn-BA"/>
        </w:rPr>
        <w:t xml:space="preserve">Dugme „Snimi“ </w:t>
      </w:r>
      <w:r w:rsidRPr="00D539D0">
        <w:rPr>
          <w:lang w:val="bs-Latn-BA"/>
        </w:rPr>
        <w:t>koje vrši snimanje nov</w:t>
      </w:r>
      <w:r>
        <w:rPr>
          <w:lang w:val="bs-Latn-BA"/>
        </w:rPr>
        <w:t xml:space="preserve">e kartice </w:t>
      </w:r>
      <w:r w:rsidRPr="00D539D0">
        <w:rPr>
          <w:lang w:val="bs-Latn-BA"/>
        </w:rPr>
        <w:t>u bazu podataka n</w:t>
      </w:r>
      <w:r>
        <w:rPr>
          <w:lang w:val="bs-Latn-BA"/>
        </w:rPr>
        <w:t>akon validacije podataka u Text</w:t>
      </w:r>
      <w:r w:rsidRPr="00D539D0">
        <w:rPr>
          <w:lang w:val="bs-Latn-BA"/>
        </w:rPr>
        <w:t>box-ovima</w:t>
      </w:r>
    </w:p>
    <w:p w:rsidR="00A23B6A" w:rsidRDefault="00A23B6A" w:rsidP="00A23B6A">
      <w:pPr>
        <w:pStyle w:val="Heading3"/>
        <w:spacing w:before="240" w:after="60" w:line="240" w:lineRule="atLeast"/>
        <w:jc w:val="left"/>
        <w:rPr>
          <w:lang w:val="bs-Latn-BA"/>
        </w:rPr>
      </w:pPr>
      <w:bookmarkStart w:id="35" w:name="_Toc356387521"/>
      <w:r>
        <w:rPr>
          <w:lang w:val="bs-Latn-BA"/>
        </w:rPr>
        <w:br w:type="page"/>
      </w:r>
      <w:bookmarkStart w:id="36" w:name="_Toc404151894"/>
      <w:r>
        <w:rPr>
          <w:lang w:val="bs-Latn-BA"/>
        </w:rPr>
        <w:lastRenderedPageBreak/>
        <w:t>Ekran za editovanje kartice</w:t>
      </w:r>
      <w:bookmarkEnd w:id="35"/>
      <w:bookmarkEnd w:id="36"/>
    </w:p>
    <w:p w:rsidR="00A23B6A" w:rsidRDefault="00A23B6A" w:rsidP="00A23B6A">
      <w:pPr>
        <w:rPr>
          <w:lang w:val="bs-Latn-BA"/>
        </w:rPr>
      </w:pPr>
    </w:p>
    <w:p w:rsidR="00A23B6A" w:rsidRDefault="001E1FD0" w:rsidP="00A23B6A">
      <w:pPr>
        <w:keepNext/>
        <w:jc w:val="center"/>
      </w:pPr>
      <w:r w:rsidRPr="00A23B6A">
        <w:rPr>
          <w:noProof/>
          <w:lang w:val="bs-Latn-BA" w:eastAsia="bs-Latn-BA"/>
        </w:rPr>
        <w:drawing>
          <wp:inline distT="0" distB="0" distL="0" distR="0">
            <wp:extent cx="2273935" cy="2138680"/>
            <wp:effectExtent l="0" t="0" r="0" b="0"/>
            <wp:docPr id="8" name="Picture 7" descr="Editovanje kart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itovanje kartic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73935" cy="2138680"/>
                    </a:xfrm>
                    <a:prstGeom prst="rect">
                      <a:avLst/>
                    </a:prstGeom>
                    <a:noFill/>
                    <a:ln>
                      <a:noFill/>
                    </a:ln>
                  </pic:spPr>
                </pic:pic>
              </a:graphicData>
            </a:graphic>
          </wp:inline>
        </w:drawing>
      </w:r>
    </w:p>
    <w:p w:rsidR="00A23B6A" w:rsidRDefault="00A23B6A" w:rsidP="00A23B6A">
      <w:pPr>
        <w:widowControl/>
        <w:spacing w:line="240" w:lineRule="auto"/>
        <w:rPr>
          <w:lang w:val="bs-Latn-BA"/>
        </w:rPr>
      </w:pPr>
    </w:p>
    <w:p w:rsidR="00A23B6A" w:rsidRDefault="00A23B6A" w:rsidP="00A23B6A">
      <w:pPr>
        <w:rPr>
          <w:lang w:val="bs-Latn-BA"/>
        </w:rPr>
      </w:pPr>
      <w:r w:rsidRPr="00D539D0">
        <w:rPr>
          <w:lang w:val="bs-Latn-BA"/>
        </w:rPr>
        <w:t xml:space="preserve">Na slici iznad je prikazana forma za </w:t>
      </w:r>
      <w:r>
        <w:rPr>
          <w:lang w:val="bs-Latn-BA"/>
        </w:rPr>
        <w:t>editovanje kartice koja se već nalazi u sistemu. Za razliku od prethodnog ekrana dodan je i combo box „cmbKartice“ kojim se vrši odabir kartice koja se već nalazi u sistemu.</w:t>
      </w:r>
      <w:r>
        <w:rPr>
          <w:lang w:val="bs-Latn-BA"/>
        </w:rPr>
        <w:br w:type="page"/>
      </w:r>
    </w:p>
    <w:p w:rsidR="00A23B6A" w:rsidRDefault="00A23B6A" w:rsidP="00A23B6A">
      <w:pPr>
        <w:pStyle w:val="Heading3"/>
        <w:spacing w:before="240" w:after="60" w:line="240" w:lineRule="atLeast"/>
        <w:jc w:val="left"/>
        <w:rPr>
          <w:lang w:val="bs-Latn-BA"/>
        </w:rPr>
      </w:pPr>
      <w:bookmarkStart w:id="37" w:name="_Toc356387522"/>
      <w:bookmarkStart w:id="38" w:name="_Toc404151895"/>
      <w:r>
        <w:rPr>
          <w:lang w:val="bs-Latn-BA"/>
        </w:rPr>
        <w:lastRenderedPageBreak/>
        <w:t>Ekran za dodavanje pretplatnika</w:t>
      </w:r>
      <w:bookmarkEnd w:id="37"/>
      <w:bookmarkEnd w:id="38"/>
    </w:p>
    <w:p w:rsidR="00A23B6A" w:rsidRPr="00354F16" w:rsidRDefault="00A23B6A" w:rsidP="00A23B6A">
      <w:pPr>
        <w:rPr>
          <w:lang w:val="bs-Latn-BA"/>
        </w:rPr>
      </w:pPr>
    </w:p>
    <w:p w:rsidR="00A23B6A" w:rsidRDefault="001E1FD0" w:rsidP="00A23B6A">
      <w:pPr>
        <w:keepNext/>
        <w:jc w:val="center"/>
      </w:pPr>
      <w:r w:rsidRPr="00A23B6A">
        <w:rPr>
          <w:noProof/>
          <w:lang w:val="bs-Latn-BA" w:eastAsia="bs-Latn-BA"/>
        </w:rPr>
        <w:drawing>
          <wp:inline distT="0" distB="0" distL="0" distR="0">
            <wp:extent cx="2305685" cy="1955800"/>
            <wp:effectExtent l="0" t="0" r="0" b="0"/>
            <wp:docPr id="9" name="Picture 8" descr="Dodavanje pretplatni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davanje pretplatnik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5685" cy="1955800"/>
                    </a:xfrm>
                    <a:prstGeom prst="rect">
                      <a:avLst/>
                    </a:prstGeom>
                    <a:noFill/>
                    <a:ln>
                      <a:noFill/>
                    </a:ln>
                  </pic:spPr>
                </pic:pic>
              </a:graphicData>
            </a:graphic>
          </wp:inline>
        </w:drawing>
      </w:r>
    </w:p>
    <w:p w:rsidR="00A23B6A" w:rsidRDefault="00A23B6A" w:rsidP="00A23B6A">
      <w:pPr>
        <w:jc w:val="center"/>
        <w:rPr>
          <w:lang w:val="bs-Latn-BA"/>
        </w:rPr>
      </w:pPr>
    </w:p>
    <w:p w:rsidR="00A23B6A" w:rsidRDefault="00A23B6A" w:rsidP="00A23B6A">
      <w:pPr>
        <w:rPr>
          <w:lang w:val="bs-Latn-BA"/>
        </w:rPr>
      </w:pPr>
      <w:r w:rsidRPr="00D539D0">
        <w:rPr>
          <w:lang w:val="bs-Latn-BA"/>
        </w:rPr>
        <w:t xml:space="preserve">Na slici iznad je prikazana forma za </w:t>
      </w:r>
      <w:r>
        <w:rPr>
          <w:lang w:val="bs-Latn-BA"/>
        </w:rPr>
        <w:t>dodavnje nove pretplatnika u sistem</w:t>
      </w:r>
      <w:r w:rsidRPr="00D539D0">
        <w:rPr>
          <w:lang w:val="bs-Latn-BA"/>
        </w:rPr>
        <w:t>. Sastoji se od:</w:t>
      </w:r>
    </w:p>
    <w:p w:rsidR="00A23B6A" w:rsidRDefault="00A23B6A" w:rsidP="00854AAB">
      <w:pPr>
        <w:pStyle w:val="ListParagraph"/>
        <w:numPr>
          <w:ilvl w:val="0"/>
          <w:numId w:val="17"/>
        </w:numPr>
        <w:spacing w:before="0" w:after="0" w:line="240" w:lineRule="atLeast"/>
        <w:jc w:val="left"/>
        <w:rPr>
          <w:lang w:val="bs-Latn-BA"/>
        </w:rPr>
      </w:pPr>
      <w:r>
        <w:rPr>
          <w:lang w:val="bs-Latn-BA"/>
        </w:rPr>
        <w:t>Textbox „txtIme“ koje služi za unos imena novog pretplatnika u bazu podataka.</w:t>
      </w:r>
    </w:p>
    <w:p w:rsidR="00A23B6A" w:rsidRDefault="00A23B6A" w:rsidP="00854AAB">
      <w:pPr>
        <w:pStyle w:val="ListParagraph"/>
        <w:numPr>
          <w:ilvl w:val="0"/>
          <w:numId w:val="17"/>
        </w:numPr>
        <w:spacing w:before="0" w:after="0" w:line="240" w:lineRule="atLeast"/>
        <w:jc w:val="left"/>
        <w:rPr>
          <w:lang w:val="bs-Latn-BA"/>
        </w:rPr>
      </w:pPr>
      <w:r>
        <w:rPr>
          <w:lang w:val="bs-Latn-BA"/>
        </w:rPr>
        <w:t>Textbox „txtPrezime“ koje služi za unos prezimena novog pretplatnika u bazi podataka.</w:t>
      </w:r>
    </w:p>
    <w:p w:rsidR="00A23B6A" w:rsidRDefault="00A23B6A" w:rsidP="00854AAB">
      <w:pPr>
        <w:pStyle w:val="ListParagraph"/>
        <w:numPr>
          <w:ilvl w:val="0"/>
          <w:numId w:val="17"/>
        </w:numPr>
        <w:spacing w:before="0" w:after="0" w:line="240" w:lineRule="atLeast"/>
        <w:jc w:val="left"/>
        <w:rPr>
          <w:lang w:val="bs-Latn-BA"/>
        </w:rPr>
      </w:pPr>
      <w:r>
        <w:rPr>
          <w:lang w:val="bs-Latn-BA"/>
        </w:rPr>
        <w:t>Textbox „txtJMBG“ koje služi za unos matičnog broja novog pretplatnika u bazu podatka.</w:t>
      </w:r>
    </w:p>
    <w:p w:rsidR="00A23B6A" w:rsidRDefault="00A23B6A" w:rsidP="00854AAB">
      <w:pPr>
        <w:pStyle w:val="ListParagraph"/>
        <w:numPr>
          <w:ilvl w:val="0"/>
          <w:numId w:val="17"/>
        </w:numPr>
        <w:spacing w:before="0" w:after="0" w:line="240" w:lineRule="atLeast"/>
        <w:jc w:val="left"/>
        <w:rPr>
          <w:lang w:val="bs-Latn-BA"/>
        </w:rPr>
      </w:pPr>
      <w:r>
        <w:rPr>
          <w:lang w:val="bs-Latn-BA"/>
        </w:rPr>
        <w:t xml:space="preserve">Dugme „Reset“ </w:t>
      </w:r>
      <w:r w:rsidRPr="00D539D0">
        <w:rPr>
          <w:lang w:val="bs-Latn-BA"/>
        </w:rPr>
        <w:t>koje resetuje polja za unos</w:t>
      </w:r>
      <w:r>
        <w:rPr>
          <w:lang w:val="bs-Latn-BA"/>
        </w:rPr>
        <w:t>.</w:t>
      </w:r>
    </w:p>
    <w:p w:rsidR="00A23B6A" w:rsidRDefault="00A23B6A" w:rsidP="00854AAB">
      <w:pPr>
        <w:pStyle w:val="ListParagraph"/>
        <w:numPr>
          <w:ilvl w:val="0"/>
          <w:numId w:val="17"/>
        </w:numPr>
        <w:spacing w:before="0" w:after="0" w:line="240" w:lineRule="atLeast"/>
        <w:jc w:val="left"/>
        <w:rPr>
          <w:lang w:val="bs-Latn-BA"/>
        </w:rPr>
      </w:pPr>
      <w:r>
        <w:rPr>
          <w:lang w:val="bs-Latn-BA"/>
        </w:rPr>
        <w:t xml:space="preserve">Dugme „Snimi“ </w:t>
      </w:r>
      <w:r w:rsidRPr="00D539D0">
        <w:rPr>
          <w:lang w:val="bs-Latn-BA"/>
        </w:rPr>
        <w:t>koje vrši snimanje nov</w:t>
      </w:r>
      <w:r>
        <w:rPr>
          <w:lang w:val="bs-Latn-BA"/>
        </w:rPr>
        <w:t xml:space="preserve">og pretplatnika </w:t>
      </w:r>
      <w:r w:rsidRPr="00D539D0">
        <w:rPr>
          <w:lang w:val="bs-Latn-BA"/>
        </w:rPr>
        <w:t>u bazu podataka n</w:t>
      </w:r>
      <w:r>
        <w:rPr>
          <w:lang w:val="bs-Latn-BA"/>
        </w:rPr>
        <w:t>akon validacije podataka u Text</w:t>
      </w:r>
      <w:r w:rsidRPr="00D539D0">
        <w:rPr>
          <w:lang w:val="bs-Latn-BA"/>
        </w:rPr>
        <w:t>box-ovima</w:t>
      </w:r>
    </w:p>
    <w:p w:rsidR="00A23B6A" w:rsidRPr="00625B93" w:rsidRDefault="00A23B6A" w:rsidP="00A23B6A">
      <w:pPr>
        <w:pStyle w:val="ListParagraph"/>
        <w:rPr>
          <w:lang w:val="bs-Latn-BA"/>
        </w:rPr>
      </w:pPr>
    </w:p>
    <w:p w:rsidR="00A23B6A" w:rsidRDefault="00A23B6A" w:rsidP="00A23B6A">
      <w:pPr>
        <w:pStyle w:val="Heading3"/>
        <w:spacing w:before="240" w:after="60" w:line="240" w:lineRule="atLeast"/>
        <w:jc w:val="left"/>
        <w:rPr>
          <w:lang w:val="bs-Latn-BA"/>
        </w:rPr>
      </w:pPr>
      <w:bookmarkStart w:id="39" w:name="_Toc356387523"/>
      <w:r>
        <w:rPr>
          <w:lang w:val="bs-Latn-BA"/>
        </w:rPr>
        <w:br w:type="page"/>
      </w:r>
      <w:bookmarkStart w:id="40" w:name="_Toc404151896"/>
      <w:r>
        <w:rPr>
          <w:lang w:val="bs-Latn-BA"/>
        </w:rPr>
        <w:lastRenderedPageBreak/>
        <w:t>Ekran za dodavanje pretplate</w:t>
      </w:r>
      <w:bookmarkEnd w:id="39"/>
      <w:bookmarkEnd w:id="40"/>
    </w:p>
    <w:p w:rsidR="00A23B6A" w:rsidRDefault="00A23B6A" w:rsidP="00A23B6A">
      <w:pPr>
        <w:rPr>
          <w:lang w:val="bs-Latn-BA"/>
        </w:rPr>
      </w:pPr>
    </w:p>
    <w:p w:rsidR="00A23B6A" w:rsidRDefault="001E1FD0" w:rsidP="00A23B6A">
      <w:pPr>
        <w:keepNext/>
        <w:jc w:val="center"/>
      </w:pPr>
      <w:r w:rsidRPr="00A23B6A">
        <w:rPr>
          <w:noProof/>
          <w:lang w:val="bs-Latn-BA" w:eastAsia="bs-Latn-BA"/>
        </w:rPr>
        <w:drawing>
          <wp:inline distT="0" distB="0" distL="0" distR="0">
            <wp:extent cx="2273935" cy="1932305"/>
            <wp:effectExtent l="0" t="0" r="0" b="0"/>
            <wp:docPr id="10" name="Picture 11" descr="Dodavanje pret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davanje pretplat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73935" cy="1932305"/>
                    </a:xfrm>
                    <a:prstGeom prst="rect">
                      <a:avLst/>
                    </a:prstGeom>
                    <a:noFill/>
                    <a:ln>
                      <a:noFill/>
                    </a:ln>
                  </pic:spPr>
                </pic:pic>
              </a:graphicData>
            </a:graphic>
          </wp:inline>
        </w:drawing>
      </w:r>
    </w:p>
    <w:p w:rsidR="00A23B6A" w:rsidRDefault="00A23B6A" w:rsidP="00A23B6A">
      <w:pPr>
        <w:jc w:val="center"/>
        <w:rPr>
          <w:lang w:val="bs-Latn-BA"/>
        </w:rPr>
      </w:pPr>
    </w:p>
    <w:p w:rsidR="00A23B6A" w:rsidRDefault="00A23B6A" w:rsidP="00A23B6A">
      <w:pPr>
        <w:rPr>
          <w:lang w:val="bs-Latn-BA"/>
        </w:rPr>
      </w:pPr>
      <w:r w:rsidRPr="00D539D0">
        <w:rPr>
          <w:lang w:val="bs-Latn-BA"/>
        </w:rPr>
        <w:t xml:space="preserve">Na slici iznad je prikazana forma za </w:t>
      </w:r>
      <w:r>
        <w:rPr>
          <w:lang w:val="bs-Latn-BA"/>
        </w:rPr>
        <w:t>dodavnje nove pretplate u sistem</w:t>
      </w:r>
      <w:r w:rsidRPr="00D539D0">
        <w:rPr>
          <w:lang w:val="bs-Latn-BA"/>
        </w:rPr>
        <w:t>. Sastoji se od:</w:t>
      </w:r>
    </w:p>
    <w:p w:rsidR="00A23B6A" w:rsidRDefault="00A23B6A" w:rsidP="00854AAB">
      <w:pPr>
        <w:pStyle w:val="ListParagraph"/>
        <w:numPr>
          <w:ilvl w:val="0"/>
          <w:numId w:val="18"/>
        </w:numPr>
        <w:spacing w:before="0" w:after="0" w:line="240" w:lineRule="atLeast"/>
        <w:jc w:val="left"/>
        <w:rPr>
          <w:lang w:val="bs-Latn-BA"/>
        </w:rPr>
      </w:pPr>
      <w:r>
        <w:rPr>
          <w:lang w:val="bs-Latn-BA"/>
        </w:rPr>
        <w:t>Textbox „txtNaziv“ koji služi za unos naziva nove pretplate u bazu podataka.</w:t>
      </w:r>
    </w:p>
    <w:p w:rsidR="00A23B6A" w:rsidRDefault="00A23B6A" w:rsidP="00854AAB">
      <w:pPr>
        <w:pStyle w:val="ListParagraph"/>
        <w:numPr>
          <w:ilvl w:val="0"/>
          <w:numId w:val="18"/>
        </w:numPr>
        <w:spacing w:before="0" w:after="0" w:line="240" w:lineRule="atLeast"/>
        <w:jc w:val="left"/>
        <w:rPr>
          <w:lang w:val="bs-Latn-BA"/>
        </w:rPr>
      </w:pPr>
      <w:r>
        <w:rPr>
          <w:lang w:val="bs-Latn-BA"/>
        </w:rPr>
        <w:t>Combo box „cmbTrajanje“ kojim se vrši odabir vremena trajanja nove pretplate.</w:t>
      </w:r>
    </w:p>
    <w:p w:rsidR="00A23B6A" w:rsidRDefault="00A23B6A" w:rsidP="00854AAB">
      <w:pPr>
        <w:pStyle w:val="ListParagraph"/>
        <w:numPr>
          <w:ilvl w:val="0"/>
          <w:numId w:val="18"/>
        </w:numPr>
        <w:spacing w:before="0" w:after="0" w:line="240" w:lineRule="atLeast"/>
        <w:jc w:val="left"/>
        <w:rPr>
          <w:lang w:val="bs-Latn-BA"/>
        </w:rPr>
      </w:pPr>
      <w:r>
        <w:rPr>
          <w:lang w:val="bs-Latn-BA"/>
        </w:rPr>
        <w:t>Textbox „txtCijena“ koji služi za upisivanje cijene nove pretplate.</w:t>
      </w:r>
    </w:p>
    <w:p w:rsidR="00A23B6A" w:rsidRDefault="00A23B6A" w:rsidP="00854AAB">
      <w:pPr>
        <w:pStyle w:val="ListParagraph"/>
        <w:numPr>
          <w:ilvl w:val="0"/>
          <w:numId w:val="18"/>
        </w:numPr>
        <w:spacing w:before="0" w:after="0" w:line="240" w:lineRule="atLeast"/>
        <w:jc w:val="left"/>
        <w:rPr>
          <w:lang w:val="bs-Latn-BA"/>
        </w:rPr>
      </w:pPr>
      <w:r>
        <w:rPr>
          <w:lang w:val="bs-Latn-BA"/>
        </w:rPr>
        <w:t xml:space="preserve">Dugme „Reset“ </w:t>
      </w:r>
      <w:r w:rsidRPr="00D539D0">
        <w:rPr>
          <w:lang w:val="bs-Latn-BA"/>
        </w:rPr>
        <w:t>koje resetuje polja za unos</w:t>
      </w:r>
      <w:r>
        <w:rPr>
          <w:lang w:val="bs-Latn-BA"/>
        </w:rPr>
        <w:t>.</w:t>
      </w:r>
    </w:p>
    <w:p w:rsidR="00A23B6A" w:rsidRDefault="00A23B6A" w:rsidP="00854AAB">
      <w:pPr>
        <w:pStyle w:val="ListParagraph"/>
        <w:numPr>
          <w:ilvl w:val="0"/>
          <w:numId w:val="18"/>
        </w:numPr>
        <w:spacing w:before="0" w:after="0" w:line="240" w:lineRule="atLeast"/>
        <w:jc w:val="left"/>
        <w:rPr>
          <w:lang w:val="bs-Latn-BA"/>
        </w:rPr>
      </w:pPr>
      <w:r>
        <w:rPr>
          <w:lang w:val="bs-Latn-BA"/>
        </w:rPr>
        <w:t xml:space="preserve">Dugme „Snimi“ </w:t>
      </w:r>
      <w:r w:rsidRPr="00D539D0">
        <w:rPr>
          <w:lang w:val="bs-Latn-BA"/>
        </w:rPr>
        <w:t>koje vrši snimanje nov</w:t>
      </w:r>
      <w:r>
        <w:rPr>
          <w:lang w:val="bs-Latn-BA"/>
        </w:rPr>
        <w:t xml:space="preserve">e pretplate </w:t>
      </w:r>
      <w:r w:rsidRPr="00D539D0">
        <w:rPr>
          <w:lang w:val="bs-Latn-BA"/>
        </w:rPr>
        <w:t>u bazu podataka n</w:t>
      </w:r>
      <w:r>
        <w:rPr>
          <w:lang w:val="bs-Latn-BA"/>
        </w:rPr>
        <w:t>akon validacije podataka u Text</w:t>
      </w:r>
      <w:r w:rsidRPr="00D539D0">
        <w:rPr>
          <w:lang w:val="bs-Latn-BA"/>
        </w:rPr>
        <w:t>box-ovima</w:t>
      </w:r>
    </w:p>
    <w:p w:rsidR="00A23B6A" w:rsidRDefault="00A23B6A" w:rsidP="00A23B6A">
      <w:pPr>
        <w:rPr>
          <w:lang w:val="bs-Latn-BA"/>
        </w:rPr>
      </w:pPr>
    </w:p>
    <w:p w:rsidR="00A23B6A" w:rsidRDefault="00A23B6A" w:rsidP="00A23B6A">
      <w:pPr>
        <w:pStyle w:val="Heading3"/>
        <w:spacing w:before="240" w:after="60" w:line="240" w:lineRule="atLeast"/>
        <w:jc w:val="left"/>
        <w:rPr>
          <w:lang w:val="bs-Latn-BA"/>
        </w:rPr>
      </w:pPr>
      <w:bookmarkStart w:id="41" w:name="_Toc356387524"/>
      <w:r>
        <w:rPr>
          <w:lang w:val="bs-Latn-BA"/>
        </w:rPr>
        <w:br w:type="page"/>
      </w:r>
      <w:bookmarkStart w:id="42" w:name="_Toc404151897"/>
      <w:r>
        <w:rPr>
          <w:lang w:val="bs-Latn-BA"/>
        </w:rPr>
        <w:lastRenderedPageBreak/>
        <w:t>Ekran za editovanje cjenovnika</w:t>
      </w:r>
      <w:bookmarkEnd w:id="41"/>
      <w:bookmarkEnd w:id="42"/>
    </w:p>
    <w:p w:rsidR="00A23B6A" w:rsidRDefault="00A23B6A" w:rsidP="00A23B6A">
      <w:pPr>
        <w:rPr>
          <w:lang w:val="bs-Latn-BA"/>
        </w:rPr>
      </w:pPr>
    </w:p>
    <w:p w:rsidR="00A23B6A" w:rsidRDefault="001E1FD0" w:rsidP="00A23B6A">
      <w:pPr>
        <w:keepNext/>
        <w:jc w:val="center"/>
      </w:pPr>
      <w:r w:rsidRPr="00A23B6A">
        <w:rPr>
          <w:noProof/>
          <w:lang w:val="bs-Latn-BA" w:eastAsia="bs-Latn-BA"/>
        </w:rPr>
        <w:drawing>
          <wp:inline distT="0" distB="0" distL="0" distR="0">
            <wp:extent cx="3721100" cy="4126865"/>
            <wp:effectExtent l="0" t="0" r="0" b="0"/>
            <wp:docPr id="11" name="Picture 12" descr="Editovanje cjenovni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itovanje cjenovnik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1100" cy="4126865"/>
                    </a:xfrm>
                    <a:prstGeom prst="rect">
                      <a:avLst/>
                    </a:prstGeom>
                    <a:noFill/>
                    <a:ln>
                      <a:noFill/>
                    </a:ln>
                  </pic:spPr>
                </pic:pic>
              </a:graphicData>
            </a:graphic>
          </wp:inline>
        </w:drawing>
      </w:r>
    </w:p>
    <w:p w:rsidR="00A23B6A" w:rsidRDefault="00A23B6A" w:rsidP="00A23B6A">
      <w:pPr>
        <w:jc w:val="center"/>
        <w:rPr>
          <w:lang w:val="bs-Latn-BA"/>
        </w:rPr>
      </w:pPr>
    </w:p>
    <w:p w:rsidR="00A23B6A" w:rsidRDefault="00A23B6A" w:rsidP="00A23B6A">
      <w:pPr>
        <w:rPr>
          <w:lang w:val="bs-Latn-BA"/>
        </w:rPr>
      </w:pPr>
      <w:r w:rsidRPr="00D539D0">
        <w:rPr>
          <w:lang w:val="bs-Latn-BA"/>
        </w:rPr>
        <w:t xml:space="preserve">Na slici iznad je prikazana forma za </w:t>
      </w:r>
      <w:r>
        <w:rPr>
          <w:lang w:val="bs-Latn-BA"/>
        </w:rPr>
        <w:t>editovanje cjenovnika sistema</w:t>
      </w:r>
      <w:r w:rsidRPr="00D539D0">
        <w:rPr>
          <w:lang w:val="bs-Latn-BA"/>
        </w:rPr>
        <w:t>. Sastoji se od:</w:t>
      </w:r>
    </w:p>
    <w:p w:rsidR="00A23B6A" w:rsidRDefault="00A23B6A" w:rsidP="00854AAB">
      <w:pPr>
        <w:pStyle w:val="ListParagraph"/>
        <w:numPr>
          <w:ilvl w:val="0"/>
          <w:numId w:val="19"/>
        </w:numPr>
        <w:spacing w:before="0" w:after="0" w:line="240" w:lineRule="atLeast"/>
        <w:jc w:val="left"/>
        <w:rPr>
          <w:lang w:val="bs-Latn-BA"/>
        </w:rPr>
      </w:pPr>
      <w:r>
        <w:rPr>
          <w:lang w:val="bs-Latn-BA"/>
        </w:rPr>
        <w:t>Textbox-ova za unos besplatnog vremena i vremena za izlazak.</w:t>
      </w:r>
    </w:p>
    <w:p w:rsidR="00A23B6A" w:rsidRDefault="00A23B6A" w:rsidP="00854AAB">
      <w:pPr>
        <w:pStyle w:val="ListParagraph"/>
        <w:numPr>
          <w:ilvl w:val="0"/>
          <w:numId w:val="19"/>
        </w:numPr>
        <w:spacing w:before="0" w:after="0" w:line="240" w:lineRule="atLeast"/>
        <w:jc w:val="left"/>
        <w:rPr>
          <w:lang w:val="bs-Latn-BA"/>
        </w:rPr>
      </w:pPr>
      <w:r>
        <w:rPr>
          <w:lang w:val="bs-Latn-BA"/>
        </w:rPr>
        <w:t>Textbox-ova za unos naplatnih perioda koji uključuju: opis, početak, kraj i cijenu naplatnih perioda.</w:t>
      </w:r>
    </w:p>
    <w:p w:rsidR="00A23B6A" w:rsidRDefault="00A23B6A" w:rsidP="00854AAB">
      <w:pPr>
        <w:pStyle w:val="ListParagraph"/>
        <w:numPr>
          <w:ilvl w:val="0"/>
          <w:numId w:val="19"/>
        </w:numPr>
        <w:spacing w:before="0" w:after="0" w:line="240" w:lineRule="atLeast"/>
        <w:jc w:val="left"/>
        <w:rPr>
          <w:lang w:val="bs-Latn-BA"/>
        </w:rPr>
      </w:pPr>
      <w:r>
        <w:rPr>
          <w:lang w:val="bs-Latn-BA"/>
        </w:rPr>
        <w:t>Textbox „txtCijenaIzgubljenTiket“ koji služi za unos cijene za izgubljeni tiket.</w:t>
      </w:r>
    </w:p>
    <w:p w:rsidR="00A23B6A" w:rsidRDefault="00A23B6A" w:rsidP="00854AAB">
      <w:pPr>
        <w:pStyle w:val="ListParagraph"/>
        <w:numPr>
          <w:ilvl w:val="0"/>
          <w:numId w:val="19"/>
        </w:numPr>
        <w:spacing w:before="0" w:after="0" w:line="240" w:lineRule="atLeast"/>
        <w:jc w:val="left"/>
        <w:rPr>
          <w:lang w:val="bs-Latn-BA"/>
        </w:rPr>
      </w:pPr>
      <w:r>
        <w:rPr>
          <w:lang w:val="bs-Latn-BA"/>
        </w:rPr>
        <w:t>Textbox „txtCijenaParkingaDan“ koji služi za unos cijene parkinga po danu.</w:t>
      </w:r>
    </w:p>
    <w:p w:rsidR="00A23B6A" w:rsidRDefault="00A23B6A" w:rsidP="00854AAB">
      <w:pPr>
        <w:pStyle w:val="ListParagraph"/>
        <w:numPr>
          <w:ilvl w:val="0"/>
          <w:numId w:val="19"/>
        </w:numPr>
        <w:spacing w:before="0" w:after="0" w:line="240" w:lineRule="atLeast"/>
        <w:jc w:val="left"/>
        <w:rPr>
          <w:lang w:val="bs-Latn-BA"/>
        </w:rPr>
      </w:pPr>
      <w:r>
        <w:rPr>
          <w:lang w:val="bs-Latn-BA"/>
        </w:rPr>
        <w:t>Textbox „txtPDV“ koji služi za unos vrijednosti PDV-a u procentu.</w:t>
      </w:r>
    </w:p>
    <w:p w:rsidR="00A23B6A" w:rsidRDefault="00A23B6A" w:rsidP="00854AAB">
      <w:pPr>
        <w:pStyle w:val="ListParagraph"/>
        <w:numPr>
          <w:ilvl w:val="0"/>
          <w:numId w:val="19"/>
        </w:numPr>
        <w:spacing w:before="0" w:after="0" w:line="240" w:lineRule="atLeast"/>
        <w:jc w:val="left"/>
        <w:rPr>
          <w:lang w:val="bs-Latn-BA"/>
        </w:rPr>
      </w:pPr>
      <w:r>
        <w:rPr>
          <w:lang w:val="bs-Latn-BA"/>
        </w:rPr>
        <w:t>Dugme „Početna“ koje služi za povratak na početnu formu aplikacije.</w:t>
      </w:r>
    </w:p>
    <w:p w:rsidR="00A23B6A" w:rsidRDefault="00A23B6A" w:rsidP="00854AAB">
      <w:pPr>
        <w:pStyle w:val="ListParagraph"/>
        <w:numPr>
          <w:ilvl w:val="0"/>
          <w:numId w:val="19"/>
        </w:numPr>
        <w:spacing w:before="0" w:after="0" w:line="240" w:lineRule="atLeast"/>
        <w:jc w:val="left"/>
        <w:rPr>
          <w:lang w:val="bs-Latn-BA"/>
        </w:rPr>
      </w:pPr>
      <w:r>
        <w:rPr>
          <w:lang w:val="bs-Latn-BA"/>
        </w:rPr>
        <w:t>Dugme „Snimi“ koje služi da se snime sve postavke nakon validacije u textbox-ovima.</w:t>
      </w:r>
    </w:p>
    <w:p w:rsidR="00A23B6A" w:rsidRPr="002700D8" w:rsidRDefault="00A23B6A" w:rsidP="00A23B6A">
      <w:pPr>
        <w:rPr>
          <w:lang w:val="bs-Latn-BA"/>
        </w:rPr>
      </w:pPr>
    </w:p>
    <w:p w:rsidR="00A23B6A" w:rsidRDefault="00A23B6A" w:rsidP="00A23B6A">
      <w:pPr>
        <w:pStyle w:val="Heading3"/>
        <w:spacing w:before="240" w:after="60" w:line="240" w:lineRule="atLeast"/>
        <w:jc w:val="left"/>
        <w:rPr>
          <w:lang w:val="bs-Latn-BA"/>
        </w:rPr>
      </w:pPr>
      <w:r>
        <w:rPr>
          <w:lang w:val="bs-Latn-BA"/>
        </w:rPr>
        <w:br w:type="page"/>
      </w:r>
      <w:bookmarkStart w:id="43" w:name="_Toc404151898"/>
      <w:r>
        <w:rPr>
          <w:lang w:val="bs-Latn-BA"/>
        </w:rPr>
        <w:lastRenderedPageBreak/>
        <w:t>Ekran za generisanje izvještaja</w:t>
      </w:r>
      <w:bookmarkEnd w:id="43"/>
    </w:p>
    <w:p w:rsidR="00A23B6A" w:rsidRDefault="00A23B6A" w:rsidP="00A23B6A">
      <w:pPr>
        <w:rPr>
          <w:lang w:val="bs-Latn-BA"/>
        </w:rPr>
      </w:pPr>
    </w:p>
    <w:p w:rsidR="00A23B6A" w:rsidRDefault="001E1FD0" w:rsidP="00A23B6A">
      <w:pPr>
        <w:keepNext/>
        <w:jc w:val="center"/>
      </w:pPr>
      <w:r w:rsidRPr="00A23B6A">
        <w:rPr>
          <w:noProof/>
          <w:lang w:val="bs-Latn-BA" w:eastAsia="bs-Latn-BA"/>
        </w:rPr>
        <w:drawing>
          <wp:inline distT="0" distB="0" distL="0" distR="0">
            <wp:extent cx="3808730" cy="3594100"/>
            <wp:effectExtent l="0" t="0" r="0" b="0"/>
            <wp:docPr id="12" name="Picture 14" descr="Izvješta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vještaji.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8730" cy="3594100"/>
                    </a:xfrm>
                    <a:prstGeom prst="rect">
                      <a:avLst/>
                    </a:prstGeom>
                    <a:noFill/>
                    <a:ln>
                      <a:noFill/>
                    </a:ln>
                  </pic:spPr>
                </pic:pic>
              </a:graphicData>
            </a:graphic>
          </wp:inline>
        </w:drawing>
      </w:r>
    </w:p>
    <w:p w:rsidR="00A23B6A" w:rsidRDefault="00A23B6A" w:rsidP="00A23B6A">
      <w:pPr>
        <w:rPr>
          <w:lang w:val="bs-Latn-BA"/>
        </w:rPr>
      </w:pPr>
    </w:p>
    <w:p w:rsidR="00A23B6A" w:rsidRDefault="00A23B6A" w:rsidP="00A23B6A">
      <w:pPr>
        <w:rPr>
          <w:lang w:val="bs-Latn-BA"/>
        </w:rPr>
      </w:pPr>
      <w:r w:rsidRPr="00D539D0">
        <w:rPr>
          <w:lang w:val="bs-Latn-BA"/>
        </w:rPr>
        <w:t xml:space="preserve">Na slici iznad je prikazana forma za </w:t>
      </w:r>
      <w:r>
        <w:rPr>
          <w:lang w:val="bs-Latn-BA"/>
        </w:rPr>
        <w:t xml:space="preserve">generisanje izvještaja. </w:t>
      </w:r>
      <w:r w:rsidRPr="00D539D0">
        <w:rPr>
          <w:lang w:val="bs-Latn-BA"/>
        </w:rPr>
        <w:t>Sastoji se od:</w:t>
      </w:r>
    </w:p>
    <w:p w:rsidR="00A23B6A" w:rsidRDefault="00A23B6A" w:rsidP="00854AAB">
      <w:pPr>
        <w:pStyle w:val="ListParagraph"/>
        <w:numPr>
          <w:ilvl w:val="0"/>
          <w:numId w:val="20"/>
        </w:numPr>
        <w:spacing w:before="0" w:after="0" w:line="240" w:lineRule="atLeast"/>
        <w:jc w:val="left"/>
        <w:rPr>
          <w:lang w:val="bs-Latn-BA"/>
        </w:rPr>
      </w:pPr>
      <w:r>
        <w:rPr>
          <w:lang w:val="bs-Latn-BA"/>
        </w:rPr>
        <w:t>Combo box „cmbIzvještaji“ koje služi za odabir izvještaja.</w:t>
      </w:r>
    </w:p>
    <w:p w:rsidR="00A23B6A" w:rsidRPr="00307FF6" w:rsidRDefault="00A23B6A" w:rsidP="00854AAB">
      <w:pPr>
        <w:pStyle w:val="ListParagraph"/>
        <w:numPr>
          <w:ilvl w:val="0"/>
          <w:numId w:val="20"/>
        </w:numPr>
        <w:spacing w:before="0" w:after="0" w:line="240" w:lineRule="atLeast"/>
        <w:jc w:val="left"/>
        <w:rPr>
          <w:lang w:val="bs-Latn-BA"/>
        </w:rPr>
      </w:pPr>
      <w:r>
        <w:rPr>
          <w:lang w:val="bs-Latn-BA"/>
        </w:rPr>
        <w:t>Combo box „calendarDatumPocetak“ koje služi za odabir početnog datuma.</w:t>
      </w:r>
    </w:p>
    <w:p w:rsidR="00A23B6A" w:rsidRDefault="00A23B6A" w:rsidP="00854AAB">
      <w:pPr>
        <w:pStyle w:val="ListParagraph"/>
        <w:numPr>
          <w:ilvl w:val="0"/>
          <w:numId w:val="20"/>
        </w:numPr>
        <w:spacing w:before="0" w:after="0" w:line="240" w:lineRule="atLeast"/>
        <w:jc w:val="left"/>
        <w:rPr>
          <w:lang w:val="bs-Latn-BA"/>
        </w:rPr>
      </w:pPr>
      <w:r>
        <w:rPr>
          <w:lang w:val="bs-Latn-BA"/>
        </w:rPr>
        <w:t>Combo box „calendarDatumZavrsetak“ koje služi za odabir krajnjeg datuma.</w:t>
      </w:r>
    </w:p>
    <w:p w:rsidR="00A23B6A" w:rsidRDefault="00A23B6A" w:rsidP="00854AAB">
      <w:pPr>
        <w:pStyle w:val="ListParagraph"/>
        <w:numPr>
          <w:ilvl w:val="0"/>
          <w:numId w:val="20"/>
        </w:numPr>
        <w:spacing w:before="0" w:after="0" w:line="240" w:lineRule="atLeast"/>
        <w:jc w:val="left"/>
        <w:rPr>
          <w:lang w:val="bs-Latn-BA"/>
        </w:rPr>
      </w:pPr>
      <w:r>
        <w:rPr>
          <w:lang w:val="bs-Latn-BA"/>
        </w:rPr>
        <w:t>Dugme „Generiši“ kojim se pokreće proces generisanja izvještaja.</w:t>
      </w:r>
    </w:p>
    <w:p w:rsidR="00A23B6A" w:rsidRDefault="00A23B6A" w:rsidP="00854AAB">
      <w:pPr>
        <w:pStyle w:val="ListParagraph"/>
        <w:numPr>
          <w:ilvl w:val="0"/>
          <w:numId w:val="20"/>
        </w:numPr>
        <w:spacing w:before="0" w:after="0" w:line="240" w:lineRule="atLeast"/>
        <w:jc w:val="left"/>
        <w:rPr>
          <w:lang w:val="bs-Latn-BA"/>
        </w:rPr>
      </w:pPr>
      <w:r>
        <w:rPr>
          <w:lang w:val="bs-Latn-BA"/>
        </w:rPr>
        <w:t xml:space="preserve">Dugme „Reset“ </w:t>
      </w:r>
      <w:r w:rsidRPr="00D539D0">
        <w:rPr>
          <w:lang w:val="bs-Latn-BA"/>
        </w:rPr>
        <w:t>koje resetuje polja za unos</w:t>
      </w:r>
      <w:r>
        <w:rPr>
          <w:lang w:val="bs-Latn-BA"/>
        </w:rPr>
        <w:t>.</w:t>
      </w:r>
    </w:p>
    <w:p w:rsidR="00A23B6A" w:rsidRDefault="00A23B6A" w:rsidP="00854AAB">
      <w:pPr>
        <w:pStyle w:val="ListParagraph"/>
        <w:numPr>
          <w:ilvl w:val="0"/>
          <w:numId w:val="20"/>
        </w:numPr>
        <w:spacing w:before="0" w:after="0" w:line="240" w:lineRule="atLeast"/>
        <w:jc w:val="left"/>
        <w:rPr>
          <w:lang w:val="bs-Latn-BA"/>
        </w:rPr>
      </w:pPr>
      <w:r>
        <w:rPr>
          <w:lang w:val="bs-Latn-BA"/>
        </w:rPr>
        <w:t>Dugme „Izvoz“ kojim se izvještaji exportuju tj, izvoze u druge forme.</w:t>
      </w:r>
    </w:p>
    <w:p w:rsidR="00A23B6A" w:rsidRDefault="00A23B6A" w:rsidP="00854AAB">
      <w:pPr>
        <w:pStyle w:val="ListParagraph"/>
        <w:numPr>
          <w:ilvl w:val="0"/>
          <w:numId w:val="20"/>
        </w:numPr>
        <w:spacing w:before="0" w:after="0" w:line="240" w:lineRule="atLeast"/>
        <w:jc w:val="left"/>
        <w:rPr>
          <w:lang w:val="bs-Latn-BA"/>
        </w:rPr>
      </w:pPr>
      <w:r>
        <w:rPr>
          <w:lang w:val="bs-Latn-BA"/>
        </w:rPr>
        <w:t>Dugme „Print“ kojim se izvještaja šalje na štampanje.</w:t>
      </w:r>
      <w:bookmarkStart w:id="44" w:name="_Toc356387525"/>
    </w:p>
    <w:p w:rsidR="00A23B6A" w:rsidRPr="00A23B6A" w:rsidRDefault="00A23B6A" w:rsidP="00A23B6A">
      <w:pPr>
        <w:pStyle w:val="ListParagraph"/>
        <w:spacing w:before="0" w:after="0" w:line="240" w:lineRule="atLeast"/>
        <w:ind w:left="1080"/>
        <w:jc w:val="left"/>
        <w:rPr>
          <w:lang w:val="bs-Latn-BA"/>
        </w:rPr>
      </w:pPr>
    </w:p>
    <w:bookmarkEnd w:id="22"/>
    <w:bookmarkEnd w:id="23"/>
    <w:bookmarkEnd w:id="24"/>
    <w:bookmarkEnd w:id="44"/>
    <w:p w:rsidR="00BB6D4C" w:rsidRDefault="00BB6D4C" w:rsidP="002644DE">
      <w:pPr>
        <w:pStyle w:val="InfoBlue"/>
      </w:pPr>
    </w:p>
    <w:bookmarkEnd w:id="1"/>
    <w:p w:rsidR="00016866" w:rsidRPr="00016866" w:rsidRDefault="00016866" w:rsidP="00016866">
      <w:pPr>
        <w:pStyle w:val="BodyText"/>
      </w:pPr>
    </w:p>
    <w:sectPr w:rsidR="00016866" w:rsidRPr="00016866" w:rsidSect="00772CEF">
      <w:headerReference w:type="default" r:id="rId22"/>
      <w:footerReference w:type="default" r:id="rId23"/>
      <w:headerReference w:type="first" r:id="rId24"/>
      <w:footerReference w:type="first" r:id="rId25"/>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1F64" w:rsidRDefault="003E1F64">
      <w:pPr>
        <w:spacing w:line="240" w:lineRule="auto"/>
      </w:pPr>
      <w:r>
        <w:separator/>
      </w:r>
    </w:p>
  </w:endnote>
  <w:endnote w:type="continuationSeparator" w:id="0">
    <w:p w:rsidR="003E1F64" w:rsidRDefault="003E1F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2CEF" w:rsidRDefault="00772C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72CEF" w:rsidRDefault="00772C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2CEF" w:rsidRPr="00C20AE1" w:rsidRDefault="00772CEF" w:rsidP="00545217">
    <w:pPr>
      <w:pStyle w:val="Footer"/>
      <w:tabs>
        <w:tab w:val="clear" w:pos="4320"/>
        <w:tab w:val="clear" w:pos="8640"/>
        <w:tab w:val="right" w:pos="9360"/>
      </w:tabs>
      <w:jc w:val="center"/>
      <w:rPr>
        <w:rFonts w:cs="Calibri"/>
      </w:rPr>
    </w:pPr>
    <w:r w:rsidRPr="00C20AE1">
      <w:rPr>
        <w:rFonts w:cs="Calibri"/>
      </w:rPr>
      <w:fldChar w:fldCharType="begin"/>
    </w:r>
    <w:r w:rsidRPr="00C20AE1">
      <w:rPr>
        <w:rFonts w:cs="Calibri"/>
      </w:rPr>
      <w:instrText xml:space="preserve"> PAGE   \* MERGEFORMAT </w:instrText>
    </w:r>
    <w:r w:rsidRPr="00C20AE1">
      <w:rPr>
        <w:rFonts w:cs="Calibri"/>
      </w:rPr>
      <w:fldChar w:fldCharType="separate"/>
    </w:r>
    <w:r w:rsidR="001A53D3">
      <w:rPr>
        <w:rFonts w:cs="Calibri"/>
        <w:noProof/>
      </w:rPr>
      <w:t>5</w:t>
    </w:r>
    <w:r w:rsidRPr="00C20AE1">
      <w:rPr>
        <w:rFonts w:cs="Calibri"/>
        <w:noProof/>
      </w:rPr>
      <w:fldChar w:fldCharType="end"/>
    </w:r>
    <w:r w:rsidR="001E1FD0" w:rsidRPr="00C20AE1">
      <w:rPr>
        <w:rFonts w:cs="Calibri"/>
        <w:noProof/>
      </w:rPr>
      <mc:AlternateContent>
        <mc:Choice Requires="wpg">
          <w:drawing>
            <wp:anchor distT="0" distB="0" distL="114300" distR="114300" simplePos="0" relativeHeight="251657728" behindDoc="0" locked="0" layoutInCell="0" allowOverlap="1">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w14:anchorId="5677247B" id="Group 441" o:spid="_x0000_s1026"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h1LmA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" filled="f" stroked="f"/>
              <w10:wrap anchorx="page" anchory="page"/>
            </v:group>
          </w:pict>
        </mc:Fallback>
      </mc:AlternateContent>
    </w:r>
    <w:r w:rsidR="001E1FD0" w:rsidRPr="00C20AE1">
      <w:rPr>
        <w:rFonts w:cs="Calibri"/>
        <w:noProof/>
      </w:rPr>
      <mc:AlternateContent>
        <mc:Choice Requires="wps">
          <w:drawing>
            <wp:anchor distT="0" distB="0" distL="114300" distR="114300" simplePos="0" relativeHeight="251659776" behindDoc="0" locked="0" layoutInCell="1" allowOverlap="1">
              <wp:simplePos x="0" y="0"/>
              <wp:positionH relativeFrom="page">
                <wp:posOffset>409575</wp:posOffset>
              </wp:positionH>
              <wp:positionV relativeFrom="page">
                <wp:posOffset>9244965</wp:posOffset>
              </wp:positionV>
              <wp:extent cx="90805" cy="811530"/>
              <wp:effectExtent l="0" t="0" r="4445" b="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1153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95B544" id="Rectangle 444" o:spid="_x0000_s1026" style="position:absolute;margin-left:32.25pt;margin-top:727.95pt;width:7.15pt;height:63.9pt;z-index:25165977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" fillcolor="#4bacc6" strokecolor="#4f81bd">
              <w10:wrap anchorx="page" anchory="page"/>
            </v:rect>
          </w:pict>
        </mc:Fallback>
      </mc:AlternateContent>
    </w:r>
    <w:r w:rsidR="001E1FD0" w:rsidRPr="00C20AE1">
      <w:rPr>
        <w:rFonts w:cs="Calibri"/>
        <w:noProof/>
      </w:rPr>
      <mc:AlternateContent>
        <mc:Choice Requires="wps">
          <w:drawing>
            <wp:anchor distT="0" distB="0" distL="114300" distR="114300" simplePos="0" relativeHeight="251658752" behindDoc="0" locked="0" layoutInCell="1" allowOverlap="1">
              <wp:simplePos x="0" y="0"/>
              <wp:positionH relativeFrom="page">
                <wp:posOffset>7267575</wp:posOffset>
              </wp:positionH>
              <wp:positionV relativeFrom="page">
                <wp:posOffset>9244965</wp:posOffset>
              </wp:positionV>
              <wp:extent cx="91440" cy="81153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1153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8F82E76" id="Rectangle 445" o:spid="_x0000_s1026" style="position:absolute;margin-left:572.25pt;margin-top:727.95pt;width:7.2pt;height:63.9pt;z-index:251658752;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" fillcolor="#4bacc6" strokecolor="#4f81bd">
              <w10:wrap anchorx="page"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2CEF" w:rsidRDefault="00772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1F64" w:rsidRDefault="003E1F64">
      <w:pPr>
        <w:spacing w:line="240" w:lineRule="auto"/>
      </w:pPr>
      <w:r>
        <w:separator/>
      </w:r>
    </w:p>
  </w:footnote>
  <w:footnote w:type="continuationSeparator" w:id="0">
    <w:p w:rsidR="003E1F64" w:rsidRDefault="003E1F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1B72" w:rsidRDefault="00FE1B72" w:rsidP="00FE1B72">
    <w:pPr>
      <w:rPr>
        <w:sz w:val="24"/>
      </w:rPr>
    </w:pPr>
  </w:p>
  <w:p w:rsidR="00FE1B72" w:rsidRDefault="001E1FD0" w:rsidP="00FE1B72">
    <w:pPr>
      <w:pBdr>
        <w:top w:val="single" w:sz="6" w:space="1" w:color="auto"/>
      </w:pBdr>
      <w:rPr>
        <w:sz w:val="24"/>
      </w:rPr>
    </w:pPr>
    <w:r>
      <w:rPr>
        <w:noProof/>
      </w:rPr>
      <w:drawing>
        <wp:anchor distT="0" distB="0" distL="114300" distR="114300" simplePos="0" relativeHeight="251660800" behindDoc="1" locked="0" layoutInCell="1" allowOverlap="1">
          <wp:simplePos x="0" y="0"/>
          <wp:positionH relativeFrom="column">
            <wp:posOffset>-45085</wp:posOffset>
          </wp:positionH>
          <wp:positionV relativeFrom="paragraph">
            <wp:posOffset>127635</wp:posOffset>
          </wp:positionV>
          <wp:extent cx="1226820" cy="793750"/>
          <wp:effectExtent l="0" t="0" r="0" b="0"/>
          <wp:wrapNone/>
          <wp:docPr id="15" name="Picture 17" descr="D:\_documents\slike\f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_documents\slike\fit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6820" cy="793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1B72" w:rsidRPr="00E36CD3" w:rsidRDefault="00FE1B72" w:rsidP="00FE1B72">
    <w:pPr>
      <w:pBdr>
        <w:bottom w:val="single" w:sz="6" w:space="1" w:color="auto"/>
      </w:pBdr>
      <w:jc w:val="right"/>
      <w:rPr>
        <w:b/>
        <w:sz w:val="24"/>
      </w:rPr>
    </w:pPr>
    <w:r w:rsidRPr="00E36CD3">
      <w:rPr>
        <w:b/>
        <w:sz w:val="24"/>
      </w:rPr>
      <w:t xml:space="preserve">Univerzitet </w:t>
    </w:r>
    <w:r>
      <w:rPr>
        <w:b/>
        <w:sz w:val="24"/>
      </w:rPr>
      <w:t>„</w:t>
    </w:r>
    <w:r w:rsidRPr="00E36CD3">
      <w:rPr>
        <w:b/>
        <w:sz w:val="24"/>
      </w:rPr>
      <w:t>Džemal Bijedić</w:t>
    </w:r>
    <w:r>
      <w:rPr>
        <w:b/>
        <w:sz w:val="24"/>
      </w:rPr>
      <w:t>“</w:t>
    </w:r>
    <w:r w:rsidRPr="00E36CD3">
      <w:rPr>
        <w:b/>
        <w:sz w:val="24"/>
      </w:rPr>
      <w:t xml:space="preserve"> u Mostaru</w:t>
    </w:r>
  </w:p>
  <w:p w:rsidR="00FE1B72" w:rsidRPr="00E36CD3" w:rsidRDefault="00FE1B72" w:rsidP="00FE1B72">
    <w:pPr>
      <w:pBdr>
        <w:bottom w:val="single" w:sz="6" w:space="1" w:color="auto"/>
      </w:pBdr>
      <w:jc w:val="right"/>
      <w:rPr>
        <w:b/>
        <w:sz w:val="24"/>
      </w:rPr>
    </w:pPr>
    <w:r w:rsidRPr="00E36CD3">
      <w:rPr>
        <w:b/>
        <w:sz w:val="24"/>
      </w:rPr>
      <w:t>Fakultet informacijskih tehnologija</w:t>
    </w:r>
  </w:p>
  <w:p w:rsidR="00FE1B72" w:rsidRPr="00E36CD3" w:rsidRDefault="00FE1B72" w:rsidP="00FE1B72">
    <w:pPr>
      <w:pBdr>
        <w:bottom w:val="single" w:sz="6" w:space="1" w:color="auto"/>
      </w:pBdr>
      <w:jc w:val="right"/>
      <w:rPr>
        <w:sz w:val="24"/>
      </w:rPr>
    </w:pPr>
  </w:p>
  <w:p w:rsidR="00FE1B72" w:rsidRPr="00E36CD3" w:rsidRDefault="00FE1B72" w:rsidP="00FE1B72">
    <w:pPr>
      <w:pBdr>
        <w:bottom w:val="single" w:sz="6" w:space="1" w:color="auto"/>
      </w:pBdr>
      <w:jc w:val="right"/>
      <w:rPr>
        <w:sz w:val="24"/>
      </w:rPr>
    </w:pPr>
    <w:r w:rsidRPr="00E36CD3">
      <w:rPr>
        <w:sz w:val="24"/>
      </w:rPr>
      <w:t xml:space="preserve">Predmet: </w:t>
    </w:r>
    <w:r>
      <w:rPr>
        <w:sz w:val="24"/>
      </w:rPr>
      <w:t>„</w:t>
    </w:r>
    <w:r w:rsidR="001E1FD0">
      <w:rPr>
        <w:sz w:val="24"/>
      </w:rPr>
      <w:t>Razvoj</w:t>
    </w:r>
    <w:r>
      <w:rPr>
        <w:sz w:val="24"/>
      </w:rPr>
      <w:t xml:space="preserve"> </w:t>
    </w:r>
    <w:r w:rsidR="001E1FD0">
      <w:rPr>
        <w:sz w:val="24"/>
      </w:rPr>
      <w:t>Softvera I</w:t>
    </w:r>
    <w:r>
      <w:rPr>
        <w:sz w:val="24"/>
      </w:rPr>
      <w:t>“</w:t>
    </w:r>
  </w:p>
  <w:p w:rsidR="00FE1B72" w:rsidRPr="00ED72E6" w:rsidRDefault="00FE1B72" w:rsidP="00FE1B72">
    <w:pPr>
      <w:pStyle w:val="Header"/>
    </w:pPr>
  </w:p>
  <w:p w:rsidR="00772CEF" w:rsidRPr="00FE1B72" w:rsidRDefault="00772CEF" w:rsidP="00FE1B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1" w:rightFromText="181" w:vertAnchor="page" w:horzAnchor="margin" w:tblpY="568"/>
      <w:tblOverlap w:val="neve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72CEF" w:rsidRPr="005A30FF" w:rsidTr="00772CEF">
      <w:tc>
        <w:tcPr>
          <w:tcW w:w="6379" w:type="dxa"/>
        </w:tcPr>
        <w:p w:rsidR="00772CEF" w:rsidRPr="005A30FF" w:rsidRDefault="000778E5" w:rsidP="00772CEF">
          <w:pPr>
            <w:tabs>
              <w:tab w:val="left" w:pos="2558"/>
            </w:tabs>
            <w:spacing w:before="0" w:after="0"/>
          </w:pPr>
          <w:r>
            <w:t>Aplikacija za srednje škole</w:t>
          </w:r>
          <w:r w:rsidR="00772CEF">
            <w:tab/>
          </w:r>
        </w:p>
      </w:tc>
      <w:tc>
        <w:tcPr>
          <w:tcW w:w="3179" w:type="dxa"/>
        </w:tcPr>
        <w:p w:rsidR="00772CEF" w:rsidRPr="005A30FF" w:rsidRDefault="00772CEF" w:rsidP="00772CEF">
          <w:pPr>
            <w:tabs>
              <w:tab w:val="left" w:pos="1135"/>
            </w:tabs>
            <w:spacing w:before="0" w:after="0"/>
            <w:ind w:right="68"/>
          </w:pPr>
          <w:r w:rsidRPr="005A30FF">
            <w:t xml:space="preserve">  Verzija:           &lt;1.0&gt;</w:t>
          </w:r>
        </w:p>
      </w:tc>
    </w:tr>
    <w:tr w:rsidR="00772CEF" w:rsidRPr="005A30FF" w:rsidTr="00772CEF">
      <w:tc>
        <w:tcPr>
          <w:tcW w:w="6379" w:type="dxa"/>
        </w:tcPr>
        <w:p w:rsidR="00772CEF" w:rsidRPr="005A30FF" w:rsidRDefault="00772CEF" w:rsidP="00A302F0">
          <w:pPr>
            <w:spacing w:before="0" w:after="0"/>
          </w:pPr>
          <w:r w:rsidRPr="005A30FF">
            <w:t xml:space="preserve">Specifikacija </w:t>
          </w:r>
          <w:r w:rsidR="00A302F0">
            <w:t>korisničkog sučelja</w:t>
          </w:r>
        </w:p>
      </w:tc>
      <w:tc>
        <w:tcPr>
          <w:tcW w:w="3179" w:type="dxa"/>
        </w:tcPr>
        <w:p w:rsidR="00772CEF" w:rsidRPr="005A30FF" w:rsidRDefault="00FE1B72" w:rsidP="00FE1B72">
          <w:pPr>
            <w:spacing w:before="0" w:after="0"/>
          </w:pPr>
          <w:r>
            <w:t xml:space="preserve">  Datum:  </w:t>
          </w:r>
          <w:r w:rsidR="000778E5">
            <w:rPr>
              <w:sz w:val="24"/>
            </w:rPr>
            <w:t>25</w:t>
          </w:r>
          <w:r w:rsidR="000778E5">
            <w:rPr>
              <w:sz w:val="24"/>
            </w:rPr>
            <w:t>/</w:t>
          </w:r>
          <w:r w:rsidR="000778E5">
            <w:rPr>
              <w:sz w:val="24"/>
            </w:rPr>
            <w:t>06</w:t>
          </w:r>
          <w:r w:rsidR="000778E5">
            <w:rPr>
              <w:sz w:val="24"/>
            </w:rPr>
            <w:t>/</w:t>
          </w:r>
          <w:r w:rsidR="000778E5">
            <w:rPr>
              <w:sz w:val="24"/>
            </w:rPr>
            <w:t>2018</w:t>
          </w:r>
        </w:p>
      </w:tc>
    </w:tr>
  </w:tbl>
  <w:p w:rsidR="00772CEF" w:rsidRDefault="00772CEF" w:rsidP="004469B1">
    <w:pPr>
      <w:pStyle w:val="Header"/>
      <w:jc w:val="center"/>
    </w:pPr>
  </w:p>
  <w:p w:rsidR="00772CEF" w:rsidRPr="006705B6" w:rsidRDefault="001E1FD0" w:rsidP="00545217">
    <w:pPr>
      <w:pStyle w:val="Header"/>
    </w:pPr>
    <w:r>
      <w:rPr>
        <w:noProof/>
      </w:rPr>
      <mc:AlternateContent>
        <mc:Choice Requires="wpg">
          <w:drawing>
            <wp:anchor distT="0" distB="0" distL="114300" distR="114300" simplePos="0" relativeHeight="251656704" behindDoc="0" locked="0" layoutInCell="1" allowOverlap="1">
              <wp:simplePos x="0" y="0"/>
              <wp:positionH relativeFrom="page">
                <wp:align>center</wp:align>
              </wp:positionH>
              <wp:positionV relativeFrom="page">
                <wp:align>top</wp:align>
              </wp:positionV>
              <wp:extent cx="7752080" cy="976630"/>
              <wp:effectExtent l="0" t="0" r="0" b="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20BBE602" id="Group 468" o:spid="_x0000_s1026"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page">
                <wp:posOffset>7267575</wp:posOffset>
              </wp:positionH>
              <wp:positionV relativeFrom="page">
                <wp:posOffset>9525</wp:posOffset>
              </wp:positionV>
              <wp:extent cx="90805" cy="929640"/>
              <wp:effectExtent l="0" t="0" r="4445" b="1905"/>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964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3C89E099" id="Rectangle 471" o:spid="_x0000_s1026" style="position:absolute;margin-left:572.25pt;margin-top:.75pt;width:7.15pt;height:73.2pt;z-index:251655680;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" fillcolor="#4bacc6" strokecolor="#4f81bd">
              <w10:wrap anchorx="page" anchory="page"/>
            </v:rect>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page">
                <wp:posOffset>409575</wp:posOffset>
              </wp:positionH>
              <wp:positionV relativeFrom="page">
                <wp:posOffset>9525</wp:posOffset>
              </wp:positionV>
              <wp:extent cx="90805" cy="929640"/>
              <wp:effectExtent l="0" t="0" r="4445" b="1905"/>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964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74F6A77E" id="Rectangle 472" o:spid="_x0000_s1026" style="position:absolute;margin-left:32.25pt;margin-top:.75pt;width:7.15pt;height:73.2pt;z-index:25165465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" fillcolor="#4bacc6" strokecolor="#4f81bd">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2CEF" w:rsidRDefault="00772C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CD8E730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9C455EC"/>
    <w:multiLevelType w:val="hybridMultilevel"/>
    <w:tmpl w:val="068472B6"/>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3" w15:restartNumberingAfterBreak="0">
    <w:nsid w:val="0F0A2DC6"/>
    <w:multiLevelType w:val="hybridMultilevel"/>
    <w:tmpl w:val="88F0C284"/>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4" w15:restartNumberingAfterBreak="0">
    <w:nsid w:val="17416049"/>
    <w:multiLevelType w:val="hybridMultilevel"/>
    <w:tmpl w:val="1AEE8F6C"/>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5" w15:restartNumberingAfterBreak="0">
    <w:nsid w:val="18150EF7"/>
    <w:multiLevelType w:val="hybridMultilevel"/>
    <w:tmpl w:val="946219D6"/>
    <w:lvl w:ilvl="0" w:tplc="126C2832">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C07FB3"/>
    <w:multiLevelType w:val="multilevel"/>
    <w:tmpl w:val="1ADA9F5C"/>
    <w:lvl w:ilvl="0">
      <w:start w:val="1"/>
      <w:numFmt w:val="upperLetter"/>
      <w:pStyle w:val="List5"/>
      <w:suff w:val="space"/>
      <w:lvlText w:val="%1."/>
      <w:lvlJc w:val="left"/>
      <w:pPr>
        <w:ind w:left="0" w:firstLine="0"/>
      </w:pPr>
    </w:lvl>
    <w:lvl w:ilvl="1">
      <w:start w:val="1"/>
      <w:numFmt w:val="decimal"/>
      <w:pStyle w:val="ListContinue"/>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7" w15:restartNumberingAfterBreak="0">
    <w:nsid w:val="1AF569AB"/>
    <w:multiLevelType w:val="hybridMultilevel"/>
    <w:tmpl w:val="3BAC9060"/>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8" w15:restartNumberingAfterBreak="0">
    <w:nsid w:val="1E9C084E"/>
    <w:multiLevelType w:val="hybridMultilevel"/>
    <w:tmpl w:val="11F898BA"/>
    <w:lvl w:ilvl="0" w:tplc="141A0001">
      <w:start w:val="1"/>
      <w:numFmt w:val="bullet"/>
      <w:lvlText w:val=""/>
      <w:lvlJc w:val="left"/>
      <w:pPr>
        <w:ind w:left="360" w:hanging="360"/>
      </w:pPr>
      <w:rPr>
        <w:rFonts w:ascii="Symbol" w:hAnsi="Symbol" w:hint="default"/>
      </w:rPr>
    </w:lvl>
    <w:lvl w:ilvl="1" w:tplc="141A0003">
      <w:start w:val="1"/>
      <w:numFmt w:val="bullet"/>
      <w:lvlText w:val="o"/>
      <w:lvlJc w:val="left"/>
      <w:pPr>
        <w:ind w:left="1080" w:hanging="360"/>
      </w:pPr>
      <w:rPr>
        <w:rFonts w:ascii="Courier New" w:hAnsi="Courier New" w:cs="Courier New" w:hint="default"/>
      </w:rPr>
    </w:lvl>
    <w:lvl w:ilvl="2" w:tplc="141A0005">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9" w15:restartNumberingAfterBreak="0">
    <w:nsid w:val="333C46C5"/>
    <w:multiLevelType w:val="hybridMultilevel"/>
    <w:tmpl w:val="856C08F0"/>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1" w15:restartNumberingAfterBreak="0">
    <w:nsid w:val="39FD67F0"/>
    <w:multiLevelType w:val="hybridMultilevel"/>
    <w:tmpl w:val="5E5A012A"/>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12" w15:restartNumberingAfterBreak="0">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13" w15:restartNumberingAfterBreak="0">
    <w:nsid w:val="4BF23ADD"/>
    <w:multiLevelType w:val="hybridMultilevel"/>
    <w:tmpl w:val="BDBEC704"/>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14" w15:restartNumberingAfterBreak="0">
    <w:nsid w:val="4C8552E5"/>
    <w:multiLevelType w:val="hybridMultilevel"/>
    <w:tmpl w:val="E4808A1E"/>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15"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88F3ED6"/>
    <w:multiLevelType w:val="hybridMultilevel"/>
    <w:tmpl w:val="9EBC1A96"/>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17" w15:restartNumberingAfterBreak="0">
    <w:nsid w:val="5DF42048"/>
    <w:multiLevelType w:val="hybridMultilevel"/>
    <w:tmpl w:val="5BB0EA4A"/>
    <w:lvl w:ilvl="0" w:tplc="101A0001">
      <w:start w:val="1"/>
      <w:numFmt w:val="bullet"/>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18" w15:restartNumberingAfterBreak="0">
    <w:nsid w:val="784006F3"/>
    <w:multiLevelType w:val="hybridMultilevel"/>
    <w:tmpl w:val="7520D7D8"/>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num w:numId="1">
    <w:abstractNumId w:val="1"/>
  </w:num>
  <w:num w:numId="2">
    <w:abstractNumId w:val="17"/>
  </w:num>
  <w:num w:numId="3">
    <w:abstractNumId w:val="1"/>
  </w:num>
  <w:num w:numId="4">
    <w:abstractNumId w:val="15"/>
    <w:lvlOverride w:ilvl="0"/>
    <w:lvlOverride w:ilvl="1"/>
    <w:lvlOverride w:ilvl="2"/>
    <w:lvlOverride w:ilvl="3"/>
    <w:lvlOverride w:ilvl="4"/>
    <w:lvlOverride w:ilvl="5"/>
    <w:lvlOverride w:ilvl="6"/>
    <w:lvlOverride w:ilvl="7"/>
    <w:lvlOverride w:ilvl="8"/>
  </w:num>
  <w:num w:numId="5">
    <w:abstractNumId w:val="0"/>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num>
  <w:num w:numId="8">
    <w:abstractNumId w:val="12"/>
  </w:num>
  <w:num w:numId="9">
    <w:abstractNumId w:val="5"/>
  </w:num>
  <w:num w:numId="10">
    <w:abstractNumId w:val="9"/>
  </w:num>
  <w:num w:numId="11">
    <w:abstractNumId w:val="7"/>
  </w:num>
  <w:num w:numId="12">
    <w:abstractNumId w:val="8"/>
  </w:num>
  <w:num w:numId="13">
    <w:abstractNumId w:val="18"/>
  </w:num>
  <w:num w:numId="14">
    <w:abstractNumId w:val="4"/>
  </w:num>
  <w:num w:numId="15">
    <w:abstractNumId w:val="16"/>
  </w:num>
  <w:num w:numId="16">
    <w:abstractNumId w:val="14"/>
  </w:num>
  <w:num w:numId="17">
    <w:abstractNumId w:val="2"/>
  </w:num>
  <w:num w:numId="18">
    <w:abstractNumId w:val="13"/>
  </w:num>
  <w:num w:numId="19">
    <w:abstractNumId w:val="11"/>
  </w:num>
  <w:num w:numId="20">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activeWritingStyle w:appName="MSWord" w:lang="en-US" w:vendorID="8" w:dllVersion="513" w:checkStyle="1"/>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FD0"/>
    <w:rsid w:val="00002D8B"/>
    <w:rsid w:val="00004059"/>
    <w:rsid w:val="000100ED"/>
    <w:rsid w:val="00016294"/>
    <w:rsid w:val="00016866"/>
    <w:rsid w:val="00021927"/>
    <w:rsid w:val="0002610F"/>
    <w:rsid w:val="00026158"/>
    <w:rsid w:val="00027650"/>
    <w:rsid w:val="000313DA"/>
    <w:rsid w:val="000475A3"/>
    <w:rsid w:val="000507AD"/>
    <w:rsid w:val="000555DE"/>
    <w:rsid w:val="000632BE"/>
    <w:rsid w:val="00070969"/>
    <w:rsid w:val="000778E5"/>
    <w:rsid w:val="00082D4D"/>
    <w:rsid w:val="00092815"/>
    <w:rsid w:val="000950FE"/>
    <w:rsid w:val="000B2FD6"/>
    <w:rsid w:val="000C27F2"/>
    <w:rsid w:val="000E0065"/>
    <w:rsid w:val="000E4710"/>
    <w:rsid w:val="000F0B60"/>
    <w:rsid w:val="000F33FF"/>
    <w:rsid w:val="00111B00"/>
    <w:rsid w:val="001153FD"/>
    <w:rsid w:val="00123E86"/>
    <w:rsid w:val="0013773E"/>
    <w:rsid w:val="00156079"/>
    <w:rsid w:val="00160CD1"/>
    <w:rsid w:val="00171E50"/>
    <w:rsid w:val="00181092"/>
    <w:rsid w:val="001902C5"/>
    <w:rsid w:val="00193A85"/>
    <w:rsid w:val="001A4A70"/>
    <w:rsid w:val="001A4DDE"/>
    <w:rsid w:val="001A53D3"/>
    <w:rsid w:val="001A7BBA"/>
    <w:rsid w:val="001B3FAC"/>
    <w:rsid w:val="001B560F"/>
    <w:rsid w:val="001B7811"/>
    <w:rsid w:val="001E1FD0"/>
    <w:rsid w:val="001E605B"/>
    <w:rsid w:val="001E6656"/>
    <w:rsid w:val="001F056B"/>
    <w:rsid w:val="001F3F87"/>
    <w:rsid w:val="001F41D6"/>
    <w:rsid w:val="001F61BD"/>
    <w:rsid w:val="00200625"/>
    <w:rsid w:val="002114B5"/>
    <w:rsid w:val="00214D9B"/>
    <w:rsid w:val="002172F8"/>
    <w:rsid w:val="00220CC8"/>
    <w:rsid w:val="00226321"/>
    <w:rsid w:val="002354B7"/>
    <w:rsid w:val="00236CF0"/>
    <w:rsid w:val="0024161D"/>
    <w:rsid w:val="00241787"/>
    <w:rsid w:val="0024485C"/>
    <w:rsid w:val="00245329"/>
    <w:rsid w:val="002539AC"/>
    <w:rsid w:val="00254215"/>
    <w:rsid w:val="00262A9F"/>
    <w:rsid w:val="002644DE"/>
    <w:rsid w:val="0026577B"/>
    <w:rsid w:val="00273595"/>
    <w:rsid w:val="00273987"/>
    <w:rsid w:val="002860D1"/>
    <w:rsid w:val="00290860"/>
    <w:rsid w:val="00292A66"/>
    <w:rsid w:val="00295E5C"/>
    <w:rsid w:val="002A0CD1"/>
    <w:rsid w:val="002B2356"/>
    <w:rsid w:val="002B75CD"/>
    <w:rsid w:val="002D1A24"/>
    <w:rsid w:val="002D66D2"/>
    <w:rsid w:val="002D6FBB"/>
    <w:rsid w:val="002D72EB"/>
    <w:rsid w:val="002F1C4F"/>
    <w:rsid w:val="002F26E9"/>
    <w:rsid w:val="002F28AA"/>
    <w:rsid w:val="002F4711"/>
    <w:rsid w:val="0030069B"/>
    <w:rsid w:val="00304E7B"/>
    <w:rsid w:val="00323336"/>
    <w:rsid w:val="00330A6A"/>
    <w:rsid w:val="00340458"/>
    <w:rsid w:val="00346EFA"/>
    <w:rsid w:val="003604D5"/>
    <w:rsid w:val="00370956"/>
    <w:rsid w:val="003710A2"/>
    <w:rsid w:val="00376B35"/>
    <w:rsid w:val="00386618"/>
    <w:rsid w:val="00391221"/>
    <w:rsid w:val="00395BD2"/>
    <w:rsid w:val="003A3C06"/>
    <w:rsid w:val="003B6ED3"/>
    <w:rsid w:val="003C5B8F"/>
    <w:rsid w:val="003C6CFE"/>
    <w:rsid w:val="003D13E0"/>
    <w:rsid w:val="003E1F64"/>
    <w:rsid w:val="003E2A25"/>
    <w:rsid w:val="003E2BD3"/>
    <w:rsid w:val="003E640D"/>
    <w:rsid w:val="003F07ED"/>
    <w:rsid w:val="003F52C9"/>
    <w:rsid w:val="00402575"/>
    <w:rsid w:val="004027E4"/>
    <w:rsid w:val="004140EA"/>
    <w:rsid w:val="004163A1"/>
    <w:rsid w:val="00431E03"/>
    <w:rsid w:val="0043407A"/>
    <w:rsid w:val="00434ED8"/>
    <w:rsid w:val="00440A0C"/>
    <w:rsid w:val="00441BA8"/>
    <w:rsid w:val="00441E97"/>
    <w:rsid w:val="00442F18"/>
    <w:rsid w:val="00443EA6"/>
    <w:rsid w:val="004469B1"/>
    <w:rsid w:val="00454FA9"/>
    <w:rsid w:val="00455E06"/>
    <w:rsid w:val="004562CD"/>
    <w:rsid w:val="004614F3"/>
    <w:rsid w:val="0046496D"/>
    <w:rsid w:val="00465FCE"/>
    <w:rsid w:val="004718E3"/>
    <w:rsid w:val="004738A5"/>
    <w:rsid w:val="00494852"/>
    <w:rsid w:val="0049783D"/>
    <w:rsid w:val="004A24B9"/>
    <w:rsid w:val="004A4785"/>
    <w:rsid w:val="004C07CD"/>
    <w:rsid w:val="004E35A4"/>
    <w:rsid w:val="004E4BC2"/>
    <w:rsid w:val="004F136B"/>
    <w:rsid w:val="004F6C15"/>
    <w:rsid w:val="004F7589"/>
    <w:rsid w:val="00500CD8"/>
    <w:rsid w:val="00501DB7"/>
    <w:rsid w:val="00517A20"/>
    <w:rsid w:val="005270D2"/>
    <w:rsid w:val="00531E8F"/>
    <w:rsid w:val="0054418F"/>
    <w:rsid w:val="00545217"/>
    <w:rsid w:val="005479AC"/>
    <w:rsid w:val="00551097"/>
    <w:rsid w:val="00553A1A"/>
    <w:rsid w:val="0055603F"/>
    <w:rsid w:val="005567D6"/>
    <w:rsid w:val="00561C4D"/>
    <w:rsid w:val="00572013"/>
    <w:rsid w:val="005743B9"/>
    <w:rsid w:val="005777F8"/>
    <w:rsid w:val="00577FBF"/>
    <w:rsid w:val="0058237A"/>
    <w:rsid w:val="0058521F"/>
    <w:rsid w:val="00592FA4"/>
    <w:rsid w:val="005933E9"/>
    <w:rsid w:val="00595B56"/>
    <w:rsid w:val="0059790D"/>
    <w:rsid w:val="005A2745"/>
    <w:rsid w:val="005A7634"/>
    <w:rsid w:val="005B7CE8"/>
    <w:rsid w:val="005C109B"/>
    <w:rsid w:val="005C293D"/>
    <w:rsid w:val="005D0CE2"/>
    <w:rsid w:val="005D3388"/>
    <w:rsid w:val="005E045B"/>
    <w:rsid w:val="005E118B"/>
    <w:rsid w:val="005E236E"/>
    <w:rsid w:val="005E48D4"/>
    <w:rsid w:val="005F6010"/>
    <w:rsid w:val="005F6637"/>
    <w:rsid w:val="0060648B"/>
    <w:rsid w:val="006075D4"/>
    <w:rsid w:val="00613624"/>
    <w:rsid w:val="00616876"/>
    <w:rsid w:val="00621B31"/>
    <w:rsid w:val="00622C37"/>
    <w:rsid w:val="00635DA0"/>
    <w:rsid w:val="00637B0A"/>
    <w:rsid w:val="00640765"/>
    <w:rsid w:val="0064258C"/>
    <w:rsid w:val="00650068"/>
    <w:rsid w:val="00654DE2"/>
    <w:rsid w:val="00661DD0"/>
    <w:rsid w:val="00663D27"/>
    <w:rsid w:val="00667839"/>
    <w:rsid w:val="006705B6"/>
    <w:rsid w:val="006733F7"/>
    <w:rsid w:val="006737D0"/>
    <w:rsid w:val="00683A49"/>
    <w:rsid w:val="00690126"/>
    <w:rsid w:val="00693716"/>
    <w:rsid w:val="006A2B83"/>
    <w:rsid w:val="006A4FB9"/>
    <w:rsid w:val="006A723D"/>
    <w:rsid w:val="006C504E"/>
    <w:rsid w:val="006C53F0"/>
    <w:rsid w:val="006C5E4E"/>
    <w:rsid w:val="006C7D69"/>
    <w:rsid w:val="006F5E20"/>
    <w:rsid w:val="00701FCD"/>
    <w:rsid w:val="0070564C"/>
    <w:rsid w:val="00706657"/>
    <w:rsid w:val="00714EED"/>
    <w:rsid w:val="00730A4C"/>
    <w:rsid w:val="00732310"/>
    <w:rsid w:val="0073240D"/>
    <w:rsid w:val="00735685"/>
    <w:rsid w:val="007367AA"/>
    <w:rsid w:val="0073793E"/>
    <w:rsid w:val="007424A8"/>
    <w:rsid w:val="007555C5"/>
    <w:rsid w:val="00762D26"/>
    <w:rsid w:val="0076366F"/>
    <w:rsid w:val="00764EE0"/>
    <w:rsid w:val="00764F4A"/>
    <w:rsid w:val="00766923"/>
    <w:rsid w:val="00772CEF"/>
    <w:rsid w:val="007956FE"/>
    <w:rsid w:val="007A6735"/>
    <w:rsid w:val="007A79D9"/>
    <w:rsid w:val="007B0FD2"/>
    <w:rsid w:val="007C0F9D"/>
    <w:rsid w:val="007E4E3D"/>
    <w:rsid w:val="007E6413"/>
    <w:rsid w:val="007F301D"/>
    <w:rsid w:val="008219F0"/>
    <w:rsid w:val="008247F8"/>
    <w:rsid w:val="00825F4B"/>
    <w:rsid w:val="0083480B"/>
    <w:rsid w:val="00836DB8"/>
    <w:rsid w:val="008376E2"/>
    <w:rsid w:val="00840A6B"/>
    <w:rsid w:val="00854AAB"/>
    <w:rsid w:val="008559C3"/>
    <w:rsid w:val="00872B89"/>
    <w:rsid w:val="00875B81"/>
    <w:rsid w:val="00891900"/>
    <w:rsid w:val="008950CC"/>
    <w:rsid w:val="008952DC"/>
    <w:rsid w:val="00895808"/>
    <w:rsid w:val="00897CBA"/>
    <w:rsid w:val="008A15B4"/>
    <w:rsid w:val="008A5D9B"/>
    <w:rsid w:val="008A63B0"/>
    <w:rsid w:val="008A6A10"/>
    <w:rsid w:val="008B6CF6"/>
    <w:rsid w:val="008B72B4"/>
    <w:rsid w:val="008C5C71"/>
    <w:rsid w:val="008C5DAF"/>
    <w:rsid w:val="008C5FE8"/>
    <w:rsid w:val="008D091C"/>
    <w:rsid w:val="008D2EEF"/>
    <w:rsid w:val="008E3A24"/>
    <w:rsid w:val="008F219B"/>
    <w:rsid w:val="00900C64"/>
    <w:rsid w:val="00907EF5"/>
    <w:rsid w:val="00925030"/>
    <w:rsid w:val="00926247"/>
    <w:rsid w:val="00932B5B"/>
    <w:rsid w:val="00933177"/>
    <w:rsid w:val="00935CAE"/>
    <w:rsid w:val="00937F81"/>
    <w:rsid w:val="0094345C"/>
    <w:rsid w:val="00943719"/>
    <w:rsid w:val="00951E86"/>
    <w:rsid w:val="009535D1"/>
    <w:rsid w:val="00960C76"/>
    <w:rsid w:val="00965027"/>
    <w:rsid w:val="009760C5"/>
    <w:rsid w:val="00980937"/>
    <w:rsid w:val="00983483"/>
    <w:rsid w:val="00990040"/>
    <w:rsid w:val="00993434"/>
    <w:rsid w:val="00997D5A"/>
    <w:rsid w:val="009A19A2"/>
    <w:rsid w:val="009A3132"/>
    <w:rsid w:val="009B1B98"/>
    <w:rsid w:val="009B3408"/>
    <w:rsid w:val="009B5312"/>
    <w:rsid w:val="009B7AFD"/>
    <w:rsid w:val="009C47B4"/>
    <w:rsid w:val="009D1ECB"/>
    <w:rsid w:val="009D3B10"/>
    <w:rsid w:val="009D5E4F"/>
    <w:rsid w:val="009E0835"/>
    <w:rsid w:val="009E215B"/>
    <w:rsid w:val="009E72AB"/>
    <w:rsid w:val="009F1574"/>
    <w:rsid w:val="009F57D2"/>
    <w:rsid w:val="00A12A30"/>
    <w:rsid w:val="00A13A5B"/>
    <w:rsid w:val="00A23B6A"/>
    <w:rsid w:val="00A23D66"/>
    <w:rsid w:val="00A302F0"/>
    <w:rsid w:val="00A350D8"/>
    <w:rsid w:val="00A53D5F"/>
    <w:rsid w:val="00A53EAD"/>
    <w:rsid w:val="00A57AFA"/>
    <w:rsid w:val="00A60A94"/>
    <w:rsid w:val="00A61C56"/>
    <w:rsid w:val="00A67284"/>
    <w:rsid w:val="00A706AB"/>
    <w:rsid w:val="00A75DE1"/>
    <w:rsid w:val="00A768E3"/>
    <w:rsid w:val="00A91E69"/>
    <w:rsid w:val="00AA196C"/>
    <w:rsid w:val="00AA4C3B"/>
    <w:rsid w:val="00AB0D27"/>
    <w:rsid w:val="00AB7892"/>
    <w:rsid w:val="00AC3394"/>
    <w:rsid w:val="00AC4D69"/>
    <w:rsid w:val="00AF0457"/>
    <w:rsid w:val="00AF12D9"/>
    <w:rsid w:val="00AF721B"/>
    <w:rsid w:val="00B1183C"/>
    <w:rsid w:val="00B12D69"/>
    <w:rsid w:val="00B13BBE"/>
    <w:rsid w:val="00B14BDC"/>
    <w:rsid w:val="00B33B10"/>
    <w:rsid w:val="00B33CA7"/>
    <w:rsid w:val="00B36D23"/>
    <w:rsid w:val="00B40BCC"/>
    <w:rsid w:val="00B507FB"/>
    <w:rsid w:val="00B60505"/>
    <w:rsid w:val="00B70280"/>
    <w:rsid w:val="00B719B6"/>
    <w:rsid w:val="00B85469"/>
    <w:rsid w:val="00B87681"/>
    <w:rsid w:val="00B92670"/>
    <w:rsid w:val="00B92C96"/>
    <w:rsid w:val="00BA4E2E"/>
    <w:rsid w:val="00BA6532"/>
    <w:rsid w:val="00BA65B5"/>
    <w:rsid w:val="00BB0142"/>
    <w:rsid w:val="00BB06D7"/>
    <w:rsid w:val="00BB6D4C"/>
    <w:rsid w:val="00BC2F37"/>
    <w:rsid w:val="00BC45A1"/>
    <w:rsid w:val="00BC4E9C"/>
    <w:rsid w:val="00BD4559"/>
    <w:rsid w:val="00BD6600"/>
    <w:rsid w:val="00BD6AA5"/>
    <w:rsid w:val="00BE04C3"/>
    <w:rsid w:val="00BE05C9"/>
    <w:rsid w:val="00BE1ED7"/>
    <w:rsid w:val="00BE5B1B"/>
    <w:rsid w:val="00BF64DF"/>
    <w:rsid w:val="00C047A4"/>
    <w:rsid w:val="00C13D42"/>
    <w:rsid w:val="00C14D27"/>
    <w:rsid w:val="00C20AE1"/>
    <w:rsid w:val="00C220BF"/>
    <w:rsid w:val="00C23354"/>
    <w:rsid w:val="00C23562"/>
    <w:rsid w:val="00C2450C"/>
    <w:rsid w:val="00C2500C"/>
    <w:rsid w:val="00C64E06"/>
    <w:rsid w:val="00C666C3"/>
    <w:rsid w:val="00C710ED"/>
    <w:rsid w:val="00C739F3"/>
    <w:rsid w:val="00C77986"/>
    <w:rsid w:val="00C85717"/>
    <w:rsid w:val="00C92300"/>
    <w:rsid w:val="00CA1491"/>
    <w:rsid w:val="00CB4206"/>
    <w:rsid w:val="00CB7DAA"/>
    <w:rsid w:val="00CC2A05"/>
    <w:rsid w:val="00CD61C5"/>
    <w:rsid w:val="00CE4C9D"/>
    <w:rsid w:val="00CF6D17"/>
    <w:rsid w:val="00D00FE8"/>
    <w:rsid w:val="00D0339D"/>
    <w:rsid w:val="00D05455"/>
    <w:rsid w:val="00D1066C"/>
    <w:rsid w:val="00D118A0"/>
    <w:rsid w:val="00D13194"/>
    <w:rsid w:val="00D134F8"/>
    <w:rsid w:val="00D21F02"/>
    <w:rsid w:val="00D26152"/>
    <w:rsid w:val="00D32BA2"/>
    <w:rsid w:val="00D36E9E"/>
    <w:rsid w:val="00D4260A"/>
    <w:rsid w:val="00D65319"/>
    <w:rsid w:val="00D74A67"/>
    <w:rsid w:val="00D84195"/>
    <w:rsid w:val="00D85950"/>
    <w:rsid w:val="00D92E83"/>
    <w:rsid w:val="00D940E2"/>
    <w:rsid w:val="00DB24A2"/>
    <w:rsid w:val="00DB567C"/>
    <w:rsid w:val="00DB623F"/>
    <w:rsid w:val="00DD3A77"/>
    <w:rsid w:val="00DE0A53"/>
    <w:rsid w:val="00DE5DF5"/>
    <w:rsid w:val="00DE7C2A"/>
    <w:rsid w:val="00E05DB2"/>
    <w:rsid w:val="00E11462"/>
    <w:rsid w:val="00E210FC"/>
    <w:rsid w:val="00E34479"/>
    <w:rsid w:val="00E36CD3"/>
    <w:rsid w:val="00E45BB3"/>
    <w:rsid w:val="00E547B7"/>
    <w:rsid w:val="00E57772"/>
    <w:rsid w:val="00E63C0C"/>
    <w:rsid w:val="00E663E8"/>
    <w:rsid w:val="00E7137B"/>
    <w:rsid w:val="00E7491E"/>
    <w:rsid w:val="00E81BB0"/>
    <w:rsid w:val="00E828FE"/>
    <w:rsid w:val="00E9112F"/>
    <w:rsid w:val="00E9326C"/>
    <w:rsid w:val="00EC3E2C"/>
    <w:rsid w:val="00EC70C9"/>
    <w:rsid w:val="00ED1801"/>
    <w:rsid w:val="00EE3B16"/>
    <w:rsid w:val="00F10C5A"/>
    <w:rsid w:val="00F12D90"/>
    <w:rsid w:val="00F16957"/>
    <w:rsid w:val="00F22A56"/>
    <w:rsid w:val="00F22B60"/>
    <w:rsid w:val="00F3216A"/>
    <w:rsid w:val="00F334DB"/>
    <w:rsid w:val="00F356B6"/>
    <w:rsid w:val="00F5445A"/>
    <w:rsid w:val="00F63F78"/>
    <w:rsid w:val="00F65331"/>
    <w:rsid w:val="00F714DC"/>
    <w:rsid w:val="00F756DA"/>
    <w:rsid w:val="00F80CA0"/>
    <w:rsid w:val="00F82CD4"/>
    <w:rsid w:val="00F83E42"/>
    <w:rsid w:val="00F93B1C"/>
    <w:rsid w:val="00F946DE"/>
    <w:rsid w:val="00FA1733"/>
    <w:rsid w:val="00FB3D79"/>
    <w:rsid w:val="00FB3DAD"/>
    <w:rsid w:val="00FB7310"/>
    <w:rsid w:val="00FC3520"/>
    <w:rsid w:val="00FE1B72"/>
    <w:rsid w:val="00FF10FE"/>
    <w:rsid w:val="00FF2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976D7F4"/>
  <w15:chartTrackingRefBased/>
  <w15:docId w15:val="{63C49FFE-72F3-48DA-9ADA-AC0CB95B2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77F8"/>
    <w:pPr>
      <w:widowControl w:val="0"/>
      <w:spacing w:before="80" w:after="80" w:line="288" w:lineRule="auto"/>
      <w:jc w:val="both"/>
    </w:pPr>
    <w:rPr>
      <w:rFonts w:ascii="Calibri" w:hAnsi="Calibri"/>
      <w:sz w:val="22"/>
      <w:lang w:val="hr-BA"/>
    </w:rPr>
  </w:style>
  <w:style w:type="paragraph" w:styleId="Heading1">
    <w:name w:val="heading 1"/>
    <w:basedOn w:val="Normal"/>
    <w:next w:val="Normal"/>
    <w:qFormat/>
    <w:rsid w:val="002B2356"/>
    <w:pPr>
      <w:keepNext/>
      <w:numPr>
        <w:numId w:val="1"/>
      </w:numPr>
      <w:spacing w:before="480" w:after="240"/>
      <w:outlineLvl w:val="0"/>
    </w:pPr>
    <w:rPr>
      <w:rFonts w:ascii="Arial" w:hAnsi="Arial"/>
      <w:b/>
      <w:caps/>
      <w:sz w:val="24"/>
    </w:rPr>
  </w:style>
  <w:style w:type="paragraph" w:styleId="Heading2">
    <w:name w:val="heading 2"/>
    <w:basedOn w:val="Heading1"/>
    <w:next w:val="Normal"/>
    <w:qFormat/>
    <w:rsid w:val="00AB0D27"/>
    <w:pPr>
      <w:numPr>
        <w:ilvl w:val="1"/>
      </w:numPr>
      <w:spacing w:after="120"/>
      <w:outlineLvl w:val="1"/>
    </w:pPr>
    <w:rPr>
      <w:sz w:val="20"/>
    </w:rPr>
  </w:style>
  <w:style w:type="paragraph" w:styleId="Heading3">
    <w:name w:val="heading 3"/>
    <w:basedOn w:val="Heading1"/>
    <w:next w:val="Normal"/>
    <w:link w:val="Heading3Char"/>
    <w:qFormat/>
    <w:rsid w:val="00553A1A"/>
    <w:pPr>
      <w:numPr>
        <w:ilvl w:val="2"/>
      </w:numPr>
      <w:outlineLvl w:val="2"/>
    </w:pPr>
    <w:rPr>
      <w:caps w:val="0"/>
      <w:sz w:val="20"/>
    </w:rPr>
  </w:style>
  <w:style w:type="paragraph" w:styleId="Heading4">
    <w:name w:val="heading 4"/>
    <w:basedOn w:val="Heading1"/>
    <w:next w:val="Normal"/>
    <w:qFormat/>
    <w:rsid w:val="00706657"/>
    <w:pPr>
      <w:numPr>
        <w:ilvl w:val="3"/>
      </w:numPr>
      <w:spacing w:before="360"/>
      <w:outlineLvl w:val="3"/>
    </w:pPr>
    <w:rPr>
      <w:b w:val="0"/>
      <w:caps w:val="0"/>
      <w:sz w:val="20"/>
    </w:rPr>
  </w:style>
  <w:style w:type="paragraph" w:styleId="Heading5">
    <w:name w:val="heading 5"/>
    <w:basedOn w:val="Normal"/>
    <w:next w:val="Normal"/>
    <w:qFormat/>
    <w:rsid w:val="00FF2B27"/>
    <w:pPr>
      <w:numPr>
        <w:ilvl w:val="4"/>
        <w:numId w:val="1"/>
      </w:numPr>
      <w:spacing w:before="240" w:after="60"/>
      <w:outlineLvl w:val="4"/>
    </w:pPr>
  </w:style>
  <w:style w:type="paragraph" w:styleId="Heading6">
    <w:name w:val="heading 6"/>
    <w:basedOn w:val="Normal"/>
    <w:next w:val="Normal"/>
    <w:qFormat/>
    <w:rsid w:val="00FF2B27"/>
    <w:pPr>
      <w:numPr>
        <w:ilvl w:val="5"/>
        <w:numId w:val="1"/>
      </w:numPr>
      <w:spacing w:before="240" w:after="60"/>
      <w:outlineLvl w:val="5"/>
    </w:pPr>
    <w:rPr>
      <w:i/>
    </w:rPr>
  </w:style>
  <w:style w:type="paragraph" w:styleId="Heading7">
    <w:name w:val="heading 7"/>
    <w:basedOn w:val="Normal"/>
    <w:next w:val="Normal"/>
    <w:qFormat/>
    <w:rsid w:val="00FF2B27"/>
    <w:pPr>
      <w:numPr>
        <w:ilvl w:val="6"/>
        <w:numId w:val="1"/>
      </w:numPr>
      <w:spacing w:before="240" w:after="60"/>
      <w:outlineLvl w:val="6"/>
    </w:pPr>
  </w:style>
  <w:style w:type="paragraph" w:styleId="Heading8">
    <w:name w:val="heading 8"/>
    <w:basedOn w:val="Normal"/>
    <w:next w:val="Normal"/>
    <w:qFormat/>
    <w:rsid w:val="00FF2B27"/>
    <w:pPr>
      <w:numPr>
        <w:ilvl w:val="7"/>
        <w:numId w:val="1"/>
      </w:numPr>
      <w:spacing w:before="240" w:after="60"/>
      <w:outlineLvl w:val="7"/>
    </w:pPr>
    <w:rPr>
      <w:i/>
    </w:rPr>
  </w:style>
  <w:style w:type="paragraph" w:styleId="Heading9">
    <w:name w:val="heading 9"/>
    <w:basedOn w:val="Normal"/>
    <w:next w:val="Normal"/>
    <w:qFormat/>
    <w:rsid w:val="00FF2B27"/>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Title">
    <w:name w:val="Title"/>
    <w:basedOn w:val="Normal"/>
    <w:next w:val="Normal"/>
    <w:qFormat/>
    <w:rsid w:val="00545217"/>
    <w:pPr>
      <w:spacing w:before="480" w:after="240" w:line="240" w:lineRule="auto"/>
      <w:jc w:val="center"/>
    </w:pPr>
    <w:rPr>
      <w:b/>
      <w:sz w:val="36"/>
    </w:rPr>
  </w:style>
  <w:style w:type="paragraph" w:styleId="Subtitle">
    <w:name w:val="Subtitle"/>
    <w:basedOn w:val="Normal"/>
    <w:qFormat/>
    <w:rsid w:val="00FF2B27"/>
    <w:pPr>
      <w:spacing w:after="60"/>
      <w:jc w:val="center"/>
    </w:pPr>
    <w:rPr>
      <w:rFonts w:ascii="Arial" w:hAnsi="Arial"/>
      <w:i/>
      <w:sz w:val="36"/>
      <w:lang w:val="en-AU"/>
    </w:rPr>
  </w:style>
  <w:style w:type="paragraph" w:styleId="NormalIndent">
    <w:name w:val="Normal Indent"/>
    <w:basedOn w:val="Normal"/>
    <w:rsid w:val="00FF2B27"/>
    <w:pPr>
      <w:ind w:left="900" w:hanging="900"/>
    </w:pPr>
  </w:style>
  <w:style w:type="paragraph" w:styleId="TOC1">
    <w:name w:val="toc 1"/>
    <w:basedOn w:val="Normal"/>
    <w:next w:val="Normal"/>
    <w:uiPriority w:val="39"/>
    <w:rsid w:val="00FF2B27"/>
    <w:pPr>
      <w:tabs>
        <w:tab w:val="right" w:pos="9360"/>
      </w:tabs>
      <w:spacing w:before="240" w:after="60"/>
      <w:ind w:right="720"/>
    </w:pPr>
  </w:style>
  <w:style w:type="paragraph" w:styleId="TOC2">
    <w:name w:val="toc 2"/>
    <w:basedOn w:val="Normal"/>
    <w:next w:val="Normal"/>
    <w:uiPriority w:val="39"/>
    <w:rsid w:val="00FF2B27"/>
    <w:pPr>
      <w:tabs>
        <w:tab w:val="right" w:pos="9360"/>
      </w:tabs>
      <w:ind w:left="432" w:right="720"/>
    </w:pPr>
  </w:style>
  <w:style w:type="paragraph" w:styleId="TOC3">
    <w:name w:val="toc 3"/>
    <w:basedOn w:val="Normal"/>
    <w:next w:val="Normal"/>
    <w:uiPriority w:val="39"/>
    <w:rsid w:val="00FF2B27"/>
    <w:pPr>
      <w:tabs>
        <w:tab w:val="left" w:pos="1440"/>
        <w:tab w:val="right" w:pos="9360"/>
      </w:tabs>
      <w:ind w:left="864"/>
    </w:pPr>
  </w:style>
  <w:style w:type="paragraph" w:styleId="Header">
    <w:name w:val="header"/>
    <w:basedOn w:val="Normal"/>
    <w:link w:val="HeaderChar"/>
    <w:uiPriority w:val="99"/>
    <w:rsid w:val="00FF2B27"/>
    <w:pPr>
      <w:tabs>
        <w:tab w:val="center" w:pos="4320"/>
        <w:tab w:val="right" w:pos="8640"/>
      </w:tabs>
    </w:pPr>
  </w:style>
  <w:style w:type="paragraph" w:styleId="Footer">
    <w:name w:val="footer"/>
    <w:basedOn w:val="Normal"/>
    <w:link w:val="FooterChar"/>
    <w:uiPriority w:val="99"/>
    <w:rsid w:val="00FF2B27"/>
    <w:pPr>
      <w:tabs>
        <w:tab w:val="center" w:pos="4320"/>
        <w:tab w:val="right" w:pos="8640"/>
      </w:tabs>
    </w:pPr>
  </w:style>
  <w:style w:type="character" w:styleId="PageNumber">
    <w:name w:val="page number"/>
    <w:basedOn w:val="DefaultParagraphFont"/>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BodyText">
    <w:name w:val="Body Text"/>
    <w:basedOn w:val="Normal"/>
    <w:link w:val="BodyTextChar"/>
    <w:rsid w:val="00FF2B27"/>
    <w:pPr>
      <w:keepLines/>
      <w:spacing w:after="120"/>
      <w:ind w:left="720"/>
    </w:pPr>
  </w:style>
  <w:style w:type="paragraph" w:styleId="DocumentMap">
    <w:name w:val="Document Map"/>
    <w:basedOn w:val="Normal"/>
    <w:semiHidden/>
    <w:rsid w:val="00FF2B27"/>
    <w:pPr>
      <w:shd w:val="clear" w:color="auto" w:fill="000080"/>
    </w:pPr>
    <w:rPr>
      <w:rFonts w:ascii="Tahoma" w:hAnsi="Tahoma"/>
    </w:rPr>
  </w:style>
  <w:style w:type="character" w:styleId="FootnoteReference">
    <w:name w:val="footnote reference"/>
    <w:semiHidden/>
    <w:rsid w:val="00FF2B27"/>
    <w:rPr>
      <w:sz w:val="20"/>
      <w:vertAlign w:val="superscript"/>
    </w:rPr>
  </w:style>
  <w:style w:type="paragraph" w:styleId="FootnoteText">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TOC4">
    <w:name w:val="toc 4"/>
    <w:basedOn w:val="Normal"/>
    <w:next w:val="Normal"/>
    <w:semiHidden/>
    <w:rsid w:val="00FF2B27"/>
    <w:pPr>
      <w:ind w:left="600"/>
    </w:pPr>
  </w:style>
  <w:style w:type="paragraph" w:styleId="TOC5">
    <w:name w:val="toc 5"/>
    <w:basedOn w:val="Normal"/>
    <w:next w:val="Normal"/>
    <w:semiHidden/>
    <w:rsid w:val="00FF2B27"/>
    <w:pPr>
      <w:ind w:left="800"/>
    </w:pPr>
  </w:style>
  <w:style w:type="paragraph" w:styleId="TOC6">
    <w:name w:val="toc 6"/>
    <w:basedOn w:val="Normal"/>
    <w:next w:val="Normal"/>
    <w:semiHidden/>
    <w:rsid w:val="00FF2B27"/>
    <w:pPr>
      <w:ind w:left="1000"/>
    </w:pPr>
  </w:style>
  <w:style w:type="paragraph" w:styleId="TOC7">
    <w:name w:val="toc 7"/>
    <w:basedOn w:val="Normal"/>
    <w:next w:val="Normal"/>
    <w:semiHidden/>
    <w:rsid w:val="00FF2B27"/>
    <w:pPr>
      <w:ind w:left="1200"/>
    </w:pPr>
  </w:style>
  <w:style w:type="paragraph" w:styleId="TOC8">
    <w:name w:val="toc 8"/>
    <w:basedOn w:val="Normal"/>
    <w:next w:val="Normal"/>
    <w:semiHidden/>
    <w:rsid w:val="00FF2B27"/>
    <w:pPr>
      <w:ind w:left="1400"/>
    </w:pPr>
  </w:style>
  <w:style w:type="paragraph" w:styleId="TOC9">
    <w:name w:val="toc 9"/>
    <w:basedOn w:val="Normal"/>
    <w:next w:val="Normal"/>
    <w:semiHidden/>
    <w:rsid w:val="00FF2B27"/>
    <w:pPr>
      <w:ind w:left="1600"/>
    </w:pPr>
  </w:style>
  <w:style w:type="paragraph" w:styleId="BodyText2">
    <w:name w:val="Body Text 2"/>
    <w:basedOn w:val="Normal"/>
    <w:rsid w:val="00FF2B27"/>
    <w:rPr>
      <w:i/>
      <w:color w:val="0000FF"/>
    </w:rPr>
  </w:style>
  <w:style w:type="paragraph" w:styleId="BodyTextIndent">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BodyText"/>
    <w:autoRedefine/>
    <w:rsid w:val="002644DE"/>
    <w:pPr>
      <w:spacing w:before="120" w:after="120"/>
      <w:ind w:left="763"/>
    </w:pPr>
    <w:rPr>
      <w:i/>
      <w:color w:val="0000FF"/>
    </w:rPr>
  </w:style>
  <w:style w:type="character" w:styleId="Hyperlink">
    <w:name w:val="Hyperlink"/>
    <w:uiPriority w:val="99"/>
    <w:rsid w:val="00FF2B27"/>
    <w:rPr>
      <w:color w:val="0000FF"/>
      <w:u w:val="single"/>
    </w:rPr>
  </w:style>
  <w:style w:type="character" w:styleId="FollowedHyperlink">
    <w:name w:val="FollowedHyperlink"/>
    <w:rsid w:val="00FF2B27"/>
    <w:rPr>
      <w:color w:val="800080"/>
      <w:u w:val="single"/>
    </w:rPr>
  </w:style>
  <w:style w:type="character" w:styleId="Strong">
    <w:name w:val="Strong"/>
    <w:qFormat/>
    <w:rsid w:val="00FF2B27"/>
    <w:rPr>
      <w:b/>
      <w:bCs/>
    </w:rPr>
  </w:style>
  <w:style w:type="paragraph" w:styleId="BalloonText">
    <w:name w:val="Balloon Text"/>
    <w:basedOn w:val="Normal"/>
    <w:link w:val="BalloonTextChar"/>
    <w:uiPriority w:val="99"/>
    <w:semiHidden/>
    <w:unhideWhenUsed/>
    <w:rsid w:val="004027E4"/>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4027E4"/>
    <w:rPr>
      <w:rFonts w:ascii="Tahoma" w:hAnsi="Tahoma" w:cs="Tahoma"/>
      <w:sz w:val="16"/>
      <w:szCs w:val="16"/>
      <w:lang w:val="en-US" w:eastAsia="en-US"/>
    </w:rPr>
  </w:style>
  <w:style w:type="paragraph" w:styleId="Normal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Heading">
    <w:name w:val="TOC Heading"/>
    <w:basedOn w:val="Heading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ListParagraph">
    <w:name w:val="List Paragraph"/>
    <w:basedOn w:val="Normal"/>
    <w:uiPriority w:val="34"/>
    <w:qFormat/>
    <w:rsid w:val="00980937"/>
    <w:pPr>
      <w:ind w:left="720"/>
      <w:contextualSpacing/>
    </w:pPr>
  </w:style>
  <w:style w:type="character" w:customStyle="1" w:styleId="Heading3Char">
    <w:name w:val="Heading 3 Char"/>
    <w:link w:val="Heading3"/>
    <w:rsid w:val="00553A1A"/>
    <w:rPr>
      <w:rFonts w:ascii="Arial" w:hAnsi="Arial"/>
      <w:b/>
      <w:lang w:val="hr-BA" w:eastAsia="en-US"/>
    </w:rPr>
  </w:style>
  <w:style w:type="character" w:customStyle="1" w:styleId="BodyTextChar">
    <w:name w:val="Body Text Char"/>
    <w:link w:val="BodyText"/>
    <w:rsid w:val="00A60A94"/>
    <w:rPr>
      <w:lang w:val="en-US" w:eastAsia="en-US"/>
    </w:rPr>
  </w:style>
  <w:style w:type="table" w:styleId="TableGrid">
    <w:name w:val="Table Grid"/>
    <w:basedOn w:val="TableNormal"/>
    <w:uiPriority w:val="9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391221"/>
    <w:rPr>
      <w:lang w:val="en-US" w:eastAsia="en-US"/>
    </w:rPr>
  </w:style>
  <w:style w:type="character" w:customStyle="1" w:styleId="HeaderChar">
    <w:name w:val="Header Char"/>
    <w:link w:val="Header"/>
    <w:uiPriority w:val="99"/>
    <w:rsid w:val="00C739F3"/>
    <w:rPr>
      <w:rFonts w:ascii="Calibri" w:hAnsi="Calibri"/>
      <w:sz w:val="22"/>
      <w:lang w:eastAsia="en-US"/>
    </w:rPr>
  </w:style>
  <w:style w:type="paragraph" w:styleId="NoSpacing">
    <w:name w:val="No Spacing"/>
    <w:link w:val="NoSpacingChar"/>
    <w:uiPriority w:val="1"/>
    <w:qFormat/>
    <w:rsid w:val="00C739F3"/>
    <w:rPr>
      <w:rFonts w:ascii="Calibri" w:eastAsia="MS Mincho" w:hAnsi="Calibri" w:cs="Arial"/>
      <w:sz w:val="22"/>
      <w:szCs w:val="22"/>
      <w:lang w:eastAsia="ja-JP"/>
    </w:rPr>
  </w:style>
  <w:style w:type="character" w:customStyle="1" w:styleId="NoSpacingChar">
    <w:name w:val="No Spacing Char"/>
    <w:link w:val="NoSpacing"/>
    <w:uiPriority w:val="1"/>
    <w:rsid w:val="00C739F3"/>
    <w:rPr>
      <w:rFonts w:ascii="Calibri" w:eastAsia="MS Mincho" w:hAnsi="Calibri" w:cs="Arial"/>
      <w:sz w:val="22"/>
      <w:szCs w:val="22"/>
      <w:lang w:val="en-US" w:eastAsia="ja-JP"/>
    </w:rPr>
  </w:style>
  <w:style w:type="paragraph" w:styleId="Caption">
    <w:name w:val="caption"/>
    <w:basedOn w:val="Normal"/>
    <w:next w:val="Normal"/>
    <w:uiPriority w:val="35"/>
    <w:unhideWhenUsed/>
    <w:qFormat/>
    <w:rsid w:val="009E0835"/>
    <w:pPr>
      <w:spacing w:before="120" w:after="120"/>
      <w:jc w:val="center"/>
    </w:pPr>
    <w:rPr>
      <w:b/>
      <w:bCs/>
      <w:sz w:val="20"/>
    </w:rPr>
  </w:style>
  <w:style w:type="paragraph" w:styleId="TableofFigures">
    <w:name w:val="table of figures"/>
    <w:basedOn w:val="Normal"/>
    <w:next w:val="Normal"/>
    <w:uiPriority w:val="99"/>
    <w:unhideWhenUsed/>
    <w:rsid w:val="009E0835"/>
  </w:style>
  <w:style w:type="paragraph" w:styleId="CommentText">
    <w:name w:val="annotation text"/>
    <w:basedOn w:val="Normal"/>
    <w:link w:val="CommentTextChar"/>
    <w:uiPriority w:val="99"/>
    <w:semiHidden/>
    <w:unhideWhenUsed/>
    <w:rsid w:val="00E9326C"/>
    <w:pPr>
      <w:spacing w:before="0" w:after="0" w:line="240" w:lineRule="auto"/>
    </w:pPr>
    <w:rPr>
      <w:sz w:val="20"/>
    </w:rPr>
  </w:style>
  <w:style w:type="character" w:customStyle="1" w:styleId="CommentTextChar">
    <w:name w:val="Comment Text Char"/>
    <w:link w:val="CommentText"/>
    <w:uiPriority w:val="99"/>
    <w:semiHidden/>
    <w:rsid w:val="00E9326C"/>
    <w:rPr>
      <w:rFonts w:ascii="Calibri" w:hAnsi="Calibri"/>
      <w:lang w:val="hr-BA" w:eastAsia="en-US"/>
    </w:rPr>
  </w:style>
  <w:style w:type="paragraph" w:styleId="ListBullet0">
    <w:name w:val="List Bullet"/>
    <w:basedOn w:val="Normal"/>
    <w:unhideWhenUsed/>
    <w:rsid w:val="008F219B"/>
    <w:pPr>
      <w:widowControl/>
      <w:numPr>
        <w:numId w:val="4"/>
      </w:numPr>
      <w:spacing w:before="0" w:after="0" w:line="240" w:lineRule="auto"/>
      <w:jc w:val="left"/>
    </w:pPr>
    <w:rPr>
      <w:rFonts w:ascii="Arial" w:hAnsi="Arial" w:cs="Arial"/>
      <w:szCs w:val="22"/>
      <w:lang w:val="en-US"/>
    </w:rPr>
  </w:style>
  <w:style w:type="paragraph" w:styleId="ListBullet2">
    <w:name w:val="List Bullet 2"/>
    <w:basedOn w:val="Normal"/>
    <w:uiPriority w:val="99"/>
    <w:semiHidden/>
    <w:unhideWhenUsed/>
    <w:rsid w:val="00F714DC"/>
    <w:pPr>
      <w:numPr>
        <w:numId w:val="5"/>
      </w:numPr>
      <w:contextualSpacing/>
    </w:pPr>
  </w:style>
  <w:style w:type="paragraph" w:styleId="List5">
    <w:name w:val="List 5"/>
    <w:basedOn w:val="Normal"/>
    <w:semiHidden/>
    <w:unhideWhenUsed/>
    <w:rsid w:val="00F714DC"/>
    <w:pPr>
      <w:widowControl/>
      <w:numPr>
        <w:numId w:val="6"/>
      </w:numPr>
      <w:spacing w:before="60" w:after="0" w:line="240" w:lineRule="auto"/>
      <w:ind w:left="1800" w:hanging="360"/>
      <w:jc w:val="left"/>
    </w:pPr>
    <w:rPr>
      <w:rFonts w:ascii="Arial" w:hAnsi="Arial"/>
      <w:sz w:val="20"/>
      <w:lang w:val="en-US"/>
    </w:rPr>
  </w:style>
  <w:style w:type="paragraph" w:styleId="ListContinue">
    <w:name w:val="List Continue"/>
    <w:basedOn w:val="Normal"/>
    <w:semiHidden/>
    <w:unhideWhenUsed/>
    <w:rsid w:val="00F714DC"/>
    <w:pPr>
      <w:widowControl/>
      <w:numPr>
        <w:ilvl w:val="1"/>
        <w:numId w:val="6"/>
      </w:numPr>
      <w:spacing w:before="60" w:after="120" w:line="240" w:lineRule="auto"/>
      <w:ind w:left="360"/>
      <w:jc w:val="left"/>
    </w:pPr>
    <w:rPr>
      <w:rFonts w:ascii="Arial" w:hAnsi="Arial"/>
      <w:sz w:val="20"/>
      <w:lang w:val="en-US"/>
    </w:rPr>
  </w:style>
  <w:style w:type="paragraph" w:customStyle="1" w:styleId="ReqArea">
    <w:name w:val="ReqArea"/>
    <w:basedOn w:val="Heading1"/>
    <w:rsid w:val="00F714DC"/>
    <w:pPr>
      <w:keepLines/>
      <w:widowControl/>
      <w:numPr>
        <w:numId w:val="2"/>
      </w:numPr>
      <w:spacing w:before="60" w:after="60" w:line="240" w:lineRule="auto"/>
      <w:jc w:val="left"/>
    </w:pPr>
    <w:rPr>
      <w:b w:val="0"/>
      <w:i/>
      <w:iCs/>
      <w:caps w:val="0"/>
      <w:kern w:val="28"/>
      <w:lang w:val="en-US"/>
    </w:rPr>
  </w:style>
  <w:style w:type="paragraph" w:customStyle="1" w:styleId="Requirement">
    <w:name w:val="Requirement"/>
    <w:basedOn w:val="Heading2"/>
    <w:rsid w:val="00F714DC"/>
    <w:pPr>
      <w:keepLines/>
      <w:widowControl/>
      <w:numPr>
        <w:numId w:val="3"/>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7"/>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MediumShading1">
    <w:name w:val="Medium Shading 1"/>
    <w:basedOn w:val="TableNormal"/>
    <w:uiPriority w:val="63"/>
    <w:rsid w:val="000F33FF"/>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List">
    <w:name w:val="Light List"/>
    <w:basedOn w:val="TableNormal"/>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8"/>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MediumShading1-Accent1">
    <w:name w:val="Medium Shading 1 Accent 1"/>
    <w:basedOn w:val="TableNormal"/>
    <w:uiPriority w:val="63"/>
    <w:rsid w:val="00561C4D"/>
    <w:rPr>
      <w:rFonts w:ascii="Calibri" w:eastAsia="Calibri" w:hAnsi="Calibri"/>
      <w:sz w:val="22"/>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Caption"/>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BodyTextIndent2">
    <w:name w:val="Body Text Indent 2"/>
    <w:basedOn w:val="Normal"/>
    <w:link w:val="BodyTextIndent2Char"/>
    <w:uiPriority w:val="99"/>
    <w:semiHidden/>
    <w:unhideWhenUsed/>
    <w:rsid w:val="0043407A"/>
    <w:pPr>
      <w:spacing w:after="120" w:line="480" w:lineRule="auto"/>
      <w:ind w:left="283"/>
    </w:pPr>
  </w:style>
  <w:style w:type="character" w:customStyle="1" w:styleId="BodyTextIndent2Char">
    <w:name w:val="Body Text Indent 2 Char"/>
    <w:link w:val="BodyTextIndent2"/>
    <w:uiPriority w:val="99"/>
    <w:semiHidden/>
    <w:rsid w:val="0043407A"/>
    <w:rPr>
      <w:rFonts w:ascii="Calibri" w:hAnsi="Calibri"/>
      <w:sz w:val="22"/>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is\source\repos\Aplikacija%20za%20podr&#353;ku%20rada%20srednjih%20&#353;kola_\Zadatak5\Specifikacija_korisnickog_interfejs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B22BD-02A8-47FC-9C4C-D2B2CF311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Specifikacija_korisnickog_interfejsa.dot</Template>
  <TotalTime>3</TotalTime>
  <Pages>17</Pages>
  <Words>1613</Words>
  <Characters>9198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Naziv projekta</vt:lpstr>
    </vt:vector>
  </TitlesOfParts>
  <Company/>
  <LinksUpToDate>false</LinksUpToDate>
  <CharactersWithSpaces>10790</CharactersWithSpaces>
  <SharedDoc>false</SharedDoc>
  <HLinks>
    <vt:vector size="114" baseType="variant">
      <vt:variant>
        <vt:i4>1966141</vt:i4>
      </vt:variant>
      <vt:variant>
        <vt:i4>110</vt:i4>
      </vt:variant>
      <vt:variant>
        <vt:i4>0</vt:i4>
      </vt:variant>
      <vt:variant>
        <vt:i4>5</vt:i4>
      </vt:variant>
      <vt:variant>
        <vt:lpwstr/>
      </vt:variant>
      <vt:variant>
        <vt:lpwstr>_Toc404151898</vt:lpwstr>
      </vt:variant>
      <vt:variant>
        <vt:i4>1966141</vt:i4>
      </vt:variant>
      <vt:variant>
        <vt:i4>104</vt:i4>
      </vt:variant>
      <vt:variant>
        <vt:i4>0</vt:i4>
      </vt:variant>
      <vt:variant>
        <vt:i4>5</vt:i4>
      </vt:variant>
      <vt:variant>
        <vt:lpwstr/>
      </vt:variant>
      <vt:variant>
        <vt:lpwstr>_Toc404151897</vt:lpwstr>
      </vt:variant>
      <vt:variant>
        <vt:i4>1966141</vt:i4>
      </vt:variant>
      <vt:variant>
        <vt:i4>98</vt:i4>
      </vt:variant>
      <vt:variant>
        <vt:i4>0</vt:i4>
      </vt:variant>
      <vt:variant>
        <vt:i4>5</vt:i4>
      </vt:variant>
      <vt:variant>
        <vt:lpwstr/>
      </vt:variant>
      <vt:variant>
        <vt:lpwstr>_Toc404151896</vt:lpwstr>
      </vt:variant>
      <vt:variant>
        <vt:i4>1966141</vt:i4>
      </vt:variant>
      <vt:variant>
        <vt:i4>92</vt:i4>
      </vt:variant>
      <vt:variant>
        <vt:i4>0</vt:i4>
      </vt:variant>
      <vt:variant>
        <vt:i4>5</vt:i4>
      </vt:variant>
      <vt:variant>
        <vt:lpwstr/>
      </vt:variant>
      <vt:variant>
        <vt:lpwstr>_Toc404151895</vt:lpwstr>
      </vt:variant>
      <vt:variant>
        <vt:i4>1966141</vt:i4>
      </vt:variant>
      <vt:variant>
        <vt:i4>86</vt:i4>
      </vt:variant>
      <vt:variant>
        <vt:i4>0</vt:i4>
      </vt:variant>
      <vt:variant>
        <vt:i4>5</vt:i4>
      </vt:variant>
      <vt:variant>
        <vt:lpwstr/>
      </vt:variant>
      <vt:variant>
        <vt:lpwstr>_Toc404151894</vt:lpwstr>
      </vt:variant>
      <vt:variant>
        <vt:i4>1966141</vt:i4>
      </vt:variant>
      <vt:variant>
        <vt:i4>80</vt:i4>
      </vt:variant>
      <vt:variant>
        <vt:i4>0</vt:i4>
      </vt:variant>
      <vt:variant>
        <vt:i4>5</vt:i4>
      </vt:variant>
      <vt:variant>
        <vt:lpwstr/>
      </vt:variant>
      <vt:variant>
        <vt:lpwstr>_Toc404151893</vt:lpwstr>
      </vt:variant>
      <vt:variant>
        <vt:i4>1966141</vt:i4>
      </vt:variant>
      <vt:variant>
        <vt:i4>74</vt:i4>
      </vt:variant>
      <vt:variant>
        <vt:i4>0</vt:i4>
      </vt:variant>
      <vt:variant>
        <vt:i4>5</vt:i4>
      </vt:variant>
      <vt:variant>
        <vt:lpwstr/>
      </vt:variant>
      <vt:variant>
        <vt:lpwstr>_Toc404151892</vt:lpwstr>
      </vt:variant>
      <vt:variant>
        <vt:i4>1966141</vt:i4>
      </vt:variant>
      <vt:variant>
        <vt:i4>68</vt:i4>
      </vt:variant>
      <vt:variant>
        <vt:i4>0</vt:i4>
      </vt:variant>
      <vt:variant>
        <vt:i4>5</vt:i4>
      </vt:variant>
      <vt:variant>
        <vt:lpwstr/>
      </vt:variant>
      <vt:variant>
        <vt:lpwstr>_Toc404151891</vt:lpwstr>
      </vt:variant>
      <vt:variant>
        <vt:i4>1966141</vt:i4>
      </vt:variant>
      <vt:variant>
        <vt:i4>62</vt:i4>
      </vt:variant>
      <vt:variant>
        <vt:i4>0</vt:i4>
      </vt:variant>
      <vt:variant>
        <vt:i4>5</vt:i4>
      </vt:variant>
      <vt:variant>
        <vt:lpwstr/>
      </vt:variant>
      <vt:variant>
        <vt:lpwstr>_Toc404151890</vt:lpwstr>
      </vt:variant>
      <vt:variant>
        <vt:i4>2031677</vt:i4>
      </vt:variant>
      <vt:variant>
        <vt:i4>56</vt:i4>
      </vt:variant>
      <vt:variant>
        <vt:i4>0</vt:i4>
      </vt:variant>
      <vt:variant>
        <vt:i4>5</vt:i4>
      </vt:variant>
      <vt:variant>
        <vt:lpwstr/>
      </vt:variant>
      <vt:variant>
        <vt:lpwstr>_Toc404151889</vt:lpwstr>
      </vt:variant>
      <vt:variant>
        <vt:i4>2031677</vt:i4>
      </vt:variant>
      <vt:variant>
        <vt:i4>50</vt:i4>
      </vt:variant>
      <vt:variant>
        <vt:i4>0</vt:i4>
      </vt:variant>
      <vt:variant>
        <vt:i4>5</vt:i4>
      </vt:variant>
      <vt:variant>
        <vt:lpwstr/>
      </vt:variant>
      <vt:variant>
        <vt:lpwstr>_Toc404151888</vt:lpwstr>
      </vt:variant>
      <vt:variant>
        <vt:i4>2031677</vt:i4>
      </vt:variant>
      <vt:variant>
        <vt:i4>44</vt:i4>
      </vt:variant>
      <vt:variant>
        <vt:i4>0</vt:i4>
      </vt:variant>
      <vt:variant>
        <vt:i4>5</vt:i4>
      </vt:variant>
      <vt:variant>
        <vt:lpwstr/>
      </vt:variant>
      <vt:variant>
        <vt:lpwstr>_Toc404151887</vt:lpwstr>
      </vt:variant>
      <vt:variant>
        <vt:i4>2031677</vt:i4>
      </vt:variant>
      <vt:variant>
        <vt:i4>38</vt:i4>
      </vt:variant>
      <vt:variant>
        <vt:i4>0</vt:i4>
      </vt:variant>
      <vt:variant>
        <vt:i4>5</vt:i4>
      </vt:variant>
      <vt:variant>
        <vt:lpwstr/>
      </vt:variant>
      <vt:variant>
        <vt:lpwstr>_Toc404151886</vt:lpwstr>
      </vt:variant>
      <vt:variant>
        <vt:i4>2031677</vt:i4>
      </vt:variant>
      <vt:variant>
        <vt:i4>32</vt:i4>
      </vt:variant>
      <vt:variant>
        <vt:i4>0</vt:i4>
      </vt:variant>
      <vt:variant>
        <vt:i4>5</vt:i4>
      </vt:variant>
      <vt:variant>
        <vt:lpwstr/>
      </vt:variant>
      <vt:variant>
        <vt:lpwstr>_Toc404151885</vt:lpwstr>
      </vt:variant>
      <vt:variant>
        <vt:i4>2031677</vt:i4>
      </vt:variant>
      <vt:variant>
        <vt:i4>26</vt:i4>
      </vt:variant>
      <vt:variant>
        <vt:i4>0</vt:i4>
      </vt:variant>
      <vt:variant>
        <vt:i4>5</vt:i4>
      </vt:variant>
      <vt:variant>
        <vt:lpwstr/>
      </vt:variant>
      <vt:variant>
        <vt:lpwstr>_Toc404151884</vt:lpwstr>
      </vt:variant>
      <vt:variant>
        <vt:i4>2031677</vt:i4>
      </vt:variant>
      <vt:variant>
        <vt:i4>20</vt:i4>
      </vt:variant>
      <vt:variant>
        <vt:i4>0</vt:i4>
      </vt:variant>
      <vt:variant>
        <vt:i4>5</vt:i4>
      </vt:variant>
      <vt:variant>
        <vt:lpwstr/>
      </vt:variant>
      <vt:variant>
        <vt:lpwstr>_Toc404151883</vt:lpwstr>
      </vt:variant>
      <vt:variant>
        <vt:i4>2031677</vt:i4>
      </vt:variant>
      <vt:variant>
        <vt:i4>14</vt:i4>
      </vt:variant>
      <vt:variant>
        <vt:i4>0</vt:i4>
      </vt:variant>
      <vt:variant>
        <vt:i4>5</vt:i4>
      </vt:variant>
      <vt:variant>
        <vt:lpwstr/>
      </vt:variant>
      <vt:variant>
        <vt:lpwstr>_Toc404151882</vt:lpwstr>
      </vt:variant>
      <vt:variant>
        <vt:i4>2031677</vt:i4>
      </vt:variant>
      <vt:variant>
        <vt:i4>8</vt:i4>
      </vt:variant>
      <vt:variant>
        <vt:i4>0</vt:i4>
      </vt:variant>
      <vt:variant>
        <vt:i4>5</vt:i4>
      </vt:variant>
      <vt:variant>
        <vt:lpwstr/>
      </vt:variant>
      <vt:variant>
        <vt:lpwstr>_Toc404151881</vt:lpwstr>
      </vt:variant>
      <vt:variant>
        <vt:i4>2031677</vt:i4>
      </vt:variant>
      <vt:variant>
        <vt:i4>2</vt:i4>
      </vt:variant>
      <vt:variant>
        <vt:i4>0</vt:i4>
      </vt:variant>
      <vt:variant>
        <vt:i4>5</vt:i4>
      </vt:variant>
      <vt:variant>
        <vt:lpwstr/>
      </vt:variant>
      <vt:variant>
        <vt:lpwstr>_Toc404151880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cp:lastModifiedBy>Haris</cp:lastModifiedBy>
  <cp:revision>2</cp:revision>
  <cp:lastPrinted>2012-01-12T10:01:00Z</cp:lastPrinted>
  <dcterms:created xsi:type="dcterms:W3CDTF">2018-06-25T15:39:00Z</dcterms:created>
  <dcterms:modified xsi:type="dcterms:W3CDTF">2018-06-25T15:42:00Z</dcterms:modified>
</cp:coreProperties>
</file>