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9F029" w14:textId="77777777" w:rsidR="00414A97" w:rsidRDefault="00414A97" w:rsidP="00414A97">
      <w:pPr>
        <w:spacing w:line="360" w:lineRule="auto"/>
        <w:jc w:val="center"/>
        <w:rPr>
          <w:b/>
          <w:bCs/>
          <w:sz w:val="28"/>
          <w:szCs w:val="28"/>
        </w:rPr>
      </w:pPr>
      <w:r>
        <w:rPr>
          <w:noProof/>
          <w:sz w:val="28"/>
          <w:szCs w:val="28"/>
        </w:rPr>
        <w:drawing>
          <wp:inline distT="0" distB="0" distL="0" distR="0" wp14:anchorId="5A8872EE" wp14:editId="3FAE0873">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5360582" cy="576072"/>
                    </a:xfrm>
                    <a:prstGeom prst="rect">
                      <a:avLst/>
                    </a:prstGeom>
                  </pic:spPr>
                </pic:pic>
              </a:graphicData>
            </a:graphic>
          </wp:inline>
        </w:drawing>
      </w:r>
    </w:p>
    <w:p w14:paraId="79FF4403" w14:textId="77777777" w:rsidR="00414A97" w:rsidRDefault="00414A97" w:rsidP="00414A97">
      <w:pPr>
        <w:ind w:firstLineChars="250" w:firstLine="904"/>
        <w:jc w:val="both"/>
        <w:rPr>
          <w:sz w:val="28"/>
          <w:szCs w:val="28"/>
        </w:rPr>
      </w:pPr>
      <w:r>
        <w:rPr>
          <w:rFonts w:ascii="Times New Roman" w:hAnsi="Times New Roman" w:cs="Times New Roman"/>
          <w:b/>
          <w:bCs/>
          <w:sz w:val="36"/>
          <w:szCs w:val="36"/>
        </w:rPr>
        <w:t>CONVERSATION-STATE BASED APPROACH</w:t>
      </w:r>
    </w:p>
    <w:p w14:paraId="50E10F50" w14:textId="77777777" w:rsidR="00414A97" w:rsidRDefault="00414A97" w:rsidP="00414A97">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lang w:val="en-US"/>
        </w:rPr>
        <w:t>Assignment on</w:t>
      </w:r>
    </w:p>
    <w:p w14:paraId="65156360" w14:textId="77777777" w:rsidR="00414A97" w:rsidRDefault="00414A97" w:rsidP="00414A97">
      <w:pPr>
        <w:spacing w:line="360" w:lineRule="auto"/>
        <w:jc w:val="center"/>
        <w:rPr>
          <w:rFonts w:ascii="Times New Roman" w:hAnsi="Times New Roman" w:cs="Times New Roman"/>
          <w:i/>
          <w:iCs/>
          <w:sz w:val="28"/>
          <w:szCs w:val="28"/>
        </w:rPr>
      </w:pPr>
    </w:p>
    <w:p w14:paraId="009248A0" w14:textId="77777777" w:rsidR="00414A97" w:rsidRDefault="00414A97" w:rsidP="00414A97">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06F8C113" w14:textId="77777777" w:rsidR="00414A97" w:rsidRDefault="00414A97" w:rsidP="00414A97">
      <w:pPr>
        <w:spacing w:line="360" w:lineRule="auto"/>
        <w:jc w:val="center"/>
        <w:rPr>
          <w:rFonts w:ascii="Times New Roman" w:hAnsi="Times New Roman" w:cs="Times New Roman"/>
          <w:sz w:val="28"/>
          <w:szCs w:val="28"/>
        </w:rPr>
      </w:pPr>
    </w:p>
    <w:p w14:paraId="1013AA0F" w14:textId="77777777" w:rsidR="00414A97" w:rsidRDefault="00414A97" w:rsidP="00414A97">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5D6FAA3F" w14:textId="77777777" w:rsidR="00414A97" w:rsidRDefault="00414A97" w:rsidP="00414A97">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1FE31C33" w14:textId="77777777" w:rsidR="00414A97" w:rsidRDefault="00414A97" w:rsidP="00414A97">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66BDA27F" w14:textId="77777777" w:rsidR="00414A97" w:rsidRDefault="00414A97" w:rsidP="00414A97">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140FD767" w14:textId="77777777" w:rsidR="00414A97" w:rsidRDefault="00414A97" w:rsidP="00414A97">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Pr>
          <w:rFonts w:ascii="Times New Roman" w:hAnsi="Times New Roman" w:cs="Times New Roman"/>
          <w:b/>
          <w:bCs/>
          <w:sz w:val="28"/>
          <w:szCs w:val="28"/>
          <w:lang w:val="en-US"/>
        </w:rPr>
        <w:t>Machine Learning</w:t>
      </w:r>
    </w:p>
    <w:p w14:paraId="3EC74829" w14:textId="77777777" w:rsidR="00414A97" w:rsidRDefault="00414A97" w:rsidP="00414A97">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7E281A24" w14:textId="5DA3EDDD" w:rsidR="00414A97" w:rsidRDefault="00414A97" w:rsidP="00414A97">
      <w:pPr>
        <w:spacing w:line="360" w:lineRule="auto"/>
        <w:ind w:firstLineChars="1100" w:firstLine="3092"/>
        <w:rPr>
          <w:rFonts w:ascii="Times New Roman" w:hAnsi="Times New Roman" w:cs="Times New Roman"/>
          <w:sz w:val="28"/>
          <w:szCs w:val="28"/>
          <w:lang w:val="en-US"/>
        </w:rPr>
      </w:pPr>
      <w:r>
        <w:rPr>
          <w:rFonts w:ascii="Times New Roman" w:hAnsi="Times New Roman" w:cs="Times New Roman"/>
          <w:b/>
          <w:bCs/>
          <w:sz w:val="28"/>
          <w:szCs w:val="28"/>
          <w:lang w:val="en-US"/>
        </w:rPr>
        <w:t>Harissh M(192424014)</w:t>
      </w:r>
    </w:p>
    <w:p w14:paraId="637FE1B2" w14:textId="77777777" w:rsidR="00414A97" w:rsidRDefault="00414A97" w:rsidP="00414A97">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3C024501" w14:textId="77777777" w:rsidR="00414A97" w:rsidRDefault="00414A97" w:rsidP="00414A97">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T</w:t>
      </w:r>
    </w:p>
    <w:p w14:paraId="3E1DFAF3" w14:textId="77777777" w:rsidR="00414A97" w:rsidRDefault="00414A97" w:rsidP="00414A97">
      <w:pPr>
        <w:spacing w:line="360" w:lineRule="auto"/>
        <w:ind w:firstLineChars="1200" w:firstLine="3360"/>
        <w:rPr>
          <w:rFonts w:ascii="Times New Roman" w:hAnsi="Times New Roman" w:cs="Times New Roman"/>
          <w:sz w:val="28"/>
          <w:szCs w:val="28"/>
          <w:lang w:val="en-US"/>
        </w:rPr>
      </w:pPr>
    </w:p>
    <w:p w14:paraId="1F310FF9" w14:textId="77777777" w:rsidR="00414A97" w:rsidRDefault="00414A97" w:rsidP="00414A97">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383E992D" w14:textId="77777777" w:rsidR="00414A97" w:rsidRDefault="00414A97" w:rsidP="00414A97">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54872565" w14:textId="77777777" w:rsidR="00414A97" w:rsidRDefault="00414A97" w:rsidP="00414A9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5FB2698F" w14:textId="77777777" w:rsidR="00414A97" w:rsidRDefault="00414A97" w:rsidP="00414A97">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3E200559" w14:textId="77777777" w:rsidR="00414A97" w:rsidRDefault="00414A97" w:rsidP="009627AA">
      <w:pPr>
        <w:jc w:val="both"/>
        <w:rPr>
          <w:rFonts w:ascii="Times New Roman" w:hAnsi="Times New Roman" w:cs="Times New Roman"/>
          <w:b/>
          <w:bCs/>
        </w:rPr>
      </w:pPr>
    </w:p>
    <w:p w14:paraId="58276631" w14:textId="4BD4CF42" w:rsidR="009627AA" w:rsidRPr="00C60EAF" w:rsidRDefault="009627AA" w:rsidP="009627AA">
      <w:pPr>
        <w:jc w:val="both"/>
        <w:rPr>
          <w:rFonts w:ascii="Times New Roman" w:hAnsi="Times New Roman" w:cs="Times New Roman"/>
          <w:b/>
          <w:bCs/>
          <w:sz w:val="36"/>
          <w:szCs w:val="36"/>
        </w:rPr>
      </w:pPr>
      <w:r w:rsidRPr="00C60EAF">
        <w:rPr>
          <w:rFonts w:ascii="Times New Roman" w:hAnsi="Times New Roman" w:cs="Times New Roman"/>
          <w:b/>
          <w:bCs/>
          <w:color w:val="EE0000"/>
          <w:sz w:val="36"/>
          <w:szCs w:val="36"/>
        </w:rPr>
        <w:t>STATISTICAL CLASSIFICATION APPROACH</w:t>
      </w:r>
    </w:p>
    <w:p w14:paraId="7A8856CA"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1. Problem Statement and Problem Formulation</w:t>
      </w:r>
    </w:p>
    <w:p w14:paraId="5B768049"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Problem Statement</w:t>
      </w:r>
    </w:p>
    <w:p w14:paraId="6C2468E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E-commerce customer-service systems must identify what a customer is trying to accomplish from natural-language messages. Customers may describe the same requirement using different vocabulary and grammatical forms. For example, a delivery-related request may contain words such as </w:t>
      </w:r>
      <w:r w:rsidRPr="009627AA">
        <w:rPr>
          <w:rFonts w:ascii="Times New Roman" w:hAnsi="Times New Roman" w:cs="Times New Roman"/>
          <w:i/>
          <w:iCs/>
        </w:rPr>
        <w:t>arrive</w:t>
      </w:r>
      <w:r w:rsidRPr="009627AA">
        <w:rPr>
          <w:rFonts w:ascii="Times New Roman" w:hAnsi="Times New Roman" w:cs="Times New Roman"/>
        </w:rPr>
        <w:t xml:space="preserve">, </w:t>
      </w:r>
      <w:r w:rsidRPr="009627AA">
        <w:rPr>
          <w:rFonts w:ascii="Times New Roman" w:hAnsi="Times New Roman" w:cs="Times New Roman"/>
          <w:i/>
          <w:iCs/>
        </w:rPr>
        <w:t>arrived</w:t>
      </w:r>
      <w:r w:rsidRPr="009627AA">
        <w:rPr>
          <w:rFonts w:ascii="Times New Roman" w:hAnsi="Times New Roman" w:cs="Times New Roman"/>
        </w:rPr>
        <w:t xml:space="preserve">, </w:t>
      </w:r>
      <w:r w:rsidRPr="009627AA">
        <w:rPr>
          <w:rFonts w:ascii="Times New Roman" w:hAnsi="Times New Roman" w:cs="Times New Roman"/>
          <w:i/>
          <w:iCs/>
        </w:rPr>
        <w:t>arrival</w:t>
      </w:r>
      <w:r w:rsidRPr="009627AA">
        <w:rPr>
          <w:rFonts w:ascii="Times New Roman" w:hAnsi="Times New Roman" w:cs="Times New Roman"/>
        </w:rPr>
        <w:t xml:space="preserve">, </w:t>
      </w:r>
      <w:r w:rsidRPr="009627AA">
        <w:rPr>
          <w:rFonts w:ascii="Times New Roman" w:hAnsi="Times New Roman" w:cs="Times New Roman"/>
          <w:i/>
          <w:iCs/>
        </w:rPr>
        <w:t>delivery</w:t>
      </w:r>
      <w:r w:rsidRPr="009627AA">
        <w:rPr>
          <w:rFonts w:ascii="Times New Roman" w:hAnsi="Times New Roman" w:cs="Times New Roman"/>
        </w:rPr>
        <w:t xml:space="preserve">, or </w:t>
      </w:r>
      <w:r w:rsidRPr="009627AA">
        <w:rPr>
          <w:rFonts w:ascii="Times New Roman" w:hAnsi="Times New Roman" w:cs="Times New Roman"/>
          <w:i/>
          <w:iCs/>
        </w:rPr>
        <w:t>delivered</w:t>
      </w:r>
      <w:r w:rsidRPr="009627AA">
        <w:rPr>
          <w:rFonts w:ascii="Times New Roman" w:hAnsi="Times New Roman" w:cs="Times New Roman"/>
        </w:rPr>
        <w:t>.</w:t>
      </w:r>
    </w:p>
    <w:p w14:paraId="4BDA485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A chatbot based purely on exact keyword matching may treat these expressions as unrelated or may assign an incorrect intent when a competing word such as </w:t>
      </w:r>
      <w:r w:rsidRPr="009627AA">
        <w:rPr>
          <w:rFonts w:ascii="Times New Roman" w:hAnsi="Times New Roman" w:cs="Times New Roman"/>
          <w:i/>
          <w:iCs/>
        </w:rPr>
        <w:t>cancel</w:t>
      </w:r>
      <w:r w:rsidRPr="009627AA">
        <w:rPr>
          <w:rFonts w:ascii="Times New Roman" w:hAnsi="Times New Roman" w:cs="Times New Roman"/>
        </w:rPr>
        <w:t xml:space="preserve"> occurs in the conversation.</w:t>
      </w:r>
    </w:p>
    <w:p w14:paraId="10159EA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proposed system therefore uses a </w:t>
      </w:r>
      <w:r w:rsidRPr="009627AA">
        <w:rPr>
          <w:rFonts w:ascii="Times New Roman" w:hAnsi="Times New Roman" w:cs="Times New Roman"/>
          <w:b/>
          <w:bCs/>
        </w:rPr>
        <w:t>statistical NLP approach based on TF-IDF features and n-grams</w:t>
      </w:r>
      <w:r w:rsidRPr="009627AA">
        <w:rPr>
          <w:rFonts w:ascii="Times New Roman" w:hAnsi="Times New Roman" w:cs="Times New Roman"/>
        </w:rPr>
        <w:t xml:space="preserve"> to classify customer messages. Linguistic processing and contextual correction are then applied to the classifier output so that explicit negation and conversational information can modify an otherwise misleading prediction.</w:t>
      </w:r>
    </w:p>
    <w:p w14:paraId="287421D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assignment requires the final classification to use multiple NLP levels rather than keyword frequency alone. </w:t>
      </w:r>
    </w:p>
    <w:p w14:paraId="0A441A24"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Problem Formulation</w:t>
      </w:r>
    </w:p>
    <w:p w14:paraId="71AB9E6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b/>
          <w:bCs/>
        </w:rPr>
        <w:t>Input:</w:t>
      </w:r>
      <w:r w:rsidRPr="009627AA">
        <w:rPr>
          <w:rFonts w:ascii="Times New Roman" w:hAnsi="Times New Roman" w:cs="Times New Roman"/>
        </w:rPr>
        <w:br/>
        <w:t>A sequence of customer messages from an e-commerce conversation.</w:t>
      </w:r>
    </w:p>
    <w:p w14:paraId="5FE8F8F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b/>
          <w:bCs/>
        </w:rPr>
        <w:t>Output:</w:t>
      </w:r>
    </w:p>
    <w:p w14:paraId="07A4C978"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Predicted customer intent </w:t>
      </w:r>
    </w:p>
    <w:p w14:paraId="57D1C5FA"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Intent probability/confidence </w:t>
      </w:r>
    </w:p>
    <w:p w14:paraId="25A4E94E"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Important entities </w:t>
      </w:r>
    </w:p>
    <w:p w14:paraId="429714E0"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Linguistic evidence </w:t>
      </w:r>
    </w:p>
    <w:p w14:paraId="3908B06A"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Contextual corrections </w:t>
      </w:r>
    </w:p>
    <w:p w14:paraId="1D64A096"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Retrieved information </w:t>
      </w:r>
    </w:p>
    <w:p w14:paraId="3871584F"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Generated response </w:t>
      </w:r>
    </w:p>
    <w:p w14:paraId="6F55A2EB" w14:textId="77777777" w:rsidR="009627AA" w:rsidRPr="009627AA" w:rsidRDefault="009627AA" w:rsidP="009627AA">
      <w:pPr>
        <w:numPr>
          <w:ilvl w:val="0"/>
          <w:numId w:val="1"/>
        </w:numPr>
        <w:jc w:val="both"/>
        <w:rPr>
          <w:rFonts w:ascii="Times New Roman" w:hAnsi="Times New Roman" w:cs="Times New Roman"/>
        </w:rPr>
      </w:pPr>
      <w:r w:rsidRPr="009627AA">
        <w:rPr>
          <w:rFonts w:ascii="Times New Roman" w:hAnsi="Times New Roman" w:cs="Times New Roman"/>
        </w:rPr>
        <w:t xml:space="preserve">Tamil translation </w:t>
      </w:r>
    </w:p>
    <w:p w14:paraId="4357F18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predefined intent categories include Order Tracking, Order Cancellation, Product Information, Return Request, Refund Request, Payment Problem, Delivery Information, Account Problem, Complaint and General Inquiry. </w:t>
      </w:r>
    </w:p>
    <w:p w14:paraId="1FD8BD81"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7087386C">
          <v:rect id="_x0000_i1025" style="width:0;height:1.5pt" o:hralign="center" o:hrstd="t" o:hr="t" fillcolor="#a0a0a0" stroked="f"/>
        </w:pict>
      </w:r>
    </w:p>
    <w:p w14:paraId="58EAB6F5"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lastRenderedPageBreak/>
        <w:t>2. Objective and Expected Outcomes</w:t>
      </w:r>
    </w:p>
    <w:p w14:paraId="3F79BE94"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Objectives</w:t>
      </w:r>
    </w:p>
    <w:p w14:paraId="3C910AF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main objective is to develop a statistical intent-classification system that can recognize customer requirements from different linguistic expressions.</w:t>
      </w:r>
    </w:p>
    <w:p w14:paraId="235F298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specific objectives are:</w:t>
      </w:r>
    </w:p>
    <w:p w14:paraId="14C83067"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Preprocess customer conversations. </w:t>
      </w:r>
    </w:p>
    <w:p w14:paraId="5EF5A087"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Reduce morphological variations through stemming. </w:t>
      </w:r>
    </w:p>
    <w:p w14:paraId="101C5554"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Generate unigram, bigram and trigram features. </w:t>
      </w:r>
    </w:p>
    <w:p w14:paraId="2A023BC7"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Convert textual input into numerical TF-IDF vectors. </w:t>
      </w:r>
    </w:p>
    <w:p w14:paraId="32BC06FA"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Train a statistical classifier for intent prediction. </w:t>
      </w:r>
    </w:p>
    <w:p w14:paraId="72647BCF"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Use POS and syntactic information as supporting evidence. </w:t>
      </w:r>
    </w:p>
    <w:p w14:paraId="13EEAFFC"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Detect negation explicitly. </w:t>
      </w:r>
    </w:p>
    <w:p w14:paraId="46E20CB8"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Identify e-commerce entities. </w:t>
      </w:r>
    </w:p>
    <w:p w14:paraId="690ED532"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Resolve context-dependent references. </w:t>
      </w:r>
    </w:p>
    <w:p w14:paraId="7915BDA5"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Incorporate discourse information. </w:t>
      </w:r>
    </w:p>
    <w:p w14:paraId="52196504"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Apply contextual correction to the statistical prediction. </w:t>
      </w:r>
    </w:p>
    <w:p w14:paraId="334530E2"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Retrieve information associated with the selected intent. </w:t>
      </w:r>
    </w:p>
    <w:p w14:paraId="00710D32"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Generate a natural-language response. </w:t>
      </w:r>
    </w:p>
    <w:p w14:paraId="0C13E865" w14:textId="77777777" w:rsidR="009627AA" w:rsidRPr="009627AA" w:rsidRDefault="009627AA" w:rsidP="009627AA">
      <w:pPr>
        <w:numPr>
          <w:ilvl w:val="0"/>
          <w:numId w:val="2"/>
        </w:numPr>
        <w:jc w:val="both"/>
        <w:rPr>
          <w:rFonts w:ascii="Times New Roman" w:hAnsi="Times New Roman" w:cs="Times New Roman"/>
        </w:rPr>
      </w:pPr>
      <w:r w:rsidRPr="009627AA">
        <w:rPr>
          <w:rFonts w:ascii="Times New Roman" w:hAnsi="Times New Roman" w:cs="Times New Roman"/>
        </w:rPr>
        <w:t xml:space="preserve">Translate the response into Tamil. </w:t>
      </w:r>
    </w:p>
    <w:p w14:paraId="72C72B2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assignment specifically requires unigram, bigram and trigram representations, POS tagging, negation handling, semantic processing, reference resolution and final intent classification. </w:t>
      </w:r>
    </w:p>
    <w:p w14:paraId="5DCE7E6B"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Expected Outcomes</w:t>
      </w:r>
    </w:p>
    <w:p w14:paraId="55D4C6F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system is expected to classify the given conversation as:</w:t>
      </w:r>
    </w:p>
    <w:p w14:paraId="5EE26B8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b/>
          <w:bCs/>
        </w:rPr>
        <w:t>Final Intent: Order Tracking / Delivery Information</w:t>
      </w:r>
    </w:p>
    <w:p w14:paraId="2F447D9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expected result is obtained because the statistical model recognizes delivery-related patterns, while contextual correction identifies that cancellation has been explicitly rejected.</w:t>
      </w:r>
    </w:p>
    <w:p w14:paraId="71934912"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0E8C6F03">
          <v:rect id="_x0000_i1026" style="width:0;height:1.5pt" o:hralign="center" o:hrstd="t" o:hr="t" fillcolor="#a0a0a0" stroked="f"/>
        </w:pict>
      </w:r>
    </w:p>
    <w:p w14:paraId="3A67265C"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3. Requirements, Constraints and Assumptions</w:t>
      </w:r>
    </w:p>
    <w:p w14:paraId="223763C7"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Requirements</w:t>
      </w:r>
    </w:p>
    <w:p w14:paraId="41FB804A"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lastRenderedPageBreak/>
        <w:t>Functional Requirements</w:t>
      </w:r>
    </w:p>
    <w:p w14:paraId="68757D2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proposed system should:</w:t>
      </w:r>
    </w:p>
    <w:p w14:paraId="7E4F6568"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Accept customer conversations. </w:t>
      </w:r>
    </w:p>
    <w:p w14:paraId="46F24CFA"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Clean and tokenize the text. </w:t>
      </w:r>
    </w:p>
    <w:p w14:paraId="587FF8F2"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Perform stemming. </w:t>
      </w:r>
    </w:p>
    <w:p w14:paraId="407E4BDB"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Generate TF-IDF representations. </w:t>
      </w:r>
    </w:p>
    <w:p w14:paraId="4830F8A2"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Include unigram, bigram and trigram features. </w:t>
      </w:r>
    </w:p>
    <w:p w14:paraId="19BF4428"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Perform POS tagging. </w:t>
      </w:r>
    </w:p>
    <w:p w14:paraId="59A67C2F"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Analyze sentence structure. </w:t>
      </w:r>
    </w:p>
    <w:p w14:paraId="62F7061E"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Detect negation. </w:t>
      </w:r>
    </w:p>
    <w:p w14:paraId="39B28E15"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Identify entities. </w:t>
      </w:r>
    </w:p>
    <w:p w14:paraId="120185A9"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Resolve references. </w:t>
      </w:r>
    </w:p>
    <w:p w14:paraId="5F71698D"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Analyze conversational markers. </w:t>
      </w:r>
    </w:p>
    <w:p w14:paraId="1CEB392A"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Predict an intent using a trained classifier. </w:t>
      </w:r>
    </w:p>
    <w:p w14:paraId="06FCCC2A"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Apply contextual correction. </w:t>
      </w:r>
    </w:p>
    <w:p w14:paraId="2B311ACF"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Retrieve appropriate information. </w:t>
      </w:r>
    </w:p>
    <w:p w14:paraId="15DE4FD8"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Generate a response. </w:t>
      </w:r>
    </w:p>
    <w:p w14:paraId="0CA9C061" w14:textId="77777777" w:rsidR="009627AA" w:rsidRPr="009627AA" w:rsidRDefault="009627AA" w:rsidP="009627AA">
      <w:pPr>
        <w:numPr>
          <w:ilvl w:val="0"/>
          <w:numId w:val="3"/>
        </w:numPr>
        <w:jc w:val="both"/>
        <w:rPr>
          <w:rFonts w:ascii="Times New Roman" w:hAnsi="Times New Roman" w:cs="Times New Roman"/>
        </w:rPr>
      </w:pPr>
      <w:r w:rsidRPr="009627AA">
        <w:rPr>
          <w:rFonts w:ascii="Times New Roman" w:hAnsi="Times New Roman" w:cs="Times New Roman"/>
        </w:rPr>
        <w:t xml:space="preserve">Translate the response into Tamil. </w:t>
      </w:r>
    </w:p>
    <w:p w14:paraId="6745F17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These requirements follow the functional requirements specified in the assignment. </w:t>
      </w:r>
    </w:p>
    <w:p w14:paraId="014D9D8E"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Technical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3402"/>
      </w:tblGrid>
      <w:tr w:rsidR="009627AA" w:rsidRPr="009627AA" w14:paraId="51471B40" w14:textId="77777777" w:rsidTr="00C60EAF">
        <w:trPr>
          <w:tblHeader/>
          <w:tblCellSpacing w:w="15" w:type="dxa"/>
        </w:trPr>
        <w:tc>
          <w:tcPr>
            <w:tcW w:w="0" w:type="auto"/>
            <w:vAlign w:val="center"/>
            <w:hideMark/>
          </w:tcPr>
          <w:p w14:paraId="19A207F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Component</w:t>
            </w:r>
          </w:p>
        </w:tc>
        <w:tc>
          <w:tcPr>
            <w:tcW w:w="0" w:type="auto"/>
            <w:vAlign w:val="center"/>
            <w:hideMark/>
          </w:tcPr>
          <w:p w14:paraId="781824C2"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Proposed Tool</w:t>
            </w:r>
          </w:p>
        </w:tc>
      </w:tr>
      <w:tr w:rsidR="009627AA" w:rsidRPr="009627AA" w14:paraId="7AA6C4E9" w14:textId="77777777" w:rsidTr="00C60EAF">
        <w:trPr>
          <w:tblCellSpacing w:w="15" w:type="dxa"/>
        </w:trPr>
        <w:tc>
          <w:tcPr>
            <w:tcW w:w="0" w:type="auto"/>
            <w:vAlign w:val="center"/>
            <w:hideMark/>
          </w:tcPr>
          <w:p w14:paraId="2FED56B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Programming Language</w:t>
            </w:r>
          </w:p>
        </w:tc>
        <w:tc>
          <w:tcPr>
            <w:tcW w:w="0" w:type="auto"/>
            <w:vAlign w:val="center"/>
            <w:hideMark/>
          </w:tcPr>
          <w:p w14:paraId="3F249CF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Python</w:t>
            </w:r>
          </w:p>
        </w:tc>
      </w:tr>
      <w:tr w:rsidR="009627AA" w:rsidRPr="009627AA" w14:paraId="465BDBDC" w14:textId="77777777" w:rsidTr="00C60EAF">
        <w:trPr>
          <w:tblCellSpacing w:w="15" w:type="dxa"/>
        </w:trPr>
        <w:tc>
          <w:tcPr>
            <w:tcW w:w="0" w:type="auto"/>
            <w:vAlign w:val="center"/>
            <w:hideMark/>
          </w:tcPr>
          <w:p w14:paraId="6ADD114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Text Processing</w:t>
            </w:r>
          </w:p>
        </w:tc>
        <w:tc>
          <w:tcPr>
            <w:tcW w:w="0" w:type="auto"/>
            <w:vAlign w:val="center"/>
            <w:hideMark/>
          </w:tcPr>
          <w:p w14:paraId="3DECF41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NLTK</w:t>
            </w:r>
          </w:p>
        </w:tc>
      </w:tr>
      <w:tr w:rsidR="009627AA" w:rsidRPr="009627AA" w14:paraId="1F7790C7" w14:textId="77777777" w:rsidTr="00C60EAF">
        <w:trPr>
          <w:tblCellSpacing w:w="15" w:type="dxa"/>
        </w:trPr>
        <w:tc>
          <w:tcPr>
            <w:tcW w:w="0" w:type="auto"/>
            <w:vAlign w:val="center"/>
            <w:hideMark/>
          </w:tcPr>
          <w:p w14:paraId="4D0E5CC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Stemming</w:t>
            </w:r>
          </w:p>
        </w:tc>
        <w:tc>
          <w:tcPr>
            <w:tcW w:w="0" w:type="auto"/>
            <w:vAlign w:val="center"/>
            <w:hideMark/>
          </w:tcPr>
          <w:p w14:paraId="3B0A915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PorterStemmer</w:t>
            </w:r>
          </w:p>
        </w:tc>
      </w:tr>
      <w:tr w:rsidR="009627AA" w:rsidRPr="009627AA" w14:paraId="0D18E37E" w14:textId="77777777" w:rsidTr="00C60EAF">
        <w:trPr>
          <w:tblCellSpacing w:w="15" w:type="dxa"/>
        </w:trPr>
        <w:tc>
          <w:tcPr>
            <w:tcW w:w="0" w:type="auto"/>
            <w:vAlign w:val="center"/>
            <w:hideMark/>
          </w:tcPr>
          <w:p w14:paraId="48F9DCA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Vectorization</w:t>
            </w:r>
          </w:p>
        </w:tc>
        <w:tc>
          <w:tcPr>
            <w:tcW w:w="0" w:type="auto"/>
            <w:vAlign w:val="center"/>
            <w:hideMark/>
          </w:tcPr>
          <w:p w14:paraId="34932C5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Scikit-learn TF-IDF</w:t>
            </w:r>
          </w:p>
        </w:tc>
      </w:tr>
      <w:tr w:rsidR="009627AA" w:rsidRPr="009627AA" w14:paraId="3B4993C7" w14:textId="77777777" w:rsidTr="00C60EAF">
        <w:trPr>
          <w:tblCellSpacing w:w="15" w:type="dxa"/>
        </w:trPr>
        <w:tc>
          <w:tcPr>
            <w:tcW w:w="0" w:type="auto"/>
            <w:vAlign w:val="center"/>
            <w:hideMark/>
          </w:tcPr>
          <w:p w14:paraId="0EDC231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N-grams</w:t>
            </w:r>
          </w:p>
        </w:tc>
        <w:tc>
          <w:tcPr>
            <w:tcW w:w="0" w:type="auto"/>
            <w:vAlign w:val="center"/>
            <w:hideMark/>
          </w:tcPr>
          <w:p w14:paraId="2E3B7D7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Scikit-learn</w:t>
            </w:r>
          </w:p>
        </w:tc>
      </w:tr>
      <w:tr w:rsidR="009627AA" w:rsidRPr="009627AA" w14:paraId="0D6802B9" w14:textId="77777777" w:rsidTr="00C60EAF">
        <w:trPr>
          <w:tblCellSpacing w:w="15" w:type="dxa"/>
        </w:trPr>
        <w:tc>
          <w:tcPr>
            <w:tcW w:w="0" w:type="auto"/>
            <w:vAlign w:val="center"/>
            <w:hideMark/>
          </w:tcPr>
          <w:p w14:paraId="10B706B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Classifier</w:t>
            </w:r>
          </w:p>
        </w:tc>
        <w:tc>
          <w:tcPr>
            <w:tcW w:w="0" w:type="auto"/>
            <w:vAlign w:val="center"/>
            <w:hideMark/>
          </w:tcPr>
          <w:p w14:paraId="5888A67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Logistic Regression / Linear SVM</w:t>
            </w:r>
          </w:p>
        </w:tc>
      </w:tr>
      <w:tr w:rsidR="009627AA" w:rsidRPr="009627AA" w14:paraId="79B24102" w14:textId="77777777" w:rsidTr="00C60EAF">
        <w:trPr>
          <w:tblCellSpacing w:w="15" w:type="dxa"/>
        </w:trPr>
        <w:tc>
          <w:tcPr>
            <w:tcW w:w="0" w:type="auto"/>
            <w:vAlign w:val="center"/>
            <w:hideMark/>
          </w:tcPr>
          <w:p w14:paraId="6A3D299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POS Tagging</w:t>
            </w:r>
          </w:p>
        </w:tc>
        <w:tc>
          <w:tcPr>
            <w:tcW w:w="0" w:type="auto"/>
            <w:vAlign w:val="center"/>
            <w:hideMark/>
          </w:tcPr>
          <w:p w14:paraId="4771F43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NLTK</w:t>
            </w:r>
          </w:p>
        </w:tc>
      </w:tr>
      <w:tr w:rsidR="009627AA" w:rsidRPr="009627AA" w14:paraId="61EA5A3D" w14:textId="77777777" w:rsidTr="00C60EAF">
        <w:trPr>
          <w:tblCellSpacing w:w="15" w:type="dxa"/>
        </w:trPr>
        <w:tc>
          <w:tcPr>
            <w:tcW w:w="0" w:type="auto"/>
            <w:vAlign w:val="center"/>
            <w:hideMark/>
          </w:tcPr>
          <w:p w14:paraId="4674ECE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CFG Parsing</w:t>
            </w:r>
          </w:p>
        </w:tc>
        <w:tc>
          <w:tcPr>
            <w:tcW w:w="0" w:type="auto"/>
            <w:vAlign w:val="center"/>
            <w:hideMark/>
          </w:tcPr>
          <w:p w14:paraId="0EB21C0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NLTK</w:t>
            </w:r>
          </w:p>
        </w:tc>
      </w:tr>
      <w:tr w:rsidR="009627AA" w:rsidRPr="009627AA" w14:paraId="37C299F8" w14:textId="77777777" w:rsidTr="00C60EAF">
        <w:trPr>
          <w:tblCellSpacing w:w="15" w:type="dxa"/>
        </w:trPr>
        <w:tc>
          <w:tcPr>
            <w:tcW w:w="0" w:type="auto"/>
            <w:vAlign w:val="center"/>
            <w:hideMark/>
          </w:tcPr>
          <w:p w14:paraId="7694AF3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Semantic Processing</w:t>
            </w:r>
          </w:p>
        </w:tc>
        <w:tc>
          <w:tcPr>
            <w:tcW w:w="0" w:type="auto"/>
            <w:vAlign w:val="center"/>
            <w:hideMark/>
          </w:tcPr>
          <w:p w14:paraId="411402F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Python/NLP libraries</w:t>
            </w:r>
          </w:p>
        </w:tc>
      </w:tr>
      <w:tr w:rsidR="009627AA" w:rsidRPr="009627AA" w14:paraId="224447F1" w14:textId="77777777" w:rsidTr="00C60EAF">
        <w:trPr>
          <w:tblCellSpacing w:w="15" w:type="dxa"/>
        </w:trPr>
        <w:tc>
          <w:tcPr>
            <w:tcW w:w="0" w:type="auto"/>
            <w:vAlign w:val="center"/>
            <w:hideMark/>
          </w:tcPr>
          <w:p w14:paraId="3F99899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Retrieval</w:t>
            </w:r>
          </w:p>
        </w:tc>
        <w:tc>
          <w:tcPr>
            <w:tcW w:w="0" w:type="auto"/>
            <w:vAlign w:val="center"/>
            <w:hideMark/>
          </w:tcPr>
          <w:p w14:paraId="003F950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Python dictionary</w:t>
            </w:r>
          </w:p>
        </w:tc>
      </w:tr>
      <w:tr w:rsidR="009627AA" w:rsidRPr="009627AA" w14:paraId="3494619E" w14:textId="77777777" w:rsidTr="00C60EAF">
        <w:trPr>
          <w:tblCellSpacing w:w="15" w:type="dxa"/>
        </w:trPr>
        <w:tc>
          <w:tcPr>
            <w:tcW w:w="0" w:type="auto"/>
            <w:vAlign w:val="center"/>
            <w:hideMark/>
          </w:tcPr>
          <w:p w14:paraId="3088B6B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Translation</w:t>
            </w:r>
          </w:p>
        </w:tc>
        <w:tc>
          <w:tcPr>
            <w:tcW w:w="0" w:type="auto"/>
            <w:vAlign w:val="center"/>
            <w:hideMark/>
          </w:tcPr>
          <w:p w14:paraId="07D5EA9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Suitable translation library/API</w:t>
            </w:r>
          </w:p>
        </w:tc>
      </w:tr>
    </w:tbl>
    <w:p w14:paraId="3B71B2E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assignment permits NLTK, spaCy, Python regular expressions, Scikit-learn and other relevant NLP tools. </w:t>
      </w:r>
    </w:p>
    <w:p w14:paraId="13EA27B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Constraints</w:t>
      </w:r>
    </w:p>
    <w:p w14:paraId="19021D0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classifier cannot operate as a simple keyword-counting system.</w:t>
      </w:r>
    </w:p>
    <w:p w14:paraId="012059F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system must:</w:t>
      </w:r>
    </w:p>
    <w:p w14:paraId="5127B943"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use multiple linguistic signals; </w:t>
      </w:r>
    </w:p>
    <w:p w14:paraId="7BFB0E16"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account for negation; </w:t>
      </w:r>
    </w:p>
    <w:p w14:paraId="695869FC"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preserve conversation context; </w:t>
      </w:r>
    </w:p>
    <w:p w14:paraId="7FE6DC75"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resolve references; </w:t>
      </w:r>
    </w:p>
    <w:p w14:paraId="56A474A1"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distinguish entities from intents; </w:t>
      </w:r>
    </w:p>
    <w:p w14:paraId="7E1B35B4"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provide intermediate outputs; </w:t>
      </w:r>
    </w:p>
    <w:p w14:paraId="74E825D6"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avoid contradictory responses; </w:t>
      </w:r>
    </w:p>
    <w:p w14:paraId="09006EDE" w14:textId="77777777" w:rsidR="009627AA" w:rsidRPr="009627AA" w:rsidRDefault="009627AA" w:rsidP="009627AA">
      <w:pPr>
        <w:numPr>
          <w:ilvl w:val="0"/>
          <w:numId w:val="4"/>
        </w:numPr>
        <w:jc w:val="both"/>
        <w:rPr>
          <w:rFonts w:ascii="Times New Roman" w:hAnsi="Times New Roman" w:cs="Times New Roman"/>
        </w:rPr>
      </w:pPr>
      <w:r w:rsidRPr="009627AA">
        <w:rPr>
          <w:rFonts w:ascii="Times New Roman" w:hAnsi="Times New Roman" w:cs="Times New Roman"/>
        </w:rPr>
        <w:t xml:space="preserve">justify the final prediction. </w:t>
      </w:r>
    </w:p>
    <w:p w14:paraId="70A9F251"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Assumptions</w:t>
      </w:r>
    </w:p>
    <w:p w14:paraId="42C20C0E" w14:textId="77777777" w:rsidR="009627AA" w:rsidRPr="009627AA" w:rsidRDefault="009627AA" w:rsidP="009627AA">
      <w:pPr>
        <w:numPr>
          <w:ilvl w:val="0"/>
          <w:numId w:val="5"/>
        </w:numPr>
        <w:jc w:val="both"/>
        <w:rPr>
          <w:rFonts w:ascii="Times New Roman" w:hAnsi="Times New Roman" w:cs="Times New Roman"/>
        </w:rPr>
      </w:pPr>
      <w:r w:rsidRPr="009627AA">
        <w:rPr>
          <w:rFonts w:ascii="Times New Roman" w:hAnsi="Times New Roman" w:cs="Times New Roman"/>
        </w:rPr>
        <w:t xml:space="preserve">A labelled training dataset containing e-commerce intents is available. </w:t>
      </w:r>
    </w:p>
    <w:p w14:paraId="29554E07" w14:textId="77777777" w:rsidR="009627AA" w:rsidRPr="009627AA" w:rsidRDefault="009627AA" w:rsidP="009627AA">
      <w:pPr>
        <w:numPr>
          <w:ilvl w:val="0"/>
          <w:numId w:val="5"/>
        </w:numPr>
        <w:jc w:val="both"/>
        <w:rPr>
          <w:rFonts w:ascii="Times New Roman" w:hAnsi="Times New Roman" w:cs="Times New Roman"/>
        </w:rPr>
      </w:pPr>
      <w:r w:rsidRPr="009627AA">
        <w:rPr>
          <w:rFonts w:ascii="Times New Roman" w:hAnsi="Times New Roman" w:cs="Times New Roman"/>
        </w:rPr>
        <w:t xml:space="preserve">Each training example is assigned one primary intent. </w:t>
      </w:r>
    </w:p>
    <w:p w14:paraId="489F2D52" w14:textId="77777777" w:rsidR="009627AA" w:rsidRPr="009627AA" w:rsidRDefault="009627AA" w:rsidP="009627AA">
      <w:pPr>
        <w:numPr>
          <w:ilvl w:val="0"/>
          <w:numId w:val="5"/>
        </w:numPr>
        <w:jc w:val="both"/>
        <w:rPr>
          <w:rFonts w:ascii="Times New Roman" w:hAnsi="Times New Roman" w:cs="Times New Roman"/>
        </w:rPr>
      </w:pPr>
      <w:r w:rsidRPr="009627AA">
        <w:rPr>
          <w:rFonts w:ascii="Times New Roman" w:hAnsi="Times New Roman" w:cs="Times New Roman"/>
        </w:rPr>
        <w:t xml:space="preserve">Customer conversations are available in text format. </w:t>
      </w:r>
    </w:p>
    <w:p w14:paraId="1D9A8745" w14:textId="77777777" w:rsidR="009627AA" w:rsidRPr="009627AA" w:rsidRDefault="009627AA" w:rsidP="009627AA">
      <w:pPr>
        <w:numPr>
          <w:ilvl w:val="0"/>
          <w:numId w:val="5"/>
        </w:numPr>
        <w:jc w:val="both"/>
        <w:rPr>
          <w:rFonts w:ascii="Times New Roman" w:hAnsi="Times New Roman" w:cs="Times New Roman"/>
        </w:rPr>
      </w:pPr>
      <w:r w:rsidRPr="009627AA">
        <w:rPr>
          <w:rFonts w:ascii="Times New Roman" w:hAnsi="Times New Roman" w:cs="Times New Roman"/>
        </w:rPr>
        <w:t xml:space="preserve">The classifier is trained before chatbot execution. </w:t>
      </w:r>
    </w:p>
    <w:p w14:paraId="4C442BCC" w14:textId="77777777" w:rsidR="009627AA" w:rsidRPr="009627AA" w:rsidRDefault="009627AA" w:rsidP="009627AA">
      <w:pPr>
        <w:numPr>
          <w:ilvl w:val="0"/>
          <w:numId w:val="5"/>
        </w:numPr>
        <w:jc w:val="both"/>
        <w:rPr>
          <w:rFonts w:ascii="Times New Roman" w:hAnsi="Times New Roman" w:cs="Times New Roman"/>
        </w:rPr>
      </w:pPr>
      <w:r w:rsidRPr="009627AA">
        <w:rPr>
          <w:rFonts w:ascii="Times New Roman" w:hAnsi="Times New Roman" w:cs="Times New Roman"/>
        </w:rPr>
        <w:t xml:space="preserve">A predefined intent vocabulary is maintained. </w:t>
      </w:r>
    </w:p>
    <w:p w14:paraId="6E5100C1" w14:textId="77777777" w:rsidR="009627AA" w:rsidRPr="009627AA" w:rsidRDefault="009627AA" w:rsidP="009627AA">
      <w:pPr>
        <w:numPr>
          <w:ilvl w:val="0"/>
          <w:numId w:val="5"/>
        </w:numPr>
        <w:jc w:val="both"/>
        <w:rPr>
          <w:rFonts w:ascii="Times New Roman" w:hAnsi="Times New Roman" w:cs="Times New Roman"/>
        </w:rPr>
      </w:pPr>
      <w:r w:rsidRPr="009627AA">
        <w:rPr>
          <w:rFonts w:ascii="Times New Roman" w:hAnsi="Times New Roman" w:cs="Times New Roman"/>
        </w:rPr>
        <w:t xml:space="preserve">The system can access a basic information-retrieval store. </w:t>
      </w:r>
    </w:p>
    <w:p w14:paraId="3496EF8A" w14:textId="77777777" w:rsidR="009627AA" w:rsidRPr="009627AA" w:rsidRDefault="009627AA" w:rsidP="009627AA">
      <w:pPr>
        <w:numPr>
          <w:ilvl w:val="0"/>
          <w:numId w:val="5"/>
        </w:numPr>
        <w:jc w:val="both"/>
        <w:rPr>
          <w:rFonts w:ascii="Times New Roman" w:hAnsi="Times New Roman" w:cs="Times New Roman"/>
        </w:rPr>
      </w:pPr>
      <w:r w:rsidRPr="009627AA">
        <w:rPr>
          <w:rFonts w:ascii="Times New Roman" w:hAnsi="Times New Roman" w:cs="Times New Roman"/>
        </w:rPr>
        <w:t xml:space="preserve">Translation is performed after generating the English response. </w:t>
      </w:r>
    </w:p>
    <w:p w14:paraId="1D704BB0"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3C8B8F98">
          <v:rect id="_x0000_i1027" style="width:0;height:1.5pt" o:hralign="center" o:hrstd="t" o:hr="t" fillcolor="#a0a0a0" stroked="f"/>
        </w:pict>
      </w:r>
    </w:p>
    <w:p w14:paraId="78146E82"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lastRenderedPageBreak/>
        <w:t>4. Application of Relevant Course Knowledge / Concepts</w:t>
      </w:r>
    </w:p>
    <w:p w14:paraId="42E06DA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second approach uses statistical modelling as its central component while incorporating the linguistic concepts from the course.</w:t>
      </w:r>
    </w:p>
    <w:p w14:paraId="36DCA12D"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Unit I – Morphology</w:t>
      </w:r>
    </w:p>
    <w:p w14:paraId="4920039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Words may appear in different morphological forms.</w:t>
      </w:r>
    </w:p>
    <w:p w14:paraId="6C36228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For example:</w:t>
      </w:r>
    </w:p>
    <w:tbl>
      <w:tblPr>
        <w:tblW w:w="540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3107"/>
      </w:tblGrid>
      <w:tr w:rsidR="009627AA" w:rsidRPr="009627AA" w14:paraId="646BF6FC" w14:textId="77777777" w:rsidTr="006E49A7">
        <w:trPr>
          <w:trHeight w:val="477"/>
          <w:tblHeader/>
          <w:tblCellSpacing w:w="15" w:type="dxa"/>
        </w:trPr>
        <w:tc>
          <w:tcPr>
            <w:tcW w:w="0" w:type="auto"/>
            <w:vAlign w:val="center"/>
            <w:hideMark/>
          </w:tcPr>
          <w:p w14:paraId="73D66B41"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Word</w:t>
            </w:r>
          </w:p>
        </w:tc>
        <w:tc>
          <w:tcPr>
            <w:tcW w:w="0" w:type="auto"/>
            <w:vAlign w:val="center"/>
            <w:hideMark/>
          </w:tcPr>
          <w:p w14:paraId="03DD860B"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Stemmed Form</w:t>
            </w:r>
          </w:p>
        </w:tc>
      </w:tr>
      <w:tr w:rsidR="009627AA" w:rsidRPr="009627AA" w14:paraId="3145FC5B" w14:textId="77777777" w:rsidTr="006E49A7">
        <w:trPr>
          <w:trHeight w:val="466"/>
          <w:tblCellSpacing w:w="15" w:type="dxa"/>
        </w:trPr>
        <w:tc>
          <w:tcPr>
            <w:tcW w:w="0" w:type="auto"/>
            <w:vAlign w:val="center"/>
            <w:hideMark/>
          </w:tcPr>
          <w:p w14:paraId="1CEF1B1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arrive</w:t>
            </w:r>
          </w:p>
        </w:tc>
        <w:tc>
          <w:tcPr>
            <w:tcW w:w="0" w:type="auto"/>
            <w:vAlign w:val="center"/>
            <w:hideMark/>
          </w:tcPr>
          <w:p w14:paraId="1BEEBFE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w:t>
            </w:r>
          </w:p>
        </w:tc>
      </w:tr>
      <w:tr w:rsidR="009627AA" w:rsidRPr="009627AA" w14:paraId="4879F115" w14:textId="77777777" w:rsidTr="006E49A7">
        <w:trPr>
          <w:trHeight w:val="466"/>
          <w:tblCellSpacing w:w="15" w:type="dxa"/>
        </w:trPr>
        <w:tc>
          <w:tcPr>
            <w:tcW w:w="0" w:type="auto"/>
            <w:vAlign w:val="center"/>
            <w:hideMark/>
          </w:tcPr>
          <w:p w14:paraId="64EF024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arrived</w:t>
            </w:r>
          </w:p>
        </w:tc>
        <w:tc>
          <w:tcPr>
            <w:tcW w:w="0" w:type="auto"/>
            <w:vAlign w:val="center"/>
            <w:hideMark/>
          </w:tcPr>
          <w:p w14:paraId="40383C9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w:t>
            </w:r>
          </w:p>
        </w:tc>
      </w:tr>
      <w:tr w:rsidR="009627AA" w:rsidRPr="009627AA" w14:paraId="685D1A2A" w14:textId="77777777" w:rsidTr="006E49A7">
        <w:trPr>
          <w:trHeight w:val="477"/>
          <w:tblCellSpacing w:w="15" w:type="dxa"/>
        </w:trPr>
        <w:tc>
          <w:tcPr>
            <w:tcW w:w="0" w:type="auto"/>
            <w:vAlign w:val="center"/>
            <w:hideMark/>
          </w:tcPr>
          <w:p w14:paraId="0922864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arriving</w:t>
            </w:r>
          </w:p>
        </w:tc>
        <w:tc>
          <w:tcPr>
            <w:tcW w:w="0" w:type="auto"/>
            <w:vAlign w:val="center"/>
            <w:hideMark/>
          </w:tcPr>
          <w:p w14:paraId="0C85140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w:t>
            </w:r>
          </w:p>
        </w:tc>
      </w:tr>
      <w:tr w:rsidR="009627AA" w:rsidRPr="009627AA" w14:paraId="29E86EDE" w14:textId="77777777" w:rsidTr="006E49A7">
        <w:trPr>
          <w:trHeight w:val="466"/>
          <w:tblCellSpacing w:w="15" w:type="dxa"/>
        </w:trPr>
        <w:tc>
          <w:tcPr>
            <w:tcW w:w="0" w:type="auto"/>
            <w:vAlign w:val="center"/>
            <w:hideMark/>
          </w:tcPr>
          <w:p w14:paraId="56C1B91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delivery</w:t>
            </w:r>
          </w:p>
        </w:tc>
        <w:tc>
          <w:tcPr>
            <w:tcW w:w="0" w:type="auto"/>
            <w:vAlign w:val="center"/>
            <w:hideMark/>
          </w:tcPr>
          <w:p w14:paraId="60E7710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w:t>
            </w:r>
          </w:p>
        </w:tc>
      </w:tr>
      <w:tr w:rsidR="009627AA" w:rsidRPr="009627AA" w14:paraId="4AE3DAAC" w14:textId="77777777" w:rsidTr="006E49A7">
        <w:trPr>
          <w:trHeight w:val="466"/>
          <w:tblCellSpacing w:w="15" w:type="dxa"/>
        </w:trPr>
        <w:tc>
          <w:tcPr>
            <w:tcW w:w="0" w:type="auto"/>
            <w:vAlign w:val="center"/>
            <w:hideMark/>
          </w:tcPr>
          <w:p w14:paraId="54F1F32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delivered</w:t>
            </w:r>
          </w:p>
        </w:tc>
        <w:tc>
          <w:tcPr>
            <w:tcW w:w="0" w:type="auto"/>
            <w:vAlign w:val="center"/>
            <w:hideMark/>
          </w:tcPr>
          <w:p w14:paraId="6109AAA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w:t>
            </w:r>
          </w:p>
        </w:tc>
      </w:tr>
      <w:tr w:rsidR="009627AA" w:rsidRPr="009627AA" w14:paraId="18B86B5D" w14:textId="77777777" w:rsidTr="006E49A7">
        <w:trPr>
          <w:trHeight w:val="477"/>
          <w:tblCellSpacing w:w="15" w:type="dxa"/>
        </w:trPr>
        <w:tc>
          <w:tcPr>
            <w:tcW w:w="0" w:type="auto"/>
            <w:vAlign w:val="center"/>
            <w:hideMark/>
          </w:tcPr>
          <w:p w14:paraId="2248DFD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cancellation</w:t>
            </w:r>
          </w:p>
        </w:tc>
        <w:tc>
          <w:tcPr>
            <w:tcW w:w="0" w:type="auto"/>
            <w:vAlign w:val="center"/>
            <w:hideMark/>
          </w:tcPr>
          <w:p w14:paraId="60BEF48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w:t>
            </w:r>
          </w:p>
        </w:tc>
      </w:tr>
    </w:tbl>
    <w:p w14:paraId="4D1F8E68" w14:textId="77777777" w:rsidR="006E49A7" w:rsidRDefault="006E49A7" w:rsidP="009627AA">
      <w:pPr>
        <w:jc w:val="both"/>
        <w:rPr>
          <w:rFonts w:ascii="Times New Roman" w:hAnsi="Times New Roman" w:cs="Times New Roman"/>
        </w:rPr>
      </w:pPr>
    </w:p>
    <w:p w14:paraId="75FB93B7" w14:textId="2AF9D2FA" w:rsidR="009627AA" w:rsidRPr="009627AA" w:rsidRDefault="009627AA" w:rsidP="009627AA">
      <w:pPr>
        <w:jc w:val="both"/>
        <w:rPr>
          <w:rFonts w:ascii="Times New Roman" w:hAnsi="Times New Roman" w:cs="Times New Roman"/>
        </w:rPr>
      </w:pPr>
      <w:r w:rsidRPr="009627AA">
        <w:rPr>
          <w:rFonts w:ascii="Times New Roman" w:hAnsi="Times New Roman" w:cs="Times New Roman"/>
        </w:rPr>
        <w:t>Stemming reduces some surface-level variation before vectorization.</w:t>
      </w:r>
    </w:p>
    <w:p w14:paraId="4F5ED7E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Regular expressions can additionally identify order numbers, dates and other structured information.</w:t>
      </w:r>
    </w:p>
    <w:p w14:paraId="048CAB15"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51109B53">
          <v:rect id="_x0000_i1028" style="width:0;height:1.5pt" o:hralign="center" o:hrstd="t" o:hr="t" fillcolor="#a0a0a0" stroked="f"/>
        </w:pict>
      </w:r>
    </w:p>
    <w:p w14:paraId="238BFE07"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Unit II – N-Grams and POS</w:t>
      </w:r>
    </w:p>
    <w:p w14:paraId="4C9D0B4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classifier does not use only individual words.</w:t>
      </w:r>
    </w:p>
    <w:p w14:paraId="3FC5F67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For the sentence:</w:t>
      </w:r>
    </w:p>
    <w:p w14:paraId="288BEC2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just want to know when it will arrive.”</w:t>
      </w:r>
    </w:p>
    <w:p w14:paraId="1AEF2FE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vectorizer can generate:</w:t>
      </w:r>
    </w:p>
    <w:p w14:paraId="650D1F9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b/>
          <w:bCs/>
        </w:rPr>
        <w:t>Unigrams</w:t>
      </w:r>
    </w:p>
    <w:p w14:paraId="43827F1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want</w:t>
      </w:r>
    </w:p>
    <w:p w14:paraId="0052398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know</w:t>
      </w:r>
    </w:p>
    <w:p w14:paraId="6D767F6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arrive</w:t>
      </w:r>
    </w:p>
    <w:p w14:paraId="76039B6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b/>
          <w:bCs/>
        </w:rPr>
        <w:t>Bigrams</w:t>
      </w:r>
    </w:p>
    <w:p w14:paraId="036E34D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want know</w:t>
      </w:r>
    </w:p>
    <w:p w14:paraId="35EE9F6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know when</w:t>
      </w:r>
    </w:p>
    <w:p w14:paraId="1E67320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will arrive</w:t>
      </w:r>
    </w:p>
    <w:p w14:paraId="77F7F68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b/>
          <w:bCs/>
        </w:rPr>
        <w:t>Trigrams</w:t>
      </w:r>
    </w:p>
    <w:p w14:paraId="7EBAC3F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just want know</w:t>
      </w:r>
    </w:p>
    <w:p w14:paraId="5DFD741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want know when</w:t>
      </w:r>
    </w:p>
    <w:p w14:paraId="5F5B4C3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know when it</w:t>
      </w:r>
    </w:p>
    <w:p w14:paraId="4C883DE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N-grams allow the model to learn combinations of words associated with specific intents.</w:t>
      </w:r>
    </w:p>
    <w:p w14:paraId="21BC029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For example:</w:t>
      </w:r>
    </w:p>
    <w:p w14:paraId="44BD1B4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 order</w:t>
      </w:r>
    </w:p>
    <w:p w14:paraId="25CB346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track order</w:t>
      </w:r>
    </w:p>
    <w:p w14:paraId="7FA6183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where order</w:t>
      </w:r>
    </w:p>
    <w:p w14:paraId="21FB52F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when arrive</w:t>
      </w:r>
    </w:p>
    <w:p w14:paraId="41AB947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payment failed</w:t>
      </w:r>
    </w:p>
    <w:p w14:paraId="6E6C84C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POS tags provide additional grammatical information that can be used during contextual correction.</w:t>
      </w:r>
    </w:p>
    <w:p w14:paraId="542ED2C8"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0523A895">
          <v:rect id="_x0000_i1029" style="width:0;height:1.5pt" o:hralign="center" o:hrstd="t" o:hr="t" fillcolor="#a0a0a0" stroked="f"/>
        </w:pict>
      </w:r>
    </w:p>
    <w:p w14:paraId="235932AD"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Unit III – CFG and Negation</w:t>
      </w:r>
    </w:p>
    <w:p w14:paraId="2FF9DF8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CFG parsing provides syntactic information about the customer message.</w:t>
      </w:r>
    </w:p>
    <w:p w14:paraId="20011F3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 simplified grammar can be:</w:t>
      </w:r>
    </w:p>
    <w:p w14:paraId="6617BE1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 → NP VP</w:t>
      </w:r>
    </w:p>
    <w:p w14:paraId="37E4B09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VP → V NP</w:t>
      </w:r>
    </w:p>
    <w:p w14:paraId="5B57F6E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VP → V AdvP</w:t>
      </w:r>
    </w:p>
    <w:p w14:paraId="58A72E5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NP → Det N</w:t>
      </w:r>
    </w:p>
    <w:p w14:paraId="20AAA61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Negation is particularly important.</w:t>
      </w:r>
    </w:p>
    <w:p w14:paraId="4DB18C7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For:</w:t>
      </w:r>
    </w:p>
    <w:p w14:paraId="2F66136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don't want to cancel it.”</w:t>
      </w:r>
    </w:p>
    <w:p w14:paraId="7A0371B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system identifies:</w:t>
      </w:r>
    </w:p>
    <w:p w14:paraId="712F749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 → cancellation concept</w:t>
      </w:r>
    </w:p>
    <w:p w14:paraId="4499AF2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don't want → negation</w:t>
      </w:r>
    </w:p>
    <w:p w14:paraId="56E08E2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statistical classifier may detect cancellation-related features, but the negation module prevents that evidence from being treated as a positive cancellation request.</w:t>
      </w:r>
    </w:p>
    <w:p w14:paraId="7FBB6AF3"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4406FF0C">
          <v:rect id="_x0000_i1030" style="width:0;height:1.5pt" o:hralign="center" o:hrstd="t" o:hr="t" fillcolor="#a0a0a0" stroked="f"/>
        </w:pict>
      </w:r>
    </w:p>
    <w:p w14:paraId="5402F03A"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Unit IV – Semantic Analysis</w:t>
      </w:r>
    </w:p>
    <w:p w14:paraId="0FC6B5F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system associates words and phrases with semantic concepts.</w:t>
      </w:r>
    </w:p>
    <w:p w14:paraId="553F96D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For example:</w:t>
      </w:r>
    </w:p>
    <w:p w14:paraId="038B060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“hasn't arrived”</w:t>
      </w:r>
    </w:p>
    <w:p w14:paraId="07733CC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6AEF1F9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Delivery status problem</w:t>
      </w:r>
    </w:p>
    <w:p w14:paraId="729ADAE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39CC0EC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Tracking</w:t>
      </w:r>
    </w:p>
    <w:p w14:paraId="6460D4A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 simplified FOPC representation can be:</w:t>
      </w:r>
    </w:p>
    <w:p w14:paraId="71CB8A2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Ordered(Customer, Laptop)</w:t>
      </w:r>
    </w:p>
    <w:p w14:paraId="2880A2F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NotArrived(Order)</w:t>
      </w:r>
    </w:p>
    <w:p w14:paraId="69F87D4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Wants(Customer, DeliveryInformation)</w:t>
      </w:r>
    </w:p>
    <w:p w14:paraId="7CEAD25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NotWants(Customer, Cancellation)</w:t>
      </w:r>
    </w:p>
    <w:p w14:paraId="5793A99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WSD is applied when words have multiple possible meanings.</w:t>
      </w:r>
    </w:p>
    <w:p w14:paraId="56DD23C6"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5B733B8F">
          <v:rect id="_x0000_i1031" style="width:0;height:1.5pt" o:hralign="center" o:hrstd="t" o:hr="t" fillcolor="#a0a0a0" stroked="f"/>
        </w:pict>
      </w:r>
    </w:p>
    <w:p w14:paraId="7CB245AF"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Unit V – Discourse and Context</w:t>
      </w:r>
    </w:p>
    <w:p w14:paraId="5E2833D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Discourse markers provide information that a bag-of-words representation cannot fully capture.</w:t>
      </w:r>
    </w:p>
    <w:tbl>
      <w:tblPr>
        <w:tblW w:w="64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5107"/>
      </w:tblGrid>
      <w:tr w:rsidR="009627AA" w:rsidRPr="009627AA" w14:paraId="1A75B555" w14:textId="77777777" w:rsidTr="006E49A7">
        <w:trPr>
          <w:trHeight w:val="478"/>
          <w:tblHeader/>
          <w:tblCellSpacing w:w="15" w:type="dxa"/>
        </w:trPr>
        <w:tc>
          <w:tcPr>
            <w:tcW w:w="0" w:type="auto"/>
            <w:vAlign w:val="center"/>
            <w:hideMark/>
          </w:tcPr>
          <w:p w14:paraId="4759ED9D"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Marker</w:t>
            </w:r>
          </w:p>
        </w:tc>
        <w:tc>
          <w:tcPr>
            <w:tcW w:w="0" w:type="auto"/>
            <w:vAlign w:val="center"/>
            <w:hideMark/>
          </w:tcPr>
          <w:p w14:paraId="5FFD7B72"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Interpretation</w:t>
            </w:r>
          </w:p>
        </w:tc>
      </w:tr>
      <w:tr w:rsidR="009627AA" w:rsidRPr="009627AA" w14:paraId="317F9953" w14:textId="77777777" w:rsidTr="006E49A7">
        <w:trPr>
          <w:trHeight w:val="467"/>
          <w:tblCellSpacing w:w="15" w:type="dxa"/>
        </w:trPr>
        <w:tc>
          <w:tcPr>
            <w:tcW w:w="0" w:type="auto"/>
            <w:vAlign w:val="center"/>
            <w:hideMark/>
          </w:tcPr>
          <w:p w14:paraId="30BA4D7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but</w:t>
            </w:r>
          </w:p>
        </w:tc>
        <w:tc>
          <w:tcPr>
            <w:tcW w:w="0" w:type="auto"/>
            <w:vAlign w:val="center"/>
            <w:hideMark/>
          </w:tcPr>
          <w:p w14:paraId="763A313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Contrast</w:t>
            </w:r>
          </w:p>
        </w:tc>
      </w:tr>
      <w:tr w:rsidR="009627AA" w:rsidRPr="009627AA" w14:paraId="6AA07C2A" w14:textId="77777777" w:rsidTr="006E49A7">
        <w:trPr>
          <w:trHeight w:val="467"/>
          <w:tblCellSpacing w:w="15" w:type="dxa"/>
        </w:trPr>
        <w:tc>
          <w:tcPr>
            <w:tcW w:w="0" w:type="auto"/>
            <w:vAlign w:val="center"/>
            <w:hideMark/>
          </w:tcPr>
          <w:p w14:paraId="0729C66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still</w:t>
            </w:r>
          </w:p>
        </w:tc>
        <w:tc>
          <w:tcPr>
            <w:tcW w:w="0" w:type="auto"/>
            <w:vAlign w:val="center"/>
            <w:hideMark/>
          </w:tcPr>
          <w:p w14:paraId="68ADB25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Unresolved/continuing condition</w:t>
            </w:r>
          </w:p>
        </w:tc>
      </w:tr>
      <w:tr w:rsidR="009627AA" w:rsidRPr="009627AA" w14:paraId="0A8034D8" w14:textId="77777777" w:rsidTr="006E49A7">
        <w:trPr>
          <w:trHeight w:val="478"/>
          <w:tblCellSpacing w:w="15" w:type="dxa"/>
        </w:trPr>
        <w:tc>
          <w:tcPr>
            <w:tcW w:w="0" w:type="auto"/>
            <w:vAlign w:val="center"/>
            <w:hideMark/>
          </w:tcPr>
          <w:p w14:paraId="29C8440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just</w:t>
            </w:r>
          </w:p>
        </w:tc>
        <w:tc>
          <w:tcPr>
            <w:tcW w:w="0" w:type="auto"/>
            <w:vAlign w:val="center"/>
            <w:hideMark/>
          </w:tcPr>
          <w:p w14:paraId="02E79D0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Restriction or emphasis</w:t>
            </w:r>
          </w:p>
        </w:tc>
      </w:tr>
      <w:tr w:rsidR="009627AA" w:rsidRPr="009627AA" w14:paraId="584000D6" w14:textId="77777777" w:rsidTr="006E49A7">
        <w:trPr>
          <w:trHeight w:val="467"/>
          <w:tblCellSpacing w:w="15" w:type="dxa"/>
        </w:trPr>
        <w:tc>
          <w:tcPr>
            <w:tcW w:w="0" w:type="auto"/>
            <w:vAlign w:val="center"/>
            <w:hideMark/>
          </w:tcPr>
          <w:p w14:paraId="7377FC6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it</w:t>
            </w:r>
          </w:p>
        </w:tc>
        <w:tc>
          <w:tcPr>
            <w:tcW w:w="0" w:type="auto"/>
            <w:vAlign w:val="center"/>
            <w:hideMark/>
          </w:tcPr>
          <w:p w14:paraId="5D1A627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Reference to earlier entity</w:t>
            </w:r>
          </w:p>
        </w:tc>
      </w:tr>
    </w:tbl>
    <w:p w14:paraId="1495CE13" w14:textId="77777777" w:rsidR="006E49A7" w:rsidRDefault="006E49A7" w:rsidP="009627AA">
      <w:pPr>
        <w:jc w:val="both"/>
        <w:rPr>
          <w:rFonts w:ascii="Times New Roman" w:hAnsi="Times New Roman" w:cs="Times New Roman"/>
        </w:rPr>
      </w:pPr>
    </w:p>
    <w:p w14:paraId="2A6D05E2" w14:textId="15C07D5B"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system therefore passes the classifier's prediction through a </w:t>
      </w:r>
      <w:r w:rsidRPr="009627AA">
        <w:rPr>
          <w:rFonts w:ascii="Times New Roman" w:hAnsi="Times New Roman" w:cs="Times New Roman"/>
          <w:b/>
          <w:bCs/>
        </w:rPr>
        <w:t>contextual correction layer</w:t>
      </w:r>
      <w:r w:rsidRPr="009627AA">
        <w:rPr>
          <w:rFonts w:ascii="Times New Roman" w:hAnsi="Times New Roman" w:cs="Times New Roman"/>
        </w:rPr>
        <w:t>.</w:t>
      </w:r>
    </w:p>
    <w:p w14:paraId="33877769" w14:textId="77777777" w:rsidR="009627AA" w:rsidRPr="009627AA" w:rsidRDefault="00000000" w:rsidP="009627AA">
      <w:pPr>
        <w:jc w:val="both"/>
        <w:rPr>
          <w:rFonts w:ascii="Times New Roman" w:hAnsi="Times New Roman" w:cs="Times New Roman"/>
        </w:rPr>
      </w:pPr>
      <w:r>
        <w:rPr>
          <w:rFonts w:ascii="Times New Roman" w:hAnsi="Times New Roman" w:cs="Times New Roman"/>
        </w:rPr>
        <w:lastRenderedPageBreak/>
        <w:pict w14:anchorId="6EC0D2BC">
          <v:rect id="_x0000_i1032" style="width:0;height:1.5pt" o:hralign="center" o:hrstd="t" o:hr="t" fillcolor="#a0a0a0" stroked="f"/>
        </w:pict>
      </w:r>
    </w:p>
    <w:p w14:paraId="6EFCB57B"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5. Design / Proposed Solution / Methodology</w:t>
      </w:r>
    </w:p>
    <w:p w14:paraId="6FCB34A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major difference in this version is that </w:t>
      </w:r>
      <w:r w:rsidRPr="009627AA">
        <w:rPr>
          <w:rFonts w:ascii="Times New Roman" w:hAnsi="Times New Roman" w:cs="Times New Roman"/>
          <w:b/>
          <w:bCs/>
        </w:rPr>
        <w:t>statistical classification is responsible for the initial intent prediction</w:t>
      </w:r>
      <w:r w:rsidRPr="009627AA">
        <w:rPr>
          <w:rFonts w:ascii="Times New Roman" w:hAnsi="Times New Roman" w:cs="Times New Roman"/>
        </w:rPr>
        <w:t>.</w:t>
      </w:r>
    </w:p>
    <w:p w14:paraId="61B0E0E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Customer Conversation</w:t>
      </w:r>
    </w:p>
    <w:p w14:paraId="59B2160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2004D9C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Preprocessing</w:t>
      </w:r>
    </w:p>
    <w:p w14:paraId="75234DB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6669DFB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Tokenization + Stemming</w:t>
      </w:r>
    </w:p>
    <w:p w14:paraId="06B9499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0D48662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Unigram / Bigram / Trigram Generation</w:t>
      </w:r>
    </w:p>
    <w:p w14:paraId="2D844A5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47242FA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TF-IDF Vectorization</w:t>
      </w:r>
    </w:p>
    <w:p w14:paraId="52455A9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49B1E1F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Statistical Intent Classifier</w:t>
      </w:r>
    </w:p>
    <w:p w14:paraId="4835E17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5618A42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Initial Intent + Confidence</w:t>
      </w:r>
    </w:p>
    <w:p w14:paraId="0A5E059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54087B9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Linguistic Analysis</w:t>
      </w:r>
    </w:p>
    <w:p w14:paraId="647B447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67FEBB4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Negation Detection</w:t>
      </w:r>
    </w:p>
    <w:p w14:paraId="3262C2F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11DF795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Entity + Reference Resolution</w:t>
      </w:r>
    </w:p>
    <w:p w14:paraId="453DF99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759D9FB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Discourse Analysis</w:t>
      </w:r>
    </w:p>
    <w:p w14:paraId="3B04818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36EACAE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Contextual Correction</w:t>
      </w:r>
    </w:p>
    <w:p w14:paraId="6875C63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094334A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Final Intent</w:t>
      </w:r>
    </w:p>
    <w:p w14:paraId="7248D03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 xml:space="preserve">        ↓</w:t>
      </w:r>
    </w:p>
    <w:p w14:paraId="6E6912D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Information Retrieval</w:t>
      </w:r>
    </w:p>
    <w:p w14:paraId="5003BC5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3A5DE69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Response Generation</w:t>
      </w:r>
    </w:p>
    <w:p w14:paraId="3F633E0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w:t>
      </w:r>
    </w:p>
    <w:p w14:paraId="5D4EE42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Tamil Translation</w:t>
      </w:r>
    </w:p>
    <w:p w14:paraId="3363533B" w14:textId="77777777" w:rsidR="006E49A7" w:rsidRDefault="006E49A7" w:rsidP="009627AA">
      <w:pPr>
        <w:jc w:val="both"/>
        <w:rPr>
          <w:rFonts w:ascii="Times New Roman" w:hAnsi="Times New Roman" w:cs="Times New Roman"/>
        </w:rPr>
      </w:pPr>
    </w:p>
    <w:p w14:paraId="3693E864" w14:textId="520F635A"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assignment's proposed NLP stages are therefore retained, but the </w:t>
      </w:r>
      <w:r w:rsidRPr="009627AA">
        <w:rPr>
          <w:rFonts w:ascii="Times New Roman" w:hAnsi="Times New Roman" w:cs="Times New Roman"/>
          <w:b/>
          <w:bCs/>
        </w:rPr>
        <w:t>classification stage is implemented statistically rather than primarily through manually weighted rules</w:t>
      </w:r>
      <w:r w:rsidRPr="009627AA">
        <w:rPr>
          <w:rFonts w:ascii="Times New Roman" w:hAnsi="Times New Roman" w:cs="Times New Roman"/>
        </w:rPr>
        <w:t xml:space="preserve">. </w:t>
      </w:r>
    </w:p>
    <w:p w14:paraId="63470297"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TF-IDF Representation</w:t>
      </w:r>
    </w:p>
    <w:p w14:paraId="363B58E3" w14:textId="1CEB9712"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For a term </w:t>
      </w:r>
      <m:oMath>
        <m:r>
          <w:rPr>
            <w:rFonts w:ascii="Cambria Math" w:hAnsi="Cambria Math" w:cs="Times New Roman"/>
          </w:rPr>
          <m:t>t</m:t>
        </m:r>
      </m:oMath>
      <w:r w:rsidRPr="009627AA">
        <w:rPr>
          <w:rFonts w:ascii="Times New Roman" w:hAnsi="Times New Roman" w:cs="Times New Roman"/>
        </w:rPr>
        <w:t xml:space="preserve">in document </w:t>
      </w:r>
      <m:oMath>
        <m:r>
          <w:rPr>
            <w:rFonts w:ascii="Cambria Math" w:hAnsi="Cambria Math" w:cs="Times New Roman"/>
          </w:rPr>
          <m:t>d</m:t>
        </m:r>
      </m:oMath>
      <w:r w:rsidRPr="009627AA">
        <w:rPr>
          <w:rFonts w:ascii="Times New Roman" w:hAnsi="Times New Roman" w:cs="Times New Roman"/>
        </w:rPr>
        <w:t>:</w:t>
      </w:r>
    </w:p>
    <w:p w14:paraId="1DCDC3E0" w14:textId="2C5936B5" w:rsidR="009627AA" w:rsidRPr="009627AA" w:rsidRDefault="009627AA" w:rsidP="009627AA">
      <w:pPr>
        <w:jc w:val="both"/>
        <w:rPr>
          <w:rFonts w:ascii="Times New Roman" w:hAnsi="Times New Roman" w:cs="Times New Roman"/>
        </w:rPr>
      </w:pPr>
      <m:oMathPara>
        <m:oMath>
          <m:r>
            <w:rPr>
              <w:rFonts w:ascii="Cambria Math" w:hAnsi="Cambria Math" w:cs="Times New Roman"/>
            </w:rPr>
            <m:t>TFIDF</m:t>
          </m:r>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d</m:t>
              </m:r>
            </m:e>
          </m:d>
          <m:r>
            <w:rPr>
              <w:rFonts w:ascii="Cambria Math" w:hAnsi="Cambria Math" w:cs="Times New Roman"/>
            </w:rPr>
            <m:t>=TF</m:t>
          </m:r>
          <m:d>
            <m:dPr>
              <m:sepChr m:val=","/>
              <m:ctrlPr>
                <w:rPr>
                  <w:rFonts w:ascii="Cambria Math" w:hAnsi="Cambria Math" w:cs="Times New Roman"/>
                </w:rPr>
              </m:ctrlPr>
            </m:dPr>
            <m:e>
              <m:r>
                <w:rPr>
                  <w:rFonts w:ascii="Cambria Math" w:hAnsi="Cambria Math" w:cs="Times New Roman"/>
                </w:rPr>
                <m:t>t</m:t>
              </m:r>
            </m:e>
            <m:e>
              <m:r>
                <w:rPr>
                  <w:rFonts w:ascii="Cambria Math" w:hAnsi="Cambria Math" w:cs="Times New Roman"/>
                </w:rPr>
                <m:t>d</m:t>
              </m:r>
            </m:e>
          </m:d>
          <m:r>
            <w:rPr>
              <w:rFonts w:ascii="Cambria Math" w:hAnsi="Cambria Math" w:cs="Times New Roman"/>
            </w:rPr>
            <m:t>×IDF</m:t>
          </m:r>
          <m:d>
            <m:dPr>
              <m:ctrlPr>
                <w:rPr>
                  <w:rFonts w:ascii="Cambria Math" w:hAnsi="Cambria Math" w:cs="Times New Roman"/>
                </w:rPr>
              </m:ctrlPr>
            </m:dPr>
            <m:e>
              <m:r>
                <w:rPr>
                  <w:rFonts w:ascii="Cambria Math" w:hAnsi="Cambria Math" w:cs="Times New Roman"/>
                </w:rPr>
                <m:t>t</m:t>
              </m:r>
            </m:e>
          </m:d>
          <m:r>
            <m:rPr>
              <m:sty m:val="p"/>
            </m:rPr>
            <w:rPr>
              <w:rFonts w:ascii="Times New Roman" w:hAnsi="Times New Roman" w:cs="Times New Roman"/>
            </w:rPr>
            <w:br/>
          </m:r>
        </m:oMath>
      </m:oMathPara>
    </w:p>
    <w:p w14:paraId="79E01FD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where:</w:t>
      </w:r>
    </w:p>
    <w:p w14:paraId="2631A504" w14:textId="3CE0BC41" w:rsidR="009627AA" w:rsidRPr="009627AA" w:rsidRDefault="009627AA" w:rsidP="009627AA">
      <w:pPr>
        <w:jc w:val="both"/>
        <w:rPr>
          <w:rFonts w:ascii="Times New Roman" w:hAnsi="Times New Roman" w:cs="Times New Roman"/>
        </w:rPr>
      </w:pPr>
      <m:oMathPara>
        <m:oMath>
          <m:r>
            <w:rPr>
              <w:rFonts w:ascii="Cambria Math" w:hAnsi="Cambria Math" w:cs="Times New Roman"/>
            </w:rPr>
            <m:t>IDF</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m:t>
          </m:r>
          <m:func>
            <m:funcPr>
              <m:ctrlPr>
                <w:rPr>
                  <w:rFonts w:ascii="Cambria Math" w:hAnsi="Cambria Math" w:cs="Times New Roman"/>
                </w:rPr>
              </m:ctrlPr>
            </m:funcPr>
            <m:fName>
              <m:r>
                <m:rPr>
                  <m:sty m:val="p"/>
                </m:rPr>
                <w:rPr>
                  <w:rFonts w:ascii="Cambria Math" w:hAnsi="Cambria Math" w:cs="Times New Roman"/>
                </w:rPr>
                <m:t>log</m:t>
              </m:r>
            </m:fName>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N+1</m:t>
                      </m:r>
                    </m:num>
                    <m:den>
                      <m:r>
                        <w:rPr>
                          <w:rFonts w:ascii="Cambria Math" w:hAnsi="Cambria Math" w:cs="Times New Roman"/>
                        </w:rPr>
                        <m:t>DF</m:t>
                      </m:r>
                      <m:d>
                        <m:dPr>
                          <m:ctrlPr>
                            <w:rPr>
                              <w:rFonts w:ascii="Cambria Math" w:hAnsi="Cambria Math" w:cs="Times New Roman"/>
                            </w:rPr>
                          </m:ctrlPr>
                        </m:dPr>
                        <m:e>
                          <m:r>
                            <w:rPr>
                              <w:rFonts w:ascii="Cambria Math" w:hAnsi="Cambria Math" w:cs="Times New Roman"/>
                            </w:rPr>
                            <m:t>t</m:t>
                          </m:r>
                        </m:e>
                      </m:d>
                      <m:r>
                        <w:rPr>
                          <w:rFonts w:ascii="Cambria Math" w:hAnsi="Cambria Math" w:cs="Times New Roman"/>
                        </w:rPr>
                        <m:t>+1</m:t>
                      </m:r>
                    </m:den>
                  </m:f>
                </m:e>
              </m:d>
            </m:e>
          </m:func>
          <m:r>
            <w:rPr>
              <w:rFonts w:ascii="Cambria Math" w:hAnsi="Cambria Math" w:cs="Times New Roman"/>
            </w:rPr>
            <m:t>+1</m:t>
          </m:r>
          <m:r>
            <m:rPr>
              <m:sty m:val="p"/>
            </m:rPr>
            <w:rPr>
              <w:rFonts w:ascii="Times New Roman" w:hAnsi="Times New Roman" w:cs="Times New Roman"/>
            </w:rPr>
            <w:br/>
          </m:r>
        </m:oMath>
      </m:oMathPara>
    </w:p>
    <w:p w14:paraId="5994495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resulting vector represents how important terms and phrases are within the training corpus.</w:t>
      </w:r>
    </w:p>
    <w:p w14:paraId="28CD917A"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Classifier</w:t>
      </w:r>
    </w:p>
    <w:p w14:paraId="7152C21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A suitable classifier is </w:t>
      </w:r>
      <w:r w:rsidRPr="009627AA">
        <w:rPr>
          <w:rFonts w:ascii="Times New Roman" w:hAnsi="Times New Roman" w:cs="Times New Roman"/>
          <w:b/>
          <w:bCs/>
        </w:rPr>
        <w:t>Logistic Regression</w:t>
      </w:r>
      <w:r w:rsidRPr="009627AA">
        <w:rPr>
          <w:rFonts w:ascii="Times New Roman" w:hAnsi="Times New Roman" w:cs="Times New Roman"/>
        </w:rPr>
        <w:t>.</w:t>
      </w:r>
    </w:p>
    <w:p w14:paraId="0EEE001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classifier produces scores for all possible intents:</w:t>
      </w:r>
    </w:p>
    <w:p w14:paraId="5B85801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Tracking       → 0.61</w:t>
      </w:r>
    </w:p>
    <w:p w14:paraId="2B8FCC1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Delivery Information → 0.19</w:t>
      </w:r>
    </w:p>
    <w:p w14:paraId="46968BF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Cancellation   → 0.13</w:t>
      </w:r>
    </w:p>
    <w:p w14:paraId="1884603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Complaint             → 0.04</w:t>
      </w:r>
    </w:p>
    <w:p w14:paraId="296CF86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Other                 → 0.03</w:t>
      </w:r>
    </w:p>
    <w:p w14:paraId="54814A2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exact values above are illustrative; the actual implementation should report its own values.</w:t>
      </w:r>
    </w:p>
    <w:p w14:paraId="7F06746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initial prediction is then checked against contextual information.</w:t>
      </w:r>
    </w:p>
    <w:p w14:paraId="35ABD8FA"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766164D0">
          <v:rect id="_x0000_i1033" style="width:0;height:1.5pt" o:hralign="center" o:hrstd="t" o:hr="t" fillcolor="#a0a0a0" stroked="f"/>
        </w:pict>
      </w:r>
    </w:p>
    <w:p w14:paraId="42290221" w14:textId="77777777" w:rsidR="006E49A7" w:rsidRDefault="006E49A7" w:rsidP="009627AA">
      <w:pPr>
        <w:jc w:val="both"/>
        <w:rPr>
          <w:rFonts w:ascii="Times New Roman" w:hAnsi="Times New Roman" w:cs="Times New Roman"/>
          <w:b/>
          <w:bCs/>
        </w:rPr>
      </w:pPr>
    </w:p>
    <w:p w14:paraId="4DF8AA97" w14:textId="77777777" w:rsidR="006E49A7" w:rsidRDefault="006E49A7" w:rsidP="009627AA">
      <w:pPr>
        <w:jc w:val="both"/>
        <w:rPr>
          <w:rFonts w:ascii="Times New Roman" w:hAnsi="Times New Roman" w:cs="Times New Roman"/>
          <w:b/>
          <w:bCs/>
        </w:rPr>
      </w:pPr>
    </w:p>
    <w:p w14:paraId="1CAFAE96" w14:textId="3A4396B0"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6. Algorithm / Pseudocode</w:t>
      </w:r>
    </w:p>
    <w:p w14:paraId="1AC97A1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BEGIN</w:t>
      </w:r>
    </w:p>
    <w:p w14:paraId="3E5CEC9D" w14:textId="77777777" w:rsidR="009627AA" w:rsidRPr="009627AA" w:rsidRDefault="009627AA" w:rsidP="009627AA">
      <w:pPr>
        <w:jc w:val="both"/>
        <w:rPr>
          <w:rFonts w:ascii="Times New Roman" w:hAnsi="Times New Roman" w:cs="Times New Roman"/>
        </w:rPr>
      </w:pPr>
    </w:p>
    <w:p w14:paraId="0DEE285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Load labelled intent dataset</w:t>
      </w:r>
    </w:p>
    <w:p w14:paraId="048E5B44" w14:textId="77777777" w:rsidR="009627AA" w:rsidRPr="009627AA" w:rsidRDefault="009627AA" w:rsidP="009627AA">
      <w:pPr>
        <w:jc w:val="both"/>
        <w:rPr>
          <w:rFonts w:ascii="Times New Roman" w:hAnsi="Times New Roman" w:cs="Times New Roman"/>
        </w:rPr>
      </w:pPr>
    </w:p>
    <w:p w14:paraId="644FE20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Preprocess training text</w:t>
      </w:r>
    </w:p>
    <w:p w14:paraId="679EBAF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tokenize</w:t>
      </w:r>
    </w:p>
    <w:p w14:paraId="4F78B90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normalize</w:t>
      </w:r>
    </w:p>
    <w:p w14:paraId="655F2D1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remove unnecessary symbols</w:t>
      </w:r>
    </w:p>
    <w:p w14:paraId="0F50B1C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stem words</w:t>
      </w:r>
    </w:p>
    <w:p w14:paraId="25C00504" w14:textId="77777777" w:rsidR="009627AA" w:rsidRPr="009627AA" w:rsidRDefault="009627AA" w:rsidP="009627AA">
      <w:pPr>
        <w:jc w:val="both"/>
        <w:rPr>
          <w:rFonts w:ascii="Times New Roman" w:hAnsi="Times New Roman" w:cs="Times New Roman"/>
        </w:rPr>
      </w:pPr>
    </w:p>
    <w:p w14:paraId="528D445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Create TF-IDF vectorizer</w:t>
      </w:r>
    </w:p>
    <w:p w14:paraId="1084A2C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ngram_range = (1,3)</w:t>
      </w:r>
    </w:p>
    <w:p w14:paraId="4B65F4A7" w14:textId="77777777" w:rsidR="009627AA" w:rsidRPr="009627AA" w:rsidRDefault="009627AA" w:rsidP="009627AA">
      <w:pPr>
        <w:jc w:val="both"/>
        <w:rPr>
          <w:rFonts w:ascii="Times New Roman" w:hAnsi="Times New Roman" w:cs="Times New Roman"/>
        </w:rPr>
      </w:pPr>
    </w:p>
    <w:p w14:paraId="2167794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Transform training sentences into TF-IDF vectors</w:t>
      </w:r>
    </w:p>
    <w:p w14:paraId="19A4144D" w14:textId="77777777" w:rsidR="009627AA" w:rsidRPr="009627AA" w:rsidRDefault="009627AA" w:rsidP="009627AA">
      <w:pPr>
        <w:jc w:val="both"/>
        <w:rPr>
          <w:rFonts w:ascii="Times New Roman" w:hAnsi="Times New Roman" w:cs="Times New Roman"/>
        </w:rPr>
      </w:pPr>
    </w:p>
    <w:p w14:paraId="46AB855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Train statistical classifier</w:t>
      </w:r>
    </w:p>
    <w:p w14:paraId="3D2763BA" w14:textId="77777777" w:rsidR="009627AA" w:rsidRPr="009627AA" w:rsidRDefault="009627AA" w:rsidP="009627AA">
      <w:pPr>
        <w:jc w:val="both"/>
        <w:rPr>
          <w:rFonts w:ascii="Times New Roman" w:hAnsi="Times New Roman" w:cs="Times New Roman"/>
        </w:rPr>
      </w:pPr>
    </w:p>
    <w:p w14:paraId="2B29997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FOR each new conversation:</w:t>
      </w:r>
    </w:p>
    <w:p w14:paraId="75F1E563" w14:textId="77777777" w:rsidR="009627AA" w:rsidRPr="009627AA" w:rsidRDefault="009627AA" w:rsidP="009627AA">
      <w:pPr>
        <w:jc w:val="both"/>
        <w:rPr>
          <w:rFonts w:ascii="Times New Roman" w:hAnsi="Times New Roman" w:cs="Times New Roman"/>
        </w:rPr>
      </w:pPr>
    </w:p>
    <w:p w14:paraId="5BFA01C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preprocess conversation</w:t>
      </w:r>
    </w:p>
    <w:p w14:paraId="2122D7AE" w14:textId="77777777" w:rsidR="009627AA" w:rsidRPr="009627AA" w:rsidRDefault="009627AA" w:rsidP="009627AA">
      <w:pPr>
        <w:jc w:val="both"/>
        <w:rPr>
          <w:rFonts w:ascii="Times New Roman" w:hAnsi="Times New Roman" w:cs="Times New Roman"/>
        </w:rPr>
      </w:pPr>
    </w:p>
    <w:p w14:paraId="50B9046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generate TF-IDF representation</w:t>
      </w:r>
    </w:p>
    <w:p w14:paraId="64E9D2BB" w14:textId="77777777" w:rsidR="009627AA" w:rsidRPr="009627AA" w:rsidRDefault="009627AA" w:rsidP="009627AA">
      <w:pPr>
        <w:jc w:val="both"/>
        <w:rPr>
          <w:rFonts w:ascii="Times New Roman" w:hAnsi="Times New Roman" w:cs="Times New Roman"/>
        </w:rPr>
      </w:pPr>
    </w:p>
    <w:p w14:paraId="7946336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classifier_output ← predict probabilities</w:t>
      </w:r>
    </w:p>
    <w:p w14:paraId="153031EC" w14:textId="77777777" w:rsidR="009627AA" w:rsidRPr="009627AA" w:rsidRDefault="009627AA" w:rsidP="009627AA">
      <w:pPr>
        <w:jc w:val="both"/>
        <w:rPr>
          <w:rFonts w:ascii="Times New Roman" w:hAnsi="Times New Roman" w:cs="Times New Roman"/>
        </w:rPr>
      </w:pPr>
    </w:p>
    <w:p w14:paraId="74F7E34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initial_intent ← highest probability intent</w:t>
      </w:r>
    </w:p>
    <w:p w14:paraId="64D8067E" w14:textId="77777777" w:rsidR="009627AA" w:rsidRPr="009627AA" w:rsidRDefault="009627AA" w:rsidP="009627AA">
      <w:pPr>
        <w:jc w:val="both"/>
        <w:rPr>
          <w:rFonts w:ascii="Times New Roman" w:hAnsi="Times New Roman" w:cs="Times New Roman"/>
        </w:rPr>
      </w:pPr>
    </w:p>
    <w:p w14:paraId="4E7E03F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 xml:space="preserve">    perform POS tagging</w:t>
      </w:r>
    </w:p>
    <w:p w14:paraId="536BD02F" w14:textId="77777777" w:rsidR="009627AA" w:rsidRPr="009627AA" w:rsidRDefault="009627AA" w:rsidP="009627AA">
      <w:pPr>
        <w:jc w:val="both"/>
        <w:rPr>
          <w:rFonts w:ascii="Times New Roman" w:hAnsi="Times New Roman" w:cs="Times New Roman"/>
        </w:rPr>
      </w:pPr>
    </w:p>
    <w:p w14:paraId="6A1E7BA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perform CFG parsing</w:t>
      </w:r>
    </w:p>
    <w:p w14:paraId="2E7ABB0B" w14:textId="77777777" w:rsidR="009627AA" w:rsidRPr="009627AA" w:rsidRDefault="009627AA" w:rsidP="009627AA">
      <w:pPr>
        <w:jc w:val="both"/>
        <w:rPr>
          <w:rFonts w:ascii="Times New Roman" w:hAnsi="Times New Roman" w:cs="Times New Roman"/>
        </w:rPr>
      </w:pPr>
    </w:p>
    <w:p w14:paraId="356654C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detect negation</w:t>
      </w:r>
    </w:p>
    <w:p w14:paraId="31CE866C" w14:textId="77777777" w:rsidR="009627AA" w:rsidRPr="009627AA" w:rsidRDefault="009627AA" w:rsidP="009627AA">
      <w:pPr>
        <w:jc w:val="both"/>
        <w:rPr>
          <w:rFonts w:ascii="Times New Roman" w:hAnsi="Times New Roman" w:cs="Times New Roman"/>
        </w:rPr>
      </w:pPr>
    </w:p>
    <w:p w14:paraId="5B079EF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extract entities</w:t>
      </w:r>
    </w:p>
    <w:p w14:paraId="4E698F37" w14:textId="77777777" w:rsidR="009627AA" w:rsidRPr="009627AA" w:rsidRDefault="009627AA" w:rsidP="009627AA">
      <w:pPr>
        <w:jc w:val="both"/>
        <w:rPr>
          <w:rFonts w:ascii="Times New Roman" w:hAnsi="Times New Roman" w:cs="Times New Roman"/>
        </w:rPr>
      </w:pPr>
    </w:p>
    <w:p w14:paraId="42A8210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resolve references using previous turns</w:t>
      </w:r>
    </w:p>
    <w:p w14:paraId="4706C5AE" w14:textId="77777777" w:rsidR="009627AA" w:rsidRPr="009627AA" w:rsidRDefault="009627AA" w:rsidP="009627AA">
      <w:pPr>
        <w:jc w:val="both"/>
        <w:rPr>
          <w:rFonts w:ascii="Times New Roman" w:hAnsi="Times New Roman" w:cs="Times New Roman"/>
        </w:rPr>
      </w:pPr>
    </w:p>
    <w:p w14:paraId="69DA856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analyze discourse markers</w:t>
      </w:r>
    </w:p>
    <w:p w14:paraId="7F3C3DB8" w14:textId="77777777" w:rsidR="009627AA" w:rsidRPr="009627AA" w:rsidRDefault="009627AA" w:rsidP="009627AA">
      <w:pPr>
        <w:jc w:val="both"/>
        <w:rPr>
          <w:rFonts w:ascii="Times New Roman" w:hAnsi="Times New Roman" w:cs="Times New Roman"/>
        </w:rPr>
      </w:pPr>
    </w:p>
    <w:p w14:paraId="4518A75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IF initial_intent = Order Cancellation</w:t>
      </w:r>
    </w:p>
    <w:p w14:paraId="5DD98DC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AND cancellation is negated:</w:t>
      </w:r>
    </w:p>
    <w:p w14:paraId="7E21C45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reduce cancellation confidence</w:t>
      </w:r>
    </w:p>
    <w:p w14:paraId="707639C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increase relevant alternative intent</w:t>
      </w:r>
    </w:p>
    <w:p w14:paraId="0292C6EF" w14:textId="77777777" w:rsidR="009627AA" w:rsidRPr="009627AA" w:rsidRDefault="009627AA" w:rsidP="009627AA">
      <w:pPr>
        <w:jc w:val="both"/>
        <w:rPr>
          <w:rFonts w:ascii="Times New Roman" w:hAnsi="Times New Roman" w:cs="Times New Roman"/>
        </w:rPr>
      </w:pPr>
    </w:p>
    <w:p w14:paraId="53E6714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IF delivery evidence exists:</w:t>
      </w:r>
    </w:p>
    <w:p w14:paraId="4A93877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increase Order Tracking score</w:t>
      </w:r>
    </w:p>
    <w:p w14:paraId="18C070DE" w14:textId="77777777" w:rsidR="009627AA" w:rsidRPr="009627AA" w:rsidRDefault="009627AA" w:rsidP="009627AA">
      <w:pPr>
        <w:jc w:val="both"/>
        <w:rPr>
          <w:rFonts w:ascii="Times New Roman" w:hAnsi="Times New Roman" w:cs="Times New Roman"/>
        </w:rPr>
      </w:pPr>
    </w:p>
    <w:p w14:paraId="29B6B49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IF arrival/delivery request exists:</w:t>
      </w:r>
    </w:p>
    <w:p w14:paraId="6139CFD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increase delivery-related score</w:t>
      </w:r>
    </w:p>
    <w:p w14:paraId="01E6D7DA" w14:textId="77777777" w:rsidR="009627AA" w:rsidRPr="009627AA" w:rsidRDefault="009627AA" w:rsidP="009627AA">
      <w:pPr>
        <w:jc w:val="both"/>
        <w:rPr>
          <w:rFonts w:ascii="Times New Roman" w:hAnsi="Times New Roman" w:cs="Times New Roman"/>
        </w:rPr>
      </w:pPr>
    </w:p>
    <w:p w14:paraId="0FF385E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final_intent ← highest context-adjusted score</w:t>
      </w:r>
    </w:p>
    <w:p w14:paraId="0C641815" w14:textId="77777777" w:rsidR="009627AA" w:rsidRPr="009627AA" w:rsidRDefault="009627AA" w:rsidP="009627AA">
      <w:pPr>
        <w:jc w:val="both"/>
        <w:rPr>
          <w:rFonts w:ascii="Times New Roman" w:hAnsi="Times New Roman" w:cs="Times New Roman"/>
        </w:rPr>
      </w:pPr>
    </w:p>
    <w:p w14:paraId="76FC941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retrieve relevant information</w:t>
      </w:r>
    </w:p>
    <w:p w14:paraId="52CA854E" w14:textId="77777777" w:rsidR="009627AA" w:rsidRPr="009627AA" w:rsidRDefault="009627AA" w:rsidP="009627AA">
      <w:pPr>
        <w:jc w:val="both"/>
        <w:rPr>
          <w:rFonts w:ascii="Times New Roman" w:hAnsi="Times New Roman" w:cs="Times New Roman"/>
        </w:rPr>
      </w:pPr>
    </w:p>
    <w:p w14:paraId="3E68F5D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generate response</w:t>
      </w:r>
    </w:p>
    <w:p w14:paraId="5BAC70FA" w14:textId="77777777" w:rsidR="009627AA" w:rsidRPr="009627AA" w:rsidRDefault="009627AA" w:rsidP="009627AA">
      <w:pPr>
        <w:jc w:val="both"/>
        <w:rPr>
          <w:rFonts w:ascii="Times New Roman" w:hAnsi="Times New Roman" w:cs="Times New Roman"/>
        </w:rPr>
      </w:pPr>
    </w:p>
    <w:p w14:paraId="01771D4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 xml:space="preserve">    translate response into Tamil</w:t>
      </w:r>
    </w:p>
    <w:p w14:paraId="51AB33AA" w14:textId="77777777" w:rsidR="009627AA" w:rsidRPr="009627AA" w:rsidRDefault="009627AA" w:rsidP="009627AA">
      <w:pPr>
        <w:jc w:val="both"/>
        <w:rPr>
          <w:rFonts w:ascii="Times New Roman" w:hAnsi="Times New Roman" w:cs="Times New Roman"/>
        </w:rPr>
      </w:pPr>
    </w:p>
    <w:p w14:paraId="2FE9D8C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display all intermediate and final outputs</w:t>
      </w:r>
    </w:p>
    <w:p w14:paraId="392EFFD3" w14:textId="77777777" w:rsidR="009627AA" w:rsidRPr="009627AA" w:rsidRDefault="009627AA" w:rsidP="009627AA">
      <w:pPr>
        <w:jc w:val="both"/>
        <w:rPr>
          <w:rFonts w:ascii="Times New Roman" w:hAnsi="Times New Roman" w:cs="Times New Roman"/>
        </w:rPr>
      </w:pPr>
    </w:p>
    <w:p w14:paraId="5B1902D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END</w:t>
      </w:r>
    </w:p>
    <w:p w14:paraId="698ECCF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pseudocode includes the functions, conditions, data processing and decision mechanism required by the assignment. </w:t>
      </w:r>
    </w:p>
    <w:p w14:paraId="265B12C7"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11657CC5">
          <v:rect id="_x0000_i1034" style="width:0;height:1.5pt" o:hralign="center" o:hrstd="t" o:hr="t" fillcolor="#a0a0a0" stroked="f"/>
        </w:pict>
      </w:r>
    </w:p>
    <w:p w14:paraId="0EEC225B"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7. Implementation / Source Code and Environment / Tools Used</w:t>
      </w:r>
    </w:p>
    <w:p w14:paraId="13EEAA2B"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Environment</w:t>
      </w:r>
    </w:p>
    <w:tbl>
      <w:tblPr>
        <w:tblW w:w="92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50"/>
        <w:gridCol w:w="5789"/>
      </w:tblGrid>
      <w:tr w:rsidR="009627AA" w:rsidRPr="009627AA" w14:paraId="0856150B" w14:textId="77777777" w:rsidTr="006E49A7">
        <w:trPr>
          <w:trHeight w:val="480"/>
          <w:tblHeader/>
          <w:tblCellSpacing w:w="15" w:type="dxa"/>
        </w:trPr>
        <w:tc>
          <w:tcPr>
            <w:tcW w:w="0" w:type="auto"/>
            <w:vAlign w:val="center"/>
            <w:hideMark/>
          </w:tcPr>
          <w:p w14:paraId="4602F46F"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Component</w:t>
            </w:r>
          </w:p>
        </w:tc>
        <w:tc>
          <w:tcPr>
            <w:tcW w:w="0" w:type="auto"/>
            <w:vAlign w:val="center"/>
            <w:hideMark/>
          </w:tcPr>
          <w:p w14:paraId="7A6824BB"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Tool</w:t>
            </w:r>
          </w:p>
        </w:tc>
      </w:tr>
      <w:tr w:rsidR="009627AA" w:rsidRPr="009627AA" w14:paraId="01213264" w14:textId="77777777" w:rsidTr="006E49A7">
        <w:trPr>
          <w:trHeight w:val="469"/>
          <w:tblCellSpacing w:w="15" w:type="dxa"/>
        </w:trPr>
        <w:tc>
          <w:tcPr>
            <w:tcW w:w="0" w:type="auto"/>
            <w:vAlign w:val="center"/>
            <w:hideMark/>
          </w:tcPr>
          <w:p w14:paraId="69720B4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Language</w:t>
            </w:r>
          </w:p>
        </w:tc>
        <w:tc>
          <w:tcPr>
            <w:tcW w:w="0" w:type="auto"/>
            <w:vAlign w:val="center"/>
            <w:hideMark/>
          </w:tcPr>
          <w:p w14:paraId="5726A8A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Python</w:t>
            </w:r>
          </w:p>
        </w:tc>
      </w:tr>
      <w:tr w:rsidR="009627AA" w:rsidRPr="009627AA" w14:paraId="008A49AF" w14:textId="77777777" w:rsidTr="006E49A7">
        <w:trPr>
          <w:trHeight w:val="469"/>
          <w:tblCellSpacing w:w="15" w:type="dxa"/>
        </w:trPr>
        <w:tc>
          <w:tcPr>
            <w:tcW w:w="0" w:type="auto"/>
            <w:vAlign w:val="center"/>
            <w:hideMark/>
          </w:tcPr>
          <w:p w14:paraId="7196D56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Development</w:t>
            </w:r>
          </w:p>
        </w:tc>
        <w:tc>
          <w:tcPr>
            <w:tcW w:w="0" w:type="auto"/>
            <w:vAlign w:val="center"/>
            <w:hideMark/>
          </w:tcPr>
          <w:p w14:paraId="4284ED2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Jupyter Notebook / VS Code</w:t>
            </w:r>
          </w:p>
        </w:tc>
      </w:tr>
      <w:tr w:rsidR="009627AA" w:rsidRPr="009627AA" w14:paraId="759E1020" w14:textId="77777777" w:rsidTr="006E49A7">
        <w:trPr>
          <w:trHeight w:val="480"/>
          <w:tblCellSpacing w:w="15" w:type="dxa"/>
        </w:trPr>
        <w:tc>
          <w:tcPr>
            <w:tcW w:w="0" w:type="auto"/>
            <w:vAlign w:val="center"/>
            <w:hideMark/>
          </w:tcPr>
          <w:p w14:paraId="54397C9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NLP</w:t>
            </w:r>
          </w:p>
        </w:tc>
        <w:tc>
          <w:tcPr>
            <w:tcW w:w="0" w:type="auto"/>
            <w:vAlign w:val="center"/>
            <w:hideMark/>
          </w:tcPr>
          <w:p w14:paraId="3C6E7C2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NLTK</w:t>
            </w:r>
          </w:p>
        </w:tc>
      </w:tr>
      <w:tr w:rsidR="009627AA" w:rsidRPr="009627AA" w14:paraId="31169F9D" w14:textId="77777777" w:rsidTr="006E49A7">
        <w:trPr>
          <w:trHeight w:val="469"/>
          <w:tblCellSpacing w:w="15" w:type="dxa"/>
        </w:trPr>
        <w:tc>
          <w:tcPr>
            <w:tcW w:w="0" w:type="auto"/>
            <w:vAlign w:val="center"/>
            <w:hideMark/>
          </w:tcPr>
          <w:p w14:paraId="4BDD96A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Machine Learning</w:t>
            </w:r>
          </w:p>
        </w:tc>
        <w:tc>
          <w:tcPr>
            <w:tcW w:w="0" w:type="auto"/>
            <w:vAlign w:val="center"/>
            <w:hideMark/>
          </w:tcPr>
          <w:p w14:paraId="0EE98EC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Scikit-learn</w:t>
            </w:r>
          </w:p>
        </w:tc>
      </w:tr>
      <w:tr w:rsidR="009627AA" w:rsidRPr="009627AA" w14:paraId="1FBE8E77" w14:textId="77777777" w:rsidTr="006E49A7">
        <w:trPr>
          <w:trHeight w:val="469"/>
          <w:tblCellSpacing w:w="15" w:type="dxa"/>
        </w:trPr>
        <w:tc>
          <w:tcPr>
            <w:tcW w:w="0" w:type="auto"/>
            <w:vAlign w:val="center"/>
            <w:hideMark/>
          </w:tcPr>
          <w:p w14:paraId="4BF61C8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Vectorization</w:t>
            </w:r>
          </w:p>
        </w:tc>
        <w:tc>
          <w:tcPr>
            <w:tcW w:w="0" w:type="auto"/>
            <w:vAlign w:val="center"/>
            <w:hideMark/>
          </w:tcPr>
          <w:p w14:paraId="3BB166B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TfidfVectorizer</w:t>
            </w:r>
          </w:p>
        </w:tc>
      </w:tr>
      <w:tr w:rsidR="009627AA" w:rsidRPr="009627AA" w14:paraId="7DAE0E9F" w14:textId="77777777" w:rsidTr="006E49A7">
        <w:trPr>
          <w:trHeight w:val="469"/>
          <w:tblCellSpacing w:w="15" w:type="dxa"/>
        </w:trPr>
        <w:tc>
          <w:tcPr>
            <w:tcW w:w="0" w:type="auto"/>
            <w:vAlign w:val="center"/>
            <w:hideMark/>
          </w:tcPr>
          <w:p w14:paraId="6C6C3B1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Classifier</w:t>
            </w:r>
          </w:p>
        </w:tc>
        <w:tc>
          <w:tcPr>
            <w:tcW w:w="0" w:type="auto"/>
            <w:vAlign w:val="center"/>
            <w:hideMark/>
          </w:tcPr>
          <w:p w14:paraId="0F24466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Logistic Regression</w:t>
            </w:r>
          </w:p>
        </w:tc>
      </w:tr>
      <w:tr w:rsidR="009627AA" w:rsidRPr="009627AA" w14:paraId="2AB8AC51" w14:textId="77777777" w:rsidTr="006E49A7">
        <w:trPr>
          <w:trHeight w:val="480"/>
          <w:tblCellSpacing w:w="15" w:type="dxa"/>
        </w:trPr>
        <w:tc>
          <w:tcPr>
            <w:tcW w:w="0" w:type="auto"/>
            <w:vAlign w:val="center"/>
            <w:hideMark/>
          </w:tcPr>
          <w:p w14:paraId="1973D9D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Parser</w:t>
            </w:r>
          </w:p>
        </w:tc>
        <w:tc>
          <w:tcPr>
            <w:tcW w:w="0" w:type="auto"/>
            <w:vAlign w:val="center"/>
            <w:hideMark/>
          </w:tcPr>
          <w:p w14:paraId="0C79763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NLTK CFG</w:t>
            </w:r>
          </w:p>
        </w:tc>
      </w:tr>
      <w:tr w:rsidR="009627AA" w:rsidRPr="009627AA" w14:paraId="7C7CC1C9" w14:textId="77777777" w:rsidTr="006E49A7">
        <w:trPr>
          <w:trHeight w:val="469"/>
          <w:tblCellSpacing w:w="15" w:type="dxa"/>
        </w:trPr>
        <w:tc>
          <w:tcPr>
            <w:tcW w:w="0" w:type="auto"/>
            <w:vAlign w:val="center"/>
            <w:hideMark/>
          </w:tcPr>
          <w:p w14:paraId="09B769D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Data Structures</w:t>
            </w:r>
          </w:p>
        </w:tc>
        <w:tc>
          <w:tcPr>
            <w:tcW w:w="0" w:type="auto"/>
            <w:vAlign w:val="center"/>
            <w:hideMark/>
          </w:tcPr>
          <w:p w14:paraId="5C63D20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Lists, dictionaries, arrays</w:t>
            </w:r>
          </w:p>
        </w:tc>
      </w:tr>
      <w:tr w:rsidR="009627AA" w:rsidRPr="009627AA" w14:paraId="073911FA" w14:textId="77777777" w:rsidTr="006E49A7">
        <w:trPr>
          <w:trHeight w:val="480"/>
          <w:tblCellSpacing w:w="15" w:type="dxa"/>
        </w:trPr>
        <w:tc>
          <w:tcPr>
            <w:tcW w:w="0" w:type="auto"/>
            <w:vAlign w:val="center"/>
            <w:hideMark/>
          </w:tcPr>
          <w:p w14:paraId="5923302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Translation</w:t>
            </w:r>
          </w:p>
        </w:tc>
        <w:tc>
          <w:tcPr>
            <w:tcW w:w="0" w:type="auto"/>
            <w:vAlign w:val="center"/>
            <w:hideMark/>
          </w:tcPr>
          <w:p w14:paraId="35FB5D5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Suitable translation library/API</w:t>
            </w:r>
          </w:p>
        </w:tc>
      </w:tr>
    </w:tbl>
    <w:p w14:paraId="53A3BB40" w14:textId="77777777" w:rsidR="006E49A7" w:rsidRDefault="006E49A7" w:rsidP="009627AA">
      <w:pPr>
        <w:jc w:val="both"/>
        <w:rPr>
          <w:rFonts w:ascii="Times New Roman" w:hAnsi="Times New Roman" w:cs="Times New Roman"/>
          <w:b/>
          <w:bCs/>
        </w:rPr>
      </w:pPr>
    </w:p>
    <w:p w14:paraId="337353DA" w14:textId="046FE4A8"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Main Implementation Modules</w:t>
      </w:r>
    </w:p>
    <w:p w14:paraId="6A64963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load_dataset()</w:t>
      </w:r>
    </w:p>
    <w:p w14:paraId="2FE42C9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preprocess_text()</w:t>
      </w:r>
    </w:p>
    <w:p w14:paraId="5F8EE6C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stem_text()</w:t>
      </w:r>
    </w:p>
    <w:p w14:paraId="083774C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build_tfidf()</w:t>
      </w:r>
    </w:p>
    <w:p w14:paraId="528790A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train_classifier()</w:t>
      </w:r>
    </w:p>
    <w:p w14:paraId="35C5C79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predict_intent()</w:t>
      </w:r>
    </w:p>
    <w:p w14:paraId="7F85B82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perform_pos_analysis()</w:t>
      </w:r>
    </w:p>
    <w:p w14:paraId="47F7808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detect_negation()</w:t>
      </w:r>
    </w:p>
    <w:p w14:paraId="7D0A56F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extract_entities()</w:t>
      </w:r>
    </w:p>
    <w:p w14:paraId="10B81E9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resolve_reference()</w:t>
      </w:r>
    </w:p>
    <w:p w14:paraId="027AA2A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analyze_discourse()</w:t>
      </w:r>
    </w:p>
    <w:p w14:paraId="35BDEC8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adjust_prediction()</w:t>
      </w:r>
    </w:p>
    <w:p w14:paraId="5227E26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retrieve_information()</w:t>
      </w:r>
    </w:p>
    <w:p w14:paraId="5F25F88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generate_response()</w:t>
      </w:r>
    </w:p>
    <w:p w14:paraId="4EBBAB0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translate_response()</w:t>
      </w:r>
    </w:p>
    <w:p w14:paraId="109D2BE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Example TF-IDF Configuration</w:t>
      </w:r>
    </w:p>
    <w:p w14:paraId="78A9CFC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TfidfVectorizer(</w:t>
      </w:r>
    </w:p>
    <w:p w14:paraId="2595BC9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ngram_range=(1,3),</w:t>
      </w:r>
    </w:p>
    <w:p w14:paraId="7C71EEC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min_df=1,</w:t>
      </w:r>
    </w:p>
    <w:p w14:paraId="39E36D3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    sublinear_tf=True</w:t>
      </w:r>
    </w:p>
    <w:p w14:paraId="64E2A8A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t>
      </w:r>
    </w:p>
    <w:p w14:paraId="666E0E2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important part is the use of </w:t>
      </w:r>
      <w:r w:rsidRPr="009627AA">
        <w:rPr>
          <w:rFonts w:ascii="Times New Roman" w:hAnsi="Times New Roman" w:cs="Times New Roman"/>
          <w:b/>
          <w:bCs/>
        </w:rPr>
        <w:t>1–3 grams</w:t>
      </w:r>
      <w:r w:rsidRPr="009627AA">
        <w:rPr>
          <w:rFonts w:ascii="Times New Roman" w:hAnsi="Times New Roman" w:cs="Times New Roman"/>
        </w:rPr>
        <w:t xml:space="preserve">, since the assignment explicitly requires unigram, bigram and trigram representations. </w:t>
      </w:r>
    </w:p>
    <w:p w14:paraId="2721BA12"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7D70591F">
          <v:rect id="_x0000_i1035" style="width:0;height:1.5pt" o:hralign="center" o:hrstd="t" o:hr="t" fillcolor="#a0a0a0" stroked="f"/>
        </w:pict>
      </w:r>
    </w:p>
    <w:p w14:paraId="53EC1E74"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8. Test Cases and Expected / Actual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9"/>
        <w:gridCol w:w="5921"/>
        <w:gridCol w:w="2036"/>
      </w:tblGrid>
      <w:tr w:rsidR="009627AA" w:rsidRPr="009627AA" w14:paraId="3F92FA42" w14:textId="77777777" w:rsidTr="006E49A7">
        <w:trPr>
          <w:tblHeader/>
          <w:tblCellSpacing w:w="15" w:type="dxa"/>
        </w:trPr>
        <w:tc>
          <w:tcPr>
            <w:tcW w:w="0" w:type="auto"/>
            <w:vAlign w:val="center"/>
            <w:hideMark/>
          </w:tcPr>
          <w:p w14:paraId="245920C8"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Test Case</w:t>
            </w:r>
          </w:p>
        </w:tc>
        <w:tc>
          <w:tcPr>
            <w:tcW w:w="0" w:type="auto"/>
            <w:vAlign w:val="center"/>
            <w:hideMark/>
          </w:tcPr>
          <w:p w14:paraId="0A4B6DEE"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Customer Input</w:t>
            </w:r>
          </w:p>
        </w:tc>
        <w:tc>
          <w:tcPr>
            <w:tcW w:w="0" w:type="auto"/>
            <w:vAlign w:val="center"/>
            <w:hideMark/>
          </w:tcPr>
          <w:p w14:paraId="0AC4EBB3"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Expected Intent</w:t>
            </w:r>
          </w:p>
        </w:tc>
      </w:tr>
      <w:tr w:rsidR="009627AA" w:rsidRPr="009627AA" w14:paraId="56419D3A" w14:textId="77777777" w:rsidTr="006E49A7">
        <w:trPr>
          <w:tblCellSpacing w:w="15" w:type="dxa"/>
        </w:trPr>
        <w:tc>
          <w:tcPr>
            <w:tcW w:w="0" w:type="auto"/>
            <w:vAlign w:val="center"/>
            <w:hideMark/>
          </w:tcPr>
          <w:p w14:paraId="049793B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TC1</w:t>
            </w:r>
          </w:p>
        </w:tc>
        <w:tc>
          <w:tcPr>
            <w:tcW w:w="0" w:type="auto"/>
            <w:vAlign w:val="center"/>
            <w:hideMark/>
          </w:tcPr>
          <w:p w14:paraId="460A8FD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“Where can I track my order?”</w:t>
            </w:r>
          </w:p>
        </w:tc>
        <w:tc>
          <w:tcPr>
            <w:tcW w:w="0" w:type="auto"/>
            <w:vAlign w:val="center"/>
            <w:hideMark/>
          </w:tcPr>
          <w:p w14:paraId="1E3E474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Tracking</w:t>
            </w:r>
          </w:p>
        </w:tc>
      </w:tr>
      <w:tr w:rsidR="009627AA" w:rsidRPr="009627AA" w14:paraId="206F98A1" w14:textId="77777777" w:rsidTr="006E49A7">
        <w:trPr>
          <w:tblCellSpacing w:w="15" w:type="dxa"/>
        </w:trPr>
        <w:tc>
          <w:tcPr>
            <w:tcW w:w="0" w:type="auto"/>
            <w:vAlign w:val="center"/>
            <w:hideMark/>
          </w:tcPr>
          <w:p w14:paraId="2E398E8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TC2</w:t>
            </w:r>
          </w:p>
        </w:tc>
        <w:tc>
          <w:tcPr>
            <w:tcW w:w="0" w:type="auto"/>
            <w:vAlign w:val="center"/>
            <w:hideMark/>
          </w:tcPr>
          <w:p w14:paraId="711D2CA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“Please cancel my order.”</w:t>
            </w:r>
          </w:p>
        </w:tc>
        <w:tc>
          <w:tcPr>
            <w:tcW w:w="0" w:type="auto"/>
            <w:vAlign w:val="center"/>
            <w:hideMark/>
          </w:tcPr>
          <w:p w14:paraId="0745EBB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Cancellation</w:t>
            </w:r>
          </w:p>
        </w:tc>
      </w:tr>
      <w:tr w:rsidR="009627AA" w:rsidRPr="009627AA" w14:paraId="19094B4C" w14:textId="77777777" w:rsidTr="006E49A7">
        <w:trPr>
          <w:tblCellSpacing w:w="15" w:type="dxa"/>
        </w:trPr>
        <w:tc>
          <w:tcPr>
            <w:tcW w:w="0" w:type="auto"/>
            <w:vAlign w:val="center"/>
            <w:hideMark/>
          </w:tcPr>
          <w:p w14:paraId="743F1C3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TC3</w:t>
            </w:r>
          </w:p>
        </w:tc>
        <w:tc>
          <w:tcPr>
            <w:tcW w:w="0" w:type="auto"/>
            <w:vAlign w:val="center"/>
            <w:hideMark/>
          </w:tcPr>
          <w:p w14:paraId="342A985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“My package has not arrived.”</w:t>
            </w:r>
          </w:p>
        </w:tc>
        <w:tc>
          <w:tcPr>
            <w:tcW w:w="0" w:type="auto"/>
            <w:vAlign w:val="center"/>
            <w:hideMark/>
          </w:tcPr>
          <w:p w14:paraId="61230F2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Tracking</w:t>
            </w:r>
          </w:p>
        </w:tc>
      </w:tr>
      <w:tr w:rsidR="009627AA" w:rsidRPr="009627AA" w14:paraId="4AFD38E3" w14:textId="77777777" w:rsidTr="006E49A7">
        <w:trPr>
          <w:tblCellSpacing w:w="15" w:type="dxa"/>
        </w:trPr>
        <w:tc>
          <w:tcPr>
            <w:tcW w:w="0" w:type="auto"/>
            <w:vAlign w:val="center"/>
            <w:hideMark/>
          </w:tcPr>
          <w:p w14:paraId="149A6D5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TC4</w:t>
            </w:r>
          </w:p>
        </w:tc>
        <w:tc>
          <w:tcPr>
            <w:tcW w:w="0" w:type="auto"/>
            <w:vAlign w:val="center"/>
            <w:hideMark/>
          </w:tcPr>
          <w:p w14:paraId="0360739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need to return this item.”</w:t>
            </w:r>
          </w:p>
        </w:tc>
        <w:tc>
          <w:tcPr>
            <w:tcW w:w="0" w:type="auto"/>
            <w:vAlign w:val="center"/>
            <w:hideMark/>
          </w:tcPr>
          <w:p w14:paraId="263E9C4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Return Request</w:t>
            </w:r>
          </w:p>
        </w:tc>
      </w:tr>
      <w:tr w:rsidR="009627AA" w:rsidRPr="009627AA" w14:paraId="21256D60" w14:textId="77777777" w:rsidTr="006E49A7">
        <w:trPr>
          <w:tblCellSpacing w:w="15" w:type="dxa"/>
        </w:trPr>
        <w:tc>
          <w:tcPr>
            <w:tcW w:w="0" w:type="auto"/>
            <w:vAlign w:val="center"/>
            <w:hideMark/>
          </w:tcPr>
          <w:p w14:paraId="6F7C3D0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TC5</w:t>
            </w:r>
          </w:p>
        </w:tc>
        <w:tc>
          <w:tcPr>
            <w:tcW w:w="0" w:type="auto"/>
            <w:vAlign w:val="center"/>
            <w:hideMark/>
          </w:tcPr>
          <w:p w14:paraId="0C3ED45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payment was unsuccessful.”</w:t>
            </w:r>
          </w:p>
        </w:tc>
        <w:tc>
          <w:tcPr>
            <w:tcW w:w="0" w:type="auto"/>
            <w:vAlign w:val="center"/>
            <w:hideMark/>
          </w:tcPr>
          <w:p w14:paraId="6166004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Payment Problem</w:t>
            </w:r>
          </w:p>
        </w:tc>
      </w:tr>
      <w:tr w:rsidR="009627AA" w:rsidRPr="009627AA" w14:paraId="5C657EF5" w14:textId="77777777" w:rsidTr="006E49A7">
        <w:trPr>
          <w:tblCellSpacing w:w="15" w:type="dxa"/>
        </w:trPr>
        <w:tc>
          <w:tcPr>
            <w:tcW w:w="0" w:type="auto"/>
            <w:vAlign w:val="center"/>
            <w:hideMark/>
          </w:tcPr>
          <w:p w14:paraId="33E1BD9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TC6</w:t>
            </w:r>
          </w:p>
        </w:tc>
        <w:tc>
          <w:tcPr>
            <w:tcW w:w="0" w:type="auto"/>
            <w:vAlign w:val="center"/>
            <w:hideMark/>
          </w:tcPr>
          <w:p w14:paraId="763308C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don't want to cancel it, I want to know when it will arrive.”</w:t>
            </w:r>
          </w:p>
        </w:tc>
        <w:tc>
          <w:tcPr>
            <w:tcW w:w="0" w:type="auto"/>
            <w:vAlign w:val="center"/>
            <w:hideMark/>
          </w:tcPr>
          <w:p w14:paraId="1EE543C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Tracking</w:t>
            </w:r>
          </w:p>
        </w:tc>
      </w:tr>
      <w:tr w:rsidR="009627AA" w:rsidRPr="009627AA" w14:paraId="13D3848D" w14:textId="77777777" w:rsidTr="006E49A7">
        <w:trPr>
          <w:tblCellSpacing w:w="15" w:type="dxa"/>
        </w:trPr>
        <w:tc>
          <w:tcPr>
            <w:tcW w:w="0" w:type="auto"/>
            <w:vAlign w:val="center"/>
            <w:hideMark/>
          </w:tcPr>
          <w:p w14:paraId="3CC4652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TC7</w:t>
            </w:r>
          </w:p>
        </w:tc>
        <w:tc>
          <w:tcPr>
            <w:tcW w:w="0" w:type="auto"/>
            <w:vAlign w:val="center"/>
            <w:hideMark/>
          </w:tcPr>
          <w:p w14:paraId="5569757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“What features does this laptop have?”</w:t>
            </w:r>
          </w:p>
        </w:tc>
        <w:tc>
          <w:tcPr>
            <w:tcW w:w="0" w:type="auto"/>
            <w:vAlign w:val="center"/>
            <w:hideMark/>
          </w:tcPr>
          <w:p w14:paraId="49CB359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Product Information</w:t>
            </w:r>
          </w:p>
        </w:tc>
      </w:tr>
    </w:tbl>
    <w:p w14:paraId="3490CC85"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Main Conversation Test</w:t>
      </w:r>
    </w:p>
    <w:p w14:paraId="3202E61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Input:</w:t>
      </w:r>
    </w:p>
    <w:p w14:paraId="344260D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ordered a laptop three days ago, but it still hasn't arrived. Can you check where it is?”</w:t>
      </w:r>
    </w:p>
    <w:p w14:paraId="7189F96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Followed by:</w:t>
      </w:r>
    </w:p>
    <w:p w14:paraId="553315A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don't want to cancel it. I just want to know when it will arrive.”</w:t>
      </w:r>
    </w:p>
    <w:p w14:paraId="23D28B1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Expected:</w:t>
      </w:r>
    </w:p>
    <w:p w14:paraId="5F2F195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Initial classifier prediction:</w:t>
      </w:r>
    </w:p>
    <w:p w14:paraId="7AC56D17" w14:textId="37D5789C"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Delivery-related intent</w:t>
      </w:r>
    </w:p>
    <w:p w14:paraId="02F7071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Contextual analysis:</w:t>
      </w:r>
    </w:p>
    <w:p w14:paraId="1F884196" w14:textId="79F8E424"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Cancellation → negated</w:t>
      </w:r>
    </w:p>
    <w:p w14:paraId="4948E21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Final intent:</w:t>
      </w:r>
    </w:p>
    <w:p w14:paraId="0C1795C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Tracking / Delivery Information</w:t>
      </w:r>
    </w:p>
    <w:p w14:paraId="7FDAD1C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actual probability values should be obtained from the trained classifier.</w:t>
      </w:r>
    </w:p>
    <w:p w14:paraId="08AFC11A"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5A17E602">
          <v:rect id="_x0000_i1036" style="width:0;height:1.5pt" o:hralign="center" o:hrstd="t" o:hr="t" fillcolor="#a0a0a0" stroked="f"/>
        </w:pict>
      </w:r>
    </w:p>
    <w:p w14:paraId="598FC043"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9. Execution Screenshots / Outputs</w:t>
      </w:r>
    </w:p>
    <w:p w14:paraId="7ACF9E8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following screenshots should be captured from the actual implementation.</w:t>
      </w:r>
    </w:p>
    <w:p w14:paraId="4F721540" w14:textId="77777777" w:rsidR="00414A97" w:rsidRDefault="00414A97" w:rsidP="00414A97">
      <w:pPr>
        <w:jc w:val="both"/>
        <w:rPr>
          <w:rFonts w:ascii="Times New Roman" w:hAnsi="Times New Roman" w:cs="Times New Roman"/>
          <w:b/>
          <w:bCs/>
        </w:rPr>
      </w:pPr>
      <w:r>
        <w:rPr>
          <w:rFonts w:ascii="Times New Roman" w:hAnsi="Times New Roman" w:cs="Times New Roman"/>
          <w:b/>
          <w:bCs/>
        </w:rPr>
        <w:t xml:space="preserve">Screenshot 1 – </w:t>
      </w:r>
      <w:r>
        <w:rPr>
          <w:rFonts w:ascii="Times New Roman" w:hAnsi="Times New Roman" w:cs="Times New Roman"/>
          <w:b/>
          <w:bCs/>
          <w:lang w:val="en-US"/>
        </w:rPr>
        <w:t>P</w:t>
      </w:r>
      <w:r>
        <w:rPr>
          <w:rFonts w:ascii="Times New Roman" w:hAnsi="Times New Roman" w:cs="Times New Roman"/>
          <w:b/>
          <w:bCs/>
        </w:rPr>
        <w:t>reprocessing/tokenization output.</w:t>
      </w:r>
    </w:p>
    <w:p w14:paraId="66A61FF3" w14:textId="77777777" w:rsidR="00414A97" w:rsidRDefault="00414A97" w:rsidP="00414A97">
      <w:pPr>
        <w:jc w:val="both"/>
        <w:rPr>
          <w:rFonts w:ascii="Times New Roman" w:hAnsi="Times New Roman" w:cs="Times New Roman"/>
          <w:b/>
          <w:bCs/>
        </w:rPr>
      </w:pPr>
      <w:r>
        <w:rPr>
          <w:noProof/>
        </w:rPr>
        <w:drawing>
          <wp:inline distT="0" distB="0" distL="114300" distR="114300" wp14:anchorId="70772C57" wp14:editId="26ED0762">
            <wp:extent cx="6304915" cy="409575"/>
            <wp:effectExtent l="0" t="0" r="4445" b="190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6"/>
                    <a:stretch>
                      <a:fillRect/>
                    </a:stretch>
                  </pic:blipFill>
                  <pic:spPr>
                    <a:xfrm>
                      <a:off x="0" y="0"/>
                      <a:ext cx="6304915" cy="409575"/>
                    </a:xfrm>
                    <a:prstGeom prst="rect">
                      <a:avLst/>
                    </a:prstGeom>
                    <a:noFill/>
                    <a:ln>
                      <a:noFill/>
                    </a:ln>
                  </pic:spPr>
                </pic:pic>
              </a:graphicData>
            </a:graphic>
          </wp:inline>
        </w:drawing>
      </w:r>
    </w:p>
    <w:p w14:paraId="0E24961B" w14:textId="77777777" w:rsidR="00414A97" w:rsidRDefault="00414A97" w:rsidP="00414A97">
      <w:pPr>
        <w:jc w:val="both"/>
        <w:rPr>
          <w:rFonts w:ascii="Times New Roman" w:hAnsi="Times New Roman" w:cs="Times New Roman"/>
        </w:rPr>
      </w:pPr>
      <w:r>
        <w:rPr>
          <w:rFonts w:ascii="Times New Roman" w:hAnsi="Times New Roman" w:cs="Times New Roman"/>
        </w:rPr>
        <w:t>User:</w:t>
      </w:r>
    </w:p>
    <w:p w14:paraId="2C9F41B5" w14:textId="77777777" w:rsidR="00414A97" w:rsidRDefault="00414A97" w:rsidP="00414A97">
      <w:pPr>
        <w:jc w:val="both"/>
        <w:rPr>
          <w:rFonts w:ascii="Times New Roman" w:hAnsi="Times New Roman" w:cs="Times New Roman"/>
        </w:rPr>
      </w:pPr>
      <w:r>
        <w:rPr>
          <w:rFonts w:ascii="Times New Roman" w:hAnsi="Times New Roman" w:cs="Times New Roman"/>
        </w:rPr>
        <w:t>I ordered a laptop three days ago,</w:t>
      </w:r>
    </w:p>
    <w:p w14:paraId="74A8838F" w14:textId="77777777" w:rsidR="00414A97" w:rsidRDefault="00414A97" w:rsidP="00414A97">
      <w:pPr>
        <w:jc w:val="both"/>
        <w:rPr>
          <w:rFonts w:ascii="Times New Roman" w:hAnsi="Times New Roman" w:cs="Times New Roman"/>
        </w:rPr>
      </w:pPr>
      <w:r>
        <w:rPr>
          <w:rFonts w:ascii="Times New Roman" w:hAnsi="Times New Roman" w:cs="Times New Roman"/>
        </w:rPr>
        <w:t>but it still hasn't arrived.</w:t>
      </w:r>
    </w:p>
    <w:p w14:paraId="7FCBF7BC" w14:textId="77777777" w:rsidR="00414A97" w:rsidRDefault="00414A97" w:rsidP="00414A97">
      <w:pPr>
        <w:pStyle w:val="ListBullet"/>
        <w:numPr>
          <w:ilvl w:val="0"/>
          <w:numId w:val="0"/>
        </w:numPr>
        <w:spacing w:after="100" w:line="259" w:lineRule="auto"/>
        <w:ind w:leftChars="-200" w:left="-480" w:firstLineChars="200" w:firstLine="482"/>
        <w:rPr>
          <w:rFonts w:ascii="Times New Roman" w:hAnsi="Times New Roman" w:cs="Times New Roman"/>
        </w:rPr>
      </w:pPr>
      <w:r>
        <w:rPr>
          <w:rFonts w:ascii="Times New Roman" w:hAnsi="Times New Roman" w:cs="Times New Roman"/>
          <w:b/>
          <w:bCs/>
        </w:rPr>
        <w:t>Screenshot 2 – N-gram and POS-tagging output screenshot.</w:t>
      </w:r>
    </w:p>
    <w:p w14:paraId="4EEBF1FD" w14:textId="77777777" w:rsidR="00414A97" w:rsidRDefault="00414A97" w:rsidP="00414A97">
      <w:pPr>
        <w:jc w:val="both"/>
        <w:rPr>
          <w:rFonts w:ascii="Times New Roman" w:hAnsi="Times New Roman" w:cs="Times New Roman"/>
          <w:b/>
          <w:bCs/>
        </w:rPr>
      </w:pPr>
    </w:p>
    <w:p w14:paraId="4CAF5924" w14:textId="77777777" w:rsidR="00414A97" w:rsidRDefault="00414A97" w:rsidP="00414A97">
      <w:pPr>
        <w:jc w:val="both"/>
        <w:rPr>
          <w:rFonts w:ascii="Times New Roman" w:hAnsi="Times New Roman" w:cs="Times New Roman"/>
        </w:rPr>
      </w:pPr>
      <w:r>
        <w:rPr>
          <w:noProof/>
        </w:rPr>
        <w:drawing>
          <wp:inline distT="0" distB="0" distL="114300" distR="114300" wp14:anchorId="6E410527" wp14:editId="4F6F9F1B">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7"/>
                    <a:stretch>
                      <a:fillRect/>
                    </a:stretch>
                  </pic:blipFill>
                  <pic:spPr>
                    <a:xfrm>
                      <a:off x="0" y="0"/>
                      <a:ext cx="3397250" cy="1351915"/>
                    </a:xfrm>
                    <a:prstGeom prst="rect">
                      <a:avLst/>
                    </a:prstGeom>
                    <a:noFill/>
                    <a:ln>
                      <a:noFill/>
                    </a:ln>
                  </pic:spPr>
                </pic:pic>
              </a:graphicData>
            </a:graphic>
          </wp:inline>
        </w:drawing>
      </w:r>
    </w:p>
    <w:p w14:paraId="7DFB98EF" w14:textId="77777777" w:rsidR="00414A97" w:rsidRDefault="00414A97" w:rsidP="00414A97">
      <w:pPr>
        <w:jc w:val="both"/>
        <w:rPr>
          <w:rFonts w:ascii="Times New Roman" w:hAnsi="Times New Roman" w:cs="Times New Roman"/>
          <w:b/>
          <w:bCs/>
        </w:rPr>
      </w:pPr>
      <w:r>
        <w:rPr>
          <w:rFonts w:ascii="Times New Roman" w:hAnsi="Times New Roman" w:cs="Times New Roman"/>
          <w:b/>
          <w:bCs/>
        </w:rPr>
        <w:t>Screenshot 3 – Reference Resolution</w:t>
      </w:r>
    </w:p>
    <w:p w14:paraId="38270761" w14:textId="77777777" w:rsidR="00414A97" w:rsidRDefault="00414A97" w:rsidP="00414A97">
      <w:pPr>
        <w:jc w:val="both"/>
        <w:rPr>
          <w:rFonts w:ascii="Times New Roman" w:hAnsi="Times New Roman" w:cs="Times New Roman"/>
          <w:b/>
          <w:bCs/>
        </w:rPr>
      </w:pPr>
      <w:r>
        <w:rPr>
          <w:noProof/>
        </w:rPr>
        <w:lastRenderedPageBreak/>
        <w:drawing>
          <wp:inline distT="0" distB="0" distL="114300" distR="114300" wp14:anchorId="0837A50E" wp14:editId="59C3C02F">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2694305" cy="2067560"/>
                    </a:xfrm>
                    <a:prstGeom prst="rect">
                      <a:avLst/>
                    </a:prstGeom>
                    <a:noFill/>
                    <a:ln>
                      <a:noFill/>
                    </a:ln>
                  </pic:spPr>
                </pic:pic>
              </a:graphicData>
            </a:graphic>
          </wp:inline>
        </w:drawing>
      </w:r>
    </w:p>
    <w:p w14:paraId="4C52E622" w14:textId="77777777" w:rsidR="00414A97" w:rsidRDefault="00414A97" w:rsidP="00414A97">
      <w:pPr>
        <w:jc w:val="both"/>
        <w:rPr>
          <w:rFonts w:ascii="Times New Roman" w:hAnsi="Times New Roman" w:cs="Times New Roman"/>
        </w:rPr>
      </w:pPr>
      <w:r>
        <w:rPr>
          <w:rFonts w:ascii="Times New Roman" w:hAnsi="Times New Roman" w:cs="Times New Roman"/>
        </w:rPr>
        <w:t>Reference:</w:t>
      </w:r>
    </w:p>
    <w:p w14:paraId="235394A6" w14:textId="77777777" w:rsidR="00414A97" w:rsidRDefault="00414A97" w:rsidP="00414A97">
      <w:pPr>
        <w:jc w:val="both"/>
        <w:rPr>
          <w:rFonts w:ascii="Times New Roman" w:hAnsi="Times New Roman" w:cs="Times New Roman"/>
        </w:rPr>
      </w:pPr>
      <w:r>
        <w:rPr>
          <w:rFonts w:ascii="Times New Roman" w:hAnsi="Times New Roman" w:cs="Times New Roman"/>
        </w:rPr>
        <w:t>"it"</w:t>
      </w:r>
    </w:p>
    <w:p w14:paraId="587A662A" w14:textId="77777777" w:rsidR="00414A97" w:rsidRDefault="00414A97" w:rsidP="00414A97">
      <w:pPr>
        <w:jc w:val="both"/>
        <w:rPr>
          <w:rFonts w:ascii="Times New Roman" w:hAnsi="Times New Roman" w:cs="Times New Roman"/>
        </w:rPr>
      </w:pPr>
    </w:p>
    <w:p w14:paraId="6AAE4C7F" w14:textId="77777777" w:rsidR="00414A97" w:rsidRDefault="00414A97" w:rsidP="00414A97">
      <w:pPr>
        <w:jc w:val="both"/>
        <w:rPr>
          <w:rFonts w:ascii="Times New Roman" w:hAnsi="Times New Roman" w:cs="Times New Roman"/>
        </w:rPr>
      </w:pPr>
      <w:r>
        <w:rPr>
          <w:rFonts w:ascii="Times New Roman" w:hAnsi="Times New Roman" w:cs="Times New Roman"/>
        </w:rPr>
        <w:t>Resolved To:</w:t>
      </w:r>
    </w:p>
    <w:p w14:paraId="3BB98BEA" w14:textId="77777777" w:rsidR="00414A97" w:rsidRDefault="00414A97" w:rsidP="00414A97">
      <w:pPr>
        <w:jc w:val="both"/>
        <w:rPr>
          <w:rFonts w:ascii="Times New Roman" w:hAnsi="Times New Roman" w:cs="Times New Roman"/>
        </w:rPr>
      </w:pPr>
      <w:r>
        <w:rPr>
          <w:rFonts w:ascii="Times New Roman" w:hAnsi="Times New Roman" w:cs="Times New Roman"/>
        </w:rPr>
        <w:t>Existing Order</w:t>
      </w:r>
    </w:p>
    <w:p w14:paraId="58395970" w14:textId="77777777" w:rsidR="00414A97" w:rsidRDefault="00414A97" w:rsidP="00414A97">
      <w:pPr>
        <w:jc w:val="both"/>
        <w:rPr>
          <w:rFonts w:ascii="Times New Roman" w:hAnsi="Times New Roman" w:cs="Times New Roman"/>
          <w:b/>
          <w:bCs/>
        </w:rPr>
      </w:pPr>
      <w:r>
        <w:rPr>
          <w:rFonts w:ascii="Times New Roman" w:hAnsi="Times New Roman" w:cs="Times New Roman"/>
          <w:b/>
          <w:bCs/>
        </w:rPr>
        <w:t>Screenshot 4 – Negation Analysis</w:t>
      </w:r>
    </w:p>
    <w:p w14:paraId="2B28F7D4" w14:textId="77777777" w:rsidR="00414A97" w:rsidRDefault="00414A97" w:rsidP="00414A97">
      <w:pPr>
        <w:jc w:val="both"/>
        <w:rPr>
          <w:rFonts w:ascii="Times New Roman" w:hAnsi="Times New Roman" w:cs="Times New Roman"/>
          <w:b/>
          <w:bCs/>
        </w:rPr>
      </w:pPr>
      <w:r>
        <w:rPr>
          <w:noProof/>
        </w:rPr>
        <w:drawing>
          <wp:inline distT="0" distB="0" distL="114300" distR="114300" wp14:anchorId="45B0AA75" wp14:editId="25882D1D">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1313815" cy="489585"/>
                    </a:xfrm>
                    <a:prstGeom prst="rect">
                      <a:avLst/>
                    </a:prstGeom>
                    <a:noFill/>
                    <a:ln>
                      <a:noFill/>
                    </a:ln>
                  </pic:spPr>
                </pic:pic>
              </a:graphicData>
            </a:graphic>
          </wp:inline>
        </w:drawing>
      </w:r>
    </w:p>
    <w:p w14:paraId="5DB84732" w14:textId="77777777" w:rsidR="00414A97" w:rsidRDefault="00414A97" w:rsidP="00414A97">
      <w:pPr>
        <w:jc w:val="both"/>
        <w:rPr>
          <w:rFonts w:ascii="Times New Roman" w:hAnsi="Times New Roman" w:cs="Times New Roman"/>
        </w:rPr>
      </w:pPr>
      <w:r>
        <w:rPr>
          <w:rFonts w:ascii="Times New Roman" w:hAnsi="Times New Roman" w:cs="Times New Roman"/>
        </w:rPr>
        <w:t>Detected Action:</w:t>
      </w:r>
    </w:p>
    <w:p w14:paraId="01903870" w14:textId="77777777" w:rsidR="00414A97" w:rsidRDefault="00414A97" w:rsidP="00414A97">
      <w:pPr>
        <w:jc w:val="both"/>
        <w:rPr>
          <w:rFonts w:ascii="Times New Roman" w:hAnsi="Times New Roman" w:cs="Times New Roman"/>
        </w:rPr>
      </w:pPr>
      <w:r>
        <w:rPr>
          <w:rFonts w:ascii="Times New Roman" w:hAnsi="Times New Roman" w:cs="Times New Roman"/>
        </w:rPr>
        <w:t>Cancellation</w:t>
      </w:r>
    </w:p>
    <w:p w14:paraId="14D1CA0D" w14:textId="77777777" w:rsidR="00414A97" w:rsidRDefault="00414A97" w:rsidP="00414A97">
      <w:pPr>
        <w:jc w:val="both"/>
        <w:rPr>
          <w:rFonts w:ascii="Times New Roman" w:hAnsi="Times New Roman" w:cs="Times New Roman"/>
        </w:rPr>
      </w:pPr>
      <w:r>
        <w:rPr>
          <w:rFonts w:ascii="Times New Roman" w:hAnsi="Times New Roman" w:cs="Times New Roman"/>
        </w:rPr>
        <w:t>Negation:</w:t>
      </w:r>
    </w:p>
    <w:p w14:paraId="4F411264" w14:textId="77777777" w:rsidR="00414A97" w:rsidRDefault="00414A97" w:rsidP="00414A97">
      <w:pPr>
        <w:jc w:val="both"/>
        <w:rPr>
          <w:rFonts w:ascii="Times New Roman" w:hAnsi="Times New Roman" w:cs="Times New Roman"/>
        </w:rPr>
      </w:pPr>
      <w:r>
        <w:rPr>
          <w:rFonts w:ascii="Times New Roman" w:hAnsi="Times New Roman" w:cs="Times New Roman"/>
        </w:rPr>
        <w:t>TRUE</w:t>
      </w:r>
    </w:p>
    <w:p w14:paraId="0E6B581E" w14:textId="77777777" w:rsidR="00414A97" w:rsidRDefault="00414A97" w:rsidP="00414A97">
      <w:pPr>
        <w:jc w:val="both"/>
        <w:rPr>
          <w:rFonts w:ascii="Times New Roman" w:hAnsi="Times New Roman" w:cs="Times New Roman"/>
        </w:rPr>
      </w:pPr>
      <w:r>
        <w:rPr>
          <w:rFonts w:ascii="Times New Roman" w:hAnsi="Times New Roman" w:cs="Times New Roman"/>
        </w:rPr>
        <w:t>Interpretation:</w:t>
      </w:r>
    </w:p>
    <w:p w14:paraId="47202128" w14:textId="77777777" w:rsidR="00414A97" w:rsidRDefault="00414A97" w:rsidP="00414A97">
      <w:pPr>
        <w:jc w:val="both"/>
        <w:rPr>
          <w:rFonts w:ascii="Times New Roman" w:hAnsi="Times New Roman" w:cs="Times New Roman"/>
        </w:rPr>
      </w:pPr>
      <w:r>
        <w:rPr>
          <w:rFonts w:ascii="Times New Roman" w:hAnsi="Times New Roman" w:cs="Times New Roman"/>
        </w:rPr>
        <w:t>Customer rejects cancellation</w:t>
      </w:r>
    </w:p>
    <w:p w14:paraId="36A4E674" w14:textId="77777777" w:rsidR="00414A97" w:rsidRDefault="00414A97" w:rsidP="00414A97">
      <w:pPr>
        <w:jc w:val="both"/>
        <w:rPr>
          <w:rFonts w:ascii="Times New Roman" w:hAnsi="Times New Roman" w:cs="Times New Roman"/>
          <w:b/>
          <w:bCs/>
        </w:rPr>
      </w:pPr>
      <w:r>
        <w:rPr>
          <w:rFonts w:ascii="Times New Roman" w:hAnsi="Times New Roman" w:cs="Times New Roman"/>
          <w:b/>
          <w:bCs/>
        </w:rPr>
        <w:t>Screenshot 5 – Final State</w:t>
      </w:r>
    </w:p>
    <w:p w14:paraId="6F29D1B2" w14:textId="77777777" w:rsidR="00414A97" w:rsidRDefault="00414A97" w:rsidP="00414A97">
      <w:pPr>
        <w:jc w:val="both"/>
        <w:rPr>
          <w:rFonts w:ascii="Times New Roman" w:hAnsi="Times New Roman" w:cs="Times New Roman"/>
        </w:rPr>
      </w:pPr>
      <w:r>
        <w:rPr>
          <w:rFonts w:ascii="Times New Roman" w:hAnsi="Times New Roman" w:cs="Times New Roman"/>
        </w:rPr>
        <w:t>Conversation Stat</w:t>
      </w:r>
      <w:r>
        <w:rPr>
          <w:rFonts w:ascii="Times New Roman" w:hAnsi="Times New Roman" w:cs="Times New Roman"/>
          <w:lang w:val="en-US"/>
        </w:rPr>
        <w:t>e</w:t>
      </w:r>
    </w:p>
    <w:p w14:paraId="325E8689" w14:textId="77777777" w:rsidR="00414A97" w:rsidRDefault="00414A97" w:rsidP="00414A97">
      <w:pPr>
        <w:jc w:val="both"/>
        <w:rPr>
          <w:rFonts w:ascii="Times New Roman" w:hAnsi="Times New Roman" w:cs="Times New Roman"/>
        </w:rPr>
      </w:pPr>
      <w:r>
        <w:rPr>
          <w:rFonts w:ascii="Times New Roman" w:hAnsi="Times New Roman" w:cs="Times New Roman"/>
        </w:rPr>
        <w:t>Product              : Laptop</w:t>
      </w:r>
    </w:p>
    <w:p w14:paraId="6F5C0CC2" w14:textId="77777777" w:rsidR="00414A97" w:rsidRDefault="00414A97" w:rsidP="00414A97">
      <w:pPr>
        <w:jc w:val="both"/>
        <w:rPr>
          <w:rFonts w:ascii="Times New Roman" w:hAnsi="Times New Roman" w:cs="Times New Roman"/>
        </w:rPr>
      </w:pPr>
      <w:r>
        <w:rPr>
          <w:rFonts w:ascii="Times New Roman" w:hAnsi="Times New Roman" w:cs="Times New Roman"/>
        </w:rPr>
        <w:t>Order Status         : Existing</w:t>
      </w:r>
    </w:p>
    <w:p w14:paraId="39626A42" w14:textId="77777777" w:rsidR="00414A97" w:rsidRDefault="00414A97" w:rsidP="00414A97">
      <w:pPr>
        <w:jc w:val="both"/>
        <w:rPr>
          <w:rFonts w:ascii="Times New Roman" w:hAnsi="Times New Roman" w:cs="Times New Roman"/>
        </w:rPr>
      </w:pPr>
      <w:r>
        <w:rPr>
          <w:rFonts w:ascii="Times New Roman" w:hAnsi="Times New Roman" w:cs="Times New Roman"/>
        </w:rPr>
        <w:t>Delivery Status      : Not Received</w:t>
      </w:r>
    </w:p>
    <w:p w14:paraId="0F934284" w14:textId="77777777" w:rsidR="00414A97" w:rsidRDefault="00414A97" w:rsidP="00414A97">
      <w:pPr>
        <w:jc w:val="both"/>
        <w:rPr>
          <w:rFonts w:ascii="Times New Roman" w:hAnsi="Times New Roman" w:cs="Times New Roman"/>
        </w:rPr>
      </w:pPr>
      <w:r>
        <w:rPr>
          <w:rFonts w:ascii="Times New Roman" w:hAnsi="Times New Roman" w:cs="Times New Roman"/>
        </w:rPr>
        <w:t>Cancellation         : Rejected</w:t>
      </w:r>
    </w:p>
    <w:p w14:paraId="1F6B81F2" w14:textId="77777777" w:rsidR="00414A97" w:rsidRDefault="00414A97" w:rsidP="00414A97">
      <w:pPr>
        <w:jc w:val="both"/>
        <w:rPr>
          <w:rFonts w:ascii="Times New Roman" w:hAnsi="Times New Roman" w:cs="Times New Roman"/>
        </w:rPr>
      </w:pPr>
      <w:r>
        <w:rPr>
          <w:rFonts w:ascii="Times New Roman" w:hAnsi="Times New Roman" w:cs="Times New Roman"/>
        </w:rPr>
        <w:t>Current Reference    : Order</w:t>
      </w:r>
    </w:p>
    <w:p w14:paraId="7A64D908" w14:textId="77777777" w:rsidR="00414A97" w:rsidRDefault="00414A97" w:rsidP="00414A97">
      <w:pPr>
        <w:jc w:val="both"/>
        <w:rPr>
          <w:rFonts w:ascii="Times New Roman" w:hAnsi="Times New Roman" w:cs="Times New Roman"/>
        </w:rPr>
      </w:pPr>
      <w:r>
        <w:rPr>
          <w:rFonts w:ascii="Times New Roman" w:hAnsi="Times New Roman" w:cs="Times New Roman"/>
        </w:rPr>
        <w:t>Requested Information: Arrival Time</w:t>
      </w:r>
    </w:p>
    <w:p w14:paraId="09E709FC" w14:textId="77777777" w:rsidR="00414A97" w:rsidRDefault="00414A97" w:rsidP="00414A97">
      <w:pPr>
        <w:jc w:val="both"/>
        <w:rPr>
          <w:rFonts w:ascii="Times New Roman" w:hAnsi="Times New Roman" w:cs="Times New Roman"/>
        </w:rPr>
      </w:pPr>
      <w:r>
        <w:rPr>
          <w:rFonts w:ascii="Times New Roman" w:hAnsi="Times New Roman" w:cs="Times New Roman"/>
        </w:rPr>
        <w:lastRenderedPageBreak/>
        <w:t>Current Intent       : Order Tracking</w:t>
      </w:r>
    </w:p>
    <w:p w14:paraId="7F76C89B" w14:textId="77777777" w:rsidR="00414A97" w:rsidRDefault="00414A97" w:rsidP="00414A97">
      <w:pPr>
        <w:jc w:val="both"/>
        <w:rPr>
          <w:rFonts w:ascii="Times New Roman" w:hAnsi="Times New Roman" w:cs="Times New Roman"/>
          <w:b/>
          <w:bCs/>
        </w:rPr>
      </w:pPr>
      <w:r>
        <w:rPr>
          <w:rFonts w:ascii="Times New Roman" w:hAnsi="Times New Roman" w:cs="Times New Roman"/>
          <w:b/>
          <w:bCs/>
        </w:rPr>
        <w:t>Screenshot 6 – Response</w:t>
      </w:r>
    </w:p>
    <w:p w14:paraId="0AFAEE21" w14:textId="77777777" w:rsidR="00414A97" w:rsidRDefault="00414A97" w:rsidP="00414A97">
      <w:pPr>
        <w:jc w:val="both"/>
        <w:rPr>
          <w:rFonts w:ascii="Times New Roman" w:hAnsi="Times New Roman" w:cs="Times New Roman"/>
        </w:rPr>
      </w:pPr>
      <w:r>
        <w:rPr>
          <w:rFonts w:ascii="Times New Roman" w:hAnsi="Times New Roman" w:cs="Times New Roman"/>
        </w:rPr>
        <w:t>Final Intent:</w:t>
      </w:r>
    </w:p>
    <w:p w14:paraId="578E195D" w14:textId="77777777" w:rsidR="00414A97" w:rsidRDefault="00414A97" w:rsidP="00414A97">
      <w:pPr>
        <w:jc w:val="both"/>
        <w:rPr>
          <w:rFonts w:ascii="Times New Roman" w:hAnsi="Times New Roman" w:cs="Times New Roman"/>
        </w:rPr>
      </w:pPr>
      <w:r>
        <w:rPr>
          <w:rFonts w:ascii="Times New Roman" w:hAnsi="Times New Roman" w:cs="Times New Roman"/>
        </w:rPr>
        <w:t>Order Tracking</w:t>
      </w:r>
    </w:p>
    <w:p w14:paraId="016FF987" w14:textId="77777777" w:rsidR="00414A97" w:rsidRDefault="00414A97" w:rsidP="00414A97">
      <w:pPr>
        <w:jc w:val="both"/>
        <w:rPr>
          <w:rFonts w:ascii="Times New Roman" w:hAnsi="Times New Roman" w:cs="Times New Roman"/>
        </w:rPr>
      </w:pPr>
      <w:r>
        <w:rPr>
          <w:rFonts w:ascii="Times New Roman" w:hAnsi="Times New Roman" w:cs="Times New Roman"/>
        </w:rPr>
        <w:t>Response:</w:t>
      </w:r>
    </w:p>
    <w:p w14:paraId="3FC4635F" w14:textId="77777777" w:rsidR="00414A97" w:rsidRDefault="00414A97" w:rsidP="00414A97">
      <w:pPr>
        <w:jc w:val="both"/>
        <w:rPr>
          <w:rFonts w:ascii="Times New Roman" w:hAnsi="Times New Roman" w:cs="Times New Roman"/>
        </w:rPr>
      </w:pPr>
      <w:r>
        <w:rPr>
          <w:rFonts w:ascii="Times New Roman" w:hAnsi="Times New Roman" w:cs="Times New Roman"/>
        </w:rPr>
        <w:t>Please provide your order number so I can check</w:t>
      </w:r>
    </w:p>
    <w:p w14:paraId="6C24F73F" w14:textId="77777777" w:rsidR="00414A97" w:rsidRDefault="00414A97" w:rsidP="00414A97">
      <w:pPr>
        <w:jc w:val="both"/>
        <w:rPr>
          <w:rFonts w:ascii="Times New Roman" w:hAnsi="Times New Roman" w:cs="Times New Roman"/>
        </w:rPr>
      </w:pPr>
      <w:r>
        <w:rPr>
          <w:rFonts w:ascii="Times New Roman" w:hAnsi="Times New Roman" w:cs="Times New Roman"/>
        </w:rPr>
        <w:t>the current delivery status of your laptop.</w:t>
      </w:r>
    </w:p>
    <w:p w14:paraId="612E18FB" w14:textId="77777777" w:rsidR="00414A97" w:rsidRDefault="00414A97" w:rsidP="00414A97">
      <w:pPr>
        <w:jc w:val="both"/>
        <w:rPr>
          <w:rFonts w:ascii="Times New Roman" w:hAnsi="Times New Roman" w:cs="Times New Roman"/>
        </w:rPr>
      </w:pPr>
      <w:r>
        <w:rPr>
          <w:rFonts w:ascii="Times New Roman" w:hAnsi="Times New Roman" w:cs="Times New Roman"/>
        </w:rPr>
        <w:t>Tamil Response:</w:t>
      </w:r>
    </w:p>
    <w:p w14:paraId="40814101" w14:textId="77777777" w:rsidR="00414A97" w:rsidRDefault="00414A97" w:rsidP="00414A97">
      <w:pPr>
        <w:jc w:val="both"/>
        <w:rPr>
          <w:rFonts w:ascii="Times New Roman" w:hAnsi="Times New Roman" w:cs="Times New Roman"/>
        </w:rPr>
      </w:pPr>
      <w:r>
        <w:rPr>
          <w:noProof/>
        </w:rPr>
        <w:drawing>
          <wp:inline distT="0" distB="0" distL="114300" distR="114300" wp14:anchorId="74376682" wp14:editId="0C64732E">
            <wp:extent cx="6304280" cy="469265"/>
            <wp:effectExtent l="0" t="0" r="508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0"/>
                    <a:stretch>
                      <a:fillRect/>
                    </a:stretch>
                  </pic:blipFill>
                  <pic:spPr>
                    <a:xfrm>
                      <a:off x="0" y="0"/>
                      <a:ext cx="6304280" cy="469265"/>
                    </a:xfrm>
                    <a:prstGeom prst="rect">
                      <a:avLst/>
                    </a:prstGeom>
                    <a:noFill/>
                    <a:ln>
                      <a:noFill/>
                    </a:ln>
                  </pic:spPr>
                </pic:pic>
              </a:graphicData>
            </a:graphic>
          </wp:inline>
        </w:drawing>
      </w:r>
    </w:p>
    <w:p w14:paraId="4DA17073" w14:textId="39A7ABD0" w:rsidR="009627AA" w:rsidRPr="009627AA" w:rsidRDefault="00414A97" w:rsidP="00414A97">
      <w:pPr>
        <w:jc w:val="both"/>
        <w:rPr>
          <w:rFonts w:ascii="Times New Roman" w:hAnsi="Times New Roman" w:cs="Times New Roman"/>
        </w:rPr>
      </w:pPr>
      <w:r>
        <w:rPr>
          <w:rFonts w:ascii="Times New Roman" w:hAnsi="Times New Roman" w:cs="Times New Roman"/>
        </w:rPr>
        <w:t>The assignment requires evidence of intermediate NLP representations, final classification and generated chatbot output.</w:t>
      </w:r>
    </w:p>
    <w:p w14:paraId="4563D28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Response:</w:t>
      </w:r>
    </w:p>
    <w:p w14:paraId="218F79D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Please provide your order number so I can check</w:t>
      </w:r>
    </w:p>
    <w:p w14:paraId="1841812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current delivery status.</w:t>
      </w:r>
    </w:p>
    <w:p w14:paraId="24036A90" w14:textId="77777777" w:rsidR="009627AA" w:rsidRPr="009627AA" w:rsidRDefault="009627AA" w:rsidP="009627AA">
      <w:pPr>
        <w:jc w:val="both"/>
        <w:rPr>
          <w:rFonts w:ascii="Times New Roman" w:hAnsi="Times New Roman" w:cs="Times New Roman"/>
        </w:rPr>
      </w:pPr>
    </w:p>
    <w:p w14:paraId="321BEA2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Tamil Response:</w:t>
      </w:r>
    </w:p>
    <w:p w14:paraId="73F2E42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[translated response]</w:t>
      </w:r>
    </w:p>
    <w:p w14:paraId="4828CF3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assignment requires evidence including program outputs, screenshots, intermediate representations, final classification and generated responses. </w:t>
      </w:r>
    </w:p>
    <w:p w14:paraId="60A35437"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61DFBC5B">
          <v:rect id="_x0000_i1037" style="width:0;height:1.5pt" o:hralign="center" o:hrstd="t" o:hr="t" fillcolor="#a0a0a0" stroked="f"/>
        </w:pict>
      </w:r>
    </w:p>
    <w:p w14:paraId="74E2A1E3"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10. Results and Validation</w:t>
      </w:r>
    </w:p>
    <w:p w14:paraId="35696E7D"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Morphological Analysis</w:t>
      </w:r>
    </w:p>
    <w:tbl>
      <w:tblPr>
        <w:tblW w:w="533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44"/>
        <w:gridCol w:w="2188"/>
      </w:tblGrid>
      <w:tr w:rsidR="009627AA" w:rsidRPr="009627AA" w14:paraId="547191EC" w14:textId="77777777" w:rsidTr="006E49A7">
        <w:trPr>
          <w:trHeight w:val="470"/>
          <w:tblHeader/>
          <w:tblCellSpacing w:w="15" w:type="dxa"/>
        </w:trPr>
        <w:tc>
          <w:tcPr>
            <w:tcW w:w="0" w:type="auto"/>
            <w:vAlign w:val="center"/>
            <w:hideMark/>
          </w:tcPr>
          <w:p w14:paraId="28C06FFA"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Word</w:t>
            </w:r>
          </w:p>
        </w:tc>
        <w:tc>
          <w:tcPr>
            <w:tcW w:w="0" w:type="auto"/>
            <w:vAlign w:val="center"/>
            <w:hideMark/>
          </w:tcPr>
          <w:p w14:paraId="799496FE"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Stem</w:t>
            </w:r>
          </w:p>
        </w:tc>
      </w:tr>
      <w:tr w:rsidR="009627AA" w:rsidRPr="009627AA" w14:paraId="603F2733" w14:textId="77777777" w:rsidTr="006E49A7">
        <w:trPr>
          <w:trHeight w:val="460"/>
          <w:tblCellSpacing w:w="15" w:type="dxa"/>
        </w:trPr>
        <w:tc>
          <w:tcPr>
            <w:tcW w:w="0" w:type="auto"/>
            <w:vAlign w:val="center"/>
            <w:hideMark/>
          </w:tcPr>
          <w:p w14:paraId="23F7EA1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ordered</w:t>
            </w:r>
          </w:p>
        </w:tc>
        <w:tc>
          <w:tcPr>
            <w:tcW w:w="0" w:type="auto"/>
            <w:vAlign w:val="center"/>
            <w:hideMark/>
          </w:tcPr>
          <w:p w14:paraId="78DD638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w:t>
            </w:r>
          </w:p>
        </w:tc>
      </w:tr>
      <w:tr w:rsidR="009627AA" w:rsidRPr="009627AA" w14:paraId="40764636" w14:textId="77777777" w:rsidTr="006E49A7">
        <w:trPr>
          <w:trHeight w:val="460"/>
          <w:tblCellSpacing w:w="15" w:type="dxa"/>
        </w:trPr>
        <w:tc>
          <w:tcPr>
            <w:tcW w:w="0" w:type="auto"/>
            <w:vAlign w:val="center"/>
            <w:hideMark/>
          </w:tcPr>
          <w:p w14:paraId="71CFB98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arrived</w:t>
            </w:r>
          </w:p>
        </w:tc>
        <w:tc>
          <w:tcPr>
            <w:tcW w:w="0" w:type="auto"/>
            <w:vAlign w:val="center"/>
            <w:hideMark/>
          </w:tcPr>
          <w:p w14:paraId="490E30E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w:t>
            </w:r>
          </w:p>
        </w:tc>
      </w:tr>
      <w:tr w:rsidR="009627AA" w:rsidRPr="009627AA" w14:paraId="53C1DD39" w14:textId="77777777" w:rsidTr="006E49A7">
        <w:trPr>
          <w:trHeight w:val="470"/>
          <w:tblCellSpacing w:w="15" w:type="dxa"/>
        </w:trPr>
        <w:tc>
          <w:tcPr>
            <w:tcW w:w="0" w:type="auto"/>
            <w:vAlign w:val="center"/>
            <w:hideMark/>
          </w:tcPr>
          <w:p w14:paraId="147065F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arriving</w:t>
            </w:r>
          </w:p>
        </w:tc>
        <w:tc>
          <w:tcPr>
            <w:tcW w:w="0" w:type="auto"/>
            <w:vAlign w:val="center"/>
            <w:hideMark/>
          </w:tcPr>
          <w:p w14:paraId="3704F1E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w:t>
            </w:r>
          </w:p>
        </w:tc>
      </w:tr>
      <w:tr w:rsidR="009627AA" w:rsidRPr="009627AA" w14:paraId="00C4FD30" w14:textId="77777777" w:rsidTr="006E49A7">
        <w:trPr>
          <w:trHeight w:val="460"/>
          <w:tblCellSpacing w:w="15" w:type="dxa"/>
        </w:trPr>
        <w:tc>
          <w:tcPr>
            <w:tcW w:w="0" w:type="auto"/>
            <w:vAlign w:val="center"/>
            <w:hideMark/>
          </w:tcPr>
          <w:p w14:paraId="4F50C28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delivery</w:t>
            </w:r>
          </w:p>
        </w:tc>
        <w:tc>
          <w:tcPr>
            <w:tcW w:w="0" w:type="auto"/>
            <w:vAlign w:val="center"/>
            <w:hideMark/>
          </w:tcPr>
          <w:p w14:paraId="6843815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w:t>
            </w:r>
          </w:p>
        </w:tc>
      </w:tr>
      <w:tr w:rsidR="009627AA" w:rsidRPr="009627AA" w14:paraId="3B80A8EB" w14:textId="77777777" w:rsidTr="006E49A7">
        <w:trPr>
          <w:trHeight w:val="460"/>
          <w:tblCellSpacing w:w="15" w:type="dxa"/>
        </w:trPr>
        <w:tc>
          <w:tcPr>
            <w:tcW w:w="0" w:type="auto"/>
            <w:vAlign w:val="center"/>
            <w:hideMark/>
          </w:tcPr>
          <w:p w14:paraId="2031B81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delivered</w:t>
            </w:r>
          </w:p>
        </w:tc>
        <w:tc>
          <w:tcPr>
            <w:tcW w:w="0" w:type="auto"/>
            <w:vAlign w:val="center"/>
            <w:hideMark/>
          </w:tcPr>
          <w:p w14:paraId="2E70E15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w:t>
            </w:r>
          </w:p>
        </w:tc>
      </w:tr>
      <w:tr w:rsidR="009627AA" w:rsidRPr="009627AA" w14:paraId="0BC0E7ED" w14:textId="77777777" w:rsidTr="006E49A7">
        <w:trPr>
          <w:trHeight w:val="470"/>
          <w:tblCellSpacing w:w="15" w:type="dxa"/>
        </w:trPr>
        <w:tc>
          <w:tcPr>
            <w:tcW w:w="0" w:type="auto"/>
            <w:vAlign w:val="center"/>
            <w:hideMark/>
          </w:tcPr>
          <w:p w14:paraId="51DD225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cancelling</w:t>
            </w:r>
          </w:p>
        </w:tc>
        <w:tc>
          <w:tcPr>
            <w:tcW w:w="0" w:type="auto"/>
            <w:vAlign w:val="center"/>
            <w:hideMark/>
          </w:tcPr>
          <w:p w14:paraId="2B7A3E9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w:t>
            </w:r>
          </w:p>
        </w:tc>
      </w:tr>
    </w:tbl>
    <w:p w14:paraId="028E2F3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statistical representation benefits from normalization because multiple surface forms can contribute to related vocabulary patterns.</w:t>
      </w:r>
    </w:p>
    <w:p w14:paraId="23B6FD38"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Intent and Entity Analysis</w:t>
      </w:r>
    </w:p>
    <w:tbl>
      <w:tblPr>
        <w:tblW w:w="65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2"/>
        <w:gridCol w:w="1751"/>
        <w:gridCol w:w="3339"/>
      </w:tblGrid>
      <w:tr w:rsidR="009627AA" w:rsidRPr="009627AA" w14:paraId="793312CA" w14:textId="77777777" w:rsidTr="006E49A7">
        <w:trPr>
          <w:trHeight w:val="478"/>
          <w:tblHeader/>
          <w:tblCellSpacing w:w="15" w:type="dxa"/>
        </w:trPr>
        <w:tc>
          <w:tcPr>
            <w:tcW w:w="0" w:type="auto"/>
            <w:vAlign w:val="center"/>
            <w:hideMark/>
          </w:tcPr>
          <w:p w14:paraId="3E1D20D1"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Component</w:t>
            </w:r>
          </w:p>
        </w:tc>
        <w:tc>
          <w:tcPr>
            <w:tcW w:w="0" w:type="auto"/>
            <w:vAlign w:val="center"/>
            <w:hideMark/>
          </w:tcPr>
          <w:p w14:paraId="7E80C9BD"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Result</w:t>
            </w:r>
          </w:p>
        </w:tc>
        <w:tc>
          <w:tcPr>
            <w:tcW w:w="0" w:type="auto"/>
            <w:vAlign w:val="center"/>
            <w:hideMark/>
          </w:tcPr>
          <w:p w14:paraId="2DC8535E"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Evidence</w:t>
            </w:r>
          </w:p>
        </w:tc>
      </w:tr>
      <w:tr w:rsidR="009627AA" w:rsidRPr="009627AA" w14:paraId="20C7955E" w14:textId="77777777" w:rsidTr="006E49A7">
        <w:trPr>
          <w:trHeight w:val="467"/>
          <w:tblCellSpacing w:w="15" w:type="dxa"/>
        </w:trPr>
        <w:tc>
          <w:tcPr>
            <w:tcW w:w="0" w:type="auto"/>
            <w:vAlign w:val="center"/>
            <w:hideMark/>
          </w:tcPr>
          <w:p w14:paraId="3764C0D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Product</w:t>
            </w:r>
          </w:p>
        </w:tc>
        <w:tc>
          <w:tcPr>
            <w:tcW w:w="0" w:type="auto"/>
            <w:vAlign w:val="center"/>
            <w:hideMark/>
          </w:tcPr>
          <w:p w14:paraId="2F4638C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Laptop</w:t>
            </w:r>
          </w:p>
        </w:tc>
        <w:tc>
          <w:tcPr>
            <w:tcW w:w="0" w:type="auto"/>
            <w:vAlign w:val="center"/>
            <w:hideMark/>
          </w:tcPr>
          <w:p w14:paraId="33FD8AE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“ordered a laptop”</w:t>
            </w:r>
          </w:p>
        </w:tc>
      </w:tr>
      <w:tr w:rsidR="009627AA" w:rsidRPr="009627AA" w14:paraId="055DED2C" w14:textId="77777777" w:rsidTr="006E49A7">
        <w:trPr>
          <w:trHeight w:val="467"/>
          <w:tblCellSpacing w:w="15" w:type="dxa"/>
        </w:trPr>
        <w:tc>
          <w:tcPr>
            <w:tcW w:w="0" w:type="auto"/>
            <w:vAlign w:val="center"/>
            <w:hideMark/>
          </w:tcPr>
          <w:p w14:paraId="23BA06E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w:t>
            </w:r>
          </w:p>
        </w:tc>
        <w:tc>
          <w:tcPr>
            <w:tcW w:w="0" w:type="auto"/>
            <w:vAlign w:val="center"/>
            <w:hideMark/>
          </w:tcPr>
          <w:p w14:paraId="32A67D0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Existing order</w:t>
            </w:r>
          </w:p>
        </w:tc>
        <w:tc>
          <w:tcPr>
            <w:tcW w:w="0" w:type="auto"/>
            <w:vAlign w:val="center"/>
            <w:hideMark/>
          </w:tcPr>
          <w:p w14:paraId="3817D54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ordered...”</w:t>
            </w:r>
          </w:p>
        </w:tc>
      </w:tr>
      <w:tr w:rsidR="009627AA" w:rsidRPr="009627AA" w14:paraId="21B0546A" w14:textId="77777777" w:rsidTr="006E49A7">
        <w:trPr>
          <w:trHeight w:val="478"/>
          <w:tblCellSpacing w:w="15" w:type="dxa"/>
        </w:trPr>
        <w:tc>
          <w:tcPr>
            <w:tcW w:w="0" w:type="auto"/>
            <w:vAlign w:val="center"/>
            <w:hideMark/>
          </w:tcPr>
          <w:p w14:paraId="7F60656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Time</w:t>
            </w:r>
          </w:p>
        </w:tc>
        <w:tc>
          <w:tcPr>
            <w:tcW w:w="0" w:type="auto"/>
            <w:vAlign w:val="center"/>
            <w:hideMark/>
          </w:tcPr>
          <w:p w14:paraId="302032D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Three days</w:t>
            </w:r>
          </w:p>
        </w:tc>
        <w:tc>
          <w:tcPr>
            <w:tcW w:w="0" w:type="auto"/>
            <w:vAlign w:val="center"/>
            <w:hideMark/>
          </w:tcPr>
          <w:p w14:paraId="5E4BEC2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“three days ago”</w:t>
            </w:r>
          </w:p>
        </w:tc>
      </w:tr>
      <w:tr w:rsidR="009627AA" w:rsidRPr="009627AA" w14:paraId="450ADFFF" w14:textId="77777777" w:rsidTr="006E49A7">
        <w:trPr>
          <w:trHeight w:val="467"/>
          <w:tblCellSpacing w:w="15" w:type="dxa"/>
        </w:trPr>
        <w:tc>
          <w:tcPr>
            <w:tcW w:w="0" w:type="auto"/>
            <w:vAlign w:val="center"/>
            <w:hideMark/>
          </w:tcPr>
          <w:p w14:paraId="04A326B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Delivery</w:t>
            </w:r>
          </w:p>
        </w:tc>
        <w:tc>
          <w:tcPr>
            <w:tcW w:w="0" w:type="auto"/>
            <w:vAlign w:val="center"/>
            <w:hideMark/>
          </w:tcPr>
          <w:p w14:paraId="0211543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Delayed</w:t>
            </w:r>
          </w:p>
        </w:tc>
        <w:tc>
          <w:tcPr>
            <w:tcW w:w="0" w:type="auto"/>
            <w:vAlign w:val="center"/>
            <w:hideMark/>
          </w:tcPr>
          <w:p w14:paraId="6DD9512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“hasn't arrived”</w:t>
            </w:r>
          </w:p>
        </w:tc>
      </w:tr>
      <w:tr w:rsidR="009627AA" w:rsidRPr="009627AA" w14:paraId="3A8F6675" w14:textId="77777777" w:rsidTr="006E49A7">
        <w:trPr>
          <w:trHeight w:val="467"/>
          <w:tblCellSpacing w:w="15" w:type="dxa"/>
        </w:trPr>
        <w:tc>
          <w:tcPr>
            <w:tcW w:w="0" w:type="auto"/>
            <w:vAlign w:val="center"/>
            <w:hideMark/>
          </w:tcPr>
          <w:p w14:paraId="4D40053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Cancellation</w:t>
            </w:r>
          </w:p>
        </w:tc>
        <w:tc>
          <w:tcPr>
            <w:tcW w:w="0" w:type="auto"/>
            <w:vAlign w:val="center"/>
            <w:hideMark/>
          </w:tcPr>
          <w:p w14:paraId="2C15D99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Negated</w:t>
            </w:r>
          </w:p>
        </w:tc>
        <w:tc>
          <w:tcPr>
            <w:tcW w:w="0" w:type="auto"/>
            <w:vAlign w:val="center"/>
            <w:hideMark/>
          </w:tcPr>
          <w:p w14:paraId="5D48526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“don't want to cancel”</w:t>
            </w:r>
          </w:p>
        </w:tc>
      </w:tr>
      <w:tr w:rsidR="009627AA" w:rsidRPr="009627AA" w14:paraId="0792151A" w14:textId="77777777" w:rsidTr="006E49A7">
        <w:trPr>
          <w:trHeight w:val="467"/>
          <w:tblCellSpacing w:w="15" w:type="dxa"/>
        </w:trPr>
        <w:tc>
          <w:tcPr>
            <w:tcW w:w="0" w:type="auto"/>
            <w:vAlign w:val="center"/>
            <w:hideMark/>
          </w:tcPr>
          <w:p w14:paraId="2A5A733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Reference</w:t>
            </w:r>
          </w:p>
        </w:tc>
        <w:tc>
          <w:tcPr>
            <w:tcW w:w="0" w:type="auto"/>
            <w:vAlign w:val="center"/>
            <w:hideMark/>
          </w:tcPr>
          <w:p w14:paraId="6B01ECB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“it” → order</w:t>
            </w:r>
          </w:p>
        </w:tc>
        <w:tc>
          <w:tcPr>
            <w:tcW w:w="0" w:type="auto"/>
            <w:vAlign w:val="center"/>
            <w:hideMark/>
          </w:tcPr>
          <w:p w14:paraId="43E371D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Previous message</w:t>
            </w:r>
          </w:p>
        </w:tc>
      </w:tr>
      <w:tr w:rsidR="009627AA" w:rsidRPr="009627AA" w14:paraId="2AFB0F13" w14:textId="77777777" w:rsidTr="006E49A7">
        <w:trPr>
          <w:trHeight w:val="478"/>
          <w:tblCellSpacing w:w="15" w:type="dxa"/>
        </w:trPr>
        <w:tc>
          <w:tcPr>
            <w:tcW w:w="0" w:type="auto"/>
            <w:vAlign w:val="center"/>
            <w:hideMark/>
          </w:tcPr>
          <w:p w14:paraId="0A40467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Final Intent</w:t>
            </w:r>
          </w:p>
        </w:tc>
        <w:tc>
          <w:tcPr>
            <w:tcW w:w="0" w:type="auto"/>
            <w:vAlign w:val="center"/>
            <w:hideMark/>
          </w:tcPr>
          <w:p w14:paraId="5EDAEEC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Tracking</w:t>
            </w:r>
          </w:p>
        </w:tc>
        <w:tc>
          <w:tcPr>
            <w:tcW w:w="0" w:type="auto"/>
            <w:vAlign w:val="center"/>
            <w:hideMark/>
          </w:tcPr>
          <w:p w14:paraId="100856E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Arrival information requested</w:t>
            </w:r>
          </w:p>
        </w:tc>
      </w:tr>
    </w:tbl>
    <w:p w14:paraId="3F977BB5" w14:textId="77777777" w:rsidR="006E49A7" w:rsidRDefault="006E49A7" w:rsidP="009627AA">
      <w:pPr>
        <w:jc w:val="both"/>
        <w:rPr>
          <w:rFonts w:ascii="Times New Roman" w:hAnsi="Times New Roman" w:cs="Times New Roman"/>
          <w:b/>
          <w:bCs/>
        </w:rPr>
      </w:pPr>
    </w:p>
    <w:p w14:paraId="713DD6CD" w14:textId="77777777" w:rsidR="006E49A7" w:rsidRDefault="006E49A7" w:rsidP="009627AA">
      <w:pPr>
        <w:jc w:val="both"/>
        <w:rPr>
          <w:rFonts w:ascii="Times New Roman" w:hAnsi="Times New Roman" w:cs="Times New Roman"/>
          <w:b/>
          <w:bCs/>
        </w:rPr>
      </w:pPr>
    </w:p>
    <w:p w14:paraId="7C7E0AFD" w14:textId="3171AE70"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Classifier Validation</w:t>
      </w:r>
    </w:p>
    <w:p w14:paraId="0A7889D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actual implementation should calculate metrics such as:</w:t>
      </w:r>
    </w:p>
    <w:p w14:paraId="4D4DCA29" w14:textId="77777777" w:rsidR="009627AA" w:rsidRPr="009627AA" w:rsidRDefault="009627AA" w:rsidP="009627AA">
      <w:pPr>
        <w:numPr>
          <w:ilvl w:val="0"/>
          <w:numId w:val="6"/>
        </w:numPr>
        <w:jc w:val="both"/>
        <w:rPr>
          <w:rFonts w:ascii="Times New Roman" w:hAnsi="Times New Roman" w:cs="Times New Roman"/>
        </w:rPr>
      </w:pPr>
      <w:r w:rsidRPr="009627AA">
        <w:rPr>
          <w:rFonts w:ascii="Times New Roman" w:hAnsi="Times New Roman" w:cs="Times New Roman"/>
        </w:rPr>
        <w:t xml:space="preserve">Accuracy </w:t>
      </w:r>
    </w:p>
    <w:p w14:paraId="3C516FCB" w14:textId="77777777" w:rsidR="009627AA" w:rsidRPr="009627AA" w:rsidRDefault="009627AA" w:rsidP="009627AA">
      <w:pPr>
        <w:numPr>
          <w:ilvl w:val="0"/>
          <w:numId w:val="6"/>
        </w:numPr>
        <w:jc w:val="both"/>
        <w:rPr>
          <w:rFonts w:ascii="Times New Roman" w:hAnsi="Times New Roman" w:cs="Times New Roman"/>
        </w:rPr>
      </w:pPr>
      <w:r w:rsidRPr="009627AA">
        <w:rPr>
          <w:rFonts w:ascii="Times New Roman" w:hAnsi="Times New Roman" w:cs="Times New Roman"/>
        </w:rPr>
        <w:t xml:space="preserve">Precision </w:t>
      </w:r>
    </w:p>
    <w:p w14:paraId="1B3AA3FA" w14:textId="77777777" w:rsidR="009627AA" w:rsidRPr="009627AA" w:rsidRDefault="009627AA" w:rsidP="009627AA">
      <w:pPr>
        <w:numPr>
          <w:ilvl w:val="0"/>
          <w:numId w:val="6"/>
        </w:numPr>
        <w:jc w:val="both"/>
        <w:rPr>
          <w:rFonts w:ascii="Times New Roman" w:hAnsi="Times New Roman" w:cs="Times New Roman"/>
        </w:rPr>
      </w:pPr>
      <w:r w:rsidRPr="009627AA">
        <w:rPr>
          <w:rFonts w:ascii="Times New Roman" w:hAnsi="Times New Roman" w:cs="Times New Roman"/>
        </w:rPr>
        <w:t xml:space="preserve">Recall </w:t>
      </w:r>
    </w:p>
    <w:p w14:paraId="33B17082" w14:textId="77777777" w:rsidR="009627AA" w:rsidRPr="009627AA" w:rsidRDefault="009627AA" w:rsidP="009627AA">
      <w:pPr>
        <w:numPr>
          <w:ilvl w:val="0"/>
          <w:numId w:val="6"/>
        </w:numPr>
        <w:jc w:val="both"/>
        <w:rPr>
          <w:rFonts w:ascii="Times New Roman" w:hAnsi="Times New Roman" w:cs="Times New Roman"/>
        </w:rPr>
      </w:pPr>
      <w:r w:rsidRPr="009627AA">
        <w:rPr>
          <w:rFonts w:ascii="Times New Roman" w:hAnsi="Times New Roman" w:cs="Times New Roman"/>
        </w:rPr>
        <w:t xml:space="preserve">F1-score </w:t>
      </w:r>
    </w:p>
    <w:p w14:paraId="3935F807" w14:textId="77777777" w:rsidR="009627AA" w:rsidRPr="009627AA" w:rsidRDefault="009627AA" w:rsidP="009627AA">
      <w:pPr>
        <w:numPr>
          <w:ilvl w:val="0"/>
          <w:numId w:val="6"/>
        </w:numPr>
        <w:jc w:val="both"/>
        <w:rPr>
          <w:rFonts w:ascii="Times New Roman" w:hAnsi="Times New Roman" w:cs="Times New Roman"/>
        </w:rPr>
      </w:pPr>
      <w:r w:rsidRPr="009627AA">
        <w:rPr>
          <w:rFonts w:ascii="Times New Roman" w:hAnsi="Times New Roman" w:cs="Times New Roman"/>
        </w:rPr>
        <w:t xml:space="preserve">Confusion matrix </w:t>
      </w:r>
    </w:p>
    <w:p w14:paraId="6679055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For example:</w:t>
      </w:r>
    </w:p>
    <w:tbl>
      <w:tblPr>
        <w:tblW w:w="50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0"/>
        <w:gridCol w:w="2986"/>
      </w:tblGrid>
      <w:tr w:rsidR="009627AA" w:rsidRPr="009627AA" w14:paraId="52C5E65F" w14:textId="77777777" w:rsidTr="006E49A7">
        <w:trPr>
          <w:trHeight w:val="474"/>
          <w:tblHeader/>
          <w:tblCellSpacing w:w="15" w:type="dxa"/>
        </w:trPr>
        <w:tc>
          <w:tcPr>
            <w:tcW w:w="0" w:type="auto"/>
            <w:vAlign w:val="center"/>
            <w:hideMark/>
          </w:tcPr>
          <w:p w14:paraId="4BCF1B3F"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Metric</w:t>
            </w:r>
          </w:p>
        </w:tc>
        <w:tc>
          <w:tcPr>
            <w:tcW w:w="0" w:type="auto"/>
            <w:vAlign w:val="center"/>
            <w:hideMark/>
          </w:tcPr>
          <w:p w14:paraId="635519A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Actual Result</w:t>
            </w:r>
          </w:p>
        </w:tc>
      </w:tr>
      <w:tr w:rsidR="009627AA" w:rsidRPr="009627AA" w14:paraId="73C74E2D" w14:textId="77777777" w:rsidTr="006E49A7">
        <w:trPr>
          <w:trHeight w:val="463"/>
          <w:tblCellSpacing w:w="15" w:type="dxa"/>
        </w:trPr>
        <w:tc>
          <w:tcPr>
            <w:tcW w:w="0" w:type="auto"/>
            <w:vAlign w:val="center"/>
            <w:hideMark/>
          </w:tcPr>
          <w:p w14:paraId="0D23A80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Accuracy</w:t>
            </w:r>
          </w:p>
        </w:tc>
        <w:tc>
          <w:tcPr>
            <w:tcW w:w="0" w:type="auto"/>
            <w:vAlign w:val="center"/>
            <w:hideMark/>
          </w:tcPr>
          <w:p w14:paraId="2BF1BC0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[actual value]</w:t>
            </w:r>
          </w:p>
        </w:tc>
      </w:tr>
      <w:tr w:rsidR="009627AA" w:rsidRPr="009627AA" w14:paraId="1ECEE29D" w14:textId="77777777" w:rsidTr="006E49A7">
        <w:trPr>
          <w:trHeight w:val="463"/>
          <w:tblCellSpacing w:w="15" w:type="dxa"/>
        </w:trPr>
        <w:tc>
          <w:tcPr>
            <w:tcW w:w="0" w:type="auto"/>
            <w:vAlign w:val="center"/>
            <w:hideMark/>
          </w:tcPr>
          <w:p w14:paraId="400F1B4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Precision</w:t>
            </w:r>
          </w:p>
        </w:tc>
        <w:tc>
          <w:tcPr>
            <w:tcW w:w="0" w:type="auto"/>
            <w:vAlign w:val="center"/>
            <w:hideMark/>
          </w:tcPr>
          <w:p w14:paraId="1E96EB5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[actual value]</w:t>
            </w:r>
          </w:p>
        </w:tc>
      </w:tr>
      <w:tr w:rsidR="009627AA" w:rsidRPr="009627AA" w14:paraId="7DD3E47D" w14:textId="77777777" w:rsidTr="006E49A7">
        <w:trPr>
          <w:trHeight w:val="474"/>
          <w:tblCellSpacing w:w="15" w:type="dxa"/>
        </w:trPr>
        <w:tc>
          <w:tcPr>
            <w:tcW w:w="0" w:type="auto"/>
            <w:vAlign w:val="center"/>
            <w:hideMark/>
          </w:tcPr>
          <w:p w14:paraId="01D8667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Recall</w:t>
            </w:r>
          </w:p>
        </w:tc>
        <w:tc>
          <w:tcPr>
            <w:tcW w:w="0" w:type="auto"/>
            <w:vAlign w:val="center"/>
            <w:hideMark/>
          </w:tcPr>
          <w:p w14:paraId="65E0D83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[actual value]</w:t>
            </w:r>
          </w:p>
        </w:tc>
      </w:tr>
      <w:tr w:rsidR="009627AA" w:rsidRPr="009627AA" w14:paraId="430EFC22" w14:textId="77777777" w:rsidTr="006E49A7">
        <w:trPr>
          <w:trHeight w:val="463"/>
          <w:tblCellSpacing w:w="15" w:type="dxa"/>
        </w:trPr>
        <w:tc>
          <w:tcPr>
            <w:tcW w:w="0" w:type="auto"/>
            <w:vAlign w:val="center"/>
            <w:hideMark/>
          </w:tcPr>
          <w:p w14:paraId="44F181D3"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F1-score</w:t>
            </w:r>
          </w:p>
        </w:tc>
        <w:tc>
          <w:tcPr>
            <w:tcW w:w="0" w:type="auto"/>
            <w:vAlign w:val="center"/>
            <w:hideMark/>
          </w:tcPr>
          <w:p w14:paraId="000E639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[actual value]</w:t>
            </w:r>
          </w:p>
        </w:tc>
      </w:tr>
    </w:tbl>
    <w:p w14:paraId="1C4B31A7" w14:textId="77777777" w:rsidR="006E49A7" w:rsidRDefault="006E49A7" w:rsidP="009627AA">
      <w:pPr>
        <w:jc w:val="both"/>
        <w:rPr>
          <w:rFonts w:ascii="Times New Roman" w:hAnsi="Times New Roman" w:cs="Times New Roman"/>
        </w:rPr>
      </w:pPr>
    </w:p>
    <w:p w14:paraId="30EB7640" w14:textId="30327F52"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These values should </w:t>
      </w:r>
      <w:r w:rsidRPr="009627AA">
        <w:rPr>
          <w:rFonts w:ascii="Times New Roman" w:hAnsi="Times New Roman" w:cs="Times New Roman"/>
          <w:b/>
          <w:bCs/>
        </w:rPr>
        <w:t>not be fabricated</w:t>
      </w:r>
      <w:r w:rsidRPr="009627AA">
        <w:rPr>
          <w:rFonts w:ascii="Times New Roman" w:hAnsi="Times New Roman" w:cs="Times New Roman"/>
        </w:rPr>
        <w:t xml:space="preserve"> and must be filled using the student's actual test execution.</w:t>
      </w:r>
    </w:p>
    <w:p w14:paraId="54244AD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assignment expects the system to validate different expressions, morphological variations, n-grams, negation, ambiguity, references, conversational context and intent classification. </w:t>
      </w:r>
    </w:p>
    <w:p w14:paraId="0F571E67"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5F49E2E5">
          <v:rect id="_x0000_i1038" style="width:0;height:1.5pt" o:hralign="center" o:hrstd="t" o:hr="t" fillcolor="#a0a0a0" stroked="f"/>
        </w:pict>
      </w:r>
    </w:p>
    <w:p w14:paraId="1C360D2B"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11. Analysis, Comparison, Trade-offs and Justification</w:t>
      </w:r>
    </w:p>
    <w:p w14:paraId="60A3E37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major strength of the statistical approach is its ability to learn patterns from examples.</w:t>
      </w:r>
    </w:p>
    <w:p w14:paraId="0A5B2D7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Consider these expressions:</w:t>
      </w:r>
    </w:p>
    <w:p w14:paraId="66EB2BA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Where is my order?</w:t>
      </w:r>
    </w:p>
    <w:p w14:paraId="66F5A8B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When will my package arrive?</w:t>
      </w:r>
    </w:p>
    <w:p w14:paraId="795542A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My parcel hasn't arrived.</w:t>
      </w:r>
    </w:p>
    <w:p w14:paraId="56EBBF6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 you tell me the delivery status?</w:t>
      </w:r>
    </w:p>
    <w:p w14:paraId="2D1B13F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When will my item be delivered?</w:t>
      </w:r>
    </w:p>
    <w:p w14:paraId="02D97EA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 keyword-only system may treat these as different because the vocabulary changes.</w:t>
      </w:r>
    </w:p>
    <w:p w14:paraId="6CDCFF5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 TF-IDF n-gram classifier can learn that terms and phrases occurring across labelled delivery-related examples are associated with the same intent.</w:t>
      </w:r>
    </w:p>
    <w:p w14:paraId="753DC184"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Morphological Variation</w:t>
      </w:r>
    </w:p>
    <w:p w14:paraId="5D35EC5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Words such as:</w:t>
      </w:r>
    </w:p>
    <w:p w14:paraId="78B8F4D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arrive</w:t>
      </w:r>
    </w:p>
    <w:p w14:paraId="6A9696A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arrived</w:t>
      </w:r>
    </w:p>
    <w:p w14:paraId="2E1E72E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arriving</w:t>
      </w:r>
    </w:p>
    <w:p w14:paraId="612A4FB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arrival</w:t>
      </w:r>
    </w:p>
    <w:p w14:paraId="2F413D3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delivery</w:t>
      </w:r>
    </w:p>
    <w:p w14:paraId="74D5DB4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delivered</w:t>
      </w:r>
    </w:p>
    <w:p w14:paraId="4B4A993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represent related concepts but are not identical strings.</w:t>
      </w:r>
    </w:p>
    <w:p w14:paraId="07E401F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Preprocessing and statistical representation help the classifier generalize across such variations.</w:t>
      </w:r>
    </w:p>
    <w:p w14:paraId="512CECD3"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Why N-Grams Matter</w:t>
      </w:r>
    </w:p>
    <w:p w14:paraId="4386310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word </w:t>
      </w:r>
      <w:r w:rsidRPr="009627AA">
        <w:rPr>
          <w:rFonts w:ascii="Times New Roman" w:hAnsi="Times New Roman" w:cs="Times New Roman"/>
          <w:b/>
          <w:bCs/>
        </w:rPr>
        <w:t>cancel</w:t>
      </w:r>
      <w:r w:rsidRPr="009627AA">
        <w:rPr>
          <w:rFonts w:ascii="Times New Roman" w:hAnsi="Times New Roman" w:cs="Times New Roman"/>
        </w:rPr>
        <w:t xml:space="preserve"> alone could indicate cancellation.</w:t>
      </w:r>
    </w:p>
    <w:p w14:paraId="0E145D6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However:</w:t>
      </w:r>
    </w:p>
    <w:p w14:paraId="3E4FC2D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want cancel</w:t>
      </w:r>
    </w:p>
    <w:p w14:paraId="14F248B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don't want cancel</w:t>
      </w:r>
    </w:p>
    <w:p w14:paraId="2DDD289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order cancellation</w:t>
      </w:r>
    </w:p>
    <w:p w14:paraId="186B0FF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cancel my order</w:t>
      </w:r>
    </w:p>
    <w:p w14:paraId="5E50017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have different meanings.</w:t>
      </w:r>
    </w:p>
    <w:p w14:paraId="3E544B4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Therefore, surrounding terms provide useful classification information.</w:t>
      </w:r>
    </w:p>
    <w:p w14:paraId="42D8CCF7"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Why the Classifier Alone Is Not Enough</w:t>
      </w:r>
    </w:p>
    <w:p w14:paraId="123C0855"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statistical model may still incorrectly respond to the strong cancellation signal in:</w:t>
      </w:r>
    </w:p>
    <w:p w14:paraId="24186E3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“I don't want to cancel it.”</w:t>
      </w:r>
    </w:p>
    <w:p w14:paraId="5849C6F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This is why the proposed system includes a linguistic correction layer.</w:t>
      </w:r>
    </w:p>
    <w:p w14:paraId="2162E36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1"/>
        <w:gridCol w:w="3554"/>
        <w:gridCol w:w="2671"/>
      </w:tblGrid>
      <w:tr w:rsidR="009627AA" w:rsidRPr="009627AA" w14:paraId="48EFC63C" w14:textId="77777777" w:rsidTr="006E49A7">
        <w:trPr>
          <w:tblHeader/>
          <w:tblCellSpacing w:w="15" w:type="dxa"/>
        </w:trPr>
        <w:tc>
          <w:tcPr>
            <w:tcW w:w="0" w:type="auto"/>
            <w:vAlign w:val="center"/>
            <w:hideMark/>
          </w:tcPr>
          <w:p w14:paraId="69BA8895"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Method</w:t>
            </w:r>
          </w:p>
        </w:tc>
        <w:tc>
          <w:tcPr>
            <w:tcW w:w="0" w:type="auto"/>
            <w:vAlign w:val="center"/>
            <w:hideMark/>
          </w:tcPr>
          <w:p w14:paraId="3416B5BD"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Strength</w:t>
            </w:r>
          </w:p>
        </w:tc>
        <w:tc>
          <w:tcPr>
            <w:tcW w:w="0" w:type="auto"/>
            <w:vAlign w:val="center"/>
            <w:hideMark/>
          </w:tcPr>
          <w:p w14:paraId="6646E5EE"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Weakness</w:t>
            </w:r>
          </w:p>
        </w:tc>
      </w:tr>
      <w:tr w:rsidR="009627AA" w:rsidRPr="009627AA" w14:paraId="00176EF5" w14:textId="77777777" w:rsidTr="006E49A7">
        <w:trPr>
          <w:tblCellSpacing w:w="15" w:type="dxa"/>
        </w:trPr>
        <w:tc>
          <w:tcPr>
            <w:tcW w:w="0" w:type="auto"/>
            <w:vAlign w:val="center"/>
            <w:hideMark/>
          </w:tcPr>
          <w:p w14:paraId="3194BF6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Keyword matching</w:t>
            </w:r>
          </w:p>
        </w:tc>
        <w:tc>
          <w:tcPr>
            <w:tcW w:w="0" w:type="auto"/>
            <w:vAlign w:val="center"/>
            <w:hideMark/>
          </w:tcPr>
          <w:p w14:paraId="32803A9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Simple and fast</w:t>
            </w:r>
          </w:p>
        </w:tc>
        <w:tc>
          <w:tcPr>
            <w:tcW w:w="0" w:type="auto"/>
            <w:vAlign w:val="center"/>
            <w:hideMark/>
          </w:tcPr>
          <w:p w14:paraId="7C55BBE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Poor contextual understanding</w:t>
            </w:r>
          </w:p>
        </w:tc>
      </w:tr>
      <w:tr w:rsidR="009627AA" w:rsidRPr="009627AA" w14:paraId="6FE418D2" w14:textId="77777777" w:rsidTr="006E49A7">
        <w:trPr>
          <w:tblCellSpacing w:w="15" w:type="dxa"/>
        </w:trPr>
        <w:tc>
          <w:tcPr>
            <w:tcW w:w="0" w:type="auto"/>
            <w:vAlign w:val="center"/>
            <w:hideMark/>
          </w:tcPr>
          <w:p w14:paraId="1E086A3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TF-IDF + classifier</w:t>
            </w:r>
          </w:p>
        </w:tc>
        <w:tc>
          <w:tcPr>
            <w:tcW w:w="0" w:type="auto"/>
            <w:vAlign w:val="center"/>
            <w:hideMark/>
          </w:tcPr>
          <w:p w14:paraId="43DFCF8B"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Learns statistical patterns</w:t>
            </w:r>
          </w:p>
        </w:tc>
        <w:tc>
          <w:tcPr>
            <w:tcW w:w="0" w:type="auto"/>
            <w:vAlign w:val="center"/>
            <w:hideMark/>
          </w:tcPr>
          <w:p w14:paraId="7C29EFD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Can struggle with negation</w:t>
            </w:r>
          </w:p>
        </w:tc>
      </w:tr>
      <w:tr w:rsidR="009627AA" w:rsidRPr="009627AA" w14:paraId="5BD5D75C" w14:textId="77777777" w:rsidTr="006E49A7">
        <w:trPr>
          <w:tblCellSpacing w:w="15" w:type="dxa"/>
        </w:trPr>
        <w:tc>
          <w:tcPr>
            <w:tcW w:w="0" w:type="auto"/>
            <w:vAlign w:val="center"/>
            <w:hideMark/>
          </w:tcPr>
          <w:p w14:paraId="1C99363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Rule-based system</w:t>
            </w:r>
          </w:p>
        </w:tc>
        <w:tc>
          <w:tcPr>
            <w:tcW w:w="0" w:type="auto"/>
            <w:vAlign w:val="center"/>
            <w:hideMark/>
          </w:tcPr>
          <w:p w14:paraId="3CC099B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Explainable</w:t>
            </w:r>
          </w:p>
        </w:tc>
        <w:tc>
          <w:tcPr>
            <w:tcW w:w="0" w:type="auto"/>
            <w:vAlign w:val="center"/>
            <w:hideMark/>
          </w:tcPr>
          <w:p w14:paraId="43D4F55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Requires extensive manual rules</w:t>
            </w:r>
          </w:p>
        </w:tc>
      </w:tr>
      <w:tr w:rsidR="009627AA" w:rsidRPr="009627AA" w14:paraId="2934200E" w14:textId="77777777" w:rsidTr="006E49A7">
        <w:trPr>
          <w:tblCellSpacing w:w="15" w:type="dxa"/>
        </w:trPr>
        <w:tc>
          <w:tcPr>
            <w:tcW w:w="0" w:type="auto"/>
            <w:vAlign w:val="center"/>
            <w:hideMark/>
          </w:tcPr>
          <w:p w14:paraId="35B3D7D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Proposed hybrid statistical approach</w:t>
            </w:r>
          </w:p>
        </w:tc>
        <w:tc>
          <w:tcPr>
            <w:tcW w:w="0" w:type="auto"/>
            <w:vAlign w:val="center"/>
            <w:hideMark/>
          </w:tcPr>
          <w:p w14:paraId="4F6B15E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Learns patterns + handles linguistic exceptions</w:t>
            </w:r>
          </w:p>
        </w:tc>
        <w:tc>
          <w:tcPr>
            <w:tcW w:w="0" w:type="auto"/>
            <w:vAlign w:val="center"/>
            <w:hideMark/>
          </w:tcPr>
          <w:p w14:paraId="5A34733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More complex to implement</w:t>
            </w:r>
          </w:p>
        </w:tc>
      </w:tr>
    </w:tbl>
    <w:p w14:paraId="4FBE7939"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final approach is justified because it combines </w:t>
      </w:r>
      <w:r w:rsidRPr="009627AA">
        <w:rPr>
          <w:rFonts w:ascii="Times New Roman" w:hAnsi="Times New Roman" w:cs="Times New Roman"/>
          <w:b/>
          <w:bCs/>
        </w:rPr>
        <w:t>data-driven classification with explicit linguistic correction</w:t>
      </w:r>
      <w:r w:rsidRPr="009627AA">
        <w:rPr>
          <w:rFonts w:ascii="Times New Roman" w:hAnsi="Times New Roman" w:cs="Times New Roman"/>
        </w:rPr>
        <w:t>.</w:t>
      </w:r>
    </w:p>
    <w:p w14:paraId="593D6C21"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3092645A">
          <v:rect id="_x0000_i1039" style="width:0;height:1.5pt" o:hralign="center" o:hrstd="t" o:hr="t" fillcolor="#a0a0a0" stroked="f"/>
        </w:pict>
      </w:r>
    </w:p>
    <w:p w14:paraId="246A017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12. Broader Considerations / SDG Relevance</w:t>
      </w:r>
    </w:p>
    <w:p w14:paraId="11C6CCA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lastRenderedPageBreak/>
        <w:t xml:space="preserve">The assignment maps the application to </w:t>
      </w:r>
      <w:r w:rsidRPr="009627AA">
        <w:rPr>
          <w:rFonts w:ascii="Times New Roman" w:hAnsi="Times New Roman" w:cs="Times New Roman"/>
          <w:b/>
          <w:bCs/>
        </w:rPr>
        <w:t>SDG 9 – Industry, Innovation and Infrastructure</w:t>
      </w:r>
      <w:r w:rsidRPr="009627AA">
        <w:rPr>
          <w:rFonts w:ascii="Times New Roman" w:hAnsi="Times New Roman" w:cs="Times New Roman"/>
        </w:rPr>
        <w:t xml:space="preserve">, particularly because automated customer-service systems represent the use of intelligent digital technologies in industry. </w:t>
      </w:r>
    </w:p>
    <w:p w14:paraId="12A70DA0"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Privacy</w:t>
      </w:r>
    </w:p>
    <w:p w14:paraId="2DC26182"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Customer conversations can contain sensitive information such as order numbers, addresses and payment details. Such information should not be unnecessarily stored or exposed.</w:t>
      </w:r>
    </w:p>
    <w:p w14:paraId="15237C6A"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Bias</w:t>
      </w:r>
    </w:p>
    <w:p w14:paraId="0D68AD3A"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 classifier trained on limited examples may perform poorly on uncommon sentence structures, spelling variations or expressions not represented in the training data.</w:t>
      </w:r>
    </w:p>
    <w:p w14:paraId="03CA3ED3"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Incorrect Classification</w:t>
      </w:r>
    </w:p>
    <w:p w14:paraId="00D8D35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 wrong prediction could lead to an inappropriate customer-service response. This is especially important for actions such as cancellation or refund processing.</w:t>
      </w:r>
    </w:p>
    <w:p w14:paraId="193043F1"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Multilingual Accessibility</w:t>
      </w:r>
    </w:p>
    <w:p w14:paraId="6BAB22C8"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Tamil translation can make the chatbot more accessible to customers who prefer Tamil.</w:t>
      </w:r>
    </w:p>
    <w:p w14:paraId="1F623AC5"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Responsible AI</w:t>
      </w:r>
    </w:p>
    <w:p w14:paraId="16756D36"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chatbot should clearly distinguish between retrieving information, recommending an action and actually performing that action.</w:t>
      </w:r>
    </w:p>
    <w:p w14:paraId="31EB7BB2"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7B209F84">
          <v:rect id="_x0000_i1040" style="width:0;height:1.5pt" o:hralign="center" o:hrstd="t" o:hr="t" fillcolor="#a0a0a0" stroked="f"/>
        </w:pict>
      </w:r>
    </w:p>
    <w:p w14:paraId="31F535A7"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13. Conclusion, Limitations and Possible Improvements</w:t>
      </w:r>
    </w:p>
    <w:p w14:paraId="27182747"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Conclusion</w:t>
      </w:r>
    </w:p>
    <w:p w14:paraId="64A79FF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A statistical NLP approach was designed for e-commerce chatbot intent classification. The system transforms customer conversations into TF-IDF representations containing unigram, bigram and trigram features and uses a statistical classifier to generate an initial intent prediction.</w:t>
      </w:r>
    </w:p>
    <w:p w14:paraId="0DAFAF87"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However, classification is not allowed to depend entirely on statistical word patterns. Therefore, the predicted intent is passed through additional linguistic processing involving negation, entities, references and discourse.</w:t>
      </w:r>
    </w:p>
    <w:p w14:paraId="27ED92C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For the given conversation, the final prediction is </w:t>
      </w:r>
      <w:r w:rsidRPr="009627AA">
        <w:rPr>
          <w:rFonts w:ascii="Times New Roman" w:hAnsi="Times New Roman" w:cs="Times New Roman"/>
          <w:b/>
          <w:bCs/>
        </w:rPr>
        <w:t>Order Tracking / Delivery Information</w:t>
      </w:r>
      <w:r w:rsidRPr="009627AA">
        <w:rPr>
          <w:rFonts w:ascii="Times New Roman" w:hAnsi="Times New Roman" w:cs="Times New Roman"/>
        </w:rPr>
        <w:t>. Although the classifier may detect cancellation-related vocabulary, the contextual correction layer recognizes that cancellation has been explicitly rejected.</w:t>
      </w:r>
    </w:p>
    <w:p w14:paraId="6023BF3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This demonstrates why combining statistical NLP with contextual linguistic analysis provides a more reliable solution than simple keyword matching.</w:t>
      </w:r>
    </w:p>
    <w:p w14:paraId="566C9227"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Limitations</w:t>
      </w:r>
    </w:p>
    <w:p w14:paraId="1E2FB9D6" w14:textId="77777777" w:rsidR="009627AA" w:rsidRPr="009627AA" w:rsidRDefault="009627AA" w:rsidP="009627AA">
      <w:pPr>
        <w:numPr>
          <w:ilvl w:val="0"/>
          <w:numId w:val="7"/>
        </w:numPr>
        <w:jc w:val="both"/>
        <w:rPr>
          <w:rFonts w:ascii="Times New Roman" w:hAnsi="Times New Roman" w:cs="Times New Roman"/>
        </w:rPr>
      </w:pPr>
      <w:r w:rsidRPr="009627AA">
        <w:rPr>
          <w:rFonts w:ascii="Times New Roman" w:hAnsi="Times New Roman" w:cs="Times New Roman"/>
        </w:rPr>
        <w:t xml:space="preserve">Classification performance depends on training-data quality. </w:t>
      </w:r>
    </w:p>
    <w:p w14:paraId="27F90E27" w14:textId="77777777" w:rsidR="009627AA" w:rsidRPr="009627AA" w:rsidRDefault="009627AA" w:rsidP="009627AA">
      <w:pPr>
        <w:numPr>
          <w:ilvl w:val="0"/>
          <w:numId w:val="7"/>
        </w:numPr>
        <w:jc w:val="both"/>
        <w:rPr>
          <w:rFonts w:ascii="Times New Roman" w:hAnsi="Times New Roman" w:cs="Times New Roman"/>
        </w:rPr>
      </w:pPr>
      <w:r w:rsidRPr="009627AA">
        <w:rPr>
          <w:rFonts w:ascii="Times New Roman" w:hAnsi="Times New Roman" w:cs="Times New Roman"/>
        </w:rPr>
        <w:lastRenderedPageBreak/>
        <w:t xml:space="preserve">Rare intents may have insufficient examples. </w:t>
      </w:r>
    </w:p>
    <w:p w14:paraId="18A0A59E" w14:textId="77777777" w:rsidR="009627AA" w:rsidRPr="009627AA" w:rsidRDefault="009627AA" w:rsidP="009627AA">
      <w:pPr>
        <w:numPr>
          <w:ilvl w:val="0"/>
          <w:numId w:val="7"/>
        </w:numPr>
        <w:jc w:val="both"/>
        <w:rPr>
          <w:rFonts w:ascii="Times New Roman" w:hAnsi="Times New Roman" w:cs="Times New Roman"/>
        </w:rPr>
      </w:pPr>
      <w:r w:rsidRPr="009627AA">
        <w:rPr>
          <w:rFonts w:ascii="Times New Roman" w:hAnsi="Times New Roman" w:cs="Times New Roman"/>
        </w:rPr>
        <w:t xml:space="preserve">TF-IDF does not fully represent deep semantic relationships. </w:t>
      </w:r>
    </w:p>
    <w:p w14:paraId="65FE61C2" w14:textId="77777777" w:rsidR="009627AA" w:rsidRPr="009627AA" w:rsidRDefault="009627AA" w:rsidP="009627AA">
      <w:pPr>
        <w:numPr>
          <w:ilvl w:val="0"/>
          <w:numId w:val="7"/>
        </w:numPr>
        <w:jc w:val="both"/>
        <w:rPr>
          <w:rFonts w:ascii="Times New Roman" w:hAnsi="Times New Roman" w:cs="Times New Roman"/>
        </w:rPr>
      </w:pPr>
      <w:r w:rsidRPr="009627AA">
        <w:rPr>
          <w:rFonts w:ascii="Times New Roman" w:hAnsi="Times New Roman" w:cs="Times New Roman"/>
        </w:rPr>
        <w:t xml:space="preserve">Negation may still be difficult in complex sentences. </w:t>
      </w:r>
    </w:p>
    <w:p w14:paraId="6AF934A1" w14:textId="77777777" w:rsidR="009627AA" w:rsidRPr="009627AA" w:rsidRDefault="009627AA" w:rsidP="009627AA">
      <w:pPr>
        <w:numPr>
          <w:ilvl w:val="0"/>
          <w:numId w:val="7"/>
        </w:numPr>
        <w:jc w:val="both"/>
        <w:rPr>
          <w:rFonts w:ascii="Times New Roman" w:hAnsi="Times New Roman" w:cs="Times New Roman"/>
        </w:rPr>
      </w:pPr>
      <w:r w:rsidRPr="009627AA">
        <w:rPr>
          <w:rFonts w:ascii="Times New Roman" w:hAnsi="Times New Roman" w:cs="Times New Roman"/>
        </w:rPr>
        <w:t xml:space="preserve">Reference resolution becomes harder with long conversations. </w:t>
      </w:r>
    </w:p>
    <w:p w14:paraId="7564E691" w14:textId="77777777" w:rsidR="009627AA" w:rsidRPr="009627AA" w:rsidRDefault="009627AA" w:rsidP="009627AA">
      <w:pPr>
        <w:numPr>
          <w:ilvl w:val="0"/>
          <w:numId w:val="7"/>
        </w:numPr>
        <w:jc w:val="both"/>
        <w:rPr>
          <w:rFonts w:ascii="Times New Roman" w:hAnsi="Times New Roman" w:cs="Times New Roman"/>
        </w:rPr>
      </w:pPr>
      <w:r w:rsidRPr="009627AA">
        <w:rPr>
          <w:rFonts w:ascii="Times New Roman" w:hAnsi="Times New Roman" w:cs="Times New Roman"/>
        </w:rPr>
        <w:t xml:space="preserve">Translation quality depends on the external translation system. </w:t>
      </w:r>
    </w:p>
    <w:p w14:paraId="3AEE400A"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Possible Improvements</w:t>
      </w:r>
    </w:p>
    <w:p w14:paraId="611B80BE"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Future work could include:</w:t>
      </w:r>
    </w:p>
    <w:p w14:paraId="7726F34E" w14:textId="77777777" w:rsidR="009627AA" w:rsidRPr="009627AA" w:rsidRDefault="009627AA" w:rsidP="009627AA">
      <w:pPr>
        <w:numPr>
          <w:ilvl w:val="0"/>
          <w:numId w:val="8"/>
        </w:numPr>
        <w:jc w:val="both"/>
        <w:rPr>
          <w:rFonts w:ascii="Times New Roman" w:hAnsi="Times New Roman" w:cs="Times New Roman"/>
        </w:rPr>
      </w:pPr>
      <w:r w:rsidRPr="009627AA">
        <w:rPr>
          <w:rFonts w:ascii="Times New Roman" w:hAnsi="Times New Roman" w:cs="Times New Roman"/>
        </w:rPr>
        <w:t xml:space="preserve">Word embeddings instead of only TF-IDF. </w:t>
      </w:r>
    </w:p>
    <w:p w14:paraId="2C50E1F6" w14:textId="77777777" w:rsidR="009627AA" w:rsidRPr="009627AA" w:rsidRDefault="009627AA" w:rsidP="009627AA">
      <w:pPr>
        <w:numPr>
          <w:ilvl w:val="0"/>
          <w:numId w:val="8"/>
        </w:numPr>
        <w:jc w:val="both"/>
        <w:rPr>
          <w:rFonts w:ascii="Times New Roman" w:hAnsi="Times New Roman" w:cs="Times New Roman"/>
        </w:rPr>
      </w:pPr>
      <w:r w:rsidRPr="009627AA">
        <w:rPr>
          <w:rFonts w:ascii="Times New Roman" w:hAnsi="Times New Roman" w:cs="Times New Roman"/>
        </w:rPr>
        <w:t xml:space="preserve">Transformer-based intent classification. </w:t>
      </w:r>
    </w:p>
    <w:p w14:paraId="35F96020" w14:textId="77777777" w:rsidR="009627AA" w:rsidRPr="009627AA" w:rsidRDefault="009627AA" w:rsidP="009627AA">
      <w:pPr>
        <w:numPr>
          <w:ilvl w:val="0"/>
          <w:numId w:val="8"/>
        </w:numPr>
        <w:jc w:val="both"/>
        <w:rPr>
          <w:rFonts w:ascii="Times New Roman" w:hAnsi="Times New Roman" w:cs="Times New Roman"/>
        </w:rPr>
      </w:pPr>
      <w:r w:rsidRPr="009627AA">
        <w:rPr>
          <w:rFonts w:ascii="Times New Roman" w:hAnsi="Times New Roman" w:cs="Times New Roman"/>
        </w:rPr>
        <w:t xml:space="preserve">Larger and more diverse conversational datasets. </w:t>
      </w:r>
    </w:p>
    <w:p w14:paraId="3AE98996" w14:textId="77777777" w:rsidR="009627AA" w:rsidRPr="009627AA" w:rsidRDefault="009627AA" w:rsidP="009627AA">
      <w:pPr>
        <w:numPr>
          <w:ilvl w:val="0"/>
          <w:numId w:val="8"/>
        </w:numPr>
        <w:jc w:val="both"/>
        <w:rPr>
          <w:rFonts w:ascii="Times New Roman" w:hAnsi="Times New Roman" w:cs="Times New Roman"/>
        </w:rPr>
      </w:pPr>
      <w:r w:rsidRPr="009627AA">
        <w:rPr>
          <w:rFonts w:ascii="Times New Roman" w:hAnsi="Times New Roman" w:cs="Times New Roman"/>
        </w:rPr>
        <w:t xml:space="preserve">Advanced coreference resolution. </w:t>
      </w:r>
    </w:p>
    <w:p w14:paraId="2C5010CA" w14:textId="77777777" w:rsidR="009627AA" w:rsidRPr="009627AA" w:rsidRDefault="009627AA" w:rsidP="009627AA">
      <w:pPr>
        <w:numPr>
          <w:ilvl w:val="0"/>
          <w:numId w:val="8"/>
        </w:numPr>
        <w:jc w:val="both"/>
        <w:rPr>
          <w:rFonts w:ascii="Times New Roman" w:hAnsi="Times New Roman" w:cs="Times New Roman"/>
        </w:rPr>
      </w:pPr>
      <w:r w:rsidRPr="009627AA">
        <w:rPr>
          <w:rFonts w:ascii="Times New Roman" w:hAnsi="Times New Roman" w:cs="Times New Roman"/>
        </w:rPr>
        <w:t xml:space="preserve">Multilingual training data. </w:t>
      </w:r>
    </w:p>
    <w:p w14:paraId="16A0F24C" w14:textId="77777777" w:rsidR="009627AA" w:rsidRPr="009627AA" w:rsidRDefault="009627AA" w:rsidP="009627AA">
      <w:pPr>
        <w:numPr>
          <w:ilvl w:val="0"/>
          <w:numId w:val="8"/>
        </w:numPr>
        <w:jc w:val="both"/>
        <w:rPr>
          <w:rFonts w:ascii="Times New Roman" w:hAnsi="Times New Roman" w:cs="Times New Roman"/>
        </w:rPr>
      </w:pPr>
      <w:r w:rsidRPr="009627AA">
        <w:rPr>
          <w:rFonts w:ascii="Times New Roman" w:hAnsi="Times New Roman" w:cs="Times New Roman"/>
        </w:rPr>
        <w:t xml:space="preserve">Real-time integration with e-commerce databases. </w:t>
      </w:r>
    </w:p>
    <w:p w14:paraId="377C0A14" w14:textId="77777777" w:rsidR="009627AA" w:rsidRPr="009627AA" w:rsidRDefault="009627AA" w:rsidP="009627AA">
      <w:pPr>
        <w:numPr>
          <w:ilvl w:val="0"/>
          <w:numId w:val="8"/>
        </w:numPr>
        <w:jc w:val="both"/>
        <w:rPr>
          <w:rFonts w:ascii="Times New Roman" w:hAnsi="Times New Roman" w:cs="Times New Roman"/>
        </w:rPr>
      </w:pPr>
      <w:r w:rsidRPr="009627AA">
        <w:rPr>
          <w:rFonts w:ascii="Times New Roman" w:hAnsi="Times New Roman" w:cs="Times New Roman"/>
        </w:rPr>
        <w:t xml:space="preserve">Confidence thresholds for transferring difficult cases to human agents. </w:t>
      </w:r>
    </w:p>
    <w:p w14:paraId="2C9B6B25"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2D948E74">
          <v:rect id="_x0000_i1041" style="width:0;height:1.5pt" o:hralign="center" o:hrstd="t" o:hr="t" fillcolor="#a0a0a0" stroked="f"/>
        </w:pict>
      </w:r>
    </w:p>
    <w:p w14:paraId="616A480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14. Individual Contribution of Group Members</w:t>
      </w:r>
    </w:p>
    <w:p w14:paraId="455A095D"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following should be replaced with the </w:t>
      </w:r>
      <w:r w:rsidRPr="009627AA">
        <w:rPr>
          <w:rFonts w:ascii="Times New Roman" w:hAnsi="Times New Roman" w:cs="Times New Roman"/>
          <w:b/>
          <w:bCs/>
        </w:rPr>
        <w:t>actual work performed by the group members</w:t>
      </w:r>
      <w:r w:rsidRPr="009627AA">
        <w:rPr>
          <w:rFonts w:ascii="Times New Roman" w:hAnsi="Times New Roman" w:cs="Times New Roma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2"/>
        <w:gridCol w:w="5114"/>
      </w:tblGrid>
      <w:tr w:rsidR="009627AA" w:rsidRPr="009627AA" w14:paraId="21F915EE" w14:textId="77777777" w:rsidTr="00414A97">
        <w:trPr>
          <w:tblHeader/>
          <w:tblCellSpacing w:w="15" w:type="dxa"/>
        </w:trPr>
        <w:tc>
          <w:tcPr>
            <w:tcW w:w="0" w:type="auto"/>
            <w:vAlign w:val="center"/>
            <w:hideMark/>
          </w:tcPr>
          <w:p w14:paraId="2A25FFF1"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Member</w:t>
            </w:r>
          </w:p>
        </w:tc>
        <w:tc>
          <w:tcPr>
            <w:tcW w:w="0" w:type="auto"/>
            <w:vAlign w:val="center"/>
            <w:hideMark/>
          </w:tcPr>
          <w:p w14:paraId="0ED87B26"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Contribution</w:t>
            </w:r>
          </w:p>
        </w:tc>
      </w:tr>
      <w:tr w:rsidR="009627AA" w:rsidRPr="009627AA" w14:paraId="77C9C58A" w14:textId="77777777" w:rsidTr="00414A97">
        <w:trPr>
          <w:tblCellSpacing w:w="15" w:type="dxa"/>
        </w:trPr>
        <w:tc>
          <w:tcPr>
            <w:tcW w:w="0" w:type="auto"/>
            <w:vAlign w:val="center"/>
            <w:hideMark/>
          </w:tcPr>
          <w:p w14:paraId="6BCB1CFB" w14:textId="53AB1417" w:rsidR="009627AA" w:rsidRPr="009627AA" w:rsidRDefault="0046783C" w:rsidP="009627AA">
            <w:pPr>
              <w:jc w:val="both"/>
              <w:rPr>
                <w:rFonts w:ascii="Times New Roman" w:hAnsi="Times New Roman" w:cs="Times New Roman"/>
              </w:rPr>
            </w:pPr>
            <w:r w:rsidRPr="0046783C">
              <w:rPr>
                <w:rFonts w:ascii="Times New Roman" w:hAnsi="Times New Roman" w:cs="Times New Roman"/>
              </w:rPr>
              <w:t>Harissh M</w:t>
            </w:r>
          </w:p>
        </w:tc>
        <w:tc>
          <w:tcPr>
            <w:tcW w:w="0" w:type="auto"/>
            <w:vAlign w:val="center"/>
            <w:hideMark/>
          </w:tcPr>
          <w:p w14:paraId="6A23BAFF"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Dataset preparation and preprocessing</w:t>
            </w:r>
          </w:p>
        </w:tc>
      </w:tr>
      <w:tr w:rsidR="009627AA" w:rsidRPr="009627AA" w14:paraId="5E23169E" w14:textId="77777777" w:rsidTr="00414A97">
        <w:trPr>
          <w:tblCellSpacing w:w="15" w:type="dxa"/>
        </w:trPr>
        <w:tc>
          <w:tcPr>
            <w:tcW w:w="0" w:type="auto"/>
            <w:vAlign w:val="center"/>
            <w:hideMark/>
          </w:tcPr>
          <w:p w14:paraId="12AC3779" w14:textId="6493E8C3" w:rsidR="009627AA" w:rsidRPr="009627AA" w:rsidRDefault="0046783C" w:rsidP="009627AA">
            <w:pPr>
              <w:jc w:val="both"/>
              <w:rPr>
                <w:rFonts w:ascii="Times New Roman" w:hAnsi="Times New Roman" w:cs="Times New Roman"/>
              </w:rPr>
            </w:pPr>
            <w:r w:rsidRPr="0046783C">
              <w:rPr>
                <w:rFonts w:ascii="Times New Roman" w:hAnsi="Times New Roman" w:cs="Times New Roman"/>
              </w:rPr>
              <w:t>pradeep kumar S</w:t>
            </w:r>
            <w:r w:rsidR="009627AA" w:rsidRPr="009627AA">
              <w:rPr>
                <w:rFonts w:ascii="Times New Roman" w:hAnsi="Times New Roman" w:cs="Times New Roman"/>
              </w:rPr>
              <w:t xml:space="preserve"> </w:t>
            </w:r>
          </w:p>
        </w:tc>
        <w:tc>
          <w:tcPr>
            <w:tcW w:w="0" w:type="auto"/>
            <w:vAlign w:val="center"/>
            <w:hideMark/>
          </w:tcPr>
          <w:p w14:paraId="73D8C5A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TF-IDF and n-gram implementation</w:t>
            </w:r>
          </w:p>
        </w:tc>
      </w:tr>
      <w:tr w:rsidR="009627AA" w:rsidRPr="009627AA" w14:paraId="3FA6D0F8" w14:textId="77777777" w:rsidTr="00414A97">
        <w:trPr>
          <w:tblCellSpacing w:w="15" w:type="dxa"/>
        </w:trPr>
        <w:tc>
          <w:tcPr>
            <w:tcW w:w="0" w:type="auto"/>
            <w:vAlign w:val="center"/>
            <w:hideMark/>
          </w:tcPr>
          <w:p w14:paraId="032796ED" w14:textId="6E998AF8" w:rsidR="009627AA" w:rsidRPr="009627AA" w:rsidRDefault="0046783C" w:rsidP="009627AA">
            <w:pPr>
              <w:jc w:val="both"/>
              <w:rPr>
                <w:rFonts w:ascii="Times New Roman" w:hAnsi="Times New Roman" w:cs="Times New Roman"/>
              </w:rPr>
            </w:pPr>
            <w:r w:rsidRPr="0046783C">
              <w:rPr>
                <w:rFonts w:ascii="Times New Roman" w:hAnsi="Times New Roman" w:cs="Times New Roman"/>
              </w:rPr>
              <w:t>Lokanath reddy</w:t>
            </w:r>
          </w:p>
        </w:tc>
        <w:tc>
          <w:tcPr>
            <w:tcW w:w="0" w:type="auto"/>
            <w:vAlign w:val="center"/>
            <w:hideMark/>
          </w:tcPr>
          <w:p w14:paraId="20D5A850"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Classifier development and evaluation</w:t>
            </w:r>
          </w:p>
        </w:tc>
      </w:tr>
      <w:tr w:rsidR="009627AA" w:rsidRPr="009627AA" w14:paraId="57F7C4FB" w14:textId="77777777" w:rsidTr="00414A97">
        <w:trPr>
          <w:tblCellSpacing w:w="15" w:type="dxa"/>
        </w:trPr>
        <w:tc>
          <w:tcPr>
            <w:tcW w:w="0" w:type="auto"/>
            <w:vAlign w:val="center"/>
            <w:hideMark/>
          </w:tcPr>
          <w:p w14:paraId="7DAB84A5" w14:textId="47CF1B02" w:rsidR="009627AA" w:rsidRPr="009627AA" w:rsidRDefault="0046783C" w:rsidP="009627AA">
            <w:pPr>
              <w:jc w:val="both"/>
              <w:rPr>
                <w:rFonts w:ascii="Times New Roman" w:hAnsi="Times New Roman" w:cs="Times New Roman"/>
              </w:rPr>
            </w:pPr>
            <w:r w:rsidRPr="0046783C">
              <w:rPr>
                <w:rFonts w:ascii="Times New Roman" w:hAnsi="Times New Roman" w:cs="Times New Roman"/>
              </w:rPr>
              <w:t>Somashekhar naidu</w:t>
            </w:r>
          </w:p>
        </w:tc>
        <w:tc>
          <w:tcPr>
            <w:tcW w:w="0" w:type="auto"/>
            <w:vAlign w:val="center"/>
            <w:hideMark/>
          </w:tcPr>
          <w:p w14:paraId="380CA3E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Negation, reference and contextual correction</w:t>
            </w:r>
          </w:p>
        </w:tc>
      </w:tr>
      <w:tr w:rsidR="009627AA" w:rsidRPr="009627AA" w14:paraId="4664BCC2" w14:textId="77777777" w:rsidTr="00414A97">
        <w:trPr>
          <w:tblCellSpacing w:w="15" w:type="dxa"/>
        </w:trPr>
        <w:tc>
          <w:tcPr>
            <w:tcW w:w="0" w:type="auto"/>
            <w:vAlign w:val="center"/>
            <w:hideMark/>
          </w:tcPr>
          <w:p w14:paraId="574CADA5" w14:textId="42BBA32D" w:rsidR="009627AA" w:rsidRPr="009627AA" w:rsidRDefault="0046783C" w:rsidP="009627AA">
            <w:pPr>
              <w:jc w:val="both"/>
              <w:rPr>
                <w:rFonts w:ascii="Times New Roman" w:hAnsi="Times New Roman" w:cs="Times New Roman"/>
              </w:rPr>
            </w:pPr>
            <w:r w:rsidRPr="0046783C">
              <w:rPr>
                <w:rFonts w:ascii="Times New Roman" w:hAnsi="Times New Roman" w:cs="Times New Roman"/>
              </w:rPr>
              <w:t>G Jaswanth</w:t>
            </w:r>
          </w:p>
        </w:tc>
        <w:tc>
          <w:tcPr>
            <w:tcW w:w="0" w:type="auto"/>
            <w:vAlign w:val="center"/>
            <w:hideMark/>
          </w:tcPr>
          <w:p w14:paraId="33AE725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Response generation, translation and documentation</w:t>
            </w:r>
          </w:p>
        </w:tc>
      </w:tr>
      <w:tr w:rsidR="0046783C" w:rsidRPr="009627AA" w14:paraId="43AEF511" w14:textId="77777777" w:rsidTr="00414A97">
        <w:trPr>
          <w:tblCellSpacing w:w="15" w:type="dxa"/>
        </w:trPr>
        <w:tc>
          <w:tcPr>
            <w:tcW w:w="0" w:type="auto"/>
            <w:vAlign w:val="center"/>
          </w:tcPr>
          <w:p w14:paraId="57DEDDB2" w14:textId="54FB3485" w:rsidR="0046783C" w:rsidRPr="009627AA" w:rsidRDefault="0046783C" w:rsidP="0046783C">
            <w:pPr>
              <w:jc w:val="both"/>
              <w:rPr>
                <w:rFonts w:ascii="Times New Roman" w:hAnsi="Times New Roman" w:cs="Times New Roman"/>
              </w:rPr>
            </w:pPr>
            <w:r w:rsidRPr="0046783C">
              <w:rPr>
                <w:rFonts w:ascii="Times New Roman" w:hAnsi="Times New Roman" w:cs="Times New Roman"/>
              </w:rPr>
              <w:t>Yuvaraj R</w:t>
            </w:r>
          </w:p>
        </w:tc>
        <w:tc>
          <w:tcPr>
            <w:tcW w:w="0" w:type="auto"/>
            <w:vAlign w:val="center"/>
          </w:tcPr>
          <w:p w14:paraId="1BEBE4A3" w14:textId="431BEA7F" w:rsidR="0046783C" w:rsidRPr="009627AA" w:rsidRDefault="0046783C" w:rsidP="0046783C">
            <w:pPr>
              <w:jc w:val="both"/>
              <w:rPr>
                <w:rFonts w:ascii="Times New Roman" w:hAnsi="Times New Roman" w:cs="Times New Roman"/>
              </w:rPr>
            </w:pPr>
            <w:r>
              <w:rPr>
                <w:rFonts w:ascii="Times New Roman" w:hAnsi="Times New Roman" w:cs="Times New Roman"/>
              </w:rPr>
              <w:t>Testing and validation</w:t>
            </w:r>
          </w:p>
        </w:tc>
      </w:tr>
    </w:tbl>
    <w:p w14:paraId="21AA39D1"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The contribution table should reflect actual work rather than assigning tasks retrospectively.</w:t>
      </w:r>
    </w:p>
    <w:p w14:paraId="1A78CA84"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3729C997">
          <v:rect id="_x0000_i1042" style="width:0;height:1.5pt" o:hralign="center" o:hrstd="t" o:hr="t" fillcolor="#a0a0a0" stroked="f"/>
        </w:pict>
      </w:r>
    </w:p>
    <w:p w14:paraId="11A6673B" w14:textId="77777777" w:rsidR="0046783C" w:rsidRDefault="0046783C" w:rsidP="009627AA">
      <w:pPr>
        <w:jc w:val="both"/>
        <w:rPr>
          <w:rFonts w:ascii="Times New Roman" w:hAnsi="Times New Roman" w:cs="Times New Roman"/>
          <w:b/>
          <w:bCs/>
        </w:rPr>
      </w:pPr>
    </w:p>
    <w:p w14:paraId="32B802C0" w14:textId="77777777" w:rsidR="0046783C" w:rsidRDefault="0046783C" w:rsidP="009627AA">
      <w:pPr>
        <w:jc w:val="both"/>
        <w:rPr>
          <w:rFonts w:ascii="Times New Roman" w:hAnsi="Times New Roman" w:cs="Times New Roman"/>
          <w:b/>
          <w:bCs/>
        </w:rPr>
      </w:pPr>
    </w:p>
    <w:p w14:paraId="26FDD749" w14:textId="37D2F2C3"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lastRenderedPageBreak/>
        <w:t>15. References</w:t>
      </w:r>
    </w:p>
    <w:p w14:paraId="7338E13C"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 xml:space="preserve">The report should cite the actual resources used during development. The assignment specifically requires references to relevant textbooks, research papers, NLP libraries, datasets, software/tools, websites and AI-assisted tools where applicable. </w:t>
      </w:r>
    </w:p>
    <w:p w14:paraId="6825B334" w14:textId="77777777" w:rsidR="009627AA" w:rsidRPr="009627AA" w:rsidRDefault="009627AA" w:rsidP="009627AA">
      <w:pPr>
        <w:jc w:val="both"/>
        <w:rPr>
          <w:rFonts w:ascii="Times New Roman" w:hAnsi="Times New Roman" w:cs="Times New Roman"/>
        </w:rPr>
      </w:pPr>
      <w:r w:rsidRPr="009627AA">
        <w:rPr>
          <w:rFonts w:ascii="Times New Roman" w:hAnsi="Times New Roman" w:cs="Times New Roman"/>
        </w:rPr>
        <w:t>Possible reference categories include:</w:t>
      </w:r>
    </w:p>
    <w:p w14:paraId="0958CE33"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NLP textbook used for the course. </w:t>
      </w:r>
    </w:p>
    <w:p w14:paraId="2EEB3B1E"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NLTK documentation. </w:t>
      </w:r>
    </w:p>
    <w:p w14:paraId="1147B768"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Scikit-learn documentation. </w:t>
      </w:r>
    </w:p>
    <w:p w14:paraId="0753CB87"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Python documentation. </w:t>
      </w:r>
    </w:p>
    <w:p w14:paraId="34B3BD1B"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Research papers related to intent classification. </w:t>
      </w:r>
    </w:p>
    <w:p w14:paraId="6E6A7E16"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Dataset documentation. </w:t>
      </w:r>
    </w:p>
    <w:p w14:paraId="06740490"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Translation library/API documentation. </w:t>
      </w:r>
    </w:p>
    <w:p w14:paraId="2BDFB173" w14:textId="77777777" w:rsidR="009627AA" w:rsidRPr="009627AA" w:rsidRDefault="009627AA" w:rsidP="009627AA">
      <w:pPr>
        <w:numPr>
          <w:ilvl w:val="0"/>
          <w:numId w:val="9"/>
        </w:numPr>
        <w:jc w:val="both"/>
        <w:rPr>
          <w:rFonts w:ascii="Times New Roman" w:hAnsi="Times New Roman" w:cs="Times New Roman"/>
        </w:rPr>
      </w:pPr>
      <w:r w:rsidRPr="009627AA">
        <w:rPr>
          <w:rFonts w:ascii="Times New Roman" w:hAnsi="Times New Roman" w:cs="Times New Roman"/>
        </w:rPr>
        <w:t xml:space="preserve">Any AI-assisted development tools actually used. </w:t>
      </w:r>
    </w:p>
    <w:p w14:paraId="3FA757E7" w14:textId="77777777" w:rsidR="009627AA" w:rsidRPr="009627AA" w:rsidRDefault="00000000" w:rsidP="009627AA">
      <w:pPr>
        <w:jc w:val="both"/>
        <w:rPr>
          <w:rFonts w:ascii="Times New Roman" w:hAnsi="Times New Roman" w:cs="Times New Roman"/>
        </w:rPr>
      </w:pPr>
      <w:r>
        <w:rPr>
          <w:rFonts w:ascii="Times New Roman" w:hAnsi="Times New Roman" w:cs="Times New Roman"/>
        </w:rPr>
        <w:pict w14:anchorId="59276A57">
          <v:rect id="_x0000_i1043" style="width:0;height:1.5pt" o:hralign="center" o:hrstd="t" o:hr="t" fillcolor="#a0a0a0" stroked="f"/>
        </w:pict>
      </w:r>
    </w:p>
    <w:p w14:paraId="11E40B91"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16. One-Page Individual Reflection</w:t>
      </w:r>
    </w:p>
    <w:p w14:paraId="749C7A90" w14:textId="77777777" w:rsidR="009627AA" w:rsidRPr="009627AA" w:rsidRDefault="009627AA" w:rsidP="009627AA">
      <w:pPr>
        <w:jc w:val="both"/>
        <w:rPr>
          <w:rFonts w:ascii="Times New Roman" w:hAnsi="Times New Roman" w:cs="Times New Roman"/>
          <w:b/>
          <w:bCs/>
        </w:rPr>
      </w:pPr>
      <w:r w:rsidRPr="009627AA">
        <w:rPr>
          <w:rFonts w:ascii="Times New Roman" w:hAnsi="Times New Roman" w:cs="Times New Roman"/>
          <w:b/>
          <w:bCs/>
        </w:rPr>
        <w:t>Individual Reflection</w:t>
      </w:r>
    </w:p>
    <w:p w14:paraId="2F837CE4" w14:textId="77777777" w:rsidR="0072414F" w:rsidRPr="0072414F" w:rsidRDefault="0072414F" w:rsidP="0072414F">
      <w:pPr>
        <w:jc w:val="both"/>
        <w:rPr>
          <w:rFonts w:ascii="Times New Roman" w:hAnsi="Times New Roman" w:cs="Times New Roman"/>
          <w:b/>
          <w:bCs/>
        </w:rPr>
      </w:pPr>
      <w:r w:rsidRPr="0072414F">
        <w:rPr>
          <w:rFonts w:ascii="Times New Roman" w:hAnsi="Times New Roman" w:cs="Times New Roman"/>
          <w:b/>
          <w:bCs/>
        </w:rPr>
        <w:t>Module 1: Data Preprocessing and Linguistic Preparation</w:t>
      </w:r>
    </w:p>
    <w:p w14:paraId="625AFF48" w14:textId="77777777" w:rsidR="0072414F" w:rsidRPr="0072414F" w:rsidRDefault="0072414F" w:rsidP="0072414F">
      <w:pPr>
        <w:jc w:val="both"/>
        <w:rPr>
          <w:rFonts w:ascii="Times New Roman" w:hAnsi="Times New Roman" w:cs="Times New Roman"/>
        </w:rPr>
      </w:pPr>
      <w:r w:rsidRPr="0072414F">
        <w:rPr>
          <w:rFonts w:ascii="Times New Roman" w:hAnsi="Times New Roman" w:cs="Times New Roman"/>
        </w:rPr>
        <w:t>This assignment gave me an opportunity to understand how natural-language text needs to be prepared before it can be processed by a machine-learning model. Before working on this project, I mainly considered customer messages as simple text that could be directly given to a classifier. During implementation, I learned that preprocessing is an important stage because customer messages can contain different word forms, unnecessary symbols and variations in sentence structure.</w:t>
      </w:r>
    </w:p>
    <w:p w14:paraId="58005FCC" w14:textId="77777777" w:rsidR="0072414F" w:rsidRPr="0072414F" w:rsidRDefault="0072414F" w:rsidP="0072414F">
      <w:pPr>
        <w:jc w:val="both"/>
        <w:rPr>
          <w:rFonts w:ascii="Times New Roman" w:hAnsi="Times New Roman" w:cs="Times New Roman"/>
        </w:rPr>
      </w:pPr>
      <w:r w:rsidRPr="0072414F">
        <w:rPr>
          <w:rFonts w:ascii="Times New Roman" w:hAnsi="Times New Roman" w:cs="Times New Roman"/>
        </w:rPr>
        <w:t>My main contribution to the project was the data preprocessing and linguistic preparation module. I worked on cleaning the customer conversations, tokenizing the sentences, normalizing the text and removing unnecessary characters. I also implemented stemming using the Porter Stemmer. This helped me understand how words such as “arrived,” “arriving” and “arrival” can be processed to reduce variations in the vocabulary.</w:t>
      </w:r>
    </w:p>
    <w:p w14:paraId="2167EB81" w14:textId="77777777" w:rsidR="0072414F" w:rsidRPr="0072414F" w:rsidRDefault="0072414F" w:rsidP="0072414F">
      <w:pPr>
        <w:jc w:val="both"/>
        <w:rPr>
          <w:rFonts w:ascii="Times New Roman" w:hAnsi="Times New Roman" w:cs="Times New Roman"/>
        </w:rPr>
      </w:pPr>
      <w:r w:rsidRPr="0072414F">
        <w:rPr>
          <w:rFonts w:ascii="Times New Roman" w:hAnsi="Times New Roman" w:cs="Times New Roman"/>
        </w:rPr>
        <w:t>I also gained practical experience with Part-of-Speech tagging. POS information helped me understand that words should not always be considered independently because their grammatical role can provide useful information about the meaning of a sentence. For an NLP chatbot, this type of linguistic information can support the later contextual analysis and intent classification stages.</w:t>
      </w:r>
    </w:p>
    <w:p w14:paraId="2AC277E6" w14:textId="77777777" w:rsidR="0072414F" w:rsidRPr="0072414F" w:rsidRDefault="0072414F" w:rsidP="0072414F">
      <w:pPr>
        <w:jc w:val="both"/>
        <w:rPr>
          <w:rFonts w:ascii="Times New Roman" w:hAnsi="Times New Roman" w:cs="Times New Roman"/>
        </w:rPr>
      </w:pPr>
      <w:r w:rsidRPr="0072414F">
        <w:rPr>
          <w:rFonts w:ascii="Times New Roman" w:hAnsi="Times New Roman" w:cs="Times New Roman"/>
        </w:rPr>
        <w:lastRenderedPageBreak/>
        <w:t>One of the challenging aspects of this module was deciding how much preprocessing should be performed without removing useful information. I understood that aggressive preprocessing can sometimes remove information that may be important for intent classification. Therefore, the preprocessing stage needs to maintain the meaningful parts of the customer's message while reducing unnecessary variations.</w:t>
      </w:r>
    </w:p>
    <w:p w14:paraId="017E89B3" w14:textId="77777777" w:rsidR="0072414F" w:rsidRPr="0072414F" w:rsidRDefault="0072414F" w:rsidP="0072414F">
      <w:pPr>
        <w:jc w:val="both"/>
        <w:rPr>
          <w:rFonts w:ascii="Times New Roman" w:hAnsi="Times New Roman" w:cs="Times New Roman"/>
        </w:rPr>
      </w:pPr>
      <w:r w:rsidRPr="0072414F">
        <w:rPr>
          <w:rFonts w:ascii="Times New Roman" w:hAnsi="Times New Roman" w:cs="Times New Roman"/>
        </w:rPr>
        <w:t>Working on this module also helped me understand the connection between traditional NLP concepts and machine learning. The processed text becomes the input for the n-gram and TF-IDF module, which shows how one NLP stage depends on the output of another stage.</w:t>
      </w:r>
    </w:p>
    <w:p w14:paraId="6E755504" w14:textId="77777777" w:rsidR="0072414F" w:rsidRPr="0072414F" w:rsidRDefault="0072414F" w:rsidP="0072414F">
      <w:pPr>
        <w:jc w:val="both"/>
        <w:rPr>
          <w:rFonts w:ascii="Times New Roman" w:hAnsi="Times New Roman" w:cs="Times New Roman"/>
        </w:rPr>
      </w:pPr>
      <w:r w:rsidRPr="0072414F">
        <w:rPr>
          <w:rFonts w:ascii="Times New Roman" w:hAnsi="Times New Roman" w:cs="Times New Roman"/>
        </w:rPr>
        <w:t>Overall, this assignment improved my understanding of text preprocessing, tokenization, stemming and POS tagging. I learned that preprocessing is not simply cleaning text but is an important foundation for building a reliable NLP system. This project also helped me understand how linguistic preparation contributes to the overall goal of accurately identifying customer intentions.</w:t>
      </w:r>
    </w:p>
    <w:p w14:paraId="3118DD2F" w14:textId="77777777" w:rsidR="00B31DE5" w:rsidRPr="009627AA" w:rsidRDefault="00B31DE5" w:rsidP="0072414F">
      <w:pPr>
        <w:jc w:val="both"/>
        <w:rPr>
          <w:rFonts w:ascii="Times New Roman" w:hAnsi="Times New Roman" w:cs="Times New Roman"/>
        </w:rPr>
      </w:pPr>
    </w:p>
    <w:sectPr w:rsidR="00B31DE5" w:rsidRPr="009627AA" w:rsidSect="006E49A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160A98"/>
    <w:multiLevelType w:val="singleLevel"/>
    <w:tmpl w:val="86160A98"/>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1DE63E0D"/>
    <w:multiLevelType w:val="multilevel"/>
    <w:tmpl w:val="83561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12CB5"/>
    <w:multiLevelType w:val="multilevel"/>
    <w:tmpl w:val="AA4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8729F"/>
    <w:multiLevelType w:val="multilevel"/>
    <w:tmpl w:val="40FC5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80C6A"/>
    <w:multiLevelType w:val="multilevel"/>
    <w:tmpl w:val="C6066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4E4689"/>
    <w:multiLevelType w:val="multilevel"/>
    <w:tmpl w:val="5746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3020A3"/>
    <w:multiLevelType w:val="multilevel"/>
    <w:tmpl w:val="6F7C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460B22"/>
    <w:multiLevelType w:val="multilevel"/>
    <w:tmpl w:val="8282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455F2D"/>
    <w:multiLevelType w:val="multilevel"/>
    <w:tmpl w:val="14C67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B26DCB"/>
    <w:multiLevelType w:val="multilevel"/>
    <w:tmpl w:val="8F64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002610">
    <w:abstractNumId w:val="9"/>
  </w:num>
  <w:num w:numId="2" w16cid:durableId="1467971363">
    <w:abstractNumId w:val="4"/>
  </w:num>
  <w:num w:numId="3" w16cid:durableId="785974304">
    <w:abstractNumId w:val="7"/>
  </w:num>
  <w:num w:numId="4" w16cid:durableId="468324349">
    <w:abstractNumId w:val="6"/>
  </w:num>
  <w:num w:numId="5" w16cid:durableId="1374186015">
    <w:abstractNumId w:val="1"/>
  </w:num>
  <w:num w:numId="6" w16cid:durableId="145753084">
    <w:abstractNumId w:val="5"/>
  </w:num>
  <w:num w:numId="7" w16cid:durableId="431778076">
    <w:abstractNumId w:val="3"/>
  </w:num>
  <w:num w:numId="8" w16cid:durableId="1686207057">
    <w:abstractNumId w:val="2"/>
  </w:num>
  <w:num w:numId="9" w16cid:durableId="1786000203">
    <w:abstractNumId w:val="8"/>
  </w:num>
  <w:num w:numId="10" w16cid:durableId="1047872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159"/>
    <w:rsid w:val="00094810"/>
    <w:rsid w:val="00414A97"/>
    <w:rsid w:val="0046783C"/>
    <w:rsid w:val="00495D03"/>
    <w:rsid w:val="004A64BA"/>
    <w:rsid w:val="0061125C"/>
    <w:rsid w:val="006E49A7"/>
    <w:rsid w:val="0072414F"/>
    <w:rsid w:val="009627AA"/>
    <w:rsid w:val="00B31DE5"/>
    <w:rsid w:val="00BA3996"/>
    <w:rsid w:val="00C60EAF"/>
    <w:rsid w:val="00DF7323"/>
    <w:rsid w:val="00E077D5"/>
    <w:rsid w:val="00F031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F1DD"/>
  <w15:chartTrackingRefBased/>
  <w15:docId w15:val="{0B6249BA-8106-40B1-AFB5-E8D3FFDF9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3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3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3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3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3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3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3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3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3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3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3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3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3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3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3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3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3159"/>
    <w:rPr>
      <w:rFonts w:eastAsiaTheme="majorEastAsia" w:cstheme="majorBidi"/>
      <w:color w:val="272727" w:themeColor="text1" w:themeTint="D8"/>
    </w:rPr>
  </w:style>
  <w:style w:type="paragraph" w:styleId="Title">
    <w:name w:val="Title"/>
    <w:basedOn w:val="Normal"/>
    <w:next w:val="Normal"/>
    <w:link w:val="TitleChar"/>
    <w:uiPriority w:val="10"/>
    <w:qFormat/>
    <w:rsid w:val="00F03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3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3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3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3159"/>
    <w:pPr>
      <w:spacing w:before="160"/>
      <w:jc w:val="center"/>
    </w:pPr>
    <w:rPr>
      <w:i/>
      <w:iCs/>
      <w:color w:val="404040" w:themeColor="text1" w:themeTint="BF"/>
    </w:rPr>
  </w:style>
  <w:style w:type="character" w:customStyle="1" w:styleId="QuoteChar">
    <w:name w:val="Quote Char"/>
    <w:basedOn w:val="DefaultParagraphFont"/>
    <w:link w:val="Quote"/>
    <w:uiPriority w:val="29"/>
    <w:rsid w:val="00F03159"/>
    <w:rPr>
      <w:i/>
      <w:iCs/>
      <w:color w:val="404040" w:themeColor="text1" w:themeTint="BF"/>
    </w:rPr>
  </w:style>
  <w:style w:type="paragraph" w:styleId="ListParagraph">
    <w:name w:val="List Paragraph"/>
    <w:basedOn w:val="Normal"/>
    <w:uiPriority w:val="34"/>
    <w:qFormat/>
    <w:rsid w:val="00F03159"/>
    <w:pPr>
      <w:ind w:left="720"/>
      <w:contextualSpacing/>
    </w:pPr>
  </w:style>
  <w:style w:type="character" w:styleId="IntenseEmphasis">
    <w:name w:val="Intense Emphasis"/>
    <w:basedOn w:val="DefaultParagraphFont"/>
    <w:uiPriority w:val="21"/>
    <w:qFormat/>
    <w:rsid w:val="00F03159"/>
    <w:rPr>
      <w:i/>
      <w:iCs/>
      <w:color w:val="2F5496" w:themeColor="accent1" w:themeShade="BF"/>
    </w:rPr>
  </w:style>
  <w:style w:type="paragraph" w:styleId="IntenseQuote">
    <w:name w:val="Intense Quote"/>
    <w:basedOn w:val="Normal"/>
    <w:next w:val="Normal"/>
    <w:link w:val="IntenseQuoteChar"/>
    <w:uiPriority w:val="30"/>
    <w:qFormat/>
    <w:rsid w:val="00F03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3159"/>
    <w:rPr>
      <w:i/>
      <w:iCs/>
      <w:color w:val="2F5496" w:themeColor="accent1" w:themeShade="BF"/>
    </w:rPr>
  </w:style>
  <w:style w:type="character" w:styleId="IntenseReference">
    <w:name w:val="Intense Reference"/>
    <w:basedOn w:val="DefaultParagraphFont"/>
    <w:uiPriority w:val="32"/>
    <w:qFormat/>
    <w:rsid w:val="00F03159"/>
    <w:rPr>
      <w:b/>
      <w:bCs/>
      <w:smallCaps/>
      <w:color w:val="2F5496" w:themeColor="accent1" w:themeShade="BF"/>
      <w:spacing w:val="5"/>
    </w:rPr>
  </w:style>
  <w:style w:type="paragraph" w:styleId="ListBullet">
    <w:name w:val="List Bullet"/>
    <w:basedOn w:val="Normal"/>
    <w:uiPriority w:val="99"/>
    <w:semiHidden/>
    <w:unhideWhenUsed/>
    <w:rsid w:val="00414A97"/>
    <w:pPr>
      <w:numPr>
        <w:numId w:val="10"/>
      </w:numPr>
      <w:tabs>
        <w:tab w:val="clear" w:pos="360"/>
      </w:tabs>
      <w:ind w:left="0"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24</Pages>
  <Words>3430</Words>
  <Characters>19552</Characters>
  <Application>Microsoft Office Word</Application>
  <DocSecurity>0</DocSecurity>
  <Lines>162</Lines>
  <Paragraphs>45</Paragraphs>
  <ScaleCrop>false</ScaleCrop>
  <Company/>
  <LinksUpToDate>false</LinksUpToDate>
  <CharactersWithSpaces>22937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Harissh M</cp:lastModifiedBy>
  <cp:revision>5</cp:revision>
  <dcterms:created xsi:type="dcterms:W3CDTF">2026-09-01T13:48:00Z</dcterms:created>
  <dcterms:modified xsi:type="dcterms:W3CDTF">2026-09-03T05:44:00Z</dcterms:modified>
</cp:coreProperties>
</file>