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044FF" w14:textId="77777777" w:rsidR="009442B5" w:rsidRDefault="004938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E63BCD6" w14:textId="77777777" w:rsidR="009442B5" w:rsidRDefault="004938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43501B2F" w14:textId="77777777" w:rsidR="009442B5" w:rsidRDefault="009442B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442B5" w14:paraId="3BFEFCD0" w14:textId="77777777">
        <w:tc>
          <w:tcPr>
            <w:tcW w:w="4508" w:type="dxa"/>
          </w:tcPr>
          <w:p w14:paraId="732FB1D0" w14:textId="77777777" w:rsidR="009442B5" w:rsidRDefault="0049388A">
            <w:r>
              <w:t>Date</w:t>
            </w:r>
          </w:p>
        </w:tc>
        <w:tc>
          <w:tcPr>
            <w:tcW w:w="4508" w:type="dxa"/>
          </w:tcPr>
          <w:p w14:paraId="07C56D4E" w14:textId="6F2B6F23" w:rsidR="009442B5" w:rsidRDefault="00EB1F3B">
            <w:r>
              <w:t>1 July</w:t>
            </w:r>
            <w:r w:rsidR="0049388A">
              <w:t xml:space="preserve"> 2025</w:t>
            </w:r>
          </w:p>
        </w:tc>
      </w:tr>
      <w:tr w:rsidR="009442B5" w14:paraId="571AABA9" w14:textId="77777777">
        <w:tc>
          <w:tcPr>
            <w:tcW w:w="4508" w:type="dxa"/>
          </w:tcPr>
          <w:p w14:paraId="4035893C" w14:textId="77777777" w:rsidR="009442B5" w:rsidRDefault="0049388A">
            <w:r>
              <w:t>Team ID</w:t>
            </w:r>
          </w:p>
        </w:tc>
        <w:tc>
          <w:tcPr>
            <w:tcW w:w="4508" w:type="dxa"/>
          </w:tcPr>
          <w:p w14:paraId="60DE9C2F" w14:textId="656E6B62" w:rsidR="009442B5" w:rsidRDefault="00EB1F3B">
            <w:r w:rsidRPr="00C250D7">
              <w:t>LTVIP2025TMID</w:t>
            </w:r>
            <w:r>
              <w:t>50223</w:t>
            </w:r>
          </w:p>
        </w:tc>
      </w:tr>
      <w:tr w:rsidR="009442B5" w14:paraId="4D32B88F" w14:textId="77777777">
        <w:tc>
          <w:tcPr>
            <w:tcW w:w="4508" w:type="dxa"/>
          </w:tcPr>
          <w:p w14:paraId="35386483" w14:textId="77777777" w:rsidR="009442B5" w:rsidRDefault="0049388A">
            <w:r>
              <w:t>Project Name</w:t>
            </w:r>
          </w:p>
        </w:tc>
        <w:tc>
          <w:tcPr>
            <w:tcW w:w="4508" w:type="dxa"/>
          </w:tcPr>
          <w:p w14:paraId="4F74C191" w14:textId="77777777" w:rsidR="009442B5" w:rsidRDefault="0049388A">
            <w:r>
              <w:t>Visualization Tool For Electric Vehicle Charge And Range Analysis</w:t>
            </w:r>
          </w:p>
        </w:tc>
      </w:tr>
      <w:tr w:rsidR="009442B5" w14:paraId="28AB463D" w14:textId="77777777">
        <w:tc>
          <w:tcPr>
            <w:tcW w:w="4508" w:type="dxa"/>
          </w:tcPr>
          <w:p w14:paraId="2DDF1A78" w14:textId="77777777" w:rsidR="009442B5" w:rsidRDefault="0049388A">
            <w:r>
              <w:t>Maximum Marks</w:t>
            </w:r>
          </w:p>
        </w:tc>
        <w:tc>
          <w:tcPr>
            <w:tcW w:w="4508" w:type="dxa"/>
          </w:tcPr>
          <w:p w14:paraId="6307433C" w14:textId="77777777" w:rsidR="009442B5" w:rsidRDefault="0049388A">
            <w:r>
              <w:t>4 Marks</w:t>
            </w:r>
          </w:p>
        </w:tc>
      </w:tr>
    </w:tbl>
    <w:p w14:paraId="4DB26C26" w14:textId="77777777" w:rsidR="009442B5" w:rsidRDefault="009442B5">
      <w:pPr>
        <w:rPr>
          <w:b/>
          <w:sz w:val="24"/>
          <w:szCs w:val="24"/>
        </w:rPr>
      </w:pPr>
    </w:p>
    <w:p w14:paraId="50EBCD6A" w14:textId="77777777" w:rsidR="009442B5" w:rsidRDefault="0049388A" w:rsidP="008A64F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01342CA9" w14:textId="77777777" w:rsidR="008A64F9" w:rsidRDefault="008A64F9" w:rsidP="008A64F9">
      <w:pPr>
        <w:pStyle w:val="NormalWeb"/>
      </w:pPr>
      <w:r>
        <w:rPr>
          <w:rStyle w:val="Strong"/>
        </w:rPr>
        <w:t>Persona:</w:t>
      </w:r>
      <w:r>
        <w:t xml:space="preserve"> </w:t>
      </w:r>
      <w:r>
        <w:rPr>
          <w:rStyle w:val="Emphasis"/>
        </w:rPr>
        <w:t>EV Owner in India – Tech-Savvy, Urban, Range-Conscious</w:t>
      </w:r>
    </w:p>
    <w:p w14:paraId="49A1F801" w14:textId="77777777" w:rsidR="008A64F9" w:rsidRDefault="00000000" w:rsidP="008A64F9">
      <w:r>
        <w:pict w14:anchorId="78A2D5F9">
          <v:rect id="_x0000_i1025" style="width:0;height:1.5pt" o:hralign="center" o:hrstd="t" o:hr="t" fillcolor="#a0a0a0" stroked="f"/>
        </w:pict>
      </w:r>
    </w:p>
    <w:p w14:paraId="65B4296F" w14:textId="77777777"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👀</w:t>
      </w:r>
      <w:r>
        <w:t xml:space="preserve"> </w:t>
      </w:r>
      <w:r>
        <w:rPr>
          <w:rStyle w:val="Strong"/>
          <w:b/>
          <w:bCs w:val="0"/>
        </w:rPr>
        <w:t>What does the user SEE?</w:t>
      </w:r>
    </w:p>
    <w:p w14:paraId="4BA68248" w14:textId="77777777" w:rsidR="008A64F9" w:rsidRDefault="008A64F9" w:rsidP="008A64F9">
      <w:pPr>
        <w:pStyle w:val="NormalWeb"/>
        <w:numPr>
          <w:ilvl w:val="0"/>
          <w:numId w:val="1"/>
        </w:numPr>
      </w:pPr>
      <w:r>
        <w:t>Numerous EV brands with different range claims</w:t>
      </w:r>
    </w:p>
    <w:p w14:paraId="4DE0E0C4" w14:textId="77777777" w:rsidR="008A64F9" w:rsidRDefault="008A64F9" w:rsidP="008A64F9">
      <w:pPr>
        <w:pStyle w:val="NormalWeb"/>
        <w:numPr>
          <w:ilvl w:val="0"/>
          <w:numId w:val="1"/>
        </w:numPr>
      </w:pPr>
      <w:r>
        <w:t>Complex or inconsistent data across manufacturer websites</w:t>
      </w:r>
    </w:p>
    <w:p w14:paraId="471BAC86" w14:textId="77777777" w:rsidR="008A64F9" w:rsidRDefault="008A64F9" w:rsidP="008A64F9">
      <w:pPr>
        <w:pStyle w:val="NormalWeb"/>
        <w:numPr>
          <w:ilvl w:val="0"/>
          <w:numId w:val="1"/>
        </w:numPr>
      </w:pPr>
      <w:r>
        <w:t>Generic graphs and specs with no personal relevance</w:t>
      </w:r>
    </w:p>
    <w:p w14:paraId="0BB66B0C" w14:textId="77777777" w:rsidR="008A64F9" w:rsidRDefault="008A64F9" w:rsidP="008A64F9">
      <w:pPr>
        <w:pStyle w:val="NormalWeb"/>
        <w:numPr>
          <w:ilvl w:val="0"/>
          <w:numId w:val="1"/>
        </w:numPr>
      </w:pPr>
      <w:r>
        <w:t>Some scattered forums and YouTube reviews</w:t>
      </w:r>
    </w:p>
    <w:p w14:paraId="70356115" w14:textId="77777777" w:rsidR="008A64F9" w:rsidRDefault="00000000" w:rsidP="008A64F9">
      <w:r>
        <w:pict w14:anchorId="19F7A719">
          <v:rect id="_x0000_i1026" style="width:0;height:1.5pt" o:hralign="center" o:hrstd="t" o:hr="t" fillcolor="#a0a0a0" stroked="f"/>
        </w:pict>
      </w:r>
    </w:p>
    <w:p w14:paraId="4ADA4589" w14:textId="77777777"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🗣</w:t>
      </w:r>
      <w:r>
        <w:t xml:space="preserve">️ </w:t>
      </w:r>
      <w:r>
        <w:rPr>
          <w:rStyle w:val="Strong"/>
          <w:b/>
          <w:bCs w:val="0"/>
        </w:rPr>
        <w:t>What does the user SAY?</w:t>
      </w:r>
    </w:p>
    <w:p w14:paraId="32AA699E" w14:textId="77777777" w:rsidR="008A64F9" w:rsidRDefault="008A64F9" w:rsidP="008A64F9">
      <w:pPr>
        <w:pStyle w:val="NormalWeb"/>
        <w:numPr>
          <w:ilvl w:val="0"/>
          <w:numId w:val="2"/>
        </w:numPr>
      </w:pPr>
      <w:r>
        <w:t>“How do I know this range is real in my driving conditions?”</w:t>
      </w:r>
    </w:p>
    <w:p w14:paraId="4EA2ABDD" w14:textId="77777777" w:rsidR="008A64F9" w:rsidRDefault="008A64F9" w:rsidP="008A64F9">
      <w:pPr>
        <w:pStyle w:val="NormalWeb"/>
        <w:numPr>
          <w:ilvl w:val="0"/>
          <w:numId w:val="2"/>
        </w:numPr>
      </w:pPr>
      <w:r>
        <w:t>“Why can’t I see my car’s charge vs. range history over time?”</w:t>
      </w:r>
    </w:p>
    <w:p w14:paraId="51A8127A" w14:textId="77777777" w:rsidR="008A64F9" w:rsidRDefault="008A64F9" w:rsidP="008A64F9">
      <w:pPr>
        <w:pStyle w:val="NormalWeb"/>
        <w:numPr>
          <w:ilvl w:val="0"/>
          <w:numId w:val="2"/>
        </w:numPr>
      </w:pPr>
      <w:r>
        <w:t>“I wish I had a dashboard that shows performance based on usage.”</w:t>
      </w:r>
    </w:p>
    <w:p w14:paraId="37D9C051" w14:textId="77777777" w:rsidR="008A64F9" w:rsidRDefault="008A64F9" w:rsidP="008A64F9">
      <w:pPr>
        <w:pStyle w:val="NormalWeb"/>
        <w:numPr>
          <w:ilvl w:val="0"/>
          <w:numId w:val="2"/>
        </w:numPr>
      </w:pPr>
      <w:r>
        <w:t>“It's hard to compare different EVs in one place.”</w:t>
      </w:r>
    </w:p>
    <w:p w14:paraId="37B3AFC7" w14:textId="77777777" w:rsidR="008A64F9" w:rsidRDefault="00000000" w:rsidP="008A64F9">
      <w:r>
        <w:pict w14:anchorId="4CD22473">
          <v:rect id="_x0000_i1027" style="width:0;height:1.5pt" o:hralign="center" o:hrstd="t" o:hr="t" fillcolor="#a0a0a0" stroked="f"/>
        </w:pict>
      </w:r>
    </w:p>
    <w:p w14:paraId="036B42A8" w14:textId="77777777" w:rsidR="008A64F9" w:rsidRDefault="008A64F9" w:rsidP="008A64F9">
      <w:pPr>
        <w:pStyle w:val="Heading4"/>
      </w:pPr>
      <w:r>
        <w:t xml:space="preserve">🧠 </w:t>
      </w:r>
      <w:r>
        <w:rPr>
          <w:rStyle w:val="Strong"/>
          <w:b/>
          <w:bCs w:val="0"/>
        </w:rPr>
        <w:t>What does the user THINK?</w:t>
      </w:r>
    </w:p>
    <w:p w14:paraId="44E8E6F2" w14:textId="77777777" w:rsidR="008A64F9" w:rsidRDefault="008A64F9" w:rsidP="008A64F9">
      <w:pPr>
        <w:pStyle w:val="NormalWeb"/>
        <w:numPr>
          <w:ilvl w:val="0"/>
          <w:numId w:val="3"/>
        </w:numPr>
      </w:pPr>
      <w:r>
        <w:t>“I’m anxious that the battery won’t last as promised.”</w:t>
      </w:r>
    </w:p>
    <w:p w14:paraId="35F0A96E" w14:textId="77777777" w:rsidR="008A64F9" w:rsidRDefault="008A64F9" w:rsidP="008A64F9">
      <w:pPr>
        <w:pStyle w:val="NormalWeb"/>
        <w:numPr>
          <w:ilvl w:val="0"/>
          <w:numId w:val="3"/>
        </w:numPr>
      </w:pPr>
      <w:r>
        <w:t>“Is this EV really saving me money or not?”</w:t>
      </w:r>
    </w:p>
    <w:p w14:paraId="6CA0C0CB" w14:textId="77777777" w:rsidR="008A64F9" w:rsidRDefault="008A64F9" w:rsidP="008A64F9">
      <w:pPr>
        <w:pStyle w:val="NormalWeb"/>
        <w:numPr>
          <w:ilvl w:val="0"/>
          <w:numId w:val="3"/>
        </w:numPr>
      </w:pPr>
      <w:r>
        <w:t>“Other countries seem to have more transparent EV data tools.”</w:t>
      </w:r>
    </w:p>
    <w:p w14:paraId="6E1111CC" w14:textId="77777777" w:rsidR="008A64F9" w:rsidRDefault="008A64F9" w:rsidP="008A64F9">
      <w:pPr>
        <w:pStyle w:val="NormalWeb"/>
        <w:numPr>
          <w:ilvl w:val="0"/>
          <w:numId w:val="3"/>
        </w:numPr>
      </w:pPr>
      <w:r>
        <w:t>“I want to be more eco-friendly, but it should also be practical.”</w:t>
      </w:r>
    </w:p>
    <w:p w14:paraId="1FE4A83C" w14:textId="77777777" w:rsidR="008A64F9" w:rsidRDefault="00000000" w:rsidP="008A64F9">
      <w:r>
        <w:pict w14:anchorId="34CD3CB9">
          <v:rect id="_x0000_i1028" style="width:0;height:1.5pt" o:hralign="center" o:hrstd="t" o:hr="t" fillcolor="#a0a0a0" stroked="f"/>
        </w:pict>
      </w:r>
    </w:p>
    <w:p w14:paraId="2216D9A5" w14:textId="77777777"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💬</w:t>
      </w:r>
      <w:r>
        <w:t xml:space="preserve"> </w:t>
      </w:r>
      <w:r>
        <w:rPr>
          <w:rStyle w:val="Strong"/>
          <w:b/>
          <w:bCs w:val="0"/>
        </w:rPr>
        <w:t>What does the user HEAR?</w:t>
      </w:r>
    </w:p>
    <w:p w14:paraId="61A84C3B" w14:textId="77777777" w:rsidR="008A64F9" w:rsidRDefault="008A64F9" w:rsidP="008A64F9">
      <w:pPr>
        <w:pStyle w:val="NormalWeb"/>
        <w:numPr>
          <w:ilvl w:val="0"/>
          <w:numId w:val="4"/>
        </w:numPr>
      </w:pPr>
      <w:r>
        <w:t>Peers discussing range anxiety and charging issues</w:t>
      </w:r>
    </w:p>
    <w:p w14:paraId="1081639B" w14:textId="77777777" w:rsidR="008A64F9" w:rsidRDefault="008A64F9" w:rsidP="008A64F9">
      <w:pPr>
        <w:pStyle w:val="NormalWeb"/>
        <w:numPr>
          <w:ilvl w:val="0"/>
          <w:numId w:val="4"/>
        </w:numPr>
      </w:pPr>
      <w:r>
        <w:t>News about government subsidies and growing EV adoption</w:t>
      </w:r>
    </w:p>
    <w:p w14:paraId="4ED6E190" w14:textId="77777777" w:rsidR="008A64F9" w:rsidRDefault="008A64F9" w:rsidP="008A64F9">
      <w:pPr>
        <w:pStyle w:val="NormalWeb"/>
        <w:numPr>
          <w:ilvl w:val="0"/>
          <w:numId w:val="4"/>
        </w:numPr>
      </w:pPr>
      <w:r>
        <w:t>Social media hype vs. real performance concerns</w:t>
      </w:r>
    </w:p>
    <w:p w14:paraId="24982A41" w14:textId="77777777" w:rsidR="008A64F9" w:rsidRDefault="008A64F9" w:rsidP="008A64F9">
      <w:pPr>
        <w:pStyle w:val="NormalWeb"/>
        <w:numPr>
          <w:ilvl w:val="0"/>
          <w:numId w:val="4"/>
        </w:numPr>
      </w:pPr>
      <w:r>
        <w:t>Word of mouth: "EVs are good but limited support"</w:t>
      </w:r>
    </w:p>
    <w:p w14:paraId="7C99CA63" w14:textId="77777777" w:rsidR="008A64F9" w:rsidRDefault="00000000" w:rsidP="008A64F9">
      <w:r>
        <w:lastRenderedPageBreak/>
        <w:pict w14:anchorId="409F6318">
          <v:rect id="_x0000_i1029" style="width:0;height:1.5pt" o:hralign="center" o:hrstd="t" o:hr="t" fillcolor="#a0a0a0" stroked="f"/>
        </w:pict>
      </w:r>
    </w:p>
    <w:p w14:paraId="32F642CF" w14:textId="77777777"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😫</w:t>
      </w:r>
      <w:r>
        <w:t xml:space="preserve"> </w:t>
      </w:r>
      <w:r>
        <w:rPr>
          <w:rStyle w:val="Strong"/>
          <w:b/>
          <w:bCs w:val="0"/>
        </w:rPr>
        <w:t>PAIN</w:t>
      </w:r>
      <w:r>
        <w:t xml:space="preserve"> </w:t>
      </w:r>
      <w:r>
        <w:rPr>
          <w:rStyle w:val="Emphasis"/>
        </w:rPr>
        <w:t>(Fears, frustrations, obstacles)</w:t>
      </w:r>
    </w:p>
    <w:p w14:paraId="2C6DC901" w14:textId="77777777" w:rsidR="008A64F9" w:rsidRDefault="008A64F9" w:rsidP="008A64F9">
      <w:pPr>
        <w:pStyle w:val="NormalWeb"/>
        <w:numPr>
          <w:ilvl w:val="0"/>
          <w:numId w:val="5"/>
        </w:numPr>
      </w:pPr>
      <w:r>
        <w:t>Lack of reliable and centralized EV data visualization</w:t>
      </w:r>
    </w:p>
    <w:p w14:paraId="0AC501FC" w14:textId="77777777" w:rsidR="008A64F9" w:rsidRDefault="008A64F9" w:rsidP="008A64F9">
      <w:pPr>
        <w:pStyle w:val="NormalWeb"/>
        <w:numPr>
          <w:ilvl w:val="0"/>
          <w:numId w:val="5"/>
        </w:numPr>
      </w:pPr>
      <w:r>
        <w:t>Inability to predict or optimize charging based on patterns</w:t>
      </w:r>
    </w:p>
    <w:p w14:paraId="42E9D320" w14:textId="77777777" w:rsidR="008A64F9" w:rsidRDefault="008A64F9" w:rsidP="008A64F9">
      <w:pPr>
        <w:pStyle w:val="NormalWeb"/>
        <w:numPr>
          <w:ilvl w:val="0"/>
          <w:numId w:val="5"/>
        </w:numPr>
      </w:pPr>
      <w:r>
        <w:t>Difficulty making data-based decisions about usage or upgrades</w:t>
      </w:r>
    </w:p>
    <w:p w14:paraId="1F553D68" w14:textId="77777777" w:rsidR="008A64F9" w:rsidRDefault="008A64F9" w:rsidP="008A64F9">
      <w:pPr>
        <w:pStyle w:val="NormalWeb"/>
        <w:numPr>
          <w:ilvl w:val="0"/>
          <w:numId w:val="5"/>
        </w:numPr>
      </w:pPr>
      <w:r>
        <w:t>No clear dashboard or benchmark to compare across time or models</w:t>
      </w:r>
    </w:p>
    <w:p w14:paraId="24217CE6" w14:textId="77777777" w:rsidR="008A64F9" w:rsidRDefault="00000000" w:rsidP="008A64F9">
      <w:r>
        <w:pict w14:anchorId="3DA95A0C">
          <v:rect id="_x0000_i1030" style="width:0;height:1.5pt" o:hralign="center" o:hrstd="t" o:hr="t" fillcolor="#a0a0a0" stroked="f"/>
        </w:pict>
      </w:r>
    </w:p>
    <w:p w14:paraId="33C14D49" w14:textId="77777777"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 w:val="0"/>
        </w:rPr>
        <w:t>GAIN</w:t>
      </w:r>
      <w:r>
        <w:t xml:space="preserve"> </w:t>
      </w:r>
      <w:r>
        <w:rPr>
          <w:rStyle w:val="Emphasis"/>
        </w:rPr>
        <w:t>(Wants, needs, hopes)</w:t>
      </w:r>
    </w:p>
    <w:p w14:paraId="19BEB92C" w14:textId="77777777" w:rsidR="008A64F9" w:rsidRDefault="008A64F9" w:rsidP="008A64F9">
      <w:pPr>
        <w:pStyle w:val="NormalWeb"/>
        <w:numPr>
          <w:ilvl w:val="0"/>
          <w:numId w:val="6"/>
        </w:numPr>
      </w:pPr>
      <w:r>
        <w:t>Clear, visual tools to track EV usage, charging habits, and range</w:t>
      </w:r>
    </w:p>
    <w:p w14:paraId="44D283AF" w14:textId="77777777" w:rsidR="008A64F9" w:rsidRDefault="008A64F9" w:rsidP="008A64F9">
      <w:pPr>
        <w:pStyle w:val="NormalWeb"/>
        <w:numPr>
          <w:ilvl w:val="0"/>
          <w:numId w:val="6"/>
        </w:numPr>
      </w:pPr>
      <w:r>
        <w:t>Comparative insights between different EVs and geographies</w:t>
      </w:r>
    </w:p>
    <w:p w14:paraId="5B129AFA" w14:textId="77777777" w:rsidR="008A64F9" w:rsidRDefault="008A64F9" w:rsidP="008A64F9">
      <w:pPr>
        <w:pStyle w:val="NormalWeb"/>
        <w:numPr>
          <w:ilvl w:val="0"/>
          <w:numId w:val="6"/>
        </w:numPr>
      </w:pPr>
      <w:r>
        <w:t>Confidence in battery health and charging station availability</w:t>
      </w:r>
    </w:p>
    <w:p w14:paraId="73D050D1" w14:textId="77777777" w:rsidR="008A64F9" w:rsidRDefault="008A64F9" w:rsidP="008A64F9">
      <w:pPr>
        <w:pStyle w:val="NormalWeb"/>
        <w:numPr>
          <w:ilvl w:val="0"/>
          <w:numId w:val="6"/>
        </w:numPr>
      </w:pPr>
      <w:r>
        <w:t>A smart, web-based tool to guide ownership and decision-making</w:t>
      </w:r>
    </w:p>
    <w:p w14:paraId="19B966A0" w14:textId="77777777" w:rsidR="008A64F9" w:rsidRPr="008A64F9" w:rsidRDefault="008A64F9" w:rsidP="008A64F9">
      <w:pPr>
        <w:rPr>
          <w:b/>
          <w:sz w:val="24"/>
          <w:szCs w:val="24"/>
        </w:rPr>
      </w:pPr>
    </w:p>
    <w:sectPr w:rsidR="008A64F9" w:rsidRPr="008A64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C62"/>
    <w:multiLevelType w:val="multilevel"/>
    <w:tmpl w:val="699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2FCD"/>
    <w:multiLevelType w:val="multilevel"/>
    <w:tmpl w:val="1C9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34012"/>
    <w:multiLevelType w:val="multilevel"/>
    <w:tmpl w:val="6C7E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C0D38"/>
    <w:multiLevelType w:val="multilevel"/>
    <w:tmpl w:val="BAE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B2FBB"/>
    <w:multiLevelType w:val="multilevel"/>
    <w:tmpl w:val="AA3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53C5B"/>
    <w:multiLevelType w:val="multilevel"/>
    <w:tmpl w:val="844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330187">
    <w:abstractNumId w:val="5"/>
  </w:num>
  <w:num w:numId="2" w16cid:durableId="1429691522">
    <w:abstractNumId w:val="1"/>
  </w:num>
  <w:num w:numId="3" w16cid:durableId="490872360">
    <w:abstractNumId w:val="2"/>
  </w:num>
  <w:num w:numId="4" w16cid:durableId="1077049311">
    <w:abstractNumId w:val="3"/>
  </w:num>
  <w:num w:numId="5" w16cid:durableId="1941524602">
    <w:abstractNumId w:val="4"/>
  </w:num>
  <w:num w:numId="6" w16cid:durableId="36991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2B5"/>
    <w:rsid w:val="0049388A"/>
    <w:rsid w:val="008A64F9"/>
    <w:rsid w:val="009442B5"/>
    <w:rsid w:val="00955C7C"/>
    <w:rsid w:val="00E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E010"/>
  <w15:docId w15:val="{AE48FBB7-8E4D-4C28-BAE1-F2744964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4F9"/>
    <w:rPr>
      <w:b/>
      <w:bCs/>
    </w:rPr>
  </w:style>
  <w:style w:type="character" w:styleId="Emphasis">
    <w:name w:val="Emphasis"/>
    <w:basedOn w:val="DefaultParagraphFont"/>
    <w:uiPriority w:val="20"/>
    <w:qFormat/>
    <w:rsid w:val="008A64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solasa</cp:lastModifiedBy>
  <cp:revision>3</cp:revision>
  <dcterms:created xsi:type="dcterms:W3CDTF">2022-09-18T16:51:00Z</dcterms:created>
  <dcterms:modified xsi:type="dcterms:W3CDTF">2025-07-17T15:45:00Z</dcterms:modified>
</cp:coreProperties>
</file>