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6444E" w14:textId="77777777" w:rsidR="006F48C6" w:rsidRPr="006E52DD" w:rsidRDefault="00C40F9F" w:rsidP="00C952E5">
      <w:pPr>
        <w:autoSpaceDE w:val="0"/>
        <w:autoSpaceDN w:val="0"/>
        <w:adjustRightInd w:val="0"/>
        <w:spacing w:after="0" w:line="240" w:lineRule="auto"/>
        <w:jc w:val="center"/>
        <w:rPr>
          <w:rFonts w:ascii="Times New Roman" w:hAnsi="Times New Roman"/>
          <w:sz w:val="45"/>
          <w:szCs w:val="45"/>
          <w:lang w:val="en-US"/>
        </w:rPr>
      </w:pPr>
      <w:bookmarkStart w:id="0" w:name="_Toc414093459"/>
      <w:bookmarkStart w:id="1" w:name="_Toc491485382"/>
      <w:r w:rsidRPr="006E52DD">
        <w:rPr>
          <w:noProof/>
          <w:lang w:val="en-US"/>
        </w:rPr>
        <w:drawing>
          <wp:inline distT="0" distB="0" distL="0" distR="0" wp14:anchorId="3F108082" wp14:editId="771EE28D">
            <wp:extent cx="4051005" cy="2032548"/>
            <wp:effectExtent l="0" t="0" r="0" b="0"/>
            <wp:docPr id="1" name="Bild 1" descr="http://www.consulting-mg.de/wp-content/uploads/2013/11/FRA-UAS_ugP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www.consulting-mg.de/wp-content/uploads/2013/11/FRA-UAS_ugP_Logo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6794" cy="2035453"/>
                    </a:xfrm>
                    <a:prstGeom prst="rect">
                      <a:avLst/>
                    </a:prstGeom>
                    <a:noFill/>
                    <a:ln>
                      <a:noFill/>
                    </a:ln>
                  </pic:spPr>
                </pic:pic>
              </a:graphicData>
            </a:graphic>
          </wp:inline>
        </w:drawing>
      </w:r>
    </w:p>
    <w:p w14:paraId="3C473BA1" w14:textId="77777777" w:rsidR="006F48C6" w:rsidRPr="006E52DD" w:rsidRDefault="006F48C6" w:rsidP="00631DD1">
      <w:pPr>
        <w:autoSpaceDE w:val="0"/>
        <w:autoSpaceDN w:val="0"/>
        <w:adjustRightInd w:val="0"/>
        <w:spacing w:after="0" w:line="240" w:lineRule="auto"/>
        <w:jc w:val="left"/>
        <w:rPr>
          <w:rFonts w:ascii="Times New Roman" w:hAnsi="Times New Roman"/>
          <w:sz w:val="45"/>
          <w:szCs w:val="45"/>
          <w:lang w:val="en-US"/>
        </w:rPr>
      </w:pPr>
    </w:p>
    <w:p w14:paraId="13C75A6B" w14:textId="25242F30" w:rsidR="00327EC4" w:rsidRPr="006E52DD" w:rsidRDefault="00327EC4" w:rsidP="00327EC4">
      <w:pPr>
        <w:autoSpaceDE w:val="0"/>
        <w:autoSpaceDN w:val="0"/>
        <w:adjustRightInd w:val="0"/>
        <w:spacing w:after="0" w:line="240" w:lineRule="auto"/>
        <w:jc w:val="center"/>
        <w:rPr>
          <w:rFonts w:ascii="Times New Roman" w:hAnsi="Times New Roman"/>
          <w:sz w:val="68"/>
          <w:szCs w:val="68"/>
          <w:lang w:val="en-US"/>
        </w:rPr>
      </w:pPr>
      <w:r w:rsidRPr="006E52DD">
        <w:rPr>
          <w:rFonts w:ascii="Times New Roman" w:hAnsi="Times New Roman"/>
          <w:sz w:val="68"/>
          <w:szCs w:val="68"/>
          <w:lang w:val="en-US"/>
        </w:rPr>
        <w:t>Master Thesis</w:t>
      </w:r>
    </w:p>
    <w:p w14:paraId="61E486EC" w14:textId="77777777" w:rsidR="00327EC4" w:rsidRPr="006E52DD" w:rsidRDefault="00327EC4" w:rsidP="00165005">
      <w:pPr>
        <w:autoSpaceDE w:val="0"/>
        <w:autoSpaceDN w:val="0"/>
        <w:adjustRightInd w:val="0"/>
        <w:spacing w:before="52" w:after="50" w:line="240" w:lineRule="auto"/>
        <w:ind w:left="1701" w:right="1134"/>
        <w:rPr>
          <w:rFonts w:ascii="Times,Bold" w:hAnsi="Times,Bold" w:cs="Times,Bold"/>
          <w:b/>
          <w:bCs/>
          <w:sz w:val="44"/>
          <w:szCs w:val="44"/>
          <w:lang w:val="en-US"/>
        </w:rPr>
      </w:pPr>
    </w:p>
    <w:p w14:paraId="1718F396" w14:textId="77777777" w:rsidR="00327EC4" w:rsidRPr="006E52DD" w:rsidRDefault="00327EC4" w:rsidP="00327EC4">
      <w:pPr>
        <w:autoSpaceDE w:val="0"/>
        <w:autoSpaceDN w:val="0"/>
        <w:adjustRightInd w:val="0"/>
        <w:spacing w:after="0" w:line="240" w:lineRule="auto"/>
        <w:rPr>
          <w:rFonts w:ascii="Times,Bold" w:hAnsi="Times,Bold" w:cs="Times,Bold"/>
          <w:b/>
          <w:bCs/>
          <w:sz w:val="44"/>
          <w:szCs w:val="44"/>
          <w:lang w:val="en-US"/>
        </w:rPr>
      </w:pPr>
    </w:p>
    <w:p w14:paraId="334591E4" w14:textId="528223FA" w:rsidR="00327EC4" w:rsidRPr="006E52DD" w:rsidRDefault="00D0701B" w:rsidP="00327EC4">
      <w:pPr>
        <w:autoSpaceDE w:val="0"/>
        <w:autoSpaceDN w:val="0"/>
        <w:adjustRightInd w:val="0"/>
        <w:spacing w:after="0" w:line="240" w:lineRule="auto"/>
        <w:jc w:val="center"/>
        <w:rPr>
          <w:rFonts w:ascii="Times New Roman" w:hAnsi="Times New Roman"/>
          <w:sz w:val="42"/>
          <w:szCs w:val="42"/>
          <w:lang w:val="en-US"/>
        </w:rPr>
      </w:pPr>
      <w:r w:rsidRPr="006E52DD">
        <w:rPr>
          <w:rFonts w:ascii="Times New Roman" w:hAnsi="Times New Roman"/>
          <w:b/>
          <w:bCs/>
          <w:sz w:val="42"/>
          <w:szCs w:val="42"/>
          <w:lang w:val="en-US"/>
        </w:rPr>
        <w:t>SDN</w:t>
      </w:r>
      <w:r w:rsidR="002D6E8F" w:rsidRPr="006E52DD">
        <w:rPr>
          <w:rFonts w:ascii="Times New Roman" w:hAnsi="Times New Roman"/>
          <w:b/>
          <w:bCs/>
          <w:sz w:val="42"/>
          <w:szCs w:val="42"/>
          <w:lang w:val="en-US"/>
        </w:rPr>
        <w:t xml:space="preserve"> </w:t>
      </w:r>
      <w:r w:rsidRPr="006E52DD">
        <w:rPr>
          <w:rFonts w:ascii="Times New Roman" w:hAnsi="Times New Roman"/>
          <w:b/>
          <w:bCs/>
          <w:sz w:val="42"/>
          <w:szCs w:val="42"/>
          <w:lang w:val="en-US"/>
        </w:rPr>
        <w:t xml:space="preserve">based </w:t>
      </w:r>
      <w:r w:rsidR="00D01CBC" w:rsidRPr="006E52DD">
        <w:rPr>
          <w:rFonts w:ascii="Times New Roman" w:hAnsi="Times New Roman"/>
          <w:b/>
          <w:bCs/>
          <w:sz w:val="42"/>
          <w:szCs w:val="42"/>
          <w:lang w:val="en-US"/>
        </w:rPr>
        <w:t>N</w:t>
      </w:r>
      <w:r w:rsidRPr="006E52DD">
        <w:rPr>
          <w:rFonts w:ascii="Times New Roman" w:hAnsi="Times New Roman"/>
          <w:b/>
          <w:bCs/>
          <w:sz w:val="42"/>
          <w:szCs w:val="42"/>
          <w:lang w:val="en-US"/>
        </w:rPr>
        <w:t xml:space="preserve">etwork </w:t>
      </w:r>
      <w:r w:rsidR="00D01CBC" w:rsidRPr="006E52DD">
        <w:rPr>
          <w:rFonts w:ascii="Times New Roman" w:hAnsi="Times New Roman"/>
          <w:b/>
          <w:bCs/>
          <w:sz w:val="42"/>
          <w:szCs w:val="42"/>
          <w:lang w:val="en-US"/>
        </w:rPr>
        <w:t>M</w:t>
      </w:r>
      <w:r w:rsidRPr="006E52DD">
        <w:rPr>
          <w:rFonts w:ascii="Times New Roman" w:hAnsi="Times New Roman"/>
          <w:b/>
          <w:bCs/>
          <w:sz w:val="42"/>
          <w:szCs w:val="42"/>
          <w:lang w:val="en-US"/>
        </w:rPr>
        <w:t xml:space="preserve">anagement in </w:t>
      </w:r>
      <w:r w:rsidR="00D01CBC" w:rsidRPr="006E52DD">
        <w:rPr>
          <w:rFonts w:ascii="Times New Roman" w:hAnsi="Times New Roman"/>
          <w:b/>
          <w:bCs/>
          <w:sz w:val="42"/>
          <w:szCs w:val="42"/>
          <w:lang w:val="en-US"/>
        </w:rPr>
        <w:t>E</w:t>
      </w:r>
      <w:r w:rsidRPr="006E52DD">
        <w:rPr>
          <w:rFonts w:ascii="Times New Roman" w:hAnsi="Times New Roman"/>
          <w:b/>
          <w:bCs/>
          <w:sz w:val="42"/>
          <w:szCs w:val="42"/>
          <w:lang w:val="en-US"/>
        </w:rPr>
        <w:t>mulated environment</w:t>
      </w:r>
    </w:p>
    <w:p w14:paraId="0EFAADD9" w14:textId="77777777" w:rsidR="00327EC4" w:rsidRPr="006E52DD" w:rsidRDefault="00327EC4" w:rsidP="00327EC4">
      <w:pPr>
        <w:autoSpaceDE w:val="0"/>
        <w:autoSpaceDN w:val="0"/>
        <w:adjustRightInd w:val="0"/>
        <w:spacing w:after="0" w:line="240" w:lineRule="auto"/>
        <w:rPr>
          <w:rFonts w:cs="Times"/>
          <w:sz w:val="28"/>
          <w:szCs w:val="28"/>
          <w:lang w:val="en-US"/>
        </w:rPr>
      </w:pPr>
    </w:p>
    <w:p w14:paraId="41EC2564" w14:textId="77777777" w:rsidR="00327EC4" w:rsidRPr="006E52DD" w:rsidRDefault="00327EC4" w:rsidP="00327EC4">
      <w:pPr>
        <w:autoSpaceDE w:val="0"/>
        <w:autoSpaceDN w:val="0"/>
        <w:adjustRightInd w:val="0"/>
        <w:spacing w:after="0" w:line="240" w:lineRule="auto"/>
        <w:rPr>
          <w:rFonts w:cs="Times"/>
          <w:sz w:val="28"/>
          <w:szCs w:val="28"/>
          <w:lang w:val="en-US"/>
        </w:rPr>
      </w:pPr>
    </w:p>
    <w:p w14:paraId="1B6332B7" w14:textId="77777777" w:rsidR="00327EC4" w:rsidRPr="006E52DD" w:rsidRDefault="00327EC4" w:rsidP="00327EC4">
      <w:pPr>
        <w:autoSpaceDE w:val="0"/>
        <w:autoSpaceDN w:val="0"/>
        <w:adjustRightInd w:val="0"/>
        <w:spacing w:after="0" w:line="240" w:lineRule="auto"/>
        <w:rPr>
          <w:rFonts w:cs="Times"/>
          <w:sz w:val="28"/>
          <w:szCs w:val="28"/>
          <w:lang w:val="en-US"/>
        </w:rPr>
      </w:pPr>
    </w:p>
    <w:p w14:paraId="479D5199" w14:textId="77777777" w:rsidR="00327EC4" w:rsidRPr="006E52DD" w:rsidRDefault="00327EC4" w:rsidP="00327EC4">
      <w:pPr>
        <w:autoSpaceDE w:val="0"/>
        <w:autoSpaceDN w:val="0"/>
        <w:adjustRightInd w:val="0"/>
        <w:spacing w:after="0" w:line="240" w:lineRule="auto"/>
        <w:rPr>
          <w:rFonts w:cs="Times"/>
          <w:sz w:val="28"/>
          <w:szCs w:val="28"/>
          <w:lang w:val="en-US"/>
        </w:rPr>
      </w:pPr>
    </w:p>
    <w:p w14:paraId="7950407B" w14:textId="77777777" w:rsidR="00327EC4" w:rsidRPr="006E52DD" w:rsidRDefault="00327EC4" w:rsidP="00327EC4">
      <w:pPr>
        <w:autoSpaceDE w:val="0"/>
        <w:autoSpaceDN w:val="0"/>
        <w:adjustRightInd w:val="0"/>
        <w:spacing w:after="0" w:line="240" w:lineRule="auto"/>
        <w:rPr>
          <w:rFonts w:cs="Times"/>
          <w:sz w:val="28"/>
          <w:szCs w:val="28"/>
          <w:lang w:val="en-US"/>
        </w:rPr>
      </w:pPr>
    </w:p>
    <w:p w14:paraId="16C6B016" w14:textId="77777777" w:rsidR="00327EC4" w:rsidRPr="006E52DD" w:rsidRDefault="00327EC4" w:rsidP="00327EC4">
      <w:pPr>
        <w:autoSpaceDE w:val="0"/>
        <w:autoSpaceDN w:val="0"/>
        <w:adjustRightInd w:val="0"/>
        <w:spacing w:after="0" w:line="240" w:lineRule="auto"/>
        <w:rPr>
          <w:rFonts w:cs="Times"/>
          <w:sz w:val="28"/>
          <w:szCs w:val="28"/>
          <w:lang w:val="en-US"/>
        </w:rPr>
      </w:pPr>
    </w:p>
    <w:p w14:paraId="5F5E0A24" w14:textId="77777777" w:rsidR="00327EC4" w:rsidRPr="006E52DD" w:rsidRDefault="00327EC4" w:rsidP="00327EC4">
      <w:pPr>
        <w:autoSpaceDE w:val="0"/>
        <w:autoSpaceDN w:val="0"/>
        <w:adjustRightInd w:val="0"/>
        <w:spacing w:after="0" w:line="240" w:lineRule="auto"/>
        <w:rPr>
          <w:rFonts w:cs="Times"/>
          <w:sz w:val="28"/>
          <w:szCs w:val="28"/>
          <w:lang w:val="en-US"/>
        </w:rPr>
      </w:pPr>
    </w:p>
    <w:p w14:paraId="35B7F23A" w14:textId="77777777" w:rsidR="00327EC4" w:rsidRPr="006E52DD" w:rsidRDefault="00327EC4" w:rsidP="00327EC4">
      <w:pPr>
        <w:autoSpaceDE w:val="0"/>
        <w:autoSpaceDN w:val="0"/>
        <w:adjustRightInd w:val="0"/>
        <w:spacing w:after="0" w:line="240" w:lineRule="auto"/>
        <w:rPr>
          <w:rFonts w:cs="Times"/>
          <w:sz w:val="28"/>
          <w:szCs w:val="28"/>
          <w:lang w:val="en-US"/>
        </w:rPr>
      </w:pPr>
    </w:p>
    <w:p w14:paraId="192981BD" w14:textId="77777777" w:rsidR="00D01CBC" w:rsidRPr="006E52DD" w:rsidRDefault="00D01CBC" w:rsidP="00D01CBC">
      <w:pPr>
        <w:pStyle w:val="Default"/>
        <w:rPr>
          <w:lang w:val="en-US"/>
        </w:rPr>
      </w:pPr>
    </w:p>
    <w:tbl>
      <w:tblPr>
        <w:tblW w:w="0" w:type="auto"/>
        <w:tblLayout w:type="fixed"/>
        <w:tblLook w:val="04A0" w:firstRow="1" w:lastRow="0" w:firstColumn="1" w:lastColumn="0" w:noHBand="0" w:noVBand="1"/>
      </w:tblPr>
      <w:tblGrid>
        <w:gridCol w:w="2943"/>
        <w:gridCol w:w="3686"/>
      </w:tblGrid>
      <w:tr w:rsidR="00D01CBC" w:rsidRPr="006E52DD" w14:paraId="4F7636D0" w14:textId="77777777" w:rsidTr="00D01CBC">
        <w:trPr>
          <w:trHeight w:val="127"/>
        </w:trPr>
        <w:tc>
          <w:tcPr>
            <w:tcW w:w="2943" w:type="dxa"/>
          </w:tcPr>
          <w:p w14:paraId="6862F1E5" w14:textId="72308E1A" w:rsidR="00D01CBC" w:rsidRPr="006E52DD" w:rsidRDefault="00D01CBC">
            <w:pPr>
              <w:pStyle w:val="Default"/>
              <w:rPr>
                <w:sz w:val="28"/>
                <w:szCs w:val="28"/>
                <w:lang w:val="en-US"/>
              </w:rPr>
            </w:pPr>
            <w:r w:rsidRPr="006E52DD">
              <w:rPr>
                <w:sz w:val="28"/>
                <w:szCs w:val="28"/>
                <w:lang w:val="en-US"/>
              </w:rPr>
              <w:t xml:space="preserve">Submitted by: </w:t>
            </w:r>
          </w:p>
        </w:tc>
        <w:tc>
          <w:tcPr>
            <w:tcW w:w="3686" w:type="dxa"/>
          </w:tcPr>
          <w:p w14:paraId="36E6CDE9" w14:textId="2F66B6AB" w:rsidR="00D01CBC" w:rsidRPr="006E52DD" w:rsidRDefault="00D01CBC">
            <w:pPr>
              <w:pStyle w:val="Default"/>
              <w:rPr>
                <w:sz w:val="28"/>
                <w:szCs w:val="28"/>
                <w:lang w:val="en-US"/>
              </w:rPr>
            </w:pPr>
            <w:r w:rsidRPr="006E52DD">
              <w:rPr>
                <w:rFonts w:cs="Times"/>
                <w:sz w:val="28"/>
                <w:szCs w:val="28"/>
                <w:lang w:val="en-US"/>
              </w:rPr>
              <w:t xml:space="preserve">Harshal </w:t>
            </w:r>
            <w:proofErr w:type="spellStart"/>
            <w:r w:rsidRPr="006E52DD">
              <w:rPr>
                <w:rFonts w:cs="Times"/>
                <w:sz w:val="28"/>
                <w:szCs w:val="28"/>
                <w:lang w:val="en-US"/>
              </w:rPr>
              <w:t>Rajan</w:t>
            </w:r>
            <w:proofErr w:type="spellEnd"/>
            <w:r w:rsidRPr="006E52DD">
              <w:rPr>
                <w:rFonts w:cs="Times"/>
                <w:sz w:val="28"/>
                <w:szCs w:val="28"/>
                <w:lang w:val="en-US"/>
              </w:rPr>
              <w:t xml:space="preserve"> Vaze</w:t>
            </w:r>
          </w:p>
        </w:tc>
      </w:tr>
      <w:tr w:rsidR="00D01CBC" w:rsidRPr="006E52DD" w14:paraId="1B316CFA" w14:textId="77777777" w:rsidTr="00D01CBC">
        <w:trPr>
          <w:trHeight w:val="127"/>
        </w:trPr>
        <w:tc>
          <w:tcPr>
            <w:tcW w:w="2943" w:type="dxa"/>
          </w:tcPr>
          <w:p w14:paraId="0521BB3C" w14:textId="77777777" w:rsidR="00D01CBC" w:rsidRPr="006E52DD" w:rsidRDefault="00D01CBC">
            <w:pPr>
              <w:pStyle w:val="Default"/>
              <w:rPr>
                <w:sz w:val="28"/>
                <w:szCs w:val="28"/>
                <w:lang w:val="en-US"/>
              </w:rPr>
            </w:pPr>
            <w:r w:rsidRPr="006E52DD">
              <w:rPr>
                <w:sz w:val="28"/>
                <w:szCs w:val="28"/>
                <w:lang w:val="en-US"/>
              </w:rPr>
              <w:t xml:space="preserve">Matriculation no.: </w:t>
            </w:r>
          </w:p>
        </w:tc>
        <w:tc>
          <w:tcPr>
            <w:tcW w:w="3686" w:type="dxa"/>
          </w:tcPr>
          <w:p w14:paraId="7A188EF6" w14:textId="2F7E6B92" w:rsidR="00D01CBC" w:rsidRPr="006E52DD" w:rsidRDefault="00D01CBC">
            <w:pPr>
              <w:pStyle w:val="Default"/>
              <w:rPr>
                <w:sz w:val="28"/>
                <w:szCs w:val="28"/>
                <w:lang w:val="en-US"/>
              </w:rPr>
            </w:pPr>
            <w:r w:rsidRPr="006E52DD">
              <w:rPr>
                <w:rFonts w:cs="Times"/>
                <w:sz w:val="28"/>
                <w:szCs w:val="28"/>
                <w:lang w:val="en-US"/>
              </w:rPr>
              <w:t>1269879</w:t>
            </w:r>
          </w:p>
        </w:tc>
      </w:tr>
      <w:tr w:rsidR="00D01CBC" w:rsidRPr="006E52DD" w14:paraId="65CF657F" w14:textId="77777777" w:rsidTr="00D01CBC">
        <w:trPr>
          <w:trHeight w:val="127"/>
        </w:trPr>
        <w:tc>
          <w:tcPr>
            <w:tcW w:w="2943" w:type="dxa"/>
          </w:tcPr>
          <w:p w14:paraId="522E852A" w14:textId="77777777" w:rsidR="00D01CBC" w:rsidRPr="006E52DD" w:rsidRDefault="00D01CBC">
            <w:pPr>
              <w:pStyle w:val="Default"/>
              <w:rPr>
                <w:sz w:val="28"/>
                <w:szCs w:val="28"/>
                <w:lang w:val="en-US"/>
              </w:rPr>
            </w:pPr>
            <w:r w:rsidRPr="006E52DD">
              <w:rPr>
                <w:sz w:val="28"/>
                <w:szCs w:val="28"/>
                <w:lang w:val="en-US"/>
              </w:rPr>
              <w:t xml:space="preserve">First examiner: </w:t>
            </w:r>
          </w:p>
        </w:tc>
        <w:tc>
          <w:tcPr>
            <w:tcW w:w="3686" w:type="dxa"/>
          </w:tcPr>
          <w:p w14:paraId="5DB78DFF" w14:textId="0E3437DF" w:rsidR="00D01CBC" w:rsidRPr="006E52DD" w:rsidRDefault="00D01CBC">
            <w:pPr>
              <w:pStyle w:val="Default"/>
              <w:rPr>
                <w:sz w:val="28"/>
                <w:szCs w:val="28"/>
                <w:lang w:val="en-US"/>
              </w:rPr>
            </w:pPr>
            <w:r w:rsidRPr="006E52DD">
              <w:rPr>
                <w:rFonts w:cs="Times"/>
                <w:sz w:val="28"/>
                <w:szCs w:val="28"/>
                <w:lang w:val="en-US"/>
              </w:rPr>
              <w:t>Prof. Dr. Ulrich Trick</w:t>
            </w:r>
          </w:p>
        </w:tc>
      </w:tr>
      <w:tr w:rsidR="00D01CBC" w:rsidRPr="006E52DD" w14:paraId="5DAC26D1" w14:textId="77777777" w:rsidTr="00D01CBC">
        <w:trPr>
          <w:trHeight w:val="127"/>
        </w:trPr>
        <w:tc>
          <w:tcPr>
            <w:tcW w:w="2943" w:type="dxa"/>
          </w:tcPr>
          <w:p w14:paraId="6075AE9F" w14:textId="77777777" w:rsidR="00D01CBC" w:rsidRPr="006E52DD" w:rsidRDefault="00D01CBC">
            <w:pPr>
              <w:pStyle w:val="Default"/>
              <w:rPr>
                <w:sz w:val="28"/>
                <w:szCs w:val="28"/>
                <w:lang w:val="en-US"/>
              </w:rPr>
            </w:pPr>
            <w:r w:rsidRPr="006E52DD">
              <w:rPr>
                <w:sz w:val="28"/>
                <w:szCs w:val="28"/>
                <w:lang w:val="en-US"/>
              </w:rPr>
              <w:t xml:space="preserve">Second examiner: </w:t>
            </w:r>
          </w:p>
        </w:tc>
        <w:tc>
          <w:tcPr>
            <w:tcW w:w="3686" w:type="dxa"/>
          </w:tcPr>
          <w:p w14:paraId="1DB902C6" w14:textId="3AC73EE3" w:rsidR="00D01CBC" w:rsidRPr="006E52DD" w:rsidRDefault="00D01CBC">
            <w:pPr>
              <w:pStyle w:val="Default"/>
              <w:rPr>
                <w:sz w:val="28"/>
                <w:szCs w:val="28"/>
                <w:lang w:val="en-US"/>
              </w:rPr>
            </w:pPr>
            <w:r w:rsidRPr="006E52DD">
              <w:rPr>
                <w:rFonts w:cs="Times"/>
                <w:sz w:val="28"/>
                <w:szCs w:val="28"/>
                <w:lang w:val="en-US"/>
              </w:rPr>
              <w:t>Prof. Dr. Armin Lehmann</w:t>
            </w:r>
          </w:p>
        </w:tc>
      </w:tr>
      <w:tr w:rsidR="00D01CBC" w:rsidRPr="006E52DD" w14:paraId="3D770EED" w14:textId="77777777" w:rsidTr="00D01CBC">
        <w:trPr>
          <w:trHeight w:val="127"/>
        </w:trPr>
        <w:tc>
          <w:tcPr>
            <w:tcW w:w="2943" w:type="dxa"/>
          </w:tcPr>
          <w:p w14:paraId="305A054E" w14:textId="48C12D9C" w:rsidR="00D01CBC" w:rsidRPr="006E52DD" w:rsidRDefault="00D01CBC">
            <w:pPr>
              <w:pStyle w:val="Default"/>
              <w:rPr>
                <w:sz w:val="28"/>
                <w:szCs w:val="28"/>
                <w:lang w:val="en-US"/>
              </w:rPr>
            </w:pPr>
            <w:r w:rsidRPr="006E52DD">
              <w:rPr>
                <w:sz w:val="28"/>
                <w:szCs w:val="28"/>
                <w:lang w:val="en-US"/>
              </w:rPr>
              <w:t xml:space="preserve">External supervisor: </w:t>
            </w:r>
          </w:p>
        </w:tc>
        <w:tc>
          <w:tcPr>
            <w:tcW w:w="3686" w:type="dxa"/>
          </w:tcPr>
          <w:p w14:paraId="088A51F6" w14:textId="298B4BE7" w:rsidR="00D01CBC" w:rsidRPr="006E52DD" w:rsidRDefault="00D01CBC">
            <w:pPr>
              <w:pStyle w:val="Default"/>
              <w:rPr>
                <w:sz w:val="28"/>
                <w:szCs w:val="28"/>
                <w:lang w:val="en-US"/>
              </w:rPr>
            </w:pPr>
            <w:r w:rsidRPr="006E52DD">
              <w:rPr>
                <w:rFonts w:cs="Times"/>
                <w:sz w:val="28"/>
                <w:szCs w:val="28"/>
                <w:lang w:val="en-US"/>
              </w:rPr>
              <w:t xml:space="preserve">Dr. Peter </w:t>
            </w:r>
            <w:proofErr w:type="spellStart"/>
            <w:r w:rsidRPr="006E52DD">
              <w:rPr>
                <w:rFonts w:cs="Times"/>
                <w:sz w:val="28"/>
                <w:szCs w:val="28"/>
                <w:lang w:val="en-US"/>
              </w:rPr>
              <w:t>Gröschke</w:t>
            </w:r>
            <w:proofErr w:type="spellEnd"/>
          </w:p>
        </w:tc>
      </w:tr>
      <w:tr w:rsidR="00D01CBC" w:rsidRPr="006E52DD" w14:paraId="48D05F0D" w14:textId="77777777" w:rsidTr="00D01CBC">
        <w:trPr>
          <w:trHeight w:val="127"/>
        </w:trPr>
        <w:tc>
          <w:tcPr>
            <w:tcW w:w="2943" w:type="dxa"/>
          </w:tcPr>
          <w:p w14:paraId="1B847BA8" w14:textId="77777777" w:rsidR="00D01CBC" w:rsidRPr="006E52DD" w:rsidRDefault="00D01CBC">
            <w:pPr>
              <w:pStyle w:val="Default"/>
              <w:rPr>
                <w:sz w:val="28"/>
                <w:szCs w:val="28"/>
                <w:lang w:val="en-US"/>
              </w:rPr>
            </w:pPr>
            <w:r w:rsidRPr="006E52DD">
              <w:rPr>
                <w:sz w:val="28"/>
                <w:szCs w:val="28"/>
                <w:lang w:val="en-US"/>
              </w:rPr>
              <w:t xml:space="preserve">Date of start: </w:t>
            </w:r>
          </w:p>
        </w:tc>
        <w:tc>
          <w:tcPr>
            <w:tcW w:w="3686" w:type="dxa"/>
          </w:tcPr>
          <w:p w14:paraId="4488A28A" w14:textId="228096EE" w:rsidR="00D01CBC" w:rsidRPr="006E52DD" w:rsidRDefault="00D01CBC">
            <w:pPr>
              <w:pStyle w:val="Default"/>
              <w:rPr>
                <w:sz w:val="28"/>
                <w:szCs w:val="28"/>
                <w:lang w:val="en-US"/>
              </w:rPr>
            </w:pPr>
            <w:r w:rsidRPr="006E52DD">
              <w:rPr>
                <w:sz w:val="28"/>
                <w:szCs w:val="28"/>
                <w:lang w:val="en-US"/>
              </w:rPr>
              <w:t xml:space="preserve">01.05.2022 </w:t>
            </w:r>
          </w:p>
        </w:tc>
      </w:tr>
      <w:tr w:rsidR="00D01CBC" w:rsidRPr="006E52DD" w14:paraId="7A6475B4" w14:textId="77777777" w:rsidTr="00D01CBC">
        <w:trPr>
          <w:trHeight w:val="127"/>
        </w:trPr>
        <w:tc>
          <w:tcPr>
            <w:tcW w:w="2943" w:type="dxa"/>
          </w:tcPr>
          <w:p w14:paraId="7CDB442B" w14:textId="77777777" w:rsidR="00D01CBC" w:rsidRPr="006E52DD" w:rsidRDefault="00D01CBC">
            <w:pPr>
              <w:pStyle w:val="Default"/>
              <w:rPr>
                <w:sz w:val="28"/>
                <w:szCs w:val="28"/>
                <w:lang w:val="en-US"/>
              </w:rPr>
            </w:pPr>
            <w:r w:rsidRPr="006E52DD">
              <w:rPr>
                <w:sz w:val="28"/>
                <w:szCs w:val="28"/>
                <w:lang w:val="en-US"/>
              </w:rPr>
              <w:t xml:space="preserve">Date of submission: </w:t>
            </w:r>
          </w:p>
        </w:tc>
        <w:tc>
          <w:tcPr>
            <w:tcW w:w="3686" w:type="dxa"/>
          </w:tcPr>
          <w:p w14:paraId="02D32CA5" w14:textId="3C95B1E6" w:rsidR="00D01CBC" w:rsidRPr="006E52DD" w:rsidRDefault="00D01CBC">
            <w:pPr>
              <w:pStyle w:val="Default"/>
              <w:rPr>
                <w:sz w:val="28"/>
                <w:szCs w:val="28"/>
                <w:lang w:val="en-US"/>
              </w:rPr>
            </w:pPr>
          </w:p>
        </w:tc>
      </w:tr>
    </w:tbl>
    <w:p w14:paraId="2CC80E0B" w14:textId="2952F693" w:rsidR="00812A67" w:rsidRPr="006E52DD" w:rsidRDefault="00327EC4" w:rsidP="00812A67">
      <w:pPr>
        <w:rPr>
          <w:rFonts w:cs="Times"/>
          <w:sz w:val="28"/>
          <w:szCs w:val="28"/>
          <w:lang w:val="en-US"/>
        </w:rPr>
      </w:pPr>
      <w:r w:rsidRPr="006E52DD">
        <w:rPr>
          <w:rFonts w:cs="Times"/>
          <w:sz w:val="28"/>
          <w:szCs w:val="28"/>
          <w:lang w:val="en-US"/>
        </w:rPr>
        <w:br w:type="page"/>
      </w:r>
      <w:r w:rsidR="00812A67" w:rsidRPr="006E52DD">
        <w:rPr>
          <w:rFonts w:ascii="Times New Roman" w:hAnsi="Times New Roman"/>
          <w:sz w:val="45"/>
          <w:szCs w:val="45"/>
          <w:lang w:val="en-US"/>
        </w:rPr>
        <w:lastRenderedPageBreak/>
        <w:t xml:space="preserve">Statement </w:t>
      </w:r>
    </w:p>
    <w:p w14:paraId="11CF88A7" w14:textId="2CAA7633" w:rsidR="00812A67" w:rsidRPr="006E52DD" w:rsidRDefault="00812A67" w:rsidP="00812A67">
      <w:pPr>
        <w:autoSpaceDE w:val="0"/>
        <w:autoSpaceDN w:val="0"/>
        <w:adjustRightInd w:val="0"/>
        <w:spacing w:after="0" w:line="240" w:lineRule="auto"/>
        <w:jc w:val="left"/>
        <w:rPr>
          <w:rFonts w:ascii="Times New Roman" w:hAnsi="Times New Roman"/>
          <w:sz w:val="23"/>
          <w:szCs w:val="23"/>
          <w:lang w:val="en-US"/>
        </w:rPr>
      </w:pPr>
      <w:r w:rsidRPr="006E52DD">
        <w:rPr>
          <w:rFonts w:ascii="Times New Roman" w:hAnsi="Times New Roman"/>
          <w:sz w:val="23"/>
          <w:szCs w:val="23"/>
          <w:lang w:val="en-US"/>
        </w:rPr>
        <w:t>I conf</w:t>
      </w:r>
      <w:r w:rsidR="002277C7" w:rsidRPr="006E52DD">
        <w:rPr>
          <w:rFonts w:ascii="Times New Roman" w:hAnsi="Times New Roman"/>
          <w:sz w:val="23"/>
          <w:szCs w:val="23"/>
          <w:lang w:val="en-US"/>
        </w:rPr>
        <w:t>i</w:t>
      </w:r>
      <w:r w:rsidRPr="006E52DD">
        <w:rPr>
          <w:rFonts w:ascii="Times New Roman" w:hAnsi="Times New Roman"/>
          <w:sz w:val="23"/>
          <w:szCs w:val="23"/>
          <w:lang w:val="en-US"/>
        </w:rPr>
        <w:t>rm that I have written this thesis on my own. No other sources were used except those referenced. Content which is taken literally or analogously from published or unpublished sources is identified as such. The drawings or figures of this work have been created by myself or are provided with an appropriate reference. This work has not been submitted in the same or similar form or to any other examination board.</w:t>
      </w:r>
    </w:p>
    <w:p w14:paraId="61BA1B2C" w14:textId="77777777" w:rsidR="00812A67" w:rsidRPr="006E52DD" w:rsidRDefault="00812A67" w:rsidP="00812A67">
      <w:pPr>
        <w:autoSpaceDE w:val="0"/>
        <w:autoSpaceDN w:val="0"/>
        <w:adjustRightInd w:val="0"/>
        <w:spacing w:after="0" w:line="240" w:lineRule="auto"/>
        <w:ind w:left="709" w:hanging="709"/>
        <w:jc w:val="left"/>
        <w:rPr>
          <w:rFonts w:ascii="Times New Roman" w:hAnsi="Times New Roman"/>
          <w:sz w:val="23"/>
          <w:szCs w:val="23"/>
          <w:lang w:val="en-US"/>
        </w:rPr>
      </w:pPr>
    </w:p>
    <w:p w14:paraId="3BB16324" w14:textId="77777777" w:rsidR="00812A67" w:rsidRPr="006E52DD" w:rsidRDefault="00812A67" w:rsidP="00812A67">
      <w:pPr>
        <w:autoSpaceDE w:val="0"/>
        <w:autoSpaceDN w:val="0"/>
        <w:adjustRightInd w:val="0"/>
        <w:spacing w:after="0" w:line="240" w:lineRule="auto"/>
        <w:jc w:val="left"/>
        <w:rPr>
          <w:rFonts w:ascii="Times New Roman" w:hAnsi="Times New Roman"/>
          <w:sz w:val="23"/>
          <w:szCs w:val="23"/>
          <w:lang w:val="en-US"/>
        </w:rPr>
      </w:pPr>
    </w:p>
    <w:p w14:paraId="1F353518" w14:textId="77777777" w:rsidR="00812A67" w:rsidRPr="006E52DD" w:rsidRDefault="00812A67" w:rsidP="00812A67">
      <w:pPr>
        <w:autoSpaceDE w:val="0"/>
        <w:autoSpaceDN w:val="0"/>
        <w:adjustRightInd w:val="0"/>
        <w:spacing w:after="0" w:line="240" w:lineRule="auto"/>
        <w:jc w:val="left"/>
        <w:rPr>
          <w:rFonts w:ascii="Times New Roman" w:hAnsi="Times New Roman"/>
          <w:sz w:val="23"/>
          <w:szCs w:val="23"/>
          <w:lang w:val="en-US"/>
        </w:rPr>
      </w:pPr>
      <w:r w:rsidRPr="006E52DD">
        <w:rPr>
          <w:rFonts w:ascii="Times New Roman" w:hAnsi="Times New Roman"/>
          <w:sz w:val="23"/>
          <w:szCs w:val="23"/>
          <w:lang w:val="en-US"/>
        </w:rPr>
        <w:t>_____________________________</w:t>
      </w:r>
    </w:p>
    <w:p w14:paraId="5742AB77" w14:textId="4A6697DE" w:rsidR="00812A67" w:rsidRPr="006E52DD" w:rsidRDefault="00812A67" w:rsidP="00812A67">
      <w:pPr>
        <w:autoSpaceDE w:val="0"/>
        <w:autoSpaceDN w:val="0"/>
        <w:adjustRightInd w:val="0"/>
        <w:spacing w:after="0" w:line="240" w:lineRule="auto"/>
        <w:jc w:val="left"/>
        <w:rPr>
          <w:rFonts w:ascii="Times New Roman" w:hAnsi="Times New Roman"/>
          <w:sz w:val="23"/>
          <w:szCs w:val="23"/>
          <w:lang w:val="en-US"/>
        </w:rPr>
      </w:pPr>
      <w:r w:rsidRPr="006E52DD">
        <w:rPr>
          <w:rFonts w:ascii="Times New Roman" w:hAnsi="Times New Roman"/>
          <w:sz w:val="23"/>
          <w:szCs w:val="23"/>
          <w:lang w:val="en-US"/>
        </w:rPr>
        <w:t xml:space="preserve">Date, </w:t>
      </w:r>
      <w:r w:rsidR="00036F04" w:rsidRPr="006E52DD">
        <w:rPr>
          <w:rFonts w:ascii="Times New Roman" w:hAnsi="Times New Roman"/>
          <w:sz w:val="23"/>
          <w:szCs w:val="23"/>
          <w:lang w:val="en-US"/>
        </w:rPr>
        <w:t>signature</w:t>
      </w:r>
      <w:r w:rsidRPr="006E52DD">
        <w:rPr>
          <w:rFonts w:ascii="Times New Roman" w:hAnsi="Times New Roman"/>
          <w:sz w:val="23"/>
          <w:szCs w:val="23"/>
          <w:lang w:val="en-US"/>
        </w:rPr>
        <w:t xml:space="preserve"> of the student</w:t>
      </w:r>
    </w:p>
    <w:p w14:paraId="55AB0574" w14:textId="77777777" w:rsidR="001D5071" w:rsidRPr="006E52DD" w:rsidRDefault="001D5071" w:rsidP="00A80E83">
      <w:pPr>
        <w:rPr>
          <w:rFonts w:cs="Times"/>
          <w:sz w:val="28"/>
          <w:szCs w:val="28"/>
          <w:lang w:val="en-US"/>
        </w:rPr>
      </w:pPr>
    </w:p>
    <w:p w14:paraId="1CFD141A" w14:textId="77777777" w:rsidR="001D5071" w:rsidRPr="006E52DD" w:rsidRDefault="001D5071" w:rsidP="00A80E83">
      <w:pPr>
        <w:rPr>
          <w:rFonts w:cs="Times"/>
          <w:sz w:val="28"/>
          <w:szCs w:val="28"/>
          <w:lang w:val="en-US"/>
        </w:rPr>
      </w:pPr>
    </w:p>
    <w:p w14:paraId="2026F014" w14:textId="77777777" w:rsidR="00410C19" w:rsidRPr="006E52DD" w:rsidRDefault="00410C19" w:rsidP="00410C19">
      <w:pPr>
        <w:autoSpaceDE w:val="0"/>
        <w:autoSpaceDN w:val="0"/>
        <w:adjustRightInd w:val="0"/>
        <w:spacing w:after="0" w:line="240" w:lineRule="auto"/>
        <w:jc w:val="left"/>
        <w:rPr>
          <w:rFonts w:ascii="Times New Roman" w:hAnsi="Times New Roman"/>
          <w:sz w:val="23"/>
          <w:szCs w:val="23"/>
          <w:lang w:val="en-US"/>
        </w:rPr>
      </w:pPr>
    </w:p>
    <w:p w14:paraId="10D5036A" w14:textId="77777777" w:rsidR="00410C19" w:rsidRPr="006E52DD" w:rsidRDefault="00410C19" w:rsidP="00410C19">
      <w:pPr>
        <w:autoSpaceDE w:val="0"/>
        <w:autoSpaceDN w:val="0"/>
        <w:adjustRightInd w:val="0"/>
        <w:spacing w:after="0" w:line="240" w:lineRule="auto"/>
        <w:jc w:val="left"/>
        <w:rPr>
          <w:rFonts w:ascii="Times New Roman" w:hAnsi="Times New Roman"/>
          <w:sz w:val="23"/>
          <w:szCs w:val="23"/>
          <w:lang w:val="en-US"/>
        </w:rPr>
      </w:pPr>
    </w:p>
    <w:p w14:paraId="1111EB8B" w14:textId="77777777" w:rsidR="00410C19" w:rsidRPr="006E52DD" w:rsidRDefault="00410C19" w:rsidP="00410C19">
      <w:pPr>
        <w:rPr>
          <w:rFonts w:ascii="Times New Roman" w:hAnsi="Times New Roman"/>
          <w:lang w:val="en-US"/>
        </w:rPr>
      </w:pPr>
    </w:p>
    <w:p w14:paraId="7785EDA3" w14:textId="77777777" w:rsidR="001E1DC3" w:rsidRPr="006E52DD" w:rsidRDefault="007D621F" w:rsidP="00631DD1">
      <w:pPr>
        <w:rPr>
          <w:lang w:val="en-US"/>
        </w:rPr>
      </w:pPr>
      <w:r w:rsidRPr="006E52DD">
        <w:rPr>
          <w:lang w:val="en-US"/>
        </w:rPr>
        <w:br w:type="page"/>
      </w:r>
    </w:p>
    <w:p w14:paraId="67FA849E" w14:textId="07E07390" w:rsidR="000A5706" w:rsidRPr="006E52DD" w:rsidRDefault="00427359" w:rsidP="007E7AA5">
      <w:pPr>
        <w:pStyle w:val="berschrift1oNum"/>
        <w:numPr>
          <w:ilvl w:val="0"/>
          <w:numId w:val="0"/>
        </w:numPr>
        <w:rPr>
          <w:lang w:val="en-US"/>
        </w:rPr>
      </w:pPr>
      <w:bookmarkStart w:id="2" w:name="_Hlk112755154"/>
      <w:bookmarkStart w:id="3" w:name="_Hlk108739208"/>
      <w:r w:rsidRPr="006E52DD">
        <w:rPr>
          <w:lang w:val="en-US"/>
        </w:rPr>
        <w:lastRenderedPageBreak/>
        <w:t>Content</w:t>
      </w:r>
    </w:p>
    <w:p w14:paraId="6CCE86BD" w14:textId="6F87FB61" w:rsidR="0059133D" w:rsidRDefault="000A5706">
      <w:pPr>
        <w:pStyle w:val="TOC1"/>
        <w:rPr>
          <w:rFonts w:asciiTheme="minorHAnsi" w:eastAsiaTheme="minorEastAsia" w:hAnsiTheme="minorHAnsi" w:cstheme="minorBidi"/>
          <w:b w:val="0"/>
          <w:sz w:val="22"/>
          <w:szCs w:val="22"/>
          <w:lang w:val="en-DE" w:eastAsia="en-DE"/>
        </w:rPr>
      </w:pPr>
      <w:r w:rsidRPr="006E52DD">
        <w:rPr>
          <w:noProof w:val="0"/>
          <w:lang w:val="en-US"/>
        </w:rPr>
        <w:fldChar w:fldCharType="begin"/>
      </w:r>
      <w:r w:rsidRPr="006E52DD">
        <w:rPr>
          <w:noProof w:val="0"/>
          <w:lang w:val="en-US"/>
        </w:rPr>
        <w:instrText xml:space="preserve"> TOC \o "1-3" \h \z </w:instrText>
      </w:r>
      <w:r w:rsidRPr="006E52DD">
        <w:rPr>
          <w:noProof w:val="0"/>
          <w:lang w:val="en-US"/>
        </w:rPr>
        <w:fldChar w:fldCharType="separate"/>
      </w:r>
      <w:hyperlink w:anchor="_Toc113742439" w:history="1">
        <w:r w:rsidR="0059133D" w:rsidRPr="00A1269C">
          <w:rPr>
            <w:rStyle w:val="Hyperlink"/>
            <w:lang w:val="en-US"/>
          </w:rPr>
          <w:t>1</w:t>
        </w:r>
        <w:r w:rsidR="0059133D">
          <w:rPr>
            <w:rFonts w:asciiTheme="minorHAnsi" w:eastAsiaTheme="minorEastAsia" w:hAnsiTheme="minorHAnsi" w:cstheme="minorBidi"/>
            <w:b w:val="0"/>
            <w:sz w:val="22"/>
            <w:szCs w:val="22"/>
            <w:lang w:val="en-DE" w:eastAsia="en-DE"/>
          </w:rPr>
          <w:tab/>
        </w:r>
        <w:r w:rsidR="0059133D" w:rsidRPr="00A1269C">
          <w:rPr>
            <w:rStyle w:val="Hyperlink"/>
            <w:lang w:val="en-US"/>
          </w:rPr>
          <w:t>Introduction</w:t>
        </w:r>
        <w:r w:rsidR="0059133D">
          <w:rPr>
            <w:webHidden/>
          </w:rPr>
          <w:tab/>
        </w:r>
        <w:r w:rsidR="0059133D">
          <w:rPr>
            <w:webHidden/>
          </w:rPr>
          <w:fldChar w:fldCharType="begin"/>
        </w:r>
        <w:r w:rsidR="0059133D">
          <w:rPr>
            <w:webHidden/>
          </w:rPr>
          <w:instrText xml:space="preserve"> PAGEREF _Toc113742439 \h </w:instrText>
        </w:r>
        <w:r w:rsidR="0059133D">
          <w:rPr>
            <w:webHidden/>
          </w:rPr>
        </w:r>
        <w:r w:rsidR="0059133D">
          <w:rPr>
            <w:webHidden/>
          </w:rPr>
          <w:fldChar w:fldCharType="separate"/>
        </w:r>
        <w:r w:rsidR="0059133D">
          <w:rPr>
            <w:webHidden/>
          </w:rPr>
          <w:t>7</w:t>
        </w:r>
        <w:r w:rsidR="0059133D">
          <w:rPr>
            <w:webHidden/>
          </w:rPr>
          <w:fldChar w:fldCharType="end"/>
        </w:r>
      </w:hyperlink>
    </w:p>
    <w:p w14:paraId="4A13FBC4" w14:textId="1FBFCA12" w:rsidR="0059133D" w:rsidRDefault="0059133D">
      <w:pPr>
        <w:pStyle w:val="TOC2"/>
        <w:rPr>
          <w:rFonts w:asciiTheme="minorHAnsi" w:eastAsiaTheme="minorEastAsia" w:hAnsiTheme="minorHAnsi" w:cstheme="minorBidi"/>
          <w:sz w:val="22"/>
          <w:szCs w:val="22"/>
          <w:lang w:val="en-DE" w:eastAsia="en-DE"/>
        </w:rPr>
      </w:pPr>
      <w:hyperlink w:anchor="_Toc113742440" w:history="1">
        <w:r w:rsidRPr="00A1269C">
          <w:rPr>
            <w:rStyle w:val="Hyperlink"/>
            <w:rFonts w:cs="Times"/>
            <w:lang w:val="en-US"/>
          </w:rPr>
          <w:t>1.1</w:t>
        </w:r>
        <w:r>
          <w:rPr>
            <w:rFonts w:asciiTheme="minorHAnsi" w:eastAsiaTheme="minorEastAsia" w:hAnsiTheme="minorHAnsi" w:cstheme="minorBidi"/>
            <w:sz w:val="22"/>
            <w:szCs w:val="22"/>
            <w:lang w:val="en-DE" w:eastAsia="en-DE"/>
          </w:rPr>
          <w:tab/>
        </w:r>
        <w:r w:rsidRPr="00A1269C">
          <w:rPr>
            <w:rStyle w:val="Hyperlink"/>
            <w:rFonts w:cs="Times"/>
            <w:lang w:val="en-US"/>
          </w:rPr>
          <w:t>Aim and Motivation</w:t>
        </w:r>
        <w:r>
          <w:rPr>
            <w:webHidden/>
          </w:rPr>
          <w:tab/>
        </w:r>
        <w:r>
          <w:rPr>
            <w:webHidden/>
          </w:rPr>
          <w:fldChar w:fldCharType="begin"/>
        </w:r>
        <w:r>
          <w:rPr>
            <w:webHidden/>
          </w:rPr>
          <w:instrText xml:space="preserve"> PAGEREF _Toc113742440 \h </w:instrText>
        </w:r>
        <w:r>
          <w:rPr>
            <w:webHidden/>
          </w:rPr>
        </w:r>
        <w:r>
          <w:rPr>
            <w:webHidden/>
          </w:rPr>
          <w:fldChar w:fldCharType="separate"/>
        </w:r>
        <w:r>
          <w:rPr>
            <w:webHidden/>
          </w:rPr>
          <w:t>7</w:t>
        </w:r>
        <w:r>
          <w:rPr>
            <w:webHidden/>
          </w:rPr>
          <w:fldChar w:fldCharType="end"/>
        </w:r>
      </w:hyperlink>
    </w:p>
    <w:p w14:paraId="7BAE78D3" w14:textId="11ABD956" w:rsidR="0059133D" w:rsidRDefault="0059133D">
      <w:pPr>
        <w:pStyle w:val="TOC2"/>
        <w:rPr>
          <w:rFonts w:asciiTheme="minorHAnsi" w:eastAsiaTheme="minorEastAsia" w:hAnsiTheme="minorHAnsi" w:cstheme="minorBidi"/>
          <w:sz w:val="22"/>
          <w:szCs w:val="22"/>
          <w:lang w:val="en-DE" w:eastAsia="en-DE"/>
        </w:rPr>
      </w:pPr>
      <w:hyperlink w:anchor="_Toc113742441" w:history="1">
        <w:r w:rsidRPr="00A1269C">
          <w:rPr>
            <w:rStyle w:val="Hyperlink"/>
            <w:rFonts w:cs="Times"/>
            <w:lang w:val="en-US"/>
          </w:rPr>
          <w:t>1.2</w:t>
        </w:r>
        <w:r>
          <w:rPr>
            <w:rFonts w:asciiTheme="minorHAnsi" w:eastAsiaTheme="minorEastAsia" w:hAnsiTheme="minorHAnsi" w:cstheme="minorBidi"/>
            <w:sz w:val="22"/>
            <w:szCs w:val="22"/>
            <w:lang w:val="en-DE" w:eastAsia="en-DE"/>
          </w:rPr>
          <w:tab/>
        </w:r>
        <w:r w:rsidRPr="00A1269C">
          <w:rPr>
            <w:rStyle w:val="Hyperlink"/>
            <w:rFonts w:cs="Times"/>
            <w:lang w:val="en-US"/>
          </w:rPr>
          <w:t>Problem Statement</w:t>
        </w:r>
        <w:r>
          <w:rPr>
            <w:webHidden/>
          </w:rPr>
          <w:tab/>
        </w:r>
        <w:r>
          <w:rPr>
            <w:webHidden/>
          </w:rPr>
          <w:fldChar w:fldCharType="begin"/>
        </w:r>
        <w:r>
          <w:rPr>
            <w:webHidden/>
          </w:rPr>
          <w:instrText xml:space="preserve"> PAGEREF _Toc113742441 \h </w:instrText>
        </w:r>
        <w:r>
          <w:rPr>
            <w:webHidden/>
          </w:rPr>
        </w:r>
        <w:r>
          <w:rPr>
            <w:webHidden/>
          </w:rPr>
          <w:fldChar w:fldCharType="separate"/>
        </w:r>
        <w:r>
          <w:rPr>
            <w:webHidden/>
          </w:rPr>
          <w:t>8</w:t>
        </w:r>
        <w:r>
          <w:rPr>
            <w:webHidden/>
          </w:rPr>
          <w:fldChar w:fldCharType="end"/>
        </w:r>
      </w:hyperlink>
    </w:p>
    <w:p w14:paraId="6F5E22B2" w14:textId="0AB10F55" w:rsidR="0059133D" w:rsidRDefault="0059133D">
      <w:pPr>
        <w:pStyle w:val="TOC2"/>
        <w:rPr>
          <w:rFonts w:asciiTheme="minorHAnsi" w:eastAsiaTheme="minorEastAsia" w:hAnsiTheme="minorHAnsi" w:cstheme="minorBidi"/>
          <w:sz w:val="22"/>
          <w:szCs w:val="22"/>
          <w:lang w:val="en-DE" w:eastAsia="en-DE"/>
        </w:rPr>
      </w:pPr>
      <w:hyperlink w:anchor="_Toc113742442" w:history="1">
        <w:r w:rsidRPr="00A1269C">
          <w:rPr>
            <w:rStyle w:val="Hyperlink"/>
            <w:rFonts w:cs="Times"/>
            <w:lang w:val="en-US"/>
          </w:rPr>
          <w:t>1.3</w:t>
        </w:r>
        <w:r>
          <w:rPr>
            <w:rFonts w:asciiTheme="minorHAnsi" w:eastAsiaTheme="minorEastAsia" w:hAnsiTheme="minorHAnsi" w:cstheme="minorBidi"/>
            <w:sz w:val="22"/>
            <w:szCs w:val="22"/>
            <w:lang w:val="en-DE" w:eastAsia="en-DE"/>
          </w:rPr>
          <w:tab/>
        </w:r>
        <w:r w:rsidRPr="00A1269C">
          <w:rPr>
            <w:rStyle w:val="Hyperlink"/>
            <w:rFonts w:cs="Times"/>
            <w:lang w:val="en-US"/>
          </w:rPr>
          <w:t>Thesis Structure</w:t>
        </w:r>
        <w:r>
          <w:rPr>
            <w:webHidden/>
          </w:rPr>
          <w:tab/>
        </w:r>
        <w:r>
          <w:rPr>
            <w:webHidden/>
          </w:rPr>
          <w:fldChar w:fldCharType="begin"/>
        </w:r>
        <w:r>
          <w:rPr>
            <w:webHidden/>
          </w:rPr>
          <w:instrText xml:space="preserve"> PAGEREF _Toc113742442 \h </w:instrText>
        </w:r>
        <w:r>
          <w:rPr>
            <w:webHidden/>
          </w:rPr>
        </w:r>
        <w:r>
          <w:rPr>
            <w:webHidden/>
          </w:rPr>
          <w:fldChar w:fldCharType="separate"/>
        </w:r>
        <w:r>
          <w:rPr>
            <w:webHidden/>
          </w:rPr>
          <w:t>8</w:t>
        </w:r>
        <w:r>
          <w:rPr>
            <w:webHidden/>
          </w:rPr>
          <w:fldChar w:fldCharType="end"/>
        </w:r>
      </w:hyperlink>
    </w:p>
    <w:p w14:paraId="0966042C" w14:textId="1695AE21" w:rsidR="0059133D" w:rsidRDefault="0059133D">
      <w:pPr>
        <w:pStyle w:val="TOC1"/>
        <w:rPr>
          <w:rFonts w:asciiTheme="minorHAnsi" w:eastAsiaTheme="minorEastAsia" w:hAnsiTheme="minorHAnsi" w:cstheme="minorBidi"/>
          <w:b w:val="0"/>
          <w:sz w:val="22"/>
          <w:szCs w:val="22"/>
          <w:lang w:val="en-DE" w:eastAsia="en-DE"/>
        </w:rPr>
      </w:pPr>
      <w:hyperlink w:anchor="_Toc113742443" w:history="1">
        <w:r w:rsidRPr="00A1269C">
          <w:rPr>
            <w:rStyle w:val="Hyperlink"/>
            <w:rFonts w:ascii="Times New Roman" w:hAnsi="Times New Roman"/>
            <w:lang w:val="en-US"/>
          </w:rPr>
          <w:t>2</w:t>
        </w:r>
        <w:r>
          <w:rPr>
            <w:rFonts w:asciiTheme="minorHAnsi" w:eastAsiaTheme="minorEastAsia" w:hAnsiTheme="minorHAnsi" w:cstheme="minorBidi"/>
            <w:b w:val="0"/>
            <w:sz w:val="22"/>
            <w:szCs w:val="22"/>
            <w:lang w:val="en-DE" w:eastAsia="en-DE"/>
          </w:rPr>
          <w:tab/>
        </w:r>
        <w:r w:rsidRPr="00A1269C">
          <w:rPr>
            <w:rStyle w:val="Hyperlink"/>
            <w:lang w:val="en-US"/>
          </w:rPr>
          <w:t>Theoretical Background</w:t>
        </w:r>
        <w:r>
          <w:rPr>
            <w:webHidden/>
          </w:rPr>
          <w:tab/>
        </w:r>
        <w:r>
          <w:rPr>
            <w:webHidden/>
          </w:rPr>
          <w:fldChar w:fldCharType="begin"/>
        </w:r>
        <w:r>
          <w:rPr>
            <w:webHidden/>
          </w:rPr>
          <w:instrText xml:space="preserve"> PAGEREF _Toc113742443 \h </w:instrText>
        </w:r>
        <w:r>
          <w:rPr>
            <w:webHidden/>
          </w:rPr>
        </w:r>
        <w:r>
          <w:rPr>
            <w:webHidden/>
          </w:rPr>
          <w:fldChar w:fldCharType="separate"/>
        </w:r>
        <w:r>
          <w:rPr>
            <w:webHidden/>
          </w:rPr>
          <w:t>9</w:t>
        </w:r>
        <w:r>
          <w:rPr>
            <w:webHidden/>
          </w:rPr>
          <w:fldChar w:fldCharType="end"/>
        </w:r>
      </w:hyperlink>
    </w:p>
    <w:p w14:paraId="29BAC90D" w14:textId="66E86491" w:rsidR="0059133D" w:rsidRDefault="0059133D">
      <w:pPr>
        <w:pStyle w:val="TOC2"/>
        <w:rPr>
          <w:rFonts w:asciiTheme="minorHAnsi" w:eastAsiaTheme="minorEastAsia" w:hAnsiTheme="minorHAnsi" w:cstheme="minorBidi"/>
          <w:sz w:val="22"/>
          <w:szCs w:val="22"/>
          <w:lang w:val="en-DE" w:eastAsia="en-DE"/>
        </w:rPr>
      </w:pPr>
      <w:hyperlink w:anchor="_Toc113742444" w:history="1">
        <w:r w:rsidRPr="00A1269C">
          <w:rPr>
            <w:rStyle w:val="Hyperlink"/>
            <w:rFonts w:cs="Times"/>
            <w:lang w:val="en-US"/>
          </w:rPr>
          <w:t>2.1</w:t>
        </w:r>
        <w:r>
          <w:rPr>
            <w:rFonts w:asciiTheme="minorHAnsi" w:eastAsiaTheme="minorEastAsia" w:hAnsiTheme="minorHAnsi" w:cstheme="minorBidi"/>
            <w:sz w:val="22"/>
            <w:szCs w:val="22"/>
            <w:lang w:val="en-DE" w:eastAsia="en-DE"/>
          </w:rPr>
          <w:tab/>
        </w:r>
        <w:r w:rsidRPr="00A1269C">
          <w:rPr>
            <w:rStyle w:val="Hyperlink"/>
            <w:rFonts w:cs="Times"/>
            <w:lang w:val="en-US"/>
          </w:rPr>
          <w:t>Software defined Networking</w:t>
        </w:r>
        <w:r>
          <w:rPr>
            <w:webHidden/>
          </w:rPr>
          <w:tab/>
        </w:r>
        <w:r>
          <w:rPr>
            <w:webHidden/>
          </w:rPr>
          <w:fldChar w:fldCharType="begin"/>
        </w:r>
        <w:r>
          <w:rPr>
            <w:webHidden/>
          </w:rPr>
          <w:instrText xml:space="preserve"> PAGEREF _Toc113742444 \h </w:instrText>
        </w:r>
        <w:r>
          <w:rPr>
            <w:webHidden/>
          </w:rPr>
        </w:r>
        <w:r>
          <w:rPr>
            <w:webHidden/>
          </w:rPr>
          <w:fldChar w:fldCharType="separate"/>
        </w:r>
        <w:r>
          <w:rPr>
            <w:webHidden/>
          </w:rPr>
          <w:t>9</w:t>
        </w:r>
        <w:r>
          <w:rPr>
            <w:webHidden/>
          </w:rPr>
          <w:fldChar w:fldCharType="end"/>
        </w:r>
      </w:hyperlink>
    </w:p>
    <w:p w14:paraId="7DBFD2FB" w14:textId="4C5A443D" w:rsidR="0059133D" w:rsidRDefault="0059133D">
      <w:pPr>
        <w:pStyle w:val="TOC2"/>
        <w:rPr>
          <w:rFonts w:asciiTheme="minorHAnsi" w:eastAsiaTheme="minorEastAsia" w:hAnsiTheme="minorHAnsi" w:cstheme="minorBidi"/>
          <w:sz w:val="22"/>
          <w:szCs w:val="22"/>
          <w:lang w:val="en-DE" w:eastAsia="en-DE"/>
        </w:rPr>
      </w:pPr>
      <w:hyperlink w:anchor="_Toc113742445" w:history="1">
        <w:r w:rsidRPr="00A1269C">
          <w:rPr>
            <w:rStyle w:val="Hyperlink"/>
            <w:rFonts w:cs="Times"/>
            <w:lang w:val="en-US"/>
          </w:rPr>
          <w:t>2.2</w:t>
        </w:r>
        <w:r>
          <w:rPr>
            <w:rFonts w:asciiTheme="minorHAnsi" w:eastAsiaTheme="minorEastAsia" w:hAnsiTheme="minorHAnsi" w:cstheme="minorBidi"/>
            <w:sz w:val="22"/>
            <w:szCs w:val="22"/>
            <w:lang w:val="en-DE" w:eastAsia="en-DE"/>
          </w:rPr>
          <w:tab/>
        </w:r>
        <w:r w:rsidRPr="00A1269C">
          <w:rPr>
            <w:rStyle w:val="Hyperlink"/>
            <w:rFonts w:cs="Times"/>
            <w:lang w:val="en-US"/>
          </w:rPr>
          <w:t>SDN Controllers</w:t>
        </w:r>
        <w:r>
          <w:rPr>
            <w:webHidden/>
          </w:rPr>
          <w:tab/>
        </w:r>
        <w:r>
          <w:rPr>
            <w:webHidden/>
          </w:rPr>
          <w:fldChar w:fldCharType="begin"/>
        </w:r>
        <w:r>
          <w:rPr>
            <w:webHidden/>
          </w:rPr>
          <w:instrText xml:space="preserve"> PAGEREF _Toc113742445 \h </w:instrText>
        </w:r>
        <w:r>
          <w:rPr>
            <w:webHidden/>
          </w:rPr>
        </w:r>
        <w:r>
          <w:rPr>
            <w:webHidden/>
          </w:rPr>
          <w:fldChar w:fldCharType="separate"/>
        </w:r>
        <w:r>
          <w:rPr>
            <w:webHidden/>
          </w:rPr>
          <w:t>11</w:t>
        </w:r>
        <w:r>
          <w:rPr>
            <w:webHidden/>
          </w:rPr>
          <w:fldChar w:fldCharType="end"/>
        </w:r>
      </w:hyperlink>
    </w:p>
    <w:p w14:paraId="430DF087" w14:textId="1AFC9001" w:rsidR="0059133D" w:rsidRDefault="0059133D">
      <w:pPr>
        <w:pStyle w:val="TOC3"/>
        <w:rPr>
          <w:rFonts w:asciiTheme="minorHAnsi" w:eastAsiaTheme="minorEastAsia" w:hAnsiTheme="minorHAnsi" w:cstheme="minorBidi"/>
          <w:sz w:val="22"/>
          <w:szCs w:val="22"/>
          <w:lang w:val="en-DE" w:eastAsia="en-DE"/>
        </w:rPr>
      </w:pPr>
      <w:hyperlink w:anchor="_Toc113742446" w:history="1">
        <w:r w:rsidRPr="00A1269C">
          <w:rPr>
            <w:rStyle w:val="Hyperlink"/>
            <w:rFonts w:cs="Times"/>
          </w:rPr>
          <w:t>2.2.1</w:t>
        </w:r>
        <w:r>
          <w:rPr>
            <w:rFonts w:asciiTheme="minorHAnsi" w:eastAsiaTheme="minorEastAsia" w:hAnsiTheme="minorHAnsi" w:cstheme="minorBidi"/>
            <w:sz w:val="22"/>
            <w:szCs w:val="22"/>
            <w:lang w:val="en-DE" w:eastAsia="en-DE"/>
          </w:rPr>
          <w:tab/>
        </w:r>
        <w:r w:rsidRPr="00A1269C">
          <w:rPr>
            <w:rStyle w:val="Hyperlink"/>
            <w:rFonts w:cs="Times"/>
          </w:rPr>
          <w:t>ONOS</w:t>
        </w:r>
        <w:r>
          <w:rPr>
            <w:webHidden/>
          </w:rPr>
          <w:tab/>
        </w:r>
        <w:r>
          <w:rPr>
            <w:webHidden/>
          </w:rPr>
          <w:fldChar w:fldCharType="begin"/>
        </w:r>
        <w:r>
          <w:rPr>
            <w:webHidden/>
          </w:rPr>
          <w:instrText xml:space="preserve"> PAGEREF _Toc113742446 \h </w:instrText>
        </w:r>
        <w:r>
          <w:rPr>
            <w:webHidden/>
          </w:rPr>
        </w:r>
        <w:r>
          <w:rPr>
            <w:webHidden/>
          </w:rPr>
          <w:fldChar w:fldCharType="separate"/>
        </w:r>
        <w:r>
          <w:rPr>
            <w:webHidden/>
          </w:rPr>
          <w:t>16</w:t>
        </w:r>
        <w:r>
          <w:rPr>
            <w:webHidden/>
          </w:rPr>
          <w:fldChar w:fldCharType="end"/>
        </w:r>
      </w:hyperlink>
    </w:p>
    <w:p w14:paraId="08D142F0" w14:textId="6C3ADCD3" w:rsidR="0059133D" w:rsidRDefault="0059133D">
      <w:pPr>
        <w:pStyle w:val="TOC3"/>
        <w:rPr>
          <w:rFonts w:asciiTheme="minorHAnsi" w:eastAsiaTheme="minorEastAsia" w:hAnsiTheme="minorHAnsi" w:cstheme="minorBidi"/>
          <w:sz w:val="22"/>
          <w:szCs w:val="22"/>
          <w:lang w:val="en-DE" w:eastAsia="en-DE"/>
        </w:rPr>
      </w:pPr>
      <w:hyperlink w:anchor="_Toc113742447" w:history="1">
        <w:r w:rsidRPr="00A1269C">
          <w:rPr>
            <w:rStyle w:val="Hyperlink"/>
            <w:rFonts w:cs="Times"/>
          </w:rPr>
          <w:t>2.2.2</w:t>
        </w:r>
        <w:r>
          <w:rPr>
            <w:rFonts w:asciiTheme="minorHAnsi" w:eastAsiaTheme="minorEastAsia" w:hAnsiTheme="minorHAnsi" w:cstheme="minorBidi"/>
            <w:sz w:val="22"/>
            <w:szCs w:val="22"/>
            <w:lang w:val="en-DE" w:eastAsia="en-DE"/>
          </w:rPr>
          <w:tab/>
        </w:r>
        <w:r w:rsidRPr="00A1269C">
          <w:rPr>
            <w:rStyle w:val="Hyperlink"/>
            <w:rFonts w:cs="Times"/>
          </w:rPr>
          <w:t>ODL</w:t>
        </w:r>
        <w:r>
          <w:rPr>
            <w:webHidden/>
          </w:rPr>
          <w:tab/>
        </w:r>
        <w:r>
          <w:rPr>
            <w:webHidden/>
          </w:rPr>
          <w:fldChar w:fldCharType="begin"/>
        </w:r>
        <w:r>
          <w:rPr>
            <w:webHidden/>
          </w:rPr>
          <w:instrText xml:space="preserve"> PAGEREF _Toc113742447 \h </w:instrText>
        </w:r>
        <w:r>
          <w:rPr>
            <w:webHidden/>
          </w:rPr>
        </w:r>
        <w:r>
          <w:rPr>
            <w:webHidden/>
          </w:rPr>
          <w:fldChar w:fldCharType="separate"/>
        </w:r>
        <w:r>
          <w:rPr>
            <w:webHidden/>
          </w:rPr>
          <w:t>16</w:t>
        </w:r>
        <w:r>
          <w:rPr>
            <w:webHidden/>
          </w:rPr>
          <w:fldChar w:fldCharType="end"/>
        </w:r>
      </w:hyperlink>
    </w:p>
    <w:p w14:paraId="5F01A722" w14:textId="3DD743D5" w:rsidR="0059133D" w:rsidRDefault="0059133D">
      <w:pPr>
        <w:pStyle w:val="TOC3"/>
        <w:rPr>
          <w:rFonts w:asciiTheme="minorHAnsi" w:eastAsiaTheme="minorEastAsia" w:hAnsiTheme="minorHAnsi" w:cstheme="minorBidi"/>
          <w:sz w:val="22"/>
          <w:szCs w:val="22"/>
          <w:lang w:val="en-DE" w:eastAsia="en-DE"/>
        </w:rPr>
      </w:pPr>
      <w:hyperlink w:anchor="_Toc113742448" w:history="1">
        <w:r w:rsidRPr="00A1269C">
          <w:rPr>
            <w:rStyle w:val="Hyperlink"/>
            <w:rFonts w:cs="Times"/>
          </w:rPr>
          <w:t>2.2.3</w:t>
        </w:r>
        <w:r>
          <w:rPr>
            <w:rFonts w:asciiTheme="minorHAnsi" w:eastAsiaTheme="minorEastAsia" w:hAnsiTheme="minorHAnsi" w:cstheme="minorBidi"/>
            <w:sz w:val="22"/>
            <w:szCs w:val="22"/>
            <w:lang w:val="en-DE" w:eastAsia="en-DE"/>
          </w:rPr>
          <w:tab/>
        </w:r>
        <w:r w:rsidRPr="00A1269C">
          <w:rPr>
            <w:rStyle w:val="Hyperlink"/>
            <w:rFonts w:cs="Times"/>
          </w:rPr>
          <w:t>Ryu</w:t>
        </w:r>
        <w:r>
          <w:rPr>
            <w:webHidden/>
          </w:rPr>
          <w:tab/>
        </w:r>
        <w:r>
          <w:rPr>
            <w:webHidden/>
          </w:rPr>
          <w:fldChar w:fldCharType="begin"/>
        </w:r>
        <w:r>
          <w:rPr>
            <w:webHidden/>
          </w:rPr>
          <w:instrText xml:space="preserve"> PAGEREF _Toc113742448 \h </w:instrText>
        </w:r>
        <w:r>
          <w:rPr>
            <w:webHidden/>
          </w:rPr>
        </w:r>
        <w:r>
          <w:rPr>
            <w:webHidden/>
          </w:rPr>
          <w:fldChar w:fldCharType="separate"/>
        </w:r>
        <w:r>
          <w:rPr>
            <w:webHidden/>
          </w:rPr>
          <w:t>16</w:t>
        </w:r>
        <w:r>
          <w:rPr>
            <w:webHidden/>
          </w:rPr>
          <w:fldChar w:fldCharType="end"/>
        </w:r>
      </w:hyperlink>
    </w:p>
    <w:p w14:paraId="5D75BB29" w14:textId="67802A31" w:rsidR="0059133D" w:rsidRDefault="0059133D">
      <w:pPr>
        <w:pStyle w:val="TOC2"/>
        <w:rPr>
          <w:rFonts w:asciiTheme="minorHAnsi" w:eastAsiaTheme="minorEastAsia" w:hAnsiTheme="minorHAnsi" w:cstheme="minorBidi"/>
          <w:sz w:val="22"/>
          <w:szCs w:val="22"/>
          <w:lang w:val="en-DE" w:eastAsia="en-DE"/>
        </w:rPr>
      </w:pPr>
      <w:hyperlink w:anchor="_Toc113742449" w:history="1">
        <w:r w:rsidRPr="00A1269C">
          <w:rPr>
            <w:rStyle w:val="Hyperlink"/>
            <w:lang w:val="en-US"/>
          </w:rPr>
          <w:t>2.3</w:t>
        </w:r>
        <w:r>
          <w:rPr>
            <w:rFonts w:asciiTheme="minorHAnsi" w:eastAsiaTheme="minorEastAsia" w:hAnsiTheme="minorHAnsi" w:cstheme="minorBidi"/>
            <w:sz w:val="22"/>
            <w:szCs w:val="22"/>
            <w:lang w:val="en-DE" w:eastAsia="en-DE"/>
          </w:rPr>
          <w:tab/>
        </w:r>
        <w:r w:rsidRPr="00A1269C">
          <w:rPr>
            <w:rStyle w:val="Hyperlink"/>
            <w:lang w:val="en-US"/>
          </w:rPr>
          <w:t>Software Switches</w:t>
        </w:r>
        <w:r>
          <w:rPr>
            <w:webHidden/>
          </w:rPr>
          <w:tab/>
        </w:r>
        <w:r>
          <w:rPr>
            <w:webHidden/>
          </w:rPr>
          <w:fldChar w:fldCharType="begin"/>
        </w:r>
        <w:r>
          <w:rPr>
            <w:webHidden/>
          </w:rPr>
          <w:instrText xml:space="preserve"> PAGEREF _Toc113742449 \h </w:instrText>
        </w:r>
        <w:r>
          <w:rPr>
            <w:webHidden/>
          </w:rPr>
        </w:r>
        <w:r>
          <w:rPr>
            <w:webHidden/>
          </w:rPr>
          <w:fldChar w:fldCharType="separate"/>
        </w:r>
        <w:r>
          <w:rPr>
            <w:webHidden/>
          </w:rPr>
          <w:t>17</w:t>
        </w:r>
        <w:r>
          <w:rPr>
            <w:webHidden/>
          </w:rPr>
          <w:fldChar w:fldCharType="end"/>
        </w:r>
      </w:hyperlink>
    </w:p>
    <w:p w14:paraId="0899FEBF" w14:textId="0E76C10A" w:rsidR="0059133D" w:rsidRDefault="0059133D">
      <w:pPr>
        <w:pStyle w:val="TOC2"/>
        <w:rPr>
          <w:rFonts w:asciiTheme="minorHAnsi" w:eastAsiaTheme="minorEastAsia" w:hAnsiTheme="minorHAnsi" w:cstheme="minorBidi"/>
          <w:sz w:val="22"/>
          <w:szCs w:val="22"/>
          <w:lang w:val="en-DE" w:eastAsia="en-DE"/>
        </w:rPr>
      </w:pPr>
      <w:hyperlink w:anchor="_Toc113742450" w:history="1">
        <w:r w:rsidRPr="00A1269C">
          <w:rPr>
            <w:rStyle w:val="Hyperlink"/>
            <w:rFonts w:cs="Times"/>
            <w:lang w:val="en-US"/>
          </w:rPr>
          <w:t>2.4</w:t>
        </w:r>
        <w:r>
          <w:rPr>
            <w:rFonts w:asciiTheme="minorHAnsi" w:eastAsiaTheme="minorEastAsia" w:hAnsiTheme="minorHAnsi" w:cstheme="minorBidi"/>
            <w:sz w:val="22"/>
            <w:szCs w:val="22"/>
            <w:lang w:val="en-DE" w:eastAsia="en-DE"/>
          </w:rPr>
          <w:tab/>
        </w:r>
        <w:r w:rsidRPr="00A1269C">
          <w:rPr>
            <w:rStyle w:val="Hyperlink"/>
            <w:rFonts w:cs="Times"/>
            <w:lang w:val="en-US"/>
          </w:rPr>
          <w:t>Virtual Emulated Environment</w:t>
        </w:r>
        <w:r>
          <w:rPr>
            <w:webHidden/>
          </w:rPr>
          <w:tab/>
        </w:r>
        <w:r>
          <w:rPr>
            <w:webHidden/>
          </w:rPr>
          <w:fldChar w:fldCharType="begin"/>
        </w:r>
        <w:r>
          <w:rPr>
            <w:webHidden/>
          </w:rPr>
          <w:instrText xml:space="preserve"> PAGEREF _Toc113742450 \h </w:instrText>
        </w:r>
        <w:r>
          <w:rPr>
            <w:webHidden/>
          </w:rPr>
        </w:r>
        <w:r>
          <w:rPr>
            <w:webHidden/>
          </w:rPr>
          <w:fldChar w:fldCharType="separate"/>
        </w:r>
        <w:r>
          <w:rPr>
            <w:webHidden/>
          </w:rPr>
          <w:t>17</w:t>
        </w:r>
        <w:r>
          <w:rPr>
            <w:webHidden/>
          </w:rPr>
          <w:fldChar w:fldCharType="end"/>
        </w:r>
      </w:hyperlink>
    </w:p>
    <w:p w14:paraId="16CE999D" w14:textId="24176425" w:rsidR="0059133D" w:rsidRDefault="0059133D">
      <w:pPr>
        <w:pStyle w:val="TOC3"/>
        <w:rPr>
          <w:rFonts w:asciiTheme="minorHAnsi" w:eastAsiaTheme="minorEastAsia" w:hAnsiTheme="minorHAnsi" w:cstheme="minorBidi"/>
          <w:sz w:val="22"/>
          <w:szCs w:val="22"/>
          <w:lang w:val="en-DE" w:eastAsia="en-DE"/>
        </w:rPr>
      </w:pPr>
      <w:hyperlink w:anchor="_Toc113742451" w:history="1">
        <w:r w:rsidRPr="00A1269C">
          <w:rPr>
            <w:rStyle w:val="Hyperlink"/>
            <w:rFonts w:cs="Times"/>
          </w:rPr>
          <w:t>2.4.1</w:t>
        </w:r>
        <w:r>
          <w:rPr>
            <w:rFonts w:asciiTheme="minorHAnsi" w:eastAsiaTheme="minorEastAsia" w:hAnsiTheme="minorHAnsi" w:cstheme="minorBidi"/>
            <w:sz w:val="22"/>
            <w:szCs w:val="22"/>
            <w:lang w:val="en-DE" w:eastAsia="en-DE"/>
          </w:rPr>
          <w:tab/>
        </w:r>
        <w:r w:rsidRPr="00A1269C">
          <w:rPr>
            <w:rStyle w:val="Hyperlink"/>
            <w:rFonts w:cs="Times"/>
          </w:rPr>
          <w:t>Mininet</w:t>
        </w:r>
        <w:r>
          <w:rPr>
            <w:webHidden/>
          </w:rPr>
          <w:tab/>
        </w:r>
        <w:r>
          <w:rPr>
            <w:webHidden/>
          </w:rPr>
          <w:fldChar w:fldCharType="begin"/>
        </w:r>
        <w:r>
          <w:rPr>
            <w:webHidden/>
          </w:rPr>
          <w:instrText xml:space="preserve"> PAGEREF _Toc113742451 \h </w:instrText>
        </w:r>
        <w:r>
          <w:rPr>
            <w:webHidden/>
          </w:rPr>
        </w:r>
        <w:r>
          <w:rPr>
            <w:webHidden/>
          </w:rPr>
          <w:fldChar w:fldCharType="separate"/>
        </w:r>
        <w:r>
          <w:rPr>
            <w:webHidden/>
          </w:rPr>
          <w:t>17</w:t>
        </w:r>
        <w:r>
          <w:rPr>
            <w:webHidden/>
          </w:rPr>
          <w:fldChar w:fldCharType="end"/>
        </w:r>
      </w:hyperlink>
    </w:p>
    <w:p w14:paraId="0EE7E6AB" w14:textId="2B3A136B" w:rsidR="0059133D" w:rsidRDefault="0059133D">
      <w:pPr>
        <w:pStyle w:val="TOC3"/>
        <w:rPr>
          <w:rFonts w:asciiTheme="minorHAnsi" w:eastAsiaTheme="minorEastAsia" w:hAnsiTheme="minorHAnsi" w:cstheme="minorBidi"/>
          <w:sz w:val="22"/>
          <w:szCs w:val="22"/>
          <w:lang w:val="en-DE" w:eastAsia="en-DE"/>
        </w:rPr>
      </w:pPr>
      <w:hyperlink w:anchor="_Toc113742452" w:history="1">
        <w:r w:rsidRPr="00A1269C">
          <w:rPr>
            <w:rStyle w:val="Hyperlink"/>
            <w:rFonts w:cs="Times"/>
          </w:rPr>
          <w:t>2.4.2</w:t>
        </w:r>
        <w:r>
          <w:rPr>
            <w:rFonts w:asciiTheme="minorHAnsi" w:eastAsiaTheme="minorEastAsia" w:hAnsiTheme="minorHAnsi" w:cstheme="minorBidi"/>
            <w:sz w:val="22"/>
            <w:szCs w:val="22"/>
            <w:lang w:val="en-DE" w:eastAsia="en-DE"/>
          </w:rPr>
          <w:tab/>
        </w:r>
        <w:r w:rsidRPr="00A1269C">
          <w:rPr>
            <w:rStyle w:val="Hyperlink"/>
            <w:rFonts w:cs="Times"/>
          </w:rPr>
          <w:t>GNS3</w:t>
        </w:r>
        <w:r>
          <w:rPr>
            <w:webHidden/>
          </w:rPr>
          <w:tab/>
        </w:r>
        <w:r>
          <w:rPr>
            <w:webHidden/>
          </w:rPr>
          <w:fldChar w:fldCharType="begin"/>
        </w:r>
        <w:r>
          <w:rPr>
            <w:webHidden/>
          </w:rPr>
          <w:instrText xml:space="preserve"> PAGEREF _Toc113742452 \h </w:instrText>
        </w:r>
        <w:r>
          <w:rPr>
            <w:webHidden/>
          </w:rPr>
        </w:r>
        <w:r>
          <w:rPr>
            <w:webHidden/>
          </w:rPr>
          <w:fldChar w:fldCharType="separate"/>
        </w:r>
        <w:r>
          <w:rPr>
            <w:webHidden/>
          </w:rPr>
          <w:t>17</w:t>
        </w:r>
        <w:r>
          <w:rPr>
            <w:webHidden/>
          </w:rPr>
          <w:fldChar w:fldCharType="end"/>
        </w:r>
      </w:hyperlink>
    </w:p>
    <w:p w14:paraId="7188DE4C" w14:textId="6553D844" w:rsidR="0059133D" w:rsidRDefault="0059133D">
      <w:pPr>
        <w:pStyle w:val="TOC2"/>
        <w:rPr>
          <w:rFonts w:asciiTheme="minorHAnsi" w:eastAsiaTheme="minorEastAsia" w:hAnsiTheme="minorHAnsi" w:cstheme="minorBidi"/>
          <w:sz w:val="22"/>
          <w:szCs w:val="22"/>
          <w:lang w:val="en-DE" w:eastAsia="en-DE"/>
        </w:rPr>
      </w:pPr>
      <w:hyperlink w:anchor="_Toc113742453" w:history="1">
        <w:r w:rsidRPr="00A1269C">
          <w:rPr>
            <w:rStyle w:val="Hyperlink"/>
            <w:lang w:val="en-US"/>
          </w:rPr>
          <w:t>2.5</w:t>
        </w:r>
        <w:r>
          <w:rPr>
            <w:rFonts w:asciiTheme="minorHAnsi" w:eastAsiaTheme="minorEastAsia" w:hAnsiTheme="minorHAnsi" w:cstheme="minorBidi"/>
            <w:sz w:val="22"/>
            <w:szCs w:val="22"/>
            <w:lang w:val="en-DE" w:eastAsia="en-DE"/>
          </w:rPr>
          <w:tab/>
        </w:r>
        <w:r w:rsidRPr="00A1269C">
          <w:rPr>
            <w:rStyle w:val="Hyperlink"/>
            <w:lang w:val="en-US"/>
          </w:rPr>
          <w:t>OpenFlow Protocol</w:t>
        </w:r>
        <w:r>
          <w:rPr>
            <w:webHidden/>
          </w:rPr>
          <w:tab/>
        </w:r>
        <w:r>
          <w:rPr>
            <w:webHidden/>
          </w:rPr>
          <w:fldChar w:fldCharType="begin"/>
        </w:r>
        <w:r>
          <w:rPr>
            <w:webHidden/>
          </w:rPr>
          <w:instrText xml:space="preserve"> PAGEREF _Toc113742453 \h </w:instrText>
        </w:r>
        <w:r>
          <w:rPr>
            <w:webHidden/>
          </w:rPr>
        </w:r>
        <w:r>
          <w:rPr>
            <w:webHidden/>
          </w:rPr>
          <w:fldChar w:fldCharType="separate"/>
        </w:r>
        <w:r>
          <w:rPr>
            <w:webHidden/>
          </w:rPr>
          <w:t>18</w:t>
        </w:r>
        <w:r>
          <w:rPr>
            <w:webHidden/>
          </w:rPr>
          <w:fldChar w:fldCharType="end"/>
        </w:r>
      </w:hyperlink>
    </w:p>
    <w:p w14:paraId="2AC501F2" w14:textId="5CCC2AB3" w:rsidR="0059133D" w:rsidRDefault="0059133D">
      <w:pPr>
        <w:pStyle w:val="TOC1"/>
        <w:rPr>
          <w:rFonts w:asciiTheme="minorHAnsi" w:eastAsiaTheme="minorEastAsia" w:hAnsiTheme="minorHAnsi" w:cstheme="minorBidi"/>
          <w:b w:val="0"/>
          <w:sz w:val="22"/>
          <w:szCs w:val="22"/>
          <w:lang w:val="en-DE" w:eastAsia="en-DE"/>
        </w:rPr>
      </w:pPr>
      <w:hyperlink w:anchor="_Toc113742454" w:history="1">
        <w:r w:rsidRPr="00A1269C">
          <w:rPr>
            <w:rStyle w:val="Hyperlink"/>
            <w:lang w:val="en-US"/>
          </w:rPr>
          <w:t>3</w:t>
        </w:r>
        <w:r>
          <w:rPr>
            <w:rFonts w:asciiTheme="minorHAnsi" w:eastAsiaTheme="minorEastAsia" w:hAnsiTheme="minorHAnsi" w:cstheme="minorBidi"/>
            <w:b w:val="0"/>
            <w:sz w:val="22"/>
            <w:szCs w:val="22"/>
            <w:lang w:val="en-DE" w:eastAsia="en-DE"/>
          </w:rPr>
          <w:tab/>
        </w:r>
        <w:r w:rsidRPr="00A1269C">
          <w:rPr>
            <w:rStyle w:val="Hyperlink"/>
            <w:lang w:val="en-US"/>
          </w:rPr>
          <w:t>Requirements Analysis</w:t>
        </w:r>
        <w:r>
          <w:rPr>
            <w:webHidden/>
          </w:rPr>
          <w:tab/>
        </w:r>
        <w:r>
          <w:rPr>
            <w:webHidden/>
          </w:rPr>
          <w:fldChar w:fldCharType="begin"/>
        </w:r>
        <w:r>
          <w:rPr>
            <w:webHidden/>
          </w:rPr>
          <w:instrText xml:space="preserve"> PAGEREF _Toc113742454 \h </w:instrText>
        </w:r>
        <w:r>
          <w:rPr>
            <w:webHidden/>
          </w:rPr>
        </w:r>
        <w:r>
          <w:rPr>
            <w:webHidden/>
          </w:rPr>
          <w:fldChar w:fldCharType="separate"/>
        </w:r>
        <w:r>
          <w:rPr>
            <w:webHidden/>
          </w:rPr>
          <w:t>20</w:t>
        </w:r>
        <w:r>
          <w:rPr>
            <w:webHidden/>
          </w:rPr>
          <w:fldChar w:fldCharType="end"/>
        </w:r>
      </w:hyperlink>
    </w:p>
    <w:p w14:paraId="62E86FF6" w14:textId="2414DCC7" w:rsidR="0059133D" w:rsidRDefault="0059133D">
      <w:pPr>
        <w:pStyle w:val="TOC2"/>
        <w:rPr>
          <w:rFonts w:asciiTheme="minorHAnsi" w:eastAsiaTheme="minorEastAsia" w:hAnsiTheme="minorHAnsi" w:cstheme="minorBidi"/>
          <w:sz w:val="22"/>
          <w:szCs w:val="22"/>
          <w:lang w:val="en-DE" w:eastAsia="en-DE"/>
        </w:rPr>
      </w:pPr>
      <w:hyperlink w:anchor="_Toc113742455" w:history="1">
        <w:r w:rsidRPr="00A1269C">
          <w:rPr>
            <w:rStyle w:val="Hyperlink"/>
            <w:rFonts w:cs="Times"/>
            <w:lang w:val="en-US"/>
          </w:rPr>
          <w:t>3.1</w:t>
        </w:r>
        <w:r>
          <w:rPr>
            <w:rFonts w:asciiTheme="minorHAnsi" w:eastAsiaTheme="minorEastAsia" w:hAnsiTheme="minorHAnsi" w:cstheme="minorBidi"/>
            <w:sz w:val="22"/>
            <w:szCs w:val="22"/>
            <w:lang w:val="en-DE" w:eastAsia="en-DE"/>
          </w:rPr>
          <w:tab/>
        </w:r>
        <w:r w:rsidRPr="00A1269C">
          <w:rPr>
            <w:rStyle w:val="Hyperlink"/>
            <w:rFonts w:cs="Times"/>
            <w:lang w:val="en-US"/>
          </w:rPr>
          <w:t>General Objectives</w:t>
        </w:r>
        <w:r>
          <w:rPr>
            <w:webHidden/>
          </w:rPr>
          <w:tab/>
        </w:r>
        <w:r>
          <w:rPr>
            <w:webHidden/>
          </w:rPr>
          <w:fldChar w:fldCharType="begin"/>
        </w:r>
        <w:r>
          <w:rPr>
            <w:webHidden/>
          </w:rPr>
          <w:instrText xml:space="preserve"> PAGEREF _Toc113742455 \h </w:instrText>
        </w:r>
        <w:r>
          <w:rPr>
            <w:webHidden/>
          </w:rPr>
        </w:r>
        <w:r>
          <w:rPr>
            <w:webHidden/>
          </w:rPr>
          <w:fldChar w:fldCharType="separate"/>
        </w:r>
        <w:r>
          <w:rPr>
            <w:webHidden/>
          </w:rPr>
          <w:t>20</w:t>
        </w:r>
        <w:r>
          <w:rPr>
            <w:webHidden/>
          </w:rPr>
          <w:fldChar w:fldCharType="end"/>
        </w:r>
      </w:hyperlink>
    </w:p>
    <w:p w14:paraId="0A1C2269" w14:textId="56C1987E" w:rsidR="0059133D" w:rsidRDefault="0059133D">
      <w:pPr>
        <w:pStyle w:val="TOC2"/>
        <w:rPr>
          <w:rFonts w:asciiTheme="minorHAnsi" w:eastAsiaTheme="minorEastAsia" w:hAnsiTheme="minorHAnsi" w:cstheme="minorBidi"/>
          <w:sz w:val="22"/>
          <w:szCs w:val="22"/>
          <w:lang w:val="en-DE" w:eastAsia="en-DE"/>
        </w:rPr>
      </w:pPr>
      <w:hyperlink w:anchor="_Toc113742456" w:history="1">
        <w:r w:rsidRPr="00A1269C">
          <w:rPr>
            <w:rStyle w:val="Hyperlink"/>
            <w:rFonts w:cs="Times"/>
            <w:lang w:val="en-US"/>
          </w:rPr>
          <w:t>3.2</w:t>
        </w:r>
        <w:r>
          <w:rPr>
            <w:rFonts w:asciiTheme="minorHAnsi" w:eastAsiaTheme="minorEastAsia" w:hAnsiTheme="minorHAnsi" w:cstheme="minorBidi"/>
            <w:sz w:val="22"/>
            <w:szCs w:val="22"/>
            <w:lang w:val="en-DE" w:eastAsia="en-DE"/>
          </w:rPr>
          <w:tab/>
        </w:r>
        <w:r w:rsidRPr="00A1269C">
          <w:rPr>
            <w:rStyle w:val="Hyperlink"/>
            <w:rFonts w:cs="Times"/>
            <w:lang w:val="en-US"/>
          </w:rPr>
          <w:t>Work Plan</w:t>
        </w:r>
        <w:r>
          <w:rPr>
            <w:webHidden/>
          </w:rPr>
          <w:tab/>
        </w:r>
        <w:r>
          <w:rPr>
            <w:webHidden/>
          </w:rPr>
          <w:fldChar w:fldCharType="begin"/>
        </w:r>
        <w:r>
          <w:rPr>
            <w:webHidden/>
          </w:rPr>
          <w:instrText xml:space="preserve"> PAGEREF _Toc113742456 \h </w:instrText>
        </w:r>
        <w:r>
          <w:rPr>
            <w:webHidden/>
          </w:rPr>
        </w:r>
        <w:r>
          <w:rPr>
            <w:webHidden/>
          </w:rPr>
          <w:fldChar w:fldCharType="separate"/>
        </w:r>
        <w:r>
          <w:rPr>
            <w:webHidden/>
          </w:rPr>
          <w:t>20</w:t>
        </w:r>
        <w:r>
          <w:rPr>
            <w:webHidden/>
          </w:rPr>
          <w:fldChar w:fldCharType="end"/>
        </w:r>
      </w:hyperlink>
    </w:p>
    <w:p w14:paraId="7460DB27" w14:textId="027AA6A8" w:rsidR="0059133D" w:rsidRDefault="0059133D">
      <w:pPr>
        <w:pStyle w:val="TOC2"/>
        <w:rPr>
          <w:rFonts w:asciiTheme="minorHAnsi" w:eastAsiaTheme="minorEastAsia" w:hAnsiTheme="minorHAnsi" w:cstheme="minorBidi"/>
          <w:sz w:val="22"/>
          <w:szCs w:val="22"/>
          <w:lang w:val="en-DE" w:eastAsia="en-DE"/>
        </w:rPr>
      </w:pPr>
      <w:hyperlink w:anchor="_Toc113742457" w:history="1">
        <w:r w:rsidRPr="00A1269C">
          <w:rPr>
            <w:rStyle w:val="Hyperlink"/>
            <w:rFonts w:cs="Times"/>
            <w:lang w:val="en-US"/>
          </w:rPr>
          <w:t>3.3</w:t>
        </w:r>
        <w:r>
          <w:rPr>
            <w:rFonts w:asciiTheme="minorHAnsi" w:eastAsiaTheme="minorEastAsia" w:hAnsiTheme="minorHAnsi" w:cstheme="minorBidi"/>
            <w:sz w:val="22"/>
            <w:szCs w:val="22"/>
            <w:lang w:val="en-DE" w:eastAsia="en-DE"/>
          </w:rPr>
          <w:tab/>
        </w:r>
        <w:r w:rsidRPr="00A1269C">
          <w:rPr>
            <w:rStyle w:val="Hyperlink"/>
            <w:rFonts w:cs="Times"/>
            <w:lang w:val="en-US"/>
          </w:rPr>
          <w:t>Previous Work</w:t>
        </w:r>
        <w:r>
          <w:rPr>
            <w:webHidden/>
          </w:rPr>
          <w:tab/>
        </w:r>
        <w:r>
          <w:rPr>
            <w:webHidden/>
          </w:rPr>
          <w:fldChar w:fldCharType="begin"/>
        </w:r>
        <w:r>
          <w:rPr>
            <w:webHidden/>
          </w:rPr>
          <w:instrText xml:space="preserve"> PAGEREF _Toc113742457 \h </w:instrText>
        </w:r>
        <w:r>
          <w:rPr>
            <w:webHidden/>
          </w:rPr>
        </w:r>
        <w:r>
          <w:rPr>
            <w:webHidden/>
          </w:rPr>
          <w:fldChar w:fldCharType="separate"/>
        </w:r>
        <w:r>
          <w:rPr>
            <w:webHidden/>
          </w:rPr>
          <w:t>21</w:t>
        </w:r>
        <w:r>
          <w:rPr>
            <w:webHidden/>
          </w:rPr>
          <w:fldChar w:fldCharType="end"/>
        </w:r>
      </w:hyperlink>
    </w:p>
    <w:p w14:paraId="42C44C2C" w14:textId="0D5F78E7" w:rsidR="0059133D" w:rsidRDefault="0059133D">
      <w:pPr>
        <w:pStyle w:val="TOC1"/>
        <w:rPr>
          <w:rFonts w:asciiTheme="minorHAnsi" w:eastAsiaTheme="minorEastAsia" w:hAnsiTheme="minorHAnsi" w:cstheme="minorBidi"/>
          <w:b w:val="0"/>
          <w:sz w:val="22"/>
          <w:szCs w:val="22"/>
          <w:lang w:val="en-DE" w:eastAsia="en-DE"/>
        </w:rPr>
      </w:pPr>
      <w:hyperlink w:anchor="_Toc113742458" w:history="1">
        <w:r w:rsidRPr="00A1269C">
          <w:rPr>
            <w:rStyle w:val="Hyperlink"/>
            <w:lang w:val="en-US"/>
          </w:rPr>
          <w:t>4</w:t>
        </w:r>
        <w:r>
          <w:rPr>
            <w:rFonts w:asciiTheme="minorHAnsi" w:eastAsiaTheme="minorEastAsia" w:hAnsiTheme="minorHAnsi" w:cstheme="minorBidi"/>
            <w:b w:val="0"/>
            <w:sz w:val="22"/>
            <w:szCs w:val="22"/>
            <w:lang w:val="en-DE" w:eastAsia="en-DE"/>
          </w:rPr>
          <w:tab/>
        </w:r>
        <w:r w:rsidRPr="00A1269C">
          <w:rPr>
            <w:rStyle w:val="Hyperlink"/>
            <w:lang w:val="en-US"/>
          </w:rPr>
          <w:t>Realization</w:t>
        </w:r>
        <w:r>
          <w:rPr>
            <w:webHidden/>
          </w:rPr>
          <w:tab/>
        </w:r>
        <w:r>
          <w:rPr>
            <w:webHidden/>
          </w:rPr>
          <w:fldChar w:fldCharType="begin"/>
        </w:r>
        <w:r>
          <w:rPr>
            <w:webHidden/>
          </w:rPr>
          <w:instrText xml:space="preserve"> PAGEREF _Toc113742458 \h </w:instrText>
        </w:r>
        <w:r>
          <w:rPr>
            <w:webHidden/>
          </w:rPr>
        </w:r>
        <w:r>
          <w:rPr>
            <w:webHidden/>
          </w:rPr>
          <w:fldChar w:fldCharType="separate"/>
        </w:r>
        <w:r>
          <w:rPr>
            <w:webHidden/>
          </w:rPr>
          <w:t>22</w:t>
        </w:r>
        <w:r>
          <w:rPr>
            <w:webHidden/>
          </w:rPr>
          <w:fldChar w:fldCharType="end"/>
        </w:r>
      </w:hyperlink>
    </w:p>
    <w:p w14:paraId="7FAB0820" w14:textId="3B55DE86" w:rsidR="0059133D" w:rsidRDefault="0059133D">
      <w:pPr>
        <w:pStyle w:val="TOC2"/>
        <w:rPr>
          <w:rFonts w:asciiTheme="minorHAnsi" w:eastAsiaTheme="minorEastAsia" w:hAnsiTheme="minorHAnsi" w:cstheme="minorBidi"/>
          <w:sz w:val="22"/>
          <w:szCs w:val="22"/>
          <w:lang w:val="en-DE" w:eastAsia="en-DE"/>
        </w:rPr>
      </w:pPr>
      <w:hyperlink w:anchor="_Toc113742459" w:history="1">
        <w:r w:rsidRPr="00A1269C">
          <w:rPr>
            <w:rStyle w:val="Hyperlink"/>
            <w:lang w:val="en-US"/>
          </w:rPr>
          <w:t>4.1</w:t>
        </w:r>
        <w:r>
          <w:rPr>
            <w:rFonts w:asciiTheme="minorHAnsi" w:eastAsiaTheme="minorEastAsia" w:hAnsiTheme="minorHAnsi" w:cstheme="minorBidi"/>
            <w:sz w:val="22"/>
            <w:szCs w:val="22"/>
            <w:lang w:val="en-DE" w:eastAsia="en-DE"/>
          </w:rPr>
          <w:tab/>
        </w:r>
        <w:r w:rsidRPr="00A1269C">
          <w:rPr>
            <w:rStyle w:val="Hyperlink"/>
            <w:lang w:val="en-US"/>
          </w:rPr>
          <w:t>Installation</w:t>
        </w:r>
        <w:r>
          <w:rPr>
            <w:webHidden/>
          </w:rPr>
          <w:tab/>
        </w:r>
        <w:r>
          <w:rPr>
            <w:webHidden/>
          </w:rPr>
          <w:fldChar w:fldCharType="begin"/>
        </w:r>
        <w:r>
          <w:rPr>
            <w:webHidden/>
          </w:rPr>
          <w:instrText xml:space="preserve"> PAGEREF _Toc113742459 \h </w:instrText>
        </w:r>
        <w:r>
          <w:rPr>
            <w:webHidden/>
          </w:rPr>
        </w:r>
        <w:r>
          <w:rPr>
            <w:webHidden/>
          </w:rPr>
          <w:fldChar w:fldCharType="separate"/>
        </w:r>
        <w:r>
          <w:rPr>
            <w:webHidden/>
          </w:rPr>
          <w:t>22</w:t>
        </w:r>
        <w:r>
          <w:rPr>
            <w:webHidden/>
          </w:rPr>
          <w:fldChar w:fldCharType="end"/>
        </w:r>
      </w:hyperlink>
    </w:p>
    <w:p w14:paraId="5F63B327" w14:textId="1A2C32F7" w:rsidR="0059133D" w:rsidRDefault="0059133D">
      <w:pPr>
        <w:pStyle w:val="TOC2"/>
        <w:rPr>
          <w:rFonts w:asciiTheme="minorHAnsi" w:eastAsiaTheme="minorEastAsia" w:hAnsiTheme="minorHAnsi" w:cstheme="minorBidi"/>
          <w:sz w:val="22"/>
          <w:szCs w:val="22"/>
          <w:lang w:val="en-DE" w:eastAsia="en-DE"/>
        </w:rPr>
      </w:pPr>
      <w:hyperlink w:anchor="_Toc113742460" w:history="1">
        <w:r w:rsidRPr="00A1269C">
          <w:rPr>
            <w:rStyle w:val="Hyperlink"/>
            <w:lang w:val="en-US"/>
          </w:rPr>
          <w:t>4.2</w:t>
        </w:r>
        <w:r>
          <w:rPr>
            <w:rFonts w:asciiTheme="minorHAnsi" w:eastAsiaTheme="minorEastAsia" w:hAnsiTheme="minorHAnsi" w:cstheme="minorBidi"/>
            <w:sz w:val="22"/>
            <w:szCs w:val="22"/>
            <w:lang w:val="en-DE" w:eastAsia="en-DE"/>
          </w:rPr>
          <w:tab/>
        </w:r>
        <w:r w:rsidRPr="00A1269C">
          <w:rPr>
            <w:rStyle w:val="Hyperlink"/>
            <w:lang w:val="en-US"/>
          </w:rPr>
          <w:t>Implementation with GNS3</w:t>
        </w:r>
        <w:r>
          <w:rPr>
            <w:webHidden/>
          </w:rPr>
          <w:tab/>
        </w:r>
        <w:r>
          <w:rPr>
            <w:webHidden/>
          </w:rPr>
          <w:fldChar w:fldCharType="begin"/>
        </w:r>
        <w:r>
          <w:rPr>
            <w:webHidden/>
          </w:rPr>
          <w:instrText xml:space="preserve"> PAGEREF _Toc113742460 \h </w:instrText>
        </w:r>
        <w:r>
          <w:rPr>
            <w:webHidden/>
          </w:rPr>
        </w:r>
        <w:r>
          <w:rPr>
            <w:webHidden/>
          </w:rPr>
          <w:fldChar w:fldCharType="separate"/>
        </w:r>
        <w:r>
          <w:rPr>
            <w:webHidden/>
          </w:rPr>
          <w:t>24</w:t>
        </w:r>
        <w:r>
          <w:rPr>
            <w:webHidden/>
          </w:rPr>
          <w:fldChar w:fldCharType="end"/>
        </w:r>
      </w:hyperlink>
    </w:p>
    <w:p w14:paraId="0EDCBF01" w14:textId="15AA090E" w:rsidR="0059133D" w:rsidRDefault="0059133D">
      <w:pPr>
        <w:pStyle w:val="TOC3"/>
        <w:rPr>
          <w:rFonts w:asciiTheme="minorHAnsi" w:eastAsiaTheme="minorEastAsia" w:hAnsiTheme="minorHAnsi" w:cstheme="minorBidi"/>
          <w:sz w:val="22"/>
          <w:szCs w:val="22"/>
          <w:lang w:val="en-DE" w:eastAsia="en-DE"/>
        </w:rPr>
      </w:pPr>
      <w:hyperlink w:anchor="_Toc113742461" w:history="1">
        <w:r w:rsidRPr="00A1269C">
          <w:rPr>
            <w:rStyle w:val="Hyperlink"/>
          </w:rPr>
          <w:t>4.2.1</w:t>
        </w:r>
        <w:r>
          <w:rPr>
            <w:rFonts w:asciiTheme="minorHAnsi" w:eastAsiaTheme="minorEastAsia" w:hAnsiTheme="minorHAnsi" w:cstheme="minorBidi"/>
            <w:sz w:val="22"/>
            <w:szCs w:val="22"/>
            <w:lang w:val="en-DE" w:eastAsia="en-DE"/>
          </w:rPr>
          <w:tab/>
        </w:r>
        <w:r w:rsidRPr="00A1269C">
          <w:rPr>
            <w:rStyle w:val="Hyperlink"/>
          </w:rPr>
          <w:t>ONOS GUI</w:t>
        </w:r>
        <w:r>
          <w:rPr>
            <w:webHidden/>
          </w:rPr>
          <w:tab/>
        </w:r>
        <w:r>
          <w:rPr>
            <w:webHidden/>
          </w:rPr>
          <w:fldChar w:fldCharType="begin"/>
        </w:r>
        <w:r>
          <w:rPr>
            <w:webHidden/>
          </w:rPr>
          <w:instrText xml:space="preserve"> PAGEREF _Toc113742461 \h </w:instrText>
        </w:r>
        <w:r>
          <w:rPr>
            <w:webHidden/>
          </w:rPr>
        </w:r>
        <w:r>
          <w:rPr>
            <w:webHidden/>
          </w:rPr>
          <w:fldChar w:fldCharType="separate"/>
        </w:r>
        <w:r>
          <w:rPr>
            <w:webHidden/>
          </w:rPr>
          <w:t>29</w:t>
        </w:r>
        <w:r>
          <w:rPr>
            <w:webHidden/>
          </w:rPr>
          <w:fldChar w:fldCharType="end"/>
        </w:r>
      </w:hyperlink>
    </w:p>
    <w:p w14:paraId="4598490D" w14:textId="7C6A43C0" w:rsidR="0059133D" w:rsidRDefault="0059133D">
      <w:pPr>
        <w:pStyle w:val="TOC3"/>
        <w:rPr>
          <w:rFonts w:asciiTheme="minorHAnsi" w:eastAsiaTheme="minorEastAsia" w:hAnsiTheme="minorHAnsi" w:cstheme="minorBidi"/>
          <w:sz w:val="22"/>
          <w:szCs w:val="22"/>
          <w:lang w:val="en-DE" w:eastAsia="en-DE"/>
        </w:rPr>
      </w:pPr>
      <w:hyperlink w:anchor="_Toc113742462" w:history="1">
        <w:r w:rsidRPr="00A1269C">
          <w:rPr>
            <w:rStyle w:val="Hyperlink"/>
          </w:rPr>
          <w:t>4.2.2</w:t>
        </w:r>
        <w:r>
          <w:rPr>
            <w:rFonts w:asciiTheme="minorHAnsi" w:eastAsiaTheme="minorEastAsia" w:hAnsiTheme="minorHAnsi" w:cstheme="minorBidi"/>
            <w:sz w:val="22"/>
            <w:szCs w:val="22"/>
            <w:lang w:val="en-DE" w:eastAsia="en-DE"/>
          </w:rPr>
          <w:tab/>
        </w:r>
        <w:r w:rsidRPr="00A1269C">
          <w:rPr>
            <w:rStyle w:val="Hyperlink"/>
          </w:rPr>
          <w:t>Flows</w:t>
        </w:r>
        <w:r>
          <w:rPr>
            <w:webHidden/>
          </w:rPr>
          <w:tab/>
        </w:r>
        <w:r>
          <w:rPr>
            <w:webHidden/>
          </w:rPr>
          <w:fldChar w:fldCharType="begin"/>
        </w:r>
        <w:r>
          <w:rPr>
            <w:webHidden/>
          </w:rPr>
          <w:instrText xml:space="preserve"> PAGEREF _Toc113742462 \h </w:instrText>
        </w:r>
        <w:r>
          <w:rPr>
            <w:webHidden/>
          </w:rPr>
        </w:r>
        <w:r>
          <w:rPr>
            <w:webHidden/>
          </w:rPr>
          <w:fldChar w:fldCharType="separate"/>
        </w:r>
        <w:r>
          <w:rPr>
            <w:webHidden/>
          </w:rPr>
          <w:t>30</w:t>
        </w:r>
        <w:r>
          <w:rPr>
            <w:webHidden/>
          </w:rPr>
          <w:fldChar w:fldCharType="end"/>
        </w:r>
      </w:hyperlink>
    </w:p>
    <w:p w14:paraId="7E3760B2" w14:textId="0D32FF32" w:rsidR="0059133D" w:rsidRDefault="0059133D">
      <w:pPr>
        <w:pStyle w:val="TOC3"/>
        <w:rPr>
          <w:rFonts w:asciiTheme="minorHAnsi" w:eastAsiaTheme="minorEastAsia" w:hAnsiTheme="minorHAnsi" w:cstheme="minorBidi"/>
          <w:sz w:val="22"/>
          <w:szCs w:val="22"/>
          <w:lang w:val="en-DE" w:eastAsia="en-DE"/>
        </w:rPr>
      </w:pPr>
      <w:hyperlink w:anchor="_Toc113742463" w:history="1">
        <w:r w:rsidRPr="00A1269C">
          <w:rPr>
            <w:rStyle w:val="Hyperlink"/>
          </w:rPr>
          <w:t>4.2.3</w:t>
        </w:r>
        <w:r>
          <w:rPr>
            <w:rFonts w:asciiTheme="minorHAnsi" w:eastAsiaTheme="minorEastAsia" w:hAnsiTheme="minorHAnsi" w:cstheme="minorBidi"/>
            <w:sz w:val="22"/>
            <w:szCs w:val="22"/>
            <w:lang w:val="en-DE" w:eastAsia="en-DE"/>
          </w:rPr>
          <w:tab/>
        </w:r>
        <w:r w:rsidRPr="00A1269C">
          <w:rPr>
            <w:rStyle w:val="Hyperlink"/>
          </w:rPr>
          <w:t>Intents</w:t>
        </w:r>
        <w:r>
          <w:rPr>
            <w:webHidden/>
          </w:rPr>
          <w:tab/>
        </w:r>
        <w:r>
          <w:rPr>
            <w:webHidden/>
          </w:rPr>
          <w:fldChar w:fldCharType="begin"/>
        </w:r>
        <w:r>
          <w:rPr>
            <w:webHidden/>
          </w:rPr>
          <w:instrText xml:space="preserve"> PAGEREF _Toc113742463 \h </w:instrText>
        </w:r>
        <w:r>
          <w:rPr>
            <w:webHidden/>
          </w:rPr>
        </w:r>
        <w:r>
          <w:rPr>
            <w:webHidden/>
          </w:rPr>
          <w:fldChar w:fldCharType="separate"/>
        </w:r>
        <w:r>
          <w:rPr>
            <w:webHidden/>
          </w:rPr>
          <w:t>31</w:t>
        </w:r>
        <w:r>
          <w:rPr>
            <w:webHidden/>
          </w:rPr>
          <w:fldChar w:fldCharType="end"/>
        </w:r>
      </w:hyperlink>
    </w:p>
    <w:p w14:paraId="2D8578DD" w14:textId="7459D449" w:rsidR="0059133D" w:rsidRDefault="0059133D">
      <w:pPr>
        <w:pStyle w:val="TOC2"/>
        <w:rPr>
          <w:rFonts w:asciiTheme="minorHAnsi" w:eastAsiaTheme="minorEastAsia" w:hAnsiTheme="minorHAnsi" w:cstheme="minorBidi"/>
          <w:sz w:val="22"/>
          <w:szCs w:val="22"/>
          <w:lang w:val="en-DE" w:eastAsia="en-DE"/>
        </w:rPr>
      </w:pPr>
      <w:hyperlink w:anchor="_Toc113742464" w:history="1">
        <w:r w:rsidRPr="00A1269C">
          <w:rPr>
            <w:rStyle w:val="Hyperlink"/>
            <w:lang w:val="en-US"/>
          </w:rPr>
          <w:t>4.3</w:t>
        </w:r>
        <w:r>
          <w:rPr>
            <w:rFonts w:asciiTheme="minorHAnsi" w:eastAsiaTheme="minorEastAsia" w:hAnsiTheme="minorHAnsi" w:cstheme="minorBidi"/>
            <w:sz w:val="22"/>
            <w:szCs w:val="22"/>
            <w:lang w:val="en-DE" w:eastAsia="en-DE"/>
          </w:rPr>
          <w:tab/>
        </w:r>
        <w:r w:rsidRPr="00A1269C">
          <w:rPr>
            <w:rStyle w:val="Hyperlink"/>
            <w:lang w:val="en-US"/>
          </w:rPr>
          <w:t>Implementation with Mininet</w:t>
        </w:r>
        <w:r>
          <w:rPr>
            <w:webHidden/>
          </w:rPr>
          <w:tab/>
        </w:r>
        <w:r>
          <w:rPr>
            <w:webHidden/>
          </w:rPr>
          <w:fldChar w:fldCharType="begin"/>
        </w:r>
        <w:r>
          <w:rPr>
            <w:webHidden/>
          </w:rPr>
          <w:instrText xml:space="preserve"> PAGEREF _Toc113742464 \h </w:instrText>
        </w:r>
        <w:r>
          <w:rPr>
            <w:webHidden/>
          </w:rPr>
        </w:r>
        <w:r>
          <w:rPr>
            <w:webHidden/>
          </w:rPr>
          <w:fldChar w:fldCharType="separate"/>
        </w:r>
        <w:r>
          <w:rPr>
            <w:webHidden/>
          </w:rPr>
          <w:t>33</w:t>
        </w:r>
        <w:r>
          <w:rPr>
            <w:webHidden/>
          </w:rPr>
          <w:fldChar w:fldCharType="end"/>
        </w:r>
      </w:hyperlink>
    </w:p>
    <w:p w14:paraId="747A74D9" w14:textId="15EEBF34" w:rsidR="0059133D" w:rsidRDefault="0059133D">
      <w:pPr>
        <w:pStyle w:val="TOC2"/>
        <w:rPr>
          <w:rFonts w:asciiTheme="minorHAnsi" w:eastAsiaTheme="minorEastAsia" w:hAnsiTheme="minorHAnsi" w:cstheme="minorBidi"/>
          <w:sz w:val="22"/>
          <w:szCs w:val="22"/>
          <w:lang w:val="en-DE" w:eastAsia="en-DE"/>
        </w:rPr>
      </w:pPr>
      <w:hyperlink w:anchor="_Toc113742465" w:history="1">
        <w:r w:rsidRPr="00A1269C">
          <w:rPr>
            <w:rStyle w:val="Hyperlink"/>
            <w:lang w:val="en-US"/>
          </w:rPr>
          <w:t>4.4</w:t>
        </w:r>
        <w:r>
          <w:rPr>
            <w:rFonts w:asciiTheme="minorHAnsi" w:eastAsiaTheme="minorEastAsia" w:hAnsiTheme="minorHAnsi" w:cstheme="minorBidi"/>
            <w:sz w:val="22"/>
            <w:szCs w:val="22"/>
            <w:lang w:val="en-DE" w:eastAsia="en-DE"/>
          </w:rPr>
          <w:tab/>
        </w:r>
        <w:r w:rsidRPr="00A1269C">
          <w:rPr>
            <w:rStyle w:val="Hyperlink"/>
            <w:lang w:val="en-US"/>
          </w:rPr>
          <w:t>Problems identified</w:t>
        </w:r>
        <w:r>
          <w:rPr>
            <w:webHidden/>
          </w:rPr>
          <w:tab/>
        </w:r>
        <w:r>
          <w:rPr>
            <w:webHidden/>
          </w:rPr>
          <w:fldChar w:fldCharType="begin"/>
        </w:r>
        <w:r>
          <w:rPr>
            <w:webHidden/>
          </w:rPr>
          <w:instrText xml:space="preserve"> PAGEREF _Toc113742465 \h </w:instrText>
        </w:r>
        <w:r>
          <w:rPr>
            <w:webHidden/>
          </w:rPr>
        </w:r>
        <w:r>
          <w:rPr>
            <w:webHidden/>
          </w:rPr>
          <w:fldChar w:fldCharType="separate"/>
        </w:r>
        <w:r>
          <w:rPr>
            <w:webHidden/>
          </w:rPr>
          <w:t>33</w:t>
        </w:r>
        <w:r>
          <w:rPr>
            <w:webHidden/>
          </w:rPr>
          <w:fldChar w:fldCharType="end"/>
        </w:r>
      </w:hyperlink>
    </w:p>
    <w:p w14:paraId="18E19C60" w14:textId="0B02A033" w:rsidR="0059133D" w:rsidRDefault="0059133D">
      <w:pPr>
        <w:pStyle w:val="TOC2"/>
        <w:rPr>
          <w:rFonts w:asciiTheme="minorHAnsi" w:eastAsiaTheme="minorEastAsia" w:hAnsiTheme="minorHAnsi" w:cstheme="minorBidi"/>
          <w:sz w:val="22"/>
          <w:szCs w:val="22"/>
          <w:lang w:val="en-DE" w:eastAsia="en-DE"/>
        </w:rPr>
      </w:pPr>
      <w:hyperlink w:anchor="_Toc113742466" w:history="1">
        <w:r w:rsidRPr="00A1269C">
          <w:rPr>
            <w:rStyle w:val="Hyperlink"/>
            <w:lang w:val="en-US"/>
          </w:rPr>
          <w:t>4.5</w:t>
        </w:r>
        <w:r>
          <w:rPr>
            <w:rFonts w:asciiTheme="minorHAnsi" w:eastAsiaTheme="minorEastAsia" w:hAnsiTheme="minorHAnsi" w:cstheme="minorBidi"/>
            <w:sz w:val="22"/>
            <w:szCs w:val="22"/>
            <w:lang w:val="en-DE" w:eastAsia="en-DE"/>
          </w:rPr>
          <w:tab/>
        </w:r>
        <w:r w:rsidRPr="00A1269C">
          <w:rPr>
            <w:rStyle w:val="Hyperlink"/>
            <w:lang w:val="en-US"/>
          </w:rPr>
          <w:t>Use case-1: Testing the network with multiple Controllers</w:t>
        </w:r>
        <w:r>
          <w:rPr>
            <w:webHidden/>
          </w:rPr>
          <w:tab/>
        </w:r>
        <w:r>
          <w:rPr>
            <w:webHidden/>
          </w:rPr>
          <w:fldChar w:fldCharType="begin"/>
        </w:r>
        <w:r>
          <w:rPr>
            <w:webHidden/>
          </w:rPr>
          <w:instrText xml:space="preserve"> PAGEREF _Toc113742466 \h </w:instrText>
        </w:r>
        <w:r>
          <w:rPr>
            <w:webHidden/>
          </w:rPr>
        </w:r>
        <w:r>
          <w:rPr>
            <w:webHidden/>
          </w:rPr>
          <w:fldChar w:fldCharType="separate"/>
        </w:r>
        <w:r>
          <w:rPr>
            <w:webHidden/>
          </w:rPr>
          <w:t>33</w:t>
        </w:r>
        <w:r>
          <w:rPr>
            <w:webHidden/>
          </w:rPr>
          <w:fldChar w:fldCharType="end"/>
        </w:r>
      </w:hyperlink>
    </w:p>
    <w:p w14:paraId="2238C5F3" w14:textId="74BC1080" w:rsidR="0059133D" w:rsidRDefault="0059133D">
      <w:pPr>
        <w:pStyle w:val="TOC3"/>
        <w:rPr>
          <w:rFonts w:asciiTheme="minorHAnsi" w:eastAsiaTheme="minorEastAsia" w:hAnsiTheme="minorHAnsi" w:cstheme="minorBidi"/>
          <w:sz w:val="22"/>
          <w:szCs w:val="22"/>
          <w:lang w:val="en-DE" w:eastAsia="en-DE"/>
        </w:rPr>
      </w:pPr>
      <w:hyperlink w:anchor="_Toc113742467" w:history="1">
        <w:r w:rsidRPr="00A1269C">
          <w:rPr>
            <w:rStyle w:val="Hyperlink"/>
          </w:rPr>
          <w:t>4.5.1</w:t>
        </w:r>
        <w:r>
          <w:rPr>
            <w:rFonts w:asciiTheme="minorHAnsi" w:eastAsiaTheme="minorEastAsia" w:hAnsiTheme="minorHAnsi" w:cstheme="minorBidi"/>
            <w:sz w:val="22"/>
            <w:szCs w:val="22"/>
            <w:lang w:val="en-DE" w:eastAsia="en-DE"/>
          </w:rPr>
          <w:tab/>
        </w:r>
        <w:r w:rsidRPr="00A1269C">
          <w:rPr>
            <w:rStyle w:val="Hyperlink"/>
          </w:rPr>
          <w:t>Introduction</w:t>
        </w:r>
        <w:r>
          <w:rPr>
            <w:webHidden/>
          </w:rPr>
          <w:tab/>
        </w:r>
        <w:r>
          <w:rPr>
            <w:webHidden/>
          </w:rPr>
          <w:fldChar w:fldCharType="begin"/>
        </w:r>
        <w:r>
          <w:rPr>
            <w:webHidden/>
          </w:rPr>
          <w:instrText xml:space="preserve"> PAGEREF _Toc113742467 \h </w:instrText>
        </w:r>
        <w:r>
          <w:rPr>
            <w:webHidden/>
          </w:rPr>
        </w:r>
        <w:r>
          <w:rPr>
            <w:webHidden/>
          </w:rPr>
          <w:fldChar w:fldCharType="separate"/>
        </w:r>
        <w:r>
          <w:rPr>
            <w:webHidden/>
          </w:rPr>
          <w:t>33</w:t>
        </w:r>
        <w:r>
          <w:rPr>
            <w:webHidden/>
          </w:rPr>
          <w:fldChar w:fldCharType="end"/>
        </w:r>
      </w:hyperlink>
    </w:p>
    <w:p w14:paraId="770EC228" w14:textId="009791E0" w:rsidR="0059133D" w:rsidRDefault="0059133D">
      <w:pPr>
        <w:pStyle w:val="TOC3"/>
        <w:rPr>
          <w:rFonts w:asciiTheme="minorHAnsi" w:eastAsiaTheme="minorEastAsia" w:hAnsiTheme="minorHAnsi" w:cstheme="minorBidi"/>
          <w:sz w:val="22"/>
          <w:szCs w:val="22"/>
          <w:lang w:val="en-DE" w:eastAsia="en-DE"/>
        </w:rPr>
      </w:pPr>
      <w:hyperlink w:anchor="_Toc113742468" w:history="1">
        <w:r w:rsidRPr="00A1269C">
          <w:rPr>
            <w:rStyle w:val="Hyperlink"/>
          </w:rPr>
          <w:t>4.5.2</w:t>
        </w:r>
        <w:r>
          <w:rPr>
            <w:rFonts w:asciiTheme="minorHAnsi" w:eastAsiaTheme="minorEastAsia" w:hAnsiTheme="minorHAnsi" w:cstheme="minorBidi"/>
            <w:sz w:val="22"/>
            <w:szCs w:val="22"/>
            <w:lang w:val="en-DE" w:eastAsia="en-DE"/>
          </w:rPr>
          <w:tab/>
        </w:r>
        <w:r w:rsidRPr="00A1269C">
          <w:rPr>
            <w:rStyle w:val="Hyperlink"/>
          </w:rPr>
          <w:t>Different Controllers with their Devices</w:t>
        </w:r>
        <w:r>
          <w:rPr>
            <w:webHidden/>
          </w:rPr>
          <w:tab/>
        </w:r>
        <w:r>
          <w:rPr>
            <w:webHidden/>
          </w:rPr>
          <w:fldChar w:fldCharType="begin"/>
        </w:r>
        <w:r>
          <w:rPr>
            <w:webHidden/>
          </w:rPr>
          <w:instrText xml:space="preserve"> PAGEREF _Toc113742468 \h </w:instrText>
        </w:r>
        <w:r>
          <w:rPr>
            <w:webHidden/>
          </w:rPr>
        </w:r>
        <w:r>
          <w:rPr>
            <w:webHidden/>
          </w:rPr>
          <w:fldChar w:fldCharType="separate"/>
        </w:r>
        <w:r>
          <w:rPr>
            <w:webHidden/>
          </w:rPr>
          <w:t>34</w:t>
        </w:r>
        <w:r>
          <w:rPr>
            <w:webHidden/>
          </w:rPr>
          <w:fldChar w:fldCharType="end"/>
        </w:r>
      </w:hyperlink>
    </w:p>
    <w:p w14:paraId="0C3B724B" w14:textId="6866A884" w:rsidR="0059133D" w:rsidRDefault="0059133D">
      <w:pPr>
        <w:pStyle w:val="TOC3"/>
        <w:rPr>
          <w:rFonts w:asciiTheme="minorHAnsi" w:eastAsiaTheme="minorEastAsia" w:hAnsiTheme="minorHAnsi" w:cstheme="minorBidi"/>
          <w:sz w:val="22"/>
          <w:szCs w:val="22"/>
          <w:lang w:val="en-DE" w:eastAsia="en-DE"/>
        </w:rPr>
      </w:pPr>
      <w:hyperlink w:anchor="_Toc113742469" w:history="1">
        <w:r w:rsidRPr="00A1269C">
          <w:rPr>
            <w:rStyle w:val="Hyperlink"/>
          </w:rPr>
          <w:t>4.5.3</w:t>
        </w:r>
        <w:r>
          <w:rPr>
            <w:rFonts w:asciiTheme="minorHAnsi" w:eastAsiaTheme="minorEastAsia" w:hAnsiTheme="minorHAnsi" w:cstheme="minorBidi"/>
            <w:sz w:val="22"/>
            <w:szCs w:val="22"/>
            <w:lang w:val="en-DE" w:eastAsia="en-DE"/>
          </w:rPr>
          <w:tab/>
        </w:r>
        <w:r w:rsidRPr="00A1269C">
          <w:rPr>
            <w:rStyle w:val="Hyperlink"/>
          </w:rPr>
          <w:t>Path Identifier</w:t>
        </w:r>
        <w:r>
          <w:rPr>
            <w:webHidden/>
          </w:rPr>
          <w:tab/>
        </w:r>
        <w:r>
          <w:rPr>
            <w:webHidden/>
          </w:rPr>
          <w:fldChar w:fldCharType="begin"/>
        </w:r>
        <w:r>
          <w:rPr>
            <w:webHidden/>
          </w:rPr>
          <w:instrText xml:space="preserve"> PAGEREF _Toc113742469 \h </w:instrText>
        </w:r>
        <w:r>
          <w:rPr>
            <w:webHidden/>
          </w:rPr>
        </w:r>
        <w:r>
          <w:rPr>
            <w:webHidden/>
          </w:rPr>
          <w:fldChar w:fldCharType="separate"/>
        </w:r>
        <w:r>
          <w:rPr>
            <w:webHidden/>
          </w:rPr>
          <w:t>35</w:t>
        </w:r>
        <w:r>
          <w:rPr>
            <w:webHidden/>
          </w:rPr>
          <w:fldChar w:fldCharType="end"/>
        </w:r>
      </w:hyperlink>
    </w:p>
    <w:p w14:paraId="5F9C612A" w14:textId="72567F85" w:rsidR="0059133D" w:rsidRDefault="0059133D">
      <w:pPr>
        <w:pStyle w:val="TOC2"/>
        <w:rPr>
          <w:rFonts w:asciiTheme="minorHAnsi" w:eastAsiaTheme="minorEastAsia" w:hAnsiTheme="minorHAnsi" w:cstheme="minorBidi"/>
          <w:sz w:val="22"/>
          <w:szCs w:val="22"/>
          <w:lang w:val="en-DE" w:eastAsia="en-DE"/>
        </w:rPr>
      </w:pPr>
      <w:hyperlink w:anchor="_Toc113742470" w:history="1">
        <w:r w:rsidRPr="00A1269C">
          <w:rPr>
            <w:rStyle w:val="Hyperlink"/>
            <w:lang w:val="en-US"/>
          </w:rPr>
          <w:t>4.6</w:t>
        </w:r>
        <w:r>
          <w:rPr>
            <w:rFonts w:asciiTheme="minorHAnsi" w:eastAsiaTheme="minorEastAsia" w:hAnsiTheme="minorHAnsi" w:cstheme="minorBidi"/>
            <w:sz w:val="22"/>
            <w:szCs w:val="22"/>
            <w:lang w:val="en-DE" w:eastAsia="en-DE"/>
          </w:rPr>
          <w:tab/>
        </w:r>
        <w:r w:rsidRPr="00A1269C">
          <w:rPr>
            <w:rStyle w:val="Hyperlink"/>
            <w:lang w:val="en-US"/>
          </w:rPr>
          <w:t>Use case-2: Testing network with isolated L2 overlay networks</w:t>
        </w:r>
        <w:r>
          <w:rPr>
            <w:webHidden/>
          </w:rPr>
          <w:tab/>
        </w:r>
        <w:r>
          <w:rPr>
            <w:webHidden/>
          </w:rPr>
          <w:fldChar w:fldCharType="begin"/>
        </w:r>
        <w:r>
          <w:rPr>
            <w:webHidden/>
          </w:rPr>
          <w:instrText xml:space="preserve"> PAGEREF _Toc113742470 \h </w:instrText>
        </w:r>
        <w:r>
          <w:rPr>
            <w:webHidden/>
          </w:rPr>
        </w:r>
        <w:r>
          <w:rPr>
            <w:webHidden/>
          </w:rPr>
          <w:fldChar w:fldCharType="separate"/>
        </w:r>
        <w:r>
          <w:rPr>
            <w:webHidden/>
          </w:rPr>
          <w:t>35</w:t>
        </w:r>
        <w:r>
          <w:rPr>
            <w:webHidden/>
          </w:rPr>
          <w:fldChar w:fldCharType="end"/>
        </w:r>
      </w:hyperlink>
    </w:p>
    <w:p w14:paraId="0D4871C3" w14:textId="3275ABC4" w:rsidR="0059133D" w:rsidRDefault="0059133D">
      <w:pPr>
        <w:pStyle w:val="TOC3"/>
        <w:rPr>
          <w:rFonts w:asciiTheme="minorHAnsi" w:eastAsiaTheme="minorEastAsia" w:hAnsiTheme="minorHAnsi" w:cstheme="minorBidi"/>
          <w:sz w:val="22"/>
          <w:szCs w:val="22"/>
          <w:lang w:val="en-DE" w:eastAsia="en-DE"/>
        </w:rPr>
      </w:pPr>
      <w:hyperlink w:anchor="_Toc113742471" w:history="1">
        <w:r w:rsidRPr="00A1269C">
          <w:rPr>
            <w:rStyle w:val="Hyperlink"/>
          </w:rPr>
          <w:t>4.6.1</w:t>
        </w:r>
        <w:r>
          <w:rPr>
            <w:rFonts w:asciiTheme="minorHAnsi" w:eastAsiaTheme="minorEastAsia" w:hAnsiTheme="minorHAnsi" w:cstheme="minorBidi"/>
            <w:sz w:val="22"/>
            <w:szCs w:val="22"/>
            <w:lang w:val="en-DE" w:eastAsia="en-DE"/>
          </w:rPr>
          <w:tab/>
        </w:r>
        <w:r w:rsidRPr="00A1269C">
          <w:rPr>
            <w:rStyle w:val="Hyperlink"/>
          </w:rPr>
          <w:t>Introduction</w:t>
        </w:r>
        <w:r>
          <w:rPr>
            <w:webHidden/>
          </w:rPr>
          <w:tab/>
        </w:r>
        <w:r>
          <w:rPr>
            <w:webHidden/>
          </w:rPr>
          <w:fldChar w:fldCharType="begin"/>
        </w:r>
        <w:r>
          <w:rPr>
            <w:webHidden/>
          </w:rPr>
          <w:instrText xml:space="preserve"> PAGEREF _Toc113742471 \h </w:instrText>
        </w:r>
        <w:r>
          <w:rPr>
            <w:webHidden/>
          </w:rPr>
        </w:r>
        <w:r>
          <w:rPr>
            <w:webHidden/>
          </w:rPr>
          <w:fldChar w:fldCharType="separate"/>
        </w:r>
        <w:r>
          <w:rPr>
            <w:webHidden/>
          </w:rPr>
          <w:t>35</w:t>
        </w:r>
        <w:r>
          <w:rPr>
            <w:webHidden/>
          </w:rPr>
          <w:fldChar w:fldCharType="end"/>
        </w:r>
      </w:hyperlink>
    </w:p>
    <w:p w14:paraId="2F40EFBA" w14:textId="078B1F0C" w:rsidR="0059133D" w:rsidRDefault="0059133D">
      <w:pPr>
        <w:pStyle w:val="TOC3"/>
        <w:rPr>
          <w:rFonts w:asciiTheme="minorHAnsi" w:eastAsiaTheme="minorEastAsia" w:hAnsiTheme="minorHAnsi" w:cstheme="minorBidi"/>
          <w:sz w:val="22"/>
          <w:szCs w:val="22"/>
          <w:lang w:val="en-DE" w:eastAsia="en-DE"/>
        </w:rPr>
      </w:pPr>
      <w:hyperlink w:anchor="_Toc113742472" w:history="1">
        <w:r w:rsidRPr="00A1269C">
          <w:rPr>
            <w:rStyle w:val="Hyperlink"/>
          </w:rPr>
          <w:t>4.6.2</w:t>
        </w:r>
        <w:r>
          <w:rPr>
            <w:rFonts w:asciiTheme="minorHAnsi" w:eastAsiaTheme="minorEastAsia" w:hAnsiTheme="minorHAnsi" w:cstheme="minorBidi"/>
            <w:sz w:val="22"/>
            <w:szCs w:val="22"/>
            <w:lang w:val="en-DE" w:eastAsia="en-DE"/>
          </w:rPr>
          <w:tab/>
        </w:r>
        <w:r w:rsidRPr="00A1269C">
          <w:rPr>
            <w:rStyle w:val="Hyperlink"/>
          </w:rPr>
          <w:t>Configuration</w:t>
        </w:r>
        <w:r>
          <w:rPr>
            <w:webHidden/>
          </w:rPr>
          <w:tab/>
        </w:r>
        <w:r>
          <w:rPr>
            <w:webHidden/>
          </w:rPr>
          <w:fldChar w:fldCharType="begin"/>
        </w:r>
        <w:r>
          <w:rPr>
            <w:webHidden/>
          </w:rPr>
          <w:instrText xml:space="preserve"> PAGEREF _Toc113742472 \h </w:instrText>
        </w:r>
        <w:r>
          <w:rPr>
            <w:webHidden/>
          </w:rPr>
        </w:r>
        <w:r>
          <w:rPr>
            <w:webHidden/>
          </w:rPr>
          <w:fldChar w:fldCharType="separate"/>
        </w:r>
        <w:r>
          <w:rPr>
            <w:webHidden/>
          </w:rPr>
          <w:t>36</w:t>
        </w:r>
        <w:r>
          <w:rPr>
            <w:webHidden/>
          </w:rPr>
          <w:fldChar w:fldCharType="end"/>
        </w:r>
      </w:hyperlink>
    </w:p>
    <w:p w14:paraId="69397AA6" w14:textId="626F923D" w:rsidR="0059133D" w:rsidRDefault="0059133D">
      <w:pPr>
        <w:pStyle w:val="TOC2"/>
        <w:rPr>
          <w:rFonts w:asciiTheme="minorHAnsi" w:eastAsiaTheme="minorEastAsia" w:hAnsiTheme="minorHAnsi" w:cstheme="minorBidi"/>
          <w:sz w:val="22"/>
          <w:szCs w:val="22"/>
          <w:lang w:val="en-DE" w:eastAsia="en-DE"/>
        </w:rPr>
      </w:pPr>
      <w:hyperlink w:anchor="_Toc113742473" w:history="1">
        <w:r w:rsidRPr="00A1269C">
          <w:rPr>
            <w:rStyle w:val="Hyperlink"/>
            <w:lang w:val="en-US"/>
          </w:rPr>
          <w:t>4.7</w:t>
        </w:r>
        <w:r>
          <w:rPr>
            <w:rFonts w:asciiTheme="minorHAnsi" w:eastAsiaTheme="minorEastAsia" w:hAnsiTheme="minorHAnsi" w:cstheme="minorBidi"/>
            <w:sz w:val="22"/>
            <w:szCs w:val="22"/>
            <w:lang w:val="en-DE" w:eastAsia="en-DE"/>
          </w:rPr>
          <w:tab/>
        </w:r>
        <w:r w:rsidRPr="00A1269C">
          <w:rPr>
            <w:rStyle w:val="Hyperlink"/>
            <w:lang w:val="en-US"/>
          </w:rPr>
          <w:t>Use case-3: Testing network with IPv6 addressing</w:t>
        </w:r>
        <w:r>
          <w:rPr>
            <w:webHidden/>
          </w:rPr>
          <w:tab/>
        </w:r>
        <w:r>
          <w:rPr>
            <w:webHidden/>
          </w:rPr>
          <w:fldChar w:fldCharType="begin"/>
        </w:r>
        <w:r>
          <w:rPr>
            <w:webHidden/>
          </w:rPr>
          <w:instrText xml:space="preserve"> PAGEREF _Toc113742473 \h </w:instrText>
        </w:r>
        <w:r>
          <w:rPr>
            <w:webHidden/>
          </w:rPr>
        </w:r>
        <w:r>
          <w:rPr>
            <w:webHidden/>
          </w:rPr>
          <w:fldChar w:fldCharType="separate"/>
        </w:r>
        <w:r>
          <w:rPr>
            <w:webHidden/>
          </w:rPr>
          <w:t>36</w:t>
        </w:r>
        <w:r>
          <w:rPr>
            <w:webHidden/>
          </w:rPr>
          <w:fldChar w:fldCharType="end"/>
        </w:r>
      </w:hyperlink>
    </w:p>
    <w:p w14:paraId="5D232877" w14:textId="112A5495" w:rsidR="0059133D" w:rsidRDefault="0059133D">
      <w:pPr>
        <w:pStyle w:val="TOC3"/>
        <w:rPr>
          <w:rFonts w:asciiTheme="minorHAnsi" w:eastAsiaTheme="minorEastAsia" w:hAnsiTheme="minorHAnsi" w:cstheme="minorBidi"/>
          <w:sz w:val="22"/>
          <w:szCs w:val="22"/>
          <w:lang w:val="en-DE" w:eastAsia="en-DE"/>
        </w:rPr>
      </w:pPr>
      <w:hyperlink w:anchor="_Toc113742474" w:history="1">
        <w:r w:rsidRPr="00A1269C">
          <w:rPr>
            <w:rStyle w:val="Hyperlink"/>
          </w:rPr>
          <w:t>4.7.1</w:t>
        </w:r>
        <w:r>
          <w:rPr>
            <w:rFonts w:asciiTheme="minorHAnsi" w:eastAsiaTheme="minorEastAsia" w:hAnsiTheme="minorHAnsi" w:cstheme="minorBidi"/>
            <w:sz w:val="22"/>
            <w:szCs w:val="22"/>
            <w:lang w:val="en-DE" w:eastAsia="en-DE"/>
          </w:rPr>
          <w:tab/>
        </w:r>
        <w:r w:rsidRPr="00A1269C">
          <w:rPr>
            <w:rStyle w:val="Hyperlink"/>
          </w:rPr>
          <w:t>Introduction</w:t>
        </w:r>
        <w:r>
          <w:rPr>
            <w:webHidden/>
          </w:rPr>
          <w:tab/>
        </w:r>
        <w:r>
          <w:rPr>
            <w:webHidden/>
          </w:rPr>
          <w:fldChar w:fldCharType="begin"/>
        </w:r>
        <w:r>
          <w:rPr>
            <w:webHidden/>
          </w:rPr>
          <w:instrText xml:space="preserve"> PAGEREF _Toc113742474 \h </w:instrText>
        </w:r>
        <w:r>
          <w:rPr>
            <w:webHidden/>
          </w:rPr>
        </w:r>
        <w:r>
          <w:rPr>
            <w:webHidden/>
          </w:rPr>
          <w:fldChar w:fldCharType="separate"/>
        </w:r>
        <w:r>
          <w:rPr>
            <w:webHidden/>
          </w:rPr>
          <w:t>36</w:t>
        </w:r>
        <w:r>
          <w:rPr>
            <w:webHidden/>
          </w:rPr>
          <w:fldChar w:fldCharType="end"/>
        </w:r>
      </w:hyperlink>
    </w:p>
    <w:p w14:paraId="28D4483B" w14:textId="4320AA38" w:rsidR="0059133D" w:rsidRDefault="0059133D">
      <w:pPr>
        <w:pStyle w:val="TOC3"/>
        <w:rPr>
          <w:rFonts w:asciiTheme="minorHAnsi" w:eastAsiaTheme="minorEastAsia" w:hAnsiTheme="minorHAnsi" w:cstheme="minorBidi"/>
          <w:sz w:val="22"/>
          <w:szCs w:val="22"/>
          <w:lang w:val="en-DE" w:eastAsia="en-DE"/>
        </w:rPr>
      </w:pPr>
      <w:hyperlink w:anchor="_Toc113742475" w:history="1">
        <w:r w:rsidRPr="00A1269C">
          <w:rPr>
            <w:rStyle w:val="Hyperlink"/>
          </w:rPr>
          <w:t>4.7.2</w:t>
        </w:r>
        <w:r>
          <w:rPr>
            <w:rFonts w:asciiTheme="minorHAnsi" w:eastAsiaTheme="minorEastAsia" w:hAnsiTheme="minorHAnsi" w:cstheme="minorBidi"/>
            <w:sz w:val="22"/>
            <w:szCs w:val="22"/>
            <w:lang w:val="en-DE" w:eastAsia="en-DE"/>
          </w:rPr>
          <w:tab/>
        </w:r>
        <w:r w:rsidRPr="00A1269C">
          <w:rPr>
            <w:rStyle w:val="Hyperlink"/>
          </w:rPr>
          <w:t>IPv6 tunnelling over IPv4</w:t>
        </w:r>
        <w:r>
          <w:rPr>
            <w:webHidden/>
          </w:rPr>
          <w:tab/>
        </w:r>
        <w:r>
          <w:rPr>
            <w:webHidden/>
          </w:rPr>
          <w:fldChar w:fldCharType="begin"/>
        </w:r>
        <w:r>
          <w:rPr>
            <w:webHidden/>
          </w:rPr>
          <w:instrText xml:space="preserve"> PAGEREF _Toc113742475 \h </w:instrText>
        </w:r>
        <w:r>
          <w:rPr>
            <w:webHidden/>
          </w:rPr>
        </w:r>
        <w:r>
          <w:rPr>
            <w:webHidden/>
          </w:rPr>
          <w:fldChar w:fldCharType="separate"/>
        </w:r>
        <w:r>
          <w:rPr>
            <w:webHidden/>
          </w:rPr>
          <w:t>37</w:t>
        </w:r>
        <w:r>
          <w:rPr>
            <w:webHidden/>
          </w:rPr>
          <w:fldChar w:fldCharType="end"/>
        </w:r>
      </w:hyperlink>
    </w:p>
    <w:p w14:paraId="72E3C198" w14:textId="00CBA222" w:rsidR="0059133D" w:rsidRDefault="0059133D">
      <w:pPr>
        <w:pStyle w:val="TOC2"/>
        <w:rPr>
          <w:rFonts w:asciiTheme="minorHAnsi" w:eastAsiaTheme="minorEastAsia" w:hAnsiTheme="minorHAnsi" w:cstheme="minorBidi"/>
          <w:sz w:val="22"/>
          <w:szCs w:val="22"/>
          <w:lang w:val="en-DE" w:eastAsia="en-DE"/>
        </w:rPr>
      </w:pPr>
      <w:hyperlink w:anchor="_Toc113742476" w:history="1">
        <w:r w:rsidRPr="00A1269C">
          <w:rPr>
            <w:rStyle w:val="Hyperlink"/>
            <w:lang w:val="en-US"/>
          </w:rPr>
          <w:t>4.8</w:t>
        </w:r>
        <w:r>
          <w:rPr>
            <w:rFonts w:asciiTheme="minorHAnsi" w:eastAsiaTheme="minorEastAsia" w:hAnsiTheme="minorHAnsi" w:cstheme="minorBidi"/>
            <w:sz w:val="22"/>
            <w:szCs w:val="22"/>
            <w:lang w:val="en-DE" w:eastAsia="en-DE"/>
          </w:rPr>
          <w:tab/>
        </w:r>
        <w:r w:rsidRPr="00A1269C">
          <w:rPr>
            <w:rStyle w:val="Hyperlink"/>
            <w:lang w:val="en-US"/>
          </w:rPr>
          <w:t>Use case-4: Integrating SDN with legacy network</w:t>
        </w:r>
        <w:r>
          <w:rPr>
            <w:webHidden/>
          </w:rPr>
          <w:tab/>
        </w:r>
        <w:r>
          <w:rPr>
            <w:webHidden/>
          </w:rPr>
          <w:fldChar w:fldCharType="begin"/>
        </w:r>
        <w:r>
          <w:rPr>
            <w:webHidden/>
          </w:rPr>
          <w:instrText xml:space="preserve"> PAGEREF _Toc113742476 \h </w:instrText>
        </w:r>
        <w:r>
          <w:rPr>
            <w:webHidden/>
          </w:rPr>
        </w:r>
        <w:r>
          <w:rPr>
            <w:webHidden/>
          </w:rPr>
          <w:fldChar w:fldCharType="separate"/>
        </w:r>
        <w:r>
          <w:rPr>
            <w:webHidden/>
          </w:rPr>
          <w:t>37</w:t>
        </w:r>
        <w:r>
          <w:rPr>
            <w:webHidden/>
          </w:rPr>
          <w:fldChar w:fldCharType="end"/>
        </w:r>
      </w:hyperlink>
    </w:p>
    <w:p w14:paraId="2686CCF8" w14:textId="7870962B" w:rsidR="0059133D" w:rsidRDefault="0059133D">
      <w:pPr>
        <w:pStyle w:val="TOC3"/>
        <w:rPr>
          <w:rFonts w:asciiTheme="minorHAnsi" w:eastAsiaTheme="minorEastAsia" w:hAnsiTheme="minorHAnsi" w:cstheme="minorBidi"/>
          <w:sz w:val="22"/>
          <w:szCs w:val="22"/>
          <w:lang w:val="en-DE" w:eastAsia="en-DE"/>
        </w:rPr>
      </w:pPr>
      <w:hyperlink w:anchor="_Toc113742477" w:history="1">
        <w:r w:rsidRPr="00A1269C">
          <w:rPr>
            <w:rStyle w:val="Hyperlink"/>
          </w:rPr>
          <w:t>4.8.1</w:t>
        </w:r>
        <w:r>
          <w:rPr>
            <w:rFonts w:asciiTheme="minorHAnsi" w:eastAsiaTheme="minorEastAsia" w:hAnsiTheme="minorHAnsi" w:cstheme="minorBidi"/>
            <w:sz w:val="22"/>
            <w:szCs w:val="22"/>
            <w:lang w:val="en-DE" w:eastAsia="en-DE"/>
          </w:rPr>
          <w:tab/>
        </w:r>
        <w:r w:rsidRPr="00A1269C">
          <w:rPr>
            <w:rStyle w:val="Hyperlink"/>
          </w:rPr>
          <w:t>Introduction</w:t>
        </w:r>
        <w:r>
          <w:rPr>
            <w:webHidden/>
          </w:rPr>
          <w:tab/>
        </w:r>
        <w:r>
          <w:rPr>
            <w:webHidden/>
          </w:rPr>
          <w:fldChar w:fldCharType="begin"/>
        </w:r>
        <w:r>
          <w:rPr>
            <w:webHidden/>
          </w:rPr>
          <w:instrText xml:space="preserve"> PAGEREF _Toc113742477 \h </w:instrText>
        </w:r>
        <w:r>
          <w:rPr>
            <w:webHidden/>
          </w:rPr>
        </w:r>
        <w:r>
          <w:rPr>
            <w:webHidden/>
          </w:rPr>
          <w:fldChar w:fldCharType="separate"/>
        </w:r>
        <w:r>
          <w:rPr>
            <w:webHidden/>
          </w:rPr>
          <w:t>37</w:t>
        </w:r>
        <w:r>
          <w:rPr>
            <w:webHidden/>
          </w:rPr>
          <w:fldChar w:fldCharType="end"/>
        </w:r>
      </w:hyperlink>
    </w:p>
    <w:p w14:paraId="1C721D8A" w14:textId="4176E59C" w:rsidR="0059133D" w:rsidRDefault="0059133D">
      <w:pPr>
        <w:pStyle w:val="TOC3"/>
        <w:rPr>
          <w:rFonts w:asciiTheme="minorHAnsi" w:eastAsiaTheme="minorEastAsia" w:hAnsiTheme="minorHAnsi" w:cstheme="minorBidi"/>
          <w:sz w:val="22"/>
          <w:szCs w:val="22"/>
          <w:lang w:val="en-DE" w:eastAsia="en-DE"/>
        </w:rPr>
      </w:pPr>
      <w:hyperlink w:anchor="_Toc113742478" w:history="1">
        <w:r w:rsidRPr="00A1269C">
          <w:rPr>
            <w:rStyle w:val="Hyperlink"/>
          </w:rPr>
          <w:t>4.8.2</w:t>
        </w:r>
        <w:r>
          <w:rPr>
            <w:rFonts w:asciiTheme="minorHAnsi" w:eastAsiaTheme="minorEastAsia" w:hAnsiTheme="minorHAnsi" w:cstheme="minorBidi"/>
            <w:sz w:val="22"/>
            <w:szCs w:val="22"/>
            <w:lang w:val="en-DE" w:eastAsia="en-DE"/>
          </w:rPr>
          <w:tab/>
        </w:r>
        <w:r w:rsidRPr="00A1269C">
          <w:rPr>
            <w:rStyle w:val="Hyperlink"/>
          </w:rPr>
          <w:t>Configuration</w:t>
        </w:r>
        <w:r>
          <w:rPr>
            <w:webHidden/>
          </w:rPr>
          <w:tab/>
        </w:r>
        <w:r>
          <w:rPr>
            <w:webHidden/>
          </w:rPr>
          <w:fldChar w:fldCharType="begin"/>
        </w:r>
        <w:r>
          <w:rPr>
            <w:webHidden/>
          </w:rPr>
          <w:instrText xml:space="preserve"> PAGEREF _Toc113742478 \h </w:instrText>
        </w:r>
        <w:r>
          <w:rPr>
            <w:webHidden/>
          </w:rPr>
        </w:r>
        <w:r>
          <w:rPr>
            <w:webHidden/>
          </w:rPr>
          <w:fldChar w:fldCharType="separate"/>
        </w:r>
        <w:r>
          <w:rPr>
            <w:webHidden/>
          </w:rPr>
          <w:t>38</w:t>
        </w:r>
        <w:r>
          <w:rPr>
            <w:webHidden/>
          </w:rPr>
          <w:fldChar w:fldCharType="end"/>
        </w:r>
      </w:hyperlink>
    </w:p>
    <w:p w14:paraId="60E3E9A2" w14:textId="05953658" w:rsidR="0059133D" w:rsidRDefault="0059133D">
      <w:pPr>
        <w:pStyle w:val="TOC1"/>
        <w:rPr>
          <w:rFonts w:asciiTheme="minorHAnsi" w:eastAsiaTheme="minorEastAsia" w:hAnsiTheme="minorHAnsi" w:cstheme="minorBidi"/>
          <w:b w:val="0"/>
          <w:sz w:val="22"/>
          <w:szCs w:val="22"/>
          <w:lang w:val="en-DE" w:eastAsia="en-DE"/>
        </w:rPr>
      </w:pPr>
      <w:hyperlink w:anchor="_Toc113742479" w:history="1">
        <w:r w:rsidRPr="00A1269C">
          <w:rPr>
            <w:rStyle w:val="Hyperlink"/>
            <w:lang w:val="en-US"/>
          </w:rPr>
          <w:t>5</w:t>
        </w:r>
        <w:r>
          <w:rPr>
            <w:rFonts w:asciiTheme="minorHAnsi" w:eastAsiaTheme="minorEastAsia" w:hAnsiTheme="minorHAnsi" w:cstheme="minorBidi"/>
            <w:b w:val="0"/>
            <w:sz w:val="22"/>
            <w:szCs w:val="22"/>
            <w:lang w:val="en-DE" w:eastAsia="en-DE"/>
          </w:rPr>
          <w:tab/>
        </w:r>
        <w:r w:rsidRPr="00A1269C">
          <w:rPr>
            <w:rStyle w:val="Hyperlink"/>
            <w:lang w:val="en-US"/>
          </w:rPr>
          <w:t>Summary and Perspectives</w:t>
        </w:r>
        <w:r>
          <w:rPr>
            <w:webHidden/>
          </w:rPr>
          <w:tab/>
        </w:r>
        <w:r>
          <w:rPr>
            <w:webHidden/>
          </w:rPr>
          <w:fldChar w:fldCharType="begin"/>
        </w:r>
        <w:r>
          <w:rPr>
            <w:webHidden/>
          </w:rPr>
          <w:instrText xml:space="preserve"> PAGEREF _Toc113742479 \h </w:instrText>
        </w:r>
        <w:r>
          <w:rPr>
            <w:webHidden/>
          </w:rPr>
        </w:r>
        <w:r>
          <w:rPr>
            <w:webHidden/>
          </w:rPr>
          <w:fldChar w:fldCharType="separate"/>
        </w:r>
        <w:r>
          <w:rPr>
            <w:webHidden/>
          </w:rPr>
          <w:t>39</w:t>
        </w:r>
        <w:r>
          <w:rPr>
            <w:webHidden/>
          </w:rPr>
          <w:fldChar w:fldCharType="end"/>
        </w:r>
      </w:hyperlink>
    </w:p>
    <w:p w14:paraId="2286D607" w14:textId="20792390" w:rsidR="0059133D" w:rsidRDefault="0059133D">
      <w:pPr>
        <w:pStyle w:val="TOC1"/>
        <w:rPr>
          <w:rFonts w:asciiTheme="minorHAnsi" w:eastAsiaTheme="minorEastAsia" w:hAnsiTheme="minorHAnsi" w:cstheme="minorBidi"/>
          <w:b w:val="0"/>
          <w:sz w:val="22"/>
          <w:szCs w:val="22"/>
          <w:lang w:val="en-DE" w:eastAsia="en-DE"/>
        </w:rPr>
      </w:pPr>
      <w:hyperlink w:anchor="_Toc113742480" w:history="1">
        <w:r w:rsidRPr="00A1269C">
          <w:rPr>
            <w:rStyle w:val="Hyperlink"/>
            <w:lang w:val="en-US"/>
          </w:rPr>
          <w:t>6</w:t>
        </w:r>
        <w:r>
          <w:rPr>
            <w:rFonts w:asciiTheme="minorHAnsi" w:eastAsiaTheme="minorEastAsia" w:hAnsiTheme="minorHAnsi" w:cstheme="minorBidi"/>
            <w:b w:val="0"/>
            <w:sz w:val="22"/>
            <w:szCs w:val="22"/>
            <w:lang w:val="en-DE" w:eastAsia="en-DE"/>
          </w:rPr>
          <w:tab/>
        </w:r>
        <w:r w:rsidRPr="00A1269C">
          <w:rPr>
            <w:rStyle w:val="Hyperlink"/>
            <w:lang w:val="en-US"/>
          </w:rPr>
          <w:t>Abbreviations</w:t>
        </w:r>
        <w:r>
          <w:rPr>
            <w:webHidden/>
          </w:rPr>
          <w:tab/>
        </w:r>
        <w:r>
          <w:rPr>
            <w:webHidden/>
          </w:rPr>
          <w:fldChar w:fldCharType="begin"/>
        </w:r>
        <w:r>
          <w:rPr>
            <w:webHidden/>
          </w:rPr>
          <w:instrText xml:space="preserve"> PAGEREF _Toc113742480 \h </w:instrText>
        </w:r>
        <w:r>
          <w:rPr>
            <w:webHidden/>
          </w:rPr>
        </w:r>
        <w:r>
          <w:rPr>
            <w:webHidden/>
          </w:rPr>
          <w:fldChar w:fldCharType="separate"/>
        </w:r>
        <w:r>
          <w:rPr>
            <w:webHidden/>
          </w:rPr>
          <w:t>40</w:t>
        </w:r>
        <w:r>
          <w:rPr>
            <w:webHidden/>
          </w:rPr>
          <w:fldChar w:fldCharType="end"/>
        </w:r>
      </w:hyperlink>
    </w:p>
    <w:p w14:paraId="29CD8CC8" w14:textId="6763568D" w:rsidR="0059133D" w:rsidRDefault="0059133D">
      <w:pPr>
        <w:pStyle w:val="TOC1"/>
        <w:rPr>
          <w:rFonts w:asciiTheme="minorHAnsi" w:eastAsiaTheme="minorEastAsia" w:hAnsiTheme="minorHAnsi" w:cstheme="minorBidi"/>
          <w:b w:val="0"/>
          <w:sz w:val="22"/>
          <w:szCs w:val="22"/>
          <w:lang w:val="en-DE" w:eastAsia="en-DE"/>
        </w:rPr>
      </w:pPr>
      <w:hyperlink w:anchor="_Toc113742481" w:history="1">
        <w:r w:rsidRPr="00A1269C">
          <w:rPr>
            <w:rStyle w:val="Hyperlink"/>
            <w:lang w:val="en-US"/>
          </w:rPr>
          <w:t>7</w:t>
        </w:r>
        <w:r>
          <w:rPr>
            <w:rFonts w:asciiTheme="minorHAnsi" w:eastAsiaTheme="minorEastAsia" w:hAnsiTheme="minorHAnsi" w:cstheme="minorBidi"/>
            <w:b w:val="0"/>
            <w:sz w:val="22"/>
            <w:szCs w:val="22"/>
            <w:lang w:val="en-DE" w:eastAsia="en-DE"/>
          </w:rPr>
          <w:tab/>
        </w:r>
        <w:r w:rsidRPr="00A1269C">
          <w:rPr>
            <w:rStyle w:val="Hyperlink"/>
            <w:lang w:val="en-US"/>
          </w:rPr>
          <w:t>References</w:t>
        </w:r>
        <w:r>
          <w:rPr>
            <w:webHidden/>
          </w:rPr>
          <w:tab/>
        </w:r>
        <w:r>
          <w:rPr>
            <w:webHidden/>
          </w:rPr>
          <w:fldChar w:fldCharType="begin"/>
        </w:r>
        <w:r>
          <w:rPr>
            <w:webHidden/>
          </w:rPr>
          <w:instrText xml:space="preserve"> PAGEREF _Toc113742481 \h </w:instrText>
        </w:r>
        <w:r>
          <w:rPr>
            <w:webHidden/>
          </w:rPr>
        </w:r>
        <w:r>
          <w:rPr>
            <w:webHidden/>
          </w:rPr>
          <w:fldChar w:fldCharType="separate"/>
        </w:r>
        <w:r>
          <w:rPr>
            <w:webHidden/>
          </w:rPr>
          <w:t>42</w:t>
        </w:r>
        <w:r>
          <w:rPr>
            <w:webHidden/>
          </w:rPr>
          <w:fldChar w:fldCharType="end"/>
        </w:r>
      </w:hyperlink>
    </w:p>
    <w:p w14:paraId="4D9E9E03" w14:textId="3B1FE414" w:rsidR="0059133D" w:rsidRDefault="0059133D">
      <w:pPr>
        <w:pStyle w:val="TOC1"/>
        <w:rPr>
          <w:rFonts w:asciiTheme="minorHAnsi" w:eastAsiaTheme="minorEastAsia" w:hAnsiTheme="minorHAnsi" w:cstheme="minorBidi"/>
          <w:b w:val="0"/>
          <w:sz w:val="22"/>
          <w:szCs w:val="22"/>
          <w:lang w:val="en-DE" w:eastAsia="en-DE"/>
        </w:rPr>
      </w:pPr>
      <w:hyperlink w:anchor="_Toc113742482" w:history="1">
        <w:r w:rsidRPr="00A1269C">
          <w:rPr>
            <w:rStyle w:val="Hyperlink"/>
            <w:lang w:val="en-US"/>
          </w:rPr>
          <w:t>8</w:t>
        </w:r>
        <w:r>
          <w:rPr>
            <w:rFonts w:asciiTheme="minorHAnsi" w:eastAsiaTheme="minorEastAsia" w:hAnsiTheme="minorHAnsi" w:cstheme="minorBidi"/>
            <w:b w:val="0"/>
            <w:sz w:val="22"/>
            <w:szCs w:val="22"/>
            <w:lang w:val="en-DE" w:eastAsia="en-DE"/>
          </w:rPr>
          <w:tab/>
        </w:r>
        <w:r w:rsidRPr="00A1269C">
          <w:rPr>
            <w:rStyle w:val="Hyperlink"/>
            <w:lang w:val="en-US"/>
          </w:rPr>
          <w:t>Appendix</w:t>
        </w:r>
        <w:r>
          <w:rPr>
            <w:webHidden/>
          </w:rPr>
          <w:tab/>
        </w:r>
        <w:r>
          <w:rPr>
            <w:webHidden/>
          </w:rPr>
          <w:fldChar w:fldCharType="begin"/>
        </w:r>
        <w:r>
          <w:rPr>
            <w:webHidden/>
          </w:rPr>
          <w:instrText xml:space="preserve"> PAGEREF _Toc113742482 \h </w:instrText>
        </w:r>
        <w:r>
          <w:rPr>
            <w:webHidden/>
          </w:rPr>
        </w:r>
        <w:r>
          <w:rPr>
            <w:webHidden/>
          </w:rPr>
          <w:fldChar w:fldCharType="separate"/>
        </w:r>
        <w:r>
          <w:rPr>
            <w:webHidden/>
          </w:rPr>
          <w:t>43</w:t>
        </w:r>
        <w:r>
          <w:rPr>
            <w:webHidden/>
          </w:rPr>
          <w:fldChar w:fldCharType="end"/>
        </w:r>
      </w:hyperlink>
    </w:p>
    <w:p w14:paraId="6769E9CE" w14:textId="5920AC42" w:rsidR="00E60B37" w:rsidRDefault="000A5706" w:rsidP="007E7AA5">
      <w:pPr>
        <w:tabs>
          <w:tab w:val="right" w:pos="8931"/>
        </w:tabs>
        <w:rPr>
          <w:lang w:val="en-US"/>
        </w:rPr>
      </w:pPr>
      <w:r w:rsidRPr="006E52DD">
        <w:rPr>
          <w:lang w:val="en-US"/>
        </w:rPr>
        <w:fldChar w:fldCharType="end"/>
      </w:r>
      <w:bookmarkEnd w:id="0"/>
      <w:bookmarkEnd w:id="1"/>
      <w:bookmarkEnd w:id="2"/>
    </w:p>
    <w:p w14:paraId="35F81D17" w14:textId="745F130E" w:rsidR="00ED5540" w:rsidRDefault="00ED5540">
      <w:pPr>
        <w:spacing w:after="0" w:line="240" w:lineRule="auto"/>
        <w:jc w:val="left"/>
        <w:rPr>
          <w:lang w:val="en-US"/>
        </w:rPr>
      </w:pPr>
      <w:r>
        <w:rPr>
          <w:lang w:val="en-US"/>
        </w:rPr>
        <w:br w:type="page"/>
      </w:r>
    </w:p>
    <w:p w14:paraId="018259A3" w14:textId="131129B9" w:rsidR="00ED5540" w:rsidRPr="00ED5540" w:rsidRDefault="00ED5540" w:rsidP="007E7AA5">
      <w:pPr>
        <w:tabs>
          <w:tab w:val="right" w:pos="8931"/>
        </w:tabs>
        <w:rPr>
          <w:sz w:val="48"/>
          <w:szCs w:val="48"/>
          <w:lang w:val="en-US"/>
        </w:rPr>
      </w:pPr>
      <w:r w:rsidRPr="00ED5540">
        <w:rPr>
          <w:sz w:val="48"/>
          <w:szCs w:val="48"/>
          <w:lang w:val="en-US"/>
        </w:rPr>
        <w:lastRenderedPageBreak/>
        <w:t>List of Figures</w:t>
      </w:r>
    </w:p>
    <w:bookmarkStart w:id="4" w:name="_Hlk108739279"/>
    <w:bookmarkEnd w:id="3"/>
    <w:p w14:paraId="4978F013" w14:textId="1DC6B188" w:rsidR="00ED5540" w:rsidRDefault="00ED5540">
      <w:pPr>
        <w:pStyle w:val="TableofFigures"/>
        <w:tabs>
          <w:tab w:val="right" w:leader="dot" w:pos="9062"/>
        </w:tabs>
        <w:rPr>
          <w:rFonts w:asciiTheme="minorHAnsi" w:eastAsiaTheme="minorEastAsia" w:hAnsiTheme="minorHAnsi" w:cstheme="minorBidi"/>
          <w:noProof/>
          <w:sz w:val="22"/>
          <w:szCs w:val="22"/>
          <w:lang w:val="en-DE" w:eastAsia="en-DE"/>
        </w:rPr>
      </w:pPr>
      <w:r>
        <w:rPr>
          <w:lang w:val="en-US"/>
        </w:rPr>
        <w:fldChar w:fldCharType="begin"/>
      </w:r>
      <w:r>
        <w:rPr>
          <w:lang w:val="en-US"/>
        </w:rPr>
        <w:instrText xml:space="preserve"> TOC \h \z \c "Figure" </w:instrText>
      </w:r>
      <w:r>
        <w:rPr>
          <w:lang w:val="en-US"/>
        </w:rPr>
        <w:fldChar w:fldCharType="separate"/>
      </w:r>
      <w:hyperlink w:anchor="_Toc113732728" w:history="1">
        <w:r w:rsidRPr="001D521A">
          <w:rPr>
            <w:rStyle w:val="Hyperlink"/>
            <w:noProof/>
          </w:rPr>
          <w:t>Figure 2 gui</w:t>
        </w:r>
        <w:r>
          <w:rPr>
            <w:noProof/>
            <w:webHidden/>
          </w:rPr>
          <w:tab/>
        </w:r>
        <w:r>
          <w:rPr>
            <w:noProof/>
            <w:webHidden/>
          </w:rPr>
          <w:fldChar w:fldCharType="begin"/>
        </w:r>
        <w:r>
          <w:rPr>
            <w:noProof/>
            <w:webHidden/>
          </w:rPr>
          <w:instrText xml:space="preserve"> PAGEREF _Toc113732728 \h </w:instrText>
        </w:r>
        <w:r>
          <w:rPr>
            <w:noProof/>
            <w:webHidden/>
          </w:rPr>
        </w:r>
        <w:r>
          <w:rPr>
            <w:noProof/>
            <w:webHidden/>
          </w:rPr>
          <w:fldChar w:fldCharType="separate"/>
        </w:r>
        <w:r>
          <w:rPr>
            <w:noProof/>
            <w:webHidden/>
          </w:rPr>
          <w:t>14</w:t>
        </w:r>
        <w:r>
          <w:rPr>
            <w:noProof/>
            <w:webHidden/>
          </w:rPr>
          <w:fldChar w:fldCharType="end"/>
        </w:r>
      </w:hyperlink>
    </w:p>
    <w:p w14:paraId="6B5677B0" w14:textId="77777777" w:rsidR="00ED5540" w:rsidRDefault="00ED5540">
      <w:pPr>
        <w:spacing w:after="0" w:line="240" w:lineRule="auto"/>
        <w:jc w:val="left"/>
        <w:rPr>
          <w:lang w:val="en-US"/>
        </w:rPr>
      </w:pPr>
      <w:r>
        <w:rPr>
          <w:lang w:val="en-US"/>
        </w:rPr>
        <w:fldChar w:fldCharType="end"/>
      </w:r>
    </w:p>
    <w:p w14:paraId="478F5571" w14:textId="77777777" w:rsidR="00ED5540" w:rsidRDefault="00ED5540">
      <w:pPr>
        <w:spacing w:after="0" w:line="240" w:lineRule="auto"/>
        <w:jc w:val="left"/>
        <w:rPr>
          <w:sz w:val="48"/>
          <w:szCs w:val="48"/>
          <w:lang w:val="en-US"/>
        </w:rPr>
      </w:pPr>
    </w:p>
    <w:p w14:paraId="4AA57C66" w14:textId="77777777" w:rsidR="00ED5540" w:rsidRDefault="00ED5540">
      <w:pPr>
        <w:spacing w:after="0" w:line="240" w:lineRule="auto"/>
        <w:jc w:val="left"/>
        <w:rPr>
          <w:sz w:val="48"/>
          <w:szCs w:val="48"/>
          <w:lang w:val="en-US"/>
        </w:rPr>
      </w:pPr>
      <w:r>
        <w:rPr>
          <w:sz w:val="48"/>
          <w:szCs w:val="48"/>
          <w:lang w:val="en-US"/>
        </w:rPr>
        <w:br w:type="page"/>
      </w:r>
    </w:p>
    <w:p w14:paraId="31DAF9D1" w14:textId="60CD9A4E" w:rsidR="00ED5540" w:rsidRPr="00ED5540" w:rsidRDefault="00ED5540">
      <w:pPr>
        <w:spacing w:after="0" w:line="240" w:lineRule="auto"/>
        <w:jc w:val="left"/>
        <w:rPr>
          <w:sz w:val="48"/>
          <w:szCs w:val="48"/>
          <w:lang w:val="en-US"/>
        </w:rPr>
      </w:pPr>
      <w:r w:rsidRPr="00ED5540">
        <w:rPr>
          <w:sz w:val="48"/>
          <w:szCs w:val="48"/>
          <w:lang w:val="en-US"/>
        </w:rPr>
        <w:lastRenderedPageBreak/>
        <w:t>List of Tables</w:t>
      </w:r>
    </w:p>
    <w:p w14:paraId="6F98AAD4" w14:textId="6F3A7D04" w:rsidR="00C61B25" w:rsidRPr="006E52DD" w:rsidRDefault="00C61B25">
      <w:pPr>
        <w:spacing w:after="0" w:line="240" w:lineRule="auto"/>
        <w:jc w:val="left"/>
        <w:rPr>
          <w:sz w:val="48"/>
          <w:lang w:val="en-US"/>
        </w:rPr>
      </w:pPr>
      <w:r w:rsidRPr="006E52DD">
        <w:rPr>
          <w:lang w:val="en-US"/>
        </w:rPr>
        <w:br w:type="page"/>
      </w:r>
    </w:p>
    <w:p w14:paraId="3BD0BF49" w14:textId="7AE64958" w:rsidR="00AA3E58" w:rsidRPr="006E52DD" w:rsidRDefault="00AA3E58" w:rsidP="00981A6C">
      <w:pPr>
        <w:pStyle w:val="Heading1"/>
        <w:rPr>
          <w:lang w:val="en-US"/>
        </w:rPr>
      </w:pPr>
      <w:bookmarkStart w:id="5" w:name="_Toc113742439"/>
      <w:r w:rsidRPr="006E52DD">
        <w:rPr>
          <w:lang w:val="en-US"/>
        </w:rPr>
        <w:lastRenderedPageBreak/>
        <w:t>Introduction</w:t>
      </w:r>
      <w:bookmarkStart w:id="6" w:name="_Toc406810552"/>
      <w:bookmarkStart w:id="7" w:name="_Toc406912794"/>
      <w:bookmarkEnd w:id="5"/>
    </w:p>
    <w:p w14:paraId="71AE68F8" w14:textId="77777777" w:rsidR="003B0752" w:rsidRPr="006E52DD" w:rsidRDefault="003B0752" w:rsidP="003B0752">
      <w:pPr>
        <w:rPr>
          <w:rFonts w:cs="Times"/>
          <w:lang w:val="en-US"/>
        </w:rPr>
      </w:pPr>
      <w:r w:rsidRPr="006E52DD">
        <w:rPr>
          <w:rFonts w:cs="Times"/>
          <w:lang w:val="en-US"/>
        </w:rPr>
        <w:t>In this era of network virtualization and automation, many functions are moving towards virtualized and more centralized control, allowing for more dynamic functions and easier optimization. For networking it would mean spinning up the virtualized versions of traditional network functions allowing for more complex decisions making, automating the networks, and changing network configuration more efficiently.</w:t>
      </w:r>
    </w:p>
    <w:p w14:paraId="4AFDE436" w14:textId="77777777" w:rsidR="003B0752" w:rsidRPr="006E52DD" w:rsidRDefault="003B0752" w:rsidP="003B0752">
      <w:pPr>
        <w:rPr>
          <w:rFonts w:cs="Times"/>
          <w:lang w:val="en-US"/>
        </w:rPr>
      </w:pPr>
      <w:r w:rsidRPr="006E52DD">
        <w:rPr>
          <w:rFonts w:cs="Times"/>
          <w:lang w:val="en-US"/>
        </w:rPr>
        <w:t>Software-Defined Networking (SDN) is an approach to networking that uses software-based controllers and application programming interfaces (APIs) to communicate with underlying hardware infrastructure and direct traffic on a network. This method is different from that of traditional networks, where the configuration of dedicated hardware devices like Routers and Switches needs to be done node by node to control network traffic. SDN can create and control a virtual network or also control a traditional hardware via software. Because the control plane is software-based, SDN is much more flexible than traditional networking. It allows administrators to control and manage the network from a centralized user interface, without adding more hardware.</w:t>
      </w:r>
    </w:p>
    <w:p w14:paraId="0928B7AC" w14:textId="77777777" w:rsidR="003B0752" w:rsidRPr="006E52DD" w:rsidRDefault="003B0752" w:rsidP="003B0752">
      <w:pPr>
        <w:rPr>
          <w:rFonts w:cs="Times"/>
          <w:lang w:val="en-US"/>
        </w:rPr>
      </w:pPr>
      <w:r w:rsidRPr="006E52DD">
        <w:rPr>
          <w:rFonts w:cs="Times"/>
          <w:lang w:val="en-US"/>
        </w:rPr>
        <w:t>A SDN controller is an application in a software-defined networking architecture that manages flow control for improved network management and overall network performance. The SDN controller platform typically runs on a server and uses protocols to tell switches how to forward the packets. SDN controllers direct traffic according to forwarding policies that a network operator puts in place, thereby minimizing manual configurations for individual network devices. By taking the control plane off of the network hardware and running it instead as software, the centralized controller facilitates automated network management and makes it easier to integrate and administer various applications. In effect, the SDN controller serves as a sort of operating system (OS) for the network.</w:t>
      </w:r>
    </w:p>
    <w:p w14:paraId="7A1B02F8" w14:textId="77777777" w:rsidR="003B0752" w:rsidRPr="006E52DD" w:rsidRDefault="003B0752" w:rsidP="003B0752">
      <w:pPr>
        <w:rPr>
          <w:rFonts w:cs="Times"/>
          <w:lang w:val="en-US"/>
        </w:rPr>
      </w:pPr>
      <w:r w:rsidRPr="006E52DD">
        <w:rPr>
          <w:rFonts w:cs="Times"/>
          <w:lang w:val="en-US"/>
        </w:rPr>
        <w:t>The SDN controller is the core of a software-defined network. It resides between network devices at one end of the network and applications at the other end. Any communication between applications and network devices must go through the controller. The SDN controller communicates with applications via northbound interfaces. The Open Networking Foundation (ONF) created a working group in 2013 focused specifically on northbound APIs and their development. The industry never settled on a standardized set, however, largely because application requirements vary so widely. Typically northbound RESTful APIs secured with TLS are used to push the configuration changes from the application to the SDN controller. The SDN controller talks with individual network devices using a southbound interface with the help of well-known OpenFlow protocol and other protocols such as NetConf, BGP, SNMP, etc. These southbound protocols allow the controller to configure network devices and choose the optimal network path for application traffic. OpenFlow was created by ONF in 2011 and latest version of OpenFlow protocol is OpenFlow 1.5.1.</w:t>
      </w:r>
    </w:p>
    <w:p w14:paraId="794DDADA" w14:textId="77777777" w:rsidR="003B0752" w:rsidRPr="006E52DD" w:rsidRDefault="003B0752" w:rsidP="003B0752">
      <w:pPr>
        <w:pStyle w:val="Heading2"/>
        <w:rPr>
          <w:rFonts w:cs="Times"/>
          <w:lang w:val="en-US"/>
        </w:rPr>
      </w:pPr>
      <w:bookmarkStart w:id="8" w:name="_Toc108739171"/>
      <w:bookmarkStart w:id="9" w:name="_Toc113742440"/>
      <w:r w:rsidRPr="006E52DD">
        <w:rPr>
          <w:rFonts w:cs="Times"/>
          <w:lang w:val="en-US"/>
        </w:rPr>
        <w:t>Aim and Motivation</w:t>
      </w:r>
      <w:bookmarkEnd w:id="8"/>
      <w:bookmarkEnd w:id="9"/>
    </w:p>
    <w:p w14:paraId="3AD1D9A7" w14:textId="77777777" w:rsidR="003B0752" w:rsidRPr="006E52DD" w:rsidRDefault="003B0752" w:rsidP="003B0752">
      <w:pPr>
        <w:rPr>
          <w:lang w:val="en-US"/>
        </w:rPr>
      </w:pPr>
      <w:r w:rsidRPr="006E52DD">
        <w:rPr>
          <w:lang w:val="en-US"/>
        </w:rPr>
        <w:t>There are various open-source SDN controllers developed by various groups of developers and are ready to be deployed and tested in the production environment. SDN controllers are primarily made to provide some policies and centralized managements for the networking layer, which will  further allow inter-working configurations between the interfaces. Iptables, network namespaces, and Open vSwitch are components of the Linux kernel's L3 IP routing, Linux bridges, and SDN controller technologies. Being open-source controllers, not all of the available SDN controllers are developed on the same scale of mechanism in terms of supporting these various protocols, especially new versions of protocols and many of them are not developed yet to completely support all the services required for direct integration with the real world network. Therefore, the aim of this Master Thesis is to research and study different open-source SDN controllers in terms of their functionality with services and protocols.</w:t>
      </w:r>
    </w:p>
    <w:p w14:paraId="1F97AA45" w14:textId="77777777" w:rsidR="003B0752" w:rsidRPr="006E52DD" w:rsidRDefault="003B0752" w:rsidP="003B0752">
      <w:pPr>
        <w:rPr>
          <w:lang w:val="en-US"/>
        </w:rPr>
      </w:pPr>
      <w:r w:rsidRPr="006E52DD">
        <w:rPr>
          <w:lang w:val="en-US"/>
        </w:rPr>
        <w:t>After research, the aim would to build and setup the virtual network with network elements in the emulation software for testing the functionality of SDN controller. Further, to develop some use cases for demonstrating the services and protocols used in the network.</w:t>
      </w:r>
    </w:p>
    <w:p w14:paraId="186BE14D" w14:textId="77777777" w:rsidR="003B0752" w:rsidRPr="006E52DD" w:rsidRDefault="003B0752" w:rsidP="003B0752">
      <w:pPr>
        <w:pStyle w:val="Heading2"/>
        <w:rPr>
          <w:rFonts w:cs="Times"/>
          <w:lang w:val="en-US"/>
        </w:rPr>
      </w:pPr>
      <w:bookmarkStart w:id="10" w:name="_Toc108739172"/>
      <w:bookmarkStart w:id="11" w:name="_Toc113742441"/>
      <w:r w:rsidRPr="006E52DD">
        <w:rPr>
          <w:rFonts w:cs="Times"/>
          <w:lang w:val="en-US"/>
        </w:rPr>
        <w:lastRenderedPageBreak/>
        <w:t>Problem Statement</w:t>
      </w:r>
      <w:bookmarkEnd w:id="10"/>
      <w:bookmarkEnd w:id="11"/>
    </w:p>
    <w:p w14:paraId="7DAEFE57" w14:textId="77777777" w:rsidR="003B0752" w:rsidRPr="006E52DD" w:rsidRDefault="003B0752" w:rsidP="003B0752">
      <w:pPr>
        <w:rPr>
          <w:rFonts w:cs="Times"/>
          <w:lang w:val="en-US"/>
        </w:rPr>
      </w:pPr>
      <w:r w:rsidRPr="006E52DD">
        <w:rPr>
          <w:rFonts w:cs="Times"/>
          <w:lang w:val="en-US"/>
        </w:rPr>
        <w:t>Due to advances in the Information and Communication Technology, the configuration and management of the network components becomes highly complex and time-consuming. A fundamental characteristic of SDN is the logically centralized, but physically distributed controller component. SDN offers to batch-configure automatically multiple components in one step, while the traditional way would mean to log into each device. Many operators struggle with the migration from IPv4 to IPv6, SDN with its centralized control and the possibility to reduce human error due to increased poses an opportunity to help make this migration easier. The controller maintains a global network view of the underlying forwarding infrastructure and programs the forwarding entries based on the policies defined by network services running on top of it. The traditional networking approach has very limited facilities to explore these aspects of networking and the goal would be to study these futuristic characteristics of networking.</w:t>
      </w:r>
    </w:p>
    <w:p w14:paraId="3D6058BA" w14:textId="77777777" w:rsidR="003B0752" w:rsidRPr="006E52DD" w:rsidRDefault="003B0752" w:rsidP="003B0752">
      <w:pPr>
        <w:pStyle w:val="Heading2"/>
        <w:rPr>
          <w:rFonts w:cs="Times"/>
          <w:lang w:val="en-US"/>
        </w:rPr>
      </w:pPr>
      <w:bookmarkStart w:id="12" w:name="_Toc108739173"/>
      <w:bookmarkStart w:id="13" w:name="_Toc113742442"/>
      <w:r w:rsidRPr="006E52DD">
        <w:rPr>
          <w:rFonts w:cs="Times"/>
          <w:lang w:val="en-US"/>
        </w:rPr>
        <w:t>Thesis Structure</w:t>
      </w:r>
      <w:bookmarkEnd w:id="12"/>
      <w:bookmarkEnd w:id="13"/>
    </w:p>
    <w:p w14:paraId="34389AA2" w14:textId="77777777" w:rsidR="003B0752" w:rsidRPr="006E52DD" w:rsidRDefault="003B0752" w:rsidP="003B0752">
      <w:pPr>
        <w:rPr>
          <w:rFonts w:cs="Times"/>
          <w:lang w:val="en-US"/>
        </w:rPr>
      </w:pPr>
      <w:r w:rsidRPr="006E52DD">
        <w:rPr>
          <w:rFonts w:cs="Times"/>
          <w:lang w:val="en-US"/>
        </w:rPr>
        <w:t>This thesis work is structured in five main chapters: chapter 1 gives the introduction to the topic and discusses the statement of the problem. Chapter 2 reviews the theoretical background knowledge of the topics associated with this thesis. Furthermore it also describes the in-depth information about the components used in this Thesis. In chapter 3, requirement analysis, the main objectives of the thesis are discussed focusing on question ‘which open-source SDN controllers are available to be tested in emulated environment?’. The realization of the implementation in different environments along with some use cases are presented and discussed in the chapter 4 named, realization. This chapter focuses on the question ‘how to implement suitable environment for testing the use cases?’. Finally, at end a summary, perspectives and future work are provided in chapter 5.</w:t>
      </w:r>
    </w:p>
    <w:p w14:paraId="7A910221" w14:textId="77777777" w:rsidR="003B0752" w:rsidRPr="006E52DD" w:rsidRDefault="003B0752" w:rsidP="003B0752">
      <w:pPr>
        <w:rPr>
          <w:rFonts w:cs="Times"/>
          <w:lang w:val="en-US"/>
        </w:rPr>
      </w:pPr>
    </w:p>
    <w:p w14:paraId="261A2399" w14:textId="77777777" w:rsidR="009623BF" w:rsidRPr="006E52DD" w:rsidRDefault="009623BF" w:rsidP="009623BF">
      <w:pPr>
        <w:rPr>
          <w:lang w:val="en-US"/>
        </w:rPr>
      </w:pPr>
    </w:p>
    <w:p w14:paraId="4D1DD1B9" w14:textId="5AC37580" w:rsidR="00994CE9" w:rsidRPr="006E52DD" w:rsidRDefault="00994CE9">
      <w:pPr>
        <w:spacing w:after="0" w:line="240" w:lineRule="auto"/>
        <w:jc w:val="left"/>
        <w:rPr>
          <w:rFonts w:cs="Times"/>
          <w:lang w:val="en-US"/>
        </w:rPr>
      </w:pPr>
      <w:r w:rsidRPr="006E52DD">
        <w:rPr>
          <w:rFonts w:cs="Times"/>
          <w:lang w:val="en-US"/>
        </w:rPr>
        <w:br w:type="page"/>
      </w:r>
    </w:p>
    <w:p w14:paraId="20F0DD39" w14:textId="77777777" w:rsidR="003B0752" w:rsidRPr="006E52DD" w:rsidRDefault="00420221" w:rsidP="003B0752">
      <w:pPr>
        <w:pStyle w:val="Heading1"/>
        <w:rPr>
          <w:rFonts w:ascii="Times New Roman" w:hAnsi="Times New Roman"/>
          <w:lang w:val="en-US"/>
        </w:rPr>
      </w:pPr>
      <w:bookmarkStart w:id="14" w:name="_Toc113742443"/>
      <w:r w:rsidRPr="006E52DD">
        <w:rPr>
          <w:lang w:val="en-US"/>
        </w:rPr>
        <w:lastRenderedPageBreak/>
        <w:t>Theoretical B</w:t>
      </w:r>
      <w:r w:rsidR="00AA3E58" w:rsidRPr="006E52DD">
        <w:rPr>
          <w:lang w:val="en-US"/>
        </w:rPr>
        <w:t>ackgroun</w:t>
      </w:r>
      <w:bookmarkEnd w:id="6"/>
      <w:bookmarkEnd w:id="7"/>
      <w:r w:rsidR="003B0752" w:rsidRPr="006E52DD">
        <w:rPr>
          <w:lang w:val="en-US"/>
        </w:rPr>
        <w:t>d</w:t>
      </w:r>
      <w:bookmarkEnd w:id="14"/>
    </w:p>
    <w:p w14:paraId="536387B5" w14:textId="77777777" w:rsidR="003B0752" w:rsidRPr="006E52DD" w:rsidRDefault="003B0752" w:rsidP="003B0752">
      <w:pPr>
        <w:pStyle w:val="Heading2"/>
        <w:rPr>
          <w:rFonts w:cs="Times"/>
          <w:lang w:val="en-US"/>
        </w:rPr>
      </w:pPr>
      <w:bookmarkStart w:id="15" w:name="_Toc108739175"/>
      <w:bookmarkStart w:id="16" w:name="_Toc113742444"/>
      <w:r w:rsidRPr="006E52DD">
        <w:rPr>
          <w:rFonts w:cs="Times"/>
          <w:lang w:val="en-US"/>
        </w:rPr>
        <w:t>Software defined Networking</w:t>
      </w:r>
      <w:bookmarkEnd w:id="15"/>
      <w:bookmarkEnd w:id="16"/>
    </w:p>
    <w:p w14:paraId="2C5A06D8" w14:textId="77777777" w:rsidR="003B0752" w:rsidRPr="006E52DD" w:rsidRDefault="003B0752" w:rsidP="003B0752">
      <w:pPr>
        <w:rPr>
          <w:rFonts w:cs="Times"/>
          <w:lang w:val="en-US"/>
        </w:rPr>
      </w:pPr>
      <w:r w:rsidRPr="006E52DD">
        <w:rPr>
          <w:rFonts w:cs="Times"/>
          <w:lang w:val="en-US"/>
        </w:rPr>
        <w:t xml:space="preserve">Dr. Martin Casado developed an architecture to separate control and forwarding functions of networking de-vices, migrating control to a centralized policy server. This architecture evolved to what is now known as Software Defined Networking (SDN) today. One of the first challenges was the need for a common South Bound Interface (SBI) protocol between the SDN Controller and the forwarding networking device. OpenFlow developed by the Open Networking Foundation (ONF) and is used over a secure channel (Transport Layer Security (TLS) over Transmission Control Protocol (TCP) port 6633 and 6653) to modify the group and flow tables in a OpenFlow networking device. OpenFlow has evolved to version 1.5.1. </w:t>
      </w:r>
    </w:p>
    <w:p w14:paraId="14C54904" w14:textId="4F39EAF9" w:rsidR="003B0752" w:rsidRPr="006E52DD" w:rsidRDefault="003B0752" w:rsidP="003B0752">
      <w:pPr>
        <w:rPr>
          <w:rFonts w:cs="Times"/>
          <w:lang w:val="en-US"/>
        </w:rPr>
      </w:pPr>
      <w:r w:rsidRPr="006E52DD">
        <w:rPr>
          <w:rFonts w:cs="Times"/>
          <w:noProof/>
          <w:lang w:val="en-US"/>
        </w:rPr>
        <w:drawing>
          <wp:inline distT="0" distB="0" distL="0" distR="0" wp14:anchorId="6D9B6ADA" wp14:editId="7E5F2B12">
            <wp:extent cx="5760720" cy="38887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60720" cy="3888740"/>
                    </a:xfrm>
                    <a:prstGeom prst="rect">
                      <a:avLst/>
                    </a:prstGeom>
                  </pic:spPr>
                </pic:pic>
              </a:graphicData>
            </a:graphic>
          </wp:inline>
        </w:drawing>
      </w:r>
    </w:p>
    <w:p w14:paraId="5A9DA982" w14:textId="77777777" w:rsidR="00F74578" w:rsidRPr="006E52DD" w:rsidRDefault="00F74578" w:rsidP="00F74578">
      <w:pPr>
        <w:rPr>
          <w:rFonts w:cs="Times"/>
          <w:lang w:val="en-US"/>
        </w:rPr>
      </w:pPr>
      <w:r w:rsidRPr="006E52DD">
        <w:rPr>
          <w:rFonts w:cs="Times"/>
          <w:lang w:val="en-US"/>
        </w:rPr>
        <w:t xml:space="preserve">Over the last few years, the need for a new approach to networking has been expressed to overcome the many issues associated with current networks. In particular, the main vision of the SDN approach is to simplify networking operations, optimize network management and introduce innovation and flexibility as compared to legacy networking architectures. </w:t>
      </w:r>
    </w:p>
    <w:p w14:paraId="0D45190E" w14:textId="7E487C99" w:rsidR="00F74578" w:rsidRPr="006E52DD" w:rsidRDefault="00F74578" w:rsidP="00F74578">
      <w:pPr>
        <w:rPr>
          <w:rFonts w:cs="Times"/>
          <w:lang w:val="en-US"/>
        </w:rPr>
      </w:pPr>
      <w:r w:rsidRPr="006E52DD">
        <w:rPr>
          <w:rFonts w:cs="Times"/>
          <w:lang w:val="en-US"/>
        </w:rPr>
        <w:t xml:space="preserve">Network management is becoming more difficult and challenging given that the static and inflexible architecture of legacy networks is ill-suited to cope with today’s increasingly dynamic networking trends, and to meet the </w:t>
      </w:r>
      <w:proofErr w:type="spellStart"/>
      <w:r w:rsidRPr="006E52DD">
        <w:rPr>
          <w:rFonts w:cs="Times"/>
          <w:lang w:val="en-US"/>
        </w:rPr>
        <w:t>QoE</w:t>
      </w:r>
      <w:proofErr w:type="spellEnd"/>
      <w:r w:rsidRPr="006E52DD">
        <w:rPr>
          <w:rFonts w:cs="Times"/>
          <w:lang w:val="en-US"/>
        </w:rPr>
        <w:t xml:space="preserve"> requirements of modern users. This fact has </w:t>
      </w:r>
      <w:proofErr w:type="spellStart"/>
      <w:r w:rsidRPr="006E52DD">
        <w:rPr>
          <w:rFonts w:cs="Times"/>
          <w:lang w:val="en-US"/>
        </w:rPr>
        <w:t>fuelled</w:t>
      </w:r>
      <w:proofErr w:type="spellEnd"/>
      <w:r w:rsidRPr="006E52DD">
        <w:rPr>
          <w:rFonts w:cs="Times"/>
          <w:lang w:val="en-US"/>
        </w:rPr>
        <w:t xml:space="preserve"> the need for the enforcement of complex and high-level policies to adapt to current networking environments, and for the automation of network operations to reduce the tedious workload of low-level device configuration tasks.</w:t>
      </w:r>
    </w:p>
    <w:p w14:paraId="3DE0FFB4" w14:textId="29988AF0" w:rsidR="00CF3A0F" w:rsidRPr="006E52DD" w:rsidRDefault="00CF3A0F" w:rsidP="00CF3A0F">
      <w:pPr>
        <w:rPr>
          <w:rFonts w:cs="Times"/>
          <w:lang w:val="en-US"/>
        </w:rPr>
      </w:pPr>
      <w:r w:rsidRPr="006E52DD">
        <w:rPr>
          <w:rFonts w:cs="Times"/>
          <w:lang w:val="en-US"/>
        </w:rPr>
        <w:t>The SDN initiative led by the Open Networking Foundation (ONF), on the other hand, proposes a new open architecture to address current networking challenges with the potential to facilitate the automation of network configurations , and better yet, fully program the network. Unlike the conventional distributed network architecture where network devices are closed and vertically-integrated bundling software with hardware, the SDN architecture raises the level of abstraction by separating the network data and control planes. That way, network devices become simple forwarding switches whereas all the control logic is centralized in software controllers providing a flexible programming framework for the development of specialized applications and for the de</w:t>
      </w:r>
      <w:r w:rsidRPr="006E52DD">
        <w:rPr>
          <w:rFonts w:cs="Times"/>
          <w:lang w:val="en-US"/>
        </w:rPr>
        <w:lastRenderedPageBreak/>
        <w:t xml:space="preserve">ployment of new services. Such aspects of SDN are believed to simplify and improve network management by offering the possibility to innovate, customize </w:t>
      </w:r>
      <w:proofErr w:type="spellStart"/>
      <w:r w:rsidRPr="006E52DD">
        <w:rPr>
          <w:rFonts w:cs="Times"/>
          <w:lang w:val="en-US"/>
        </w:rPr>
        <w:t>behaviours</w:t>
      </w:r>
      <w:proofErr w:type="spellEnd"/>
      <w:r w:rsidRPr="006E52DD">
        <w:rPr>
          <w:rFonts w:cs="Times"/>
          <w:lang w:val="en-US"/>
        </w:rPr>
        <w:t xml:space="preserve"> and control the network according to high-level policies expressed as centralized programs, therefore bypassing the complexity of low-level network details and overcoming the fundamental architectural problems like high complexity and configuration. Added to these features is the ability of SDN to easily cope with the heterogeneity of the underlying infrastructure thanks to the SDN Southbound interface abstraction.</w:t>
      </w:r>
    </w:p>
    <w:p w14:paraId="5C16F499" w14:textId="77B2827F" w:rsidR="005A3203" w:rsidRPr="006E52DD" w:rsidRDefault="005A3203" w:rsidP="00CF3A0F">
      <w:pPr>
        <w:rPr>
          <w:rFonts w:cs="Times"/>
          <w:lang w:val="en-US"/>
        </w:rPr>
      </w:pPr>
    </w:p>
    <w:p w14:paraId="16453814" w14:textId="3E84A808" w:rsidR="005A3203" w:rsidRPr="006E52DD" w:rsidRDefault="005A3203" w:rsidP="00CF3A0F">
      <w:pPr>
        <w:rPr>
          <w:rFonts w:cs="Times"/>
          <w:lang w:val="en-US"/>
        </w:rPr>
      </w:pPr>
      <w:r w:rsidRPr="006E52DD">
        <w:rPr>
          <w:rFonts w:cs="Times"/>
          <w:lang w:val="en-US"/>
        </w:rPr>
        <w:t>Data plane:</w:t>
      </w:r>
    </w:p>
    <w:p w14:paraId="049C220B" w14:textId="44C409AD" w:rsidR="003174A6" w:rsidRPr="006E52DD" w:rsidRDefault="003174A6" w:rsidP="003174A6">
      <w:pPr>
        <w:rPr>
          <w:rFonts w:cs="Times"/>
          <w:lang w:val="en-US"/>
        </w:rPr>
      </w:pPr>
      <w:r w:rsidRPr="006E52DD">
        <w:rPr>
          <w:rFonts w:cs="Times"/>
          <w:lang w:val="en-US"/>
        </w:rPr>
        <w:t>The data plane, also known as the forwarding plane, consists of a distributed set of forwarding network elements (mainly switches) in charge of forwarding packets. In the context of SDN, the control-to-data plane separation feature requires the data plane to be remotely accessible for software-based control via an open vendor-agnostic Southbound interface.</w:t>
      </w:r>
    </w:p>
    <w:p w14:paraId="50E5EA05" w14:textId="32F0260E" w:rsidR="003174A6" w:rsidRPr="006E52DD" w:rsidRDefault="001036D4" w:rsidP="001036D4">
      <w:pPr>
        <w:rPr>
          <w:rFonts w:cs="Times"/>
          <w:lang w:val="en-US"/>
        </w:rPr>
      </w:pPr>
      <w:r w:rsidRPr="006E52DD">
        <w:rPr>
          <w:rFonts w:cs="Times"/>
          <w:lang w:val="en-US"/>
        </w:rPr>
        <w:t xml:space="preserve">Both OpenFlow [24] and </w:t>
      </w:r>
      <w:proofErr w:type="spellStart"/>
      <w:r w:rsidRPr="006E52DD">
        <w:rPr>
          <w:rFonts w:cs="Times"/>
          <w:lang w:val="en-US"/>
        </w:rPr>
        <w:t>ForCES</w:t>
      </w:r>
      <w:proofErr w:type="spellEnd"/>
      <w:r w:rsidRPr="006E52DD">
        <w:rPr>
          <w:rFonts w:cs="Times"/>
          <w:lang w:val="en-US"/>
        </w:rPr>
        <w:t xml:space="preserve"> [25] are well-known candidate protocols for the Southbound interface. They both follow the basic principle of splitting the control plane and the forwarding plane in network elements and they both standardize the communication between the two planes. However, these solutions are different in many aspects, especially in terms of network architecture design.</w:t>
      </w:r>
      <w:r w:rsidR="001A7E37" w:rsidRPr="006E52DD">
        <w:rPr>
          <w:rFonts w:cs="Times"/>
          <w:lang w:val="en-US"/>
        </w:rPr>
        <w:t xml:space="preserve"> </w:t>
      </w:r>
      <w:r w:rsidRPr="006E52DD">
        <w:rPr>
          <w:rFonts w:cs="Times"/>
          <w:lang w:val="en-US"/>
        </w:rPr>
        <w:t xml:space="preserve">Standardized by IETF, </w:t>
      </w:r>
      <w:proofErr w:type="spellStart"/>
      <w:r w:rsidRPr="006E52DD">
        <w:rPr>
          <w:rFonts w:cs="Times"/>
          <w:lang w:val="en-US"/>
        </w:rPr>
        <w:t>ForCES</w:t>
      </w:r>
      <w:proofErr w:type="spellEnd"/>
      <w:r w:rsidRPr="006E52DD">
        <w:rPr>
          <w:rFonts w:cs="Times"/>
          <w:lang w:val="en-US"/>
        </w:rPr>
        <w:t xml:space="preserve"> (Forwarding and Control Element Separation) [25] introduced the separation between the control plane and the forwarding plane. In doing so, </w:t>
      </w:r>
      <w:proofErr w:type="spellStart"/>
      <w:r w:rsidRPr="006E52DD">
        <w:rPr>
          <w:rFonts w:cs="Times"/>
          <w:lang w:val="en-US"/>
        </w:rPr>
        <w:t>ForCES</w:t>
      </w:r>
      <w:proofErr w:type="spellEnd"/>
      <w:r w:rsidRPr="006E52DD">
        <w:rPr>
          <w:rFonts w:cs="Times"/>
          <w:lang w:val="en-US"/>
        </w:rPr>
        <w:t xml:space="preserve"> defines two logic entities that are logically kept in the same physical device: the Control Element (CE) and the Forwarding Element (FE). However, despite being a mature standard solution, the </w:t>
      </w:r>
      <w:proofErr w:type="spellStart"/>
      <w:r w:rsidRPr="006E52DD">
        <w:rPr>
          <w:rFonts w:cs="Times"/>
          <w:lang w:val="en-US"/>
        </w:rPr>
        <w:t>ForCES</w:t>
      </w:r>
      <w:proofErr w:type="spellEnd"/>
      <w:r w:rsidRPr="006E52DD">
        <w:rPr>
          <w:rFonts w:cs="Times"/>
          <w:lang w:val="en-US"/>
        </w:rPr>
        <w:t xml:space="preserve"> alternative did not gain widespread adoption by major router vendors. On the other hand, OpenFlow [24] received major attention in both the research community and the industry. Standardized by the ONF [23], it is considered as the first widely accepted communication protocol for the SDN Southbound interface. OpenFlow enables the control plane to specify in a centralized way the desired forwarding </w:t>
      </w:r>
      <w:proofErr w:type="spellStart"/>
      <w:r w:rsidR="00141868" w:rsidRPr="006E52DD">
        <w:rPr>
          <w:rFonts w:cs="Times"/>
          <w:lang w:val="en-US"/>
        </w:rPr>
        <w:t>behaviour</w:t>
      </w:r>
      <w:proofErr w:type="spellEnd"/>
      <w:r w:rsidRPr="006E52DD">
        <w:rPr>
          <w:rFonts w:cs="Times"/>
          <w:lang w:val="en-US"/>
        </w:rPr>
        <w:t xml:space="preserve"> of the data plane. Such traffic forwarding decisions reflect the specified network control policies and are translated by controllers into actual packet forwarding rules populated in the flow tables of OpenFlow switches.</w:t>
      </w:r>
    </w:p>
    <w:p w14:paraId="41F0C652" w14:textId="4CF50C75" w:rsidR="00141868" w:rsidRPr="006E52DD" w:rsidRDefault="00141868" w:rsidP="001036D4">
      <w:pPr>
        <w:rPr>
          <w:rFonts w:cs="Times"/>
          <w:lang w:val="en-US"/>
        </w:rPr>
      </w:pPr>
    </w:p>
    <w:p w14:paraId="6FEBC815" w14:textId="1734AB09" w:rsidR="00141868" w:rsidRPr="006E52DD" w:rsidRDefault="00141868" w:rsidP="001036D4">
      <w:pPr>
        <w:rPr>
          <w:rFonts w:cs="Times"/>
          <w:lang w:val="en-US"/>
        </w:rPr>
      </w:pPr>
      <w:r w:rsidRPr="006E52DD">
        <w:rPr>
          <w:rFonts w:cs="Times"/>
          <w:lang w:val="en-US"/>
        </w:rPr>
        <w:t>Control  plane:</w:t>
      </w:r>
    </w:p>
    <w:p w14:paraId="7EDD5562" w14:textId="0A663E28" w:rsidR="000563AA" w:rsidRPr="006E52DD" w:rsidRDefault="000563AA" w:rsidP="000563AA">
      <w:pPr>
        <w:rPr>
          <w:rFonts w:cs="Times"/>
          <w:lang w:val="en-US"/>
        </w:rPr>
      </w:pPr>
      <w:r w:rsidRPr="006E52DD">
        <w:rPr>
          <w:rFonts w:cs="Times"/>
          <w:lang w:val="en-US"/>
        </w:rPr>
        <w:t>Regarded as the most fundamental building entity in SDN</w:t>
      </w:r>
      <w:r w:rsidR="003907B3" w:rsidRPr="006E52DD">
        <w:rPr>
          <w:rFonts w:cs="Times"/>
          <w:lang w:val="en-US"/>
        </w:rPr>
        <w:t xml:space="preserve"> </w:t>
      </w:r>
      <w:r w:rsidRPr="006E52DD">
        <w:rPr>
          <w:rFonts w:cs="Times"/>
          <w:lang w:val="en-US"/>
        </w:rPr>
        <w:t>architecture, the control plane consists of a centralized software</w:t>
      </w:r>
      <w:r w:rsidR="003907B3" w:rsidRPr="006E52DD">
        <w:rPr>
          <w:rFonts w:cs="Times"/>
          <w:lang w:val="en-US"/>
        </w:rPr>
        <w:t xml:space="preserve"> </w:t>
      </w:r>
      <w:r w:rsidRPr="006E52DD">
        <w:rPr>
          <w:rFonts w:cs="Times"/>
          <w:lang w:val="en-US"/>
        </w:rPr>
        <w:t>controller that is responsible for handling communications</w:t>
      </w:r>
      <w:r w:rsidR="003907B3" w:rsidRPr="006E52DD">
        <w:rPr>
          <w:rFonts w:cs="Times"/>
          <w:lang w:val="en-US"/>
        </w:rPr>
        <w:t xml:space="preserve"> </w:t>
      </w:r>
      <w:r w:rsidRPr="006E52DD">
        <w:rPr>
          <w:rFonts w:cs="Times"/>
          <w:lang w:val="en-US"/>
        </w:rPr>
        <w:t>between network applications and devices through open</w:t>
      </w:r>
      <w:r w:rsidR="003907B3" w:rsidRPr="006E52DD">
        <w:rPr>
          <w:rFonts w:cs="Times"/>
          <w:lang w:val="en-US"/>
        </w:rPr>
        <w:t xml:space="preserve"> </w:t>
      </w:r>
      <w:r w:rsidRPr="006E52DD">
        <w:rPr>
          <w:rFonts w:cs="Times"/>
          <w:lang w:val="en-US"/>
        </w:rPr>
        <w:t>interfaces. More specifically, SDN controllers translate the</w:t>
      </w:r>
      <w:r w:rsidR="003907B3" w:rsidRPr="006E52DD">
        <w:rPr>
          <w:rFonts w:cs="Times"/>
          <w:lang w:val="en-US"/>
        </w:rPr>
        <w:t xml:space="preserve"> </w:t>
      </w:r>
      <w:r w:rsidRPr="006E52DD">
        <w:rPr>
          <w:rFonts w:cs="Times"/>
          <w:lang w:val="en-US"/>
        </w:rPr>
        <w:t>requirements of the application layer down to the underlying</w:t>
      </w:r>
      <w:r w:rsidR="003907B3" w:rsidRPr="006E52DD">
        <w:rPr>
          <w:rFonts w:cs="Times"/>
          <w:lang w:val="en-US"/>
        </w:rPr>
        <w:t xml:space="preserve"> </w:t>
      </w:r>
      <w:r w:rsidRPr="006E52DD">
        <w:rPr>
          <w:rFonts w:cs="Times"/>
          <w:lang w:val="en-US"/>
        </w:rPr>
        <w:t>data plane elements and give relevant information up to SDN</w:t>
      </w:r>
      <w:r w:rsidR="003907B3" w:rsidRPr="006E52DD">
        <w:rPr>
          <w:rFonts w:cs="Times"/>
          <w:lang w:val="en-US"/>
        </w:rPr>
        <w:t xml:space="preserve"> </w:t>
      </w:r>
      <w:r w:rsidRPr="006E52DD">
        <w:rPr>
          <w:rFonts w:cs="Times"/>
          <w:lang w:val="en-US"/>
        </w:rPr>
        <w:t>applications.</w:t>
      </w:r>
    </w:p>
    <w:p w14:paraId="47D8D803" w14:textId="292186E1" w:rsidR="000563AA" w:rsidRPr="006E52DD" w:rsidRDefault="000563AA" w:rsidP="000563AA">
      <w:pPr>
        <w:rPr>
          <w:rFonts w:cs="Times"/>
          <w:lang w:val="en-US"/>
        </w:rPr>
      </w:pPr>
      <w:r w:rsidRPr="006E52DD">
        <w:rPr>
          <w:rFonts w:cs="Times"/>
          <w:lang w:val="en-US"/>
        </w:rPr>
        <w:t>The SDN control layer is commonly referred to as the Network</w:t>
      </w:r>
      <w:r w:rsidR="003907B3" w:rsidRPr="006E52DD">
        <w:rPr>
          <w:rFonts w:cs="Times"/>
          <w:lang w:val="en-US"/>
        </w:rPr>
        <w:t xml:space="preserve"> </w:t>
      </w:r>
      <w:r w:rsidRPr="006E52DD">
        <w:rPr>
          <w:rFonts w:cs="Times"/>
          <w:lang w:val="en-US"/>
        </w:rPr>
        <w:t>Operating System (NOS) as it supports the network control</w:t>
      </w:r>
      <w:r w:rsidR="003907B3" w:rsidRPr="006E52DD">
        <w:rPr>
          <w:rFonts w:cs="Times"/>
          <w:lang w:val="en-US"/>
        </w:rPr>
        <w:t xml:space="preserve"> </w:t>
      </w:r>
      <w:r w:rsidRPr="006E52DD">
        <w:rPr>
          <w:rFonts w:cs="Times"/>
          <w:lang w:val="en-US"/>
        </w:rPr>
        <w:t>logic and provides the application layer with an abstracted</w:t>
      </w:r>
      <w:r w:rsidR="003907B3" w:rsidRPr="006E52DD">
        <w:rPr>
          <w:rFonts w:cs="Times"/>
          <w:lang w:val="en-US"/>
        </w:rPr>
        <w:t xml:space="preserve"> </w:t>
      </w:r>
      <w:r w:rsidRPr="006E52DD">
        <w:rPr>
          <w:rFonts w:cs="Times"/>
          <w:lang w:val="en-US"/>
        </w:rPr>
        <w:t>view of the global network, which contains enough information</w:t>
      </w:r>
      <w:r w:rsidR="003907B3" w:rsidRPr="006E52DD">
        <w:rPr>
          <w:rFonts w:cs="Times"/>
          <w:lang w:val="en-US"/>
        </w:rPr>
        <w:t xml:space="preserve"> </w:t>
      </w:r>
      <w:r w:rsidRPr="006E52DD">
        <w:rPr>
          <w:rFonts w:cs="Times"/>
          <w:lang w:val="en-US"/>
        </w:rPr>
        <w:t>to specify policies while hiding all implementation details.</w:t>
      </w:r>
      <w:r w:rsidR="003907B3" w:rsidRPr="006E52DD">
        <w:rPr>
          <w:rFonts w:cs="Times"/>
          <w:lang w:val="en-US"/>
        </w:rPr>
        <w:t xml:space="preserve"> </w:t>
      </w:r>
      <w:r w:rsidRPr="006E52DD">
        <w:rPr>
          <w:rFonts w:cs="Times"/>
          <w:lang w:val="en-US"/>
        </w:rPr>
        <w:t>Typically, the control plane is logically centralized and yet</w:t>
      </w:r>
      <w:r w:rsidR="003907B3" w:rsidRPr="006E52DD">
        <w:rPr>
          <w:rFonts w:cs="Times"/>
          <w:lang w:val="en-US"/>
        </w:rPr>
        <w:t xml:space="preserve"> </w:t>
      </w:r>
      <w:r w:rsidRPr="006E52DD">
        <w:rPr>
          <w:rFonts w:cs="Times"/>
          <w:lang w:val="en-US"/>
        </w:rPr>
        <w:t>implemented as a physically distributed system for scalability</w:t>
      </w:r>
      <w:r w:rsidR="003907B3" w:rsidRPr="006E52DD">
        <w:rPr>
          <w:rFonts w:cs="Times"/>
          <w:lang w:val="en-US"/>
        </w:rPr>
        <w:t xml:space="preserve"> </w:t>
      </w:r>
      <w:r w:rsidRPr="006E52DD">
        <w:rPr>
          <w:rFonts w:cs="Times"/>
          <w:lang w:val="en-US"/>
        </w:rPr>
        <w:t>and reliability reasons as discussed in Sections III and IV. In a</w:t>
      </w:r>
      <w:r w:rsidR="003907B3" w:rsidRPr="006E52DD">
        <w:rPr>
          <w:rFonts w:cs="Times"/>
          <w:lang w:val="en-US"/>
        </w:rPr>
        <w:t xml:space="preserve"> </w:t>
      </w:r>
      <w:r w:rsidRPr="006E52DD">
        <w:rPr>
          <w:rFonts w:cs="Times"/>
          <w:lang w:val="en-US"/>
        </w:rPr>
        <w:t>distributed SDN control configuration, East-Westbound APIs[40] are required to enable multiple SDN controllers to communicate</w:t>
      </w:r>
      <w:r w:rsidR="003907B3" w:rsidRPr="006E52DD">
        <w:rPr>
          <w:rFonts w:cs="Times"/>
          <w:lang w:val="en-US"/>
        </w:rPr>
        <w:t xml:space="preserve"> </w:t>
      </w:r>
      <w:r w:rsidRPr="006E52DD">
        <w:rPr>
          <w:rFonts w:cs="Times"/>
          <w:lang w:val="en-US"/>
        </w:rPr>
        <w:t>with each other and exchange network information.</w:t>
      </w:r>
    </w:p>
    <w:p w14:paraId="12400DC2" w14:textId="701830FF" w:rsidR="000563AA" w:rsidRPr="006E52DD" w:rsidRDefault="000563AA" w:rsidP="000563AA">
      <w:pPr>
        <w:rPr>
          <w:rFonts w:cs="Times"/>
          <w:lang w:val="en-US"/>
        </w:rPr>
      </w:pPr>
      <w:r w:rsidRPr="006E52DD">
        <w:rPr>
          <w:rFonts w:cs="Times"/>
          <w:lang w:val="en-US"/>
        </w:rPr>
        <w:t>Despite the many attempts to standardize SDN protocols, there</w:t>
      </w:r>
      <w:r w:rsidR="003907B3" w:rsidRPr="006E52DD">
        <w:rPr>
          <w:rFonts w:cs="Times"/>
          <w:lang w:val="en-US"/>
        </w:rPr>
        <w:t xml:space="preserve"> </w:t>
      </w:r>
      <w:r w:rsidRPr="006E52DD">
        <w:rPr>
          <w:rFonts w:cs="Times"/>
          <w:lang w:val="en-US"/>
        </w:rPr>
        <w:t>has been to date no standard for the East-West API which</w:t>
      </w:r>
      <w:r w:rsidR="003907B3" w:rsidRPr="006E52DD">
        <w:rPr>
          <w:rFonts w:cs="Times"/>
          <w:lang w:val="en-US"/>
        </w:rPr>
        <w:t xml:space="preserve"> </w:t>
      </w:r>
      <w:r w:rsidRPr="006E52DD">
        <w:rPr>
          <w:rFonts w:cs="Times"/>
          <w:lang w:val="en-US"/>
        </w:rPr>
        <w:t>remains proprietary for each controller vendor. Although a</w:t>
      </w:r>
      <w:r w:rsidR="003907B3" w:rsidRPr="006E52DD">
        <w:rPr>
          <w:rFonts w:cs="Times"/>
          <w:lang w:val="en-US"/>
        </w:rPr>
        <w:t xml:space="preserve"> </w:t>
      </w:r>
      <w:r w:rsidRPr="006E52DD">
        <w:rPr>
          <w:rFonts w:cs="Times"/>
          <w:lang w:val="en-US"/>
        </w:rPr>
        <w:t>number of East-Westbound communications happen only at</w:t>
      </w:r>
      <w:r w:rsidR="003907B3" w:rsidRPr="006E52DD">
        <w:rPr>
          <w:rFonts w:cs="Times"/>
          <w:lang w:val="en-US"/>
        </w:rPr>
        <w:t xml:space="preserve"> </w:t>
      </w:r>
      <w:r w:rsidRPr="006E52DD">
        <w:rPr>
          <w:rFonts w:cs="Times"/>
          <w:lang w:val="en-US"/>
        </w:rPr>
        <w:t>the data-store level and do not require additional protocol</w:t>
      </w:r>
      <w:r w:rsidR="003907B3" w:rsidRPr="006E52DD">
        <w:rPr>
          <w:rFonts w:cs="Times"/>
          <w:lang w:val="en-US"/>
        </w:rPr>
        <w:t xml:space="preserve"> </w:t>
      </w:r>
      <w:r w:rsidRPr="006E52DD">
        <w:rPr>
          <w:rFonts w:cs="Times"/>
          <w:lang w:val="en-US"/>
        </w:rPr>
        <w:t>specifics, it is becoming increasingly advisable to standardize</w:t>
      </w:r>
      <w:r w:rsidR="003907B3" w:rsidRPr="006E52DD">
        <w:rPr>
          <w:rFonts w:cs="Times"/>
          <w:lang w:val="en-US"/>
        </w:rPr>
        <w:t xml:space="preserve"> </w:t>
      </w:r>
      <w:r w:rsidRPr="006E52DD">
        <w:rPr>
          <w:rFonts w:cs="Times"/>
          <w:lang w:val="en-US"/>
        </w:rPr>
        <w:t>that communication interface in order to provide wider interoperability</w:t>
      </w:r>
      <w:r w:rsidR="003907B3" w:rsidRPr="006E52DD">
        <w:rPr>
          <w:rFonts w:cs="Times"/>
          <w:lang w:val="en-US"/>
        </w:rPr>
        <w:t xml:space="preserve"> </w:t>
      </w:r>
      <w:r w:rsidRPr="006E52DD">
        <w:rPr>
          <w:rFonts w:cs="Times"/>
          <w:lang w:val="en-US"/>
        </w:rPr>
        <w:t>between different controller technologies in different</w:t>
      </w:r>
      <w:r w:rsidR="003907B3" w:rsidRPr="006E52DD">
        <w:rPr>
          <w:rFonts w:cs="Times"/>
          <w:lang w:val="en-US"/>
        </w:rPr>
        <w:t xml:space="preserve"> </w:t>
      </w:r>
      <w:r w:rsidRPr="006E52DD">
        <w:rPr>
          <w:rFonts w:cs="Times"/>
          <w:lang w:val="en-US"/>
        </w:rPr>
        <w:t>autonomous SDN networks.</w:t>
      </w:r>
    </w:p>
    <w:p w14:paraId="2BED10A8" w14:textId="6D70AF33" w:rsidR="000563AA" w:rsidRPr="006E52DD" w:rsidRDefault="000563AA" w:rsidP="000563AA">
      <w:pPr>
        <w:rPr>
          <w:rFonts w:cs="Times"/>
          <w:lang w:val="en-US"/>
        </w:rPr>
      </w:pPr>
      <w:r w:rsidRPr="006E52DD">
        <w:rPr>
          <w:rFonts w:cs="Times"/>
          <w:lang w:val="en-US"/>
        </w:rPr>
        <w:t>On the other hand, an East-Westbound API standard requires</w:t>
      </w:r>
      <w:r w:rsidR="003907B3" w:rsidRPr="006E52DD">
        <w:rPr>
          <w:rFonts w:cs="Times"/>
          <w:lang w:val="en-US"/>
        </w:rPr>
        <w:t xml:space="preserve"> </w:t>
      </w:r>
      <w:r w:rsidRPr="006E52DD">
        <w:rPr>
          <w:rFonts w:cs="Times"/>
          <w:lang w:val="en-US"/>
        </w:rPr>
        <w:t>advanced data distribution mechanisms and involves</w:t>
      </w:r>
      <w:r w:rsidR="003907B3" w:rsidRPr="006E52DD">
        <w:rPr>
          <w:rFonts w:cs="Times"/>
          <w:lang w:val="en-US"/>
        </w:rPr>
        <w:t xml:space="preserve"> </w:t>
      </w:r>
      <w:r w:rsidRPr="006E52DD">
        <w:rPr>
          <w:rFonts w:cs="Times"/>
          <w:lang w:val="en-US"/>
        </w:rPr>
        <w:t>other special considerations. This brings about additional SDN</w:t>
      </w:r>
      <w:r w:rsidR="003907B3" w:rsidRPr="006E52DD">
        <w:rPr>
          <w:rFonts w:cs="Times"/>
          <w:lang w:val="en-US"/>
        </w:rPr>
        <w:t xml:space="preserve"> </w:t>
      </w:r>
      <w:r w:rsidRPr="006E52DD">
        <w:rPr>
          <w:rFonts w:cs="Times"/>
          <w:lang w:val="en-US"/>
        </w:rPr>
        <w:t>challenges, some of which have been raised by the state-</w:t>
      </w:r>
      <w:r w:rsidR="00141868" w:rsidRPr="006E52DD">
        <w:rPr>
          <w:rFonts w:cs="Times"/>
          <w:lang w:val="en-US"/>
        </w:rPr>
        <w:t>of the</w:t>
      </w:r>
      <w:r w:rsidR="003907B3" w:rsidRPr="006E52DD">
        <w:rPr>
          <w:rFonts w:cs="Times"/>
          <w:lang w:val="en-US"/>
        </w:rPr>
        <w:t xml:space="preserve"> </w:t>
      </w:r>
      <w:r w:rsidRPr="006E52DD">
        <w:rPr>
          <w:rFonts w:cs="Times"/>
          <w:lang w:val="en-US"/>
        </w:rPr>
        <w:t>art distributed controller platforms discussed in Sections</w:t>
      </w:r>
      <w:r w:rsidR="003907B3" w:rsidRPr="006E52DD">
        <w:rPr>
          <w:rFonts w:cs="Times"/>
          <w:lang w:val="en-US"/>
        </w:rPr>
        <w:t xml:space="preserve"> </w:t>
      </w:r>
      <w:r w:rsidRPr="006E52DD">
        <w:rPr>
          <w:rFonts w:cs="Times"/>
          <w:lang w:val="en-US"/>
        </w:rPr>
        <w:t>III and IV, but have yet to be fully addressed.</w:t>
      </w:r>
    </w:p>
    <w:p w14:paraId="74AF65FC" w14:textId="050B11B6" w:rsidR="00141868" w:rsidRPr="006E52DD" w:rsidRDefault="00141868" w:rsidP="000563AA">
      <w:pPr>
        <w:rPr>
          <w:rFonts w:cs="Times"/>
          <w:lang w:val="en-US"/>
        </w:rPr>
      </w:pPr>
    </w:p>
    <w:p w14:paraId="14B332E2" w14:textId="48B52AC3" w:rsidR="00141868" w:rsidRPr="006E52DD" w:rsidRDefault="00141868" w:rsidP="000563AA">
      <w:pPr>
        <w:rPr>
          <w:rFonts w:cs="Times"/>
          <w:lang w:val="en-US"/>
        </w:rPr>
      </w:pPr>
      <w:r w:rsidRPr="006E52DD">
        <w:rPr>
          <w:rFonts w:cs="Times"/>
          <w:lang w:val="en-US"/>
        </w:rPr>
        <w:t>Application Plane:</w:t>
      </w:r>
    </w:p>
    <w:p w14:paraId="1C2A0E9B" w14:textId="77777777" w:rsidR="003907B3" w:rsidRPr="006E52DD" w:rsidRDefault="00141868" w:rsidP="00141868">
      <w:pPr>
        <w:rPr>
          <w:rFonts w:cs="Times"/>
          <w:lang w:val="en-US"/>
        </w:rPr>
      </w:pPr>
      <w:r w:rsidRPr="006E52DD">
        <w:rPr>
          <w:rFonts w:cs="Times"/>
          <w:lang w:val="en-US"/>
        </w:rPr>
        <w:lastRenderedPageBreak/>
        <w:t>The SDN application plane comprises SDN applications</w:t>
      </w:r>
      <w:r w:rsidR="003907B3" w:rsidRPr="006E52DD">
        <w:rPr>
          <w:rFonts w:cs="Times"/>
          <w:lang w:val="en-US"/>
        </w:rPr>
        <w:t xml:space="preserve"> </w:t>
      </w:r>
      <w:r w:rsidRPr="006E52DD">
        <w:rPr>
          <w:rFonts w:cs="Times"/>
          <w:lang w:val="en-US"/>
        </w:rPr>
        <w:t>which are control programs designed to implement the network</w:t>
      </w:r>
      <w:r w:rsidR="003907B3" w:rsidRPr="006E52DD">
        <w:rPr>
          <w:rFonts w:cs="Times"/>
          <w:lang w:val="en-US"/>
        </w:rPr>
        <w:t xml:space="preserve"> </w:t>
      </w:r>
      <w:r w:rsidRPr="006E52DD">
        <w:rPr>
          <w:rFonts w:cs="Times"/>
          <w:lang w:val="en-US"/>
        </w:rPr>
        <w:t>control logic and strategies. This higher-level plane</w:t>
      </w:r>
      <w:r w:rsidR="003907B3" w:rsidRPr="006E52DD">
        <w:rPr>
          <w:rFonts w:cs="Times"/>
          <w:lang w:val="en-US"/>
        </w:rPr>
        <w:t xml:space="preserve"> </w:t>
      </w:r>
      <w:r w:rsidRPr="006E52DD">
        <w:rPr>
          <w:rFonts w:cs="Times"/>
          <w:lang w:val="en-US"/>
        </w:rPr>
        <w:t>interacts with the control plane via an open Northbound API.</w:t>
      </w:r>
      <w:r w:rsidR="003907B3" w:rsidRPr="006E52DD">
        <w:rPr>
          <w:rFonts w:cs="Times"/>
          <w:lang w:val="en-US"/>
        </w:rPr>
        <w:t xml:space="preserve"> </w:t>
      </w:r>
      <w:r w:rsidRPr="006E52DD">
        <w:rPr>
          <w:rFonts w:cs="Times"/>
          <w:lang w:val="en-US"/>
        </w:rPr>
        <w:t>In doing so, SDN applications communicate their network requirements to the SDN controller which translates them into</w:t>
      </w:r>
      <w:r w:rsidR="003907B3" w:rsidRPr="006E52DD">
        <w:rPr>
          <w:rFonts w:cs="Times"/>
          <w:lang w:val="en-US"/>
        </w:rPr>
        <w:t xml:space="preserve"> </w:t>
      </w:r>
      <w:r w:rsidRPr="006E52DD">
        <w:rPr>
          <w:rFonts w:cs="Times"/>
          <w:lang w:val="en-US"/>
        </w:rPr>
        <w:t>Southbound-specific commands and forwarding rules dictating</w:t>
      </w:r>
      <w:r w:rsidR="003907B3" w:rsidRPr="006E52DD">
        <w:rPr>
          <w:rFonts w:cs="Times"/>
          <w:lang w:val="en-US"/>
        </w:rPr>
        <w:t xml:space="preserve"> </w:t>
      </w:r>
      <w:r w:rsidRPr="006E52DD">
        <w:rPr>
          <w:rFonts w:cs="Times"/>
          <w:lang w:val="en-US"/>
        </w:rPr>
        <w:t xml:space="preserve">the </w:t>
      </w:r>
      <w:proofErr w:type="spellStart"/>
      <w:r w:rsidRPr="006E52DD">
        <w:rPr>
          <w:rFonts w:cs="Times"/>
          <w:lang w:val="en-US"/>
        </w:rPr>
        <w:t>behaviour</w:t>
      </w:r>
      <w:proofErr w:type="spellEnd"/>
      <w:r w:rsidRPr="006E52DD">
        <w:rPr>
          <w:rFonts w:cs="Times"/>
          <w:lang w:val="en-US"/>
        </w:rPr>
        <w:t xml:space="preserve"> of the individual data plane devices. Routing,</w:t>
      </w:r>
      <w:r w:rsidR="003907B3" w:rsidRPr="006E52DD">
        <w:rPr>
          <w:rFonts w:cs="Times"/>
          <w:lang w:val="en-US"/>
        </w:rPr>
        <w:t xml:space="preserve"> </w:t>
      </w:r>
      <w:r w:rsidRPr="006E52DD">
        <w:rPr>
          <w:rFonts w:cs="Times"/>
          <w:lang w:val="en-US"/>
        </w:rPr>
        <w:t>Traffic Engineering (TE), firewalls and load balancing are</w:t>
      </w:r>
      <w:r w:rsidR="003907B3" w:rsidRPr="006E52DD">
        <w:rPr>
          <w:rFonts w:cs="Times"/>
          <w:lang w:val="en-US"/>
        </w:rPr>
        <w:t xml:space="preserve"> </w:t>
      </w:r>
      <w:r w:rsidRPr="006E52DD">
        <w:rPr>
          <w:rFonts w:cs="Times"/>
          <w:lang w:val="en-US"/>
        </w:rPr>
        <w:t>typical examples of common SDN applications running on</w:t>
      </w:r>
      <w:r w:rsidR="003907B3" w:rsidRPr="006E52DD">
        <w:rPr>
          <w:rFonts w:cs="Times"/>
          <w:lang w:val="en-US"/>
        </w:rPr>
        <w:t xml:space="preserve"> </w:t>
      </w:r>
      <w:r w:rsidRPr="006E52DD">
        <w:rPr>
          <w:rFonts w:cs="Times"/>
          <w:lang w:val="en-US"/>
        </w:rPr>
        <w:t>top of existing controller platforms.</w:t>
      </w:r>
      <w:r w:rsidR="003907B3" w:rsidRPr="006E52DD">
        <w:rPr>
          <w:rFonts w:cs="Times"/>
          <w:lang w:val="en-US"/>
        </w:rPr>
        <w:t xml:space="preserve"> </w:t>
      </w:r>
      <w:r w:rsidRPr="006E52DD">
        <w:rPr>
          <w:rFonts w:cs="Times"/>
          <w:lang w:val="en-US"/>
        </w:rPr>
        <w:t>In the context of SDN, applications leverage the decoupling</w:t>
      </w:r>
      <w:r w:rsidR="003907B3" w:rsidRPr="006E52DD">
        <w:rPr>
          <w:rFonts w:cs="Times"/>
          <w:lang w:val="en-US"/>
        </w:rPr>
        <w:t xml:space="preserve"> </w:t>
      </w:r>
      <w:r w:rsidRPr="006E52DD">
        <w:rPr>
          <w:rFonts w:cs="Times"/>
          <w:lang w:val="en-US"/>
        </w:rPr>
        <w:t>of the application logic from the network hardware along with</w:t>
      </w:r>
      <w:r w:rsidR="003907B3" w:rsidRPr="006E52DD">
        <w:rPr>
          <w:rFonts w:cs="Times"/>
          <w:lang w:val="en-US"/>
        </w:rPr>
        <w:t xml:space="preserve"> </w:t>
      </w:r>
      <w:r w:rsidRPr="006E52DD">
        <w:rPr>
          <w:rFonts w:cs="Times"/>
          <w:lang w:val="en-US"/>
        </w:rPr>
        <w:t>the logical centralization of the network control, to directly express</w:t>
      </w:r>
      <w:r w:rsidR="003907B3" w:rsidRPr="006E52DD">
        <w:rPr>
          <w:rFonts w:cs="Times"/>
          <w:lang w:val="en-US"/>
        </w:rPr>
        <w:t xml:space="preserve"> </w:t>
      </w:r>
      <w:r w:rsidRPr="006E52DD">
        <w:rPr>
          <w:rFonts w:cs="Times"/>
          <w:lang w:val="en-US"/>
        </w:rPr>
        <w:t>the desired goals and policies in a centralized high-level</w:t>
      </w:r>
      <w:r w:rsidR="003907B3" w:rsidRPr="006E52DD">
        <w:rPr>
          <w:rFonts w:cs="Times"/>
          <w:lang w:val="en-US"/>
        </w:rPr>
        <w:t xml:space="preserve"> </w:t>
      </w:r>
      <w:r w:rsidRPr="006E52DD">
        <w:rPr>
          <w:rFonts w:cs="Times"/>
          <w:lang w:val="en-US"/>
        </w:rPr>
        <w:t>manner without being tied to the implementation and state distribution</w:t>
      </w:r>
      <w:r w:rsidR="003907B3" w:rsidRPr="006E52DD">
        <w:rPr>
          <w:rFonts w:cs="Times"/>
          <w:lang w:val="en-US"/>
        </w:rPr>
        <w:t xml:space="preserve"> </w:t>
      </w:r>
      <w:r w:rsidRPr="006E52DD">
        <w:rPr>
          <w:rFonts w:cs="Times"/>
          <w:lang w:val="en-US"/>
        </w:rPr>
        <w:t>details of the underlying networking infrastructure.</w:t>
      </w:r>
      <w:r w:rsidR="003907B3" w:rsidRPr="006E52DD">
        <w:rPr>
          <w:rFonts w:cs="Times"/>
          <w:lang w:val="en-US"/>
        </w:rPr>
        <w:t xml:space="preserve"> </w:t>
      </w:r>
    </w:p>
    <w:p w14:paraId="32560A69" w14:textId="51AD7329" w:rsidR="00141868" w:rsidRPr="006E52DD" w:rsidRDefault="00141868" w:rsidP="00141868">
      <w:pPr>
        <w:rPr>
          <w:rFonts w:cs="Times"/>
          <w:lang w:val="en-US"/>
        </w:rPr>
      </w:pPr>
      <w:r w:rsidRPr="006E52DD">
        <w:rPr>
          <w:rFonts w:cs="Times"/>
          <w:lang w:val="en-US"/>
        </w:rPr>
        <w:t>Concurrently, SDN applications make use of the abstracted</w:t>
      </w:r>
      <w:r w:rsidR="003907B3" w:rsidRPr="006E52DD">
        <w:rPr>
          <w:rFonts w:cs="Times"/>
          <w:lang w:val="en-US"/>
        </w:rPr>
        <w:t xml:space="preserve"> </w:t>
      </w:r>
      <w:r w:rsidRPr="006E52DD">
        <w:rPr>
          <w:rFonts w:cs="Times"/>
          <w:lang w:val="en-US"/>
        </w:rPr>
        <w:t>network view exposed through the Northbound interface to</w:t>
      </w:r>
      <w:r w:rsidR="003907B3" w:rsidRPr="006E52DD">
        <w:rPr>
          <w:rFonts w:cs="Times"/>
          <w:lang w:val="en-US"/>
        </w:rPr>
        <w:t xml:space="preserve"> </w:t>
      </w:r>
      <w:r w:rsidRPr="006E52DD">
        <w:rPr>
          <w:rFonts w:cs="Times"/>
          <w:lang w:val="en-US"/>
        </w:rPr>
        <w:t>consume the network services and functions provided by the</w:t>
      </w:r>
      <w:r w:rsidR="003907B3" w:rsidRPr="006E52DD">
        <w:rPr>
          <w:rFonts w:cs="Times"/>
          <w:lang w:val="en-US"/>
        </w:rPr>
        <w:t xml:space="preserve"> </w:t>
      </w:r>
      <w:r w:rsidRPr="006E52DD">
        <w:rPr>
          <w:rFonts w:cs="Times"/>
          <w:lang w:val="en-US"/>
        </w:rPr>
        <w:t>control plane according to their specific purposes.</w:t>
      </w:r>
      <w:r w:rsidR="003907B3" w:rsidRPr="006E52DD">
        <w:rPr>
          <w:rFonts w:cs="Times"/>
          <w:lang w:val="en-US"/>
        </w:rPr>
        <w:t xml:space="preserve"> </w:t>
      </w:r>
      <w:r w:rsidRPr="006E52DD">
        <w:rPr>
          <w:rFonts w:cs="Times"/>
          <w:lang w:val="en-US"/>
        </w:rPr>
        <w:t>That being said, the Northbound API implemented by SDN</w:t>
      </w:r>
      <w:r w:rsidR="003907B3" w:rsidRPr="006E52DD">
        <w:rPr>
          <w:rFonts w:cs="Times"/>
          <w:lang w:val="en-US"/>
        </w:rPr>
        <w:t xml:space="preserve"> </w:t>
      </w:r>
      <w:r w:rsidRPr="006E52DD">
        <w:rPr>
          <w:rFonts w:cs="Times"/>
          <w:lang w:val="en-US"/>
        </w:rPr>
        <w:t>controllers can be regarded as a network abstraction interface</w:t>
      </w:r>
      <w:r w:rsidR="003907B3" w:rsidRPr="006E52DD">
        <w:rPr>
          <w:rFonts w:cs="Times"/>
          <w:lang w:val="en-US"/>
        </w:rPr>
        <w:t xml:space="preserve"> </w:t>
      </w:r>
      <w:r w:rsidRPr="006E52DD">
        <w:rPr>
          <w:rFonts w:cs="Times"/>
          <w:lang w:val="en-US"/>
        </w:rPr>
        <w:t>to applications, easing network programmability, simplifying</w:t>
      </w:r>
      <w:r w:rsidR="003907B3" w:rsidRPr="006E52DD">
        <w:rPr>
          <w:rFonts w:cs="Times"/>
          <w:lang w:val="en-US"/>
        </w:rPr>
        <w:t xml:space="preserve"> </w:t>
      </w:r>
      <w:r w:rsidRPr="006E52DD">
        <w:rPr>
          <w:rFonts w:cs="Times"/>
          <w:lang w:val="en-US"/>
        </w:rPr>
        <w:t>control and management tasks and allowing for innovation. In</w:t>
      </w:r>
      <w:r w:rsidR="003907B3" w:rsidRPr="006E52DD">
        <w:rPr>
          <w:rFonts w:cs="Times"/>
          <w:lang w:val="en-US"/>
        </w:rPr>
        <w:t xml:space="preserve"> </w:t>
      </w:r>
      <w:r w:rsidRPr="006E52DD">
        <w:rPr>
          <w:rFonts w:cs="Times"/>
          <w:lang w:val="en-US"/>
        </w:rPr>
        <w:t>contrast to the Southbound API, the Northbound API is not</w:t>
      </w:r>
      <w:r w:rsidR="003907B3" w:rsidRPr="006E52DD">
        <w:rPr>
          <w:rFonts w:cs="Times"/>
          <w:lang w:val="en-US"/>
        </w:rPr>
        <w:t xml:space="preserve"> </w:t>
      </w:r>
      <w:r w:rsidRPr="006E52DD">
        <w:rPr>
          <w:rFonts w:cs="Times"/>
          <w:lang w:val="en-US"/>
        </w:rPr>
        <w:t>supported by an accepted standard.</w:t>
      </w:r>
      <w:r w:rsidR="003907B3" w:rsidRPr="006E52DD">
        <w:rPr>
          <w:rFonts w:cs="Times"/>
          <w:lang w:val="en-US"/>
        </w:rPr>
        <w:t xml:space="preserve"> </w:t>
      </w:r>
      <w:r w:rsidRPr="006E52DD">
        <w:rPr>
          <w:rFonts w:cs="Times"/>
          <w:lang w:val="en-US"/>
        </w:rPr>
        <w:t>Despite the broad variety of Northbound APIs adopted by the</w:t>
      </w:r>
      <w:r w:rsidR="003907B3" w:rsidRPr="006E52DD">
        <w:rPr>
          <w:rFonts w:cs="Times"/>
          <w:lang w:val="en-US"/>
        </w:rPr>
        <w:t xml:space="preserve"> </w:t>
      </w:r>
      <w:r w:rsidRPr="006E52DD">
        <w:rPr>
          <w:rFonts w:cs="Times"/>
          <w:lang w:val="en-US"/>
        </w:rPr>
        <w:t>SDN community (see Figure 2), we can classify them into two</w:t>
      </w:r>
      <w:r w:rsidR="003907B3" w:rsidRPr="006E52DD">
        <w:rPr>
          <w:rFonts w:cs="Times"/>
          <w:lang w:val="en-US"/>
        </w:rPr>
        <w:t xml:space="preserve"> </w:t>
      </w:r>
      <w:r w:rsidRPr="006E52DD">
        <w:rPr>
          <w:rFonts w:cs="Times"/>
          <w:lang w:val="en-US"/>
        </w:rPr>
        <w:t>main categories:</w:t>
      </w:r>
    </w:p>
    <w:p w14:paraId="1D72A363" w14:textId="67FEB591" w:rsidR="003907B3" w:rsidRPr="006E52DD" w:rsidRDefault="00141868" w:rsidP="00F504D6">
      <w:pPr>
        <w:pStyle w:val="ListParagraph"/>
        <w:numPr>
          <w:ilvl w:val="0"/>
          <w:numId w:val="42"/>
        </w:numPr>
        <w:rPr>
          <w:rFonts w:cs="Times"/>
          <w:lang w:val="en-US"/>
        </w:rPr>
      </w:pPr>
      <w:r w:rsidRPr="006E52DD">
        <w:rPr>
          <w:rFonts w:cs="Times"/>
          <w:lang w:val="en-US"/>
        </w:rPr>
        <w:t>The first set involves simple and primitive APIs that are</w:t>
      </w:r>
      <w:r w:rsidR="003907B3" w:rsidRPr="006E52DD">
        <w:rPr>
          <w:rFonts w:cs="Times"/>
          <w:lang w:val="en-US"/>
        </w:rPr>
        <w:t xml:space="preserve"> </w:t>
      </w:r>
      <w:r w:rsidRPr="006E52DD">
        <w:rPr>
          <w:rFonts w:cs="Times"/>
          <w:lang w:val="en-US"/>
        </w:rPr>
        <w:t>directly linked to the internal services of the controller</w:t>
      </w:r>
      <w:r w:rsidR="003907B3" w:rsidRPr="006E52DD">
        <w:rPr>
          <w:rFonts w:cs="Times"/>
          <w:lang w:val="en-US"/>
        </w:rPr>
        <w:t xml:space="preserve"> </w:t>
      </w:r>
      <w:r w:rsidRPr="006E52DD">
        <w:rPr>
          <w:rFonts w:cs="Times"/>
          <w:lang w:val="en-US"/>
        </w:rPr>
        <w:t>platform. These implementations include</w:t>
      </w:r>
      <w:r w:rsidR="003907B3" w:rsidRPr="006E52DD">
        <w:rPr>
          <w:rFonts w:cs="Times"/>
          <w:lang w:val="en-US"/>
        </w:rPr>
        <w:t>:</w:t>
      </w:r>
    </w:p>
    <w:p w14:paraId="64A3174C" w14:textId="171D3D8E" w:rsidR="00141868" w:rsidRPr="006E52DD" w:rsidRDefault="00141868" w:rsidP="00141868">
      <w:pPr>
        <w:pStyle w:val="ListParagraph"/>
        <w:numPr>
          <w:ilvl w:val="2"/>
          <w:numId w:val="40"/>
        </w:numPr>
        <w:rPr>
          <w:rFonts w:cs="Times"/>
          <w:lang w:val="en-US"/>
        </w:rPr>
      </w:pPr>
      <w:r w:rsidRPr="006E52DD">
        <w:rPr>
          <w:rFonts w:cs="Times"/>
          <w:lang w:val="en-US"/>
        </w:rPr>
        <w:t>Low-level ad-hoc APIs that are proprietary and</w:t>
      </w:r>
      <w:r w:rsidR="003907B3" w:rsidRPr="006E52DD">
        <w:rPr>
          <w:rFonts w:cs="Times"/>
          <w:lang w:val="en-US"/>
        </w:rPr>
        <w:t xml:space="preserve"> </w:t>
      </w:r>
      <w:r w:rsidRPr="006E52DD">
        <w:rPr>
          <w:rFonts w:cs="Times"/>
          <w:lang w:val="en-US"/>
        </w:rPr>
        <w:t>tightly dependent on the controller platform. Such</w:t>
      </w:r>
      <w:r w:rsidR="003907B3" w:rsidRPr="006E52DD">
        <w:rPr>
          <w:rFonts w:cs="Times"/>
          <w:lang w:val="en-US"/>
        </w:rPr>
        <w:t xml:space="preserve"> </w:t>
      </w:r>
      <w:r w:rsidRPr="006E52DD">
        <w:rPr>
          <w:rFonts w:cs="Times"/>
          <w:lang w:val="en-US"/>
        </w:rPr>
        <w:t>APIs are not considered as high-level abstractions</w:t>
      </w:r>
      <w:r w:rsidR="003907B3" w:rsidRPr="006E52DD">
        <w:rPr>
          <w:rFonts w:cs="Times"/>
          <w:lang w:val="en-US"/>
        </w:rPr>
        <w:t xml:space="preserve"> </w:t>
      </w:r>
      <w:r w:rsidRPr="006E52DD">
        <w:rPr>
          <w:rFonts w:cs="Times"/>
          <w:lang w:val="en-US"/>
        </w:rPr>
        <w:t>as they allow developers to directly implement</w:t>
      </w:r>
      <w:r w:rsidR="00F504D6" w:rsidRPr="006E52DD">
        <w:rPr>
          <w:rFonts w:cs="Times"/>
          <w:lang w:val="en-US"/>
        </w:rPr>
        <w:t xml:space="preserve"> </w:t>
      </w:r>
      <w:r w:rsidRPr="006E52DD">
        <w:rPr>
          <w:rFonts w:cs="Times"/>
          <w:lang w:val="en-US"/>
        </w:rPr>
        <w:t>applications within the controller in a low-level</w:t>
      </w:r>
      <w:r w:rsidR="00F504D6" w:rsidRPr="006E52DD">
        <w:rPr>
          <w:rFonts w:cs="Times"/>
          <w:lang w:val="en-US"/>
        </w:rPr>
        <w:t xml:space="preserve"> </w:t>
      </w:r>
      <w:r w:rsidRPr="006E52DD">
        <w:rPr>
          <w:rFonts w:cs="Times"/>
          <w:lang w:val="en-US"/>
        </w:rPr>
        <w:t>manner. Deployed internally, these applications are</w:t>
      </w:r>
      <w:r w:rsidR="00F504D6" w:rsidRPr="006E52DD">
        <w:rPr>
          <w:rFonts w:cs="Times"/>
          <w:lang w:val="en-US"/>
        </w:rPr>
        <w:t xml:space="preserve"> </w:t>
      </w:r>
      <w:r w:rsidRPr="006E52DD">
        <w:rPr>
          <w:rFonts w:cs="Times"/>
          <w:lang w:val="en-US"/>
        </w:rPr>
        <w:t>tightly coupled with the controller and written in its</w:t>
      </w:r>
      <w:r w:rsidR="00F504D6" w:rsidRPr="006E52DD">
        <w:rPr>
          <w:rFonts w:cs="Times"/>
          <w:lang w:val="en-US"/>
        </w:rPr>
        <w:t xml:space="preserve"> </w:t>
      </w:r>
      <w:r w:rsidRPr="006E52DD">
        <w:rPr>
          <w:rFonts w:cs="Times"/>
          <w:lang w:val="en-US"/>
        </w:rPr>
        <w:t>native general-purpose language. NOX in C++ and</w:t>
      </w:r>
      <w:r w:rsidR="00F504D6" w:rsidRPr="006E52DD">
        <w:rPr>
          <w:rFonts w:cs="Times"/>
          <w:lang w:val="en-US"/>
        </w:rPr>
        <w:t xml:space="preserve"> </w:t>
      </w:r>
      <w:r w:rsidRPr="006E52DD">
        <w:rPr>
          <w:rFonts w:cs="Times"/>
          <w:lang w:val="en-US"/>
        </w:rPr>
        <w:t>POX in Python are typical examples of controllers</w:t>
      </w:r>
      <w:r w:rsidR="00F504D6" w:rsidRPr="006E52DD">
        <w:rPr>
          <w:rFonts w:cs="Times"/>
          <w:lang w:val="en-US"/>
        </w:rPr>
        <w:t xml:space="preserve"> </w:t>
      </w:r>
      <w:r w:rsidRPr="006E52DD">
        <w:rPr>
          <w:rFonts w:cs="Times"/>
          <w:lang w:val="en-US"/>
        </w:rPr>
        <w:t>that use their own basic sets of APIs.</w:t>
      </w:r>
    </w:p>
    <w:p w14:paraId="1956DAD4" w14:textId="42847604" w:rsidR="00141868" w:rsidRPr="006E52DD" w:rsidRDefault="00141868" w:rsidP="00F504D6">
      <w:pPr>
        <w:pStyle w:val="ListParagraph"/>
        <w:numPr>
          <w:ilvl w:val="2"/>
          <w:numId w:val="41"/>
        </w:numPr>
        <w:rPr>
          <w:rFonts w:cs="Times"/>
          <w:lang w:val="en-US"/>
        </w:rPr>
      </w:pPr>
      <w:r w:rsidRPr="006E52DD">
        <w:rPr>
          <w:rFonts w:cs="Times"/>
          <w:lang w:val="en-US"/>
        </w:rPr>
        <w:t>APIs based on Web services such as the widely-used</w:t>
      </w:r>
      <w:r w:rsidR="00F504D6" w:rsidRPr="006E52DD">
        <w:rPr>
          <w:rFonts w:cs="Times"/>
          <w:lang w:val="en-US"/>
        </w:rPr>
        <w:t xml:space="preserve"> </w:t>
      </w:r>
      <w:r w:rsidRPr="006E52DD">
        <w:rPr>
          <w:rFonts w:cs="Times"/>
          <w:lang w:val="en-US"/>
        </w:rPr>
        <w:t>REST API. This group of programming interfaces</w:t>
      </w:r>
      <w:r w:rsidR="00F504D6" w:rsidRPr="006E52DD">
        <w:rPr>
          <w:rFonts w:cs="Times"/>
          <w:lang w:val="en-US"/>
        </w:rPr>
        <w:t xml:space="preserve"> </w:t>
      </w:r>
      <w:r w:rsidRPr="006E52DD">
        <w:rPr>
          <w:rFonts w:cs="Times"/>
          <w:lang w:val="en-US"/>
        </w:rPr>
        <w:t>enables independent external applications (Clients)</w:t>
      </w:r>
      <w:r w:rsidR="00F504D6" w:rsidRPr="006E52DD">
        <w:rPr>
          <w:rFonts w:cs="Times"/>
          <w:lang w:val="en-US"/>
        </w:rPr>
        <w:t xml:space="preserve"> </w:t>
      </w:r>
      <w:r w:rsidRPr="006E52DD">
        <w:rPr>
          <w:rFonts w:cs="Times"/>
          <w:lang w:val="en-US"/>
        </w:rPr>
        <w:t>to access the functions and services of the SDN</w:t>
      </w:r>
      <w:r w:rsidR="00F504D6" w:rsidRPr="006E52DD">
        <w:rPr>
          <w:rFonts w:cs="Times"/>
          <w:lang w:val="en-US"/>
        </w:rPr>
        <w:t xml:space="preserve"> </w:t>
      </w:r>
      <w:r w:rsidRPr="006E52DD">
        <w:rPr>
          <w:rFonts w:cs="Times"/>
          <w:lang w:val="en-US"/>
        </w:rPr>
        <w:t>controller (Server). These applications can be written</w:t>
      </w:r>
      <w:r w:rsidR="00F504D6" w:rsidRPr="006E52DD">
        <w:rPr>
          <w:rFonts w:cs="Times"/>
          <w:lang w:val="en-US"/>
        </w:rPr>
        <w:t xml:space="preserve"> </w:t>
      </w:r>
      <w:r w:rsidRPr="006E52DD">
        <w:rPr>
          <w:rFonts w:cs="Times"/>
          <w:lang w:val="en-US"/>
        </w:rPr>
        <w:t>in any programming language and are not run inside</w:t>
      </w:r>
      <w:r w:rsidR="00F504D6" w:rsidRPr="006E52DD">
        <w:rPr>
          <w:rFonts w:cs="Times"/>
          <w:lang w:val="en-US"/>
        </w:rPr>
        <w:t xml:space="preserve"> </w:t>
      </w:r>
      <w:r w:rsidRPr="006E52DD">
        <w:rPr>
          <w:rFonts w:cs="Times"/>
          <w:lang w:val="en-US"/>
        </w:rPr>
        <w:t>the bundle hosting the controller software. Floodlight</w:t>
      </w:r>
      <w:r w:rsidR="00F504D6" w:rsidRPr="006E52DD">
        <w:rPr>
          <w:rFonts w:cs="Times"/>
          <w:lang w:val="en-US"/>
        </w:rPr>
        <w:t xml:space="preserve"> </w:t>
      </w:r>
      <w:r w:rsidRPr="006E52DD">
        <w:rPr>
          <w:rFonts w:cs="Times"/>
          <w:lang w:val="en-US"/>
        </w:rPr>
        <w:t>is an example of an SDN controller that adopts an</w:t>
      </w:r>
      <w:r w:rsidR="00F504D6" w:rsidRPr="006E52DD">
        <w:rPr>
          <w:rFonts w:cs="Times"/>
          <w:lang w:val="en-US"/>
        </w:rPr>
        <w:t xml:space="preserve"> </w:t>
      </w:r>
      <w:r w:rsidRPr="006E52DD">
        <w:rPr>
          <w:rFonts w:cs="Times"/>
          <w:lang w:val="en-US"/>
        </w:rPr>
        <w:t>embedded Northbound API based on REST.</w:t>
      </w:r>
    </w:p>
    <w:p w14:paraId="69365EDE" w14:textId="7E117192" w:rsidR="00141868" w:rsidRPr="006E52DD" w:rsidRDefault="00141868" w:rsidP="00F504D6">
      <w:pPr>
        <w:pStyle w:val="ListParagraph"/>
        <w:numPr>
          <w:ilvl w:val="0"/>
          <w:numId w:val="41"/>
        </w:numPr>
        <w:rPr>
          <w:rFonts w:cs="Times"/>
          <w:lang w:val="en-US"/>
        </w:rPr>
      </w:pPr>
      <w:r w:rsidRPr="006E52DD">
        <w:rPr>
          <w:rFonts w:cs="Times"/>
          <w:lang w:val="en-US"/>
        </w:rPr>
        <w:t>The second category contains higher level APIs that</w:t>
      </w:r>
      <w:r w:rsidR="00F504D6" w:rsidRPr="006E52DD">
        <w:rPr>
          <w:rFonts w:cs="Times"/>
          <w:lang w:val="en-US"/>
        </w:rPr>
        <w:t xml:space="preserve"> </w:t>
      </w:r>
      <w:r w:rsidRPr="006E52DD">
        <w:rPr>
          <w:rFonts w:cs="Times"/>
          <w:lang w:val="en-US"/>
        </w:rPr>
        <w:t>rely on domain-specific programming languages such as</w:t>
      </w:r>
      <w:r w:rsidR="00F504D6" w:rsidRPr="006E52DD">
        <w:rPr>
          <w:rFonts w:cs="Times"/>
          <w:lang w:val="en-US"/>
        </w:rPr>
        <w:t xml:space="preserve"> </w:t>
      </w:r>
      <w:r w:rsidRPr="006E52DD">
        <w:rPr>
          <w:rFonts w:cs="Times"/>
          <w:lang w:val="en-US"/>
        </w:rPr>
        <w:t xml:space="preserve">Frenetic [41], </w:t>
      </w:r>
      <w:proofErr w:type="spellStart"/>
      <w:r w:rsidRPr="006E52DD">
        <w:rPr>
          <w:rFonts w:cs="Times"/>
          <w:lang w:val="en-US"/>
        </w:rPr>
        <w:t>Procera</w:t>
      </w:r>
      <w:proofErr w:type="spellEnd"/>
      <w:r w:rsidRPr="006E52DD">
        <w:rPr>
          <w:rFonts w:cs="Times"/>
          <w:lang w:val="en-US"/>
        </w:rPr>
        <w:t xml:space="preserve"> [42] and Pyretic [43] as an indirect</w:t>
      </w:r>
      <w:r w:rsidR="00F504D6" w:rsidRPr="006E52DD">
        <w:rPr>
          <w:rFonts w:cs="Times"/>
          <w:lang w:val="en-US"/>
        </w:rPr>
        <w:t xml:space="preserve"> </w:t>
      </w:r>
      <w:r w:rsidRPr="006E52DD">
        <w:rPr>
          <w:rFonts w:cs="Times"/>
          <w:lang w:val="en-US"/>
        </w:rPr>
        <w:t>way for applications to interact with the controller. These</w:t>
      </w:r>
      <w:r w:rsidR="00F504D6" w:rsidRPr="006E52DD">
        <w:rPr>
          <w:rFonts w:cs="Times"/>
          <w:lang w:val="en-US"/>
        </w:rPr>
        <w:t xml:space="preserve"> </w:t>
      </w:r>
      <w:r w:rsidRPr="006E52DD">
        <w:rPr>
          <w:rFonts w:cs="Times"/>
          <w:lang w:val="en-US"/>
        </w:rPr>
        <w:t>APIs are designed to raise the level of abstraction in order</w:t>
      </w:r>
      <w:r w:rsidR="00F504D6" w:rsidRPr="006E52DD">
        <w:rPr>
          <w:rFonts w:cs="Times"/>
          <w:lang w:val="en-US"/>
        </w:rPr>
        <w:t xml:space="preserve"> </w:t>
      </w:r>
      <w:r w:rsidRPr="006E52DD">
        <w:rPr>
          <w:rFonts w:cs="Times"/>
          <w:lang w:val="en-US"/>
        </w:rPr>
        <w:t>to allow for the flexible development of applications and</w:t>
      </w:r>
      <w:r w:rsidR="00F504D6" w:rsidRPr="006E52DD">
        <w:rPr>
          <w:rFonts w:cs="Times"/>
          <w:lang w:val="en-US"/>
        </w:rPr>
        <w:t xml:space="preserve"> </w:t>
      </w:r>
      <w:r w:rsidRPr="006E52DD">
        <w:rPr>
          <w:rFonts w:cs="Times"/>
          <w:lang w:val="en-US"/>
        </w:rPr>
        <w:t>for the specification of high-level network policies.</w:t>
      </w:r>
    </w:p>
    <w:p w14:paraId="6F8EC8EF" w14:textId="182A5DEC" w:rsidR="003B0752" w:rsidRPr="006E52DD" w:rsidRDefault="003B0752" w:rsidP="003B0752">
      <w:pPr>
        <w:pStyle w:val="Heading2"/>
        <w:rPr>
          <w:rFonts w:cs="Times"/>
          <w:lang w:val="en-US"/>
        </w:rPr>
      </w:pPr>
      <w:bookmarkStart w:id="17" w:name="_Toc108739176"/>
      <w:bookmarkStart w:id="18" w:name="_Toc113742445"/>
      <w:r w:rsidRPr="006E52DD">
        <w:rPr>
          <w:rFonts w:cs="Times"/>
          <w:lang w:val="en-US"/>
        </w:rPr>
        <w:t>SDN Controllers</w:t>
      </w:r>
      <w:bookmarkEnd w:id="17"/>
      <w:bookmarkEnd w:id="18"/>
    </w:p>
    <w:p w14:paraId="3F2CF3A2" w14:textId="4D2D1C7A" w:rsidR="00596707" w:rsidRPr="006E52DD" w:rsidRDefault="00596707" w:rsidP="00596707">
      <w:pPr>
        <w:rPr>
          <w:lang w:val="en-US"/>
        </w:rPr>
      </w:pPr>
      <w:r w:rsidRPr="006E52DD">
        <w:rPr>
          <w:lang w:val="en-US"/>
        </w:rPr>
        <w:t>Distributed SDN Control: Survey, Taxonomy and Challenges</w:t>
      </w:r>
      <w:sdt>
        <w:sdtPr>
          <w:rPr>
            <w:lang w:val="en-US"/>
          </w:rPr>
          <w:id w:val="1094063375"/>
          <w:citation/>
        </w:sdtPr>
        <w:sdtContent>
          <w:r w:rsidR="00F708F4" w:rsidRPr="006E52DD">
            <w:rPr>
              <w:lang w:val="en-US"/>
            </w:rPr>
            <w:fldChar w:fldCharType="begin"/>
          </w:r>
          <w:r w:rsidR="00F708F4" w:rsidRPr="006E52DD">
            <w:rPr>
              <w:lang w:val="en-US"/>
            </w:rPr>
            <w:instrText xml:space="preserve"> CITATION Ban17 \l 1033 </w:instrText>
          </w:r>
          <w:r w:rsidR="00F708F4" w:rsidRPr="006E52DD">
            <w:rPr>
              <w:lang w:val="en-US"/>
            </w:rPr>
            <w:fldChar w:fldCharType="separate"/>
          </w:r>
          <w:r w:rsidR="00F708F4" w:rsidRPr="006E52DD">
            <w:rPr>
              <w:lang w:val="en-US"/>
            </w:rPr>
            <w:t xml:space="preserve"> [1]</w:t>
          </w:r>
          <w:r w:rsidR="00F708F4" w:rsidRPr="006E52DD">
            <w:rPr>
              <w:lang w:val="en-US"/>
            </w:rPr>
            <w:fldChar w:fldCharType="end"/>
          </w:r>
        </w:sdtContent>
      </w:sdt>
    </w:p>
    <w:p w14:paraId="56AA4445" w14:textId="120E53E6" w:rsidR="002C79D7" w:rsidRPr="006E52DD" w:rsidRDefault="002C79D7" w:rsidP="00596707">
      <w:pPr>
        <w:rPr>
          <w:lang w:val="en-US"/>
        </w:rPr>
      </w:pPr>
      <w:r w:rsidRPr="006E52DD">
        <w:rPr>
          <w:noProof/>
          <w:lang w:val="en-US"/>
        </w:rPr>
        <w:drawing>
          <wp:inline distT="0" distB="0" distL="0" distR="0" wp14:anchorId="2D819077" wp14:editId="1C876A86">
            <wp:extent cx="3935002" cy="2468248"/>
            <wp:effectExtent l="0" t="0" r="8890" b="825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3946801" cy="2475649"/>
                    </a:xfrm>
                    <a:prstGeom prst="rect">
                      <a:avLst/>
                    </a:prstGeom>
                  </pic:spPr>
                </pic:pic>
              </a:graphicData>
            </a:graphic>
          </wp:inline>
        </w:drawing>
      </w:r>
    </w:p>
    <w:p w14:paraId="4AB56164" w14:textId="2B661411" w:rsidR="007713E8" w:rsidRPr="006E52DD" w:rsidRDefault="007713E8" w:rsidP="00596707">
      <w:pPr>
        <w:rPr>
          <w:lang w:val="en-US"/>
        </w:rPr>
      </w:pPr>
    </w:p>
    <w:p w14:paraId="061CA8BF" w14:textId="6B354807" w:rsidR="007713E8" w:rsidRPr="006E52DD" w:rsidRDefault="007713E8" w:rsidP="007713E8">
      <w:pPr>
        <w:rPr>
          <w:lang w:val="en-US"/>
        </w:rPr>
      </w:pPr>
      <w:r w:rsidRPr="006E52DD">
        <w:rPr>
          <w:lang w:val="en-US"/>
        </w:rPr>
        <w:lastRenderedPageBreak/>
        <w:t>Despite the undeniable strengths of SDN, there have always</w:t>
      </w:r>
      <w:r w:rsidR="001A1047" w:rsidRPr="006E52DD">
        <w:rPr>
          <w:lang w:val="en-US"/>
        </w:rPr>
        <w:t xml:space="preserve"> </w:t>
      </w:r>
      <w:r w:rsidRPr="006E52DD">
        <w:rPr>
          <w:lang w:val="en-US"/>
        </w:rPr>
        <w:t>been serious concerns about the ability to extend SDN to largescale</w:t>
      </w:r>
      <w:r w:rsidR="001A1047" w:rsidRPr="006E52DD">
        <w:rPr>
          <w:lang w:val="en-US"/>
        </w:rPr>
        <w:t xml:space="preserve"> </w:t>
      </w:r>
      <w:r w:rsidRPr="006E52DD">
        <w:rPr>
          <w:lang w:val="en-US"/>
        </w:rPr>
        <w:t>networks.</w:t>
      </w:r>
      <w:r w:rsidR="001A1047" w:rsidRPr="006E52DD">
        <w:rPr>
          <w:lang w:val="en-US"/>
        </w:rPr>
        <w:t xml:space="preserve"> </w:t>
      </w:r>
      <w:r w:rsidRPr="006E52DD">
        <w:rPr>
          <w:lang w:val="en-US"/>
        </w:rPr>
        <w:t>Some argue that these scalability limits are basically linke</w:t>
      </w:r>
      <w:r w:rsidR="001A1047" w:rsidRPr="006E52DD">
        <w:rPr>
          <w:lang w:val="en-US"/>
        </w:rPr>
        <w:t xml:space="preserve">d </w:t>
      </w:r>
      <w:r w:rsidRPr="006E52DD">
        <w:rPr>
          <w:lang w:val="en-US"/>
        </w:rPr>
        <w:t>to the protocol standards being used for the implementation</w:t>
      </w:r>
      <w:r w:rsidR="001A1047" w:rsidRPr="006E52DD">
        <w:rPr>
          <w:lang w:val="en-US"/>
        </w:rPr>
        <w:t xml:space="preserve"> </w:t>
      </w:r>
      <w:r w:rsidRPr="006E52DD">
        <w:rPr>
          <w:lang w:val="en-US"/>
        </w:rPr>
        <w:t>of SDN. OpenFlow [24] in particular, although recognized as</w:t>
      </w:r>
      <w:r w:rsidR="001A1047" w:rsidRPr="006E52DD">
        <w:rPr>
          <w:lang w:val="en-US"/>
        </w:rPr>
        <w:t xml:space="preserve"> </w:t>
      </w:r>
      <w:r w:rsidRPr="006E52DD">
        <w:rPr>
          <w:lang w:val="en-US"/>
        </w:rPr>
        <w:t>a leading and widely-deployed SDN Southbound technology,</w:t>
      </w:r>
      <w:r w:rsidR="001A1047" w:rsidRPr="006E52DD">
        <w:rPr>
          <w:lang w:val="en-US"/>
        </w:rPr>
        <w:t xml:space="preserve"> </w:t>
      </w:r>
      <w:r w:rsidRPr="006E52DD">
        <w:rPr>
          <w:lang w:val="en-US"/>
        </w:rPr>
        <w:t>is currently being rethought for potentially causing excessive</w:t>
      </w:r>
      <w:r w:rsidR="001A1047" w:rsidRPr="006E52DD">
        <w:rPr>
          <w:lang w:val="en-US"/>
        </w:rPr>
        <w:t xml:space="preserve"> </w:t>
      </w:r>
      <w:r w:rsidRPr="006E52DD">
        <w:rPr>
          <w:lang w:val="en-US"/>
        </w:rPr>
        <w:t>overheads on switches (switch bottleneck). Scalable alternatives</w:t>
      </w:r>
      <w:r w:rsidR="001A1047" w:rsidRPr="006E52DD">
        <w:rPr>
          <w:lang w:val="en-US"/>
        </w:rPr>
        <w:t xml:space="preserve"> </w:t>
      </w:r>
      <w:r w:rsidRPr="006E52DD">
        <w:rPr>
          <w:lang w:val="en-US"/>
        </w:rPr>
        <w:t>to the OpenFlow standard which propose to revisit the</w:t>
      </w:r>
      <w:r w:rsidR="001A1047" w:rsidRPr="006E52DD">
        <w:rPr>
          <w:lang w:val="en-US"/>
        </w:rPr>
        <w:t xml:space="preserve"> </w:t>
      </w:r>
      <w:r w:rsidRPr="006E52DD">
        <w:rPr>
          <w:lang w:val="en-US"/>
        </w:rPr>
        <w:t>delegation of control between the controller and the switches</w:t>
      </w:r>
      <w:r w:rsidR="001A1047" w:rsidRPr="006E52DD">
        <w:rPr>
          <w:lang w:val="en-US"/>
        </w:rPr>
        <w:t xml:space="preserve"> </w:t>
      </w:r>
      <w:r w:rsidRPr="006E52DD">
        <w:rPr>
          <w:lang w:val="en-US"/>
        </w:rPr>
        <w:t>with the aim of reducing the reliance on SDN the control</w:t>
      </w:r>
      <w:r w:rsidR="001A1047" w:rsidRPr="006E52DD">
        <w:rPr>
          <w:lang w:val="en-US"/>
        </w:rPr>
        <w:t xml:space="preserve"> </w:t>
      </w:r>
      <w:r w:rsidRPr="006E52DD">
        <w:rPr>
          <w:lang w:val="en-US"/>
        </w:rPr>
        <w:t>plane, have been discussed in II-A.</w:t>
      </w:r>
      <w:r w:rsidR="001A1047" w:rsidRPr="006E52DD">
        <w:rPr>
          <w:lang w:val="en-US"/>
        </w:rPr>
        <w:t xml:space="preserve"> </w:t>
      </w:r>
      <w:r w:rsidRPr="006E52DD">
        <w:rPr>
          <w:lang w:val="en-US"/>
        </w:rPr>
        <w:t>Another entirely different approach to addressing the SDN</w:t>
      </w:r>
      <w:r w:rsidR="001A1047" w:rsidRPr="006E52DD">
        <w:rPr>
          <w:lang w:val="en-US"/>
        </w:rPr>
        <w:t xml:space="preserve"> </w:t>
      </w:r>
      <w:r w:rsidRPr="006E52DD">
        <w:rPr>
          <w:lang w:val="en-US"/>
        </w:rPr>
        <w:t>scalability and reliability challenges, which is advocated by</w:t>
      </w:r>
      <w:r w:rsidR="001A1047" w:rsidRPr="006E52DD">
        <w:rPr>
          <w:lang w:val="en-US"/>
        </w:rPr>
        <w:t xml:space="preserve"> </w:t>
      </w:r>
      <w:r w:rsidRPr="006E52DD">
        <w:rPr>
          <w:lang w:val="en-US"/>
        </w:rPr>
        <w:t>the present paper, is to physically distribute the SDN control</w:t>
      </w:r>
      <w:r w:rsidR="001A1047" w:rsidRPr="006E52DD">
        <w:rPr>
          <w:lang w:val="en-US"/>
        </w:rPr>
        <w:t xml:space="preserve"> </w:t>
      </w:r>
      <w:r w:rsidRPr="006E52DD">
        <w:rPr>
          <w:lang w:val="en-US"/>
        </w:rPr>
        <w:t>plane. This has led to a first categorization of existing controller</w:t>
      </w:r>
      <w:r w:rsidR="001A1047" w:rsidRPr="006E52DD">
        <w:rPr>
          <w:lang w:val="en-US"/>
        </w:rPr>
        <w:t xml:space="preserve"> </w:t>
      </w:r>
      <w:r w:rsidRPr="006E52DD">
        <w:rPr>
          <w:lang w:val="en-US"/>
        </w:rPr>
        <w:t>platforms into centralized and distributed architectures.</w:t>
      </w:r>
    </w:p>
    <w:p w14:paraId="4BA2C92A" w14:textId="3EF6D9F9" w:rsidR="007713E8" w:rsidRPr="006E52DD" w:rsidRDefault="007713E8" w:rsidP="007713E8">
      <w:pPr>
        <w:rPr>
          <w:lang w:val="en-US"/>
        </w:rPr>
      </w:pPr>
    </w:p>
    <w:p w14:paraId="7EF1B3F2" w14:textId="77777777" w:rsidR="007713E8" w:rsidRPr="006E52DD" w:rsidRDefault="007713E8" w:rsidP="007713E8">
      <w:pPr>
        <w:rPr>
          <w:lang w:val="en-US"/>
        </w:rPr>
      </w:pPr>
      <w:r w:rsidRPr="006E52DD">
        <w:rPr>
          <w:lang w:val="en-US"/>
        </w:rPr>
        <w:t>Centralized SDN control</w:t>
      </w:r>
    </w:p>
    <w:p w14:paraId="03B89B9E" w14:textId="01746100" w:rsidR="007713E8" w:rsidRPr="006E52DD" w:rsidRDefault="007713E8" w:rsidP="007713E8">
      <w:pPr>
        <w:rPr>
          <w:lang w:val="en-US"/>
        </w:rPr>
      </w:pPr>
      <w:r w:rsidRPr="006E52DD">
        <w:rPr>
          <w:lang w:val="en-US"/>
        </w:rPr>
        <w:t>A physically-centralized control plane consisting of a single</w:t>
      </w:r>
      <w:r w:rsidR="001A1047" w:rsidRPr="006E52DD">
        <w:rPr>
          <w:lang w:val="en-US"/>
        </w:rPr>
        <w:t xml:space="preserve"> </w:t>
      </w:r>
      <w:r w:rsidRPr="006E52DD">
        <w:rPr>
          <w:lang w:val="en-US"/>
        </w:rPr>
        <w:t>controller for the entire network is a theoretically perfect design</w:t>
      </w:r>
      <w:r w:rsidR="001A1047" w:rsidRPr="006E52DD">
        <w:rPr>
          <w:lang w:val="en-US"/>
        </w:rPr>
        <w:t xml:space="preserve"> </w:t>
      </w:r>
      <w:r w:rsidRPr="006E52DD">
        <w:rPr>
          <w:lang w:val="en-US"/>
        </w:rPr>
        <w:t>choice in terms of simplicity. However, a single controller</w:t>
      </w:r>
      <w:r w:rsidR="001A1047" w:rsidRPr="006E52DD">
        <w:rPr>
          <w:lang w:val="en-US"/>
        </w:rPr>
        <w:t xml:space="preserve"> </w:t>
      </w:r>
      <w:r w:rsidRPr="006E52DD">
        <w:rPr>
          <w:lang w:val="en-US"/>
        </w:rPr>
        <w:t>system may not keep up with the growth of the network. It is</w:t>
      </w:r>
      <w:r w:rsidR="001A1047" w:rsidRPr="006E52DD">
        <w:rPr>
          <w:lang w:val="en-US"/>
        </w:rPr>
        <w:t xml:space="preserve"> </w:t>
      </w:r>
      <w:r w:rsidRPr="006E52DD">
        <w:rPr>
          <w:lang w:val="en-US"/>
        </w:rPr>
        <w:t>likely to become overwhelmed (controller bottleneck) while</w:t>
      </w:r>
      <w:r w:rsidR="001A1047" w:rsidRPr="006E52DD">
        <w:rPr>
          <w:lang w:val="en-US"/>
        </w:rPr>
        <w:t xml:space="preserve"> </w:t>
      </w:r>
      <w:r w:rsidRPr="006E52DD">
        <w:rPr>
          <w:lang w:val="en-US"/>
        </w:rPr>
        <w:t>dealing with an increasing number of requests and concurrently</w:t>
      </w:r>
      <w:r w:rsidR="001A1047" w:rsidRPr="006E52DD">
        <w:rPr>
          <w:lang w:val="en-US"/>
        </w:rPr>
        <w:t xml:space="preserve"> </w:t>
      </w:r>
      <w:r w:rsidRPr="006E52DD">
        <w:rPr>
          <w:lang w:val="en-US"/>
        </w:rPr>
        <w:t>struggling to achieve the same performance guarantees.</w:t>
      </w:r>
      <w:r w:rsidR="001A1047" w:rsidRPr="006E52DD">
        <w:rPr>
          <w:lang w:val="en-US"/>
        </w:rPr>
        <w:t xml:space="preserve"> </w:t>
      </w:r>
      <w:r w:rsidRPr="006E52DD">
        <w:rPr>
          <w:lang w:val="en-US"/>
        </w:rPr>
        <w:t>Obviously, a centralized SDN controller does not meet</w:t>
      </w:r>
      <w:r w:rsidR="001A1047" w:rsidRPr="006E52DD">
        <w:rPr>
          <w:lang w:val="en-US"/>
        </w:rPr>
        <w:t xml:space="preserve"> </w:t>
      </w:r>
      <w:r w:rsidRPr="006E52DD">
        <w:rPr>
          <w:lang w:val="en-US"/>
        </w:rPr>
        <w:t>the different requirements of large-scale real-world network</w:t>
      </w:r>
      <w:r w:rsidR="001A1047" w:rsidRPr="006E52DD">
        <w:rPr>
          <w:lang w:val="en-US"/>
        </w:rPr>
        <w:t xml:space="preserve"> </w:t>
      </w:r>
      <w:r w:rsidRPr="006E52DD">
        <w:rPr>
          <w:lang w:val="en-US"/>
        </w:rPr>
        <w:t>deployments. Data Centers and Service Provider Networks</w:t>
      </w:r>
      <w:r w:rsidR="001A1047" w:rsidRPr="006E52DD">
        <w:rPr>
          <w:lang w:val="en-US"/>
        </w:rPr>
        <w:t xml:space="preserve"> </w:t>
      </w:r>
      <w:r w:rsidRPr="006E52DD">
        <w:rPr>
          <w:lang w:val="en-US"/>
        </w:rPr>
        <w:t>are typical examples of such large-scale networks presenting</w:t>
      </w:r>
      <w:r w:rsidR="001A1047" w:rsidRPr="006E52DD">
        <w:rPr>
          <w:lang w:val="en-US"/>
        </w:rPr>
        <w:t xml:space="preserve"> </w:t>
      </w:r>
      <w:r w:rsidRPr="006E52DD">
        <w:rPr>
          <w:lang w:val="en-US"/>
        </w:rPr>
        <w:t>different requirements in terms of scalability and reliability.</w:t>
      </w:r>
      <w:r w:rsidR="001A1047" w:rsidRPr="006E52DD">
        <w:rPr>
          <w:lang w:val="en-US"/>
        </w:rPr>
        <w:t xml:space="preserve"> </w:t>
      </w:r>
      <w:r w:rsidRPr="006E52DD">
        <w:rPr>
          <w:lang w:val="en-US"/>
        </w:rPr>
        <w:t>More specifically, a Data Center Network involves tens of</w:t>
      </w:r>
      <w:r w:rsidR="001A1047" w:rsidRPr="006E52DD">
        <w:rPr>
          <w:lang w:val="en-US"/>
        </w:rPr>
        <w:t xml:space="preserve"> </w:t>
      </w:r>
      <w:r w:rsidRPr="006E52DD">
        <w:rPr>
          <w:lang w:val="en-US"/>
        </w:rPr>
        <w:t>thousands of switching elements. Such a great number of</w:t>
      </w:r>
      <w:r w:rsidR="001A1047" w:rsidRPr="006E52DD">
        <w:rPr>
          <w:lang w:val="en-US"/>
        </w:rPr>
        <w:t xml:space="preserve"> </w:t>
      </w:r>
      <w:r w:rsidRPr="006E52DD">
        <w:rPr>
          <w:lang w:val="en-US"/>
        </w:rPr>
        <w:t>forwarding elements which can grow at a fast pace is expected</w:t>
      </w:r>
      <w:r w:rsidR="001A1047" w:rsidRPr="006E52DD">
        <w:rPr>
          <w:lang w:val="en-US"/>
        </w:rPr>
        <w:t xml:space="preserve"> </w:t>
      </w:r>
      <w:r w:rsidRPr="006E52DD">
        <w:rPr>
          <w:lang w:val="en-US"/>
        </w:rPr>
        <w:t>to generate a huge number of control events that are enough to</w:t>
      </w:r>
      <w:r w:rsidR="001A1047" w:rsidRPr="006E52DD">
        <w:rPr>
          <w:lang w:val="en-US"/>
        </w:rPr>
        <w:t xml:space="preserve"> </w:t>
      </w:r>
      <w:r w:rsidRPr="006E52DD">
        <w:rPr>
          <w:lang w:val="en-US"/>
        </w:rPr>
        <w:t>overload a single centralized SDN controller [44, 45]. Studies</w:t>
      </w:r>
      <w:r w:rsidR="001A1047" w:rsidRPr="006E52DD">
        <w:rPr>
          <w:lang w:val="en-US"/>
        </w:rPr>
        <w:t xml:space="preserve"> </w:t>
      </w:r>
      <w:r w:rsidRPr="006E52DD">
        <w:rPr>
          <w:lang w:val="en-US"/>
        </w:rPr>
        <w:t>conducted in [46] show important scalability implications (in</w:t>
      </w:r>
      <w:r w:rsidR="001A1047" w:rsidRPr="006E52DD">
        <w:rPr>
          <w:lang w:val="en-US"/>
        </w:rPr>
        <w:t xml:space="preserve"> </w:t>
      </w:r>
      <w:r w:rsidRPr="006E52DD">
        <w:rPr>
          <w:lang w:val="en-US"/>
        </w:rPr>
        <w:t>terms of throughput) for centralized controller approaches.</w:t>
      </w:r>
      <w:r w:rsidR="001A1047" w:rsidRPr="006E52DD">
        <w:rPr>
          <w:lang w:val="en-US"/>
        </w:rPr>
        <w:t xml:space="preserve"> </w:t>
      </w:r>
      <w:r w:rsidRPr="006E52DD">
        <w:rPr>
          <w:lang w:val="en-US"/>
        </w:rPr>
        <w:t>They demonstrate that multiple controllers should be used to</w:t>
      </w:r>
      <w:r w:rsidR="001A1047" w:rsidRPr="006E52DD">
        <w:rPr>
          <w:lang w:val="en-US"/>
        </w:rPr>
        <w:t xml:space="preserve"> </w:t>
      </w:r>
      <w:r w:rsidRPr="006E52DD">
        <w:rPr>
          <w:lang w:val="en-US"/>
        </w:rPr>
        <w:t>scale the throughput of a centralized controller and meet the</w:t>
      </w:r>
      <w:r w:rsidR="001A1047" w:rsidRPr="006E52DD">
        <w:rPr>
          <w:lang w:val="en-US"/>
        </w:rPr>
        <w:t xml:space="preserve"> </w:t>
      </w:r>
      <w:r w:rsidRPr="006E52DD">
        <w:rPr>
          <w:lang w:val="en-US"/>
        </w:rPr>
        <w:t>traffic characteristics within realistic data centers.</w:t>
      </w:r>
      <w:r w:rsidR="001A1047" w:rsidRPr="006E52DD">
        <w:rPr>
          <w:lang w:val="en-US"/>
        </w:rPr>
        <w:t xml:space="preserve"> </w:t>
      </w:r>
      <w:r w:rsidRPr="006E52DD">
        <w:rPr>
          <w:lang w:val="en-US"/>
        </w:rPr>
        <w:t>Unlike data centers, Service Provider Networks are characterized</w:t>
      </w:r>
      <w:r w:rsidR="001A1047" w:rsidRPr="006E52DD">
        <w:rPr>
          <w:lang w:val="en-US"/>
        </w:rPr>
        <w:t xml:space="preserve"> </w:t>
      </w:r>
      <w:r w:rsidRPr="006E52DD">
        <w:rPr>
          <w:lang w:val="en-US"/>
        </w:rPr>
        <w:t>by a modest number of network nodes. However,</w:t>
      </w:r>
      <w:r w:rsidR="001A1047" w:rsidRPr="006E52DD">
        <w:rPr>
          <w:lang w:val="en-US"/>
        </w:rPr>
        <w:t xml:space="preserve"> </w:t>
      </w:r>
      <w:r w:rsidRPr="006E52DD">
        <w:rPr>
          <w:lang w:val="en-US"/>
        </w:rPr>
        <w:t>these nodes are usually geographically distributed making the</w:t>
      </w:r>
      <w:r w:rsidR="001A1047" w:rsidRPr="006E52DD">
        <w:rPr>
          <w:lang w:val="en-US"/>
        </w:rPr>
        <w:t xml:space="preserve"> </w:t>
      </w:r>
      <w:r w:rsidRPr="006E52DD">
        <w:rPr>
          <w:lang w:val="en-US"/>
        </w:rPr>
        <w:t>diameter of these networks very large [44]. This entails a</w:t>
      </w:r>
      <w:r w:rsidR="001A1047" w:rsidRPr="006E52DD">
        <w:rPr>
          <w:lang w:val="en-US"/>
        </w:rPr>
        <w:t xml:space="preserve"> </w:t>
      </w:r>
      <w:r w:rsidRPr="006E52DD">
        <w:rPr>
          <w:lang w:val="en-US"/>
        </w:rPr>
        <w:t>different type of controller scalability issues for centralized</w:t>
      </w:r>
      <w:r w:rsidR="001A1047" w:rsidRPr="006E52DD">
        <w:rPr>
          <w:lang w:val="en-US"/>
        </w:rPr>
        <w:t xml:space="preserve"> </w:t>
      </w:r>
      <w:r w:rsidRPr="006E52DD">
        <w:rPr>
          <w:lang w:val="en-US"/>
        </w:rPr>
        <w:t>controller approaches, more specifically, high latencies. In</w:t>
      </w:r>
      <w:r w:rsidR="001A1047" w:rsidRPr="006E52DD">
        <w:rPr>
          <w:lang w:val="en-US"/>
        </w:rPr>
        <w:t xml:space="preserve"> </w:t>
      </w:r>
      <w:r w:rsidRPr="006E52DD">
        <w:rPr>
          <w:lang w:val="en-US"/>
        </w:rPr>
        <w:t>addition to latency requirements, service provider networks</w:t>
      </w:r>
      <w:r w:rsidR="001A1047" w:rsidRPr="006E52DD">
        <w:rPr>
          <w:lang w:val="en-US"/>
        </w:rPr>
        <w:t xml:space="preserve"> </w:t>
      </w:r>
      <w:r w:rsidRPr="006E52DD">
        <w:rPr>
          <w:lang w:val="en-US"/>
        </w:rPr>
        <w:t>have large numbers of flows that may generate overhead and</w:t>
      </w:r>
      <w:r w:rsidR="001A1047" w:rsidRPr="006E52DD">
        <w:rPr>
          <w:lang w:val="en-US"/>
        </w:rPr>
        <w:t xml:space="preserve"> </w:t>
      </w:r>
      <w:r w:rsidRPr="006E52DD">
        <w:rPr>
          <w:lang w:val="en-US"/>
        </w:rPr>
        <w:t>bandwidth issues. In general, Wide Area Network (WAN) deployments typically</w:t>
      </w:r>
      <w:r w:rsidR="001A1047" w:rsidRPr="006E52DD">
        <w:rPr>
          <w:lang w:val="en-US"/>
        </w:rPr>
        <w:t xml:space="preserve"> </w:t>
      </w:r>
      <w:r w:rsidRPr="006E52DD">
        <w:rPr>
          <w:lang w:val="en-US"/>
        </w:rPr>
        <w:t>impose strict resiliency requirements. In addition, they</w:t>
      </w:r>
      <w:r w:rsidR="001A1047" w:rsidRPr="006E52DD">
        <w:rPr>
          <w:lang w:val="en-US"/>
        </w:rPr>
        <w:t xml:space="preserve"> </w:t>
      </w:r>
      <w:r w:rsidRPr="006E52DD">
        <w:rPr>
          <w:lang w:val="en-US"/>
        </w:rPr>
        <w:t>present higher propagation delays as compared to data center</w:t>
      </w:r>
      <w:r w:rsidR="001A1047" w:rsidRPr="006E52DD">
        <w:rPr>
          <w:lang w:val="en-US"/>
        </w:rPr>
        <w:t xml:space="preserve"> </w:t>
      </w:r>
      <w:r w:rsidRPr="006E52DD">
        <w:rPr>
          <w:lang w:val="en-US"/>
        </w:rPr>
        <w:t>networks. Obviously, a centralized controller design in a SDWAN</w:t>
      </w:r>
      <w:r w:rsidR="001A1047" w:rsidRPr="006E52DD">
        <w:rPr>
          <w:lang w:val="en-US"/>
        </w:rPr>
        <w:t xml:space="preserve"> </w:t>
      </w:r>
      <w:r w:rsidRPr="006E52DD">
        <w:rPr>
          <w:lang w:val="en-US"/>
        </w:rPr>
        <w:t xml:space="preserve">cannot achieve the desired failure resiliency and </w:t>
      </w:r>
      <w:proofErr w:type="spellStart"/>
      <w:r w:rsidRPr="006E52DD">
        <w:rPr>
          <w:lang w:val="en-US"/>
        </w:rPr>
        <w:t>scaleout</w:t>
      </w:r>
      <w:proofErr w:type="spellEnd"/>
      <w:r w:rsidR="001A1047" w:rsidRPr="006E52DD">
        <w:rPr>
          <w:lang w:val="en-US"/>
        </w:rPr>
        <w:t xml:space="preserve"> b</w:t>
      </w:r>
      <w:r w:rsidRPr="006E52DD">
        <w:rPr>
          <w:lang w:val="en-US"/>
        </w:rPr>
        <w:t>ehaviors [47]. Several studies have emphasized the need</w:t>
      </w:r>
      <w:r w:rsidR="001A1047" w:rsidRPr="006E52DD">
        <w:rPr>
          <w:lang w:val="en-US"/>
        </w:rPr>
        <w:t xml:space="preserve"> </w:t>
      </w:r>
      <w:r w:rsidRPr="006E52DD">
        <w:rPr>
          <w:lang w:val="en-US"/>
        </w:rPr>
        <w:t>for a distributed control plane in a SD-WAN architecture: They</w:t>
      </w:r>
      <w:r w:rsidR="001A1047" w:rsidRPr="006E52DD">
        <w:rPr>
          <w:lang w:val="en-US"/>
        </w:rPr>
        <w:t xml:space="preserve"> </w:t>
      </w:r>
      <w:r w:rsidRPr="006E52DD">
        <w:rPr>
          <w:lang w:val="en-US"/>
        </w:rPr>
        <w:t>indeed focused on placing multiple controllers on real WAN</w:t>
      </w:r>
      <w:r w:rsidR="001A1047" w:rsidRPr="006E52DD">
        <w:rPr>
          <w:lang w:val="en-US"/>
        </w:rPr>
        <w:t xml:space="preserve"> </w:t>
      </w:r>
      <w:r w:rsidRPr="006E52DD">
        <w:rPr>
          <w:lang w:val="en-US"/>
        </w:rPr>
        <w:t xml:space="preserve">topologies to benefit both control plane latency and </w:t>
      </w:r>
      <w:proofErr w:type="spellStart"/>
      <w:r w:rsidRPr="006E52DD">
        <w:rPr>
          <w:lang w:val="en-US"/>
        </w:rPr>
        <w:t>faulttolerance</w:t>
      </w:r>
      <w:proofErr w:type="spellEnd"/>
      <w:r w:rsidR="001A1047" w:rsidRPr="006E52DD">
        <w:rPr>
          <w:lang w:val="en-US"/>
        </w:rPr>
        <w:t xml:space="preserve"> </w:t>
      </w:r>
      <w:r w:rsidRPr="006E52DD">
        <w:rPr>
          <w:lang w:val="en-US"/>
        </w:rPr>
        <w:t>[48, 49].</w:t>
      </w:r>
      <w:r w:rsidR="001A1047" w:rsidRPr="006E52DD">
        <w:rPr>
          <w:lang w:val="en-US"/>
        </w:rPr>
        <w:t xml:space="preserve"> </w:t>
      </w:r>
      <w:r w:rsidRPr="006E52DD">
        <w:rPr>
          <w:lang w:val="en-US"/>
        </w:rPr>
        <w:t>That said, the potential scalability, reliability and vulnerability</w:t>
      </w:r>
      <w:r w:rsidR="001A1047" w:rsidRPr="006E52DD">
        <w:rPr>
          <w:lang w:val="en-US"/>
        </w:rPr>
        <w:t xml:space="preserve"> </w:t>
      </w:r>
      <w:r w:rsidRPr="006E52DD">
        <w:rPr>
          <w:lang w:val="en-US"/>
        </w:rPr>
        <w:t>concerns associated with centralized controller approaches</w:t>
      </w:r>
      <w:r w:rsidR="001A1047" w:rsidRPr="006E52DD">
        <w:rPr>
          <w:lang w:val="en-US"/>
        </w:rPr>
        <w:t xml:space="preserve"> </w:t>
      </w:r>
      <w:r w:rsidRPr="006E52DD">
        <w:rPr>
          <w:lang w:val="en-US"/>
        </w:rPr>
        <w:t>have been further confirmed through studies [7, 50] on the</w:t>
      </w:r>
      <w:r w:rsidR="001A1047" w:rsidRPr="006E52DD">
        <w:rPr>
          <w:lang w:val="en-US"/>
        </w:rPr>
        <w:t xml:space="preserve"> </w:t>
      </w:r>
      <w:r w:rsidRPr="006E52DD">
        <w:rPr>
          <w:lang w:val="en-US"/>
        </w:rPr>
        <w:t>behavior of state-of-the-art centralized SDN controllers such</w:t>
      </w:r>
      <w:r w:rsidR="001A1047" w:rsidRPr="006E52DD">
        <w:rPr>
          <w:lang w:val="en-US"/>
        </w:rPr>
        <w:t xml:space="preserve"> </w:t>
      </w:r>
      <w:r w:rsidRPr="006E52DD">
        <w:rPr>
          <w:lang w:val="en-US"/>
        </w:rPr>
        <w:t>as NOX [51], Beacon [52] and Floodlight [53] in different</w:t>
      </w:r>
      <w:r w:rsidR="001A1047" w:rsidRPr="006E52DD">
        <w:rPr>
          <w:lang w:val="en-US"/>
        </w:rPr>
        <w:t xml:space="preserve"> </w:t>
      </w:r>
      <w:r w:rsidRPr="006E52DD">
        <w:rPr>
          <w:lang w:val="en-US"/>
        </w:rPr>
        <w:t>networking environments.</w:t>
      </w:r>
    </w:p>
    <w:p w14:paraId="1F14F8EE" w14:textId="66FEBD62" w:rsidR="007713E8" w:rsidRPr="006E52DD" w:rsidRDefault="007713E8" w:rsidP="007713E8">
      <w:pPr>
        <w:rPr>
          <w:lang w:val="en-US"/>
        </w:rPr>
      </w:pPr>
      <w:r w:rsidRPr="006E52DD">
        <w:rPr>
          <w:lang w:val="en-US"/>
        </w:rPr>
        <w:t>In particular, NOX classic [51], the world’s first-generation</w:t>
      </w:r>
      <w:r w:rsidR="001A1047" w:rsidRPr="006E52DD">
        <w:rPr>
          <w:lang w:val="en-US"/>
        </w:rPr>
        <w:t xml:space="preserve"> </w:t>
      </w:r>
      <w:r w:rsidRPr="006E52DD">
        <w:rPr>
          <w:lang w:val="en-US"/>
        </w:rPr>
        <w:t>OpenFlow controller with an event-based programming model,</w:t>
      </w:r>
      <w:r w:rsidR="001A1047" w:rsidRPr="006E52DD">
        <w:rPr>
          <w:lang w:val="en-US"/>
        </w:rPr>
        <w:t xml:space="preserve"> </w:t>
      </w:r>
      <w:r w:rsidRPr="006E52DD">
        <w:rPr>
          <w:lang w:val="en-US"/>
        </w:rPr>
        <w:t>is believed to be limited in terms of throughput. Indeed, it</w:t>
      </w:r>
      <w:r w:rsidR="001A1047" w:rsidRPr="006E52DD">
        <w:rPr>
          <w:lang w:val="en-US"/>
        </w:rPr>
        <w:t xml:space="preserve"> </w:t>
      </w:r>
      <w:r w:rsidRPr="006E52DD">
        <w:rPr>
          <w:lang w:val="en-US"/>
        </w:rPr>
        <w:t>cannot handle a large number of flows, namely a rate of 30k</w:t>
      </w:r>
      <w:r w:rsidR="001A1047" w:rsidRPr="006E52DD">
        <w:rPr>
          <w:lang w:val="en-US"/>
        </w:rPr>
        <w:t xml:space="preserve"> </w:t>
      </w:r>
      <w:r w:rsidRPr="006E52DD">
        <w:rPr>
          <w:lang w:val="en-US"/>
        </w:rPr>
        <w:t>flow initiation events per second [7, 54]. Such a flow setup</w:t>
      </w:r>
      <w:r w:rsidR="001A1047" w:rsidRPr="006E52DD">
        <w:rPr>
          <w:lang w:val="en-US"/>
        </w:rPr>
        <w:t xml:space="preserve"> </w:t>
      </w:r>
      <w:r w:rsidRPr="006E52DD">
        <w:rPr>
          <w:lang w:val="en-US"/>
        </w:rPr>
        <w:t>throughput may sound sufficient for an enterprise network,</w:t>
      </w:r>
      <w:r w:rsidR="001A1047" w:rsidRPr="006E52DD">
        <w:rPr>
          <w:lang w:val="en-US"/>
        </w:rPr>
        <w:t xml:space="preserve"> </w:t>
      </w:r>
      <w:r w:rsidRPr="006E52DD">
        <w:rPr>
          <w:lang w:val="en-US"/>
        </w:rPr>
        <w:t>but, it could be arguable for data-center deployments with</w:t>
      </w:r>
      <w:r w:rsidR="001A1047" w:rsidRPr="006E52DD">
        <w:rPr>
          <w:lang w:val="en-US"/>
        </w:rPr>
        <w:t xml:space="preserve"> </w:t>
      </w:r>
      <w:r w:rsidRPr="006E52DD">
        <w:rPr>
          <w:lang w:val="en-US"/>
        </w:rPr>
        <w:t>high flow initiation rates [46]. Improved versions of NOX have</w:t>
      </w:r>
      <w:r w:rsidR="001A1047" w:rsidRPr="006E52DD">
        <w:rPr>
          <w:lang w:val="en-US"/>
        </w:rPr>
        <w:t xml:space="preserve"> </w:t>
      </w:r>
      <w:r w:rsidRPr="006E52DD">
        <w:rPr>
          <w:lang w:val="en-US"/>
        </w:rPr>
        <w:t>been consequently developed by the same community (</w:t>
      </w:r>
      <w:proofErr w:type="spellStart"/>
      <w:r w:rsidRPr="006E52DD">
        <w:rPr>
          <w:lang w:val="en-US"/>
        </w:rPr>
        <w:t>Nicira</w:t>
      </w:r>
      <w:proofErr w:type="spellEnd"/>
      <w:r w:rsidR="001A1047" w:rsidRPr="006E52DD">
        <w:rPr>
          <w:lang w:val="en-US"/>
        </w:rPr>
        <w:t xml:space="preserve"> </w:t>
      </w:r>
      <w:r w:rsidRPr="006E52DD">
        <w:rPr>
          <w:lang w:val="en-US"/>
        </w:rPr>
        <w:t>Networks) such as NOX-MT [55] for better performance and</w:t>
      </w:r>
      <w:r w:rsidR="001A1047" w:rsidRPr="006E52DD">
        <w:rPr>
          <w:lang w:val="en-US"/>
        </w:rPr>
        <w:t xml:space="preserve"> </w:t>
      </w:r>
      <w:r w:rsidRPr="006E52DD">
        <w:rPr>
          <w:lang w:val="en-US"/>
        </w:rPr>
        <w:t>POX [56] for a more developer-friendly environment.</w:t>
      </w:r>
      <w:r w:rsidR="001A1047" w:rsidRPr="006E52DD">
        <w:rPr>
          <w:lang w:val="en-US"/>
        </w:rPr>
        <w:t xml:space="preserve"> </w:t>
      </w:r>
      <w:r w:rsidRPr="006E52DD">
        <w:rPr>
          <w:lang w:val="en-US"/>
        </w:rPr>
        <w:t>However, while none of these centralized designs is believed</w:t>
      </w:r>
      <w:r w:rsidR="001A1047" w:rsidRPr="006E52DD">
        <w:rPr>
          <w:lang w:val="en-US"/>
        </w:rPr>
        <w:t xml:space="preserve"> </w:t>
      </w:r>
      <w:r w:rsidRPr="006E52DD">
        <w:rPr>
          <w:lang w:val="en-US"/>
        </w:rPr>
        <w:t>to meet the above scalability and reliability requirements of</w:t>
      </w:r>
      <w:r w:rsidR="001A1047" w:rsidRPr="006E52DD">
        <w:rPr>
          <w:lang w:val="en-US"/>
        </w:rPr>
        <w:t xml:space="preserve"> </w:t>
      </w:r>
      <w:r w:rsidRPr="006E52DD">
        <w:rPr>
          <w:lang w:val="en-US"/>
        </w:rPr>
        <w:t>large-scale networks, they have gained greater prominence as</w:t>
      </w:r>
      <w:r w:rsidR="001A1047" w:rsidRPr="006E52DD">
        <w:rPr>
          <w:lang w:val="en-US"/>
        </w:rPr>
        <w:t xml:space="preserve"> </w:t>
      </w:r>
      <w:r w:rsidRPr="006E52DD">
        <w:rPr>
          <w:lang w:val="en-US"/>
        </w:rPr>
        <w:t>they were widely used for research and educational purposes.</w:t>
      </w:r>
      <w:r w:rsidR="001A1047" w:rsidRPr="006E52DD">
        <w:rPr>
          <w:lang w:val="en-US"/>
        </w:rPr>
        <w:t xml:space="preserve"> </w:t>
      </w:r>
      <w:r w:rsidRPr="006E52DD">
        <w:rPr>
          <w:lang w:val="en-US"/>
        </w:rPr>
        <w:t xml:space="preserve">Additionally, Floodlight [53] which is a very popular </w:t>
      </w:r>
      <w:proofErr w:type="spellStart"/>
      <w:r w:rsidRPr="006E52DD">
        <w:rPr>
          <w:lang w:val="en-US"/>
        </w:rPr>
        <w:t>Javabased</w:t>
      </w:r>
      <w:proofErr w:type="spellEnd"/>
      <w:r w:rsidR="001A1047" w:rsidRPr="006E52DD">
        <w:rPr>
          <w:lang w:val="en-US"/>
        </w:rPr>
        <w:t xml:space="preserve"> </w:t>
      </w:r>
      <w:r w:rsidRPr="006E52DD">
        <w:rPr>
          <w:lang w:val="en-US"/>
        </w:rPr>
        <w:t>OpenFlow controller from Big Switch Networks, suffers</w:t>
      </w:r>
      <w:r w:rsidR="001A1047" w:rsidRPr="006E52DD">
        <w:rPr>
          <w:lang w:val="en-US"/>
        </w:rPr>
        <w:t xml:space="preserve"> </w:t>
      </w:r>
      <w:r w:rsidRPr="006E52DD">
        <w:rPr>
          <w:lang w:val="en-US"/>
        </w:rPr>
        <w:t>from serious security and resiliency issues. For instance,</w:t>
      </w:r>
      <w:r w:rsidR="001A1047" w:rsidRPr="006E52DD">
        <w:rPr>
          <w:lang w:val="en-US"/>
        </w:rPr>
        <w:t xml:space="preserve"> </w:t>
      </w:r>
      <w:r w:rsidRPr="006E52DD">
        <w:rPr>
          <w:lang w:val="en-US"/>
        </w:rPr>
        <w:t>Dhawan et al. [57] have reported that the centralized SDN</w:t>
      </w:r>
      <w:r w:rsidR="001A1047" w:rsidRPr="006E52DD">
        <w:rPr>
          <w:lang w:val="en-US"/>
        </w:rPr>
        <w:t xml:space="preserve"> </w:t>
      </w:r>
      <w:r w:rsidRPr="006E52DD">
        <w:rPr>
          <w:lang w:val="en-US"/>
        </w:rPr>
        <w:t>controller is inherently susceptible to Denial-of-Service (DoS)</w:t>
      </w:r>
      <w:r w:rsidR="001A1047" w:rsidRPr="006E52DD">
        <w:rPr>
          <w:lang w:val="en-US"/>
        </w:rPr>
        <w:t xml:space="preserve"> </w:t>
      </w:r>
      <w:r w:rsidRPr="006E52DD">
        <w:rPr>
          <w:lang w:val="en-US"/>
        </w:rPr>
        <w:t xml:space="preserve">attacks. Another subsequent version of Floodlight, called </w:t>
      </w:r>
      <w:proofErr w:type="spellStart"/>
      <w:r w:rsidRPr="006E52DD">
        <w:rPr>
          <w:lang w:val="en-US"/>
        </w:rPr>
        <w:t>SEFloodlight</w:t>
      </w:r>
      <w:proofErr w:type="spellEnd"/>
      <w:r w:rsidRPr="006E52DD">
        <w:rPr>
          <w:lang w:val="en-US"/>
        </w:rPr>
        <w:t>,</w:t>
      </w:r>
      <w:r w:rsidR="001A1047" w:rsidRPr="006E52DD">
        <w:rPr>
          <w:lang w:val="en-US"/>
        </w:rPr>
        <w:t xml:space="preserve"> </w:t>
      </w:r>
      <w:r w:rsidRPr="006E52DD">
        <w:rPr>
          <w:lang w:val="en-US"/>
        </w:rPr>
        <w:t>has therefore been released to overcome these</w:t>
      </w:r>
      <w:r w:rsidR="001A1047" w:rsidRPr="006E52DD">
        <w:rPr>
          <w:lang w:val="en-US"/>
        </w:rPr>
        <w:t xml:space="preserve"> </w:t>
      </w:r>
      <w:r w:rsidRPr="006E52DD">
        <w:rPr>
          <w:lang w:val="en-US"/>
        </w:rPr>
        <w:t>problems by integrating security applications. However, despite</w:t>
      </w:r>
      <w:r w:rsidR="001A1047" w:rsidRPr="006E52DD">
        <w:rPr>
          <w:lang w:val="en-US"/>
        </w:rPr>
        <w:t xml:space="preserve"> </w:t>
      </w:r>
      <w:r w:rsidRPr="006E52DD">
        <w:rPr>
          <w:lang w:val="en-US"/>
        </w:rPr>
        <w:t>the introduced security enhancements aimed at shielding</w:t>
      </w:r>
      <w:r w:rsidR="001A1047" w:rsidRPr="006E52DD">
        <w:rPr>
          <w:lang w:val="en-US"/>
        </w:rPr>
        <w:t xml:space="preserve"> </w:t>
      </w:r>
      <w:r w:rsidRPr="006E52DD">
        <w:rPr>
          <w:lang w:val="en-US"/>
        </w:rPr>
        <w:t>the centralized controller, the latter remains a potential weakness</w:t>
      </w:r>
      <w:r w:rsidR="001A1047" w:rsidRPr="006E52DD">
        <w:rPr>
          <w:lang w:val="en-US"/>
        </w:rPr>
        <w:t xml:space="preserve"> </w:t>
      </w:r>
      <w:r w:rsidRPr="006E52DD">
        <w:rPr>
          <w:lang w:val="en-US"/>
        </w:rPr>
        <w:t>compromising the whole network. In fact, the controlle</w:t>
      </w:r>
      <w:r w:rsidR="00FE7A41" w:rsidRPr="006E52DD">
        <w:rPr>
          <w:lang w:val="en-US"/>
        </w:rPr>
        <w:t>r</w:t>
      </w:r>
      <w:r w:rsidR="001A1047" w:rsidRPr="006E52DD">
        <w:rPr>
          <w:lang w:val="en-US"/>
        </w:rPr>
        <w:t xml:space="preserve"> </w:t>
      </w:r>
      <w:r w:rsidRPr="006E52DD">
        <w:rPr>
          <w:lang w:val="en-US"/>
        </w:rPr>
        <w:t>still maintains a single point of failure and bottlenecks even</w:t>
      </w:r>
      <w:r w:rsidR="00FE7A41" w:rsidRPr="006E52DD">
        <w:rPr>
          <w:lang w:val="en-US"/>
        </w:rPr>
        <w:t xml:space="preserve"> </w:t>
      </w:r>
      <w:r w:rsidRPr="006E52DD">
        <w:rPr>
          <w:lang w:val="en-US"/>
        </w:rPr>
        <w:t>if its latest version is less vulnerable to malicious attacks.</w:t>
      </w:r>
      <w:r w:rsidR="00FE7A41" w:rsidRPr="006E52DD">
        <w:rPr>
          <w:lang w:val="en-US"/>
        </w:rPr>
        <w:t xml:space="preserve"> </w:t>
      </w:r>
      <w:r w:rsidRPr="006E52DD">
        <w:rPr>
          <w:lang w:val="en-US"/>
        </w:rPr>
        <w:t>On the other hand, given its obvious performance and</w:t>
      </w:r>
      <w:r w:rsidR="00FE7A41" w:rsidRPr="006E52DD">
        <w:rPr>
          <w:lang w:val="en-US"/>
        </w:rPr>
        <w:t xml:space="preserve"> </w:t>
      </w:r>
      <w:r w:rsidRPr="006E52DD">
        <w:rPr>
          <w:lang w:val="en-US"/>
        </w:rPr>
        <w:t>functionality advantages, the open-source Floodlight has been</w:t>
      </w:r>
      <w:r w:rsidR="00FE7A41" w:rsidRPr="006E52DD">
        <w:rPr>
          <w:lang w:val="en-US"/>
        </w:rPr>
        <w:t xml:space="preserve"> </w:t>
      </w:r>
      <w:r w:rsidRPr="006E52DD">
        <w:rPr>
          <w:lang w:val="en-US"/>
        </w:rPr>
        <w:t>extensively used to build other SDN controller platforms</w:t>
      </w:r>
      <w:r w:rsidR="00FE7A41" w:rsidRPr="006E52DD">
        <w:rPr>
          <w:lang w:val="en-US"/>
        </w:rPr>
        <w:t xml:space="preserve"> </w:t>
      </w:r>
      <w:r w:rsidRPr="006E52DD">
        <w:rPr>
          <w:lang w:val="en-US"/>
        </w:rPr>
        <w:t>supporting distributed architectures such as ONOS [58] and</w:t>
      </w:r>
      <w:r w:rsidR="00FE7A41" w:rsidRPr="006E52DD">
        <w:rPr>
          <w:lang w:val="en-US"/>
        </w:rPr>
        <w:t xml:space="preserve"> </w:t>
      </w:r>
      <w:r w:rsidRPr="006E52DD">
        <w:rPr>
          <w:lang w:val="en-US"/>
        </w:rPr>
        <w:t>DISCO [59].</w:t>
      </w:r>
    </w:p>
    <w:p w14:paraId="20346A17" w14:textId="4A6AE468" w:rsidR="007713E8" w:rsidRPr="006E52DD" w:rsidRDefault="007713E8" w:rsidP="007713E8">
      <w:pPr>
        <w:rPr>
          <w:lang w:val="en-US"/>
        </w:rPr>
      </w:pPr>
    </w:p>
    <w:p w14:paraId="310E70FC" w14:textId="77777777" w:rsidR="001A1047" w:rsidRPr="006E52DD" w:rsidRDefault="001A1047" w:rsidP="001A1047">
      <w:pPr>
        <w:rPr>
          <w:lang w:val="en-US"/>
        </w:rPr>
      </w:pPr>
      <w:r w:rsidRPr="006E52DD">
        <w:rPr>
          <w:lang w:val="en-US"/>
        </w:rPr>
        <w:t>Distributed SDN control</w:t>
      </w:r>
    </w:p>
    <w:p w14:paraId="2E5A08CD" w14:textId="739D324A" w:rsidR="001A1047" w:rsidRPr="006E52DD" w:rsidRDefault="001A1047" w:rsidP="001A1047">
      <w:pPr>
        <w:rPr>
          <w:lang w:val="en-US"/>
        </w:rPr>
      </w:pPr>
      <w:r w:rsidRPr="006E52DD">
        <w:rPr>
          <w:lang w:val="en-US"/>
        </w:rPr>
        <w:t>Alternatively, physically-distributed control plane</w:t>
      </w:r>
      <w:r w:rsidR="00FE7A41" w:rsidRPr="006E52DD">
        <w:rPr>
          <w:lang w:val="en-US"/>
        </w:rPr>
        <w:t xml:space="preserve"> </w:t>
      </w:r>
      <w:r w:rsidRPr="006E52DD">
        <w:rPr>
          <w:lang w:val="en-US"/>
        </w:rPr>
        <w:t>architectures have received increased research attention</w:t>
      </w:r>
      <w:r w:rsidR="00FE7A41" w:rsidRPr="006E52DD">
        <w:rPr>
          <w:lang w:val="en-US"/>
        </w:rPr>
        <w:t xml:space="preserve"> </w:t>
      </w:r>
      <w:r w:rsidRPr="006E52DD">
        <w:rPr>
          <w:lang w:val="en-US"/>
        </w:rPr>
        <w:t>in recent years since they appeared as a potential solution</w:t>
      </w:r>
      <w:r w:rsidR="00FE7A41" w:rsidRPr="006E52DD">
        <w:rPr>
          <w:lang w:val="en-US"/>
        </w:rPr>
        <w:t xml:space="preserve"> </w:t>
      </w:r>
      <w:r w:rsidRPr="006E52DD">
        <w:rPr>
          <w:lang w:val="en-US"/>
        </w:rPr>
        <w:t>to mitigate the issues brought about by centralized SDN</w:t>
      </w:r>
      <w:r w:rsidR="00FE7A41" w:rsidRPr="006E52DD">
        <w:rPr>
          <w:lang w:val="en-US"/>
        </w:rPr>
        <w:t xml:space="preserve"> </w:t>
      </w:r>
      <w:r w:rsidRPr="006E52DD">
        <w:rPr>
          <w:lang w:val="en-US"/>
        </w:rPr>
        <w:t>architectures (poor scalability, Single Point of Failure</w:t>
      </w:r>
      <w:r w:rsidR="00FE7A41" w:rsidRPr="006E52DD">
        <w:rPr>
          <w:lang w:val="en-US"/>
        </w:rPr>
        <w:t xml:space="preserve"> </w:t>
      </w:r>
      <w:r w:rsidRPr="006E52DD">
        <w:rPr>
          <w:lang w:val="en-US"/>
        </w:rPr>
        <w:t xml:space="preserve">(SPOF), performance bottlenecks, </w:t>
      </w:r>
      <w:proofErr w:type="spellStart"/>
      <w:r w:rsidRPr="006E52DD">
        <w:rPr>
          <w:lang w:val="en-US"/>
        </w:rPr>
        <w:t>etc</w:t>
      </w:r>
      <w:proofErr w:type="spellEnd"/>
      <w:r w:rsidRPr="006E52DD">
        <w:rPr>
          <w:lang w:val="en-US"/>
        </w:rPr>
        <w:t>). As a result, various</w:t>
      </w:r>
      <w:r w:rsidR="00FE7A41" w:rsidRPr="006E52DD">
        <w:rPr>
          <w:lang w:val="en-US"/>
        </w:rPr>
        <w:t xml:space="preserve"> </w:t>
      </w:r>
      <w:r w:rsidRPr="006E52DD">
        <w:rPr>
          <w:lang w:val="en-US"/>
        </w:rPr>
        <w:t>SDN control plane designs have been proposed in recent</w:t>
      </w:r>
      <w:r w:rsidR="00FE7A41" w:rsidRPr="006E52DD">
        <w:rPr>
          <w:lang w:val="en-US"/>
        </w:rPr>
        <w:t xml:space="preserve"> </w:t>
      </w:r>
      <w:r w:rsidRPr="006E52DD">
        <w:rPr>
          <w:lang w:val="en-US"/>
        </w:rPr>
        <w:t>literature. Yet, we discern two main categories of distributed</w:t>
      </w:r>
      <w:r w:rsidR="00FE7A41" w:rsidRPr="006E52DD">
        <w:rPr>
          <w:lang w:val="en-US"/>
        </w:rPr>
        <w:t xml:space="preserve"> </w:t>
      </w:r>
      <w:r w:rsidRPr="006E52DD">
        <w:rPr>
          <w:lang w:val="en-US"/>
        </w:rPr>
        <w:t>SDN control architectures based on the physical organization</w:t>
      </w:r>
      <w:r w:rsidR="00FE7A41" w:rsidRPr="006E52DD">
        <w:rPr>
          <w:lang w:val="en-US"/>
        </w:rPr>
        <w:t xml:space="preserve"> </w:t>
      </w:r>
      <w:r w:rsidRPr="006E52DD">
        <w:rPr>
          <w:lang w:val="en-US"/>
        </w:rPr>
        <w:t>of SDN controllers: A flat SDN control architecture and a</w:t>
      </w:r>
      <w:r w:rsidR="00FE7A41" w:rsidRPr="006E52DD">
        <w:rPr>
          <w:lang w:val="en-US"/>
        </w:rPr>
        <w:t xml:space="preserve"> </w:t>
      </w:r>
      <w:r w:rsidRPr="006E52DD">
        <w:rPr>
          <w:lang w:val="en-US"/>
        </w:rPr>
        <w:t>hierarchical SDN control architecture (see Figure 3).</w:t>
      </w:r>
    </w:p>
    <w:p w14:paraId="709F2835" w14:textId="77777777" w:rsidR="00030006" w:rsidRPr="006E52DD" w:rsidRDefault="00030006" w:rsidP="001A1047">
      <w:pPr>
        <w:rPr>
          <w:lang w:val="en-US"/>
        </w:rPr>
      </w:pPr>
    </w:p>
    <w:p w14:paraId="4F107AE9" w14:textId="77777777" w:rsidR="001A1047" w:rsidRPr="006E52DD" w:rsidRDefault="001A1047" w:rsidP="001A1047">
      <w:pPr>
        <w:rPr>
          <w:lang w:val="en-US"/>
        </w:rPr>
      </w:pPr>
      <w:r w:rsidRPr="006E52DD">
        <w:rPr>
          <w:lang w:val="en-US"/>
        </w:rPr>
        <w:t>1) Flat SDN control:</w:t>
      </w:r>
    </w:p>
    <w:p w14:paraId="3B971870" w14:textId="09E84D5E" w:rsidR="001A1047" w:rsidRPr="006E52DD" w:rsidRDefault="001A1047" w:rsidP="001A1047">
      <w:pPr>
        <w:rPr>
          <w:lang w:val="en-US"/>
        </w:rPr>
      </w:pPr>
      <w:r w:rsidRPr="006E52DD">
        <w:rPr>
          <w:lang w:val="en-US"/>
        </w:rPr>
        <w:t>The flat structure implies the horizontal partitioning of</w:t>
      </w:r>
      <w:r w:rsidR="00FE7A41" w:rsidRPr="006E52DD">
        <w:rPr>
          <w:lang w:val="en-US"/>
        </w:rPr>
        <w:t xml:space="preserve"> </w:t>
      </w:r>
      <w:r w:rsidRPr="006E52DD">
        <w:rPr>
          <w:lang w:val="en-US"/>
        </w:rPr>
        <w:t>the network into multiple areas, each of which is handled</w:t>
      </w:r>
      <w:r w:rsidR="00FE7A41" w:rsidRPr="006E52DD">
        <w:rPr>
          <w:lang w:val="en-US"/>
        </w:rPr>
        <w:t xml:space="preserve"> </w:t>
      </w:r>
      <w:r w:rsidRPr="006E52DD">
        <w:rPr>
          <w:lang w:val="en-US"/>
        </w:rPr>
        <w:t>by a single controller in charge of managing a subset of</w:t>
      </w:r>
      <w:r w:rsidR="00FE7A41" w:rsidRPr="006E52DD">
        <w:rPr>
          <w:lang w:val="en-US"/>
        </w:rPr>
        <w:t xml:space="preserve"> </w:t>
      </w:r>
      <w:r w:rsidRPr="006E52DD">
        <w:rPr>
          <w:lang w:val="en-US"/>
        </w:rPr>
        <w:t>SDN switches. There are several advantages to organizing</w:t>
      </w:r>
      <w:r w:rsidR="00FE7A41" w:rsidRPr="006E52DD">
        <w:rPr>
          <w:lang w:val="en-US"/>
        </w:rPr>
        <w:t xml:space="preserve"> </w:t>
      </w:r>
      <w:r w:rsidRPr="006E52DD">
        <w:rPr>
          <w:lang w:val="en-US"/>
        </w:rPr>
        <w:t>controllers in such a flat style, including reduced control</w:t>
      </w:r>
      <w:r w:rsidR="00FE7A41" w:rsidRPr="006E52DD">
        <w:rPr>
          <w:lang w:val="en-US"/>
        </w:rPr>
        <w:t xml:space="preserve"> </w:t>
      </w:r>
      <w:r w:rsidRPr="006E52DD">
        <w:rPr>
          <w:lang w:val="en-US"/>
        </w:rPr>
        <w:t>latency and improved resiliency.</w:t>
      </w:r>
      <w:r w:rsidR="00FE7A41" w:rsidRPr="006E52DD">
        <w:rPr>
          <w:lang w:val="en-US"/>
        </w:rPr>
        <w:t xml:space="preserve"> </w:t>
      </w:r>
      <w:proofErr w:type="spellStart"/>
      <w:r w:rsidRPr="006E52DD">
        <w:rPr>
          <w:lang w:val="en-US"/>
        </w:rPr>
        <w:t>Onix</w:t>
      </w:r>
      <w:proofErr w:type="spellEnd"/>
      <w:r w:rsidRPr="006E52DD">
        <w:rPr>
          <w:lang w:val="en-US"/>
        </w:rPr>
        <w:t xml:space="preserve"> [60], </w:t>
      </w:r>
      <w:proofErr w:type="spellStart"/>
      <w:r w:rsidRPr="006E52DD">
        <w:rPr>
          <w:lang w:val="en-US"/>
        </w:rPr>
        <w:t>Hyperflow</w:t>
      </w:r>
      <w:proofErr w:type="spellEnd"/>
      <w:r w:rsidRPr="006E52DD">
        <w:rPr>
          <w:lang w:val="en-US"/>
        </w:rPr>
        <w:t xml:space="preserve"> [61] and ONOS [58] are typical examples</w:t>
      </w:r>
      <w:r w:rsidR="00FE7A41" w:rsidRPr="006E52DD">
        <w:rPr>
          <w:lang w:val="en-US"/>
        </w:rPr>
        <w:t xml:space="preserve"> </w:t>
      </w:r>
      <w:r w:rsidRPr="006E52DD">
        <w:rPr>
          <w:lang w:val="en-US"/>
        </w:rPr>
        <w:t>of flat physically-distributed controller platforms which</w:t>
      </w:r>
      <w:r w:rsidR="00FE7A41" w:rsidRPr="006E52DD">
        <w:rPr>
          <w:lang w:val="en-US"/>
        </w:rPr>
        <w:t xml:space="preserve"> </w:t>
      </w:r>
      <w:r w:rsidRPr="006E52DD">
        <w:rPr>
          <w:lang w:val="en-US"/>
        </w:rPr>
        <w:t>are initially designed to improve control plane scalability</w:t>
      </w:r>
      <w:r w:rsidR="00FE7A41" w:rsidRPr="006E52DD">
        <w:rPr>
          <w:lang w:val="en-US"/>
        </w:rPr>
        <w:t xml:space="preserve"> </w:t>
      </w:r>
      <w:r w:rsidRPr="006E52DD">
        <w:rPr>
          <w:lang w:val="en-US"/>
        </w:rPr>
        <w:t>through the use of multiple interconnected controllers sharing</w:t>
      </w:r>
      <w:r w:rsidR="00FE7A41" w:rsidRPr="006E52DD">
        <w:rPr>
          <w:lang w:val="en-US"/>
        </w:rPr>
        <w:t xml:space="preserve"> </w:t>
      </w:r>
      <w:r w:rsidRPr="006E52DD">
        <w:rPr>
          <w:lang w:val="en-US"/>
        </w:rPr>
        <w:t>a global network-wide view and allowing for the development</w:t>
      </w:r>
      <w:r w:rsidR="00FE7A41" w:rsidRPr="006E52DD">
        <w:rPr>
          <w:lang w:val="en-US"/>
        </w:rPr>
        <w:t xml:space="preserve"> </w:t>
      </w:r>
      <w:r w:rsidRPr="006E52DD">
        <w:rPr>
          <w:lang w:val="en-US"/>
        </w:rPr>
        <w:t>of centralized control applications. However, each of these</w:t>
      </w:r>
      <w:r w:rsidR="00FE7A41" w:rsidRPr="006E52DD">
        <w:rPr>
          <w:lang w:val="en-US"/>
        </w:rPr>
        <w:t xml:space="preserve"> </w:t>
      </w:r>
      <w:r w:rsidRPr="006E52DD">
        <w:rPr>
          <w:lang w:val="en-US"/>
        </w:rPr>
        <w:t>contributions takes a different approach to distribute controller</w:t>
      </w:r>
      <w:r w:rsidR="00FE7A41" w:rsidRPr="006E52DD">
        <w:rPr>
          <w:lang w:val="en-US"/>
        </w:rPr>
        <w:t xml:space="preserve"> </w:t>
      </w:r>
      <w:r w:rsidRPr="006E52DD">
        <w:rPr>
          <w:lang w:val="en-US"/>
        </w:rPr>
        <w:t>states and providing control plane scalability.</w:t>
      </w:r>
      <w:r w:rsidR="00FE7A41" w:rsidRPr="006E52DD">
        <w:rPr>
          <w:lang w:val="en-US"/>
        </w:rPr>
        <w:t xml:space="preserve"> </w:t>
      </w:r>
      <w:r w:rsidRPr="006E52DD">
        <w:rPr>
          <w:lang w:val="en-US"/>
        </w:rPr>
        <w:t xml:space="preserve">For example, </w:t>
      </w:r>
      <w:proofErr w:type="spellStart"/>
      <w:r w:rsidRPr="006E52DD">
        <w:rPr>
          <w:lang w:val="en-US"/>
        </w:rPr>
        <w:t>Onix</w:t>
      </w:r>
      <w:proofErr w:type="spellEnd"/>
      <w:r w:rsidRPr="006E52DD">
        <w:rPr>
          <w:lang w:val="en-US"/>
        </w:rPr>
        <w:t xml:space="preserve"> provides a good scalability through</w:t>
      </w:r>
      <w:r w:rsidR="00FE7A41" w:rsidRPr="006E52DD">
        <w:rPr>
          <w:lang w:val="en-US"/>
        </w:rPr>
        <w:t xml:space="preserve"> </w:t>
      </w:r>
      <w:r w:rsidRPr="006E52DD">
        <w:rPr>
          <w:lang w:val="en-US"/>
        </w:rPr>
        <w:t>additional partitioning and aggregation mechanisms. To be</w:t>
      </w:r>
      <w:r w:rsidR="00FE7A41" w:rsidRPr="006E52DD">
        <w:rPr>
          <w:lang w:val="en-US"/>
        </w:rPr>
        <w:t xml:space="preserve"> </w:t>
      </w:r>
      <w:r w:rsidRPr="006E52DD">
        <w:rPr>
          <w:lang w:val="en-US"/>
        </w:rPr>
        <w:t xml:space="preserve">more specific, </w:t>
      </w:r>
      <w:proofErr w:type="spellStart"/>
      <w:r w:rsidRPr="006E52DD">
        <w:rPr>
          <w:lang w:val="en-US"/>
        </w:rPr>
        <w:t>Onix</w:t>
      </w:r>
      <w:proofErr w:type="spellEnd"/>
      <w:r w:rsidRPr="006E52DD">
        <w:rPr>
          <w:lang w:val="en-US"/>
        </w:rPr>
        <w:t xml:space="preserve"> partitions the NIB (Network Information</w:t>
      </w:r>
      <w:r w:rsidR="00FE7A41" w:rsidRPr="006E52DD">
        <w:rPr>
          <w:lang w:val="en-US"/>
        </w:rPr>
        <w:t xml:space="preserve"> </w:t>
      </w:r>
      <w:r w:rsidRPr="006E52DD">
        <w:rPr>
          <w:lang w:val="en-US"/>
        </w:rPr>
        <w:t>Base) giving each controller instance responsibility for a</w:t>
      </w:r>
      <w:r w:rsidR="00FE7A41" w:rsidRPr="006E52DD">
        <w:rPr>
          <w:lang w:val="en-US"/>
        </w:rPr>
        <w:t xml:space="preserve"> </w:t>
      </w:r>
      <w:r w:rsidRPr="006E52DD">
        <w:rPr>
          <w:lang w:val="en-US"/>
        </w:rPr>
        <w:t>subset of the NIB and it aggregates by making application</w:t>
      </w:r>
      <w:r w:rsidR="00FE7A41" w:rsidRPr="006E52DD">
        <w:rPr>
          <w:lang w:val="en-US"/>
        </w:rPr>
        <w:t xml:space="preserve"> </w:t>
      </w:r>
      <w:r w:rsidRPr="006E52DD">
        <w:rPr>
          <w:lang w:val="en-US"/>
        </w:rPr>
        <w:t>reduce the fidelity of information before sharing it between</w:t>
      </w:r>
      <w:r w:rsidR="00FE7A41" w:rsidRPr="006E52DD">
        <w:rPr>
          <w:lang w:val="en-US"/>
        </w:rPr>
        <w:t xml:space="preserve"> </w:t>
      </w:r>
      <w:r w:rsidRPr="006E52DD">
        <w:rPr>
          <w:lang w:val="en-US"/>
        </w:rPr>
        <w:t xml:space="preserve">other </w:t>
      </w:r>
      <w:proofErr w:type="spellStart"/>
      <w:r w:rsidRPr="006E52DD">
        <w:rPr>
          <w:lang w:val="en-US"/>
        </w:rPr>
        <w:t>Onix</w:t>
      </w:r>
      <w:proofErr w:type="spellEnd"/>
      <w:r w:rsidRPr="006E52DD">
        <w:rPr>
          <w:lang w:val="en-US"/>
        </w:rPr>
        <w:t xml:space="preserve"> instances within the cluster. Similar to </w:t>
      </w:r>
      <w:proofErr w:type="spellStart"/>
      <w:r w:rsidRPr="006E52DD">
        <w:rPr>
          <w:lang w:val="en-US"/>
        </w:rPr>
        <w:t>Onix</w:t>
      </w:r>
      <w:proofErr w:type="spellEnd"/>
      <w:r w:rsidRPr="006E52DD">
        <w:rPr>
          <w:lang w:val="en-US"/>
        </w:rPr>
        <w:t>, each</w:t>
      </w:r>
      <w:r w:rsidR="00FE7A41" w:rsidRPr="006E52DD">
        <w:rPr>
          <w:lang w:val="en-US"/>
        </w:rPr>
        <w:t xml:space="preserve"> </w:t>
      </w:r>
      <w:r w:rsidRPr="006E52DD">
        <w:rPr>
          <w:lang w:val="en-US"/>
        </w:rPr>
        <w:t>ONOS instance (composing the cluster) that is responsible for</w:t>
      </w:r>
      <w:r w:rsidR="00FE7A41" w:rsidRPr="006E52DD">
        <w:rPr>
          <w:lang w:val="en-US"/>
        </w:rPr>
        <w:t xml:space="preserve"> </w:t>
      </w:r>
      <w:r w:rsidRPr="006E52DD">
        <w:rPr>
          <w:lang w:val="en-US"/>
        </w:rPr>
        <w:t>a subset of network devices holds a portion of the network</w:t>
      </w:r>
      <w:r w:rsidR="00FE7A41" w:rsidRPr="006E52DD">
        <w:rPr>
          <w:lang w:val="en-US"/>
        </w:rPr>
        <w:t xml:space="preserve"> </w:t>
      </w:r>
      <w:r w:rsidRPr="006E52DD">
        <w:rPr>
          <w:lang w:val="en-US"/>
        </w:rPr>
        <w:t xml:space="preserve">view that is also represented in a graph. Different from </w:t>
      </w:r>
      <w:proofErr w:type="spellStart"/>
      <w:r w:rsidRPr="006E52DD">
        <w:rPr>
          <w:lang w:val="en-US"/>
        </w:rPr>
        <w:t>Onix</w:t>
      </w:r>
      <w:proofErr w:type="spellEnd"/>
      <w:r w:rsidR="00FE7A41" w:rsidRPr="006E52DD">
        <w:rPr>
          <w:lang w:val="en-US"/>
        </w:rPr>
        <w:t xml:space="preserve"> </w:t>
      </w:r>
      <w:r w:rsidRPr="006E52DD">
        <w:rPr>
          <w:lang w:val="en-US"/>
        </w:rPr>
        <w:t xml:space="preserve">and ONOS, every controller in </w:t>
      </w:r>
      <w:proofErr w:type="spellStart"/>
      <w:r w:rsidRPr="006E52DD">
        <w:rPr>
          <w:lang w:val="en-US"/>
        </w:rPr>
        <w:t>HyperFlow</w:t>
      </w:r>
      <w:proofErr w:type="spellEnd"/>
      <w:r w:rsidRPr="006E52DD">
        <w:rPr>
          <w:lang w:val="en-US"/>
        </w:rPr>
        <w:t xml:space="preserve"> has the global</w:t>
      </w:r>
      <w:r w:rsidR="00FE7A41" w:rsidRPr="006E52DD">
        <w:rPr>
          <w:lang w:val="en-US"/>
        </w:rPr>
        <w:t xml:space="preserve"> </w:t>
      </w:r>
      <w:r w:rsidRPr="006E52DD">
        <w:rPr>
          <w:lang w:val="en-US"/>
        </w:rPr>
        <w:t>network view, thus getting the illusion of control over the</w:t>
      </w:r>
      <w:r w:rsidR="00FE7A41" w:rsidRPr="006E52DD">
        <w:rPr>
          <w:lang w:val="en-US"/>
        </w:rPr>
        <w:t xml:space="preserve"> </w:t>
      </w:r>
      <w:r w:rsidRPr="006E52DD">
        <w:rPr>
          <w:lang w:val="en-US"/>
        </w:rPr>
        <w:t xml:space="preserve">whole network. Yet, </w:t>
      </w:r>
      <w:proofErr w:type="spellStart"/>
      <w:r w:rsidRPr="006E52DD">
        <w:rPr>
          <w:lang w:val="en-US"/>
        </w:rPr>
        <w:t>HyperFlow</w:t>
      </w:r>
      <w:proofErr w:type="spellEnd"/>
      <w:r w:rsidRPr="006E52DD">
        <w:rPr>
          <w:lang w:val="en-US"/>
        </w:rPr>
        <w:t xml:space="preserve"> can be considered as a</w:t>
      </w:r>
      <w:r w:rsidR="00FE7A41" w:rsidRPr="006E52DD">
        <w:rPr>
          <w:lang w:val="en-US"/>
        </w:rPr>
        <w:t xml:space="preserve"> </w:t>
      </w:r>
      <w:r w:rsidRPr="006E52DD">
        <w:rPr>
          <w:lang w:val="en-US"/>
        </w:rPr>
        <w:t>scalable option for specific policies in which a small number</w:t>
      </w:r>
      <w:r w:rsidR="00FE7A41" w:rsidRPr="006E52DD">
        <w:rPr>
          <w:lang w:val="en-US"/>
        </w:rPr>
        <w:t xml:space="preserve"> </w:t>
      </w:r>
      <w:r w:rsidRPr="006E52DD">
        <w:rPr>
          <w:lang w:val="en-US"/>
        </w:rPr>
        <w:t>of network events affect the global network state. In that case,</w:t>
      </w:r>
      <w:r w:rsidR="00FE7A41" w:rsidRPr="006E52DD">
        <w:rPr>
          <w:lang w:val="en-US"/>
        </w:rPr>
        <w:t xml:space="preserve"> </w:t>
      </w:r>
      <w:r w:rsidRPr="006E52DD">
        <w:rPr>
          <w:lang w:val="en-US"/>
        </w:rPr>
        <w:t>scalability is ensured by propagating these (less frequent)</w:t>
      </w:r>
      <w:r w:rsidR="00FE7A41" w:rsidRPr="006E52DD">
        <w:rPr>
          <w:lang w:val="en-US"/>
        </w:rPr>
        <w:t xml:space="preserve"> </w:t>
      </w:r>
      <w:r w:rsidRPr="006E52DD">
        <w:rPr>
          <w:lang w:val="en-US"/>
        </w:rPr>
        <w:t>selected events through the event propagation system.</w:t>
      </w:r>
      <w:r w:rsidR="00FE7A41" w:rsidRPr="006E52DD">
        <w:rPr>
          <w:lang w:val="en-US"/>
        </w:rPr>
        <w:t xml:space="preserve"> </w:t>
      </w:r>
      <w:r w:rsidRPr="006E52DD">
        <w:rPr>
          <w:lang w:val="en-US"/>
        </w:rPr>
        <w:t>Furthermore, different mechanisms are put in place by these</w:t>
      </w:r>
      <w:r w:rsidR="00FE7A41" w:rsidRPr="006E52DD">
        <w:rPr>
          <w:lang w:val="en-US"/>
        </w:rPr>
        <w:t xml:space="preserve"> </w:t>
      </w:r>
      <w:r w:rsidRPr="006E52DD">
        <w:rPr>
          <w:lang w:val="en-US"/>
        </w:rPr>
        <w:t>distributed controller platforms to meet fault-tolerance and</w:t>
      </w:r>
      <w:r w:rsidR="00FE7A41" w:rsidRPr="006E52DD">
        <w:rPr>
          <w:lang w:val="en-US"/>
        </w:rPr>
        <w:t xml:space="preserve"> </w:t>
      </w:r>
      <w:r w:rsidRPr="006E52DD">
        <w:rPr>
          <w:lang w:val="en-US"/>
        </w:rPr>
        <w:t>reliability requirements in the event of failures or attacks.</w:t>
      </w:r>
      <w:r w:rsidR="00FE7A41" w:rsidRPr="006E52DD">
        <w:rPr>
          <w:lang w:val="en-US"/>
        </w:rPr>
        <w:t xml:space="preserve"> </w:t>
      </w:r>
      <w:proofErr w:type="spellStart"/>
      <w:r w:rsidRPr="006E52DD">
        <w:rPr>
          <w:lang w:val="en-US"/>
        </w:rPr>
        <w:t>Onix</w:t>
      </w:r>
      <w:proofErr w:type="spellEnd"/>
      <w:r w:rsidRPr="006E52DD">
        <w:rPr>
          <w:lang w:val="en-US"/>
        </w:rPr>
        <w:t xml:space="preserve"> [60] uses different recovery mechanisms depending</w:t>
      </w:r>
      <w:r w:rsidR="00FE7A41" w:rsidRPr="006E52DD">
        <w:rPr>
          <w:lang w:val="en-US"/>
        </w:rPr>
        <w:t xml:space="preserve"> </w:t>
      </w:r>
      <w:r w:rsidRPr="006E52DD">
        <w:rPr>
          <w:lang w:val="en-US"/>
        </w:rPr>
        <w:t xml:space="preserve">on the detected failures. </w:t>
      </w:r>
      <w:proofErr w:type="spellStart"/>
      <w:r w:rsidRPr="006E52DD">
        <w:rPr>
          <w:lang w:val="en-US"/>
        </w:rPr>
        <w:t>Onix</w:t>
      </w:r>
      <w:proofErr w:type="spellEnd"/>
      <w:r w:rsidRPr="006E52DD">
        <w:rPr>
          <w:lang w:val="en-US"/>
        </w:rPr>
        <w:t xml:space="preserve"> instance failure is most of the</w:t>
      </w:r>
      <w:r w:rsidR="00FE7A41" w:rsidRPr="006E52DD">
        <w:rPr>
          <w:lang w:val="en-US"/>
        </w:rPr>
        <w:t xml:space="preserve"> </w:t>
      </w:r>
      <w:r w:rsidRPr="006E52DD">
        <w:rPr>
          <w:lang w:val="en-US"/>
        </w:rPr>
        <w:t>time handled by distributed coordination mechanisms among</w:t>
      </w:r>
      <w:r w:rsidR="00FE7A41" w:rsidRPr="006E52DD">
        <w:rPr>
          <w:lang w:val="en-US"/>
        </w:rPr>
        <w:t xml:space="preserve"> </w:t>
      </w:r>
      <w:r w:rsidRPr="006E52DD">
        <w:rPr>
          <w:lang w:val="en-US"/>
        </w:rPr>
        <w:t>replicas whereas network element/link failures are under the</w:t>
      </w:r>
      <w:r w:rsidR="00FE7A41" w:rsidRPr="006E52DD">
        <w:rPr>
          <w:lang w:val="en-US"/>
        </w:rPr>
        <w:t xml:space="preserve"> </w:t>
      </w:r>
      <w:r w:rsidRPr="006E52DD">
        <w:rPr>
          <w:lang w:val="en-US"/>
        </w:rPr>
        <w:t xml:space="preserve">full responsibility of applications developed atop </w:t>
      </w:r>
      <w:proofErr w:type="spellStart"/>
      <w:r w:rsidRPr="006E52DD">
        <w:rPr>
          <w:lang w:val="en-US"/>
        </w:rPr>
        <w:t>Onix</w:t>
      </w:r>
      <w:proofErr w:type="spellEnd"/>
      <w:r w:rsidRPr="006E52DD">
        <w:rPr>
          <w:lang w:val="en-US"/>
        </w:rPr>
        <w:t>. Besides,</w:t>
      </w:r>
      <w:r w:rsidR="00FE7A41" w:rsidRPr="006E52DD">
        <w:rPr>
          <w:lang w:val="en-US"/>
        </w:rPr>
        <w:t xml:space="preserve"> </w:t>
      </w:r>
      <w:proofErr w:type="spellStart"/>
      <w:r w:rsidRPr="006E52DD">
        <w:rPr>
          <w:lang w:val="en-US"/>
        </w:rPr>
        <w:t>Onix</w:t>
      </w:r>
      <w:proofErr w:type="spellEnd"/>
      <w:r w:rsidRPr="006E52DD">
        <w:rPr>
          <w:lang w:val="en-US"/>
        </w:rPr>
        <w:t xml:space="preserve"> is assumed reliable when it comes to connectivity</w:t>
      </w:r>
      <w:r w:rsidR="00FE7A41" w:rsidRPr="006E52DD">
        <w:rPr>
          <w:lang w:val="en-US"/>
        </w:rPr>
        <w:t xml:space="preserve"> </w:t>
      </w:r>
      <w:r w:rsidRPr="006E52DD">
        <w:rPr>
          <w:lang w:val="en-US"/>
        </w:rPr>
        <w:t>infrastructure failures as it can dedicate the failure recovery</w:t>
      </w:r>
      <w:r w:rsidR="00FE7A41" w:rsidRPr="006E52DD">
        <w:rPr>
          <w:lang w:val="en-US"/>
        </w:rPr>
        <w:t xml:space="preserve"> </w:t>
      </w:r>
      <w:r w:rsidRPr="006E52DD">
        <w:rPr>
          <w:lang w:val="en-US"/>
        </w:rPr>
        <w:t>task to a separate management backbone that uses a multipathing</w:t>
      </w:r>
      <w:r w:rsidR="00FE7A41" w:rsidRPr="006E52DD">
        <w:rPr>
          <w:lang w:val="en-US"/>
        </w:rPr>
        <w:t xml:space="preserve"> </w:t>
      </w:r>
      <w:r w:rsidRPr="006E52DD">
        <w:rPr>
          <w:lang w:val="en-US"/>
        </w:rPr>
        <w:t>protocol.</w:t>
      </w:r>
    </w:p>
    <w:p w14:paraId="5C81227E" w14:textId="7C9996EC" w:rsidR="001A1047" w:rsidRPr="006E52DD" w:rsidRDefault="001A1047" w:rsidP="001A1047">
      <w:pPr>
        <w:rPr>
          <w:lang w:val="en-US"/>
        </w:rPr>
      </w:pPr>
      <w:r w:rsidRPr="006E52DD">
        <w:rPr>
          <w:lang w:val="en-US"/>
        </w:rPr>
        <w:t xml:space="preserve">Likewise, </w:t>
      </w:r>
      <w:proofErr w:type="spellStart"/>
      <w:r w:rsidRPr="006E52DD">
        <w:rPr>
          <w:lang w:val="en-US"/>
        </w:rPr>
        <w:t>Hyperflow</w:t>
      </w:r>
      <w:proofErr w:type="spellEnd"/>
      <w:r w:rsidRPr="006E52DD">
        <w:rPr>
          <w:lang w:val="en-US"/>
        </w:rPr>
        <w:t xml:space="preserve"> [61] focuses on ensuring resiliency</w:t>
      </w:r>
      <w:r w:rsidR="00FE7A41" w:rsidRPr="006E52DD">
        <w:rPr>
          <w:lang w:val="en-US"/>
        </w:rPr>
        <w:t xml:space="preserve"> </w:t>
      </w:r>
      <w:r w:rsidRPr="006E52DD">
        <w:rPr>
          <w:lang w:val="en-US"/>
        </w:rPr>
        <w:t>and fault tolerance as a means for achieving availability.</w:t>
      </w:r>
      <w:r w:rsidR="00FE7A41" w:rsidRPr="006E52DD">
        <w:rPr>
          <w:lang w:val="en-US"/>
        </w:rPr>
        <w:t xml:space="preserve"> </w:t>
      </w:r>
      <w:r w:rsidRPr="006E52DD">
        <w:rPr>
          <w:lang w:val="en-US"/>
        </w:rPr>
        <w:t>When a controller failure is discovered by the failure detection</w:t>
      </w:r>
      <w:r w:rsidR="00FE7A41" w:rsidRPr="006E52DD">
        <w:rPr>
          <w:lang w:val="en-US"/>
        </w:rPr>
        <w:t xml:space="preserve"> </w:t>
      </w:r>
      <w:r w:rsidRPr="006E52DD">
        <w:rPr>
          <w:lang w:val="en-US"/>
        </w:rPr>
        <w:t xml:space="preserve">mechanisms deployed by its publish/subscribe </w:t>
      </w:r>
      <w:proofErr w:type="spellStart"/>
      <w:r w:rsidRPr="006E52DD">
        <w:rPr>
          <w:lang w:val="en-US"/>
        </w:rPr>
        <w:t>WheelFS</w:t>
      </w:r>
      <w:proofErr w:type="spellEnd"/>
      <w:r w:rsidRPr="006E52DD">
        <w:rPr>
          <w:lang w:val="en-US"/>
        </w:rPr>
        <w:t xml:space="preserve"> [62]</w:t>
      </w:r>
      <w:r w:rsidR="00FE7A41" w:rsidRPr="006E52DD">
        <w:rPr>
          <w:lang w:val="en-US"/>
        </w:rPr>
        <w:t xml:space="preserve"> </w:t>
      </w:r>
      <w:r w:rsidRPr="006E52DD">
        <w:rPr>
          <w:lang w:val="en-US"/>
        </w:rPr>
        <w:t xml:space="preserve">system, </w:t>
      </w:r>
      <w:proofErr w:type="spellStart"/>
      <w:r w:rsidRPr="006E52DD">
        <w:rPr>
          <w:lang w:val="en-US"/>
        </w:rPr>
        <w:t>HyperFlow</w:t>
      </w:r>
      <w:proofErr w:type="spellEnd"/>
      <w:r w:rsidRPr="006E52DD">
        <w:rPr>
          <w:lang w:val="en-US"/>
        </w:rPr>
        <w:t xml:space="preserve"> reconfigures the affected switches and</w:t>
      </w:r>
      <w:r w:rsidR="00FE7A41" w:rsidRPr="006E52DD">
        <w:rPr>
          <w:lang w:val="en-US"/>
        </w:rPr>
        <w:t xml:space="preserve"> </w:t>
      </w:r>
      <w:r w:rsidRPr="006E52DD">
        <w:rPr>
          <w:lang w:val="en-US"/>
        </w:rPr>
        <w:t>redirects them to another nearby controller instance (from a</w:t>
      </w:r>
      <w:r w:rsidR="00FE7A41" w:rsidRPr="006E52DD">
        <w:rPr>
          <w:lang w:val="en-US"/>
        </w:rPr>
        <w:t xml:space="preserve"> </w:t>
      </w:r>
      <w:proofErr w:type="spellStart"/>
      <w:r w:rsidR="00AA49B0" w:rsidRPr="006E52DD">
        <w:rPr>
          <w:lang w:val="en-US"/>
        </w:rPr>
        <w:t>neighbour’s</w:t>
      </w:r>
      <w:proofErr w:type="spellEnd"/>
      <w:r w:rsidRPr="006E52DD">
        <w:rPr>
          <w:lang w:val="en-US"/>
        </w:rPr>
        <w:t xml:space="preserve"> site). Alongside this ability to tackle component</w:t>
      </w:r>
      <w:r w:rsidR="00FE7A41" w:rsidRPr="006E52DD">
        <w:rPr>
          <w:lang w:val="en-US"/>
        </w:rPr>
        <w:t xml:space="preserve"> </w:t>
      </w:r>
      <w:r w:rsidRPr="006E52DD">
        <w:rPr>
          <w:lang w:val="en-US"/>
        </w:rPr>
        <w:t xml:space="preserve">failures, </w:t>
      </w:r>
      <w:proofErr w:type="spellStart"/>
      <w:r w:rsidRPr="006E52DD">
        <w:rPr>
          <w:lang w:val="en-US"/>
        </w:rPr>
        <w:t>HyperFlow</w:t>
      </w:r>
      <w:proofErr w:type="spellEnd"/>
      <w:r w:rsidRPr="006E52DD">
        <w:rPr>
          <w:lang w:val="en-US"/>
        </w:rPr>
        <w:t xml:space="preserve"> is resilient to network partitioning thanks</w:t>
      </w:r>
      <w:r w:rsidR="00FE7A41" w:rsidRPr="006E52DD">
        <w:rPr>
          <w:lang w:val="en-US"/>
        </w:rPr>
        <w:t xml:space="preserve"> </w:t>
      </w:r>
      <w:r w:rsidRPr="006E52DD">
        <w:rPr>
          <w:lang w:val="en-US"/>
        </w:rPr>
        <w:t xml:space="preserve">to the partition tolerance property of </w:t>
      </w:r>
      <w:proofErr w:type="spellStart"/>
      <w:r w:rsidRPr="006E52DD">
        <w:rPr>
          <w:lang w:val="en-US"/>
        </w:rPr>
        <w:t>WheelFS</w:t>
      </w:r>
      <w:proofErr w:type="spellEnd"/>
      <w:r w:rsidRPr="006E52DD">
        <w:rPr>
          <w:lang w:val="en-US"/>
        </w:rPr>
        <w:t>. In fact, in</w:t>
      </w:r>
      <w:r w:rsidR="00FE7A41" w:rsidRPr="006E52DD">
        <w:rPr>
          <w:lang w:val="en-US"/>
        </w:rPr>
        <w:t xml:space="preserve"> </w:t>
      </w:r>
      <w:r w:rsidRPr="006E52DD">
        <w:rPr>
          <w:lang w:val="en-US"/>
        </w:rPr>
        <w:t xml:space="preserve">the presence of a network partitioning, </w:t>
      </w:r>
      <w:proofErr w:type="spellStart"/>
      <w:r w:rsidRPr="006E52DD">
        <w:rPr>
          <w:lang w:val="en-US"/>
        </w:rPr>
        <w:t>WheelFS</w:t>
      </w:r>
      <w:proofErr w:type="spellEnd"/>
      <w:r w:rsidRPr="006E52DD">
        <w:rPr>
          <w:lang w:val="en-US"/>
        </w:rPr>
        <w:t xml:space="preserve"> partitions</w:t>
      </w:r>
      <w:r w:rsidR="00FE7A41" w:rsidRPr="006E52DD">
        <w:rPr>
          <w:lang w:val="en-US"/>
        </w:rPr>
        <w:t xml:space="preserve"> </w:t>
      </w:r>
      <w:r w:rsidRPr="006E52DD">
        <w:rPr>
          <w:lang w:val="en-US"/>
        </w:rPr>
        <w:t xml:space="preserve">continue to operate independently, thus </w:t>
      </w:r>
      <w:proofErr w:type="spellStart"/>
      <w:r w:rsidR="00AA49B0" w:rsidRPr="006E52DD">
        <w:rPr>
          <w:lang w:val="en-US"/>
        </w:rPr>
        <w:t>favouring</w:t>
      </w:r>
      <w:proofErr w:type="spellEnd"/>
      <w:r w:rsidRPr="006E52DD">
        <w:rPr>
          <w:lang w:val="en-US"/>
        </w:rPr>
        <w:t xml:space="preserve"> availability.</w:t>
      </w:r>
      <w:r w:rsidR="00FE7A41" w:rsidRPr="006E52DD">
        <w:rPr>
          <w:lang w:val="en-US"/>
        </w:rPr>
        <w:t xml:space="preserve"> </w:t>
      </w:r>
      <w:r w:rsidRPr="006E52DD">
        <w:rPr>
          <w:lang w:val="en-US"/>
        </w:rPr>
        <w:t>Similarly, ONOS [58] considers fault-tolerance as a prerequisite</w:t>
      </w:r>
      <w:r w:rsidR="00FE7A41" w:rsidRPr="006E52DD">
        <w:rPr>
          <w:lang w:val="en-US"/>
        </w:rPr>
        <w:t xml:space="preserve"> </w:t>
      </w:r>
      <w:r w:rsidRPr="006E52DD">
        <w:rPr>
          <w:lang w:val="en-US"/>
        </w:rPr>
        <w:t>for adopting SDN in Service Provider networks. ONOS’s</w:t>
      </w:r>
      <w:r w:rsidR="00FE7A41" w:rsidRPr="006E52DD">
        <w:rPr>
          <w:lang w:val="en-US"/>
        </w:rPr>
        <w:t xml:space="preserve"> </w:t>
      </w:r>
      <w:r w:rsidRPr="006E52DD">
        <w:rPr>
          <w:lang w:val="en-US"/>
        </w:rPr>
        <w:t>distributed control plane guards against controller instance</w:t>
      </w:r>
      <w:r w:rsidR="00FE7A41" w:rsidRPr="006E52DD">
        <w:rPr>
          <w:lang w:val="en-US"/>
        </w:rPr>
        <w:t xml:space="preserve"> </w:t>
      </w:r>
      <w:r w:rsidRPr="006E52DD">
        <w:rPr>
          <w:lang w:val="en-US"/>
        </w:rPr>
        <w:t>failures by connecting, from the onset, each SDN switch to</w:t>
      </w:r>
      <w:r w:rsidR="00FE7A41" w:rsidRPr="006E52DD">
        <w:rPr>
          <w:lang w:val="en-US"/>
        </w:rPr>
        <w:t xml:space="preserve"> </w:t>
      </w:r>
      <w:r w:rsidRPr="006E52DD">
        <w:rPr>
          <w:lang w:val="en-US"/>
        </w:rPr>
        <w:t>more than one SDN controller; its master controller and other</w:t>
      </w:r>
      <w:r w:rsidR="00FE7A41" w:rsidRPr="006E52DD">
        <w:rPr>
          <w:lang w:val="en-US"/>
        </w:rPr>
        <w:t xml:space="preserve"> </w:t>
      </w:r>
      <w:r w:rsidRPr="006E52DD">
        <w:rPr>
          <w:lang w:val="en-US"/>
        </w:rPr>
        <w:t>backup controllers (from other domains) that may take over</w:t>
      </w:r>
      <w:r w:rsidR="00FE7A41" w:rsidRPr="006E52DD">
        <w:rPr>
          <w:lang w:val="en-US"/>
        </w:rPr>
        <w:t xml:space="preserve"> </w:t>
      </w:r>
      <w:r w:rsidRPr="006E52DD">
        <w:rPr>
          <w:lang w:val="en-US"/>
        </w:rPr>
        <w:t>in the wake of master controller failures. Load balancing</w:t>
      </w:r>
      <w:r w:rsidR="00FE7A41" w:rsidRPr="006E52DD">
        <w:rPr>
          <w:lang w:val="en-US"/>
        </w:rPr>
        <w:t xml:space="preserve"> </w:t>
      </w:r>
      <w:r w:rsidRPr="006E52DD">
        <w:rPr>
          <w:lang w:val="en-US"/>
        </w:rPr>
        <w:t>mechanisms are also provided to balance the mastership of</w:t>
      </w:r>
      <w:r w:rsidR="00FE7A41" w:rsidRPr="006E52DD">
        <w:rPr>
          <w:lang w:val="en-US"/>
        </w:rPr>
        <w:t xml:space="preserve"> </w:t>
      </w:r>
      <w:r w:rsidRPr="006E52DD">
        <w:rPr>
          <w:lang w:val="en-US"/>
        </w:rPr>
        <w:t>switches among the controllers of the cluster for scalability</w:t>
      </w:r>
      <w:r w:rsidR="00FE7A41" w:rsidRPr="006E52DD">
        <w:rPr>
          <w:lang w:val="en-US"/>
        </w:rPr>
        <w:t xml:space="preserve"> </w:t>
      </w:r>
      <w:r w:rsidRPr="006E52DD">
        <w:rPr>
          <w:lang w:val="en-US"/>
        </w:rPr>
        <w:t>purposes. Besides, ONOS incorporates additional recovery</w:t>
      </w:r>
      <w:r w:rsidR="00FE7A41" w:rsidRPr="006E52DD">
        <w:rPr>
          <w:lang w:val="en-US"/>
        </w:rPr>
        <w:t xml:space="preserve"> </w:t>
      </w:r>
      <w:r w:rsidRPr="006E52DD">
        <w:rPr>
          <w:lang w:val="en-US"/>
        </w:rPr>
        <w:t>protocols, such as the Anti-Entropy protocol [63], for healing</w:t>
      </w:r>
      <w:r w:rsidR="00FE7A41" w:rsidRPr="006E52DD">
        <w:rPr>
          <w:lang w:val="en-US"/>
        </w:rPr>
        <w:t xml:space="preserve"> </w:t>
      </w:r>
      <w:r w:rsidRPr="006E52DD">
        <w:rPr>
          <w:lang w:val="en-US"/>
        </w:rPr>
        <w:t>from lost updates due to such controller crashes.</w:t>
      </w:r>
      <w:r w:rsidR="00FE7A41" w:rsidRPr="006E52DD">
        <w:rPr>
          <w:lang w:val="en-US"/>
        </w:rPr>
        <w:t xml:space="preserve"> </w:t>
      </w:r>
      <w:r w:rsidRPr="006E52DD">
        <w:rPr>
          <w:lang w:val="en-US"/>
        </w:rPr>
        <w:t>Recent SDN controller platform solutions [64, 65, 66, 67,</w:t>
      </w:r>
      <w:r w:rsidR="00FE7A41" w:rsidRPr="006E52DD">
        <w:rPr>
          <w:lang w:val="en-US"/>
        </w:rPr>
        <w:t xml:space="preserve"> 6</w:t>
      </w:r>
      <w:r w:rsidRPr="006E52DD">
        <w:rPr>
          <w:lang w:val="en-US"/>
        </w:rPr>
        <w:t>8, 69] focused specifically on improving fault-tolerance in</w:t>
      </w:r>
      <w:r w:rsidR="00FE7A41" w:rsidRPr="006E52DD">
        <w:rPr>
          <w:lang w:val="en-US"/>
        </w:rPr>
        <w:t xml:space="preserve"> </w:t>
      </w:r>
      <w:r w:rsidRPr="006E52DD">
        <w:rPr>
          <w:lang w:val="en-US"/>
        </w:rPr>
        <w:t>the distributed SDN control plane. Some of these works</w:t>
      </w:r>
      <w:r w:rsidR="00FE7A41" w:rsidRPr="006E52DD">
        <w:rPr>
          <w:lang w:val="en-US"/>
        </w:rPr>
        <w:t xml:space="preserve"> </w:t>
      </w:r>
      <w:r w:rsidRPr="006E52DD">
        <w:rPr>
          <w:lang w:val="en-US"/>
        </w:rPr>
        <w:t>assumed a simplified flat design where the SDN control was</w:t>
      </w:r>
      <w:r w:rsidR="00FE7A41" w:rsidRPr="006E52DD">
        <w:rPr>
          <w:lang w:val="en-US"/>
        </w:rPr>
        <w:t xml:space="preserve"> </w:t>
      </w:r>
      <w:r w:rsidRPr="006E52DD">
        <w:rPr>
          <w:lang w:val="en-US"/>
        </w:rPr>
        <w:t>centralized. However, since the main focus was placed at the</w:t>
      </w:r>
      <w:r w:rsidR="00FE7A41" w:rsidRPr="006E52DD">
        <w:rPr>
          <w:lang w:val="en-US"/>
        </w:rPr>
        <w:t xml:space="preserve"> </w:t>
      </w:r>
      <w:r w:rsidRPr="006E52DD">
        <w:rPr>
          <w:lang w:val="en-US"/>
        </w:rPr>
        <w:t>fault-tolerance aspect, we believe that their ideas and their</w:t>
      </w:r>
      <w:r w:rsidR="00FE7A41" w:rsidRPr="006E52DD">
        <w:rPr>
          <w:lang w:val="en-US"/>
        </w:rPr>
        <w:t xml:space="preserve"> </w:t>
      </w:r>
      <w:r w:rsidRPr="006E52DD">
        <w:rPr>
          <w:lang w:val="en-US"/>
        </w:rPr>
        <w:t>fault-tolerance approaches can be leveraged in the context of</w:t>
      </w:r>
      <w:r w:rsidR="00FE7A41" w:rsidRPr="006E52DD">
        <w:rPr>
          <w:lang w:val="en-US"/>
        </w:rPr>
        <w:t xml:space="preserve"> </w:t>
      </w:r>
      <w:r w:rsidRPr="006E52DD">
        <w:rPr>
          <w:lang w:val="en-US"/>
        </w:rPr>
        <w:t>medium to large scale SDNs where the network control is</w:t>
      </w:r>
      <w:r w:rsidR="00FE7A41" w:rsidRPr="006E52DD">
        <w:rPr>
          <w:lang w:val="en-US"/>
        </w:rPr>
        <w:t xml:space="preserve"> </w:t>
      </w:r>
      <w:r w:rsidRPr="006E52DD">
        <w:rPr>
          <w:lang w:val="en-US"/>
        </w:rPr>
        <w:t>physically distributed among multiple controllers.</w:t>
      </w:r>
    </w:p>
    <w:p w14:paraId="107F5928" w14:textId="70D87DBF" w:rsidR="001A1047" w:rsidRPr="006E52DD" w:rsidRDefault="001A1047" w:rsidP="001A1047">
      <w:pPr>
        <w:rPr>
          <w:lang w:val="en-US"/>
        </w:rPr>
      </w:pPr>
      <w:r w:rsidRPr="006E52DD">
        <w:rPr>
          <w:lang w:val="en-US"/>
        </w:rPr>
        <w:t>In particular, Botelho et. al [70] developed a hybrid SDN</w:t>
      </w:r>
      <w:r w:rsidR="00FE7A41" w:rsidRPr="006E52DD">
        <w:rPr>
          <w:lang w:val="en-US"/>
        </w:rPr>
        <w:t xml:space="preserve"> </w:t>
      </w:r>
      <w:r w:rsidRPr="006E52DD">
        <w:rPr>
          <w:lang w:val="en-US"/>
        </w:rPr>
        <w:t>controller architecture that combines both passive and active</w:t>
      </w:r>
      <w:r w:rsidR="00FE7A41" w:rsidRPr="006E52DD">
        <w:rPr>
          <w:lang w:val="en-US"/>
        </w:rPr>
        <w:t xml:space="preserve"> </w:t>
      </w:r>
      <w:r w:rsidRPr="006E52DD">
        <w:rPr>
          <w:lang w:val="en-US"/>
        </w:rPr>
        <w:t>replication approaches for achieving control plane fault</w:t>
      </w:r>
      <w:r w:rsidR="00FE7A41" w:rsidRPr="006E52DD">
        <w:rPr>
          <w:lang w:val="en-US"/>
        </w:rPr>
        <w:t xml:space="preserve"> </w:t>
      </w:r>
      <w:r w:rsidRPr="006E52DD">
        <w:rPr>
          <w:lang w:val="en-US"/>
        </w:rPr>
        <w:t>tolerance.</w:t>
      </w:r>
      <w:r w:rsidR="00FE7A41" w:rsidRPr="006E52DD">
        <w:rPr>
          <w:lang w:val="en-US"/>
        </w:rPr>
        <w:t xml:space="preserve"> </w:t>
      </w:r>
      <w:proofErr w:type="spellStart"/>
      <w:r w:rsidRPr="006E52DD">
        <w:rPr>
          <w:lang w:val="en-US"/>
        </w:rPr>
        <w:t>SMaRtLight</w:t>
      </w:r>
      <w:proofErr w:type="spellEnd"/>
      <w:r w:rsidRPr="006E52DD">
        <w:rPr>
          <w:lang w:val="en-US"/>
        </w:rPr>
        <w:t xml:space="preserve"> adopts a simple Floodlight </w:t>
      </w:r>
      <w:r w:rsidRPr="006E52DD">
        <w:rPr>
          <w:lang w:val="en-US"/>
        </w:rPr>
        <w:lastRenderedPageBreak/>
        <w:t>[53]-based</w:t>
      </w:r>
      <w:r w:rsidR="00FE7A41" w:rsidRPr="006E52DD">
        <w:rPr>
          <w:lang w:val="en-US"/>
        </w:rPr>
        <w:t xml:space="preserve"> </w:t>
      </w:r>
      <w:r w:rsidRPr="006E52DD">
        <w:rPr>
          <w:lang w:val="en-US"/>
        </w:rPr>
        <w:t>multi-controller design following OpenFlow 1.3, where one</w:t>
      </w:r>
      <w:r w:rsidR="00FE7A41" w:rsidRPr="006E52DD">
        <w:rPr>
          <w:lang w:val="en-US"/>
        </w:rPr>
        <w:t xml:space="preserve"> </w:t>
      </w:r>
      <w:r w:rsidRPr="006E52DD">
        <w:rPr>
          <w:lang w:val="en-US"/>
        </w:rPr>
        <w:t>main controller (the primary) manages all network switches,</w:t>
      </w:r>
      <w:r w:rsidR="00FE7A41" w:rsidRPr="006E52DD">
        <w:rPr>
          <w:lang w:val="en-US"/>
        </w:rPr>
        <w:t xml:space="preserve"> </w:t>
      </w:r>
      <w:r w:rsidRPr="006E52DD">
        <w:rPr>
          <w:lang w:val="en-US"/>
        </w:rPr>
        <w:t>and other controller replicas monitor the primary controller</w:t>
      </w:r>
      <w:r w:rsidR="00FE7A41" w:rsidRPr="006E52DD">
        <w:rPr>
          <w:lang w:val="en-US"/>
        </w:rPr>
        <w:t xml:space="preserve"> </w:t>
      </w:r>
      <w:r w:rsidRPr="006E52DD">
        <w:rPr>
          <w:lang w:val="en-US"/>
        </w:rPr>
        <w:t>and serve as backups in case it fails.</w:t>
      </w:r>
      <w:r w:rsidR="00FE7A41" w:rsidRPr="006E52DD">
        <w:rPr>
          <w:lang w:val="en-US"/>
        </w:rPr>
        <w:t xml:space="preserve"> </w:t>
      </w:r>
      <w:r w:rsidRPr="006E52DD">
        <w:rPr>
          <w:lang w:val="en-US"/>
        </w:rPr>
        <w:t>This variant of a traditional passive replication system relies</w:t>
      </w:r>
      <w:r w:rsidR="00FE7A41" w:rsidRPr="006E52DD">
        <w:rPr>
          <w:lang w:val="en-US"/>
        </w:rPr>
        <w:t xml:space="preserve"> </w:t>
      </w:r>
      <w:r w:rsidRPr="006E52DD">
        <w:rPr>
          <w:lang w:val="en-US"/>
        </w:rPr>
        <w:t>on an external data store that is implemented using a modern</w:t>
      </w:r>
      <w:r w:rsidR="00FE7A41" w:rsidRPr="006E52DD">
        <w:rPr>
          <w:lang w:val="en-US"/>
        </w:rPr>
        <w:t xml:space="preserve"> </w:t>
      </w:r>
      <w:r w:rsidRPr="006E52DD">
        <w:rPr>
          <w:lang w:val="en-US"/>
        </w:rPr>
        <w:t xml:space="preserve">active Replicated State Machine (RSM) built with a </w:t>
      </w:r>
      <w:proofErr w:type="spellStart"/>
      <w:r w:rsidRPr="006E52DD">
        <w:rPr>
          <w:lang w:val="en-US"/>
        </w:rPr>
        <w:t>Paxoslike</w:t>
      </w:r>
      <w:proofErr w:type="spellEnd"/>
      <w:r w:rsidR="00FE7A41" w:rsidRPr="006E52DD">
        <w:rPr>
          <w:lang w:val="en-US"/>
        </w:rPr>
        <w:t xml:space="preserve"> </w:t>
      </w:r>
      <w:r w:rsidRPr="006E52DD">
        <w:rPr>
          <w:lang w:val="en-US"/>
        </w:rPr>
        <w:t>protocol (BFT-</w:t>
      </w:r>
      <w:proofErr w:type="spellStart"/>
      <w:r w:rsidRPr="006E52DD">
        <w:rPr>
          <w:lang w:val="en-US"/>
        </w:rPr>
        <w:t>SMaRt</w:t>
      </w:r>
      <w:proofErr w:type="spellEnd"/>
      <w:r w:rsidRPr="006E52DD">
        <w:rPr>
          <w:lang w:val="en-US"/>
        </w:rPr>
        <w:t xml:space="preserve"> [71]) to ensure fault-tolerance and</w:t>
      </w:r>
      <w:r w:rsidR="00FE7A41" w:rsidRPr="006E52DD">
        <w:rPr>
          <w:lang w:val="en-US"/>
        </w:rPr>
        <w:t xml:space="preserve"> </w:t>
      </w:r>
      <w:r w:rsidRPr="006E52DD">
        <w:rPr>
          <w:lang w:val="en-US"/>
        </w:rPr>
        <w:t>strong consistency. This shared data store is used for storing</w:t>
      </w:r>
      <w:r w:rsidR="00FE7A41" w:rsidRPr="006E52DD">
        <w:rPr>
          <w:lang w:val="en-US"/>
        </w:rPr>
        <w:t xml:space="preserve"> </w:t>
      </w:r>
      <w:r w:rsidRPr="006E52DD">
        <w:rPr>
          <w:lang w:val="en-US"/>
        </w:rPr>
        <w:t>the network and application state (the common global NIB)</w:t>
      </w:r>
      <w:r w:rsidR="00FE7A41" w:rsidRPr="006E52DD">
        <w:rPr>
          <w:lang w:val="en-US"/>
        </w:rPr>
        <w:t xml:space="preserve"> </w:t>
      </w:r>
      <w:r w:rsidRPr="006E52DD">
        <w:rPr>
          <w:lang w:val="en-US"/>
        </w:rPr>
        <w:t>and also for coordinating fault detection and leader election</w:t>
      </w:r>
      <w:r w:rsidR="00FE7A41" w:rsidRPr="006E52DD">
        <w:rPr>
          <w:lang w:val="en-US"/>
        </w:rPr>
        <w:t xml:space="preserve"> </w:t>
      </w:r>
      <w:r w:rsidRPr="006E52DD">
        <w:rPr>
          <w:lang w:val="en-US"/>
        </w:rPr>
        <w:t>operations between controller replicas that run a lease management</w:t>
      </w:r>
      <w:r w:rsidR="00FE7A41" w:rsidRPr="006E52DD">
        <w:rPr>
          <w:lang w:val="en-US"/>
        </w:rPr>
        <w:t xml:space="preserve"> </w:t>
      </w:r>
      <w:r w:rsidRPr="006E52DD">
        <w:rPr>
          <w:lang w:val="en-US"/>
        </w:rPr>
        <w:t>algorithm.</w:t>
      </w:r>
    </w:p>
    <w:p w14:paraId="1C49DB46" w14:textId="40A54DD8" w:rsidR="001A1047" w:rsidRPr="006E52DD" w:rsidRDefault="001A1047" w:rsidP="001A1047">
      <w:pPr>
        <w:rPr>
          <w:lang w:val="en-US"/>
        </w:rPr>
      </w:pPr>
      <w:r w:rsidRPr="006E52DD">
        <w:rPr>
          <w:lang w:val="en-US"/>
        </w:rPr>
        <w:t>In case of a failure of the primary controller, the elected</w:t>
      </w:r>
      <w:r w:rsidR="00FE7A41" w:rsidRPr="006E52DD">
        <w:rPr>
          <w:lang w:val="en-US"/>
        </w:rPr>
        <w:t xml:space="preserve"> </w:t>
      </w:r>
      <w:r w:rsidRPr="006E52DD">
        <w:rPr>
          <w:lang w:val="en-US"/>
        </w:rPr>
        <w:t>backup controller starts reading the current state from the</w:t>
      </w:r>
      <w:r w:rsidR="00FE7A41" w:rsidRPr="006E52DD">
        <w:rPr>
          <w:lang w:val="en-US"/>
        </w:rPr>
        <w:t xml:space="preserve"> </w:t>
      </w:r>
      <w:r w:rsidRPr="006E52DD">
        <w:rPr>
          <w:lang w:val="en-US"/>
        </w:rPr>
        <w:t>shared consistent data store in order to mitigate the cold-start</w:t>
      </w:r>
      <w:r w:rsidR="00FE7A41" w:rsidRPr="006E52DD">
        <w:rPr>
          <w:lang w:val="en-US"/>
        </w:rPr>
        <w:t xml:space="preserve"> </w:t>
      </w:r>
      <w:r w:rsidRPr="006E52DD">
        <w:rPr>
          <w:lang w:val="en-US"/>
        </w:rPr>
        <w:t>(empty state) issue associated with traditional passive replication</w:t>
      </w:r>
      <w:r w:rsidR="00FE7A41" w:rsidRPr="006E52DD">
        <w:rPr>
          <w:lang w:val="en-US"/>
        </w:rPr>
        <w:t xml:space="preserve"> </w:t>
      </w:r>
      <w:r w:rsidRPr="006E52DD">
        <w:rPr>
          <w:lang w:val="en-US"/>
        </w:rPr>
        <w:t>approaches, and thereby ensure a smoother transition to</w:t>
      </w:r>
      <w:r w:rsidR="00FE7A41" w:rsidRPr="006E52DD">
        <w:rPr>
          <w:lang w:val="en-US"/>
        </w:rPr>
        <w:t xml:space="preserve"> </w:t>
      </w:r>
      <w:r w:rsidRPr="006E52DD">
        <w:rPr>
          <w:lang w:val="en-US"/>
        </w:rPr>
        <w:t>the new primary controller role.</w:t>
      </w:r>
      <w:r w:rsidR="00FE7A41" w:rsidRPr="006E52DD">
        <w:rPr>
          <w:lang w:val="en-US"/>
        </w:rPr>
        <w:t xml:space="preserve"> </w:t>
      </w:r>
      <w:r w:rsidRPr="006E52DD">
        <w:rPr>
          <w:lang w:val="en-US"/>
        </w:rPr>
        <w:t xml:space="preserve">The limited feasibility of the deployed controller </w:t>
      </w:r>
      <w:r w:rsidR="00AA49B0" w:rsidRPr="006E52DD">
        <w:rPr>
          <w:lang w:val="en-US"/>
        </w:rPr>
        <w:t>fault tolerance</w:t>
      </w:r>
      <w:r w:rsidR="00FE7A41" w:rsidRPr="006E52DD">
        <w:rPr>
          <w:lang w:val="en-US"/>
        </w:rPr>
        <w:t xml:space="preserve"> </w:t>
      </w:r>
      <w:r w:rsidRPr="006E52DD">
        <w:rPr>
          <w:lang w:val="en-US"/>
        </w:rPr>
        <w:t>strategy is warranted by the limited scope of the</w:t>
      </w:r>
      <w:r w:rsidR="00FE7A41" w:rsidRPr="006E52DD">
        <w:rPr>
          <w:lang w:val="en-US"/>
        </w:rPr>
        <w:t xml:space="preserve"> </w:t>
      </w:r>
      <w:proofErr w:type="spellStart"/>
      <w:r w:rsidRPr="006E52DD">
        <w:rPr>
          <w:lang w:val="en-US"/>
        </w:rPr>
        <w:t>SMaRtLight</w:t>
      </w:r>
      <w:proofErr w:type="spellEnd"/>
      <w:r w:rsidRPr="006E52DD">
        <w:rPr>
          <w:lang w:val="en-US"/>
        </w:rPr>
        <w:t xml:space="preserve"> solution which is only intended for small to</w:t>
      </w:r>
      <w:r w:rsidR="00FE7A41" w:rsidRPr="006E52DD">
        <w:rPr>
          <w:lang w:val="en-US"/>
        </w:rPr>
        <w:t xml:space="preserve"> </w:t>
      </w:r>
      <w:r w:rsidRPr="006E52DD">
        <w:rPr>
          <w:lang w:val="en-US"/>
        </w:rPr>
        <w:t>medium-sized SDN networks. On the other hand, in large-scale</w:t>
      </w:r>
      <w:r w:rsidR="00FE7A41" w:rsidRPr="006E52DD">
        <w:rPr>
          <w:lang w:val="en-US"/>
        </w:rPr>
        <w:t xml:space="preserve"> </w:t>
      </w:r>
      <w:r w:rsidRPr="006E52DD">
        <w:rPr>
          <w:lang w:val="en-US"/>
        </w:rPr>
        <w:t>deployments, adopting a simplified Master-Slave approach,</w:t>
      </w:r>
      <w:r w:rsidR="00FE7A41" w:rsidRPr="006E52DD">
        <w:rPr>
          <w:lang w:val="en-US"/>
        </w:rPr>
        <w:t xml:space="preserve"> </w:t>
      </w:r>
      <w:r w:rsidRPr="006E52DD">
        <w:rPr>
          <w:lang w:val="en-US"/>
        </w:rPr>
        <w:t>and more importantly, assuming a single main controller</w:t>
      </w:r>
      <w:r w:rsidR="00FE7A41" w:rsidRPr="006E52DD">
        <w:rPr>
          <w:lang w:val="en-US"/>
        </w:rPr>
        <w:t xml:space="preserve"> </w:t>
      </w:r>
      <w:r w:rsidRPr="006E52DD">
        <w:rPr>
          <w:lang w:val="en-US"/>
        </w:rPr>
        <w:t>scheme where one controller replica must retrieve all the</w:t>
      </w:r>
      <w:r w:rsidR="00FE7A41" w:rsidRPr="006E52DD">
        <w:rPr>
          <w:lang w:val="en-US"/>
        </w:rPr>
        <w:t xml:space="preserve"> </w:t>
      </w:r>
      <w:r w:rsidRPr="006E52DD">
        <w:rPr>
          <w:lang w:val="en-US"/>
        </w:rPr>
        <w:t>network state from the shared data store in failure scenarios,</w:t>
      </w:r>
      <w:r w:rsidR="00FE7A41" w:rsidRPr="006E52DD">
        <w:rPr>
          <w:lang w:val="en-US"/>
        </w:rPr>
        <w:t xml:space="preserve"> </w:t>
      </w:r>
      <w:r w:rsidRPr="006E52DD">
        <w:rPr>
          <w:lang w:val="en-US"/>
        </w:rPr>
        <w:t>have major disadvantages in terms of increased latency and</w:t>
      </w:r>
      <w:r w:rsidR="00FE7A41" w:rsidRPr="006E52DD">
        <w:rPr>
          <w:lang w:val="en-US"/>
        </w:rPr>
        <w:t xml:space="preserve"> </w:t>
      </w:r>
      <w:r w:rsidRPr="006E52DD">
        <w:rPr>
          <w:lang w:val="en-US"/>
        </w:rPr>
        <w:t>failover time.</w:t>
      </w:r>
    </w:p>
    <w:p w14:paraId="186C5532" w14:textId="6DD0866D" w:rsidR="001A1047" w:rsidRPr="006E52DD" w:rsidRDefault="001A1047" w:rsidP="001A1047">
      <w:pPr>
        <w:rPr>
          <w:lang w:val="en-US"/>
        </w:rPr>
      </w:pPr>
      <w:r w:rsidRPr="006E52DD">
        <w:rPr>
          <w:lang w:val="en-US"/>
        </w:rPr>
        <w:t xml:space="preserve">Similarly, the </w:t>
      </w:r>
      <w:proofErr w:type="spellStart"/>
      <w:r w:rsidRPr="006E52DD">
        <w:rPr>
          <w:lang w:val="en-US"/>
        </w:rPr>
        <w:t>Ravana</w:t>
      </w:r>
      <w:proofErr w:type="spellEnd"/>
      <w:r w:rsidRPr="006E52DD">
        <w:rPr>
          <w:lang w:val="en-US"/>
        </w:rPr>
        <w:t xml:space="preserve"> controller platform proposal [66]</w:t>
      </w:r>
      <w:r w:rsidR="00FE7A41" w:rsidRPr="006E52DD">
        <w:rPr>
          <w:lang w:val="en-US"/>
        </w:rPr>
        <w:t xml:space="preserve"> </w:t>
      </w:r>
      <w:r w:rsidRPr="006E52DD">
        <w:rPr>
          <w:lang w:val="en-US"/>
        </w:rPr>
        <w:t>addresses the issue of recovering from complete fail-stop</w:t>
      </w:r>
      <w:r w:rsidR="00FE7A41" w:rsidRPr="006E52DD">
        <w:rPr>
          <w:lang w:val="en-US"/>
        </w:rPr>
        <w:t xml:space="preserve"> </w:t>
      </w:r>
      <w:r w:rsidRPr="006E52DD">
        <w:rPr>
          <w:lang w:val="en-US"/>
        </w:rPr>
        <w:t>controller crashes. It offers the abstraction of a fault-free</w:t>
      </w:r>
      <w:r w:rsidR="00030006" w:rsidRPr="006E52DD">
        <w:rPr>
          <w:lang w:val="en-US"/>
        </w:rPr>
        <w:t xml:space="preserve"> </w:t>
      </w:r>
      <w:r w:rsidRPr="006E52DD">
        <w:rPr>
          <w:lang w:val="en-US"/>
        </w:rPr>
        <w:t>centralized SDN controller to unmodified control applications</w:t>
      </w:r>
      <w:r w:rsidR="00030006" w:rsidRPr="006E52DD">
        <w:rPr>
          <w:lang w:val="en-US"/>
        </w:rPr>
        <w:t xml:space="preserve"> </w:t>
      </w:r>
      <w:r w:rsidRPr="006E52DD">
        <w:rPr>
          <w:lang w:val="en-US"/>
        </w:rPr>
        <w:t>which are relieved of the burden of handling controller failures.</w:t>
      </w:r>
      <w:r w:rsidR="00030006" w:rsidRPr="006E52DD">
        <w:rPr>
          <w:lang w:val="en-US"/>
        </w:rPr>
        <w:t xml:space="preserve"> </w:t>
      </w:r>
      <w:r w:rsidRPr="006E52DD">
        <w:rPr>
          <w:lang w:val="en-US"/>
        </w:rPr>
        <w:t>Accordingly, network programmers write application programs</w:t>
      </w:r>
      <w:r w:rsidR="00030006" w:rsidRPr="006E52DD">
        <w:rPr>
          <w:lang w:val="en-US"/>
        </w:rPr>
        <w:t xml:space="preserve"> </w:t>
      </w:r>
      <w:r w:rsidRPr="006E52DD">
        <w:rPr>
          <w:lang w:val="en-US"/>
        </w:rPr>
        <w:t xml:space="preserve">for a single main controller and the transparent </w:t>
      </w:r>
      <w:proofErr w:type="spellStart"/>
      <w:r w:rsidRPr="006E52DD">
        <w:rPr>
          <w:lang w:val="en-US"/>
        </w:rPr>
        <w:t>masterslave</w:t>
      </w:r>
      <w:proofErr w:type="spellEnd"/>
      <w:r w:rsidR="00030006" w:rsidRPr="006E52DD">
        <w:rPr>
          <w:lang w:val="en-US"/>
        </w:rPr>
        <w:t xml:space="preserve"> </w:t>
      </w:r>
      <w:proofErr w:type="spellStart"/>
      <w:r w:rsidRPr="006E52DD">
        <w:rPr>
          <w:lang w:val="en-US"/>
        </w:rPr>
        <w:t>Ravana</w:t>
      </w:r>
      <w:proofErr w:type="spellEnd"/>
      <w:r w:rsidRPr="006E52DD">
        <w:rPr>
          <w:lang w:val="en-US"/>
        </w:rPr>
        <w:t xml:space="preserve"> protocol takes care of replicating, seamlessly and</w:t>
      </w:r>
      <w:r w:rsidR="00030006" w:rsidRPr="006E52DD">
        <w:rPr>
          <w:lang w:val="en-US"/>
        </w:rPr>
        <w:t xml:space="preserve"> </w:t>
      </w:r>
      <w:r w:rsidRPr="006E52DD">
        <w:rPr>
          <w:lang w:val="en-US"/>
        </w:rPr>
        <w:t>consistently, the control logic to other backup controllers for</w:t>
      </w:r>
      <w:r w:rsidR="00030006" w:rsidRPr="006E52DD">
        <w:rPr>
          <w:lang w:val="en-US"/>
        </w:rPr>
        <w:t xml:space="preserve"> </w:t>
      </w:r>
      <w:r w:rsidRPr="006E52DD">
        <w:rPr>
          <w:lang w:val="en-US"/>
        </w:rPr>
        <w:t>fault-tolerance.</w:t>
      </w:r>
      <w:r w:rsidR="00030006" w:rsidRPr="006E52DD">
        <w:rPr>
          <w:lang w:val="en-US"/>
        </w:rPr>
        <w:t xml:space="preserve"> </w:t>
      </w:r>
      <w:r w:rsidRPr="006E52DD">
        <w:rPr>
          <w:lang w:val="en-US"/>
        </w:rPr>
        <w:t xml:space="preserve">The </w:t>
      </w:r>
      <w:proofErr w:type="spellStart"/>
      <w:r w:rsidRPr="006E52DD">
        <w:rPr>
          <w:lang w:val="en-US"/>
        </w:rPr>
        <w:t>Ravana</w:t>
      </w:r>
      <w:proofErr w:type="spellEnd"/>
      <w:r w:rsidRPr="006E52DD">
        <w:rPr>
          <w:lang w:val="en-US"/>
        </w:rPr>
        <w:t xml:space="preserve"> approach deploys enhanced Replicated State</w:t>
      </w:r>
      <w:r w:rsidR="00030006" w:rsidRPr="006E52DD">
        <w:rPr>
          <w:lang w:val="en-US"/>
        </w:rPr>
        <w:t xml:space="preserve"> </w:t>
      </w:r>
      <w:r w:rsidRPr="006E52DD">
        <w:rPr>
          <w:lang w:val="en-US"/>
        </w:rPr>
        <w:t xml:space="preserve">Machine (RSM) techniques that are extended with </w:t>
      </w:r>
      <w:proofErr w:type="spellStart"/>
      <w:r w:rsidRPr="006E52DD">
        <w:rPr>
          <w:lang w:val="en-US"/>
        </w:rPr>
        <w:t>switchside</w:t>
      </w:r>
      <w:proofErr w:type="spellEnd"/>
      <w:r w:rsidR="00030006" w:rsidRPr="006E52DD">
        <w:rPr>
          <w:lang w:val="en-US"/>
        </w:rPr>
        <w:t xml:space="preserve"> </w:t>
      </w:r>
      <w:r w:rsidRPr="006E52DD">
        <w:rPr>
          <w:lang w:val="en-US"/>
        </w:rPr>
        <w:t>mechanisms to ensure that control messages are processed</w:t>
      </w:r>
      <w:r w:rsidR="00030006" w:rsidRPr="006E52DD">
        <w:rPr>
          <w:lang w:val="en-US"/>
        </w:rPr>
        <w:t xml:space="preserve"> </w:t>
      </w:r>
      <w:r w:rsidRPr="006E52DD">
        <w:rPr>
          <w:lang w:val="en-US"/>
        </w:rPr>
        <w:t>transactionally with ordered and exactly-once semantics</w:t>
      </w:r>
      <w:r w:rsidR="00030006" w:rsidRPr="006E52DD">
        <w:rPr>
          <w:lang w:val="en-US"/>
        </w:rPr>
        <w:t xml:space="preserve"> </w:t>
      </w:r>
      <w:r w:rsidRPr="006E52DD">
        <w:rPr>
          <w:lang w:val="en-US"/>
        </w:rPr>
        <w:t xml:space="preserve">even in the presence of failures. The three </w:t>
      </w:r>
      <w:proofErr w:type="spellStart"/>
      <w:r w:rsidRPr="006E52DD">
        <w:rPr>
          <w:lang w:val="en-US"/>
        </w:rPr>
        <w:t>Ravana</w:t>
      </w:r>
      <w:proofErr w:type="spellEnd"/>
      <w:r w:rsidRPr="006E52DD">
        <w:rPr>
          <w:lang w:val="en-US"/>
        </w:rPr>
        <w:t xml:space="preserve"> prototype</w:t>
      </w:r>
      <w:r w:rsidR="00030006" w:rsidRPr="006E52DD">
        <w:rPr>
          <w:lang w:val="en-US"/>
        </w:rPr>
        <w:t xml:space="preserve"> </w:t>
      </w:r>
      <w:r w:rsidRPr="006E52DD">
        <w:rPr>
          <w:lang w:val="en-US"/>
        </w:rPr>
        <w:t>components, namely the Ryu [72]-based controller runtime,</w:t>
      </w:r>
      <w:r w:rsidR="00030006" w:rsidRPr="006E52DD">
        <w:rPr>
          <w:lang w:val="en-US"/>
        </w:rPr>
        <w:t xml:space="preserve"> </w:t>
      </w:r>
      <w:r w:rsidRPr="006E52DD">
        <w:rPr>
          <w:lang w:val="en-US"/>
        </w:rPr>
        <w:t>the switch runtime, and the control channel interface, work</w:t>
      </w:r>
      <w:r w:rsidR="00030006" w:rsidRPr="006E52DD">
        <w:rPr>
          <w:lang w:val="en-US"/>
        </w:rPr>
        <w:t xml:space="preserve"> </w:t>
      </w:r>
      <w:r w:rsidRPr="006E52DD">
        <w:rPr>
          <w:lang w:val="en-US"/>
        </w:rPr>
        <w:t>cooperatively to guarantee the desired correctness and robustness</w:t>
      </w:r>
      <w:r w:rsidR="00030006" w:rsidRPr="006E52DD">
        <w:rPr>
          <w:lang w:val="en-US"/>
        </w:rPr>
        <w:t xml:space="preserve"> </w:t>
      </w:r>
      <w:r w:rsidRPr="006E52DD">
        <w:rPr>
          <w:lang w:val="en-US"/>
        </w:rPr>
        <w:t>properties of a fault-tolerant logically centralized SDN</w:t>
      </w:r>
      <w:r w:rsidR="00030006" w:rsidRPr="006E52DD">
        <w:rPr>
          <w:lang w:val="en-US"/>
        </w:rPr>
        <w:t xml:space="preserve"> </w:t>
      </w:r>
      <w:r w:rsidRPr="006E52DD">
        <w:rPr>
          <w:lang w:val="en-US"/>
        </w:rPr>
        <w:t>controller.</w:t>
      </w:r>
      <w:r w:rsidR="00030006" w:rsidRPr="006E52DD">
        <w:rPr>
          <w:lang w:val="en-US"/>
        </w:rPr>
        <w:t xml:space="preserve"> </w:t>
      </w:r>
      <w:r w:rsidRPr="006E52DD">
        <w:rPr>
          <w:lang w:val="en-US"/>
        </w:rPr>
        <w:t>More specifically, when the master controller crashes, the</w:t>
      </w:r>
      <w:r w:rsidR="00030006" w:rsidRPr="006E52DD">
        <w:rPr>
          <w:lang w:val="en-US"/>
        </w:rPr>
        <w:t xml:space="preserve"> </w:t>
      </w:r>
      <w:proofErr w:type="spellStart"/>
      <w:r w:rsidRPr="006E52DD">
        <w:rPr>
          <w:lang w:val="en-US"/>
        </w:rPr>
        <w:t>Ravana</w:t>
      </w:r>
      <w:proofErr w:type="spellEnd"/>
      <w:r w:rsidRPr="006E52DD">
        <w:rPr>
          <w:lang w:val="en-US"/>
        </w:rPr>
        <w:t xml:space="preserve"> protocol detects the failure within a short failover</w:t>
      </w:r>
      <w:r w:rsidR="00030006" w:rsidRPr="006E52DD">
        <w:rPr>
          <w:lang w:val="en-US"/>
        </w:rPr>
        <w:t xml:space="preserve"> </w:t>
      </w:r>
      <w:r w:rsidRPr="006E52DD">
        <w:rPr>
          <w:lang w:val="en-US"/>
        </w:rPr>
        <w:t>time and elects the standby slave controller to take over using</w:t>
      </w:r>
      <w:r w:rsidR="00030006" w:rsidRPr="006E52DD">
        <w:rPr>
          <w:lang w:val="en-US"/>
        </w:rPr>
        <w:t xml:space="preserve"> </w:t>
      </w:r>
      <w:r w:rsidRPr="006E52DD">
        <w:rPr>
          <w:lang w:val="en-US"/>
        </w:rPr>
        <w:t>Zookeeper [73]-like failure detection and leader election</w:t>
      </w:r>
      <w:r w:rsidR="00030006" w:rsidRPr="006E52DD">
        <w:rPr>
          <w:lang w:val="en-US"/>
        </w:rPr>
        <w:t xml:space="preserve"> </w:t>
      </w:r>
      <w:r w:rsidRPr="006E52DD">
        <w:rPr>
          <w:lang w:val="en-US"/>
        </w:rPr>
        <w:t>mechanisms. The new leader finishes processing any logged</w:t>
      </w:r>
      <w:r w:rsidR="00030006" w:rsidRPr="006E52DD">
        <w:rPr>
          <w:lang w:val="en-US"/>
        </w:rPr>
        <w:t xml:space="preserve"> </w:t>
      </w:r>
      <w:r w:rsidRPr="006E52DD">
        <w:rPr>
          <w:lang w:val="en-US"/>
        </w:rPr>
        <w:t>events in order to catch up with the failed master controller</w:t>
      </w:r>
      <w:r w:rsidR="00030006" w:rsidRPr="006E52DD">
        <w:rPr>
          <w:lang w:val="en-US"/>
        </w:rPr>
        <w:t xml:space="preserve"> </w:t>
      </w:r>
      <w:r w:rsidRPr="006E52DD">
        <w:rPr>
          <w:lang w:val="en-US"/>
        </w:rPr>
        <w:t>state. Then, it registers with the affected switches in the role</w:t>
      </w:r>
      <w:r w:rsidR="00030006" w:rsidRPr="006E52DD">
        <w:rPr>
          <w:lang w:val="en-US"/>
        </w:rPr>
        <w:t xml:space="preserve"> </w:t>
      </w:r>
      <w:r w:rsidRPr="006E52DD">
        <w:rPr>
          <w:lang w:val="en-US"/>
        </w:rPr>
        <w:t>of the new master before proceeding with normal controller</w:t>
      </w:r>
      <w:r w:rsidR="00030006" w:rsidRPr="006E52DD">
        <w:rPr>
          <w:lang w:val="en-US"/>
        </w:rPr>
        <w:t xml:space="preserve"> </w:t>
      </w:r>
      <w:r w:rsidRPr="006E52DD">
        <w:rPr>
          <w:lang w:val="en-US"/>
        </w:rPr>
        <w:t>operations.</w:t>
      </w:r>
    </w:p>
    <w:p w14:paraId="73C1F9E8" w14:textId="77777777" w:rsidR="00030006" w:rsidRPr="006E52DD" w:rsidRDefault="00030006" w:rsidP="001A1047">
      <w:pPr>
        <w:rPr>
          <w:lang w:val="en-US"/>
        </w:rPr>
      </w:pPr>
    </w:p>
    <w:p w14:paraId="0F0D0D9F" w14:textId="77777777" w:rsidR="001A1047" w:rsidRPr="006E52DD" w:rsidRDefault="001A1047" w:rsidP="001A1047">
      <w:pPr>
        <w:rPr>
          <w:lang w:val="en-US"/>
        </w:rPr>
      </w:pPr>
      <w:r w:rsidRPr="006E52DD">
        <w:rPr>
          <w:lang w:val="en-US"/>
        </w:rPr>
        <w:t>2) Hierarchical SDN control:</w:t>
      </w:r>
    </w:p>
    <w:p w14:paraId="6FBCA955" w14:textId="4690BB70" w:rsidR="001A1047" w:rsidRPr="006E52DD" w:rsidRDefault="001A1047" w:rsidP="001A1047">
      <w:pPr>
        <w:rPr>
          <w:lang w:val="en-US"/>
        </w:rPr>
      </w:pPr>
      <w:r w:rsidRPr="006E52DD">
        <w:rPr>
          <w:lang w:val="en-US"/>
        </w:rPr>
        <w:t>The hierarchical SDN control architecture assumes that the</w:t>
      </w:r>
      <w:r w:rsidR="00030006" w:rsidRPr="006E52DD">
        <w:rPr>
          <w:lang w:val="en-US"/>
        </w:rPr>
        <w:t xml:space="preserve"> </w:t>
      </w:r>
      <w:r w:rsidRPr="006E52DD">
        <w:rPr>
          <w:lang w:val="en-US"/>
        </w:rPr>
        <w:t>network control plane is vertically partitioned into multiple</w:t>
      </w:r>
      <w:r w:rsidR="00030006" w:rsidRPr="006E52DD">
        <w:rPr>
          <w:lang w:val="en-US"/>
        </w:rPr>
        <w:t xml:space="preserve"> </w:t>
      </w:r>
      <w:r w:rsidRPr="006E52DD">
        <w:rPr>
          <w:lang w:val="en-US"/>
        </w:rPr>
        <w:t>levels (layers) depending on the required services. According</w:t>
      </w:r>
      <w:r w:rsidR="00030006" w:rsidRPr="006E52DD">
        <w:rPr>
          <w:lang w:val="en-US"/>
        </w:rPr>
        <w:t xml:space="preserve"> </w:t>
      </w:r>
      <w:r w:rsidRPr="006E52DD">
        <w:rPr>
          <w:lang w:val="en-US"/>
        </w:rPr>
        <w:t>to [74], a hierarchical organization of the control plane can</w:t>
      </w:r>
      <w:r w:rsidR="00030006" w:rsidRPr="006E52DD">
        <w:rPr>
          <w:lang w:val="en-US"/>
        </w:rPr>
        <w:t xml:space="preserve"> </w:t>
      </w:r>
      <w:r w:rsidRPr="006E52DD">
        <w:rPr>
          <w:lang w:val="en-US"/>
        </w:rPr>
        <w:t>improve SDN scalability and performance.</w:t>
      </w:r>
      <w:r w:rsidR="00030006" w:rsidRPr="006E52DD">
        <w:rPr>
          <w:lang w:val="en-US"/>
        </w:rPr>
        <w:t xml:space="preserve"> </w:t>
      </w:r>
      <w:r w:rsidRPr="006E52DD">
        <w:rPr>
          <w:lang w:val="en-US"/>
        </w:rPr>
        <w:t xml:space="preserve">To improve scalability, </w:t>
      </w:r>
      <w:proofErr w:type="spellStart"/>
      <w:r w:rsidRPr="006E52DD">
        <w:rPr>
          <w:lang w:val="en-US"/>
        </w:rPr>
        <w:t>Kandoo</w:t>
      </w:r>
      <w:proofErr w:type="spellEnd"/>
      <w:r w:rsidRPr="006E52DD">
        <w:rPr>
          <w:lang w:val="en-US"/>
        </w:rPr>
        <w:t xml:space="preserve"> [31] assumes a hierarchical</w:t>
      </w:r>
      <w:r w:rsidR="00030006" w:rsidRPr="006E52DD">
        <w:rPr>
          <w:lang w:val="en-US"/>
        </w:rPr>
        <w:t xml:space="preserve"> </w:t>
      </w:r>
      <w:r w:rsidRPr="006E52DD">
        <w:rPr>
          <w:lang w:val="en-US"/>
        </w:rPr>
        <w:t>two-layer control structure that partitions control applications</w:t>
      </w:r>
      <w:r w:rsidR="00030006" w:rsidRPr="006E52DD">
        <w:rPr>
          <w:lang w:val="en-US"/>
        </w:rPr>
        <w:t xml:space="preserve"> </w:t>
      </w:r>
      <w:r w:rsidRPr="006E52DD">
        <w:rPr>
          <w:lang w:val="en-US"/>
        </w:rPr>
        <w:t xml:space="preserve">into local and global. Contrary to </w:t>
      </w:r>
      <w:proofErr w:type="spellStart"/>
      <w:r w:rsidRPr="006E52DD">
        <w:rPr>
          <w:lang w:val="en-US"/>
        </w:rPr>
        <w:t>DevoFlow</w:t>
      </w:r>
      <w:proofErr w:type="spellEnd"/>
      <w:r w:rsidRPr="006E52DD">
        <w:rPr>
          <w:lang w:val="en-US"/>
        </w:rPr>
        <w:t xml:space="preserve"> [28] and DIFANE</w:t>
      </w:r>
      <w:r w:rsidR="00030006" w:rsidRPr="006E52DD">
        <w:rPr>
          <w:lang w:val="en-US"/>
        </w:rPr>
        <w:t xml:space="preserve"> </w:t>
      </w:r>
      <w:r w:rsidRPr="006E52DD">
        <w:rPr>
          <w:lang w:val="en-US"/>
        </w:rPr>
        <w:t xml:space="preserve">[27], </w:t>
      </w:r>
      <w:proofErr w:type="spellStart"/>
      <w:r w:rsidRPr="006E52DD">
        <w:rPr>
          <w:lang w:val="en-US"/>
        </w:rPr>
        <w:t>Kandoo</w:t>
      </w:r>
      <w:proofErr w:type="spellEnd"/>
      <w:r w:rsidRPr="006E52DD">
        <w:rPr>
          <w:lang w:val="en-US"/>
        </w:rPr>
        <w:t xml:space="preserve"> proposes to reduce the overall stress on the</w:t>
      </w:r>
      <w:r w:rsidR="00030006" w:rsidRPr="006E52DD">
        <w:rPr>
          <w:lang w:val="en-US"/>
        </w:rPr>
        <w:t xml:space="preserve"> </w:t>
      </w:r>
      <w:r w:rsidRPr="006E52DD">
        <w:rPr>
          <w:lang w:val="en-US"/>
        </w:rPr>
        <w:t>control plane without the need to modify OpenFlow switches.</w:t>
      </w:r>
      <w:r w:rsidR="00030006" w:rsidRPr="006E52DD">
        <w:rPr>
          <w:lang w:val="en-US"/>
        </w:rPr>
        <w:t xml:space="preserve"> I</w:t>
      </w:r>
      <w:r w:rsidRPr="006E52DD">
        <w:rPr>
          <w:lang w:val="en-US"/>
        </w:rPr>
        <w:t>nstead, it establishes a two-level hierarchical control plane,</w:t>
      </w:r>
      <w:r w:rsidR="00030006" w:rsidRPr="006E52DD">
        <w:rPr>
          <w:lang w:val="en-US"/>
        </w:rPr>
        <w:t xml:space="preserve"> </w:t>
      </w:r>
      <w:r w:rsidRPr="006E52DD">
        <w:rPr>
          <w:lang w:val="en-US"/>
        </w:rPr>
        <w:t>where frequent events occurring near the data path are handled</w:t>
      </w:r>
      <w:r w:rsidR="00030006" w:rsidRPr="006E52DD">
        <w:rPr>
          <w:lang w:val="en-US"/>
        </w:rPr>
        <w:t xml:space="preserve"> </w:t>
      </w:r>
      <w:r w:rsidRPr="006E52DD">
        <w:rPr>
          <w:lang w:val="en-US"/>
        </w:rPr>
        <w:t>by the bottom layer (local controllers with no interconnection</w:t>
      </w:r>
      <w:r w:rsidR="00030006" w:rsidRPr="006E52DD">
        <w:rPr>
          <w:lang w:val="en-US"/>
        </w:rPr>
        <w:t xml:space="preserve"> </w:t>
      </w:r>
      <w:r w:rsidRPr="006E52DD">
        <w:rPr>
          <w:lang w:val="en-US"/>
        </w:rPr>
        <w:t>running local applications) and non-local events requiring a</w:t>
      </w:r>
      <w:r w:rsidR="00030006" w:rsidRPr="006E52DD">
        <w:rPr>
          <w:lang w:val="en-US"/>
        </w:rPr>
        <w:t xml:space="preserve"> </w:t>
      </w:r>
      <w:r w:rsidRPr="006E52DD">
        <w:rPr>
          <w:lang w:val="en-US"/>
        </w:rPr>
        <w:t>network-wide view are handled by the top layer (a logically</w:t>
      </w:r>
      <w:r w:rsidR="00030006" w:rsidRPr="006E52DD">
        <w:rPr>
          <w:lang w:val="en-US"/>
        </w:rPr>
        <w:t xml:space="preserve"> </w:t>
      </w:r>
      <w:r w:rsidRPr="006E52DD">
        <w:rPr>
          <w:lang w:val="en-US"/>
        </w:rPr>
        <w:t>centralized root controller running non-local applications and</w:t>
      </w:r>
      <w:r w:rsidR="00030006" w:rsidRPr="006E52DD">
        <w:rPr>
          <w:lang w:val="en-US"/>
        </w:rPr>
        <w:t xml:space="preserve"> </w:t>
      </w:r>
      <w:r w:rsidRPr="006E52DD">
        <w:rPr>
          <w:lang w:val="en-US"/>
        </w:rPr>
        <w:t>managing local controllers).</w:t>
      </w:r>
    </w:p>
    <w:p w14:paraId="2AB762C8" w14:textId="5D161821" w:rsidR="001A1047" w:rsidRDefault="001A1047" w:rsidP="001A1047">
      <w:pPr>
        <w:rPr>
          <w:lang w:val="en-US"/>
        </w:rPr>
      </w:pPr>
      <w:r w:rsidRPr="006E52DD">
        <w:rPr>
          <w:lang w:val="en-US"/>
        </w:rPr>
        <w:t>Despite the obvious scalability advantages of such a control</w:t>
      </w:r>
      <w:r w:rsidR="00030006" w:rsidRPr="006E52DD">
        <w:rPr>
          <w:lang w:val="en-US"/>
        </w:rPr>
        <w:t xml:space="preserve"> </w:t>
      </w:r>
      <w:r w:rsidRPr="006E52DD">
        <w:rPr>
          <w:lang w:val="en-US"/>
        </w:rPr>
        <w:t>plane configuration where local controllers can scale linearly</w:t>
      </w:r>
      <w:r w:rsidR="00030006" w:rsidRPr="006E52DD">
        <w:rPr>
          <w:lang w:val="en-US"/>
        </w:rPr>
        <w:t xml:space="preserve"> </w:t>
      </w:r>
      <w:r w:rsidRPr="006E52DD">
        <w:rPr>
          <w:lang w:val="en-US"/>
        </w:rPr>
        <w:t xml:space="preserve">as they do not share information, </w:t>
      </w:r>
      <w:proofErr w:type="spellStart"/>
      <w:r w:rsidRPr="006E52DD">
        <w:rPr>
          <w:lang w:val="en-US"/>
        </w:rPr>
        <w:t>Kandoo</w:t>
      </w:r>
      <w:proofErr w:type="spellEnd"/>
      <w:r w:rsidRPr="006E52DD">
        <w:rPr>
          <w:lang w:val="en-US"/>
        </w:rPr>
        <w:t xml:space="preserve"> did not envision</w:t>
      </w:r>
      <w:r w:rsidR="00030006" w:rsidRPr="006E52DD">
        <w:rPr>
          <w:lang w:val="en-US"/>
        </w:rPr>
        <w:t xml:space="preserve"> </w:t>
      </w:r>
      <w:r w:rsidRPr="006E52DD">
        <w:rPr>
          <w:lang w:val="en-US"/>
        </w:rPr>
        <w:t>fault-tolerance and resiliency strategies to protect itself from</w:t>
      </w:r>
      <w:r w:rsidR="00030006" w:rsidRPr="006E52DD">
        <w:rPr>
          <w:lang w:val="en-US"/>
        </w:rPr>
        <w:t xml:space="preserve"> </w:t>
      </w:r>
      <w:r w:rsidRPr="006E52DD">
        <w:rPr>
          <w:lang w:val="en-US"/>
        </w:rPr>
        <w:t>potential failures and attacks in the data and control planes.</w:t>
      </w:r>
      <w:r w:rsidR="00030006" w:rsidRPr="006E52DD">
        <w:rPr>
          <w:lang w:val="en-US"/>
        </w:rPr>
        <w:t xml:space="preserve"> </w:t>
      </w:r>
      <w:r w:rsidRPr="006E52DD">
        <w:rPr>
          <w:lang w:val="en-US"/>
        </w:rPr>
        <w:t xml:space="preserve">Besides, from a developer perspective, </w:t>
      </w:r>
      <w:proofErr w:type="spellStart"/>
      <w:r w:rsidRPr="006E52DD">
        <w:rPr>
          <w:lang w:val="en-US"/>
        </w:rPr>
        <w:t>Kandoo</w:t>
      </w:r>
      <w:proofErr w:type="spellEnd"/>
      <w:r w:rsidRPr="006E52DD">
        <w:rPr>
          <w:lang w:val="en-US"/>
        </w:rPr>
        <w:t xml:space="preserve"> imposes</w:t>
      </w:r>
      <w:r w:rsidR="00030006" w:rsidRPr="006E52DD">
        <w:rPr>
          <w:lang w:val="en-US"/>
        </w:rPr>
        <w:t xml:space="preserve"> </w:t>
      </w:r>
      <w:r w:rsidRPr="006E52DD">
        <w:rPr>
          <w:lang w:val="en-US"/>
        </w:rPr>
        <w:t xml:space="preserve">some </w:t>
      </w:r>
      <w:proofErr w:type="spellStart"/>
      <w:r w:rsidRPr="006E52DD">
        <w:rPr>
          <w:lang w:val="en-US"/>
        </w:rPr>
        <w:t>kandoo</w:t>
      </w:r>
      <w:proofErr w:type="spellEnd"/>
      <w:r w:rsidRPr="006E52DD">
        <w:rPr>
          <w:lang w:val="en-US"/>
        </w:rPr>
        <w:t>-specific conditions on the control applications</w:t>
      </w:r>
      <w:r w:rsidR="00030006" w:rsidRPr="006E52DD">
        <w:rPr>
          <w:lang w:val="en-US"/>
        </w:rPr>
        <w:t xml:space="preserve"> </w:t>
      </w:r>
      <w:r w:rsidRPr="006E52DD">
        <w:rPr>
          <w:lang w:val="en-US"/>
        </w:rPr>
        <w:t>developed on top of it, in such a way that makes them aware</w:t>
      </w:r>
      <w:r w:rsidR="00030006" w:rsidRPr="006E52DD">
        <w:rPr>
          <w:lang w:val="en-US"/>
        </w:rPr>
        <w:t xml:space="preserve"> </w:t>
      </w:r>
      <w:r w:rsidRPr="006E52DD">
        <w:rPr>
          <w:lang w:val="en-US"/>
        </w:rPr>
        <w:t>of its existence.</w:t>
      </w:r>
      <w:r w:rsidR="00030006" w:rsidRPr="006E52DD">
        <w:rPr>
          <w:lang w:val="en-US"/>
        </w:rPr>
        <w:t xml:space="preserve"> </w:t>
      </w:r>
      <w:r w:rsidRPr="006E52DD">
        <w:rPr>
          <w:lang w:val="en-US"/>
        </w:rPr>
        <w:t>On the other hand, Google’s B4 [75, 76], a private intradomain</w:t>
      </w:r>
      <w:r w:rsidR="00030006" w:rsidRPr="006E52DD">
        <w:rPr>
          <w:lang w:val="en-US"/>
        </w:rPr>
        <w:t xml:space="preserve"> </w:t>
      </w:r>
      <w:r w:rsidRPr="006E52DD">
        <w:rPr>
          <w:lang w:val="en-US"/>
        </w:rPr>
        <w:t>software-defined WAN connecting their data centers</w:t>
      </w:r>
      <w:r w:rsidR="00030006" w:rsidRPr="006E52DD">
        <w:rPr>
          <w:lang w:val="en-US"/>
        </w:rPr>
        <w:t xml:space="preserve"> </w:t>
      </w:r>
      <w:r w:rsidRPr="006E52DD">
        <w:rPr>
          <w:lang w:val="en-US"/>
        </w:rPr>
        <w:t>across the planet, proposes a two-level hierarchical control</w:t>
      </w:r>
      <w:r w:rsidR="00030006" w:rsidRPr="006E52DD">
        <w:rPr>
          <w:lang w:val="en-US"/>
        </w:rPr>
        <w:t xml:space="preserve"> </w:t>
      </w:r>
      <w:r w:rsidRPr="006E52DD">
        <w:rPr>
          <w:lang w:val="en-US"/>
        </w:rPr>
        <w:t>framework for improving scalability. At the lower layer,</w:t>
      </w:r>
      <w:r w:rsidR="00030006" w:rsidRPr="006E52DD">
        <w:rPr>
          <w:lang w:val="en-US"/>
        </w:rPr>
        <w:t xml:space="preserve"> </w:t>
      </w:r>
      <w:r w:rsidRPr="006E52DD">
        <w:rPr>
          <w:lang w:val="en-US"/>
        </w:rPr>
        <w:t xml:space="preserve">each data-center site is handled by an </w:t>
      </w:r>
      <w:proofErr w:type="spellStart"/>
      <w:r w:rsidRPr="006E52DD">
        <w:rPr>
          <w:lang w:val="en-US"/>
        </w:rPr>
        <w:t>Onix</w:t>
      </w:r>
      <w:proofErr w:type="spellEnd"/>
      <w:r w:rsidRPr="006E52DD">
        <w:rPr>
          <w:lang w:val="en-US"/>
        </w:rPr>
        <w:t>-based [60] SDN</w:t>
      </w:r>
      <w:r w:rsidR="00030006" w:rsidRPr="006E52DD">
        <w:rPr>
          <w:lang w:val="en-US"/>
        </w:rPr>
        <w:t xml:space="preserve"> </w:t>
      </w:r>
      <w:r w:rsidRPr="006E52DD">
        <w:rPr>
          <w:lang w:val="en-US"/>
        </w:rPr>
        <w:t>controller hosting local site-level control applications. These</w:t>
      </w:r>
      <w:r w:rsidR="00030006" w:rsidRPr="006E52DD">
        <w:rPr>
          <w:lang w:val="en-US"/>
        </w:rPr>
        <w:t xml:space="preserve"> </w:t>
      </w:r>
      <w:r w:rsidRPr="006E52DD">
        <w:rPr>
          <w:lang w:val="en-US"/>
        </w:rPr>
        <w:t>site controllers are managed by a global SDN Gateway that</w:t>
      </w:r>
      <w:r w:rsidR="00030006" w:rsidRPr="006E52DD">
        <w:rPr>
          <w:lang w:val="en-US"/>
        </w:rPr>
        <w:t xml:space="preserve"> </w:t>
      </w:r>
      <w:r w:rsidRPr="006E52DD">
        <w:rPr>
          <w:lang w:val="en-US"/>
        </w:rPr>
        <w:t xml:space="preserve">collects network information from multiple sites through </w:t>
      </w:r>
      <w:proofErr w:type="spellStart"/>
      <w:r w:rsidRPr="006E52DD">
        <w:rPr>
          <w:lang w:val="en-US"/>
        </w:rPr>
        <w:t>sitelevel</w:t>
      </w:r>
      <w:proofErr w:type="spellEnd"/>
      <w:r w:rsidR="00030006" w:rsidRPr="006E52DD">
        <w:rPr>
          <w:lang w:val="en-US"/>
        </w:rPr>
        <w:t xml:space="preserve"> </w:t>
      </w:r>
      <w:r w:rsidRPr="006E52DD">
        <w:rPr>
          <w:lang w:val="en-US"/>
        </w:rPr>
        <w:t>TE services and sends them to a logically centralized TE</w:t>
      </w:r>
      <w:r w:rsidR="00030006" w:rsidRPr="006E52DD">
        <w:rPr>
          <w:lang w:val="en-US"/>
        </w:rPr>
        <w:t xml:space="preserve"> </w:t>
      </w:r>
      <w:r w:rsidRPr="006E52DD">
        <w:rPr>
          <w:lang w:val="en-US"/>
        </w:rPr>
        <w:t>server which also operates at the upper layer of the control</w:t>
      </w:r>
      <w:r w:rsidR="00030006" w:rsidRPr="006E52DD">
        <w:rPr>
          <w:lang w:val="en-US"/>
        </w:rPr>
        <w:t xml:space="preserve"> </w:t>
      </w:r>
      <w:r w:rsidRPr="006E52DD">
        <w:rPr>
          <w:lang w:val="en-US"/>
        </w:rPr>
        <w:t>hierarchy. Based on an abstract topology, the latter enforces</w:t>
      </w:r>
      <w:r w:rsidR="00030006" w:rsidRPr="006E52DD">
        <w:rPr>
          <w:lang w:val="en-US"/>
        </w:rPr>
        <w:t xml:space="preserve"> </w:t>
      </w:r>
      <w:r w:rsidRPr="006E52DD">
        <w:rPr>
          <w:lang w:val="en-US"/>
        </w:rPr>
        <w:t>high-level TE policies that are mainly aimed at optimizing</w:t>
      </w:r>
      <w:r w:rsidR="00030006" w:rsidRPr="006E52DD">
        <w:rPr>
          <w:lang w:val="en-US"/>
        </w:rPr>
        <w:t xml:space="preserve"> </w:t>
      </w:r>
      <w:r w:rsidRPr="006E52DD">
        <w:rPr>
          <w:lang w:val="en-US"/>
        </w:rPr>
        <w:t>bandwidth allocation between competing applications across</w:t>
      </w:r>
      <w:r w:rsidR="00030006" w:rsidRPr="006E52DD">
        <w:rPr>
          <w:lang w:val="en-US"/>
        </w:rPr>
        <w:t xml:space="preserve"> </w:t>
      </w:r>
      <w:r w:rsidRPr="006E52DD">
        <w:rPr>
          <w:lang w:val="en-US"/>
        </w:rPr>
        <w:t>the different data-center sites. That being said, the TE server</w:t>
      </w:r>
      <w:r w:rsidR="00030006" w:rsidRPr="006E52DD">
        <w:rPr>
          <w:lang w:val="en-US"/>
        </w:rPr>
        <w:t xml:space="preserve"> p</w:t>
      </w:r>
      <w:r w:rsidRPr="006E52DD">
        <w:rPr>
          <w:lang w:val="en-US"/>
        </w:rPr>
        <w:t>rograms these forwarding rules at the different sites through</w:t>
      </w:r>
      <w:r w:rsidR="00030006" w:rsidRPr="006E52DD">
        <w:rPr>
          <w:lang w:val="en-US"/>
        </w:rPr>
        <w:t xml:space="preserve"> </w:t>
      </w:r>
      <w:r w:rsidRPr="006E52DD">
        <w:rPr>
          <w:lang w:val="en-US"/>
        </w:rPr>
        <w:t xml:space="preserve">the same gateway API. These TE entries </w:t>
      </w:r>
      <w:r w:rsidRPr="006E52DD">
        <w:rPr>
          <w:lang w:val="en-US"/>
        </w:rPr>
        <w:lastRenderedPageBreak/>
        <w:t>will be installed into</w:t>
      </w:r>
      <w:r w:rsidR="00030006" w:rsidRPr="006E52DD">
        <w:rPr>
          <w:lang w:val="en-US"/>
        </w:rPr>
        <w:t xml:space="preserve"> h</w:t>
      </w:r>
      <w:r w:rsidRPr="006E52DD">
        <w:rPr>
          <w:lang w:val="en-US"/>
        </w:rPr>
        <w:t>igher-priority switch forwarding tables alongside the standard</w:t>
      </w:r>
      <w:r w:rsidR="00030006" w:rsidRPr="006E52DD">
        <w:rPr>
          <w:lang w:val="en-US"/>
        </w:rPr>
        <w:t xml:space="preserve"> </w:t>
      </w:r>
      <w:r w:rsidRPr="006E52DD">
        <w:rPr>
          <w:lang w:val="en-US"/>
        </w:rPr>
        <w:t>shortest-path forwarding tables. In this context, it is worth</w:t>
      </w:r>
      <w:r w:rsidR="00030006" w:rsidRPr="006E52DD">
        <w:rPr>
          <w:lang w:val="en-US"/>
        </w:rPr>
        <w:t xml:space="preserve"> </w:t>
      </w:r>
      <w:r w:rsidRPr="006E52DD">
        <w:rPr>
          <w:lang w:val="en-US"/>
        </w:rPr>
        <w:t>mentioning that the topology abstraction which consists in</w:t>
      </w:r>
      <w:r w:rsidR="00030006" w:rsidRPr="006E52DD">
        <w:rPr>
          <w:lang w:val="en-US"/>
        </w:rPr>
        <w:t xml:space="preserve"> </w:t>
      </w:r>
      <w:r w:rsidRPr="006E52DD">
        <w:rPr>
          <w:lang w:val="en-US"/>
        </w:rPr>
        <w:t>abstracting each site into a super-node with an aggregated</w:t>
      </w:r>
      <w:r w:rsidR="00030006" w:rsidRPr="006E52DD">
        <w:rPr>
          <w:lang w:val="en-US"/>
        </w:rPr>
        <w:t xml:space="preserve"> </w:t>
      </w:r>
      <w:r w:rsidRPr="006E52DD">
        <w:rPr>
          <w:lang w:val="en-US"/>
        </w:rPr>
        <w:t>super-trunk to a remote site is key to improving the scalability</w:t>
      </w:r>
      <w:r w:rsidR="00030006" w:rsidRPr="006E52DD">
        <w:rPr>
          <w:lang w:val="en-US"/>
        </w:rPr>
        <w:t xml:space="preserve"> </w:t>
      </w:r>
      <w:r w:rsidRPr="006E52DD">
        <w:rPr>
          <w:lang w:val="en-US"/>
        </w:rPr>
        <w:t>of the B4 network. Indeed, this abstraction hides the details</w:t>
      </w:r>
      <w:r w:rsidR="00030006" w:rsidRPr="006E52DD">
        <w:rPr>
          <w:lang w:val="en-US"/>
        </w:rPr>
        <w:t xml:space="preserve"> a</w:t>
      </w:r>
      <w:r w:rsidRPr="006E52DD">
        <w:rPr>
          <w:lang w:val="en-US"/>
        </w:rPr>
        <w:t>nd complexity from the logically centralized TE controller,</w:t>
      </w:r>
      <w:r w:rsidR="00030006" w:rsidRPr="006E52DD">
        <w:rPr>
          <w:lang w:val="en-US"/>
        </w:rPr>
        <w:t xml:space="preserve"> </w:t>
      </w:r>
      <w:r w:rsidRPr="006E52DD">
        <w:rPr>
          <w:lang w:val="en-US"/>
        </w:rPr>
        <w:t>thereby allowing it to run protocols at a coarse granularity</w:t>
      </w:r>
      <w:r w:rsidR="00030006" w:rsidRPr="006E52DD">
        <w:rPr>
          <w:lang w:val="en-US"/>
        </w:rPr>
        <w:t xml:space="preserve"> </w:t>
      </w:r>
      <w:r w:rsidRPr="006E52DD">
        <w:rPr>
          <w:lang w:val="en-US"/>
        </w:rPr>
        <w:t>based on a global controller view and, more importantly</w:t>
      </w:r>
      <w:r w:rsidR="00030006" w:rsidRPr="006E52DD">
        <w:rPr>
          <w:lang w:val="en-US"/>
        </w:rPr>
        <w:t xml:space="preserve"> </w:t>
      </w:r>
      <w:r w:rsidRPr="006E52DD">
        <w:rPr>
          <w:lang w:val="en-US"/>
        </w:rPr>
        <w:t>preventing it from becoming a serious performance bottleneck.</w:t>
      </w:r>
      <w:r w:rsidR="00030006" w:rsidRPr="006E52DD">
        <w:rPr>
          <w:lang w:val="en-US"/>
        </w:rPr>
        <w:t xml:space="preserve"> </w:t>
      </w:r>
      <w:r w:rsidRPr="006E52DD">
        <w:rPr>
          <w:lang w:val="en-US"/>
        </w:rPr>
        <w:t xml:space="preserve">Unlike </w:t>
      </w:r>
      <w:proofErr w:type="spellStart"/>
      <w:r w:rsidRPr="006E52DD">
        <w:rPr>
          <w:lang w:val="en-US"/>
        </w:rPr>
        <w:t>Kandoo</w:t>
      </w:r>
      <w:proofErr w:type="spellEnd"/>
      <w:r w:rsidRPr="006E52DD">
        <w:rPr>
          <w:lang w:val="en-US"/>
        </w:rPr>
        <w:t xml:space="preserve"> [31], B4 [75] deploys robust reliability</w:t>
      </w:r>
      <w:r w:rsidR="00030006" w:rsidRPr="006E52DD">
        <w:rPr>
          <w:lang w:val="en-US"/>
        </w:rPr>
        <w:t xml:space="preserve"> </w:t>
      </w:r>
      <w:r w:rsidRPr="006E52DD">
        <w:rPr>
          <w:lang w:val="en-US"/>
        </w:rPr>
        <w:t>and fault-tolerance mechanisms at both levels of the control</w:t>
      </w:r>
      <w:r w:rsidR="00030006" w:rsidRPr="006E52DD">
        <w:rPr>
          <w:lang w:val="en-US"/>
        </w:rPr>
        <w:t xml:space="preserve"> </w:t>
      </w:r>
      <w:r w:rsidRPr="006E52DD">
        <w:rPr>
          <w:lang w:val="en-US"/>
        </w:rPr>
        <w:t>hierarchy in order to enhance the B4 system availability. These</w:t>
      </w:r>
      <w:r w:rsidR="00030006" w:rsidRPr="006E52DD">
        <w:rPr>
          <w:lang w:val="en-US"/>
        </w:rPr>
        <w:t xml:space="preserve"> </w:t>
      </w:r>
      <w:r w:rsidRPr="006E52DD">
        <w:rPr>
          <w:lang w:val="en-US"/>
        </w:rPr>
        <w:t>mechanisms have been especially enhanced after experiencing</w:t>
      </w:r>
      <w:r w:rsidR="00030006" w:rsidRPr="006E52DD">
        <w:rPr>
          <w:lang w:val="en-US"/>
        </w:rPr>
        <w:t xml:space="preserve"> </w:t>
      </w:r>
      <w:r w:rsidRPr="006E52DD">
        <w:rPr>
          <w:lang w:val="en-US"/>
        </w:rPr>
        <w:t xml:space="preserve">a large-scale B4 outage. In particular, </w:t>
      </w:r>
      <w:proofErr w:type="spellStart"/>
      <w:r w:rsidRPr="006E52DD">
        <w:rPr>
          <w:lang w:val="en-US"/>
        </w:rPr>
        <w:t>Paxos</w:t>
      </w:r>
      <w:proofErr w:type="spellEnd"/>
      <w:r w:rsidRPr="006E52DD">
        <w:rPr>
          <w:lang w:val="en-US"/>
        </w:rPr>
        <w:t xml:space="preserve"> [77] is used for</w:t>
      </w:r>
      <w:r w:rsidR="00030006" w:rsidRPr="006E52DD">
        <w:rPr>
          <w:lang w:val="en-US"/>
        </w:rPr>
        <w:t xml:space="preserve"> </w:t>
      </w:r>
      <w:r w:rsidRPr="006E52DD">
        <w:rPr>
          <w:lang w:val="en-US"/>
        </w:rPr>
        <w:t>detecting and handling the primary controller failure within</w:t>
      </w:r>
      <w:r w:rsidR="00030006" w:rsidRPr="006E52DD">
        <w:rPr>
          <w:lang w:val="en-US"/>
        </w:rPr>
        <w:t xml:space="preserve"> </w:t>
      </w:r>
      <w:r w:rsidRPr="006E52DD">
        <w:rPr>
          <w:lang w:val="en-US"/>
        </w:rPr>
        <w:t>each data-center site by electing a new leader controller</w:t>
      </w:r>
      <w:r w:rsidR="00030006" w:rsidRPr="006E52DD">
        <w:rPr>
          <w:lang w:val="en-US"/>
        </w:rPr>
        <w:t xml:space="preserve"> </w:t>
      </w:r>
      <w:r w:rsidRPr="006E52DD">
        <w:rPr>
          <w:lang w:val="en-US"/>
        </w:rPr>
        <w:t>among a set of reachable standby instances. On the other</w:t>
      </w:r>
      <w:r w:rsidR="00030006" w:rsidRPr="006E52DD">
        <w:rPr>
          <w:lang w:val="en-US"/>
        </w:rPr>
        <w:t xml:space="preserve"> </w:t>
      </w:r>
      <w:r w:rsidRPr="006E52DD">
        <w:rPr>
          <w:lang w:val="en-US"/>
        </w:rPr>
        <w:t>hand, network failures at the upper layer are addressed by</w:t>
      </w:r>
      <w:r w:rsidR="00030006" w:rsidRPr="006E52DD">
        <w:rPr>
          <w:lang w:val="en-US"/>
        </w:rPr>
        <w:t xml:space="preserve"> </w:t>
      </w:r>
      <w:r w:rsidRPr="006E52DD">
        <w:rPr>
          <w:lang w:val="en-US"/>
        </w:rPr>
        <w:t>the logically centralized TE controller which adapts to failed</w:t>
      </w:r>
      <w:r w:rsidR="00030006" w:rsidRPr="006E52DD">
        <w:rPr>
          <w:lang w:val="en-US"/>
        </w:rPr>
        <w:t xml:space="preserve"> </w:t>
      </w:r>
      <w:r w:rsidRPr="006E52DD">
        <w:rPr>
          <w:lang w:val="en-US"/>
        </w:rPr>
        <w:t>or unresponsive site controllers in the bandwidth allocation</w:t>
      </w:r>
      <w:r w:rsidR="00030006" w:rsidRPr="006E52DD">
        <w:rPr>
          <w:lang w:val="en-US"/>
        </w:rPr>
        <w:t xml:space="preserve"> </w:t>
      </w:r>
      <w:r w:rsidRPr="006E52DD">
        <w:rPr>
          <w:lang w:val="en-US"/>
        </w:rPr>
        <w:t>process. Additionally, B4 is resilient against other failure</w:t>
      </w:r>
      <w:r w:rsidR="00030006" w:rsidRPr="006E52DD">
        <w:rPr>
          <w:lang w:val="en-US"/>
        </w:rPr>
        <w:t xml:space="preserve"> </w:t>
      </w:r>
      <w:r w:rsidRPr="006E52DD">
        <w:rPr>
          <w:lang w:val="en-US"/>
        </w:rPr>
        <w:t>scenarios where the upper-level TE controller encounters</w:t>
      </w:r>
      <w:r w:rsidR="00030006" w:rsidRPr="006E52DD">
        <w:rPr>
          <w:lang w:val="en-US"/>
        </w:rPr>
        <w:t xml:space="preserve"> </w:t>
      </w:r>
      <w:r w:rsidRPr="006E52DD">
        <w:rPr>
          <w:lang w:val="en-US"/>
        </w:rPr>
        <w:t>major problems in reaching the lower-level site controllers</w:t>
      </w:r>
      <w:r w:rsidR="00030006" w:rsidRPr="006E52DD">
        <w:rPr>
          <w:lang w:val="en-US"/>
        </w:rPr>
        <w:t xml:space="preserve"> </w:t>
      </w:r>
      <w:r w:rsidRPr="006E52DD">
        <w:rPr>
          <w:lang w:val="en-US"/>
        </w:rPr>
        <w:t>(e.g. TE operation/session failures). Moreover, B4 guards</w:t>
      </w:r>
      <w:r w:rsidR="00030006" w:rsidRPr="006E52DD">
        <w:rPr>
          <w:lang w:val="en-US"/>
        </w:rPr>
        <w:t xml:space="preserve"> </w:t>
      </w:r>
      <w:r w:rsidRPr="006E52DD">
        <w:rPr>
          <w:lang w:val="en-US"/>
        </w:rPr>
        <w:t>against the failure of the logically centralized TE controller by</w:t>
      </w:r>
      <w:r w:rsidR="00030006" w:rsidRPr="006E52DD">
        <w:rPr>
          <w:lang w:val="en-US"/>
        </w:rPr>
        <w:t xml:space="preserve"> </w:t>
      </w:r>
      <w:r w:rsidRPr="006E52DD">
        <w:rPr>
          <w:lang w:val="en-US"/>
        </w:rPr>
        <w:t>geographically replicating TE servers across multiple WAN</w:t>
      </w:r>
      <w:r w:rsidR="00030006" w:rsidRPr="006E52DD">
        <w:rPr>
          <w:lang w:val="en-US"/>
        </w:rPr>
        <w:t xml:space="preserve"> </w:t>
      </w:r>
      <w:r w:rsidRPr="006E52DD">
        <w:rPr>
          <w:lang w:val="en-US"/>
        </w:rPr>
        <w:t>sites (one master TE server and four secondary hot standbys).</w:t>
      </w:r>
      <w:r w:rsidR="00030006" w:rsidRPr="006E52DD">
        <w:rPr>
          <w:lang w:val="en-US"/>
        </w:rPr>
        <w:t xml:space="preserve"> </w:t>
      </w:r>
      <w:r w:rsidRPr="006E52DD">
        <w:rPr>
          <w:lang w:val="en-US"/>
        </w:rPr>
        <w:t>Finally, another fault recovery mechanism is used in case</w:t>
      </w:r>
      <w:r w:rsidR="00030006" w:rsidRPr="006E52DD">
        <w:rPr>
          <w:lang w:val="en-US"/>
        </w:rPr>
        <w:t xml:space="preserve"> </w:t>
      </w:r>
      <w:r w:rsidRPr="006E52DD">
        <w:rPr>
          <w:lang w:val="en-US"/>
        </w:rPr>
        <w:t>the TE controller service itself faces serious problems. That</w:t>
      </w:r>
      <w:r w:rsidR="00030006" w:rsidRPr="006E52DD">
        <w:rPr>
          <w:lang w:val="en-US"/>
        </w:rPr>
        <w:t xml:space="preserve"> </w:t>
      </w:r>
      <w:r w:rsidRPr="006E52DD">
        <w:rPr>
          <w:lang w:val="en-US"/>
        </w:rPr>
        <w:t>mechanism stops the TE service and enables the standard</w:t>
      </w:r>
      <w:r w:rsidR="00030006" w:rsidRPr="006E52DD">
        <w:rPr>
          <w:lang w:val="en-US"/>
        </w:rPr>
        <w:t xml:space="preserve"> </w:t>
      </w:r>
      <w:r w:rsidRPr="006E52DD">
        <w:rPr>
          <w:lang w:val="en-US"/>
        </w:rPr>
        <w:t>shortest-path routing mechanism as an independent service. In the same spirit, Espresso [78] is another interesting SDN</w:t>
      </w:r>
      <w:r w:rsidR="00030006" w:rsidRPr="006E52DD">
        <w:rPr>
          <w:lang w:val="en-US"/>
        </w:rPr>
        <w:t xml:space="preserve"> </w:t>
      </w:r>
      <w:r w:rsidRPr="006E52DD">
        <w:rPr>
          <w:lang w:val="en-US"/>
        </w:rPr>
        <w:t>contribution that represents the latest and more challenging</w:t>
      </w:r>
      <w:r w:rsidR="00030006" w:rsidRPr="006E52DD">
        <w:rPr>
          <w:lang w:val="en-US"/>
        </w:rPr>
        <w:t xml:space="preserve"> </w:t>
      </w:r>
      <w:r w:rsidRPr="006E52DD">
        <w:rPr>
          <w:lang w:val="en-US"/>
        </w:rPr>
        <w:t>pillar of Google’s SDN strategy. Building on the previous</w:t>
      </w:r>
      <w:r w:rsidR="00030006" w:rsidRPr="006E52DD">
        <w:rPr>
          <w:lang w:val="en-US"/>
        </w:rPr>
        <w:t xml:space="preserve"> </w:t>
      </w:r>
      <w:r w:rsidRPr="006E52DD">
        <w:rPr>
          <w:lang w:val="en-US"/>
        </w:rPr>
        <w:t>three layers of that strategy (the B4 WAN [75], the Andromeda</w:t>
      </w:r>
      <w:r w:rsidR="00030006" w:rsidRPr="006E52DD">
        <w:rPr>
          <w:lang w:val="en-US"/>
        </w:rPr>
        <w:t xml:space="preserve"> </w:t>
      </w:r>
      <w:r w:rsidRPr="006E52DD">
        <w:rPr>
          <w:lang w:val="en-US"/>
        </w:rPr>
        <w:t>NFV stack and the Jupiter data center interconnect), Espresso</w:t>
      </w:r>
      <w:r w:rsidR="00030006" w:rsidRPr="006E52DD">
        <w:rPr>
          <w:lang w:val="en-US"/>
        </w:rPr>
        <w:t xml:space="preserve"> </w:t>
      </w:r>
      <w:r w:rsidRPr="006E52DD">
        <w:rPr>
          <w:lang w:val="en-US"/>
        </w:rPr>
        <w:t>extends the SDN approach to the peering edge of Google’s</w:t>
      </w:r>
      <w:r w:rsidR="00030006" w:rsidRPr="006E52DD">
        <w:rPr>
          <w:lang w:val="en-US"/>
        </w:rPr>
        <w:t xml:space="preserve"> </w:t>
      </w:r>
      <w:r w:rsidRPr="006E52DD">
        <w:rPr>
          <w:lang w:val="en-US"/>
        </w:rPr>
        <w:t>network where it connects to other networks worldwide.</w:t>
      </w:r>
      <w:r w:rsidR="00030006" w:rsidRPr="006E52DD">
        <w:rPr>
          <w:lang w:val="en-US"/>
        </w:rPr>
        <w:t xml:space="preserve"> C</w:t>
      </w:r>
      <w:r w:rsidRPr="006E52DD">
        <w:rPr>
          <w:lang w:val="en-US"/>
        </w:rPr>
        <w:t>onsidered as a large-scale SDN deployment for the public</w:t>
      </w:r>
      <w:r w:rsidR="00030006" w:rsidRPr="006E52DD">
        <w:rPr>
          <w:lang w:val="en-US"/>
        </w:rPr>
        <w:t xml:space="preserve"> </w:t>
      </w:r>
      <w:r w:rsidRPr="006E52DD">
        <w:rPr>
          <w:lang w:val="en-US"/>
        </w:rPr>
        <w:t>Internet, Espresso, which has been in production for more</w:t>
      </w:r>
      <w:r w:rsidR="00030006" w:rsidRPr="006E52DD">
        <w:rPr>
          <w:lang w:val="en-US"/>
        </w:rPr>
        <w:t xml:space="preserve"> </w:t>
      </w:r>
      <w:r w:rsidRPr="006E52DD">
        <w:rPr>
          <w:lang w:val="en-US"/>
        </w:rPr>
        <w:t>than two years, routes over 22% of Google’s total traffic to</w:t>
      </w:r>
      <w:r w:rsidR="00030006" w:rsidRPr="006E52DD">
        <w:rPr>
          <w:lang w:val="en-US"/>
        </w:rPr>
        <w:t xml:space="preserve"> </w:t>
      </w:r>
      <w:r w:rsidRPr="006E52DD">
        <w:rPr>
          <w:lang w:val="en-US"/>
        </w:rPr>
        <w:t>the Internet. More specifically, the Espresso technology allows</w:t>
      </w:r>
      <w:r w:rsidR="00030006" w:rsidRPr="006E52DD">
        <w:rPr>
          <w:lang w:val="en-US"/>
        </w:rPr>
        <w:t xml:space="preserve"> </w:t>
      </w:r>
      <w:r w:rsidRPr="006E52DD">
        <w:rPr>
          <w:lang w:val="en-US"/>
        </w:rPr>
        <w:t>Google to dynamically choose from where to serve content for</w:t>
      </w:r>
      <w:r w:rsidR="00030006" w:rsidRPr="006E52DD">
        <w:rPr>
          <w:lang w:val="en-US"/>
        </w:rPr>
        <w:t xml:space="preserve"> </w:t>
      </w:r>
      <w:r w:rsidRPr="006E52DD">
        <w:rPr>
          <w:lang w:val="en-US"/>
        </w:rPr>
        <w:t>individual users based on real-time measurements of end-to</w:t>
      </w:r>
      <w:r w:rsidR="0088115E" w:rsidRPr="006E52DD">
        <w:rPr>
          <w:lang w:val="en-US"/>
        </w:rPr>
        <w:t>-</w:t>
      </w:r>
      <w:r w:rsidRPr="006E52DD">
        <w:rPr>
          <w:lang w:val="en-US"/>
        </w:rPr>
        <w:t>end</w:t>
      </w:r>
      <w:r w:rsidR="00030006" w:rsidRPr="006E52DD">
        <w:rPr>
          <w:lang w:val="en-US"/>
        </w:rPr>
        <w:t xml:space="preserve"> </w:t>
      </w:r>
      <w:r w:rsidRPr="006E52DD">
        <w:rPr>
          <w:lang w:val="en-US"/>
        </w:rPr>
        <w:t>network connections.</w:t>
      </w:r>
      <w:r w:rsidR="00030006" w:rsidRPr="006E52DD">
        <w:rPr>
          <w:lang w:val="en-US"/>
        </w:rPr>
        <w:t xml:space="preserve"> </w:t>
      </w:r>
      <w:r w:rsidRPr="006E52DD">
        <w:rPr>
          <w:lang w:val="en-US"/>
        </w:rPr>
        <w:t>To deliver unprecedented scale-out and efficiency, Espresso</w:t>
      </w:r>
      <w:r w:rsidR="00030006" w:rsidRPr="006E52DD">
        <w:rPr>
          <w:lang w:val="en-US"/>
        </w:rPr>
        <w:t xml:space="preserve"> </w:t>
      </w:r>
      <w:r w:rsidRPr="006E52DD">
        <w:rPr>
          <w:lang w:val="en-US"/>
        </w:rPr>
        <w:t>assumes a hierarchical control plane design split between</w:t>
      </w:r>
      <w:r w:rsidR="00030006" w:rsidRPr="006E52DD">
        <w:rPr>
          <w:lang w:val="en-US"/>
        </w:rPr>
        <w:t xml:space="preserve"> </w:t>
      </w:r>
      <w:r w:rsidRPr="006E52DD">
        <w:rPr>
          <w:lang w:val="en-US"/>
        </w:rPr>
        <w:t>Global controllers and Local controllers that perform different</w:t>
      </w:r>
      <w:r w:rsidR="00030006" w:rsidRPr="006E52DD">
        <w:rPr>
          <w:lang w:val="en-US"/>
        </w:rPr>
        <w:t xml:space="preserve"> </w:t>
      </w:r>
      <w:r w:rsidRPr="006E52DD">
        <w:rPr>
          <w:lang w:val="en-US"/>
        </w:rPr>
        <w:t>functions. Besides, Espresso’s software programmability</w:t>
      </w:r>
      <w:r w:rsidR="00030006" w:rsidRPr="006E52DD">
        <w:rPr>
          <w:lang w:val="en-US"/>
        </w:rPr>
        <w:t xml:space="preserve"> </w:t>
      </w:r>
      <w:r w:rsidRPr="006E52DD">
        <w:rPr>
          <w:lang w:val="en-US"/>
        </w:rPr>
        <w:t>design principle externalizes features into software thereby</w:t>
      </w:r>
      <w:r w:rsidR="00030006" w:rsidRPr="006E52DD">
        <w:rPr>
          <w:lang w:val="en-US"/>
        </w:rPr>
        <w:t xml:space="preserve"> </w:t>
      </w:r>
      <w:r w:rsidRPr="006E52DD">
        <w:rPr>
          <w:lang w:val="en-US"/>
        </w:rPr>
        <w:t>exploiting commodity servers for scale.</w:t>
      </w:r>
      <w:r w:rsidR="00030006" w:rsidRPr="006E52DD">
        <w:rPr>
          <w:lang w:val="en-US"/>
        </w:rPr>
        <w:t xml:space="preserve"> </w:t>
      </w:r>
      <w:r w:rsidRPr="006E52DD">
        <w:rPr>
          <w:lang w:val="en-US"/>
        </w:rPr>
        <w:t>Moreover, Espresso achieves higher availability (reliability)</w:t>
      </w:r>
      <w:r w:rsidR="00030006" w:rsidRPr="006E52DD">
        <w:rPr>
          <w:lang w:val="en-US"/>
        </w:rPr>
        <w:t xml:space="preserve"> </w:t>
      </w:r>
      <w:r w:rsidRPr="006E52DD">
        <w:rPr>
          <w:lang w:val="en-US"/>
        </w:rPr>
        <w:t>when compared to existing router-centric Internet protocols.</w:t>
      </w:r>
      <w:r w:rsidR="00030006" w:rsidRPr="006E52DD">
        <w:rPr>
          <w:lang w:val="en-US"/>
        </w:rPr>
        <w:t xml:space="preserve"> </w:t>
      </w:r>
      <w:r w:rsidRPr="006E52DD">
        <w:rPr>
          <w:lang w:val="en-US"/>
        </w:rPr>
        <w:t>Indeed, it supports a fail static system, where the local</w:t>
      </w:r>
      <w:r w:rsidR="00030006" w:rsidRPr="006E52DD">
        <w:rPr>
          <w:lang w:val="en-US"/>
        </w:rPr>
        <w:t xml:space="preserve"> </w:t>
      </w:r>
      <w:r w:rsidRPr="006E52DD">
        <w:rPr>
          <w:lang w:val="en-US"/>
        </w:rPr>
        <w:t>data plane keeps the last known good state to allow for</w:t>
      </w:r>
      <w:r w:rsidR="00030006" w:rsidRPr="006E52DD">
        <w:rPr>
          <w:lang w:val="en-US"/>
        </w:rPr>
        <w:t xml:space="preserve"> </w:t>
      </w:r>
      <w:r w:rsidRPr="006E52DD">
        <w:rPr>
          <w:lang w:val="en-US"/>
        </w:rPr>
        <w:t>control plane unavailability without impacting data plane and</w:t>
      </w:r>
      <w:r w:rsidR="00030006" w:rsidRPr="006E52DD">
        <w:rPr>
          <w:lang w:val="en-US"/>
        </w:rPr>
        <w:t xml:space="preserve"> </w:t>
      </w:r>
      <w:r w:rsidRPr="006E52DD">
        <w:rPr>
          <w:lang w:val="en-US"/>
        </w:rPr>
        <w:t>BGP peering operations. Finally, another important feature of</w:t>
      </w:r>
      <w:r w:rsidR="00030006" w:rsidRPr="006E52DD">
        <w:rPr>
          <w:lang w:val="en-US"/>
        </w:rPr>
        <w:t xml:space="preserve"> </w:t>
      </w:r>
      <w:r w:rsidRPr="006E52DD">
        <w:rPr>
          <w:lang w:val="en-US"/>
        </w:rPr>
        <w:t>Espresso is that it provides full interoperability with the rest</w:t>
      </w:r>
      <w:r w:rsidR="00030006" w:rsidRPr="006E52DD">
        <w:rPr>
          <w:lang w:val="en-US"/>
        </w:rPr>
        <w:t xml:space="preserve"> </w:t>
      </w:r>
      <w:r w:rsidRPr="006E52DD">
        <w:rPr>
          <w:lang w:val="en-US"/>
        </w:rPr>
        <w:t>of the Internet and the traditional heterogeneous peers.</w:t>
      </w:r>
    </w:p>
    <w:p w14:paraId="53BF78A7" w14:textId="29CA4A93" w:rsidR="003B0752" w:rsidRPr="006E52DD" w:rsidRDefault="003B0752" w:rsidP="003B0752">
      <w:pPr>
        <w:pStyle w:val="Heading3"/>
        <w:rPr>
          <w:rFonts w:cs="Times"/>
        </w:rPr>
      </w:pPr>
      <w:bookmarkStart w:id="19" w:name="_Toc108739177"/>
      <w:bookmarkStart w:id="20" w:name="_Toc113742446"/>
      <w:r w:rsidRPr="006E52DD">
        <w:rPr>
          <w:rFonts w:cs="Times"/>
        </w:rPr>
        <w:lastRenderedPageBreak/>
        <w:t>ONOS</w:t>
      </w:r>
      <w:bookmarkEnd w:id="19"/>
      <w:bookmarkEnd w:id="20"/>
    </w:p>
    <w:p w14:paraId="509BBDD9" w14:textId="417AFA1C" w:rsidR="002C79D7" w:rsidRDefault="002C79D7" w:rsidP="002C79D7">
      <w:pPr>
        <w:rPr>
          <w:lang w:val="en-US"/>
        </w:rPr>
      </w:pPr>
      <w:r w:rsidRPr="006E52DD">
        <w:rPr>
          <w:rFonts w:cs="Times"/>
          <w:noProof/>
          <w:color w:val="000000" w:themeColor="text1"/>
          <w:sz w:val="24"/>
          <w:szCs w:val="24"/>
          <w:lang w:val="en-US"/>
        </w:rPr>
        <w:drawing>
          <wp:inline distT="0" distB="0" distL="0" distR="0" wp14:anchorId="7CB9D66C" wp14:editId="0063ED38">
            <wp:extent cx="5731510" cy="3484268"/>
            <wp:effectExtent l="0" t="0" r="2540" b="190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731510" cy="3484268"/>
                    </a:xfrm>
                    <a:prstGeom prst="rect">
                      <a:avLst/>
                    </a:prstGeom>
                  </pic:spPr>
                </pic:pic>
              </a:graphicData>
            </a:graphic>
          </wp:inline>
        </w:drawing>
      </w:r>
    </w:p>
    <w:p w14:paraId="25D9E3C8" w14:textId="696C5825" w:rsidR="00ED5540" w:rsidRPr="006E52DD" w:rsidRDefault="00ED5540" w:rsidP="00ED5540">
      <w:pPr>
        <w:pStyle w:val="Caption"/>
        <w:rPr>
          <w:lang w:val="en-US"/>
        </w:rPr>
      </w:pPr>
      <w:bookmarkStart w:id="21" w:name="_Toc113732712"/>
      <w:bookmarkStart w:id="22" w:name="_Toc113732728"/>
      <w:r>
        <w:t xml:space="preserve">Figure </w:t>
      </w:r>
      <w:fldSimple w:instr=" SEQ Figure \* ARABIC ">
        <w:r>
          <w:rPr>
            <w:noProof/>
          </w:rPr>
          <w:t>2</w:t>
        </w:r>
      </w:fldSimple>
      <w:r>
        <w:t xml:space="preserve"> </w:t>
      </w:r>
      <w:proofErr w:type="spellStart"/>
      <w:r>
        <w:t>gui</w:t>
      </w:r>
      <w:bookmarkEnd w:id="21"/>
      <w:bookmarkEnd w:id="22"/>
      <w:proofErr w:type="spellEnd"/>
    </w:p>
    <w:p w14:paraId="73847402" w14:textId="77777777" w:rsidR="003B0752" w:rsidRPr="006E52DD" w:rsidRDefault="003B0752" w:rsidP="003B0752">
      <w:pPr>
        <w:pStyle w:val="Heading3"/>
        <w:rPr>
          <w:rFonts w:cs="Times"/>
        </w:rPr>
      </w:pPr>
      <w:bookmarkStart w:id="23" w:name="_Toc108739178"/>
      <w:bookmarkStart w:id="24" w:name="_Toc113742447"/>
      <w:r w:rsidRPr="006E52DD">
        <w:rPr>
          <w:rFonts w:cs="Times"/>
        </w:rPr>
        <w:t>ODL</w:t>
      </w:r>
      <w:bookmarkEnd w:id="23"/>
      <w:bookmarkEnd w:id="24"/>
    </w:p>
    <w:p w14:paraId="3B636CA9" w14:textId="7F1FDC29" w:rsidR="003B0752" w:rsidRPr="006E52DD" w:rsidRDefault="003B0752" w:rsidP="003B0752">
      <w:pPr>
        <w:pStyle w:val="Heading3"/>
        <w:rPr>
          <w:rFonts w:cs="Times"/>
        </w:rPr>
      </w:pPr>
      <w:bookmarkStart w:id="25" w:name="_Toc108739179"/>
      <w:bookmarkStart w:id="26" w:name="_Toc113742448"/>
      <w:r w:rsidRPr="006E52DD">
        <w:rPr>
          <w:rFonts w:cs="Times"/>
        </w:rPr>
        <w:t>Ryu</w:t>
      </w:r>
      <w:bookmarkEnd w:id="25"/>
      <w:bookmarkEnd w:id="26"/>
    </w:p>
    <w:p w14:paraId="044E04D0" w14:textId="237D3C0E" w:rsidR="00D22F8D" w:rsidRPr="006E52DD" w:rsidRDefault="00D22F8D">
      <w:pPr>
        <w:spacing w:after="0" w:line="240" w:lineRule="auto"/>
        <w:jc w:val="left"/>
        <w:rPr>
          <w:lang w:val="en-US"/>
        </w:rPr>
      </w:pPr>
    </w:p>
    <w:p w14:paraId="734D784D" w14:textId="3E5D7F76" w:rsidR="00D22F8D" w:rsidRPr="006E52DD" w:rsidRDefault="00D22F8D" w:rsidP="002C79D7">
      <w:pPr>
        <w:pStyle w:val="Heading2"/>
        <w:rPr>
          <w:lang w:val="en-US"/>
        </w:rPr>
      </w:pPr>
      <w:bookmarkStart w:id="27" w:name="_Toc113742449"/>
      <w:r w:rsidRPr="006E52DD">
        <w:rPr>
          <w:lang w:val="en-US"/>
        </w:rPr>
        <w:lastRenderedPageBreak/>
        <w:t>Software Switches</w:t>
      </w:r>
      <w:bookmarkEnd w:id="27"/>
    </w:p>
    <w:p w14:paraId="23EFB8BF" w14:textId="3E8F39EC" w:rsidR="002C79D7" w:rsidRPr="006E52DD" w:rsidRDefault="002C79D7" w:rsidP="002C79D7">
      <w:pPr>
        <w:rPr>
          <w:lang w:val="en-US"/>
        </w:rPr>
      </w:pPr>
      <w:r w:rsidRPr="006E52DD">
        <w:rPr>
          <w:noProof/>
          <w:lang w:val="en-US"/>
        </w:rPr>
        <w:drawing>
          <wp:inline distT="0" distB="0" distL="0" distR="0" wp14:anchorId="17ADF7F7" wp14:editId="080E816C">
            <wp:extent cx="5731510" cy="308800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731510" cy="3088005"/>
                    </a:xfrm>
                    <a:prstGeom prst="rect">
                      <a:avLst/>
                    </a:prstGeom>
                  </pic:spPr>
                </pic:pic>
              </a:graphicData>
            </a:graphic>
          </wp:inline>
        </w:drawing>
      </w:r>
    </w:p>
    <w:p w14:paraId="704C53A7" w14:textId="77777777" w:rsidR="003B0752" w:rsidRPr="006E52DD" w:rsidRDefault="003B0752" w:rsidP="003B0752">
      <w:pPr>
        <w:pStyle w:val="Heading2"/>
        <w:rPr>
          <w:rFonts w:cs="Times"/>
          <w:lang w:val="en-US"/>
        </w:rPr>
      </w:pPr>
      <w:bookmarkStart w:id="28" w:name="_Toc108739180"/>
      <w:bookmarkStart w:id="29" w:name="_Toc113742450"/>
      <w:r w:rsidRPr="006E52DD">
        <w:rPr>
          <w:rFonts w:cs="Times"/>
          <w:lang w:val="en-US"/>
        </w:rPr>
        <w:t>Virtual Emulated Environment</w:t>
      </w:r>
      <w:bookmarkEnd w:id="28"/>
      <w:bookmarkEnd w:id="29"/>
    </w:p>
    <w:p w14:paraId="3B3219B7" w14:textId="77777777" w:rsidR="003B0752" w:rsidRPr="006E52DD" w:rsidRDefault="003B0752" w:rsidP="003B0752">
      <w:pPr>
        <w:pStyle w:val="Heading3"/>
        <w:rPr>
          <w:rFonts w:cs="Times"/>
        </w:rPr>
      </w:pPr>
      <w:bookmarkStart w:id="30" w:name="_Toc108739181"/>
      <w:bookmarkStart w:id="31" w:name="_Toc113742451"/>
      <w:r w:rsidRPr="006E52DD">
        <w:rPr>
          <w:rFonts w:cs="Times"/>
        </w:rPr>
        <w:t>Mininet</w:t>
      </w:r>
      <w:bookmarkEnd w:id="30"/>
      <w:bookmarkEnd w:id="31"/>
    </w:p>
    <w:p w14:paraId="0C1158A0" w14:textId="77777777" w:rsidR="003B0752" w:rsidRPr="006E52DD" w:rsidRDefault="003B0752" w:rsidP="003B0752">
      <w:pPr>
        <w:rPr>
          <w:rFonts w:cs="Times"/>
          <w:lang w:val="en-US"/>
        </w:rPr>
      </w:pPr>
      <w:r w:rsidRPr="006E52DD">
        <w:rPr>
          <w:rFonts w:cs="Times"/>
          <w:lang w:val="en-US"/>
        </w:rPr>
        <w:t>Mininet is a tool specially designed for software defined networks. It is an emulator of a network and it is used to visualize and test the OpenFlow switches and application of software-defined networks in a virtualized environment. Mininet provides the space to develop and test software-defined network applications without the need to set up a physical environment. It gives a network testbed thereby allowing to develop and test applications that are using OpenFlow protocols. It also gives the flexibility to integrate python API, thereby paving the way for creating and experimenting with networks. It also has a CLI which is aware of topology and OpenFlow thereby allowing to debug or run network tests for applications. Mininet is majorly used as a learning tool to test, experiment, and learn about software-defined networks and it is preferable because it is very fast and helps to create customizable topologies.</w:t>
      </w:r>
    </w:p>
    <w:p w14:paraId="1081AF1F" w14:textId="77777777" w:rsidR="003B0752" w:rsidRPr="006E52DD" w:rsidRDefault="003B0752" w:rsidP="003B0752">
      <w:pPr>
        <w:rPr>
          <w:rFonts w:cs="Times"/>
          <w:lang w:val="en-US"/>
        </w:rPr>
      </w:pPr>
      <w:r w:rsidRPr="006E52DD">
        <w:rPr>
          <w:rFonts w:cs="Times"/>
          <w:lang w:val="en-US"/>
        </w:rPr>
        <w:t>Advantages of Mininet :</w:t>
      </w:r>
    </w:p>
    <w:p w14:paraId="5A27E631" w14:textId="77777777" w:rsidR="003B0752" w:rsidRPr="006E52DD" w:rsidRDefault="003B0752" w:rsidP="003B0752">
      <w:pPr>
        <w:pStyle w:val="ListParagraph"/>
        <w:numPr>
          <w:ilvl w:val="0"/>
          <w:numId w:val="27"/>
        </w:numPr>
        <w:spacing w:before="240"/>
        <w:rPr>
          <w:rFonts w:cs="Times"/>
          <w:lang w:val="en-US"/>
        </w:rPr>
      </w:pPr>
      <w:r w:rsidRPr="006E52DD">
        <w:rPr>
          <w:rFonts w:cs="Times"/>
          <w:lang w:val="en-US"/>
        </w:rPr>
        <w:t>It is very fast and takes very little time for booting.</w:t>
      </w:r>
    </w:p>
    <w:p w14:paraId="47B6CCE7" w14:textId="77777777" w:rsidR="003B0752" w:rsidRPr="006E52DD" w:rsidRDefault="003B0752" w:rsidP="003B0752">
      <w:pPr>
        <w:pStyle w:val="ListParagraph"/>
        <w:numPr>
          <w:ilvl w:val="0"/>
          <w:numId w:val="27"/>
        </w:numPr>
        <w:spacing w:before="240"/>
        <w:rPr>
          <w:rFonts w:cs="Times"/>
          <w:lang w:val="en-US"/>
        </w:rPr>
      </w:pPr>
      <w:r w:rsidRPr="006E52DD">
        <w:rPr>
          <w:rFonts w:cs="Times"/>
          <w:lang w:val="en-US"/>
        </w:rPr>
        <w:t>It is easy to install and use.</w:t>
      </w:r>
    </w:p>
    <w:p w14:paraId="4ADF915C" w14:textId="77777777" w:rsidR="003B0752" w:rsidRPr="006E52DD" w:rsidRDefault="003B0752" w:rsidP="003B0752">
      <w:pPr>
        <w:pStyle w:val="ListParagraph"/>
        <w:numPr>
          <w:ilvl w:val="0"/>
          <w:numId w:val="27"/>
        </w:numPr>
        <w:spacing w:before="240"/>
        <w:rPr>
          <w:rFonts w:cs="Times"/>
          <w:lang w:val="en-US"/>
        </w:rPr>
      </w:pPr>
      <w:r w:rsidRPr="006E52DD">
        <w:rPr>
          <w:rFonts w:cs="Times"/>
          <w:lang w:val="en-US"/>
        </w:rPr>
        <w:t>It saves money because the emulators are cost-effective instead of testing with hardware devices.</w:t>
      </w:r>
    </w:p>
    <w:p w14:paraId="7DD84F49" w14:textId="77777777" w:rsidR="003B0752" w:rsidRPr="006E52DD" w:rsidRDefault="003B0752" w:rsidP="003B0752">
      <w:pPr>
        <w:pStyle w:val="ListParagraph"/>
        <w:numPr>
          <w:ilvl w:val="0"/>
          <w:numId w:val="27"/>
        </w:numPr>
        <w:spacing w:before="240"/>
        <w:rPr>
          <w:rFonts w:cs="Times"/>
          <w:lang w:val="en-US"/>
        </w:rPr>
      </w:pPr>
      <w:r w:rsidRPr="006E52DD">
        <w:rPr>
          <w:rFonts w:cs="Times"/>
          <w:lang w:val="en-US"/>
        </w:rPr>
        <w:t>It is also very easy to connect with other network devices.</w:t>
      </w:r>
    </w:p>
    <w:p w14:paraId="6E668DB1" w14:textId="77777777" w:rsidR="003B0752" w:rsidRPr="006E52DD" w:rsidRDefault="003B0752" w:rsidP="003B0752">
      <w:pPr>
        <w:pStyle w:val="ListParagraph"/>
        <w:numPr>
          <w:ilvl w:val="0"/>
          <w:numId w:val="27"/>
        </w:numPr>
        <w:spacing w:before="240"/>
        <w:rPr>
          <w:rFonts w:cs="Times"/>
          <w:lang w:val="en-US"/>
        </w:rPr>
      </w:pPr>
      <w:r w:rsidRPr="006E52DD">
        <w:rPr>
          <w:rFonts w:cs="Times"/>
          <w:lang w:val="en-US"/>
        </w:rPr>
        <w:t>It has high availability.</w:t>
      </w:r>
    </w:p>
    <w:p w14:paraId="6F56A7F9" w14:textId="77777777" w:rsidR="003B0752" w:rsidRPr="006E52DD" w:rsidRDefault="003B0752" w:rsidP="003B0752">
      <w:pPr>
        <w:rPr>
          <w:lang w:val="en-US"/>
        </w:rPr>
      </w:pPr>
    </w:p>
    <w:p w14:paraId="6A76F237" w14:textId="77777777" w:rsidR="003B0752" w:rsidRPr="006E52DD" w:rsidRDefault="003B0752" w:rsidP="003B0752">
      <w:pPr>
        <w:pStyle w:val="Heading3"/>
        <w:rPr>
          <w:rFonts w:cs="Times"/>
        </w:rPr>
      </w:pPr>
      <w:bookmarkStart w:id="32" w:name="_Toc108739182"/>
      <w:bookmarkStart w:id="33" w:name="_Toc113742452"/>
      <w:r w:rsidRPr="006E52DD">
        <w:rPr>
          <w:rFonts w:cs="Times"/>
        </w:rPr>
        <w:t>GNS3</w:t>
      </w:r>
      <w:bookmarkEnd w:id="32"/>
      <w:bookmarkEnd w:id="33"/>
    </w:p>
    <w:p w14:paraId="7037246F" w14:textId="77777777" w:rsidR="003B0752" w:rsidRPr="006E52DD" w:rsidRDefault="003B0752" w:rsidP="003B0752">
      <w:pPr>
        <w:rPr>
          <w:lang w:val="en-US"/>
        </w:rPr>
      </w:pPr>
      <w:r w:rsidRPr="006E52DD">
        <w:rPr>
          <w:lang w:val="en-US"/>
        </w:rPr>
        <w:t xml:space="preserve">GNS3 (Graphical Network Simulation 3) is an open source, free network software emulator , which emulates and interconnects networking devices, including routers, switches, firewalls, and other devices which are interconnectable within OSI model. GNS3 is used to configure, test and troubleshoot virtual and real networks. Latest version (Version 2.2.33.1) of GNS3 support devices from multiple network vendors such as Cisco virtual switches, Cisco SD-WAN components, Open vSwitch, Brocade </w:t>
      </w:r>
      <w:proofErr w:type="spellStart"/>
      <w:r w:rsidRPr="006E52DD">
        <w:rPr>
          <w:lang w:val="en-US"/>
        </w:rPr>
        <w:t>vRouters</w:t>
      </w:r>
      <w:proofErr w:type="spellEnd"/>
      <w:r w:rsidRPr="006E52DD">
        <w:rPr>
          <w:lang w:val="en-US"/>
        </w:rPr>
        <w:t xml:space="preserve">, Cumulus Linux switches, Docker instances, Juniper </w:t>
      </w:r>
      <w:proofErr w:type="spellStart"/>
      <w:r w:rsidRPr="006E52DD">
        <w:rPr>
          <w:lang w:val="en-US"/>
        </w:rPr>
        <w:t>vRR</w:t>
      </w:r>
      <w:proofErr w:type="spellEnd"/>
      <w:r w:rsidRPr="006E52DD">
        <w:rPr>
          <w:lang w:val="en-US"/>
        </w:rPr>
        <w:t xml:space="preserve">, HPE VSRs, Nokia </w:t>
      </w:r>
      <w:proofErr w:type="spellStart"/>
      <w:r w:rsidRPr="006E52DD">
        <w:rPr>
          <w:lang w:val="en-US"/>
        </w:rPr>
        <w:t>vSIM</w:t>
      </w:r>
      <w:proofErr w:type="spellEnd"/>
      <w:r w:rsidRPr="006E52DD">
        <w:rPr>
          <w:lang w:val="en-US"/>
        </w:rPr>
        <w:t xml:space="preserve">, multiple Linux appliances and many others. Furthermore, </w:t>
      </w:r>
      <w:r w:rsidRPr="006E52DD">
        <w:rPr>
          <w:lang w:val="en-US"/>
        </w:rPr>
        <w:lastRenderedPageBreak/>
        <w:t>GNS3 offers no limitation on the number of devices supported or complexity of network topologies. The only possible limitations are in the CPU and memory of the hardware that runs it.</w:t>
      </w:r>
    </w:p>
    <w:p w14:paraId="0E7DAB37" w14:textId="77777777" w:rsidR="003B0752" w:rsidRPr="006E52DD" w:rsidRDefault="003B0752" w:rsidP="003B0752">
      <w:pPr>
        <w:rPr>
          <w:lang w:val="en-US"/>
        </w:rPr>
      </w:pPr>
      <w:r w:rsidRPr="006E52DD">
        <w:rPr>
          <w:lang w:val="en-US"/>
        </w:rPr>
        <w:t>GNS3 emulates the hardware of a device and runs real images in the virtual device, so it can be used to design complex networks and do simulations about them. Since it runs real images, it is necessary to have the images of the devices to be simulated. GNS3 offers on his official website different appliances that have and already configured image and can be used to emulate a device.</w:t>
      </w:r>
    </w:p>
    <w:p w14:paraId="061E1E3F" w14:textId="77777777" w:rsidR="003B0752" w:rsidRPr="006E52DD" w:rsidRDefault="003B0752" w:rsidP="003B0752">
      <w:pPr>
        <w:rPr>
          <w:lang w:val="en-US"/>
        </w:rPr>
      </w:pPr>
      <w:r w:rsidRPr="006E52DD">
        <w:rPr>
          <w:lang w:val="en-US"/>
        </w:rPr>
        <w:t>GNS3 consists of two software components:</w:t>
      </w:r>
    </w:p>
    <w:p w14:paraId="4C7B1261" w14:textId="77777777" w:rsidR="003B0752" w:rsidRPr="006E52DD" w:rsidRDefault="003B0752" w:rsidP="003B0752">
      <w:pPr>
        <w:pStyle w:val="ListParagraph"/>
        <w:numPr>
          <w:ilvl w:val="0"/>
          <w:numId w:val="30"/>
        </w:numPr>
        <w:spacing w:before="240"/>
        <w:rPr>
          <w:lang w:val="en-US"/>
        </w:rPr>
      </w:pPr>
      <w:r w:rsidRPr="006E52DD">
        <w:rPr>
          <w:lang w:val="en-US"/>
        </w:rPr>
        <w:t>Client part: The GNS3-all-in-one software (GUI)</w:t>
      </w:r>
    </w:p>
    <w:p w14:paraId="287CF59F" w14:textId="77777777" w:rsidR="003B0752" w:rsidRPr="006E52DD" w:rsidRDefault="003B0752" w:rsidP="003B0752">
      <w:pPr>
        <w:pStyle w:val="ListParagraph"/>
        <w:numPr>
          <w:ilvl w:val="0"/>
          <w:numId w:val="30"/>
        </w:numPr>
        <w:spacing w:before="240"/>
        <w:rPr>
          <w:lang w:val="en-US"/>
        </w:rPr>
      </w:pPr>
      <w:r w:rsidRPr="006E52DD">
        <w:rPr>
          <w:lang w:val="en-US"/>
        </w:rPr>
        <w:t>Server part: The GNS3 virtual machine (GNS3 VM)</w:t>
      </w:r>
    </w:p>
    <w:p w14:paraId="5CE79B31" w14:textId="77777777" w:rsidR="003B0752" w:rsidRPr="006E52DD" w:rsidRDefault="003B0752" w:rsidP="003B0752">
      <w:pPr>
        <w:rPr>
          <w:lang w:val="en-US"/>
        </w:rPr>
      </w:pPr>
      <w:r w:rsidRPr="006E52DD">
        <w:rPr>
          <w:lang w:val="en-US"/>
        </w:rPr>
        <w:t>The GNS3-all-in-one is the graphical user interface (GUI) where the topologies can be created. When the topologies are created, the devices are hosted and run by a server process. The options for the server part are the following:</w:t>
      </w:r>
    </w:p>
    <w:p w14:paraId="3C399D1D" w14:textId="77777777" w:rsidR="003B0752" w:rsidRPr="006E52DD" w:rsidRDefault="003B0752" w:rsidP="003B0752">
      <w:pPr>
        <w:pStyle w:val="ListParagraph"/>
        <w:numPr>
          <w:ilvl w:val="0"/>
          <w:numId w:val="31"/>
        </w:numPr>
        <w:spacing w:before="240"/>
        <w:rPr>
          <w:lang w:val="en-US"/>
        </w:rPr>
      </w:pPr>
      <w:r w:rsidRPr="006E52DD">
        <w:rPr>
          <w:lang w:val="en-US"/>
        </w:rPr>
        <w:t>Local GNS3 server: run on the same PC where the GUI is installed.</w:t>
      </w:r>
    </w:p>
    <w:p w14:paraId="094D341C" w14:textId="77777777" w:rsidR="003B0752" w:rsidRPr="006E52DD" w:rsidRDefault="003B0752" w:rsidP="003B0752">
      <w:pPr>
        <w:pStyle w:val="ListParagraph"/>
        <w:numPr>
          <w:ilvl w:val="0"/>
          <w:numId w:val="31"/>
        </w:numPr>
        <w:spacing w:before="240"/>
        <w:rPr>
          <w:lang w:val="en-US"/>
        </w:rPr>
      </w:pPr>
      <w:r w:rsidRPr="006E52DD">
        <w:rPr>
          <w:lang w:val="en-US"/>
        </w:rPr>
        <w:t>Local GNS3 VM: run on the same PC using virtualization software such as VirtualBox or VMware.</w:t>
      </w:r>
    </w:p>
    <w:p w14:paraId="71D4D017" w14:textId="77777777" w:rsidR="003B0752" w:rsidRPr="006E52DD" w:rsidRDefault="003B0752" w:rsidP="003B0752">
      <w:pPr>
        <w:pStyle w:val="ListParagraph"/>
        <w:numPr>
          <w:ilvl w:val="0"/>
          <w:numId w:val="31"/>
        </w:numPr>
        <w:spacing w:before="240"/>
        <w:rPr>
          <w:lang w:val="en-US"/>
        </w:rPr>
      </w:pPr>
      <w:r w:rsidRPr="006E52DD">
        <w:rPr>
          <w:lang w:val="en-US"/>
        </w:rPr>
        <w:t xml:space="preserve">Remote GNS3 VM: run remotely using VMware </w:t>
      </w:r>
      <w:proofErr w:type="spellStart"/>
      <w:r w:rsidRPr="006E52DD">
        <w:rPr>
          <w:lang w:val="en-US"/>
        </w:rPr>
        <w:t>ESXi</w:t>
      </w:r>
      <w:proofErr w:type="spellEnd"/>
      <w:r w:rsidRPr="006E52DD">
        <w:rPr>
          <w:lang w:val="en-US"/>
        </w:rPr>
        <w:t xml:space="preserve"> or in the cloud.</w:t>
      </w:r>
    </w:p>
    <w:p w14:paraId="0C3FEBDC" w14:textId="77777777" w:rsidR="003B0752" w:rsidRPr="006E52DD" w:rsidRDefault="003B0752" w:rsidP="003B0752">
      <w:pPr>
        <w:rPr>
          <w:lang w:val="en-US"/>
        </w:rPr>
      </w:pPr>
      <w:r w:rsidRPr="006E52DD">
        <w:rPr>
          <w:lang w:val="en-US"/>
        </w:rPr>
        <w:t>For this Thesis VirtualBox was preferred to host the devices on the GNS3 VM.</w:t>
      </w:r>
    </w:p>
    <w:p w14:paraId="0B4800CF" w14:textId="77777777" w:rsidR="003B0752" w:rsidRPr="006E52DD" w:rsidRDefault="003B0752" w:rsidP="003B0752">
      <w:pPr>
        <w:rPr>
          <w:lang w:val="en-US"/>
        </w:rPr>
      </w:pPr>
      <w:r w:rsidRPr="006E52DD">
        <w:rPr>
          <w:rFonts w:cs="Times"/>
          <w:lang w:val="en-US"/>
        </w:rPr>
        <w:t>Advantages of GNS3:</w:t>
      </w:r>
    </w:p>
    <w:p w14:paraId="6453CD47"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Free and Open Source software</w:t>
      </w:r>
    </w:p>
    <w:p w14:paraId="7DF712F4"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No monthly or yearly license fees</w:t>
      </w:r>
    </w:p>
    <w:p w14:paraId="0A9F05A4"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No limitation on number of devices (only limitation is the user hardware: CPU and memory)</w:t>
      </w:r>
    </w:p>
    <w:p w14:paraId="11A826BE"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Supports multiple switching options (Open vSwitch, Cumulus Linux Switches, IOU/IOL Layer 2 images, VIRL IOSvL2):</w:t>
      </w:r>
    </w:p>
    <w:p w14:paraId="7AE30968"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Supports all VIRL images (</w:t>
      </w:r>
      <w:proofErr w:type="spellStart"/>
      <w:r w:rsidRPr="006E52DD">
        <w:rPr>
          <w:rFonts w:cs="Times"/>
          <w:lang w:val="en-US"/>
        </w:rPr>
        <w:t>IOSv</w:t>
      </w:r>
      <w:proofErr w:type="spellEnd"/>
      <w:r w:rsidRPr="006E52DD">
        <w:rPr>
          <w:rFonts w:cs="Times"/>
          <w:lang w:val="en-US"/>
        </w:rPr>
        <w:t>, IOSvL2, IOS-</w:t>
      </w:r>
      <w:proofErr w:type="spellStart"/>
      <w:r w:rsidRPr="006E52DD">
        <w:rPr>
          <w:rFonts w:cs="Times"/>
          <w:lang w:val="en-US"/>
        </w:rPr>
        <w:t>XRv</w:t>
      </w:r>
      <w:proofErr w:type="spellEnd"/>
      <w:r w:rsidRPr="006E52DD">
        <w:rPr>
          <w:rFonts w:cs="Times"/>
          <w:lang w:val="en-US"/>
        </w:rPr>
        <w:t>, CSR1000v, NX-</w:t>
      </w:r>
      <w:proofErr w:type="spellStart"/>
      <w:r w:rsidRPr="006E52DD">
        <w:rPr>
          <w:rFonts w:cs="Times"/>
          <w:lang w:val="en-US"/>
        </w:rPr>
        <w:t>OSv</w:t>
      </w:r>
      <w:proofErr w:type="spellEnd"/>
      <w:r w:rsidRPr="006E52DD">
        <w:rPr>
          <w:rFonts w:cs="Times"/>
          <w:lang w:val="en-US"/>
        </w:rPr>
        <w:t xml:space="preserve">, </w:t>
      </w:r>
      <w:proofErr w:type="spellStart"/>
      <w:r w:rsidRPr="006E52DD">
        <w:rPr>
          <w:rFonts w:cs="Times"/>
          <w:lang w:val="en-US"/>
        </w:rPr>
        <w:t>ASAv</w:t>
      </w:r>
      <w:proofErr w:type="spellEnd"/>
      <w:r w:rsidRPr="006E52DD">
        <w:rPr>
          <w:rFonts w:cs="Times"/>
          <w:lang w:val="en-US"/>
        </w:rPr>
        <w:t>)</w:t>
      </w:r>
    </w:p>
    <w:p w14:paraId="72ECD86F"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Supports multi-vendor environments</w:t>
      </w:r>
    </w:p>
    <w:p w14:paraId="03380BB2"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Can be run with or without hypervisors</w:t>
      </w:r>
    </w:p>
    <w:p w14:paraId="18255866" w14:textId="5119A088" w:rsidR="003B0752" w:rsidRPr="006E52DD" w:rsidRDefault="003B0752" w:rsidP="003B0752">
      <w:pPr>
        <w:pStyle w:val="ListParagraph"/>
        <w:numPr>
          <w:ilvl w:val="0"/>
          <w:numId w:val="28"/>
        </w:numPr>
        <w:spacing w:before="240"/>
        <w:rPr>
          <w:rFonts w:cs="Times"/>
          <w:lang w:val="en-US"/>
        </w:rPr>
      </w:pPr>
      <w:r w:rsidRPr="006E52DD">
        <w:rPr>
          <w:rFonts w:cs="Times"/>
          <w:lang w:val="en-US"/>
        </w:rPr>
        <w:t xml:space="preserve">Supports both free and commercial hypervisors (VirtualBox, </w:t>
      </w:r>
      <w:r w:rsidR="005C3788" w:rsidRPr="006E52DD">
        <w:rPr>
          <w:rFonts w:cs="Times"/>
          <w:lang w:val="en-US"/>
        </w:rPr>
        <w:t>Hyper V</w:t>
      </w:r>
      <w:r w:rsidRPr="006E52DD">
        <w:rPr>
          <w:rFonts w:cs="Times"/>
          <w:lang w:val="en-US"/>
        </w:rPr>
        <w:t xml:space="preserve">, VMware workstation, </w:t>
      </w:r>
      <w:proofErr w:type="spellStart"/>
      <w:r w:rsidRPr="006E52DD">
        <w:rPr>
          <w:rFonts w:cs="Times"/>
          <w:lang w:val="en-US"/>
        </w:rPr>
        <w:t>ESXi</w:t>
      </w:r>
      <w:proofErr w:type="spellEnd"/>
      <w:r w:rsidRPr="006E52DD">
        <w:rPr>
          <w:rFonts w:cs="Times"/>
          <w:lang w:val="en-US"/>
        </w:rPr>
        <w:t>, Fusion)</w:t>
      </w:r>
    </w:p>
    <w:p w14:paraId="6BBD0564"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Downloadable, free, pre-configured and optimized appliances available to simplify deployment</w:t>
      </w:r>
    </w:p>
    <w:p w14:paraId="4D84B0FB"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Native support for Linux without the need for need for additional virtualization software</w:t>
      </w:r>
    </w:p>
    <w:p w14:paraId="76867D80"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Software from multiple vendors freely available</w:t>
      </w:r>
    </w:p>
    <w:p w14:paraId="20897C0E" w14:textId="77777777" w:rsidR="003B0752" w:rsidRPr="006E52DD" w:rsidRDefault="003B0752" w:rsidP="003B0752">
      <w:pPr>
        <w:pStyle w:val="ListParagraph"/>
        <w:numPr>
          <w:ilvl w:val="0"/>
          <w:numId w:val="28"/>
        </w:numPr>
        <w:spacing w:before="240"/>
        <w:rPr>
          <w:rFonts w:cs="Times"/>
          <w:lang w:val="en-US"/>
        </w:rPr>
      </w:pPr>
      <w:r w:rsidRPr="006E52DD">
        <w:rPr>
          <w:rFonts w:cs="Times"/>
          <w:lang w:val="en-US"/>
        </w:rPr>
        <w:t>Large and active community (800,000+ members)</w:t>
      </w:r>
    </w:p>
    <w:p w14:paraId="5568F5EF" w14:textId="77777777" w:rsidR="003B0752" w:rsidRPr="006E52DD" w:rsidRDefault="003B0752" w:rsidP="003B0752">
      <w:pPr>
        <w:rPr>
          <w:rFonts w:cs="Times"/>
          <w:lang w:val="en-US"/>
        </w:rPr>
      </w:pPr>
      <w:r w:rsidRPr="006E52DD">
        <w:rPr>
          <w:rFonts w:cs="Times"/>
          <w:lang w:val="en-US"/>
        </w:rPr>
        <w:t>Disadvantages:</w:t>
      </w:r>
    </w:p>
    <w:p w14:paraId="36AFAB4A" w14:textId="77777777" w:rsidR="003B0752" w:rsidRPr="006E52DD" w:rsidRDefault="003B0752" w:rsidP="003B0752">
      <w:pPr>
        <w:pStyle w:val="ListParagraph"/>
        <w:numPr>
          <w:ilvl w:val="0"/>
          <w:numId w:val="29"/>
        </w:numPr>
        <w:spacing w:before="240"/>
        <w:rPr>
          <w:rFonts w:cs="Times"/>
          <w:lang w:val="en-US"/>
        </w:rPr>
      </w:pPr>
      <w:r w:rsidRPr="006E52DD">
        <w:rPr>
          <w:rFonts w:cs="Times"/>
          <w:lang w:val="en-US"/>
        </w:rPr>
        <w:t>Cisco as well as other software images need to be supplied by user (download from Cisco.com, or purchase VIRL license, or copy from physical device).</w:t>
      </w:r>
    </w:p>
    <w:p w14:paraId="0C4B0B14" w14:textId="77777777" w:rsidR="003B0752" w:rsidRPr="006E52DD" w:rsidRDefault="003B0752" w:rsidP="003B0752">
      <w:pPr>
        <w:pStyle w:val="ListParagraph"/>
        <w:numPr>
          <w:ilvl w:val="0"/>
          <w:numId w:val="29"/>
        </w:numPr>
        <w:spacing w:before="240"/>
        <w:rPr>
          <w:rFonts w:cs="Times"/>
          <w:lang w:val="en-US"/>
        </w:rPr>
      </w:pPr>
      <w:r w:rsidRPr="006E52DD">
        <w:rPr>
          <w:rFonts w:cs="Times"/>
          <w:lang w:val="en-US"/>
        </w:rPr>
        <w:t>Not a self-contained package, but requires a local installation of software (GUI).</w:t>
      </w:r>
    </w:p>
    <w:p w14:paraId="14D247EA" w14:textId="4397D309" w:rsidR="00914445" w:rsidRPr="006E52DD" w:rsidRDefault="003B0752" w:rsidP="005C3788">
      <w:pPr>
        <w:pStyle w:val="ListParagraph"/>
        <w:numPr>
          <w:ilvl w:val="0"/>
          <w:numId w:val="29"/>
        </w:numPr>
        <w:spacing w:before="240"/>
        <w:rPr>
          <w:rFonts w:cs="Times"/>
          <w:lang w:val="en-US"/>
        </w:rPr>
      </w:pPr>
      <w:r w:rsidRPr="006E52DD">
        <w:rPr>
          <w:rFonts w:cs="Times"/>
          <w:lang w:val="en-US"/>
        </w:rPr>
        <w:t>GNS3 can be affected by PC’s setup and limitations because of local installation (firewall and security settings, company laptop policies etc.).</w:t>
      </w:r>
    </w:p>
    <w:p w14:paraId="3287CD99" w14:textId="77777777" w:rsidR="005C3788" w:rsidRPr="006E52DD" w:rsidRDefault="005C3788" w:rsidP="007214BC">
      <w:pPr>
        <w:spacing w:before="240"/>
        <w:rPr>
          <w:rFonts w:cs="Times"/>
          <w:lang w:val="en-US"/>
        </w:rPr>
      </w:pPr>
    </w:p>
    <w:p w14:paraId="67F73370" w14:textId="38CFA91A" w:rsidR="00914445" w:rsidRPr="006E52DD" w:rsidRDefault="00914445" w:rsidP="00914445">
      <w:pPr>
        <w:pStyle w:val="Heading2"/>
        <w:rPr>
          <w:lang w:val="en-US"/>
        </w:rPr>
      </w:pPr>
      <w:bookmarkStart w:id="34" w:name="_Toc113742453"/>
      <w:r w:rsidRPr="006E52DD">
        <w:rPr>
          <w:lang w:val="en-US"/>
        </w:rPr>
        <w:t>OpenFlow</w:t>
      </w:r>
      <w:r w:rsidR="00E97372" w:rsidRPr="006E52DD">
        <w:rPr>
          <w:lang w:val="en-US"/>
        </w:rPr>
        <w:t xml:space="preserve"> Protocol</w:t>
      </w:r>
      <w:bookmarkEnd w:id="34"/>
    </w:p>
    <w:p w14:paraId="4EB9A069" w14:textId="34B07997" w:rsidR="00DC1859" w:rsidRPr="006E52DD" w:rsidRDefault="00DC1859" w:rsidP="008E6836">
      <w:pPr>
        <w:rPr>
          <w:lang w:val="en-US"/>
        </w:rPr>
      </w:pPr>
      <w:r w:rsidRPr="006E52DD">
        <w:rPr>
          <w:lang w:val="en-US"/>
        </w:rPr>
        <w:t xml:space="preserve">In more specific terms, and according to the original version 1.0.0 of the standard defined in [26], an OpenFlow-enabled Switch consists of a flow table and an OpenFlow secure channel to an external OpenFlow controller. Typically, the forwarding table maintains a list of flow entries; Each flow entry comprises match fields containing header values to match packets against, counters to update when packets match for flow statistics collection purposes, and a set of actions to apply to matching packets. Accordingly, all incoming packets processed by the switch are compared against the flow table where flow entries match packets based on a priority order specified </w:t>
      </w:r>
      <w:r w:rsidRPr="006E52DD">
        <w:rPr>
          <w:lang w:val="en-US"/>
        </w:rPr>
        <w:lastRenderedPageBreak/>
        <w:t xml:space="preserve">by the controller. In case a matching entry is found, the flow counter is incremented and the actions associated with the specific flow entry are performed on the incoming packet belonging to that flow. According to the OpenFlow specification [26], these actions may include forwarding a packet out on a specific port, dropping the packet, removing or updating packet headers, etc. If no match is found in the flow table, then the unmatched packet is encapsulated and sent over the secure channel to the controller which decides on the way it should be processed. Among other possible actions, the controller may define a new flow for that packet by inserting new flow table entries. Despite the advantages linked to the flexibility and innovation brought to network management, OpenFlow [24] suffers from scalability and performance issues that stem mainly from pushing all network intelligence and control logic to the centralized OpenFlow controller, thus restricting the task of OpenFlow switches to a dumb execution of forwarding actions. To circumvent these limitations, several approaches [27, 28, 29, 30] suggest revisiting the delegation of control between the controller and switches and introducing new SDN switch Southbound interfaces. Notably, </w:t>
      </w:r>
      <w:proofErr w:type="spellStart"/>
      <w:r w:rsidRPr="006E52DD">
        <w:rPr>
          <w:lang w:val="en-US"/>
        </w:rPr>
        <w:t>DevoFlow</w:t>
      </w:r>
      <w:proofErr w:type="spellEnd"/>
      <w:r w:rsidRPr="006E52DD">
        <w:rPr>
          <w:lang w:val="en-US"/>
        </w:rPr>
        <w:t xml:space="preserve"> [28] claims to minimize switch-</w:t>
      </w:r>
      <w:proofErr w:type="spellStart"/>
      <w:r w:rsidRPr="006E52DD">
        <w:rPr>
          <w:lang w:val="en-US"/>
        </w:rPr>
        <w:t>tocontroller</w:t>
      </w:r>
      <w:proofErr w:type="spellEnd"/>
      <w:r w:rsidRPr="006E52DD">
        <w:rPr>
          <w:lang w:val="en-US"/>
        </w:rPr>
        <w:t xml:space="preserve"> interactions by introducing new control mechanisms inside switches. That way, switches can make local control decisions when handling frequent events, without involving controllers whose primary tasks will be limited to keeping centralized control over far fewer significant events that require network-wide visibility. Despite introducing innovative ideas, the </w:t>
      </w:r>
      <w:proofErr w:type="spellStart"/>
      <w:r w:rsidRPr="006E52DD">
        <w:rPr>
          <w:lang w:val="en-US"/>
        </w:rPr>
        <w:t>DevoFlow</w:t>
      </w:r>
      <w:proofErr w:type="spellEnd"/>
      <w:r w:rsidRPr="006E52DD">
        <w:rPr>
          <w:lang w:val="en-US"/>
        </w:rPr>
        <w:t xml:space="preserve"> alternative has been mainly criticized for imposing major modifications to switch designs [31]. On the other hand, stateful approaches [29, 32, 33], as opposed to the original stateless OpenFlow abstraction, motivate the need to delegate some stateful control functions back to switches in order to offload the SDN controller. These approaches face the challenging dilemma of programming stateful devices (evolving the data plane) while retaining the simplicity, generality and vendor-agnostic features offered by the OpenFlow abstraction. In particular, the </w:t>
      </w:r>
      <w:proofErr w:type="spellStart"/>
      <w:r w:rsidRPr="006E52DD">
        <w:rPr>
          <w:lang w:val="en-US"/>
        </w:rPr>
        <w:t>OpenState</w:t>
      </w:r>
      <w:proofErr w:type="spellEnd"/>
      <w:r w:rsidRPr="006E52DD">
        <w:rPr>
          <w:lang w:val="en-US"/>
        </w:rPr>
        <w:t xml:space="preserve"> proposal [29] is a stateful platform-independent data plane extension of the current OpenFlow match/action abstraction supporting a finite-state machine (FSM) programming model called Mealy Machine in addition to the flow programming model adopted by OpenFlow. That model is implemented inside the OpenFlow switches using additional state tables in order to reduce the reliance on remote controllers for applications involving local states like MAC learning operations and port-knocking on a firewall.</w:t>
      </w:r>
    </w:p>
    <w:p w14:paraId="55FBEE4E" w14:textId="77777777" w:rsidR="00261827" w:rsidRPr="006E52DD" w:rsidRDefault="00DC1859" w:rsidP="008E6836">
      <w:pPr>
        <w:rPr>
          <w:lang w:val="en-US"/>
        </w:rPr>
      </w:pPr>
      <w:r w:rsidRPr="006E52DD">
        <w:rPr>
          <w:lang w:val="en-US"/>
        </w:rPr>
        <w:t xml:space="preserve">Despite having the advantage of building on the adaptation activity of the OpenFlow standard and leveraging its evolution using the (stateful) extensions provided by recent versions (version 1.3 and 1.4), </w:t>
      </w:r>
      <w:proofErr w:type="spellStart"/>
      <w:r w:rsidRPr="006E52DD">
        <w:rPr>
          <w:lang w:val="en-US"/>
        </w:rPr>
        <w:t>OpenState</w:t>
      </w:r>
      <w:proofErr w:type="spellEnd"/>
      <w:r w:rsidRPr="006E52DD">
        <w:rPr>
          <w:lang w:val="en-US"/>
        </w:rPr>
        <w:t xml:space="preserve"> faces important challenges regarding the implementation of a stateful extension for programming the forwarding </w:t>
      </w:r>
      <w:proofErr w:type="spellStart"/>
      <w:r w:rsidRPr="006E52DD">
        <w:rPr>
          <w:lang w:val="en-US"/>
        </w:rPr>
        <w:t>behaviour</w:t>
      </w:r>
      <w:proofErr w:type="spellEnd"/>
      <w:r w:rsidRPr="006E52DD">
        <w:rPr>
          <w:lang w:val="en-US"/>
        </w:rPr>
        <w:t xml:space="preserve"> inside switches while</w:t>
      </w:r>
      <w:r w:rsidR="005F04BF" w:rsidRPr="006E52DD">
        <w:rPr>
          <w:lang w:val="en-US"/>
        </w:rPr>
        <w:t xml:space="preserve"> </w:t>
      </w:r>
      <w:r w:rsidRPr="006E52DD">
        <w:rPr>
          <w:lang w:val="en-US"/>
        </w:rPr>
        <w:t>following an OpenFlow-like implementation approach. The</w:t>
      </w:r>
      <w:r w:rsidR="005F04BF" w:rsidRPr="006E52DD">
        <w:rPr>
          <w:lang w:val="en-US"/>
        </w:rPr>
        <w:t xml:space="preserve"> </w:t>
      </w:r>
      <w:r w:rsidRPr="006E52DD">
        <w:rPr>
          <w:lang w:val="en-US"/>
        </w:rPr>
        <w:t xml:space="preserve">feasibility of the hardware implementation of </w:t>
      </w:r>
      <w:proofErr w:type="spellStart"/>
      <w:r w:rsidRPr="006E52DD">
        <w:rPr>
          <w:lang w:val="en-US"/>
        </w:rPr>
        <w:t>OpenState</w:t>
      </w:r>
      <w:proofErr w:type="spellEnd"/>
      <w:r w:rsidRPr="006E52DD">
        <w:rPr>
          <w:lang w:val="en-US"/>
        </w:rPr>
        <w:t xml:space="preserve"> has</w:t>
      </w:r>
      <w:r w:rsidR="005F04BF" w:rsidRPr="006E52DD">
        <w:rPr>
          <w:lang w:val="en-US"/>
        </w:rPr>
        <w:t xml:space="preserve"> </w:t>
      </w:r>
      <w:r w:rsidRPr="006E52DD">
        <w:rPr>
          <w:lang w:val="en-US"/>
        </w:rPr>
        <w:t>been addressed in [34]. Finally, the same authors extended</w:t>
      </w:r>
      <w:r w:rsidR="005F04BF" w:rsidRPr="006E52DD">
        <w:rPr>
          <w:lang w:val="en-US"/>
        </w:rPr>
        <w:t xml:space="preserve"> </w:t>
      </w:r>
      <w:r w:rsidRPr="006E52DD">
        <w:rPr>
          <w:lang w:val="en-US"/>
        </w:rPr>
        <w:t>their work into a more general and expressive abstraction</w:t>
      </w:r>
      <w:r w:rsidR="005F04BF" w:rsidRPr="006E52DD">
        <w:rPr>
          <w:lang w:val="en-US"/>
        </w:rPr>
        <w:t xml:space="preserve"> </w:t>
      </w:r>
      <w:r w:rsidRPr="006E52DD">
        <w:rPr>
          <w:lang w:val="en-US"/>
        </w:rPr>
        <w:t xml:space="preserve">of </w:t>
      </w:r>
      <w:proofErr w:type="spellStart"/>
      <w:r w:rsidRPr="006E52DD">
        <w:rPr>
          <w:lang w:val="en-US"/>
        </w:rPr>
        <w:t>OpenState</w:t>
      </w:r>
      <w:proofErr w:type="spellEnd"/>
      <w:r w:rsidRPr="006E52DD">
        <w:rPr>
          <w:lang w:val="en-US"/>
        </w:rPr>
        <w:t xml:space="preserve"> called OPP [35] which supports a full extended</w:t>
      </w:r>
      <w:r w:rsidR="005F04BF" w:rsidRPr="006E52DD">
        <w:rPr>
          <w:lang w:val="en-US"/>
        </w:rPr>
        <w:t xml:space="preserve"> </w:t>
      </w:r>
      <w:r w:rsidRPr="006E52DD">
        <w:rPr>
          <w:lang w:val="en-US"/>
        </w:rPr>
        <w:t>finite-state machine (XFSM) model, thereby enabling</w:t>
      </w:r>
      <w:r w:rsidR="005F04BF" w:rsidRPr="006E52DD">
        <w:rPr>
          <w:lang w:val="en-US"/>
        </w:rPr>
        <w:t xml:space="preserve"> </w:t>
      </w:r>
      <w:r w:rsidRPr="006E52DD">
        <w:rPr>
          <w:lang w:val="en-US"/>
        </w:rPr>
        <w:t>a broader range of applications and complex stateful flow</w:t>
      </w:r>
      <w:r w:rsidR="005F04BF" w:rsidRPr="006E52DD">
        <w:rPr>
          <w:lang w:val="en-US"/>
        </w:rPr>
        <w:t xml:space="preserve"> </w:t>
      </w:r>
      <w:r w:rsidRPr="006E52DD">
        <w:rPr>
          <w:lang w:val="en-US"/>
        </w:rPr>
        <w:t>processing operations.</w:t>
      </w:r>
      <w:r w:rsidR="005F04BF" w:rsidRPr="006E52DD">
        <w:rPr>
          <w:lang w:val="en-US"/>
        </w:rPr>
        <w:t xml:space="preserve"> </w:t>
      </w:r>
      <w:r w:rsidRPr="006E52DD">
        <w:rPr>
          <w:lang w:val="en-US"/>
        </w:rPr>
        <w:t>In the same spirit, the approach presented in [36] explored</w:t>
      </w:r>
      <w:r w:rsidR="005F04BF" w:rsidRPr="006E52DD">
        <w:rPr>
          <w:lang w:val="en-US"/>
        </w:rPr>
        <w:t xml:space="preserve"> </w:t>
      </w:r>
      <w:r w:rsidRPr="006E52DD">
        <w:rPr>
          <w:lang w:val="en-US"/>
        </w:rPr>
        <w:t>delegating some parts of the controller functions involving</w:t>
      </w:r>
      <w:r w:rsidR="005F04BF" w:rsidRPr="006E52DD">
        <w:rPr>
          <w:lang w:val="en-US"/>
        </w:rPr>
        <w:t xml:space="preserve"> </w:t>
      </w:r>
      <w:r w:rsidRPr="006E52DD">
        <w:rPr>
          <w:lang w:val="en-US"/>
        </w:rPr>
        <w:t>packet generation tasks to OpenFlow switches in order to</w:t>
      </w:r>
      <w:r w:rsidR="005F04BF" w:rsidRPr="006E52DD">
        <w:rPr>
          <w:lang w:val="en-US"/>
        </w:rPr>
        <w:t xml:space="preserve"> </w:t>
      </w:r>
      <w:r w:rsidRPr="006E52DD">
        <w:rPr>
          <w:lang w:val="en-US"/>
        </w:rPr>
        <w:t xml:space="preserve">address both switch and controller scalability issues. The </w:t>
      </w:r>
      <w:proofErr w:type="spellStart"/>
      <w:r w:rsidRPr="006E52DD">
        <w:rPr>
          <w:lang w:val="en-US"/>
        </w:rPr>
        <w:t>InSP</w:t>
      </w:r>
      <w:proofErr w:type="spellEnd"/>
      <w:r w:rsidR="005F04BF" w:rsidRPr="006E52DD">
        <w:rPr>
          <w:lang w:val="en-US"/>
        </w:rPr>
        <w:t xml:space="preserve"> </w:t>
      </w:r>
      <w:r w:rsidRPr="006E52DD">
        <w:rPr>
          <w:lang w:val="en-US"/>
        </w:rPr>
        <w:t>API was introduced as a generic API that extends OpenFlow</w:t>
      </w:r>
      <w:r w:rsidR="005F04BF" w:rsidRPr="006E52DD">
        <w:rPr>
          <w:lang w:val="en-US"/>
        </w:rPr>
        <w:t xml:space="preserve"> </w:t>
      </w:r>
      <w:r w:rsidRPr="006E52DD">
        <w:rPr>
          <w:lang w:val="en-US"/>
        </w:rPr>
        <w:t>to allow for the programming of autonomous packet generation</w:t>
      </w:r>
      <w:r w:rsidR="005F04BF" w:rsidRPr="006E52DD">
        <w:rPr>
          <w:lang w:val="en-US"/>
        </w:rPr>
        <w:t xml:space="preserve"> </w:t>
      </w:r>
      <w:r w:rsidRPr="006E52DD">
        <w:rPr>
          <w:lang w:val="en-US"/>
        </w:rPr>
        <w:t>operations inside the switches such as ARP and ICMP</w:t>
      </w:r>
      <w:r w:rsidR="005F04BF" w:rsidRPr="006E52DD">
        <w:rPr>
          <w:lang w:val="en-US"/>
        </w:rPr>
        <w:t xml:space="preserve"> </w:t>
      </w:r>
      <w:r w:rsidRPr="006E52DD">
        <w:rPr>
          <w:lang w:val="en-US"/>
        </w:rPr>
        <w:t>handling. The proposed OpenFlow-like abstractions include</w:t>
      </w:r>
      <w:r w:rsidR="005F04BF" w:rsidRPr="006E52DD">
        <w:rPr>
          <w:lang w:val="en-US"/>
        </w:rPr>
        <w:t xml:space="preserve"> </w:t>
      </w:r>
      <w:r w:rsidRPr="006E52DD">
        <w:rPr>
          <w:lang w:val="en-US"/>
        </w:rPr>
        <w:t xml:space="preserve">an </w:t>
      </w:r>
      <w:proofErr w:type="spellStart"/>
      <w:r w:rsidRPr="006E52DD">
        <w:rPr>
          <w:lang w:val="en-US"/>
        </w:rPr>
        <w:t>InSP</w:t>
      </w:r>
      <w:proofErr w:type="spellEnd"/>
      <w:r w:rsidRPr="006E52DD">
        <w:rPr>
          <w:lang w:val="en-US"/>
        </w:rPr>
        <w:t xml:space="preserve"> Instruction for specifying the actions that the switch</w:t>
      </w:r>
      <w:r w:rsidR="005F04BF" w:rsidRPr="006E52DD">
        <w:rPr>
          <w:lang w:val="en-US"/>
        </w:rPr>
        <w:t xml:space="preserve"> </w:t>
      </w:r>
      <w:r w:rsidRPr="006E52DD">
        <w:rPr>
          <w:lang w:val="en-US"/>
        </w:rPr>
        <w:t>should apply to a packet being generated after a triggering</w:t>
      </w:r>
      <w:r w:rsidR="005F04BF" w:rsidRPr="006E52DD">
        <w:rPr>
          <w:lang w:val="en-US"/>
        </w:rPr>
        <w:t xml:space="preserve"> </w:t>
      </w:r>
      <w:r w:rsidRPr="006E52DD">
        <w:rPr>
          <w:lang w:val="en-US"/>
        </w:rPr>
        <w:t>event and a Packet Template Table (PTE) for storing the</w:t>
      </w:r>
      <w:r w:rsidR="005F04BF" w:rsidRPr="006E52DD">
        <w:rPr>
          <w:lang w:val="en-US"/>
        </w:rPr>
        <w:t xml:space="preserve"> </w:t>
      </w:r>
      <w:r w:rsidRPr="006E52DD">
        <w:rPr>
          <w:lang w:val="en-US"/>
        </w:rPr>
        <w:t>content of any packet generated by the switch.</w:t>
      </w:r>
      <w:r w:rsidR="005F04BF" w:rsidRPr="006E52DD">
        <w:rPr>
          <w:lang w:val="en-US"/>
        </w:rPr>
        <w:t xml:space="preserve"> </w:t>
      </w:r>
      <w:r w:rsidRPr="006E52DD">
        <w:rPr>
          <w:lang w:val="en-US"/>
        </w:rPr>
        <w:t xml:space="preserve">According to [36], the </w:t>
      </w:r>
      <w:proofErr w:type="spellStart"/>
      <w:r w:rsidRPr="006E52DD">
        <w:rPr>
          <w:lang w:val="en-US"/>
        </w:rPr>
        <w:t>InSP</w:t>
      </w:r>
      <w:proofErr w:type="spellEnd"/>
      <w:r w:rsidRPr="006E52DD">
        <w:rPr>
          <w:lang w:val="en-US"/>
        </w:rPr>
        <w:t xml:space="preserve"> function, like any particular</w:t>
      </w:r>
      <w:r w:rsidR="005F04BF" w:rsidRPr="006E52DD">
        <w:rPr>
          <w:lang w:val="en-US"/>
        </w:rPr>
        <w:t xml:space="preserve"> </w:t>
      </w:r>
      <w:r w:rsidRPr="006E52DD">
        <w:rPr>
          <w:lang w:val="en-US"/>
        </w:rPr>
        <w:t>offloading function, faces the challenging issue of finding the</w:t>
      </w:r>
      <w:r w:rsidR="005F04BF" w:rsidRPr="006E52DD">
        <w:rPr>
          <w:lang w:val="en-US"/>
        </w:rPr>
        <w:t xml:space="preserve"> </w:t>
      </w:r>
      <w:r w:rsidRPr="006E52DD">
        <w:rPr>
          <w:lang w:val="en-US"/>
        </w:rPr>
        <w:t>relevant positioning with respect to the broad design space</w:t>
      </w:r>
      <w:r w:rsidR="005F04BF" w:rsidRPr="006E52DD">
        <w:rPr>
          <w:lang w:val="en-US"/>
        </w:rPr>
        <w:t xml:space="preserve"> </w:t>
      </w:r>
      <w:r w:rsidRPr="006E52DD">
        <w:rPr>
          <w:lang w:val="en-US"/>
        </w:rPr>
        <w:t>for delegation of control to SDN switches. In their opinion,</w:t>
      </w:r>
      <w:r w:rsidR="005F04BF" w:rsidRPr="006E52DD">
        <w:rPr>
          <w:lang w:val="en-US"/>
        </w:rPr>
        <w:t xml:space="preserve"> </w:t>
      </w:r>
      <w:r w:rsidRPr="006E52DD">
        <w:rPr>
          <w:lang w:val="en-US"/>
        </w:rPr>
        <w:t>a good approach to conceiving (eventually standardizing) a</w:t>
      </w:r>
      <w:r w:rsidR="005F04BF" w:rsidRPr="006E52DD">
        <w:rPr>
          <w:lang w:val="en-US"/>
        </w:rPr>
        <w:t xml:space="preserve"> p</w:t>
      </w:r>
      <w:r w:rsidRPr="006E52DD">
        <w:rPr>
          <w:lang w:val="en-US"/>
        </w:rPr>
        <w:t>articular offloading function should involve a programming</w:t>
      </w:r>
      <w:r w:rsidR="005F04BF" w:rsidRPr="006E52DD">
        <w:rPr>
          <w:lang w:val="en-US"/>
        </w:rPr>
        <w:t xml:space="preserve"> </w:t>
      </w:r>
      <w:r w:rsidRPr="006E52DD">
        <w:rPr>
          <w:lang w:val="en-US"/>
        </w:rPr>
        <w:t>abstraction that achieves a fair compromise between viability</w:t>
      </w:r>
      <w:r w:rsidR="005F04BF" w:rsidRPr="006E52DD">
        <w:rPr>
          <w:lang w:val="en-US"/>
        </w:rPr>
        <w:t xml:space="preserve"> </w:t>
      </w:r>
      <w:r w:rsidRPr="006E52DD">
        <w:rPr>
          <w:lang w:val="en-US"/>
        </w:rPr>
        <w:t>and flexibility, far from extreme solutions that simply turn on</w:t>
      </w:r>
      <w:r w:rsidR="005F04BF" w:rsidRPr="006E52DD">
        <w:rPr>
          <w:lang w:val="en-US"/>
        </w:rPr>
        <w:t xml:space="preserve"> </w:t>
      </w:r>
      <w:r w:rsidRPr="006E52DD">
        <w:rPr>
          <w:lang w:val="en-US"/>
        </w:rPr>
        <w:t>well-known legacy protocol functions (e.g. MAC learning) or</w:t>
      </w:r>
      <w:r w:rsidR="005F04BF" w:rsidRPr="006E52DD">
        <w:rPr>
          <w:lang w:val="en-US"/>
        </w:rPr>
        <w:t xml:space="preserve"> </w:t>
      </w:r>
      <w:r w:rsidRPr="006E52DD">
        <w:rPr>
          <w:lang w:val="en-US"/>
        </w:rPr>
        <w:t>push a piece of code inside the switches [37, 38].</w:t>
      </w:r>
      <w:r w:rsidR="005F04BF" w:rsidRPr="006E52DD">
        <w:rPr>
          <w:lang w:val="en-US"/>
        </w:rPr>
        <w:t xml:space="preserve"> </w:t>
      </w:r>
      <w:r w:rsidRPr="006E52DD">
        <w:rPr>
          <w:lang w:val="en-US"/>
        </w:rPr>
        <w:t>The authors of FOCUS [39] express the same challenges</w:t>
      </w:r>
      <w:r w:rsidR="005F04BF" w:rsidRPr="006E52DD">
        <w:rPr>
          <w:lang w:val="en-US"/>
        </w:rPr>
        <w:t xml:space="preserve"> </w:t>
      </w:r>
      <w:r w:rsidRPr="006E52DD">
        <w:rPr>
          <w:lang w:val="en-US"/>
        </w:rPr>
        <w:t>but, unlike the above proposals, they reject a performance</w:t>
      </w:r>
      <w:r w:rsidR="005F04BF" w:rsidRPr="006E52DD">
        <w:rPr>
          <w:lang w:val="en-US"/>
        </w:rPr>
        <w:t xml:space="preserve"> </w:t>
      </w:r>
      <w:r w:rsidRPr="006E52DD">
        <w:rPr>
          <w:lang w:val="en-US"/>
        </w:rPr>
        <w:t>based</w:t>
      </w:r>
      <w:r w:rsidR="005F04BF" w:rsidRPr="006E52DD">
        <w:rPr>
          <w:lang w:val="en-US"/>
        </w:rPr>
        <w:t xml:space="preserve"> </w:t>
      </w:r>
      <w:r w:rsidRPr="006E52DD">
        <w:rPr>
          <w:lang w:val="en-US"/>
        </w:rPr>
        <w:t>design choice that requires adding new hardware primitives</w:t>
      </w:r>
      <w:r w:rsidR="005F04BF" w:rsidRPr="006E52DD">
        <w:rPr>
          <w:lang w:val="en-US"/>
        </w:rPr>
        <w:t xml:space="preserve"> </w:t>
      </w:r>
      <w:r w:rsidRPr="006E52DD">
        <w:rPr>
          <w:lang w:val="en-US"/>
        </w:rPr>
        <w:t>to OpenFlow switches in the development of the delegated</w:t>
      </w:r>
      <w:r w:rsidR="008E6836" w:rsidRPr="006E52DD">
        <w:rPr>
          <w:lang w:val="en-US"/>
        </w:rPr>
        <w:t xml:space="preserve"> </w:t>
      </w:r>
      <w:r w:rsidRPr="006E52DD">
        <w:rPr>
          <w:lang w:val="en-US"/>
        </w:rPr>
        <w:t>control function. Instead, they promote a deployable</w:t>
      </w:r>
      <w:r w:rsidR="005F04BF" w:rsidRPr="006E52DD">
        <w:rPr>
          <w:lang w:val="en-US"/>
        </w:rPr>
        <w:t xml:space="preserve"> </w:t>
      </w:r>
      <w:r w:rsidRPr="006E52DD">
        <w:rPr>
          <w:lang w:val="en-US"/>
        </w:rPr>
        <w:t>software-based solution to be implemented in the switch’s</w:t>
      </w:r>
      <w:r w:rsidR="008E6836" w:rsidRPr="006E52DD">
        <w:rPr>
          <w:lang w:val="en-US"/>
        </w:rPr>
        <w:t xml:space="preserve"> </w:t>
      </w:r>
      <w:r w:rsidRPr="006E52DD">
        <w:rPr>
          <w:lang w:val="en-US"/>
        </w:rPr>
        <w:t>software stack to achieve a balanced trade-off between the</w:t>
      </w:r>
      <w:r w:rsidR="005F04BF" w:rsidRPr="006E52DD">
        <w:rPr>
          <w:lang w:val="en-US"/>
        </w:rPr>
        <w:t xml:space="preserve"> </w:t>
      </w:r>
      <w:r w:rsidRPr="006E52DD">
        <w:rPr>
          <w:lang w:val="en-US"/>
        </w:rPr>
        <w:t>flexibility and cost of the control function delegation process.</w:t>
      </w:r>
    </w:p>
    <w:p w14:paraId="2B1D2E99" w14:textId="77777777" w:rsidR="00261827" w:rsidRPr="006E52DD" w:rsidRDefault="00261827" w:rsidP="008E6836">
      <w:pPr>
        <w:rPr>
          <w:lang w:val="en-US"/>
        </w:rPr>
      </w:pPr>
    </w:p>
    <w:p w14:paraId="0AA84880" w14:textId="3CF20100" w:rsidR="003B0752" w:rsidRPr="006E52DD" w:rsidRDefault="003B0752" w:rsidP="008E6836">
      <w:pPr>
        <w:rPr>
          <w:lang w:val="en-US"/>
        </w:rPr>
      </w:pPr>
      <w:r w:rsidRPr="006E52DD">
        <w:rPr>
          <w:color w:val="C45911" w:themeColor="accent2" w:themeShade="BF"/>
          <w:lang w:val="en-US"/>
        </w:rPr>
        <w:br w:type="page"/>
      </w:r>
    </w:p>
    <w:p w14:paraId="7B96B7C9" w14:textId="10EEF076" w:rsidR="00C4188C" w:rsidRPr="006E52DD" w:rsidRDefault="00905888" w:rsidP="00994CE9">
      <w:pPr>
        <w:pStyle w:val="Heading1"/>
        <w:rPr>
          <w:lang w:val="en-US"/>
        </w:rPr>
      </w:pPr>
      <w:bookmarkStart w:id="35" w:name="_Toc113742454"/>
      <w:r w:rsidRPr="006E52DD">
        <w:rPr>
          <w:lang w:val="en-US"/>
        </w:rPr>
        <w:lastRenderedPageBreak/>
        <w:t>Requirements</w:t>
      </w:r>
      <w:r w:rsidR="00CE6790" w:rsidRPr="006E52DD">
        <w:rPr>
          <w:lang w:val="en-US"/>
        </w:rPr>
        <w:t xml:space="preserve"> Analysis</w:t>
      </w:r>
      <w:bookmarkEnd w:id="35"/>
    </w:p>
    <w:p w14:paraId="1D9730E5" w14:textId="77777777" w:rsidR="003B0752" w:rsidRPr="006E52DD" w:rsidRDefault="003B0752" w:rsidP="003B0752">
      <w:pPr>
        <w:rPr>
          <w:rFonts w:cs="Times"/>
          <w:lang w:val="en-US"/>
        </w:rPr>
      </w:pPr>
      <w:r w:rsidRPr="006E52DD">
        <w:rPr>
          <w:rFonts w:cs="Times"/>
          <w:lang w:val="en-US"/>
        </w:rPr>
        <w:t>Due to advances in the Information and Communication Technology, the configuration and management of the network components becomes highly complex and time-consuming. A fundamental characteristic of SDN is the logically centralized, but physically distributed controller component. SDN offers to batch-configure automatically multiple components in one step, while the traditional way would mean to log into each device. Many operators struggle with the migration from IPv4 to IPv6, SDN with its centralized control and the possibility to reduce human error due to increased poses an opportunity to help make this migration easier. The controller maintains a global network view of the underlying forwarding infrastructure and programs the forwarding entries based on the policies defined by network services running on top of it. The traditional networking approach has very limited facilities to explore these aspects of networking and the goal would be to study these futuristic characteristics of networking.</w:t>
      </w:r>
    </w:p>
    <w:p w14:paraId="4C3B7F15" w14:textId="77777777" w:rsidR="003B0752" w:rsidRPr="006E52DD" w:rsidRDefault="003B0752" w:rsidP="003B0752">
      <w:pPr>
        <w:pStyle w:val="Heading2"/>
        <w:rPr>
          <w:rFonts w:cs="Times"/>
          <w:lang w:val="en-US"/>
        </w:rPr>
      </w:pPr>
      <w:bookmarkStart w:id="36" w:name="_Toc431391102"/>
      <w:bookmarkStart w:id="37" w:name="_Toc108739185"/>
      <w:bookmarkStart w:id="38" w:name="_Toc113742455"/>
      <w:r w:rsidRPr="006E52DD">
        <w:rPr>
          <w:rFonts w:cs="Times"/>
          <w:lang w:val="en-US"/>
        </w:rPr>
        <w:t>General Objectives</w:t>
      </w:r>
      <w:bookmarkEnd w:id="36"/>
      <w:bookmarkEnd w:id="37"/>
      <w:bookmarkEnd w:id="38"/>
    </w:p>
    <w:p w14:paraId="218723D2" w14:textId="77777777" w:rsidR="003B0752" w:rsidRPr="006E52DD" w:rsidRDefault="003B0752" w:rsidP="003B0752">
      <w:pPr>
        <w:rPr>
          <w:rFonts w:cs="Times"/>
          <w:lang w:val="en-US"/>
        </w:rPr>
      </w:pPr>
      <w:r w:rsidRPr="006E52DD">
        <w:rPr>
          <w:rFonts w:cs="Times"/>
          <w:lang w:val="en-US"/>
        </w:rPr>
        <w:t>The detailed requirements for this thesis and the involved tasks are stated below:</w:t>
      </w:r>
    </w:p>
    <w:p w14:paraId="5875E4F0"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Build a suitable network with different network devices in the emulation software.</w:t>
      </w:r>
    </w:p>
    <w:p w14:paraId="3DDCA720"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Manage different services and network configurations with SDN controller in an emulated environment.</w:t>
      </w:r>
    </w:p>
    <w:p w14:paraId="55044B98"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Create and distribute the network configurations for network devices.</w:t>
      </w:r>
    </w:p>
    <w:p w14:paraId="20D4DF50"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Develop a rationale and setup an IPv4 and IPv6 scheme for the network.</w:t>
      </w:r>
    </w:p>
    <w:p w14:paraId="2187B26B"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Provide services and user groups that have different requirements.</w:t>
      </w:r>
    </w:p>
    <w:p w14:paraId="6DD468BE"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Evaluate advantages and disadvantages of network with SDN controller over traditional network.</w:t>
      </w:r>
    </w:p>
    <w:p w14:paraId="08C331DF" w14:textId="77777777" w:rsidR="003B0752" w:rsidRPr="006E52DD" w:rsidRDefault="003B0752" w:rsidP="003B0752">
      <w:pPr>
        <w:pStyle w:val="ListParagraph"/>
        <w:numPr>
          <w:ilvl w:val="0"/>
          <w:numId w:val="33"/>
        </w:numPr>
        <w:spacing w:before="240"/>
        <w:rPr>
          <w:rFonts w:cs="Times"/>
          <w:lang w:val="en-US"/>
        </w:rPr>
      </w:pPr>
      <w:r w:rsidRPr="006E52DD">
        <w:rPr>
          <w:rFonts w:cs="Times"/>
          <w:lang w:val="en-US"/>
        </w:rPr>
        <w:t>Proof and validation of functioning failover mechanisms to improve resilience.</w:t>
      </w:r>
    </w:p>
    <w:p w14:paraId="435CDA67" w14:textId="77777777" w:rsidR="003B0752" w:rsidRPr="006E52DD" w:rsidRDefault="003B0752" w:rsidP="003B0752">
      <w:pPr>
        <w:rPr>
          <w:lang w:val="en-US"/>
        </w:rPr>
      </w:pPr>
    </w:p>
    <w:p w14:paraId="5C338991" w14:textId="77777777" w:rsidR="003B0752" w:rsidRPr="006E52DD" w:rsidRDefault="003B0752" w:rsidP="003B0752">
      <w:pPr>
        <w:rPr>
          <w:lang w:val="en-US"/>
        </w:rPr>
      </w:pPr>
      <w:r w:rsidRPr="006E52DD">
        <w:rPr>
          <w:lang w:val="en-US"/>
        </w:rPr>
        <w:t>Throughout this thesis, the following research questions are answered:</w:t>
      </w:r>
    </w:p>
    <w:p w14:paraId="40316BF3" w14:textId="77777777" w:rsidR="003B0752" w:rsidRPr="006E52DD" w:rsidRDefault="003B0752" w:rsidP="003B0752">
      <w:pPr>
        <w:pStyle w:val="ListParagraph"/>
        <w:numPr>
          <w:ilvl w:val="0"/>
          <w:numId w:val="32"/>
        </w:numPr>
        <w:spacing w:before="240"/>
        <w:rPr>
          <w:rFonts w:cs="Times"/>
          <w:lang w:val="en-US"/>
        </w:rPr>
      </w:pPr>
      <w:r w:rsidRPr="006E52DD">
        <w:rPr>
          <w:rFonts w:cs="Times"/>
          <w:lang w:val="en-US"/>
        </w:rPr>
        <w:t>Research possible open-source SDN controllers to implement.</w:t>
      </w:r>
    </w:p>
    <w:p w14:paraId="43070ED0" w14:textId="77777777" w:rsidR="003B0752" w:rsidRPr="006E52DD" w:rsidRDefault="003B0752" w:rsidP="003B0752">
      <w:pPr>
        <w:pStyle w:val="ListParagraph"/>
        <w:numPr>
          <w:ilvl w:val="0"/>
          <w:numId w:val="32"/>
        </w:numPr>
        <w:spacing w:before="240"/>
        <w:rPr>
          <w:rFonts w:cs="Times"/>
          <w:lang w:val="en-US"/>
        </w:rPr>
      </w:pPr>
      <w:r w:rsidRPr="006E52DD">
        <w:rPr>
          <w:rFonts w:cs="Times"/>
          <w:lang w:val="en-US"/>
        </w:rPr>
        <w:t>Research alternative configuration methods with the goal of finding the best possible method to configure and manage the network through Network Controller.</w:t>
      </w:r>
    </w:p>
    <w:p w14:paraId="00D00A9F" w14:textId="77777777" w:rsidR="003B0752" w:rsidRPr="006E52DD" w:rsidRDefault="003B0752" w:rsidP="003B0752">
      <w:pPr>
        <w:pStyle w:val="ListParagraph"/>
        <w:numPr>
          <w:ilvl w:val="0"/>
          <w:numId w:val="32"/>
        </w:numPr>
        <w:spacing w:before="240"/>
        <w:rPr>
          <w:rFonts w:cs="Times"/>
          <w:lang w:val="en-US"/>
        </w:rPr>
      </w:pPr>
      <w:r w:rsidRPr="006E52DD">
        <w:rPr>
          <w:rFonts w:cs="Times"/>
          <w:lang w:val="en-US"/>
        </w:rPr>
        <w:t>How to provide different paths in the network with different QoS properties?</w:t>
      </w:r>
    </w:p>
    <w:p w14:paraId="48342D0F" w14:textId="77777777" w:rsidR="003B0752" w:rsidRPr="006E52DD" w:rsidRDefault="003B0752" w:rsidP="003B0752">
      <w:pPr>
        <w:pStyle w:val="ListParagraph"/>
        <w:numPr>
          <w:ilvl w:val="0"/>
          <w:numId w:val="32"/>
        </w:numPr>
        <w:spacing w:before="240"/>
        <w:rPr>
          <w:rFonts w:cs="Times"/>
          <w:lang w:val="en-US"/>
        </w:rPr>
      </w:pPr>
      <w:r w:rsidRPr="006E52DD">
        <w:rPr>
          <w:rFonts w:cs="Times"/>
          <w:lang w:val="en-US"/>
        </w:rPr>
        <w:t>Algorithms that are responsible for the optimization of the paths.</w:t>
      </w:r>
    </w:p>
    <w:p w14:paraId="14B1743E" w14:textId="77777777" w:rsidR="003B0752" w:rsidRPr="006E52DD" w:rsidRDefault="003B0752" w:rsidP="003B0752">
      <w:pPr>
        <w:pStyle w:val="ListParagraph"/>
        <w:numPr>
          <w:ilvl w:val="0"/>
          <w:numId w:val="32"/>
        </w:numPr>
        <w:spacing w:before="240"/>
        <w:rPr>
          <w:rFonts w:cs="Times"/>
          <w:lang w:val="en-US"/>
        </w:rPr>
      </w:pPr>
      <w:r w:rsidRPr="006E52DD">
        <w:rPr>
          <w:rFonts w:cs="Times"/>
          <w:lang w:val="en-US"/>
        </w:rPr>
        <w:t>When a service is accessible at multiple times, how to choose the best one.</w:t>
      </w:r>
    </w:p>
    <w:p w14:paraId="76C51AA7" w14:textId="77777777" w:rsidR="003B0752" w:rsidRPr="006E52DD" w:rsidRDefault="003B0752" w:rsidP="003B0752">
      <w:pPr>
        <w:pStyle w:val="Heading2"/>
        <w:rPr>
          <w:rFonts w:cs="Times"/>
          <w:lang w:val="en-US"/>
        </w:rPr>
      </w:pPr>
      <w:bookmarkStart w:id="39" w:name="_Toc108739186"/>
      <w:bookmarkStart w:id="40" w:name="_Toc113742456"/>
      <w:r w:rsidRPr="006E52DD">
        <w:rPr>
          <w:rFonts w:cs="Times"/>
          <w:lang w:val="en-US"/>
        </w:rPr>
        <w:t>Work Plan</w:t>
      </w:r>
      <w:bookmarkEnd w:id="39"/>
      <w:bookmarkEnd w:id="40"/>
    </w:p>
    <w:p w14:paraId="029C785A" w14:textId="77777777" w:rsidR="003B0752" w:rsidRPr="006E52DD" w:rsidRDefault="003B0752" w:rsidP="003B0752">
      <w:pPr>
        <w:rPr>
          <w:lang w:val="en-US"/>
        </w:rPr>
      </w:pPr>
      <w:r w:rsidRPr="006E52DD">
        <w:rPr>
          <w:lang w:val="en-US"/>
        </w:rPr>
        <w:t>Work flow for this Thesis is as follows;</w:t>
      </w:r>
    </w:p>
    <w:p w14:paraId="47C1B597" w14:textId="77777777" w:rsidR="003B0752" w:rsidRPr="006E52DD" w:rsidRDefault="003B0752" w:rsidP="003B0752">
      <w:pPr>
        <w:pStyle w:val="ListParagraph"/>
        <w:numPr>
          <w:ilvl w:val="0"/>
          <w:numId w:val="34"/>
        </w:numPr>
        <w:spacing w:before="240"/>
        <w:rPr>
          <w:lang w:val="en-US"/>
        </w:rPr>
      </w:pPr>
      <w:r w:rsidRPr="006E52DD">
        <w:rPr>
          <w:lang w:val="en-US"/>
        </w:rPr>
        <w:t>Research about the SDN controllers.</w:t>
      </w:r>
    </w:p>
    <w:p w14:paraId="6D6031BB" w14:textId="77777777" w:rsidR="003B0752" w:rsidRPr="006E52DD" w:rsidRDefault="003B0752" w:rsidP="003B0752">
      <w:pPr>
        <w:pStyle w:val="ListParagraph"/>
        <w:numPr>
          <w:ilvl w:val="0"/>
          <w:numId w:val="34"/>
        </w:numPr>
        <w:spacing w:before="240"/>
        <w:rPr>
          <w:lang w:val="en-US"/>
        </w:rPr>
      </w:pPr>
      <w:r w:rsidRPr="006E52DD">
        <w:rPr>
          <w:lang w:val="en-US"/>
        </w:rPr>
        <w:t>Research about the emulation software.</w:t>
      </w:r>
    </w:p>
    <w:p w14:paraId="1E60B58B" w14:textId="77777777" w:rsidR="003B0752" w:rsidRPr="006E52DD" w:rsidRDefault="003B0752" w:rsidP="003B0752">
      <w:pPr>
        <w:pStyle w:val="ListParagraph"/>
        <w:numPr>
          <w:ilvl w:val="0"/>
          <w:numId w:val="34"/>
        </w:numPr>
        <w:spacing w:before="240"/>
        <w:rPr>
          <w:lang w:val="en-US"/>
        </w:rPr>
      </w:pPr>
      <w:r w:rsidRPr="006E52DD">
        <w:rPr>
          <w:lang w:val="en-US"/>
        </w:rPr>
        <w:t>Installation and testing of different SDN controllers.</w:t>
      </w:r>
    </w:p>
    <w:p w14:paraId="7F214A78" w14:textId="77777777" w:rsidR="003B0752" w:rsidRPr="006E52DD" w:rsidRDefault="003B0752" w:rsidP="003B0752">
      <w:pPr>
        <w:pStyle w:val="ListParagraph"/>
        <w:numPr>
          <w:ilvl w:val="0"/>
          <w:numId w:val="34"/>
        </w:numPr>
        <w:spacing w:before="240"/>
        <w:rPr>
          <w:lang w:val="en-US"/>
        </w:rPr>
      </w:pPr>
      <w:r w:rsidRPr="006E52DD">
        <w:rPr>
          <w:lang w:val="en-US"/>
        </w:rPr>
        <w:t>Configuration of these SDN controllers.</w:t>
      </w:r>
    </w:p>
    <w:p w14:paraId="3B32C78B" w14:textId="77777777" w:rsidR="003B0752" w:rsidRPr="006E52DD" w:rsidRDefault="003B0752" w:rsidP="003B0752">
      <w:pPr>
        <w:pStyle w:val="ListParagraph"/>
        <w:numPr>
          <w:ilvl w:val="0"/>
          <w:numId w:val="34"/>
        </w:numPr>
        <w:spacing w:before="240"/>
        <w:rPr>
          <w:lang w:val="en-US"/>
        </w:rPr>
      </w:pPr>
      <w:r w:rsidRPr="006E52DD">
        <w:rPr>
          <w:lang w:val="en-US"/>
        </w:rPr>
        <w:t>Installing and activating the features required for the services and applications running on the SDN controller.</w:t>
      </w:r>
    </w:p>
    <w:p w14:paraId="261DF358" w14:textId="77777777" w:rsidR="003B0752" w:rsidRPr="006E52DD" w:rsidRDefault="003B0752" w:rsidP="003B0752">
      <w:pPr>
        <w:pStyle w:val="ListParagraph"/>
        <w:numPr>
          <w:ilvl w:val="0"/>
          <w:numId w:val="34"/>
        </w:numPr>
        <w:spacing w:before="240"/>
        <w:rPr>
          <w:lang w:val="en-US"/>
        </w:rPr>
      </w:pPr>
      <w:r w:rsidRPr="006E52DD">
        <w:rPr>
          <w:lang w:val="en-US"/>
        </w:rPr>
        <w:t>Installing different network devices preferably open-source devices to run inside the emulated environment.</w:t>
      </w:r>
    </w:p>
    <w:p w14:paraId="660D3442" w14:textId="77777777" w:rsidR="003B0752" w:rsidRPr="006E52DD" w:rsidRDefault="003B0752" w:rsidP="003B0752">
      <w:pPr>
        <w:pStyle w:val="ListParagraph"/>
        <w:numPr>
          <w:ilvl w:val="0"/>
          <w:numId w:val="34"/>
        </w:numPr>
        <w:spacing w:before="240"/>
        <w:rPr>
          <w:lang w:val="en-US"/>
        </w:rPr>
      </w:pPr>
      <w:r w:rsidRPr="006E52DD">
        <w:rPr>
          <w:lang w:val="en-US"/>
        </w:rPr>
        <w:t>Setting up the connection between these networking devices and the SDN controller.</w:t>
      </w:r>
    </w:p>
    <w:p w14:paraId="239AB825" w14:textId="77777777" w:rsidR="003B0752" w:rsidRPr="006E52DD" w:rsidRDefault="003B0752" w:rsidP="003B0752">
      <w:pPr>
        <w:pStyle w:val="ListParagraph"/>
        <w:numPr>
          <w:ilvl w:val="0"/>
          <w:numId w:val="34"/>
        </w:numPr>
        <w:spacing w:before="240"/>
        <w:rPr>
          <w:lang w:val="en-US"/>
        </w:rPr>
      </w:pPr>
      <w:r w:rsidRPr="006E52DD">
        <w:rPr>
          <w:lang w:val="en-US"/>
        </w:rPr>
        <w:t>Document the difficulties and errors found while installation and debugging the connectivity between the different network devices and SDN controller</w:t>
      </w:r>
    </w:p>
    <w:p w14:paraId="01973A10" w14:textId="77777777" w:rsidR="003B0752" w:rsidRPr="006E52DD" w:rsidRDefault="003B0752" w:rsidP="003B0752">
      <w:pPr>
        <w:pStyle w:val="ListParagraph"/>
        <w:numPr>
          <w:ilvl w:val="0"/>
          <w:numId w:val="34"/>
        </w:numPr>
        <w:spacing w:before="240"/>
        <w:rPr>
          <w:lang w:val="en-US"/>
        </w:rPr>
      </w:pPr>
      <w:r w:rsidRPr="006E52DD">
        <w:rPr>
          <w:lang w:val="en-US"/>
        </w:rPr>
        <w:t>Creating and implementing different network topologies.</w:t>
      </w:r>
    </w:p>
    <w:p w14:paraId="219B2A64" w14:textId="77777777" w:rsidR="003B0752" w:rsidRPr="006E52DD" w:rsidRDefault="003B0752" w:rsidP="003B0752">
      <w:pPr>
        <w:pStyle w:val="ListParagraph"/>
        <w:numPr>
          <w:ilvl w:val="0"/>
          <w:numId w:val="34"/>
        </w:numPr>
        <w:spacing w:before="240"/>
        <w:rPr>
          <w:lang w:val="en-US"/>
        </w:rPr>
      </w:pPr>
      <w:r w:rsidRPr="006E52DD">
        <w:rPr>
          <w:lang w:val="en-US"/>
        </w:rPr>
        <w:lastRenderedPageBreak/>
        <w:t>Creating use cases suitable for SDN controller in the emulated environment.</w:t>
      </w:r>
    </w:p>
    <w:p w14:paraId="58B6091B" w14:textId="77777777" w:rsidR="003B0752" w:rsidRPr="006E52DD" w:rsidRDefault="003B0752" w:rsidP="003B0752">
      <w:pPr>
        <w:pStyle w:val="ListParagraph"/>
        <w:numPr>
          <w:ilvl w:val="0"/>
          <w:numId w:val="34"/>
        </w:numPr>
        <w:spacing w:before="240"/>
        <w:rPr>
          <w:lang w:val="en-US"/>
        </w:rPr>
      </w:pPr>
      <w:r w:rsidRPr="006E52DD">
        <w:rPr>
          <w:lang w:val="en-US"/>
        </w:rPr>
        <w:t>Implementing and testing these use cases in the emulated environment.</w:t>
      </w:r>
    </w:p>
    <w:p w14:paraId="5A8840CA" w14:textId="77777777" w:rsidR="003B0752" w:rsidRPr="006E52DD" w:rsidRDefault="003B0752" w:rsidP="003B0752">
      <w:pPr>
        <w:pStyle w:val="Heading2"/>
        <w:rPr>
          <w:rFonts w:cs="Times"/>
          <w:lang w:val="en-US"/>
        </w:rPr>
      </w:pPr>
      <w:bookmarkStart w:id="41" w:name="_Toc108739187"/>
      <w:bookmarkStart w:id="42" w:name="_Toc113742457"/>
      <w:r w:rsidRPr="006E52DD">
        <w:rPr>
          <w:rFonts w:cs="Times"/>
          <w:lang w:val="en-US"/>
        </w:rPr>
        <w:t>Previous Work</w:t>
      </w:r>
      <w:bookmarkEnd w:id="41"/>
      <w:bookmarkEnd w:id="42"/>
    </w:p>
    <w:p w14:paraId="382A5DCD" w14:textId="77777777" w:rsidR="003B0752" w:rsidRPr="006E52DD" w:rsidRDefault="003B0752" w:rsidP="003B0752">
      <w:pPr>
        <w:rPr>
          <w:lang w:val="en-US"/>
        </w:rPr>
      </w:pPr>
      <w:r w:rsidRPr="006E52DD">
        <w:rPr>
          <w:lang w:val="en-US"/>
        </w:rPr>
        <w:t>Through the study and research about implementation of SDN controllers in virtual environments, the following points were found;</w:t>
      </w:r>
    </w:p>
    <w:p w14:paraId="4C5D41D6" w14:textId="77777777" w:rsidR="003B0752" w:rsidRPr="006E52DD" w:rsidRDefault="003B0752" w:rsidP="003B0752">
      <w:pPr>
        <w:pStyle w:val="ListParagraph"/>
        <w:numPr>
          <w:ilvl w:val="0"/>
          <w:numId w:val="22"/>
        </w:numPr>
        <w:spacing w:before="240" w:after="0" w:line="240" w:lineRule="auto"/>
        <w:rPr>
          <w:rFonts w:cs="Times"/>
          <w:lang w:val="en-US"/>
        </w:rPr>
      </w:pPr>
      <w:r w:rsidRPr="006E52DD">
        <w:rPr>
          <w:rFonts w:cs="Times"/>
          <w:lang w:val="en-US"/>
        </w:rPr>
        <w:t>Currently various Open-source SDN controllers are available to be implemented and tested in the environment. To name few, OpenDayLight (ODL), Open Network Operating System (ONOS), Ryu and Faucet.</w:t>
      </w:r>
    </w:p>
    <w:p w14:paraId="30B389B5"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ONOS and ODL are built to have centralized architectures. Hence, they tend to be easier to maintain and confer lower latency between the tightly coupled southbound APIs and northbound APIs.</w:t>
      </w:r>
    </w:p>
    <w:p w14:paraId="72B6ABDC"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Faucet is built to have distributed architectures which generally are more complex to maintain and deploy but can allow the platform to scale more effectively. By decoupling the processing of PCE, Telemetry and Southbound interface traffic, each function can be scaled independently to avoid performance bottlenecks.</w:t>
      </w:r>
    </w:p>
    <w:p w14:paraId="64EBFF38"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 xml:space="preserve">Whereas, Ryu is different to the other options, although having a core set of programs that are run as a platform, it is better thought of as a toolbox, with which SDN controller functionality can be built. </w:t>
      </w:r>
    </w:p>
    <w:p w14:paraId="4CAB018D"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 xml:space="preserve">ONOS and ODL are written in Java, for which development resources are abundant in the market, with good supporting documentation and libraries available. </w:t>
      </w:r>
    </w:p>
    <w:p w14:paraId="576761E0"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Ryu and Faucet are written in Python, a well-supported language and has an active community developing the framework. The documentation is concise and technical, aimed at developers to maximize the utility of the system.</w:t>
      </w:r>
    </w:p>
    <w:p w14:paraId="3422BE8B"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Both ODL and ONOS benefit from large developer and user communities under the Linux Foundation Networking banner. Many large international players are involved in the development and governance of these projects, which could add to the longevity and security over time.</w:t>
      </w:r>
    </w:p>
    <w:p w14:paraId="33F4B11D" w14:textId="77777777" w:rsidR="003B0752" w:rsidRPr="006E52DD" w:rsidRDefault="003B0752" w:rsidP="003B0752">
      <w:pPr>
        <w:pStyle w:val="ListParagraph"/>
        <w:numPr>
          <w:ilvl w:val="0"/>
          <w:numId w:val="25"/>
        </w:numPr>
        <w:spacing w:before="240" w:after="0" w:line="240" w:lineRule="auto"/>
        <w:rPr>
          <w:rFonts w:cs="Times"/>
          <w:lang w:val="en-US"/>
        </w:rPr>
      </w:pPr>
      <w:r w:rsidRPr="006E52DD">
        <w:rPr>
          <w:rFonts w:cs="Times"/>
          <w:lang w:val="en-US"/>
        </w:rPr>
        <w:t>Ryu and Faucet are well supported, targeted controllers. Due to the emerging nature of the field, both options look to have a bright future, with a simpler, streamlined approach to change submission and testing.</w:t>
      </w:r>
    </w:p>
    <w:p w14:paraId="4D3B7E79" w14:textId="7D536022" w:rsidR="003B0752" w:rsidRPr="006E52DD" w:rsidRDefault="003B0752" w:rsidP="003B0752">
      <w:pPr>
        <w:pStyle w:val="ListParagraph"/>
        <w:numPr>
          <w:ilvl w:val="0"/>
          <w:numId w:val="26"/>
        </w:numPr>
        <w:spacing w:before="240" w:after="0" w:line="240" w:lineRule="auto"/>
        <w:rPr>
          <w:rFonts w:cs="Times"/>
          <w:lang w:val="en-US"/>
        </w:rPr>
      </w:pPr>
      <w:r w:rsidRPr="006E52DD">
        <w:rPr>
          <w:rFonts w:cs="Times"/>
          <w:lang w:val="en-US"/>
        </w:rPr>
        <w:t xml:space="preserve">Most of the software defined networking testbeds are implemented and </w:t>
      </w:r>
      <w:r w:rsidR="00594D6A" w:rsidRPr="006E52DD">
        <w:rPr>
          <w:rFonts w:cs="Times"/>
          <w:lang w:val="en-US"/>
        </w:rPr>
        <w:t>analyzed</w:t>
      </w:r>
      <w:r w:rsidRPr="006E52DD">
        <w:rPr>
          <w:rFonts w:cs="Times"/>
          <w:lang w:val="en-US"/>
        </w:rPr>
        <w:t xml:space="preserve"> with the Mininet environment.</w:t>
      </w:r>
    </w:p>
    <w:p w14:paraId="7E6FD918" w14:textId="77777777" w:rsidR="003B0752" w:rsidRPr="006E52DD" w:rsidRDefault="003B0752" w:rsidP="003B0752">
      <w:pPr>
        <w:pStyle w:val="ListParagraph"/>
        <w:numPr>
          <w:ilvl w:val="0"/>
          <w:numId w:val="26"/>
        </w:numPr>
        <w:spacing w:before="240" w:after="0" w:line="240" w:lineRule="auto"/>
        <w:rPr>
          <w:rFonts w:cs="Times"/>
          <w:lang w:val="en-US"/>
        </w:rPr>
      </w:pPr>
      <w:r w:rsidRPr="006E52DD">
        <w:rPr>
          <w:rFonts w:cs="Times"/>
          <w:lang w:val="en-US"/>
        </w:rPr>
        <w:t xml:space="preserve">Mininet being network emulator is used to deploy quick network topologies with Open vSwitch supporting SDN protocols along with in-built SDN controller. These are ran as virtual instances inside the Mininet environment. </w:t>
      </w:r>
    </w:p>
    <w:p w14:paraId="23E87890" w14:textId="77777777" w:rsidR="003B0752" w:rsidRPr="006E52DD" w:rsidRDefault="003B0752" w:rsidP="003B0752">
      <w:pPr>
        <w:pStyle w:val="ListParagraph"/>
        <w:numPr>
          <w:ilvl w:val="0"/>
          <w:numId w:val="26"/>
        </w:numPr>
        <w:spacing w:before="240" w:after="0" w:line="240" w:lineRule="auto"/>
        <w:rPr>
          <w:rFonts w:cs="Times"/>
          <w:lang w:val="en-US"/>
        </w:rPr>
      </w:pPr>
      <w:r w:rsidRPr="006E52DD">
        <w:rPr>
          <w:rFonts w:cs="Times"/>
          <w:lang w:val="en-US"/>
        </w:rPr>
        <w:t>In GNS3, real images of the network devices are used which are almost identical to the real world network devices. Quite few experimental research was found where SDN controller was tested with network topologies created using the network devices in GNS3 environment.</w:t>
      </w:r>
    </w:p>
    <w:p w14:paraId="2865F61E" w14:textId="77777777" w:rsidR="003B0752" w:rsidRPr="006E52DD" w:rsidRDefault="003B0752" w:rsidP="003B0752">
      <w:pPr>
        <w:pStyle w:val="ListParagraph"/>
        <w:numPr>
          <w:ilvl w:val="0"/>
          <w:numId w:val="26"/>
        </w:numPr>
        <w:spacing w:before="240"/>
        <w:rPr>
          <w:rFonts w:cs="Times"/>
          <w:lang w:val="en-US"/>
        </w:rPr>
      </w:pPr>
      <w:r w:rsidRPr="006E52DD">
        <w:rPr>
          <w:rFonts w:cs="Times"/>
          <w:lang w:val="en-US"/>
        </w:rPr>
        <w:t>New versions of OpenDayLight controller do not support the GUI (DLUX application features) and L2 switch applications. Study  reveals the projects associated with these applications were separated from OpenDayLight.</w:t>
      </w:r>
    </w:p>
    <w:p w14:paraId="7C5A4644" w14:textId="77777777" w:rsidR="00D60526" w:rsidRPr="006E52DD" w:rsidRDefault="00D60526" w:rsidP="00D60526">
      <w:pPr>
        <w:rPr>
          <w:lang w:val="en-US"/>
        </w:rPr>
      </w:pPr>
    </w:p>
    <w:p w14:paraId="664311B9" w14:textId="4FD41388" w:rsidR="00994CE9" w:rsidRPr="006E52DD" w:rsidRDefault="00994CE9" w:rsidP="00795359">
      <w:pPr>
        <w:spacing w:after="0" w:line="240" w:lineRule="auto"/>
        <w:jc w:val="left"/>
        <w:rPr>
          <w:sz w:val="48"/>
          <w:lang w:val="en-US"/>
        </w:rPr>
      </w:pPr>
      <w:r w:rsidRPr="006E52DD">
        <w:rPr>
          <w:sz w:val="48"/>
          <w:lang w:val="en-US"/>
        </w:rPr>
        <w:br w:type="page"/>
      </w:r>
    </w:p>
    <w:p w14:paraId="10B072AD" w14:textId="54652684" w:rsidR="00DE1A29" w:rsidRPr="006E52DD" w:rsidRDefault="005405F0" w:rsidP="00DE1A29">
      <w:pPr>
        <w:pStyle w:val="Heading1"/>
        <w:rPr>
          <w:lang w:val="en-US"/>
        </w:rPr>
      </w:pPr>
      <w:bookmarkStart w:id="43" w:name="_Toc113742458"/>
      <w:r w:rsidRPr="006E52DD">
        <w:rPr>
          <w:lang w:val="en-US"/>
        </w:rPr>
        <w:lastRenderedPageBreak/>
        <w:t>Realization</w:t>
      </w:r>
      <w:bookmarkEnd w:id="43"/>
    </w:p>
    <w:p w14:paraId="70AACB3C" w14:textId="3465082D" w:rsidR="004D2D10" w:rsidRPr="006E52DD" w:rsidRDefault="004D2D10" w:rsidP="004D2D10">
      <w:pPr>
        <w:rPr>
          <w:rFonts w:cs="Times"/>
          <w:lang w:val="en-US"/>
        </w:rPr>
      </w:pPr>
      <w:r w:rsidRPr="006E52DD">
        <w:rPr>
          <w:rFonts w:cs="Times"/>
          <w:lang w:val="en-US"/>
        </w:rPr>
        <w:t xml:space="preserve">After researching about various SDN controllers, few suitable SDN controllers were selected for building a virtual environment on the emulation software. These SDN controllers were Open Network Operating System (ONOS), OpenDayLight (ODL) and Ryu. Similarly, to create the network with network elements, two emulation software </w:t>
      </w:r>
      <w:r w:rsidR="004A7FE8">
        <w:rPr>
          <w:rFonts w:cs="Times"/>
          <w:lang w:val="en-US"/>
        </w:rPr>
        <w:t>we</w:t>
      </w:r>
      <w:r w:rsidRPr="006E52DD">
        <w:rPr>
          <w:rFonts w:cs="Times"/>
          <w:lang w:val="en-US"/>
        </w:rPr>
        <w:t>re selected, namely, Mininet and GNS3.</w:t>
      </w:r>
    </w:p>
    <w:p w14:paraId="6343BCC6" w14:textId="77777777" w:rsidR="004D2D10" w:rsidRPr="006E52DD" w:rsidRDefault="004D2D10" w:rsidP="004D2D10">
      <w:pPr>
        <w:pStyle w:val="Heading2"/>
        <w:rPr>
          <w:lang w:val="en-US"/>
        </w:rPr>
      </w:pPr>
      <w:bookmarkStart w:id="44" w:name="_Toc113742459"/>
      <w:r w:rsidRPr="006E52DD">
        <w:rPr>
          <w:lang w:val="en-US"/>
        </w:rPr>
        <w:t>Installation</w:t>
      </w:r>
      <w:bookmarkEnd w:id="44"/>
    </w:p>
    <w:p w14:paraId="38ADDB10" w14:textId="26E25ADB" w:rsidR="004D2D10" w:rsidRPr="006E52DD" w:rsidRDefault="004D2D10" w:rsidP="004D2D10">
      <w:pPr>
        <w:rPr>
          <w:rFonts w:cs="Times"/>
          <w:lang w:val="en-US"/>
        </w:rPr>
      </w:pPr>
      <w:r w:rsidRPr="006E52DD">
        <w:rPr>
          <w:rFonts w:cs="Times"/>
          <w:lang w:val="en-US"/>
        </w:rPr>
        <w:t>For setting up the testbed for this Thesis work, all the major components were installed on the Oracle VM VirtualBox virtualization application. Different virtual machines were created for each SDN controller.</w:t>
      </w:r>
    </w:p>
    <w:p w14:paraId="00B9B435" w14:textId="77777777" w:rsidR="004D2D10" w:rsidRPr="006E52DD" w:rsidRDefault="004D2D10" w:rsidP="004D2D10">
      <w:pPr>
        <w:rPr>
          <w:rFonts w:cs="Times"/>
          <w:lang w:val="en-US"/>
        </w:rPr>
      </w:pPr>
      <w:r w:rsidRPr="006E52DD">
        <w:rPr>
          <w:rFonts w:cs="Times"/>
          <w:lang w:val="en-US"/>
        </w:rPr>
        <w:t xml:space="preserve">Mininet-VM and GNS3 VM were also running on different instances of Virtual Machines. Mininet-VM is capable of creating topologies with Open vSwitches, Hosts and SDN Controller all in itself. When topologies are created in GNS3 using the all-in-one software GUI client, the devices created are need to be hosted and run by a server process, for this GNS3 VM instance is used. All SDN controllers have their complete installation in respective virtual machines. </w:t>
      </w:r>
    </w:p>
    <w:p w14:paraId="6F42FBFD" w14:textId="3C37AC44" w:rsidR="004D2D10" w:rsidRPr="006E52DD" w:rsidRDefault="00961833" w:rsidP="004D2D10">
      <w:pPr>
        <w:jc w:val="center"/>
        <w:rPr>
          <w:rFonts w:cs="Times"/>
          <w:lang w:val="en-US"/>
        </w:rPr>
      </w:pPr>
      <w:r w:rsidRPr="006E52DD">
        <w:rPr>
          <w:lang w:val="en-US"/>
        </w:rPr>
        <w:t xml:space="preserve"> </w:t>
      </w:r>
      <w:r w:rsidRPr="006E52DD">
        <w:rPr>
          <w:rFonts w:cs="Times"/>
          <w:noProof/>
          <w:lang w:val="en-US"/>
        </w:rPr>
        <w:drawing>
          <wp:inline distT="0" distB="0" distL="0" distR="0" wp14:anchorId="132C11A2" wp14:editId="675F1C1E">
            <wp:extent cx="2381250" cy="3128033"/>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2395769" cy="3147105"/>
                    </a:xfrm>
                    <a:prstGeom prst="rect">
                      <a:avLst/>
                    </a:prstGeom>
                  </pic:spPr>
                </pic:pic>
              </a:graphicData>
            </a:graphic>
          </wp:inline>
        </w:drawing>
      </w:r>
    </w:p>
    <w:p w14:paraId="62F3789A" w14:textId="37746621" w:rsidR="007A35A7" w:rsidRPr="007A35A7" w:rsidRDefault="007A35A7" w:rsidP="007A35A7">
      <w:pPr>
        <w:pStyle w:val="Caption"/>
        <w:jc w:val="center"/>
        <w:rPr>
          <w:lang w:val="en-US"/>
        </w:rPr>
      </w:pPr>
      <w:r w:rsidRPr="007A35A7">
        <w:rPr>
          <w:lang w:val="en-US"/>
        </w:rPr>
        <w:t xml:space="preserve">Figure 4. </w:t>
      </w:r>
      <w:r>
        <w:fldChar w:fldCharType="begin"/>
      </w:r>
      <w:r w:rsidRPr="007A35A7">
        <w:rPr>
          <w:lang w:val="en-US"/>
        </w:rPr>
        <w:instrText xml:space="preserve"> SEQ Figure_4. \* ARABIC </w:instrText>
      </w:r>
      <w:r>
        <w:fldChar w:fldCharType="separate"/>
      </w:r>
      <w:r w:rsidRPr="007A35A7">
        <w:rPr>
          <w:noProof/>
          <w:lang w:val="en-US"/>
        </w:rPr>
        <w:t>1</w:t>
      </w:r>
      <w:r>
        <w:fldChar w:fldCharType="end"/>
      </w:r>
      <w:r w:rsidRPr="007A35A7">
        <w:rPr>
          <w:lang w:val="en-US"/>
        </w:rPr>
        <w:t>: Different virtual machines instances in VirtualBox</w:t>
      </w:r>
    </w:p>
    <w:p w14:paraId="5B013AAB" w14:textId="25070417" w:rsidR="004D2D10" w:rsidRPr="006E52DD" w:rsidRDefault="004D2D10" w:rsidP="004D2D10">
      <w:pPr>
        <w:rPr>
          <w:rFonts w:cs="Times"/>
          <w:lang w:val="en-US"/>
        </w:rPr>
      </w:pPr>
      <w:r w:rsidRPr="006E52DD">
        <w:rPr>
          <w:rFonts w:cs="Times"/>
          <w:lang w:val="en-US"/>
        </w:rPr>
        <w:t>Topologies created inside the GNS3 and Mininet are able to connect to the outside SDN controller using OpenFlow protocol. SDN controllers are running as a service, meaning after installation the controllers VMs were configured to directly run them as SDN controller without need of any separate command to start the controller.</w:t>
      </w:r>
      <w:r w:rsidR="00B34771">
        <w:rPr>
          <w:rFonts w:cs="Times"/>
          <w:lang w:val="en-US"/>
        </w:rPr>
        <w:t xml:space="preserve"> All these SDN controllers</w:t>
      </w:r>
      <w:r w:rsidR="00B34771" w:rsidRPr="006E52DD">
        <w:rPr>
          <w:rFonts w:cs="Times"/>
          <w:lang w:val="en-US"/>
        </w:rPr>
        <w:t xml:space="preserve"> </w:t>
      </w:r>
      <w:r w:rsidR="00B34771">
        <w:rPr>
          <w:rFonts w:cs="Times"/>
          <w:lang w:val="en-US"/>
        </w:rPr>
        <w:t xml:space="preserve">and </w:t>
      </w:r>
      <w:r w:rsidR="00563C86" w:rsidRPr="006E52DD">
        <w:rPr>
          <w:rFonts w:cs="Times"/>
          <w:lang w:val="en-US"/>
        </w:rPr>
        <w:t>emulation software</w:t>
      </w:r>
      <w:r w:rsidR="00B34771">
        <w:rPr>
          <w:rFonts w:cs="Times"/>
          <w:lang w:val="en-US"/>
        </w:rPr>
        <w:t xml:space="preserve"> </w:t>
      </w:r>
      <w:r w:rsidR="00B34771" w:rsidRPr="006E52DD">
        <w:rPr>
          <w:rFonts w:cs="Times"/>
          <w:lang w:val="en-US"/>
        </w:rPr>
        <w:t>w</w:t>
      </w:r>
      <w:r w:rsidR="00B34771">
        <w:rPr>
          <w:rFonts w:cs="Times"/>
          <w:lang w:val="en-US"/>
        </w:rPr>
        <w:t>ere</w:t>
      </w:r>
      <w:r w:rsidR="00B34771" w:rsidRPr="006E52DD">
        <w:rPr>
          <w:rFonts w:cs="Times"/>
          <w:lang w:val="en-US"/>
        </w:rPr>
        <w:t xml:space="preserve"> set up using standard scripts</w:t>
      </w:r>
      <w:r w:rsidR="00563C86">
        <w:rPr>
          <w:rFonts w:cs="Times"/>
          <w:lang w:val="en-US"/>
        </w:rPr>
        <w:t xml:space="preserve"> and</w:t>
      </w:r>
      <w:r w:rsidR="00B34771" w:rsidRPr="006E52DD">
        <w:rPr>
          <w:rFonts w:cs="Times"/>
          <w:lang w:val="en-US"/>
        </w:rPr>
        <w:t xml:space="preserve"> no special optimization</w:t>
      </w:r>
      <w:r w:rsidR="00563C86">
        <w:rPr>
          <w:rFonts w:cs="Times"/>
          <w:lang w:val="en-US"/>
        </w:rPr>
        <w:t xml:space="preserve"> was performed.</w:t>
      </w:r>
    </w:p>
    <w:p w14:paraId="2917D32D" w14:textId="2CF20B47" w:rsidR="00820225" w:rsidRPr="006E52DD" w:rsidRDefault="00594D6A" w:rsidP="00833599">
      <w:pPr>
        <w:rPr>
          <w:rFonts w:cs="Times"/>
          <w:lang w:val="en-US"/>
        </w:rPr>
      </w:pPr>
      <w:r>
        <w:rPr>
          <w:rFonts w:cs="Times"/>
          <w:lang w:val="en-US"/>
        </w:rPr>
        <w:t xml:space="preserve">For experimenting the use cases with these SDN controllers few different virtual machines were created with the complete experiment setup. For example, in use case for testing the network with multiple controllers, running the multiple controllers in separate machine would require the </w:t>
      </w:r>
      <w:r w:rsidR="00B34771">
        <w:rPr>
          <w:rFonts w:cs="Times"/>
          <w:lang w:val="en-US"/>
        </w:rPr>
        <w:t xml:space="preserve">large amount of resources. And for this reason multiple controllers were installed as Docker containers and separate virtual machine named </w:t>
      </w:r>
      <w:r w:rsidR="00B34771" w:rsidRPr="00B34771">
        <w:rPr>
          <w:rFonts w:cs="Times"/>
          <w:i/>
          <w:iCs/>
          <w:lang w:val="en-US"/>
        </w:rPr>
        <w:t>ONOS Docker</w:t>
      </w:r>
      <w:r w:rsidR="00B34771">
        <w:rPr>
          <w:rFonts w:cs="Times"/>
          <w:lang w:val="en-US"/>
        </w:rPr>
        <w:t xml:space="preserve"> was created for this use case.</w:t>
      </w:r>
    </w:p>
    <w:p w14:paraId="1DF68BE0" w14:textId="740FF4F0" w:rsidR="00820225" w:rsidRPr="006E52DD" w:rsidRDefault="00820225" w:rsidP="00833599">
      <w:pPr>
        <w:rPr>
          <w:rFonts w:cs="Times"/>
          <w:lang w:val="en-US"/>
        </w:rPr>
      </w:pPr>
      <w:r w:rsidRPr="006E52DD">
        <w:rPr>
          <w:rFonts w:cs="Times"/>
          <w:lang w:val="en-US"/>
        </w:rPr>
        <w:t xml:space="preserve">For the tasks associated with this master thesis, following is the list of software and machine configuration </w:t>
      </w:r>
      <w:r w:rsidR="007C480B" w:rsidRPr="006E52DD">
        <w:rPr>
          <w:rFonts w:cs="Times"/>
          <w:lang w:val="en-US"/>
        </w:rPr>
        <w:t>utilized.</w:t>
      </w:r>
    </w:p>
    <w:tbl>
      <w:tblPr>
        <w:tblStyle w:val="TableGrid"/>
        <w:tblW w:w="0" w:type="auto"/>
        <w:tblLook w:val="04A0" w:firstRow="1" w:lastRow="0" w:firstColumn="1" w:lastColumn="0" w:noHBand="0" w:noVBand="1"/>
      </w:tblPr>
      <w:tblGrid>
        <w:gridCol w:w="4219"/>
        <w:gridCol w:w="2693"/>
        <w:gridCol w:w="2376"/>
      </w:tblGrid>
      <w:tr w:rsidR="007C480B" w:rsidRPr="006E52DD" w14:paraId="72C5C2B1" w14:textId="77777777" w:rsidTr="00CA2442">
        <w:tc>
          <w:tcPr>
            <w:tcW w:w="4219" w:type="dxa"/>
          </w:tcPr>
          <w:p w14:paraId="2249F858" w14:textId="229690EE" w:rsidR="007C480B" w:rsidRPr="006E52DD" w:rsidRDefault="007C480B" w:rsidP="007C480B">
            <w:pPr>
              <w:jc w:val="center"/>
              <w:rPr>
                <w:rFonts w:cs="Times"/>
                <w:b/>
                <w:bCs/>
                <w:lang w:val="en-US"/>
              </w:rPr>
            </w:pPr>
            <w:r w:rsidRPr="006E52DD">
              <w:rPr>
                <w:rFonts w:cs="Times"/>
                <w:b/>
                <w:bCs/>
                <w:lang w:val="en-US"/>
              </w:rPr>
              <w:lastRenderedPageBreak/>
              <w:t>Category</w:t>
            </w:r>
          </w:p>
        </w:tc>
        <w:tc>
          <w:tcPr>
            <w:tcW w:w="2693" w:type="dxa"/>
          </w:tcPr>
          <w:p w14:paraId="0AC91B71" w14:textId="676D6D70" w:rsidR="007C480B" w:rsidRPr="006E52DD" w:rsidRDefault="007C480B" w:rsidP="007C480B">
            <w:pPr>
              <w:jc w:val="center"/>
              <w:rPr>
                <w:rFonts w:cs="Times"/>
                <w:b/>
                <w:bCs/>
                <w:lang w:val="en-US"/>
              </w:rPr>
            </w:pPr>
            <w:r w:rsidRPr="006E52DD">
              <w:rPr>
                <w:rFonts w:cs="Times"/>
                <w:b/>
                <w:bCs/>
                <w:lang w:val="en-US"/>
              </w:rPr>
              <w:t>Software</w:t>
            </w:r>
          </w:p>
        </w:tc>
        <w:tc>
          <w:tcPr>
            <w:tcW w:w="2376" w:type="dxa"/>
          </w:tcPr>
          <w:p w14:paraId="602E7EDD" w14:textId="6C0C5B4C" w:rsidR="007C480B" w:rsidRPr="006E52DD" w:rsidRDefault="007C480B" w:rsidP="007C480B">
            <w:pPr>
              <w:jc w:val="center"/>
              <w:rPr>
                <w:rFonts w:cs="Times"/>
                <w:b/>
                <w:bCs/>
                <w:lang w:val="en-US"/>
              </w:rPr>
            </w:pPr>
            <w:r w:rsidRPr="006E52DD">
              <w:rPr>
                <w:rFonts w:cs="Times"/>
                <w:b/>
                <w:bCs/>
                <w:lang w:val="en-US"/>
              </w:rPr>
              <w:t>Version</w:t>
            </w:r>
          </w:p>
        </w:tc>
      </w:tr>
      <w:tr w:rsidR="007C480B" w:rsidRPr="006E52DD" w14:paraId="39DD2239" w14:textId="77777777" w:rsidTr="00CA2442">
        <w:tc>
          <w:tcPr>
            <w:tcW w:w="4219" w:type="dxa"/>
          </w:tcPr>
          <w:p w14:paraId="27CAFB69" w14:textId="3615B7A6" w:rsidR="007C480B" w:rsidRPr="006E52DD" w:rsidRDefault="00BC05E4" w:rsidP="007C480B">
            <w:pPr>
              <w:rPr>
                <w:rFonts w:cs="Times"/>
                <w:lang w:val="en-US"/>
              </w:rPr>
            </w:pPr>
            <w:r w:rsidRPr="006E52DD">
              <w:rPr>
                <w:rFonts w:cs="Times"/>
                <w:lang w:val="en-US"/>
              </w:rPr>
              <w:t xml:space="preserve">Host Machine </w:t>
            </w:r>
            <w:r w:rsidR="007C480B" w:rsidRPr="006E52DD">
              <w:rPr>
                <w:rFonts w:cs="Times"/>
                <w:lang w:val="en-US"/>
              </w:rPr>
              <w:t>Operating system</w:t>
            </w:r>
          </w:p>
        </w:tc>
        <w:tc>
          <w:tcPr>
            <w:tcW w:w="2693" w:type="dxa"/>
          </w:tcPr>
          <w:p w14:paraId="311BAF68" w14:textId="700F1728" w:rsidR="007C480B" w:rsidRPr="006E52DD" w:rsidRDefault="007C480B" w:rsidP="007C480B">
            <w:pPr>
              <w:rPr>
                <w:rFonts w:cs="Times"/>
                <w:lang w:val="en-US"/>
              </w:rPr>
            </w:pPr>
            <w:r w:rsidRPr="006E52DD">
              <w:rPr>
                <w:rFonts w:cs="Times"/>
                <w:lang w:val="en-US"/>
              </w:rPr>
              <w:t>Windows 10 Home</w:t>
            </w:r>
          </w:p>
        </w:tc>
        <w:tc>
          <w:tcPr>
            <w:tcW w:w="2376" w:type="dxa"/>
          </w:tcPr>
          <w:p w14:paraId="0E24EE78" w14:textId="54E9A4FD" w:rsidR="007C480B" w:rsidRPr="006E52DD" w:rsidRDefault="007C480B" w:rsidP="007C480B">
            <w:pPr>
              <w:rPr>
                <w:rFonts w:cs="Times"/>
                <w:lang w:val="en-US"/>
              </w:rPr>
            </w:pPr>
            <w:r w:rsidRPr="006E52DD">
              <w:rPr>
                <w:rFonts w:cs="Times"/>
                <w:lang w:val="en-US"/>
              </w:rPr>
              <w:t>2</w:t>
            </w:r>
            <w:r w:rsidR="00961833" w:rsidRPr="006E52DD">
              <w:rPr>
                <w:rFonts w:cs="Times"/>
                <w:lang w:val="en-US"/>
              </w:rPr>
              <w:t>1</w:t>
            </w:r>
            <w:r w:rsidRPr="006E52DD">
              <w:rPr>
                <w:rFonts w:cs="Times"/>
                <w:lang w:val="en-US"/>
              </w:rPr>
              <w:t>H2</w:t>
            </w:r>
            <w:r w:rsidR="00961833" w:rsidRPr="006E52DD">
              <w:rPr>
                <w:rFonts w:cs="Times"/>
                <w:lang w:val="en-US"/>
              </w:rPr>
              <w:t xml:space="preserve"> OS build 22000.856</w:t>
            </w:r>
          </w:p>
        </w:tc>
      </w:tr>
      <w:tr w:rsidR="007C480B" w:rsidRPr="006E52DD" w14:paraId="372CB83E" w14:textId="77777777" w:rsidTr="00CA2442">
        <w:tc>
          <w:tcPr>
            <w:tcW w:w="4219" w:type="dxa"/>
          </w:tcPr>
          <w:p w14:paraId="7376BA1F" w14:textId="704B08EA" w:rsidR="007C480B" w:rsidRPr="006E52DD" w:rsidRDefault="00BC05E4" w:rsidP="007C480B">
            <w:pPr>
              <w:rPr>
                <w:rFonts w:cs="Times"/>
                <w:lang w:val="en-US"/>
              </w:rPr>
            </w:pPr>
            <w:r w:rsidRPr="006E52DD">
              <w:rPr>
                <w:rFonts w:cs="Times"/>
                <w:lang w:val="en-US"/>
              </w:rPr>
              <w:t xml:space="preserve">Host Machine </w:t>
            </w:r>
            <w:r w:rsidR="007C480B" w:rsidRPr="006E52DD">
              <w:rPr>
                <w:rFonts w:cs="Times"/>
                <w:lang w:val="en-US"/>
              </w:rPr>
              <w:t>Processor</w:t>
            </w:r>
          </w:p>
        </w:tc>
        <w:tc>
          <w:tcPr>
            <w:tcW w:w="2693" w:type="dxa"/>
          </w:tcPr>
          <w:p w14:paraId="2CCF3A2A" w14:textId="4E8CA3AF" w:rsidR="007C480B" w:rsidRPr="006E52DD" w:rsidRDefault="007C480B" w:rsidP="007C480B">
            <w:pPr>
              <w:rPr>
                <w:rFonts w:cs="Times"/>
                <w:lang w:val="en-US"/>
              </w:rPr>
            </w:pPr>
            <w:r w:rsidRPr="006E52DD">
              <w:rPr>
                <w:rFonts w:cs="Times"/>
                <w:lang w:val="en-US"/>
              </w:rPr>
              <w:t xml:space="preserve">Intel(R) Core(TM) i7-1065G7 </w:t>
            </w:r>
            <w:r w:rsidR="00CA2442" w:rsidRPr="006E52DD">
              <w:rPr>
                <w:rFonts w:cs="Times"/>
                <w:lang w:val="en-US"/>
              </w:rPr>
              <w:t xml:space="preserve">8 </w:t>
            </w:r>
            <w:r w:rsidRPr="006E52DD">
              <w:rPr>
                <w:rFonts w:cs="Times"/>
                <w:lang w:val="en-US"/>
              </w:rPr>
              <w:t>CPU</w:t>
            </w:r>
            <w:r w:rsidR="00CA2442" w:rsidRPr="006E52DD">
              <w:rPr>
                <w:rFonts w:cs="Times"/>
                <w:lang w:val="en-US"/>
              </w:rPr>
              <w:t>s</w:t>
            </w:r>
            <w:r w:rsidRPr="006E52DD">
              <w:rPr>
                <w:rFonts w:cs="Times"/>
                <w:lang w:val="en-US"/>
              </w:rPr>
              <w:t xml:space="preserve"> @ 1.30GHz 1.50 GHz</w:t>
            </w:r>
          </w:p>
        </w:tc>
        <w:tc>
          <w:tcPr>
            <w:tcW w:w="2376" w:type="dxa"/>
          </w:tcPr>
          <w:p w14:paraId="24F71D53" w14:textId="77777777" w:rsidR="007C480B" w:rsidRPr="006E52DD" w:rsidRDefault="007C480B" w:rsidP="007C480B">
            <w:pPr>
              <w:rPr>
                <w:rFonts w:cs="Times"/>
                <w:lang w:val="en-US"/>
              </w:rPr>
            </w:pPr>
          </w:p>
        </w:tc>
      </w:tr>
      <w:tr w:rsidR="00BC05E4" w:rsidRPr="006E52DD" w14:paraId="19EED697" w14:textId="77777777" w:rsidTr="00CA2442">
        <w:tc>
          <w:tcPr>
            <w:tcW w:w="4219" w:type="dxa"/>
          </w:tcPr>
          <w:p w14:paraId="5B723CD0" w14:textId="3B51CB5C" w:rsidR="00BC05E4" w:rsidRPr="006E52DD" w:rsidRDefault="00BC05E4" w:rsidP="007C480B">
            <w:pPr>
              <w:rPr>
                <w:rFonts w:cs="Times"/>
                <w:lang w:val="en-US"/>
              </w:rPr>
            </w:pPr>
            <w:r w:rsidRPr="006E52DD">
              <w:rPr>
                <w:rFonts w:cs="Times"/>
                <w:lang w:val="en-US"/>
              </w:rPr>
              <w:t>Host Machine RAM</w:t>
            </w:r>
          </w:p>
        </w:tc>
        <w:tc>
          <w:tcPr>
            <w:tcW w:w="2693" w:type="dxa"/>
          </w:tcPr>
          <w:p w14:paraId="4893F059" w14:textId="34010157" w:rsidR="00BC05E4" w:rsidRPr="006E52DD" w:rsidRDefault="00BC05E4" w:rsidP="007C480B">
            <w:pPr>
              <w:rPr>
                <w:rFonts w:cs="Times"/>
                <w:lang w:val="en-US"/>
              </w:rPr>
            </w:pPr>
            <w:r w:rsidRPr="006E52DD">
              <w:rPr>
                <w:rFonts w:cs="Times"/>
                <w:lang w:val="en-US"/>
              </w:rPr>
              <w:t>16.0 GB</w:t>
            </w:r>
          </w:p>
        </w:tc>
        <w:tc>
          <w:tcPr>
            <w:tcW w:w="2376" w:type="dxa"/>
          </w:tcPr>
          <w:p w14:paraId="6E7858AD" w14:textId="77777777" w:rsidR="00BC05E4" w:rsidRPr="006E52DD" w:rsidRDefault="00BC05E4" w:rsidP="007C480B">
            <w:pPr>
              <w:rPr>
                <w:rFonts w:cs="Times"/>
                <w:lang w:val="en-US"/>
              </w:rPr>
            </w:pPr>
          </w:p>
        </w:tc>
      </w:tr>
      <w:tr w:rsidR="00BC05E4" w:rsidRPr="0059133D" w14:paraId="2ED14D3F" w14:textId="77777777" w:rsidTr="00CA2442">
        <w:tc>
          <w:tcPr>
            <w:tcW w:w="4219" w:type="dxa"/>
          </w:tcPr>
          <w:p w14:paraId="1B4687E7" w14:textId="0E1BAB87" w:rsidR="00BC05E4" w:rsidRPr="006E52DD" w:rsidRDefault="00BC05E4" w:rsidP="007C480B">
            <w:pPr>
              <w:rPr>
                <w:rFonts w:cs="Times"/>
                <w:lang w:val="en-US"/>
              </w:rPr>
            </w:pPr>
            <w:r w:rsidRPr="006E52DD">
              <w:rPr>
                <w:rFonts w:cs="Times"/>
                <w:lang w:val="en-US"/>
              </w:rPr>
              <w:t>Host Machine Graphics</w:t>
            </w:r>
          </w:p>
        </w:tc>
        <w:tc>
          <w:tcPr>
            <w:tcW w:w="2693" w:type="dxa"/>
          </w:tcPr>
          <w:p w14:paraId="7BD873B1" w14:textId="7B9E88B0" w:rsidR="00BC05E4" w:rsidRPr="0073367A" w:rsidRDefault="00BC05E4" w:rsidP="007C480B">
            <w:pPr>
              <w:rPr>
                <w:rFonts w:cs="Times"/>
                <w:lang w:val="fr-FR"/>
              </w:rPr>
            </w:pPr>
            <w:r w:rsidRPr="0073367A">
              <w:rPr>
                <w:rFonts w:cs="Times"/>
                <w:lang w:val="fr-FR"/>
              </w:rPr>
              <w:t>Intel(R) Iris(R) Plus</w:t>
            </w:r>
          </w:p>
        </w:tc>
        <w:tc>
          <w:tcPr>
            <w:tcW w:w="2376" w:type="dxa"/>
          </w:tcPr>
          <w:p w14:paraId="39DB5825" w14:textId="77777777" w:rsidR="00BC05E4" w:rsidRPr="0073367A" w:rsidRDefault="00BC05E4" w:rsidP="007C480B">
            <w:pPr>
              <w:rPr>
                <w:rFonts w:cs="Times"/>
                <w:lang w:val="fr-FR"/>
              </w:rPr>
            </w:pPr>
          </w:p>
        </w:tc>
      </w:tr>
      <w:tr w:rsidR="006368E1" w:rsidRPr="006E52DD" w14:paraId="6507B132" w14:textId="77777777" w:rsidTr="00CA2442">
        <w:tc>
          <w:tcPr>
            <w:tcW w:w="4219" w:type="dxa"/>
          </w:tcPr>
          <w:p w14:paraId="73B7397F" w14:textId="7361FF27" w:rsidR="006368E1" w:rsidRPr="006E52DD" w:rsidRDefault="00265CB3" w:rsidP="007C480B">
            <w:pPr>
              <w:rPr>
                <w:rFonts w:cs="Times"/>
                <w:lang w:val="en-US"/>
              </w:rPr>
            </w:pPr>
            <w:r w:rsidRPr="006E52DD">
              <w:rPr>
                <w:rFonts w:cs="Times"/>
                <w:lang w:val="en-US"/>
              </w:rPr>
              <w:t>Software Device</w:t>
            </w:r>
          </w:p>
        </w:tc>
        <w:tc>
          <w:tcPr>
            <w:tcW w:w="2693" w:type="dxa"/>
          </w:tcPr>
          <w:p w14:paraId="5725B938" w14:textId="1444A29F" w:rsidR="006368E1" w:rsidRPr="006E52DD" w:rsidRDefault="00265CB3" w:rsidP="007C480B">
            <w:pPr>
              <w:rPr>
                <w:rFonts w:cs="Times"/>
                <w:lang w:val="en-US"/>
              </w:rPr>
            </w:pPr>
            <w:r w:rsidRPr="006E52DD">
              <w:rPr>
                <w:rFonts w:cs="Times"/>
                <w:lang w:val="en-US"/>
              </w:rPr>
              <w:t>Open vSwitch</w:t>
            </w:r>
          </w:p>
        </w:tc>
        <w:tc>
          <w:tcPr>
            <w:tcW w:w="2376" w:type="dxa"/>
          </w:tcPr>
          <w:p w14:paraId="5D3F6B64" w14:textId="55E1085A" w:rsidR="006368E1" w:rsidRPr="006E52DD" w:rsidRDefault="001B1708" w:rsidP="007C480B">
            <w:pPr>
              <w:rPr>
                <w:rFonts w:cs="Times"/>
                <w:lang w:val="en-US"/>
              </w:rPr>
            </w:pPr>
            <w:r w:rsidRPr="001B1708">
              <w:rPr>
                <w:rFonts w:cs="Times"/>
                <w:lang w:val="en-US"/>
              </w:rPr>
              <w:t>2.12.3</w:t>
            </w:r>
          </w:p>
        </w:tc>
      </w:tr>
      <w:tr w:rsidR="006368E1" w:rsidRPr="006E52DD" w14:paraId="4F4855CA" w14:textId="77777777" w:rsidTr="00CA2442">
        <w:tc>
          <w:tcPr>
            <w:tcW w:w="4219" w:type="dxa"/>
          </w:tcPr>
          <w:p w14:paraId="1916ED40" w14:textId="01CDF457" w:rsidR="006368E1" w:rsidRPr="006E52DD" w:rsidRDefault="00CF4B32" w:rsidP="007C480B">
            <w:pPr>
              <w:rPr>
                <w:rFonts w:cs="Times"/>
                <w:lang w:val="en-US"/>
              </w:rPr>
            </w:pPr>
            <w:r w:rsidRPr="006E52DD">
              <w:rPr>
                <w:rFonts w:cs="Times"/>
                <w:lang w:val="en-US"/>
              </w:rPr>
              <w:t>GNS 3 - Client part</w:t>
            </w:r>
          </w:p>
        </w:tc>
        <w:tc>
          <w:tcPr>
            <w:tcW w:w="2693" w:type="dxa"/>
          </w:tcPr>
          <w:p w14:paraId="1F9867ED" w14:textId="02CC72EC" w:rsidR="006368E1" w:rsidRPr="006E52DD" w:rsidRDefault="00CF4B32" w:rsidP="007C480B">
            <w:pPr>
              <w:rPr>
                <w:rFonts w:cs="Times"/>
                <w:lang w:val="en-US"/>
              </w:rPr>
            </w:pPr>
            <w:r w:rsidRPr="006E52DD">
              <w:rPr>
                <w:rFonts w:cs="Times"/>
                <w:lang w:val="en-US"/>
              </w:rPr>
              <w:t>GNS3-all-in-one software</w:t>
            </w:r>
          </w:p>
        </w:tc>
        <w:tc>
          <w:tcPr>
            <w:tcW w:w="2376" w:type="dxa"/>
          </w:tcPr>
          <w:p w14:paraId="34D7A100" w14:textId="0DC0D8E2" w:rsidR="006368E1" w:rsidRPr="006E52DD" w:rsidRDefault="00CF4B32" w:rsidP="007C480B">
            <w:pPr>
              <w:rPr>
                <w:rFonts w:cs="Times"/>
                <w:lang w:val="en-US"/>
              </w:rPr>
            </w:pPr>
            <w:r w:rsidRPr="006E52DD">
              <w:rPr>
                <w:rFonts w:cs="Times"/>
                <w:lang w:val="en-US"/>
              </w:rPr>
              <w:t>2.2.33.1</w:t>
            </w:r>
          </w:p>
        </w:tc>
      </w:tr>
      <w:tr w:rsidR="006368E1" w:rsidRPr="006E52DD" w14:paraId="73E8D186" w14:textId="77777777" w:rsidTr="00CA2442">
        <w:tc>
          <w:tcPr>
            <w:tcW w:w="4219" w:type="dxa"/>
          </w:tcPr>
          <w:p w14:paraId="06E7EE36" w14:textId="45FE17AF" w:rsidR="006368E1" w:rsidRPr="006E52DD" w:rsidRDefault="00227E40" w:rsidP="007C480B">
            <w:pPr>
              <w:rPr>
                <w:rFonts w:cs="Times"/>
                <w:lang w:val="en-US"/>
              </w:rPr>
            </w:pPr>
            <w:r w:rsidRPr="006E52DD">
              <w:rPr>
                <w:rFonts w:cs="Times"/>
                <w:lang w:val="en-US"/>
              </w:rPr>
              <w:t xml:space="preserve">Traffic Analyzer </w:t>
            </w:r>
          </w:p>
        </w:tc>
        <w:tc>
          <w:tcPr>
            <w:tcW w:w="2693" w:type="dxa"/>
          </w:tcPr>
          <w:p w14:paraId="0AAA551A" w14:textId="3FDF669F" w:rsidR="006368E1" w:rsidRPr="006E52DD" w:rsidRDefault="00227E40" w:rsidP="007C480B">
            <w:pPr>
              <w:rPr>
                <w:rFonts w:cs="Times"/>
                <w:lang w:val="en-US"/>
              </w:rPr>
            </w:pPr>
            <w:r w:rsidRPr="006E52DD">
              <w:rPr>
                <w:rFonts w:cs="Times"/>
                <w:lang w:val="en-US"/>
              </w:rPr>
              <w:t>Wireshark</w:t>
            </w:r>
          </w:p>
        </w:tc>
        <w:tc>
          <w:tcPr>
            <w:tcW w:w="2376" w:type="dxa"/>
          </w:tcPr>
          <w:p w14:paraId="438F84DC" w14:textId="09ECC0ED" w:rsidR="006368E1" w:rsidRPr="006E52DD" w:rsidRDefault="001B1708" w:rsidP="007C480B">
            <w:pPr>
              <w:rPr>
                <w:rFonts w:cs="Times"/>
                <w:lang w:val="en-US"/>
              </w:rPr>
            </w:pPr>
            <w:r>
              <w:rPr>
                <w:rFonts w:cs="Times"/>
                <w:lang w:val="en-US"/>
              </w:rPr>
              <w:t>3.6.6</w:t>
            </w:r>
          </w:p>
        </w:tc>
      </w:tr>
      <w:tr w:rsidR="007C480B" w:rsidRPr="006E52DD" w14:paraId="25446B56" w14:textId="77777777" w:rsidTr="00CA2442">
        <w:tc>
          <w:tcPr>
            <w:tcW w:w="4219" w:type="dxa"/>
          </w:tcPr>
          <w:p w14:paraId="49A4FA1D" w14:textId="0356DB59" w:rsidR="007C480B" w:rsidRPr="006E52DD" w:rsidRDefault="007C480B" w:rsidP="007C480B">
            <w:pPr>
              <w:rPr>
                <w:rFonts w:cs="Times"/>
                <w:lang w:val="en-US"/>
              </w:rPr>
            </w:pPr>
            <w:r w:rsidRPr="006E52DD">
              <w:rPr>
                <w:rFonts w:cs="Times"/>
                <w:lang w:val="en-US"/>
              </w:rPr>
              <w:t>Virtual Machine</w:t>
            </w:r>
            <w:r w:rsidR="00BC05E4" w:rsidRPr="006E52DD">
              <w:rPr>
                <w:rFonts w:cs="Times"/>
                <w:lang w:val="en-US"/>
              </w:rPr>
              <w:t>s</w:t>
            </w:r>
            <w:r w:rsidR="00D75D14" w:rsidRPr="006E52DD">
              <w:rPr>
                <w:rFonts w:cs="Times"/>
                <w:lang w:val="en-US"/>
              </w:rPr>
              <w:t xml:space="preserve"> Hypervisor</w:t>
            </w:r>
            <w:r w:rsidR="00BC05E4" w:rsidRPr="006E52DD">
              <w:rPr>
                <w:rFonts w:cs="Times"/>
                <w:lang w:val="en-US"/>
              </w:rPr>
              <w:t xml:space="preserve"> Manager</w:t>
            </w:r>
          </w:p>
        </w:tc>
        <w:tc>
          <w:tcPr>
            <w:tcW w:w="2693" w:type="dxa"/>
          </w:tcPr>
          <w:p w14:paraId="591C1156" w14:textId="21947B6C" w:rsidR="007C480B" w:rsidRPr="006E52DD" w:rsidRDefault="007C480B" w:rsidP="007C480B">
            <w:pPr>
              <w:rPr>
                <w:rFonts w:cs="Times"/>
                <w:lang w:val="en-US"/>
              </w:rPr>
            </w:pPr>
            <w:r w:rsidRPr="006E52DD">
              <w:rPr>
                <w:rFonts w:cs="Times"/>
                <w:lang w:val="en-US"/>
              </w:rPr>
              <w:t>Oracle Virtual Box</w:t>
            </w:r>
          </w:p>
        </w:tc>
        <w:tc>
          <w:tcPr>
            <w:tcW w:w="2376" w:type="dxa"/>
          </w:tcPr>
          <w:p w14:paraId="24D1F22D" w14:textId="30B19436" w:rsidR="007C480B" w:rsidRPr="006E52DD" w:rsidRDefault="00BC05E4" w:rsidP="007C480B">
            <w:pPr>
              <w:rPr>
                <w:rFonts w:cs="Times"/>
                <w:lang w:val="en-US"/>
              </w:rPr>
            </w:pPr>
            <w:r w:rsidRPr="006E52DD">
              <w:rPr>
                <w:rFonts w:cs="Times"/>
                <w:lang w:val="en-US"/>
              </w:rPr>
              <w:t>6.1.36 r152435 (Qt5.6.2)</w:t>
            </w:r>
          </w:p>
        </w:tc>
      </w:tr>
      <w:tr w:rsidR="00D8246E" w:rsidRPr="006E52DD" w14:paraId="0EBCB1C8" w14:textId="77777777" w:rsidTr="00CA2442">
        <w:tc>
          <w:tcPr>
            <w:tcW w:w="4219" w:type="dxa"/>
          </w:tcPr>
          <w:p w14:paraId="1FEFC4D1" w14:textId="7E972235" w:rsidR="00D8246E" w:rsidRPr="006E52DD" w:rsidRDefault="00D8246E" w:rsidP="00157194">
            <w:pPr>
              <w:pStyle w:val="ListParagraph"/>
              <w:numPr>
                <w:ilvl w:val="0"/>
                <w:numId w:val="43"/>
              </w:numPr>
              <w:ind w:left="470" w:hanging="357"/>
              <w:rPr>
                <w:rFonts w:cs="Times"/>
                <w:lang w:val="en-US"/>
              </w:rPr>
            </w:pPr>
            <w:r w:rsidRPr="006E52DD">
              <w:rPr>
                <w:rFonts w:cs="Times"/>
                <w:lang w:val="en-US"/>
              </w:rPr>
              <w:t>GNS3 VM</w:t>
            </w:r>
          </w:p>
        </w:tc>
        <w:tc>
          <w:tcPr>
            <w:tcW w:w="2693" w:type="dxa"/>
          </w:tcPr>
          <w:p w14:paraId="4C5E5BA5" w14:textId="77777777" w:rsidR="00D8246E" w:rsidRPr="006E52DD" w:rsidRDefault="00D8246E" w:rsidP="00D8246E">
            <w:pPr>
              <w:rPr>
                <w:rFonts w:cs="Times"/>
                <w:lang w:val="en-US"/>
              </w:rPr>
            </w:pPr>
          </w:p>
        </w:tc>
        <w:tc>
          <w:tcPr>
            <w:tcW w:w="2376" w:type="dxa"/>
          </w:tcPr>
          <w:p w14:paraId="5AEE9AFD" w14:textId="77777777" w:rsidR="00D8246E" w:rsidRPr="006E52DD" w:rsidRDefault="00D8246E" w:rsidP="00D8246E">
            <w:pPr>
              <w:rPr>
                <w:rFonts w:cs="Times"/>
                <w:lang w:val="en-US"/>
              </w:rPr>
            </w:pPr>
          </w:p>
        </w:tc>
      </w:tr>
      <w:tr w:rsidR="00D8246E" w:rsidRPr="006E52DD" w14:paraId="10D2C114" w14:textId="77777777" w:rsidTr="00CA2442">
        <w:tc>
          <w:tcPr>
            <w:tcW w:w="4219" w:type="dxa"/>
          </w:tcPr>
          <w:p w14:paraId="73EEE394" w14:textId="551FDB94" w:rsidR="00D8246E" w:rsidRPr="006E52DD" w:rsidRDefault="00D8246E" w:rsidP="00157194">
            <w:pPr>
              <w:pStyle w:val="ListParagraph"/>
              <w:numPr>
                <w:ilvl w:val="1"/>
                <w:numId w:val="43"/>
              </w:numPr>
              <w:ind w:left="924" w:hanging="357"/>
              <w:rPr>
                <w:rFonts w:cs="Times"/>
                <w:lang w:val="en-US"/>
              </w:rPr>
            </w:pPr>
            <w:bookmarkStart w:id="45" w:name="_Hlk113717251"/>
            <w:r w:rsidRPr="006E52DD">
              <w:rPr>
                <w:rFonts w:cs="Times"/>
                <w:lang w:val="en-US"/>
              </w:rPr>
              <w:t>GNS3 VM</w:t>
            </w:r>
          </w:p>
        </w:tc>
        <w:tc>
          <w:tcPr>
            <w:tcW w:w="2693" w:type="dxa"/>
          </w:tcPr>
          <w:p w14:paraId="2E9D8B32" w14:textId="4B6E4ADA" w:rsidR="00D8246E" w:rsidRPr="006E52DD" w:rsidRDefault="00D8246E" w:rsidP="00D8246E">
            <w:pPr>
              <w:rPr>
                <w:rFonts w:cs="Times"/>
                <w:lang w:val="en-US"/>
              </w:rPr>
            </w:pPr>
            <w:r w:rsidRPr="006E52DD">
              <w:rPr>
                <w:rFonts w:cs="Times"/>
                <w:lang w:val="en-US"/>
              </w:rPr>
              <w:t>Server</w:t>
            </w:r>
          </w:p>
        </w:tc>
        <w:tc>
          <w:tcPr>
            <w:tcW w:w="2376" w:type="dxa"/>
          </w:tcPr>
          <w:p w14:paraId="6CF1BC54" w14:textId="32C19A75" w:rsidR="00D8246E" w:rsidRPr="006E52DD" w:rsidRDefault="00D8246E" w:rsidP="00D8246E">
            <w:pPr>
              <w:rPr>
                <w:rFonts w:cs="Times"/>
                <w:lang w:val="en-US"/>
              </w:rPr>
            </w:pPr>
            <w:r w:rsidRPr="006E52DD">
              <w:rPr>
                <w:rFonts w:cs="Times"/>
                <w:lang w:val="en-US"/>
              </w:rPr>
              <w:t>2.2.33.1</w:t>
            </w:r>
          </w:p>
        </w:tc>
      </w:tr>
      <w:tr w:rsidR="00D8246E" w:rsidRPr="006E52DD" w14:paraId="4E3859E4" w14:textId="77777777" w:rsidTr="00CA2442">
        <w:tc>
          <w:tcPr>
            <w:tcW w:w="4219" w:type="dxa"/>
          </w:tcPr>
          <w:p w14:paraId="77FCFF46" w14:textId="0708391A" w:rsidR="00D8246E" w:rsidRPr="006E52DD" w:rsidRDefault="00D8246E" w:rsidP="00157194">
            <w:pPr>
              <w:pStyle w:val="ListParagraph"/>
              <w:numPr>
                <w:ilvl w:val="1"/>
                <w:numId w:val="43"/>
              </w:numPr>
              <w:ind w:left="924" w:hanging="357"/>
              <w:rPr>
                <w:rFonts w:cs="Times"/>
                <w:lang w:val="en-US"/>
              </w:rPr>
            </w:pPr>
            <w:r w:rsidRPr="006E52DD">
              <w:rPr>
                <w:rFonts w:cs="Times"/>
                <w:lang w:val="en-US"/>
              </w:rPr>
              <w:t>GNS3 VM Operating System</w:t>
            </w:r>
          </w:p>
        </w:tc>
        <w:tc>
          <w:tcPr>
            <w:tcW w:w="2693" w:type="dxa"/>
          </w:tcPr>
          <w:p w14:paraId="3FDA146B" w14:textId="61835902" w:rsidR="00D8246E" w:rsidRPr="006E52DD" w:rsidRDefault="00D8246E" w:rsidP="00D8246E">
            <w:pPr>
              <w:rPr>
                <w:rFonts w:cs="Times"/>
                <w:lang w:val="en-US"/>
              </w:rPr>
            </w:pPr>
            <w:r w:rsidRPr="006E52DD">
              <w:rPr>
                <w:rFonts w:cs="Times"/>
                <w:lang w:val="en-US"/>
              </w:rPr>
              <w:t xml:space="preserve">Ubuntu </w:t>
            </w:r>
          </w:p>
        </w:tc>
        <w:tc>
          <w:tcPr>
            <w:tcW w:w="2376" w:type="dxa"/>
          </w:tcPr>
          <w:p w14:paraId="2C4E2D9B" w14:textId="06FA9545" w:rsidR="00D8246E" w:rsidRPr="006E52DD" w:rsidRDefault="00D8246E" w:rsidP="00D8246E">
            <w:pPr>
              <w:rPr>
                <w:rFonts w:cs="Times"/>
                <w:lang w:val="en-US"/>
              </w:rPr>
            </w:pPr>
            <w:r w:rsidRPr="006E52DD">
              <w:rPr>
                <w:rFonts w:cs="Times"/>
                <w:lang w:val="en-US"/>
              </w:rPr>
              <w:t>20.04 Desktop</w:t>
            </w:r>
          </w:p>
        </w:tc>
      </w:tr>
      <w:tr w:rsidR="00D8246E" w:rsidRPr="006E52DD" w14:paraId="50977EE4" w14:textId="77777777" w:rsidTr="00CA2442">
        <w:tc>
          <w:tcPr>
            <w:tcW w:w="4219" w:type="dxa"/>
          </w:tcPr>
          <w:p w14:paraId="62DD5DB6" w14:textId="689A6DA3" w:rsidR="00D8246E" w:rsidRPr="006E52DD" w:rsidRDefault="00D8246E" w:rsidP="00157194">
            <w:pPr>
              <w:pStyle w:val="ListParagraph"/>
              <w:numPr>
                <w:ilvl w:val="1"/>
                <w:numId w:val="43"/>
              </w:numPr>
              <w:ind w:left="924" w:hanging="357"/>
              <w:rPr>
                <w:rFonts w:cs="Times"/>
                <w:lang w:val="en-US"/>
              </w:rPr>
            </w:pPr>
            <w:r w:rsidRPr="006E52DD">
              <w:rPr>
                <w:rFonts w:cs="Times"/>
                <w:lang w:val="en-US"/>
              </w:rPr>
              <w:t>GNS3 VM RAM</w:t>
            </w:r>
            <w:r w:rsidR="00265CB3" w:rsidRPr="006E52DD">
              <w:rPr>
                <w:rFonts w:cs="Times"/>
                <w:lang w:val="en-US"/>
              </w:rPr>
              <w:t>, Memory, CPUs</w:t>
            </w:r>
          </w:p>
        </w:tc>
        <w:tc>
          <w:tcPr>
            <w:tcW w:w="2693" w:type="dxa"/>
          </w:tcPr>
          <w:p w14:paraId="6160FFCF" w14:textId="576037ED" w:rsidR="00D8246E" w:rsidRPr="006E52DD" w:rsidRDefault="00265CB3" w:rsidP="00D8246E">
            <w:pPr>
              <w:rPr>
                <w:rFonts w:cs="Times"/>
                <w:lang w:val="en-US"/>
              </w:rPr>
            </w:pPr>
            <w:r w:rsidRPr="006E52DD">
              <w:rPr>
                <w:rFonts w:cs="Times"/>
                <w:lang w:val="en-US"/>
              </w:rPr>
              <w:t>8.0</w:t>
            </w:r>
            <w:r w:rsidR="00D8246E" w:rsidRPr="006E52DD">
              <w:rPr>
                <w:rFonts w:cs="Times"/>
                <w:lang w:val="en-US"/>
              </w:rPr>
              <w:t xml:space="preserve"> GB</w:t>
            </w:r>
            <w:r w:rsidRPr="006E52DD">
              <w:rPr>
                <w:rFonts w:cs="Times"/>
                <w:lang w:val="en-US"/>
              </w:rPr>
              <w:t>, 40 GB, 3</w:t>
            </w:r>
          </w:p>
        </w:tc>
        <w:tc>
          <w:tcPr>
            <w:tcW w:w="2376" w:type="dxa"/>
          </w:tcPr>
          <w:p w14:paraId="6142893B" w14:textId="77777777" w:rsidR="00D8246E" w:rsidRPr="006E52DD" w:rsidRDefault="00D8246E" w:rsidP="00D8246E">
            <w:pPr>
              <w:rPr>
                <w:rFonts w:cs="Times"/>
                <w:lang w:val="en-US"/>
              </w:rPr>
            </w:pPr>
          </w:p>
        </w:tc>
      </w:tr>
      <w:bookmarkEnd w:id="45"/>
      <w:tr w:rsidR="00D8246E" w:rsidRPr="006E52DD" w14:paraId="54918801" w14:textId="77777777" w:rsidTr="00CA2442">
        <w:tc>
          <w:tcPr>
            <w:tcW w:w="4219" w:type="dxa"/>
          </w:tcPr>
          <w:p w14:paraId="7ECD2E43" w14:textId="56FAC2B3" w:rsidR="00D8246E" w:rsidRPr="006E52DD" w:rsidRDefault="00D8246E" w:rsidP="00157194">
            <w:pPr>
              <w:pStyle w:val="ListParagraph"/>
              <w:numPr>
                <w:ilvl w:val="0"/>
                <w:numId w:val="43"/>
              </w:numPr>
              <w:ind w:left="470" w:hanging="357"/>
              <w:rPr>
                <w:rFonts w:cs="Times"/>
                <w:lang w:val="en-US"/>
              </w:rPr>
            </w:pPr>
            <w:r w:rsidRPr="006E52DD">
              <w:rPr>
                <w:rFonts w:cs="Times"/>
                <w:lang w:val="en-US"/>
              </w:rPr>
              <w:t>Mininet-VM</w:t>
            </w:r>
          </w:p>
        </w:tc>
        <w:tc>
          <w:tcPr>
            <w:tcW w:w="2693" w:type="dxa"/>
          </w:tcPr>
          <w:p w14:paraId="2074C125" w14:textId="77777777" w:rsidR="00D8246E" w:rsidRPr="006E52DD" w:rsidRDefault="00D8246E" w:rsidP="00D8246E">
            <w:pPr>
              <w:rPr>
                <w:rFonts w:cs="Times"/>
                <w:lang w:val="en-US"/>
              </w:rPr>
            </w:pPr>
          </w:p>
        </w:tc>
        <w:tc>
          <w:tcPr>
            <w:tcW w:w="2376" w:type="dxa"/>
          </w:tcPr>
          <w:p w14:paraId="3A226535" w14:textId="77777777" w:rsidR="00D8246E" w:rsidRPr="006E52DD" w:rsidRDefault="00D8246E" w:rsidP="00D8246E">
            <w:pPr>
              <w:rPr>
                <w:rFonts w:cs="Times"/>
                <w:lang w:val="en-US"/>
              </w:rPr>
            </w:pPr>
          </w:p>
        </w:tc>
      </w:tr>
      <w:tr w:rsidR="00D8246E" w:rsidRPr="006E52DD" w14:paraId="20EE09F7" w14:textId="77777777" w:rsidTr="00CA2442">
        <w:tc>
          <w:tcPr>
            <w:tcW w:w="4219" w:type="dxa"/>
          </w:tcPr>
          <w:p w14:paraId="6E1B81D3" w14:textId="69090C06" w:rsidR="00D8246E" w:rsidRPr="006E52DD" w:rsidRDefault="00FA3357" w:rsidP="00157194">
            <w:pPr>
              <w:pStyle w:val="ListParagraph"/>
              <w:numPr>
                <w:ilvl w:val="1"/>
                <w:numId w:val="43"/>
              </w:numPr>
              <w:ind w:left="924" w:hanging="357"/>
              <w:rPr>
                <w:rFonts w:cs="Times"/>
                <w:lang w:val="en-US"/>
              </w:rPr>
            </w:pPr>
            <w:r w:rsidRPr="006E52DD">
              <w:rPr>
                <w:rFonts w:cs="Times"/>
                <w:lang w:val="en-US"/>
              </w:rPr>
              <w:t>Mininet</w:t>
            </w:r>
          </w:p>
        </w:tc>
        <w:tc>
          <w:tcPr>
            <w:tcW w:w="2693" w:type="dxa"/>
          </w:tcPr>
          <w:p w14:paraId="30507856" w14:textId="77777777" w:rsidR="00D8246E" w:rsidRPr="006E52DD" w:rsidRDefault="00D8246E" w:rsidP="00D8246E">
            <w:pPr>
              <w:rPr>
                <w:rFonts w:cs="Times"/>
                <w:lang w:val="en-US"/>
              </w:rPr>
            </w:pPr>
          </w:p>
        </w:tc>
        <w:tc>
          <w:tcPr>
            <w:tcW w:w="2376" w:type="dxa"/>
          </w:tcPr>
          <w:p w14:paraId="1A253850" w14:textId="42FDEAE1" w:rsidR="00D8246E" w:rsidRPr="006E52DD" w:rsidRDefault="00FA3357" w:rsidP="00D8246E">
            <w:pPr>
              <w:rPr>
                <w:rFonts w:cs="Times"/>
                <w:lang w:val="en-US"/>
              </w:rPr>
            </w:pPr>
            <w:r w:rsidRPr="006E52DD">
              <w:rPr>
                <w:rFonts w:cs="Times"/>
                <w:lang w:val="en-US"/>
              </w:rPr>
              <w:t>2.3.0</w:t>
            </w:r>
          </w:p>
        </w:tc>
      </w:tr>
      <w:tr w:rsidR="00D8246E" w:rsidRPr="006E52DD" w14:paraId="0C48C960" w14:textId="77777777" w:rsidTr="00CA2442">
        <w:tc>
          <w:tcPr>
            <w:tcW w:w="4219" w:type="dxa"/>
          </w:tcPr>
          <w:p w14:paraId="67010558" w14:textId="43E26BE5" w:rsidR="00D8246E" w:rsidRPr="006E52DD" w:rsidRDefault="00FA3357" w:rsidP="00157194">
            <w:pPr>
              <w:pStyle w:val="ListParagraph"/>
              <w:numPr>
                <w:ilvl w:val="1"/>
                <w:numId w:val="43"/>
              </w:numPr>
              <w:ind w:left="924" w:hanging="357"/>
              <w:rPr>
                <w:rFonts w:cs="Times"/>
                <w:lang w:val="en-US"/>
              </w:rPr>
            </w:pPr>
            <w:r w:rsidRPr="006E52DD">
              <w:rPr>
                <w:rFonts w:cs="Times"/>
                <w:lang w:val="en-US"/>
              </w:rPr>
              <w:t xml:space="preserve">Mininet-VM </w:t>
            </w:r>
            <w:r w:rsidR="00D8246E" w:rsidRPr="006E52DD">
              <w:rPr>
                <w:rFonts w:cs="Times"/>
                <w:lang w:val="en-US"/>
              </w:rPr>
              <w:t>Operating System</w:t>
            </w:r>
          </w:p>
        </w:tc>
        <w:tc>
          <w:tcPr>
            <w:tcW w:w="2693" w:type="dxa"/>
          </w:tcPr>
          <w:p w14:paraId="2D36FF26" w14:textId="263959B4" w:rsidR="00D8246E" w:rsidRPr="006E52DD" w:rsidRDefault="00D8246E" w:rsidP="00D8246E">
            <w:pPr>
              <w:rPr>
                <w:rFonts w:cs="Times"/>
                <w:lang w:val="en-US"/>
              </w:rPr>
            </w:pPr>
            <w:r w:rsidRPr="006E52DD">
              <w:rPr>
                <w:rFonts w:cs="Times"/>
                <w:lang w:val="en-US"/>
              </w:rPr>
              <w:t xml:space="preserve">Ubuntu </w:t>
            </w:r>
          </w:p>
        </w:tc>
        <w:tc>
          <w:tcPr>
            <w:tcW w:w="2376" w:type="dxa"/>
          </w:tcPr>
          <w:p w14:paraId="31E72A26" w14:textId="013309BD" w:rsidR="00D8246E" w:rsidRPr="006E52DD" w:rsidRDefault="00D8246E" w:rsidP="00D8246E">
            <w:pPr>
              <w:rPr>
                <w:rFonts w:cs="Times"/>
                <w:lang w:val="en-US"/>
              </w:rPr>
            </w:pPr>
            <w:r w:rsidRPr="006E52DD">
              <w:rPr>
                <w:rFonts w:cs="Times"/>
                <w:lang w:val="en-US"/>
              </w:rPr>
              <w:t>20.04 Desktop</w:t>
            </w:r>
          </w:p>
        </w:tc>
      </w:tr>
      <w:tr w:rsidR="00D8246E" w:rsidRPr="006E52DD" w14:paraId="77D1A15E" w14:textId="77777777" w:rsidTr="00CA2442">
        <w:tc>
          <w:tcPr>
            <w:tcW w:w="4219" w:type="dxa"/>
          </w:tcPr>
          <w:p w14:paraId="5F622BFC" w14:textId="78C3A0B3" w:rsidR="00D8246E" w:rsidRPr="006E52DD" w:rsidRDefault="00FA3357" w:rsidP="00157194">
            <w:pPr>
              <w:pStyle w:val="ListParagraph"/>
              <w:numPr>
                <w:ilvl w:val="1"/>
                <w:numId w:val="43"/>
              </w:numPr>
              <w:ind w:left="924" w:hanging="357"/>
              <w:rPr>
                <w:rFonts w:cs="Times"/>
                <w:lang w:val="en-US"/>
              </w:rPr>
            </w:pPr>
            <w:r w:rsidRPr="006E52DD">
              <w:rPr>
                <w:rFonts w:cs="Times"/>
                <w:lang w:val="en-US"/>
              </w:rPr>
              <w:t xml:space="preserve">Mininet-VM </w:t>
            </w:r>
            <w:r w:rsidR="00D8246E" w:rsidRPr="006E52DD">
              <w:rPr>
                <w:rFonts w:cs="Times"/>
                <w:lang w:val="en-US"/>
              </w:rPr>
              <w:t>RAM</w:t>
            </w:r>
            <w:r w:rsidR="00265CB3" w:rsidRPr="006E52DD">
              <w:rPr>
                <w:rFonts w:cs="Times"/>
                <w:lang w:val="en-US"/>
              </w:rPr>
              <w:t>, Memory, CPUs</w:t>
            </w:r>
          </w:p>
        </w:tc>
        <w:tc>
          <w:tcPr>
            <w:tcW w:w="2693" w:type="dxa"/>
          </w:tcPr>
          <w:p w14:paraId="543E40A8" w14:textId="2187A2AF" w:rsidR="00D8246E" w:rsidRPr="006E52DD" w:rsidRDefault="00FA3357" w:rsidP="00D8246E">
            <w:pPr>
              <w:rPr>
                <w:rFonts w:cs="Times"/>
                <w:lang w:val="en-US"/>
              </w:rPr>
            </w:pPr>
            <w:r w:rsidRPr="006E52DD">
              <w:rPr>
                <w:rFonts w:cs="Times"/>
                <w:lang w:val="en-US"/>
              </w:rPr>
              <w:t>2.0</w:t>
            </w:r>
            <w:r w:rsidR="00D8246E" w:rsidRPr="006E52DD">
              <w:rPr>
                <w:rFonts w:cs="Times"/>
                <w:lang w:val="en-US"/>
              </w:rPr>
              <w:t xml:space="preserve"> GB</w:t>
            </w:r>
            <w:r w:rsidR="00265CB3" w:rsidRPr="006E52DD">
              <w:rPr>
                <w:rFonts w:cs="Times"/>
                <w:lang w:val="en-US"/>
              </w:rPr>
              <w:t>, 10 GB, 2</w:t>
            </w:r>
          </w:p>
        </w:tc>
        <w:tc>
          <w:tcPr>
            <w:tcW w:w="2376" w:type="dxa"/>
          </w:tcPr>
          <w:p w14:paraId="73434C43" w14:textId="77777777" w:rsidR="00D8246E" w:rsidRPr="006E52DD" w:rsidRDefault="00D8246E" w:rsidP="00D8246E">
            <w:pPr>
              <w:rPr>
                <w:rFonts w:cs="Times"/>
                <w:lang w:val="en-US"/>
              </w:rPr>
            </w:pPr>
          </w:p>
        </w:tc>
      </w:tr>
      <w:tr w:rsidR="00FA3357" w:rsidRPr="006E52DD" w14:paraId="3B64F9EF" w14:textId="77777777" w:rsidTr="00CA2442">
        <w:tc>
          <w:tcPr>
            <w:tcW w:w="4219" w:type="dxa"/>
          </w:tcPr>
          <w:p w14:paraId="0FF01027" w14:textId="3632C425" w:rsidR="00FA3357" w:rsidRPr="006E52DD" w:rsidRDefault="00FA3357" w:rsidP="00157194">
            <w:pPr>
              <w:pStyle w:val="ListParagraph"/>
              <w:numPr>
                <w:ilvl w:val="0"/>
                <w:numId w:val="43"/>
              </w:numPr>
              <w:ind w:left="470" w:hanging="357"/>
              <w:rPr>
                <w:rFonts w:cs="Times"/>
                <w:lang w:val="en-US"/>
              </w:rPr>
            </w:pPr>
            <w:r w:rsidRPr="006E52DD">
              <w:rPr>
                <w:rFonts w:cs="Times"/>
                <w:lang w:val="en-US"/>
              </w:rPr>
              <w:t>ONOS</w:t>
            </w:r>
            <w:r w:rsidR="006F14DF" w:rsidRPr="006E52DD">
              <w:rPr>
                <w:rFonts w:cs="Times"/>
                <w:lang w:val="en-US"/>
              </w:rPr>
              <w:t>-VM</w:t>
            </w:r>
          </w:p>
        </w:tc>
        <w:tc>
          <w:tcPr>
            <w:tcW w:w="2693" w:type="dxa"/>
          </w:tcPr>
          <w:p w14:paraId="07A86C6E" w14:textId="77777777" w:rsidR="00FA3357" w:rsidRPr="006E52DD" w:rsidRDefault="00FA3357" w:rsidP="00FA3357">
            <w:pPr>
              <w:rPr>
                <w:rFonts w:cs="Times"/>
                <w:lang w:val="en-US"/>
              </w:rPr>
            </w:pPr>
          </w:p>
        </w:tc>
        <w:tc>
          <w:tcPr>
            <w:tcW w:w="2376" w:type="dxa"/>
          </w:tcPr>
          <w:p w14:paraId="63547DA4" w14:textId="77777777" w:rsidR="00FA3357" w:rsidRPr="006E52DD" w:rsidRDefault="00FA3357" w:rsidP="00FA3357">
            <w:pPr>
              <w:rPr>
                <w:rFonts w:cs="Times"/>
                <w:lang w:val="en-US"/>
              </w:rPr>
            </w:pPr>
          </w:p>
        </w:tc>
      </w:tr>
      <w:tr w:rsidR="00FA3357" w:rsidRPr="006E52DD" w14:paraId="009B2DF6" w14:textId="77777777" w:rsidTr="00CA2442">
        <w:tc>
          <w:tcPr>
            <w:tcW w:w="4219" w:type="dxa"/>
          </w:tcPr>
          <w:p w14:paraId="2BD51B3E" w14:textId="2E4C2D7B" w:rsidR="00FA3357" w:rsidRPr="006E52DD" w:rsidRDefault="00FA3357" w:rsidP="00157194">
            <w:pPr>
              <w:pStyle w:val="ListParagraph"/>
              <w:numPr>
                <w:ilvl w:val="1"/>
                <w:numId w:val="43"/>
              </w:numPr>
              <w:ind w:left="924" w:hanging="357"/>
              <w:rPr>
                <w:rFonts w:cs="Times"/>
                <w:lang w:val="en-US"/>
              </w:rPr>
            </w:pPr>
            <w:r w:rsidRPr="006E52DD">
              <w:rPr>
                <w:rFonts w:cs="Times"/>
                <w:lang w:val="en-US"/>
              </w:rPr>
              <w:t>ONOS</w:t>
            </w:r>
          </w:p>
        </w:tc>
        <w:tc>
          <w:tcPr>
            <w:tcW w:w="2693" w:type="dxa"/>
          </w:tcPr>
          <w:p w14:paraId="2982F610" w14:textId="45FD7E20" w:rsidR="00FA3357" w:rsidRPr="006E52DD" w:rsidRDefault="00614749" w:rsidP="00FA3357">
            <w:pPr>
              <w:rPr>
                <w:rFonts w:cs="Times"/>
                <w:lang w:val="en-US"/>
              </w:rPr>
            </w:pPr>
            <w:r w:rsidRPr="006E52DD">
              <w:rPr>
                <w:rFonts w:cs="Times"/>
                <w:lang w:val="en-US"/>
              </w:rPr>
              <w:t>X-Wing (LTS)</w:t>
            </w:r>
          </w:p>
        </w:tc>
        <w:tc>
          <w:tcPr>
            <w:tcW w:w="2376" w:type="dxa"/>
          </w:tcPr>
          <w:p w14:paraId="202683CE" w14:textId="0727EEF0" w:rsidR="00FA3357" w:rsidRPr="006E52DD" w:rsidRDefault="00614749" w:rsidP="00FA3357">
            <w:pPr>
              <w:rPr>
                <w:rFonts w:cs="Times"/>
                <w:lang w:val="en-US"/>
              </w:rPr>
            </w:pPr>
            <w:r w:rsidRPr="006E52DD">
              <w:rPr>
                <w:rFonts w:cs="Times"/>
                <w:lang w:val="en-US"/>
              </w:rPr>
              <w:t>2.7.0</w:t>
            </w:r>
          </w:p>
        </w:tc>
      </w:tr>
      <w:tr w:rsidR="00FA3357" w:rsidRPr="006E52DD" w14:paraId="7B4C2E2C" w14:textId="77777777" w:rsidTr="00CA2442">
        <w:tc>
          <w:tcPr>
            <w:tcW w:w="4219" w:type="dxa"/>
          </w:tcPr>
          <w:p w14:paraId="5C3EEBB7" w14:textId="2577B75A" w:rsidR="00FA3357" w:rsidRPr="006E52DD" w:rsidRDefault="00FA3357" w:rsidP="00157194">
            <w:pPr>
              <w:pStyle w:val="ListParagraph"/>
              <w:numPr>
                <w:ilvl w:val="1"/>
                <w:numId w:val="43"/>
              </w:numPr>
              <w:ind w:left="924" w:hanging="357"/>
              <w:rPr>
                <w:rFonts w:cs="Times"/>
                <w:lang w:val="en-US"/>
              </w:rPr>
            </w:pPr>
            <w:r w:rsidRPr="006E52DD">
              <w:rPr>
                <w:rFonts w:cs="Times"/>
                <w:lang w:val="en-US"/>
              </w:rPr>
              <w:t>ONOS-VM Operating System</w:t>
            </w:r>
          </w:p>
        </w:tc>
        <w:tc>
          <w:tcPr>
            <w:tcW w:w="2693" w:type="dxa"/>
          </w:tcPr>
          <w:p w14:paraId="74E5B1E8" w14:textId="30D4F20B" w:rsidR="00FA3357" w:rsidRPr="006E52DD" w:rsidRDefault="00FA3357" w:rsidP="00FA3357">
            <w:pPr>
              <w:rPr>
                <w:rFonts w:cs="Times"/>
                <w:lang w:val="en-US"/>
              </w:rPr>
            </w:pPr>
            <w:r w:rsidRPr="006E52DD">
              <w:rPr>
                <w:rFonts w:cs="Times"/>
                <w:lang w:val="en-US"/>
              </w:rPr>
              <w:t xml:space="preserve">Ubuntu </w:t>
            </w:r>
          </w:p>
        </w:tc>
        <w:tc>
          <w:tcPr>
            <w:tcW w:w="2376" w:type="dxa"/>
          </w:tcPr>
          <w:p w14:paraId="2AE70233" w14:textId="74566D6E" w:rsidR="00FA3357" w:rsidRPr="006E52DD" w:rsidRDefault="00FA3357" w:rsidP="00FA3357">
            <w:pPr>
              <w:rPr>
                <w:rFonts w:cs="Times"/>
                <w:lang w:val="en-US"/>
              </w:rPr>
            </w:pPr>
            <w:r w:rsidRPr="006E52DD">
              <w:rPr>
                <w:rFonts w:cs="Times"/>
                <w:lang w:val="en-US"/>
              </w:rPr>
              <w:t>20.04 Desktop</w:t>
            </w:r>
          </w:p>
        </w:tc>
      </w:tr>
      <w:tr w:rsidR="00FA3357" w:rsidRPr="006E52DD" w14:paraId="56168F09" w14:textId="77777777" w:rsidTr="00CA2442">
        <w:tc>
          <w:tcPr>
            <w:tcW w:w="4219" w:type="dxa"/>
          </w:tcPr>
          <w:p w14:paraId="34945169" w14:textId="03F8E346" w:rsidR="00FA3357" w:rsidRPr="006E52DD" w:rsidRDefault="00FA3357" w:rsidP="00157194">
            <w:pPr>
              <w:pStyle w:val="ListParagraph"/>
              <w:numPr>
                <w:ilvl w:val="1"/>
                <w:numId w:val="43"/>
              </w:numPr>
              <w:ind w:left="924" w:hanging="357"/>
              <w:rPr>
                <w:rFonts w:cs="Times"/>
                <w:lang w:val="en-US"/>
              </w:rPr>
            </w:pPr>
            <w:r w:rsidRPr="006E52DD">
              <w:rPr>
                <w:rFonts w:cs="Times"/>
                <w:lang w:val="en-US"/>
              </w:rPr>
              <w:t>ONOS-VM RAM</w:t>
            </w:r>
            <w:r w:rsidR="00265CB3" w:rsidRPr="006E52DD">
              <w:rPr>
                <w:rFonts w:cs="Times"/>
                <w:lang w:val="en-US"/>
              </w:rPr>
              <w:t>, Memory, CPUs</w:t>
            </w:r>
          </w:p>
        </w:tc>
        <w:tc>
          <w:tcPr>
            <w:tcW w:w="2693" w:type="dxa"/>
          </w:tcPr>
          <w:p w14:paraId="3903F3B3" w14:textId="6E492D94" w:rsidR="00FA3357" w:rsidRPr="006E52DD" w:rsidRDefault="00614749" w:rsidP="00FA3357">
            <w:pPr>
              <w:rPr>
                <w:rFonts w:cs="Times"/>
                <w:lang w:val="en-US"/>
              </w:rPr>
            </w:pPr>
            <w:r w:rsidRPr="006E52DD">
              <w:rPr>
                <w:rFonts w:cs="Times"/>
                <w:lang w:val="en-US"/>
              </w:rPr>
              <w:t>3</w:t>
            </w:r>
            <w:r w:rsidR="00FA3357" w:rsidRPr="006E52DD">
              <w:rPr>
                <w:rFonts w:cs="Times"/>
                <w:lang w:val="en-US"/>
              </w:rPr>
              <w:t>.0 GB</w:t>
            </w:r>
            <w:r w:rsidR="00265CB3" w:rsidRPr="006E52DD">
              <w:rPr>
                <w:rFonts w:cs="Times"/>
                <w:lang w:val="en-US"/>
              </w:rPr>
              <w:t>, 15 GB, 3</w:t>
            </w:r>
          </w:p>
        </w:tc>
        <w:tc>
          <w:tcPr>
            <w:tcW w:w="2376" w:type="dxa"/>
          </w:tcPr>
          <w:p w14:paraId="67A8E999" w14:textId="77777777" w:rsidR="00FA3357" w:rsidRPr="006E52DD" w:rsidRDefault="00FA3357" w:rsidP="00FA3357">
            <w:pPr>
              <w:rPr>
                <w:rFonts w:cs="Times"/>
                <w:lang w:val="en-US"/>
              </w:rPr>
            </w:pPr>
          </w:p>
        </w:tc>
      </w:tr>
      <w:tr w:rsidR="00614749" w:rsidRPr="006E52DD" w14:paraId="38100C41" w14:textId="77777777" w:rsidTr="00CA2442">
        <w:tc>
          <w:tcPr>
            <w:tcW w:w="4219" w:type="dxa"/>
          </w:tcPr>
          <w:p w14:paraId="2B4FB05C" w14:textId="549B8A98" w:rsidR="00614749" w:rsidRPr="006E52DD" w:rsidRDefault="00614749" w:rsidP="00157194">
            <w:pPr>
              <w:pStyle w:val="ListParagraph"/>
              <w:numPr>
                <w:ilvl w:val="0"/>
                <w:numId w:val="43"/>
              </w:numPr>
              <w:ind w:left="470" w:hanging="357"/>
              <w:rPr>
                <w:rFonts w:cs="Times"/>
                <w:lang w:val="en-US"/>
              </w:rPr>
            </w:pPr>
            <w:r w:rsidRPr="006E52DD">
              <w:rPr>
                <w:rFonts w:cs="Times"/>
                <w:lang w:val="en-US"/>
              </w:rPr>
              <w:t>ODL</w:t>
            </w:r>
            <w:r w:rsidR="006F14DF" w:rsidRPr="006E52DD">
              <w:rPr>
                <w:rFonts w:cs="Times"/>
                <w:lang w:val="en-US"/>
              </w:rPr>
              <w:t>-VM</w:t>
            </w:r>
          </w:p>
        </w:tc>
        <w:tc>
          <w:tcPr>
            <w:tcW w:w="2693" w:type="dxa"/>
          </w:tcPr>
          <w:p w14:paraId="2B2D8507" w14:textId="77777777" w:rsidR="00614749" w:rsidRPr="006E52DD" w:rsidRDefault="00614749" w:rsidP="00614749">
            <w:pPr>
              <w:rPr>
                <w:rFonts w:cs="Times"/>
                <w:lang w:val="en-US"/>
              </w:rPr>
            </w:pPr>
          </w:p>
        </w:tc>
        <w:tc>
          <w:tcPr>
            <w:tcW w:w="2376" w:type="dxa"/>
          </w:tcPr>
          <w:p w14:paraId="0C551B96" w14:textId="77777777" w:rsidR="00614749" w:rsidRPr="006E52DD" w:rsidRDefault="00614749" w:rsidP="00614749">
            <w:pPr>
              <w:rPr>
                <w:rFonts w:cs="Times"/>
                <w:lang w:val="en-US"/>
              </w:rPr>
            </w:pPr>
          </w:p>
        </w:tc>
      </w:tr>
      <w:tr w:rsidR="00614749" w:rsidRPr="006E52DD" w14:paraId="77553C70" w14:textId="77777777" w:rsidTr="00CA2442">
        <w:tc>
          <w:tcPr>
            <w:tcW w:w="4219" w:type="dxa"/>
          </w:tcPr>
          <w:p w14:paraId="5AB2ED62" w14:textId="1D244279" w:rsidR="00614749" w:rsidRPr="006E52DD" w:rsidRDefault="00614749" w:rsidP="00157194">
            <w:pPr>
              <w:pStyle w:val="ListParagraph"/>
              <w:numPr>
                <w:ilvl w:val="1"/>
                <w:numId w:val="43"/>
              </w:numPr>
              <w:ind w:left="924" w:hanging="357"/>
              <w:rPr>
                <w:rFonts w:cs="Times"/>
                <w:lang w:val="en-US"/>
              </w:rPr>
            </w:pPr>
            <w:r w:rsidRPr="006E52DD">
              <w:rPr>
                <w:rFonts w:cs="Times"/>
                <w:lang w:val="en-US"/>
              </w:rPr>
              <w:t>ODL</w:t>
            </w:r>
          </w:p>
        </w:tc>
        <w:tc>
          <w:tcPr>
            <w:tcW w:w="2693" w:type="dxa"/>
          </w:tcPr>
          <w:p w14:paraId="1D49A54A" w14:textId="57ACCFAD" w:rsidR="00614749" w:rsidRPr="006E52DD" w:rsidRDefault="005C64ED" w:rsidP="00614749">
            <w:pPr>
              <w:rPr>
                <w:rFonts w:cs="Times"/>
                <w:lang w:val="en-US"/>
              </w:rPr>
            </w:pPr>
            <w:r w:rsidRPr="006E52DD">
              <w:rPr>
                <w:rFonts w:cs="Times"/>
                <w:lang w:val="en-US"/>
              </w:rPr>
              <w:t>Sulfur</w:t>
            </w:r>
          </w:p>
        </w:tc>
        <w:tc>
          <w:tcPr>
            <w:tcW w:w="2376" w:type="dxa"/>
          </w:tcPr>
          <w:p w14:paraId="2D56D5CF" w14:textId="10A94EF8" w:rsidR="00614749" w:rsidRPr="006E52DD" w:rsidRDefault="005C64ED" w:rsidP="00614749">
            <w:pPr>
              <w:rPr>
                <w:rFonts w:cs="Times"/>
                <w:lang w:val="en-US"/>
              </w:rPr>
            </w:pPr>
            <w:r w:rsidRPr="006E52DD">
              <w:rPr>
                <w:rFonts w:cs="Times"/>
                <w:lang w:val="en-US"/>
              </w:rPr>
              <w:t>SR1</w:t>
            </w:r>
          </w:p>
        </w:tc>
      </w:tr>
      <w:tr w:rsidR="00614749" w:rsidRPr="006E52DD" w14:paraId="6E560EEE" w14:textId="77777777" w:rsidTr="00CA2442">
        <w:tc>
          <w:tcPr>
            <w:tcW w:w="4219" w:type="dxa"/>
          </w:tcPr>
          <w:p w14:paraId="1BFC9784" w14:textId="2A23098E" w:rsidR="00614749" w:rsidRPr="006E52DD" w:rsidRDefault="00614749" w:rsidP="00157194">
            <w:pPr>
              <w:pStyle w:val="ListParagraph"/>
              <w:numPr>
                <w:ilvl w:val="1"/>
                <w:numId w:val="43"/>
              </w:numPr>
              <w:ind w:left="924" w:hanging="357"/>
              <w:rPr>
                <w:rFonts w:cs="Times"/>
                <w:lang w:val="en-US"/>
              </w:rPr>
            </w:pPr>
            <w:r w:rsidRPr="006E52DD">
              <w:rPr>
                <w:rFonts w:cs="Times"/>
                <w:lang w:val="en-US"/>
              </w:rPr>
              <w:t>ODL-VM Operating System</w:t>
            </w:r>
          </w:p>
        </w:tc>
        <w:tc>
          <w:tcPr>
            <w:tcW w:w="2693" w:type="dxa"/>
          </w:tcPr>
          <w:p w14:paraId="444D5C20" w14:textId="188A50E3" w:rsidR="00614749" w:rsidRPr="006E52DD" w:rsidRDefault="00614749" w:rsidP="00614749">
            <w:pPr>
              <w:rPr>
                <w:rFonts w:cs="Times"/>
                <w:lang w:val="en-US"/>
              </w:rPr>
            </w:pPr>
            <w:r w:rsidRPr="006E52DD">
              <w:rPr>
                <w:rFonts w:cs="Times"/>
                <w:lang w:val="en-US"/>
              </w:rPr>
              <w:t xml:space="preserve">Ubuntu </w:t>
            </w:r>
          </w:p>
        </w:tc>
        <w:tc>
          <w:tcPr>
            <w:tcW w:w="2376" w:type="dxa"/>
          </w:tcPr>
          <w:p w14:paraId="66D401CD" w14:textId="0D4DC70B" w:rsidR="00614749" w:rsidRPr="006E52DD" w:rsidRDefault="00614749" w:rsidP="00614749">
            <w:pPr>
              <w:rPr>
                <w:rFonts w:cs="Times"/>
                <w:lang w:val="en-US"/>
              </w:rPr>
            </w:pPr>
            <w:r w:rsidRPr="006E52DD">
              <w:rPr>
                <w:rFonts w:cs="Times"/>
                <w:lang w:val="en-US"/>
              </w:rPr>
              <w:t>20.04 Desktop</w:t>
            </w:r>
          </w:p>
        </w:tc>
      </w:tr>
      <w:tr w:rsidR="00614749" w:rsidRPr="006E52DD" w14:paraId="46EBC499" w14:textId="77777777" w:rsidTr="00CA2442">
        <w:tc>
          <w:tcPr>
            <w:tcW w:w="4219" w:type="dxa"/>
          </w:tcPr>
          <w:p w14:paraId="7687AB28" w14:textId="7E33ABCC" w:rsidR="00614749" w:rsidRPr="006E52DD" w:rsidRDefault="00614749" w:rsidP="00157194">
            <w:pPr>
              <w:pStyle w:val="ListParagraph"/>
              <w:numPr>
                <w:ilvl w:val="1"/>
                <w:numId w:val="43"/>
              </w:numPr>
              <w:ind w:left="924" w:hanging="357"/>
              <w:rPr>
                <w:rFonts w:cs="Times"/>
                <w:lang w:val="en-US"/>
              </w:rPr>
            </w:pPr>
            <w:r w:rsidRPr="006E52DD">
              <w:rPr>
                <w:rFonts w:cs="Times"/>
                <w:lang w:val="en-US"/>
              </w:rPr>
              <w:t>ODL-VM RAM</w:t>
            </w:r>
            <w:r w:rsidR="00265CB3" w:rsidRPr="006E52DD">
              <w:rPr>
                <w:rFonts w:cs="Times"/>
                <w:lang w:val="en-US"/>
              </w:rPr>
              <w:t>, Memory, CPUs</w:t>
            </w:r>
          </w:p>
        </w:tc>
        <w:tc>
          <w:tcPr>
            <w:tcW w:w="2693" w:type="dxa"/>
          </w:tcPr>
          <w:p w14:paraId="4DBE108C" w14:textId="0C9C5D3D" w:rsidR="00614749" w:rsidRPr="006E52DD" w:rsidRDefault="005C64ED" w:rsidP="00614749">
            <w:pPr>
              <w:rPr>
                <w:rFonts w:cs="Times"/>
                <w:lang w:val="en-US"/>
              </w:rPr>
            </w:pPr>
            <w:r w:rsidRPr="006E52DD">
              <w:rPr>
                <w:rFonts w:cs="Times"/>
                <w:lang w:val="en-US"/>
              </w:rPr>
              <w:t>2</w:t>
            </w:r>
            <w:r w:rsidR="00614749" w:rsidRPr="006E52DD">
              <w:rPr>
                <w:rFonts w:cs="Times"/>
                <w:lang w:val="en-US"/>
              </w:rPr>
              <w:t>.0 GB</w:t>
            </w:r>
            <w:r w:rsidR="00265CB3" w:rsidRPr="006E52DD">
              <w:rPr>
                <w:rFonts w:cs="Times"/>
                <w:lang w:val="en-US"/>
              </w:rPr>
              <w:t>, 10GB, 3</w:t>
            </w:r>
          </w:p>
        </w:tc>
        <w:tc>
          <w:tcPr>
            <w:tcW w:w="2376" w:type="dxa"/>
          </w:tcPr>
          <w:p w14:paraId="0F8D9DCF" w14:textId="77777777" w:rsidR="00614749" w:rsidRPr="006E52DD" w:rsidRDefault="00614749" w:rsidP="00614749">
            <w:pPr>
              <w:rPr>
                <w:rFonts w:cs="Times"/>
                <w:lang w:val="en-US"/>
              </w:rPr>
            </w:pPr>
          </w:p>
        </w:tc>
      </w:tr>
      <w:tr w:rsidR="00614749" w:rsidRPr="006E52DD" w14:paraId="0D5560EA" w14:textId="77777777" w:rsidTr="00CA2442">
        <w:tc>
          <w:tcPr>
            <w:tcW w:w="4219" w:type="dxa"/>
          </w:tcPr>
          <w:p w14:paraId="59E5C4B0" w14:textId="6E20CA2C" w:rsidR="00614749" w:rsidRPr="006E52DD" w:rsidRDefault="00614749" w:rsidP="00157194">
            <w:pPr>
              <w:pStyle w:val="ListParagraph"/>
              <w:numPr>
                <w:ilvl w:val="0"/>
                <w:numId w:val="43"/>
              </w:numPr>
              <w:ind w:left="470" w:hanging="357"/>
              <w:rPr>
                <w:rFonts w:cs="Times"/>
                <w:lang w:val="en-US"/>
              </w:rPr>
            </w:pPr>
            <w:r w:rsidRPr="006E52DD">
              <w:rPr>
                <w:rFonts w:cs="Times"/>
                <w:lang w:val="en-US"/>
              </w:rPr>
              <w:t>Ryu</w:t>
            </w:r>
            <w:r w:rsidR="006F14DF" w:rsidRPr="006E52DD">
              <w:rPr>
                <w:rFonts w:cs="Times"/>
                <w:lang w:val="en-US"/>
              </w:rPr>
              <w:t>-VM</w:t>
            </w:r>
          </w:p>
        </w:tc>
        <w:tc>
          <w:tcPr>
            <w:tcW w:w="2693" w:type="dxa"/>
          </w:tcPr>
          <w:p w14:paraId="5EB7811B" w14:textId="77777777" w:rsidR="00614749" w:rsidRPr="006E52DD" w:rsidRDefault="00614749" w:rsidP="00614749">
            <w:pPr>
              <w:rPr>
                <w:rFonts w:cs="Times"/>
                <w:lang w:val="en-US"/>
              </w:rPr>
            </w:pPr>
          </w:p>
        </w:tc>
        <w:tc>
          <w:tcPr>
            <w:tcW w:w="2376" w:type="dxa"/>
          </w:tcPr>
          <w:p w14:paraId="40E0DB99" w14:textId="77777777" w:rsidR="00614749" w:rsidRPr="006E52DD" w:rsidRDefault="00614749" w:rsidP="00614749">
            <w:pPr>
              <w:rPr>
                <w:rFonts w:cs="Times"/>
                <w:lang w:val="en-US"/>
              </w:rPr>
            </w:pPr>
          </w:p>
        </w:tc>
      </w:tr>
      <w:tr w:rsidR="00614749" w:rsidRPr="006E52DD" w14:paraId="1C3B1888" w14:textId="77777777" w:rsidTr="00CA2442">
        <w:tc>
          <w:tcPr>
            <w:tcW w:w="4219" w:type="dxa"/>
          </w:tcPr>
          <w:p w14:paraId="1F73ACCE" w14:textId="4D8C6E8A" w:rsidR="00614749" w:rsidRPr="006E52DD" w:rsidRDefault="00614749" w:rsidP="00157194">
            <w:pPr>
              <w:pStyle w:val="ListParagraph"/>
              <w:numPr>
                <w:ilvl w:val="1"/>
                <w:numId w:val="43"/>
              </w:numPr>
              <w:ind w:left="924" w:hanging="357"/>
              <w:rPr>
                <w:rFonts w:cs="Times"/>
                <w:lang w:val="en-US"/>
              </w:rPr>
            </w:pPr>
            <w:r w:rsidRPr="006E52DD">
              <w:rPr>
                <w:rFonts w:cs="Times"/>
                <w:lang w:val="en-US"/>
              </w:rPr>
              <w:t>Ryu</w:t>
            </w:r>
          </w:p>
        </w:tc>
        <w:tc>
          <w:tcPr>
            <w:tcW w:w="2693" w:type="dxa"/>
          </w:tcPr>
          <w:p w14:paraId="33B90C5D" w14:textId="7DA5DD3F" w:rsidR="00614749" w:rsidRPr="006E52DD" w:rsidRDefault="00614749" w:rsidP="00614749">
            <w:pPr>
              <w:rPr>
                <w:rFonts w:cs="Times"/>
                <w:lang w:val="en-US"/>
              </w:rPr>
            </w:pPr>
          </w:p>
        </w:tc>
        <w:tc>
          <w:tcPr>
            <w:tcW w:w="2376" w:type="dxa"/>
          </w:tcPr>
          <w:p w14:paraId="5D1C2818" w14:textId="0283B07C" w:rsidR="00614749" w:rsidRPr="006E52DD" w:rsidRDefault="0073367A" w:rsidP="00614749">
            <w:pPr>
              <w:rPr>
                <w:rFonts w:cs="Times"/>
                <w:lang w:val="en-US"/>
              </w:rPr>
            </w:pPr>
            <w:r w:rsidRPr="0073367A">
              <w:rPr>
                <w:rFonts w:cs="Times"/>
                <w:lang w:val="en-US"/>
              </w:rPr>
              <w:t>4.34</w:t>
            </w:r>
          </w:p>
        </w:tc>
      </w:tr>
      <w:tr w:rsidR="00614749" w:rsidRPr="006E52DD" w14:paraId="43FAEA0B" w14:textId="77777777" w:rsidTr="00CA2442">
        <w:tc>
          <w:tcPr>
            <w:tcW w:w="4219" w:type="dxa"/>
          </w:tcPr>
          <w:p w14:paraId="2228DDE5" w14:textId="76FDD9F1" w:rsidR="00614749" w:rsidRPr="006E52DD" w:rsidRDefault="00614749" w:rsidP="00157194">
            <w:pPr>
              <w:pStyle w:val="ListParagraph"/>
              <w:numPr>
                <w:ilvl w:val="1"/>
                <w:numId w:val="43"/>
              </w:numPr>
              <w:ind w:left="924" w:hanging="357"/>
              <w:rPr>
                <w:rFonts w:cs="Times"/>
                <w:lang w:val="en-US"/>
              </w:rPr>
            </w:pPr>
            <w:r w:rsidRPr="006E52DD">
              <w:rPr>
                <w:rFonts w:cs="Times"/>
                <w:lang w:val="en-US"/>
              </w:rPr>
              <w:t>Ryu-VM Operating System</w:t>
            </w:r>
          </w:p>
        </w:tc>
        <w:tc>
          <w:tcPr>
            <w:tcW w:w="2693" w:type="dxa"/>
          </w:tcPr>
          <w:p w14:paraId="14D54E6B" w14:textId="23232137" w:rsidR="00614749" w:rsidRPr="006E52DD" w:rsidRDefault="00614749" w:rsidP="00614749">
            <w:pPr>
              <w:rPr>
                <w:rFonts w:cs="Times"/>
                <w:lang w:val="en-US"/>
              </w:rPr>
            </w:pPr>
            <w:r w:rsidRPr="006E52DD">
              <w:rPr>
                <w:rFonts w:cs="Times"/>
                <w:lang w:val="en-US"/>
              </w:rPr>
              <w:t xml:space="preserve">Ubuntu </w:t>
            </w:r>
          </w:p>
        </w:tc>
        <w:tc>
          <w:tcPr>
            <w:tcW w:w="2376" w:type="dxa"/>
          </w:tcPr>
          <w:p w14:paraId="562E2980" w14:textId="15BE132D" w:rsidR="00614749" w:rsidRPr="006E52DD" w:rsidRDefault="00614749" w:rsidP="00614749">
            <w:pPr>
              <w:rPr>
                <w:rFonts w:cs="Times"/>
                <w:lang w:val="en-US"/>
              </w:rPr>
            </w:pPr>
            <w:r w:rsidRPr="006E52DD">
              <w:rPr>
                <w:rFonts w:cs="Times"/>
                <w:lang w:val="en-US"/>
              </w:rPr>
              <w:t>20.04 Desktop</w:t>
            </w:r>
          </w:p>
        </w:tc>
      </w:tr>
      <w:tr w:rsidR="00614749" w:rsidRPr="006E52DD" w14:paraId="70690F7D" w14:textId="77777777" w:rsidTr="00CA2442">
        <w:tc>
          <w:tcPr>
            <w:tcW w:w="4219" w:type="dxa"/>
          </w:tcPr>
          <w:p w14:paraId="0BF179F9" w14:textId="1F52BA3B" w:rsidR="00614749" w:rsidRPr="006E52DD" w:rsidRDefault="00614749" w:rsidP="00157194">
            <w:pPr>
              <w:pStyle w:val="ListParagraph"/>
              <w:numPr>
                <w:ilvl w:val="1"/>
                <w:numId w:val="43"/>
              </w:numPr>
              <w:ind w:left="924" w:hanging="357"/>
              <w:rPr>
                <w:rFonts w:cs="Times"/>
                <w:lang w:val="en-US"/>
              </w:rPr>
            </w:pPr>
            <w:r w:rsidRPr="006E52DD">
              <w:rPr>
                <w:rFonts w:cs="Times"/>
                <w:lang w:val="en-US"/>
              </w:rPr>
              <w:t>Ryu-VM RAM</w:t>
            </w:r>
            <w:r w:rsidR="00265CB3" w:rsidRPr="006E52DD">
              <w:rPr>
                <w:rFonts w:cs="Times"/>
                <w:lang w:val="en-US"/>
              </w:rPr>
              <w:t>, Memory, CPUs</w:t>
            </w:r>
          </w:p>
        </w:tc>
        <w:tc>
          <w:tcPr>
            <w:tcW w:w="2693" w:type="dxa"/>
          </w:tcPr>
          <w:p w14:paraId="49E0EDFE" w14:textId="765DD454" w:rsidR="00614749" w:rsidRPr="006E52DD" w:rsidRDefault="005C64ED" w:rsidP="00614749">
            <w:pPr>
              <w:rPr>
                <w:rFonts w:cs="Times"/>
                <w:lang w:val="en-US"/>
              </w:rPr>
            </w:pPr>
            <w:r w:rsidRPr="006E52DD">
              <w:rPr>
                <w:rFonts w:cs="Times"/>
                <w:lang w:val="en-US"/>
              </w:rPr>
              <w:t>2</w:t>
            </w:r>
            <w:r w:rsidR="00614749" w:rsidRPr="006E52DD">
              <w:rPr>
                <w:rFonts w:cs="Times"/>
                <w:lang w:val="en-US"/>
              </w:rPr>
              <w:t>.0 GB</w:t>
            </w:r>
            <w:r w:rsidR="00265CB3" w:rsidRPr="006E52DD">
              <w:rPr>
                <w:rFonts w:cs="Times"/>
                <w:lang w:val="en-US"/>
              </w:rPr>
              <w:t>, 10 GB, 2</w:t>
            </w:r>
          </w:p>
        </w:tc>
        <w:tc>
          <w:tcPr>
            <w:tcW w:w="2376" w:type="dxa"/>
          </w:tcPr>
          <w:p w14:paraId="55170D60" w14:textId="77777777" w:rsidR="00614749" w:rsidRPr="006E52DD" w:rsidRDefault="00614749" w:rsidP="00614749">
            <w:pPr>
              <w:rPr>
                <w:rFonts w:cs="Times"/>
                <w:lang w:val="en-US"/>
              </w:rPr>
            </w:pPr>
          </w:p>
        </w:tc>
      </w:tr>
      <w:tr w:rsidR="00884E9A" w:rsidRPr="006E52DD" w14:paraId="16F06035" w14:textId="77777777" w:rsidTr="00CA2442">
        <w:tc>
          <w:tcPr>
            <w:tcW w:w="4219" w:type="dxa"/>
          </w:tcPr>
          <w:p w14:paraId="6E674F2B" w14:textId="7AF8FBD5" w:rsidR="00884E9A" w:rsidRPr="006E52DD" w:rsidRDefault="00884E9A" w:rsidP="00157194">
            <w:pPr>
              <w:pStyle w:val="ListParagraph"/>
              <w:numPr>
                <w:ilvl w:val="0"/>
                <w:numId w:val="43"/>
              </w:numPr>
              <w:ind w:left="470" w:hanging="357"/>
              <w:rPr>
                <w:rFonts w:cs="Times"/>
                <w:lang w:val="en-US"/>
              </w:rPr>
            </w:pPr>
            <w:r w:rsidRPr="006E52DD">
              <w:rPr>
                <w:rFonts w:cs="Times"/>
                <w:lang w:val="en-US"/>
              </w:rPr>
              <w:t>ONOS Docker</w:t>
            </w:r>
            <w:r w:rsidR="006F14DF" w:rsidRPr="006E52DD">
              <w:rPr>
                <w:rFonts w:cs="Times"/>
                <w:lang w:val="en-US"/>
              </w:rPr>
              <w:t>-VM</w:t>
            </w:r>
          </w:p>
        </w:tc>
        <w:tc>
          <w:tcPr>
            <w:tcW w:w="2693" w:type="dxa"/>
          </w:tcPr>
          <w:p w14:paraId="0C552175" w14:textId="77777777" w:rsidR="00884E9A" w:rsidRPr="006E52DD" w:rsidRDefault="00884E9A" w:rsidP="00884E9A">
            <w:pPr>
              <w:rPr>
                <w:rFonts w:cs="Times"/>
                <w:lang w:val="en-US"/>
              </w:rPr>
            </w:pPr>
          </w:p>
        </w:tc>
        <w:tc>
          <w:tcPr>
            <w:tcW w:w="2376" w:type="dxa"/>
          </w:tcPr>
          <w:p w14:paraId="38F12A4B" w14:textId="77777777" w:rsidR="00884E9A" w:rsidRPr="006E52DD" w:rsidRDefault="00884E9A" w:rsidP="00884E9A">
            <w:pPr>
              <w:rPr>
                <w:rFonts w:cs="Times"/>
                <w:lang w:val="en-US"/>
              </w:rPr>
            </w:pPr>
          </w:p>
        </w:tc>
      </w:tr>
      <w:tr w:rsidR="00884E9A" w:rsidRPr="006E52DD" w14:paraId="41D4CFB7" w14:textId="77777777" w:rsidTr="00CA2442">
        <w:tc>
          <w:tcPr>
            <w:tcW w:w="4219" w:type="dxa"/>
          </w:tcPr>
          <w:p w14:paraId="1EA78661" w14:textId="54644ED8" w:rsidR="00884E9A" w:rsidRPr="006E52DD" w:rsidRDefault="00884E9A" w:rsidP="00157194">
            <w:pPr>
              <w:pStyle w:val="ListParagraph"/>
              <w:numPr>
                <w:ilvl w:val="1"/>
                <w:numId w:val="43"/>
              </w:numPr>
              <w:ind w:left="924" w:hanging="357"/>
              <w:rPr>
                <w:rFonts w:cs="Times"/>
                <w:lang w:val="en-US"/>
              </w:rPr>
            </w:pPr>
            <w:r w:rsidRPr="006E52DD">
              <w:rPr>
                <w:rFonts w:cs="Times"/>
                <w:lang w:val="en-US"/>
              </w:rPr>
              <w:t>ONOS</w:t>
            </w:r>
          </w:p>
        </w:tc>
        <w:tc>
          <w:tcPr>
            <w:tcW w:w="2693" w:type="dxa"/>
          </w:tcPr>
          <w:p w14:paraId="1BDB08C3" w14:textId="43CDA96B" w:rsidR="00884E9A" w:rsidRPr="006E52DD" w:rsidRDefault="003D6C72" w:rsidP="00884E9A">
            <w:pPr>
              <w:rPr>
                <w:rFonts w:cs="Times"/>
                <w:lang w:val="en-US"/>
              </w:rPr>
            </w:pPr>
            <w:r w:rsidRPr="006E52DD">
              <w:rPr>
                <w:rFonts w:cs="Times"/>
                <w:lang w:val="en-US"/>
              </w:rPr>
              <w:t>Peacock (LTS)</w:t>
            </w:r>
          </w:p>
        </w:tc>
        <w:tc>
          <w:tcPr>
            <w:tcW w:w="2376" w:type="dxa"/>
          </w:tcPr>
          <w:p w14:paraId="3CEBEC4B" w14:textId="0514E8BC" w:rsidR="00884E9A" w:rsidRPr="006E52DD" w:rsidRDefault="003D6C72" w:rsidP="00884E9A">
            <w:pPr>
              <w:rPr>
                <w:rFonts w:cs="Times"/>
                <w:lang w:val="en-US"/>
              </w:rPr>
            </w:pPr>
            <w:r w:rsidRPr="006E52DD">
              <w:rPr>
                <w:rFonts w:cs="Times"/>
                <w:lang w:val="en-US"/>
              </w:rPr>
              <w:t>1.15.0</w:t>
            </w:r>
          </w:p>
        </w:tc>
      </w:tr>
      <w:tr w:rsidR="00884E9A" w:rsidRPr="006E52DD" w14:paraId="537CA20E" w14:textId="77777777" w:rsidTr="00CA2442">
        <w:tc>
          <w:tcPr>
            <w:tcW w:w="4219" w:type="dxa"/>
          </w:tcPr>
          <w:p w14:paraId="1C316A7C" w14:textId="5A3C3A78" w:rsidR="00884E9A" w:rsidRPr="00157194" w:rsidRDefault="00884E9A" w:rsidP="00157194">
            <w:pPr>
              <w:pStyle w:val="ListParagraph"/>
              <w:numPr>
                <w:ilvl w:val="1"/>
                <w:numId w:val="43"/>
              </w:numPr>
              <w:ind w:left="924" w:hanging="357"/>
              <w:rPr>
                <w:rFonts w:cs="Times"/>
                <w:lang w:val="nl-NL"/>
              </w:rPr>
            </w:pPr>
            <w:r w:rsidRPr="00157194">
              <w:rPr>
                <w:rFonts w:cs="Times"/>
                <w:lang w:val="nl-NL"/>
              </w:rPr>
              <w:t>ONOS</w:t>
            </w:r>
            <w:r w:rsidR="003D6C72" w:rsidRPr="00157194">
              <w:rPr>
                <w:rFonts w:cs="Times"/>
                <w:lang w:val="nl-NL"/>
              </w:rPr>
              <w:t xml:space="preserve"> Docker</w:t>
            </w:r>
            <w:r w:rsidRPr="00157194">
              <w:rPr>
                <w:rFonts w:cs="Times"/>
                <w:lang w:val="nl-NL"/>
              </w:rPr>
              <w:t>-VM Operating System</w:t>
            </w:r>
          </w:p>
        </w:tc>
        <w:tc>
          <w:tcPr>
            <w:tcW w:w="2693" w:type="dxa"/>
          </w:tcPr>
          <w:p w14:paraId="2ECEEA12" w14:textId="415DD29C" w:rsidR="00884E9A" w:rsidRPr="006E52DD" w:rsidRDefault="00884E9A" w:rsidP="00884E9A">
            <w:pPr>
              <w:rPr>
                <w:rFonts w:cs="Times"/>
                <w:lang w:val="en-US"/>
              </w:rPr>
            </w:pPr>
            <w:r w:rsidRPr="006E52DD">
              <w:rPr>
                <w:rFonts w:cs="Times"/>
                <w:lang w:val="en-US"/>
              </w:rPr>
              <w:t xml:space="preserve">Ubuntu </w:t>
            </w:r>
          </w:p>
        </w:tc>
        <w:tc>
          <w:tcPr>
            <w:tcW w:w="2376" w:type="dxa"/>
          </w:tcPr>
          <w:p w14:paraId="52F671E8" w14:textId="47657A8C" w:rsidR="00884E9A" w:rsidRPr="006E52DD" w:rsidRDefault="00884E9A" w:rsidP="00884E9A">
            <w:pPr>
              <w:rPr>
                <w:rFonts w:cs="Times"/>
                <w:lang w:val="en-US"/>
              </w:rPr>
            </w:pPr>
            <w:r w:rsidRPr="006E52DD">
              <w:rPr>
                <w:rFonts w:cs="Times"/>
                <w:lang w:val="en-US"/>
              </w:rPr>
              <w:t>20.04 Desktop</w:t>
            </w:r>
          </w:p>
        </w:tc>
      </w:tr>
      <w:tr w:rsidR="00884E9A" w:rsidRPr="006E52DD" w14:paraId="70E6427E" w14:textId="77777777" w:rsidTr="00CA2442">
        <w:tc>
          <w:tcPr>
            <w:tcW w:w="4219" w:type="dxa"/>
          </w:tcPr>
          <w:p w14:paraId="14652087" w14:textId="6141FD76" w:rsidR="00884E9A" w:rsidRPr="006E52DD" w:rsidRDefault="00884E9A" w:rsidP="00157194">
            <w:pPr>
              <w:pStyle w:val="ListParagraph"/>
              <w:numPr>
                <w:ilvl w:val="1"/>
                <w:numId w:val="43"/>
              </w:numPr>
              <w:ind w:left="924" w:hanging="357"/>
              <w:rPr>
                <w:rFonts w:cs="Times"/>
                <w:lang w:val="en-US"/>
              </w:rPr>
            </w:pPr>
            <w:r w:rsidRPr="006E52DD">
              <w:rPr>
                <w:rFonts w:cs="Times"/>
                <w:lang w:val="en-US"/>
              </w:rPr>
              <w:t>ONOS</w:t>
            </w:r>
            <w:r w:rsidR="00403313">
              <w:rPr>
                <w:rFonts w:cs="Times"/>
                <w:lang w:val="en-US"/>
              </w:rPr>
              <w:t xml:space="preserve"> </w:t>
            </w:r>
            <w:r w:rsidR="003D6C72" w:rsidRPr="006E52DD">
              <w:rPr>
                <w:rFonts w:cs="Times"/>
                <w:lang w:val="en-US"/>
              </w:rPr>
              <w:t>Docker</w:t>
            </w:r>
            <w:r w:rsidRPr="006E52DD">
              <w:rPr>
                <w:rFonts w:cs="Times"/>
                <w:lang w:val="en-US"/>
              </w:rPr>
              <w:t>-VM RAM</w:t>
            </w:r>
            <w:r w:rsidR="00265CB3" w:rsidRPr="006E52DD">
              <w:rPr>
                <w:rFonts w:cs="Times"/>
                <w:lang w:val="en-US"/>
              </w:rPr>
              <w:t>, Memory, CPUs</w:t>
            </w:r>
          </w:p>
        </w:tc>
        <w:tc>
          <w:tcPr>
            <w:tcW w:w="2693" w:type="dxa"/>
          </w:tcPr>
          <w:p w14:paraId="069DA035" w14:textId="5CD6A120" w:rsidR="00884E9A" w:rsidRPr="006E52DD" w:rsidRDefault="00884E9A" w:rsidP="00884E9A">
            <w:pPr>
              <w:rPr>
                <w:rFonts w:cs="Times"/>
                <w:lang w:val="en-US"/>
              </w:rPr>
            </w:pPr>
            <w:r w:rsidRPr="006E52DD">
              <w:rPr>
                <w:rFonts w:cs="Times"/>
                <w:lang w:val="en-US"/>
              </w:rPr>
              <w:t>3.0 GB</w:t>
            </w:r>
            <w:r w:rsidR="00265CB3" w:rsidRPr="006E52DD">
              <w:rPr>
                <w:rFonts w:cs="Times"/>
                <w:lang w:val="en-US"/>
              </w:rPr>
              <w:t>, 20 GB, 2</w:t>
            </w:r>
          </w:p>
        </w:tc>
        <w:tc>
          <w:tcPr>
            <w:tcW w:w="2376" w:type="dxa"/>
          </w:tcPr>
          <w:p w14:paraId="6817B777" w14:textId="77777777" w:rsidR="00884E9A" w:rsidRPr="006E52DD" w:rsidRDefault="00884E9A" w:rsidP="00884E9A">
            <w:pPr>
              <w:rPr>
                <w:rFonts w:cs="Times"/>
                <w:lang w:val="en-US"/>
              </w:rPr>
            </w:pPr>
          </w:p>
        </w:tc>
      </w:tr>
    </w:tbl>
    <w:p w14:paraId="23348D88" w14:textId="77777777" w:rsidR="007C480B" w:rsidRPr="006E52DD" w:rsidRDefault="007C480B" w:rsidP="00833599">
      <w:pPr>
        <w:rPr>
          <w:rFonts w:cs="Times"/>
          <w:lang w:val="en-US"/>
        </w:rPr>
      </w:pPr>
    </w:p>
    <w:p w14:paraId="59349925" w14:textId="623BEC29" w:rsidR="004D2D10" w:rsidRPr="006E52DD" w:rsidRDefault="004D2D10" w:rsidP="004D2D10">
      <w:pPr>
        <w:pStyle w:val="Heading2"/>
        <w:rPr>
          <w:lang w:val="en-US"/>
        </w:rPr>
      </w:pPr>
      <w:bookmarkStart w:id="46" w:name="_Toc113742460"/>
      <w:r w:rsidRPr="006E52DD">
        <w:rPr>
          <w:lang w:val="en-US"/>
        </w:rPr>
        <w:lastRenderedPageBreak/>
        <w:t>Implementation</w:t>
      </w:r>
      <w:r w:rsidR="00332F90" w:rsidRPr="006E52DD">
        <w:rPr>
          <w:lang w:val="en-US"/>
        </w:rPr>
        <w:t xml:space="preserve"> with GNS3</w:t>
      </w:r>
      <w:bookmarkEnd w:id="46"/>
    </w:p>
    <w:p w14:paraId="51E41747" w14:textId="51DE4045" w:rsidR="004D2D10" w:rsidRPr="006E52DD" w:rsidRDefault="004D2D10" w:rsidP="004D2D10">
      <w:pPr>
        <w:rPr>
          <w:rFonts w:cs="Times"/>
          <w:lang w:val="en-US"/>
        </w:rPr>
      </w:pPr>
      <w:r w:rsidRPr="006E52DD">
        <w:rPr>
          <w:rFonts w:cs="Times"/>
          <w:lang w:val="en-US"/>
        </w:rPr>
        <w:t xml:space="preserve">After complete installation and necessary configuration of the components required for this Thesis work, a topology with four Open vSwitches and </w:t>
      </w:r>
      <w:r w:rsidR="00AB51CA">
        <w:rPr>
          <w:rFonts w:cs="Times"/>
          <w:lang w:val="en-US"/>
        </w:rPr>
        <w:t xml:space="preserve">three </w:t>
      </w:r>
      <w:r w:rsidRPr="006E52DD">
        <w:rPr>
          <w:rFonts w:cs="Times"/>
          <w:lang w:val="en-US"/>
        </w:rPr>
        <w:t>routers was created in the GNS3 application. For testing</w:t>
      </w:r>
      <w:r w:rsidR="001A58CF">
        <w:rPr>
          <w:rFonts w:cs="Times"/>
          <w:lang w:val="en-US"/>
        </w:rPr>
        <w:t xml:space="preserve"> the </w:t>
      </w:r>
      <w:r w:rsidR="001A58CF" w:rsidRPr="001A58CF">
        <w:rPr>
          <w:rFonts w:cs="Times"/>
          <w:lang w:val="en-US"/>
        </w:rPr>
        <w:t>reliability</w:t>
      </w:r>
      <w:r w:rsidR="001A58CF">
        <w:rPr>
          <w:rFonts w:cs="Times"/>
          <w:lang w:val="en-US"/>
        </w:rPr>
        <w:t xml:space="preserve"> of network,</w:t>
      </w:r>
      <w:r w:rsidRPr="006E52DD">
        <w:rPr>
          <w:rFonts w:cs="Times"/>
          <w:lang w:val="en-US"/>
        </w:rPr>
        <w:t xml:space="preserve"> the routers are deployed at </w:t>
      </w:r>
      <w:r w:rsidR="001366C2">
        <w:rPr>
          <w:rFonts w:cs="Times"/>
          <w:lang w:val="en-US"/>
        </w:rPr>
        <w:t>same node and</w:t>
      </w:r>
      <w:r w:rsidRPr="006E52DD">
        <w:rPr>
          <w:rFonts w:cs="Times"/>
          <w:lang w:val="en-US"/>
        </w:rPr>
        <w:t xml:space="preserve"> far end</w:t>
      </w:r>
      <w:r w:rsidR="001366C2">
        <w:rPr>
          <w:rFonts w:cs="Times"/>
          <w:lang w:val="en-US"/>
        </w:rPr>
        <w:t xml:space="preserve"> nodes </w:t>
      </w:r>
      <w:r w:rsidRPr="006E52DD">
        <w:rPr>
          <w:rFonts w:cs="Times"/>
          <w:lang w:val="en-US"/>
        </w:rPr>
        <w:t>of the topology.</w:t>
      </w:r>
    </w:p>
    <w:p w14:paraId="49C54B17" w14:textId="6EE65E1C" w:rsidR="004D2D10" w:rsidRPr="006E52DD" w:rsidRDefault="004D2D10" w:rsidP="004D2D10">
      <w:pPr>
        <w:rPr>
          <w:rFonts w:cs="Times"/>
          <w:lang w:val="en-US"/>
        </w:rPr>
      </w:pPr>
      <w:r w:rsidRPr="006E52DD">
        <w:rPr>
          <w:rFonts w:cs="Times"/>
          <w:lang w:val="en-US"/>
        </w:rPr>
        <w:t>In GNS</w:t>
      </w:r>
      <w:r w:rsidR="00B36B66">
        <w:rPr>
          <w:rFonts w:cs="Times"/>
          <w:lang w:val="en-US"/>
        </w:rPr>
        <w:t xml:space="preserve"> </w:t>
      </w:r>
      <w:r w:rsidRPr="006E52DD">
        <w:rPr>
          <w:rFonts w:cs="Times"/>
          <w:lang w:val="en-US"/>
        </w:rPr>
        <w:t>3, to connect any network device to the</w:t>
      </w:r>
      <w:r w:rsidR="00B36B66">
        <w:rPr>
          <w:rFonts w:cs="Times"/>
          <w:lang w:val="en-US"/>
        </w:rPr>
        <w:t xml:space="preserve"> Internet or</w:t>
      </w:r>
      <w:r w:rsidRPr="006E52DD">
        <w:rPr>
          <w:rFonts w:cs="Times"/>
          <w:lang w:val="en-US"/>
        </w:rPr>
        <w:t xml:space="preserve"> SDN controller</w:t>
      </w:r>
      <w:r w:rsidR="00B36B66">
        <w:rPr>
          <w:rFonts w:cs="Times"/>
          <w:lang w:val="en-US"/>
        </w:rPr>
        <w:t>, which is installed and running outside the GNS 3 software,</w:t>
      </w:r>
      <w:r w:rsidRPr="006E52DD">
        <w:rPr>
          <w:rFonts w:cs="Times"/>
          <w:lang w:val="en-US"/>
        </w:rPr>
        <w:t xml:space="preserve"> a NAT interface is used. A L2 switch (Switch1 in Figure 4.2) is used so that all devices can be directly connected to the NAT interface with just single interface. SDN controller used here is ONOS controller. </w:t>
      </w:r>
    </w:p>
    <w:p w14:paraId="30DE9D7A" w14:textId="162FD1FA" w:rsidR="004D2D10" w:rsidRPr="006E52DD" w:rsidRDefault="004F5A3D" w:rsidP="004D2D10">
      <w:pPr>
        <w:jc w:val="center"/>
        <w:rPr>
          <w:rFonts w:cs="Times"/>
          <w:lang w:val="en-US"/>
        </w:rPr>
      </w:pPr>
      <w:r w:rsidRPr="006E52DD">
        <w:rPr>
          <w:noProof/>
          <w:lang w:val="en-US"/>
        </w:rPr>
        <w:drawing>
          <wp:inline distT="0" distB="0" distL="0" distR="0" wp14:anchorId="21D264EB" wp14:editId="5F518B4B">
            <wp:extent cx="5758739" cy="2989384"/>
            <wp:effectExtent l="0" t="0" r="0" b="190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14"/>
                    <a:srcRect l="12583" t="16214" r="28612" b="26356"/>
                    <a:stretch/>
                  </pic:blipFill>
                  <pic:spPr bwMode="auto">
                    <a:xfrm>
                      <a:off x="0" y="0"/>
                      <a:ext cx="5760720" cy="2990412"/>
                    </a:xfrm>
                    <a:prstGeom prst="rect">
                      <a:avLst/>
                    </a:prstGeom>
                    <a:ln>
                      <a:noFill/>
                    </a:ln>
                    <a:extLst>
                      <a:ext uri="{53640926-AAD7-44D8-BBD7-CCE9431645EC}">
                        <a14:shadowObscured xmlns:a14="http://schemas.microsoft.com/office/drawing/2010/main"/>
                      </a:ext>
                    </a:extLst>
                  </pic:spPr>
                </pic:pic>
              </a:graphicData>
            </a:graphic>
          </wp:inline>
        </w:drawing>
      </w:r>
    </w:p>
    <w:p w14:paraId="70BEAE73" w14:textId="391B8D3A" w:rsidR="004D2D10" w:rsidRPr="00916610" w:rsidRDefault="004D2D10" w:rsidP="00916610">
      <w:pPr>
        <w:jc w:val="center"/>
        <w:rPr>
          <w:rFonts w:cs="Times"/>
          <w:i/>
          <w:iCs/>
          <w:sz w:val="16"/>
          <w:szCs w:val="18"/>
          <w:lang w:val="en-US"/>
        </w:rPr>
      </w:pPr>
      <w:r w:rsidRPr="006E52DD">
        <w:rPr>
          <w:rFonts w:cs="Times"/>
          <w:i/>
          <w:iCs/>
          <w:sz w:val="16"/>
          <w:szCs w:val="18"/>
          <w:lang w:val="en-US"/>
        </w:rPr>
        <w:t>Figure 4.2: Topology created in the GNS3 with different Network devices</w:t>
      </w:r>
    </w:p>
    <w:p w14:paraId="0390C017" w14:textId="1D545E57" w:rsidR="001B1708" w:rsidRPr="003B37EB" w:rsidRDefault="004B31D8" w:rsidP="004D2D10">
      <w:pPr>
        <w:rPr>
          <w:rFonts w:cs="Times"/>
          <w:lang w:val="en-US"/>
        </w:rPr>
      </w:pPr>
      <w:r>
        <w:rPr>
          <w:rFonts w:cs="Times"/>
          <w:lang w:val="en-US"/>
        </w:rPr>
        <w:t>The eth0 interface of Open vSwitch is the management interface which is used for communication with SDN controller</w:t>
      </w:r>
      <w:r w:rsidR="003B37EB">
        <w:rPr>
          <w:rFonts w:cs="Times"/>
          <w:lang w:val="en-US"/>
        </w:rPr>
        <w:t xml:space="preserve"> a</w:t>
      </w:r>
      <w:r>
        <w:rPr>
          <w:rFonts w:cs="Times"/>
          <w:lang w:val="en-US"/>
        </w:rPr>
        <w:t xml:space="preserve">nd therefore, the eth0 interface </w:t>
      </w:r>
      <w:r w:rsidR="003B37EB">
        <w:rPr>
          <w:rFonts w:cs="Times"/>
          <w:lang w:val="en-US"/>
        </w:rPr>
        <w:t xml:space="preserve">needs to have an IP address. Here eth0 interface is configured to have an IP address from the DHCP pool of the GNS 3 Server VM. </w:t>
      </w:r>
      <w:r w:rsidR="004D2D10" w:rsidRPr="006E52DD">
        <w:rPr>
          <w:rFonts w:cs="Times"/>
          <w:lang w:val="en-US"/>
        </w:rPr>
        <w:t xml:space="preserve">Before </w:t>
      </w:r>
      <w:r w:rsidR="00916610">
        <w:rPr>
          <w:rFonts w:cs="Times"/>
          <w:lang w:val="en-US"/>
        </w:rPr>
        <w:t>boo</w:t>
      </w:r>
      <w:r w:rsidR="004D2D10" w:rsidRPr="006E52DD">
        <w:rPr>
          <w:rFonts w:cs="Times"/>
          <w:lang w:val="en-US"/>
        </w:rPr>
        <w:t>ting</w:t>
      </w:r>
      <w:r w:rsidR="00916610">
        <w:rPr>
          <w:rFonts w:cs="Times"/>
          <w:lang w:val="en-US"/>
        </w:rPr>
        <w:t xml:space="preserve"> up</w:t>
      </w:r>
      <w:r w:rsidR="004D2D10" w:rsidRPr="006E52DD">
        <w:rPr>
          <w:rFonts w:cs="Times"/>
          <w:lang w:val="en-US"/>
        </w:rPr>
        <w:t xml:space="preserve"> the Open vSwitches</w:t>
      </w:r>
      <w:r w:rsidR="003B37EB">
        <w:rPr>
          <w:noProof/>
          <w:lang w:val="en-US"/>
        </w:rPr>
        <w:t>, the configuration file needs to edited to request the adddress from the DHCP pool.</w:t>
      </w:r>
    </w:p>
    <w:p w14:paraId="5E37750D" w14:textId="3BF03458" w:rsidR="004D2D10" w:rsidRPr="001B1708" w:rsidRDefault="00916610" w:rsidP="001B1708">
      <w:pPr>
        <w:jc w:val="center"/>
        <w:rPr>
          <w:rFonts w:cs="Times"/>
          <w:lang w:val="en-US"/>
        </w:rPr>
      </w:pPr>
      <w:r w:rsidRPr="00916610">
        <w:rPr>
          <w:noProof/>
          <w:lang w:val="en-US"/>
        </w:rPr>
        <w:t xml:space="preserve"> </w:t>
      </w:r>
      <w:r w:rsidR="004B31D8" w:rsidRPr="004B31D8">
        <w:rPr>
          <w:noProof/>
          <w:lang w:val="en-US"/>
        </w:rPr>
        <w:t xml:space="preserve"> </w:t>
      </w:r>
      <w:r w:rsidR="004B31D8" w:rsidRPr="004B31D8">
        <w:rPr>
          <w:noProof/>
          <w:lang w:val="en-US"/>
        </w:rPr>
        <w:drawing>
          <wp:inline distT="0" distB="0" distL="0" distR="0" wp14:anchorId="63EDFA3C" wp14:editId="1DF4942C">
            <wp:extent cx="2672862" cy="301625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2693904" cy="3039995"/>
                    </a:xfrm>
                    <a:prstGeom prst="rect">
                      <a:avLst/>
                    </a:prstGeom>
                  </pic:spPr>
                </pic:pic>
              </a:graphicData>
            </a:graphic>
          </wp:inline>
        </w:drawing>
      </w:r>
    </w:p>
    <w:p w14:paraId="0E85D72D" w14:textId="5243E373" w:rsidR="0089392B" w:rsidRDefault="0089392B" w:rsidP="004D2D10">
      <w:pPr>
        <w:rPr>
          <w:rFonts w:cs="Times"/>
          <w:lang w:val="en-US"/>
        </w:rPr>
      </w:pPr>
      <w:r>
        <w:rPr>
          <w:rFonts w:cs="Times"/>
          <w:lang w:val="en-US"/>
        </w:rPr>
        <w:lastRenderedPageBreak/>
        <w:t>Once the Open vSwitch is booted up and ready to establish connection with the SDN controller,</w:t>
      </w:r>
      <w:r w:rsidR="008E0872">
        <w:rPr>
          <w:rFonts w:cs="Times"/>
          <w:lang w:val="en-US"/>
        </w:rPr>
        <w:t xml:space="preserve"> </w:t>
      </w:r>
      <w:r w:rsidR="0014308F">
        <w:rPr>
          <w:rFonts w:cs="Times"/>
          <w:lang w:val="en-US"/>
        </w:rPr>
        <w:t xml:space="preserve">it needs to be confirmed that </w:t>
      </w:r>
      <w:r w:rsidR="009C23D9">
        <w:rPr>
          <w:rFonts w:cs="Times"/>
          <w:lang w:val="en-US"/>
        </w:rPr>
        <w:t xml:space="preserve">all the other interfaces of the Open vSwitch </w:t>
      </w:r>
      <w:r w:rsidR="0014308F">
        <w:rPr>
          <w:rFonts w:cs="Times"/>
          <w:lang w:val="en-US"/>
        </w:rPr>
        <w:t xml:space="preserve">are configured under the same Bridge interface. </w:t>
      </w:r>
      <w:r w:rsidR="00643C7C">
        <w:rPr>
          <w:rFonts w:cs="Times"/>
          <w:lang w:val="en-US"/>
        </w:rPr>
        <w:t xml:space="preserve">Ideally all the other interfaces of the Open vSwitch are configured under the Bridge </w:t>
      </w:r>
      <w:r w:rsidR="00643C7C" w:rsidRPr="00643C7C">
        <w:rPr>
          <w:rFonts w:cs="Times"/>
          <w:i/>
          <w:iCs/>
          <w:lang w:val="en-US"/>
        </w:rPr>
        <w:t>br0</w:t>
      </w:r>
      <w:r w:rsidR="00643C7C">
        <w:rPr>
          <w:rFonts w:cs="Times"/>
          <w:lang w:val="en-US"/>
        </w:rPr>
        <w:t xml:space="preserve"> interface, if not, these needs to be manually configured.</w:t>
      </w:r>
    </w:p>
    <w:p w14:paraId="1179A44C" w14:textId="0FBF1FDF" w:rsidR="00A71BD0" w:rsidRDefault="00A71BD0" w:rsidP="00A71BD0">
      <w:pPr>
        <w:jc w:val="center"/>
        <w:rPr>
          <w:rFonts w:cs="Times"/>
          <w:lang w:val="en-US"/>
        </w:rPr>
      </w:pPr>
      <w:r w:rsidRPr="00A71BD0">
        <w:rPr>
          <w:rFonts w:cs="Times"/>
          <w:noProof/>
          <w:lang w:val="en-US"/>
        </w:rPr>
        <w:drawing>
          <wp:inline distT="0" distB="0" distL="0" distR="0" wp14:anchorId="59588D4E" wp14:editId="3C457CE7">
            <wp:extent cx="3945834" cy="527767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16"/>
                    <a:srcRect r="5285" b="5842"/>
                    <a:stretch/>
                  </pic:blipFill>
                  <pic:spPr bwMode="auto">
                    <a:xfrm>
                      <a:off x="0" y="0"/>
                      <a:ext cx="3951541" cy="5285311"/>
                    </a:xfrm>
                    <a:prstGeom prst="rect">
                      <a:avLst/>
                    </a:prstGeom>
                    <a:ln>
                      <a:noFill/>
                    </a:ln>
                    <a:extLst>
                      <a:ext uri="{53640926-AAD7-44D8-BBD7-CCE9431645EC}">
                        <a14:shadowObscured xmlns:a14="http://schemas.microsoft.com/office/drawing/2010/main"/>
                      </a:ext>
                    </a:extLst>
                  </pic:spPr>
                </pic:pic>
              </a:graphicData>
            </a:graphic>
          </wp:inline>
        </w:drawing>
      </w:r>
    </w:p>
    <w:p w14:paraId="323657BF" w14:textId="56AD10AE" w:rsidR="00404E07" w:rsidRDefault="00404E07" w:rsidP="00A71BD0">
      <w:pPr>
        <w:jc w:val="center"/>
        <w:rPr>
          <w:rFonts w:cs="Times"/>
          <w:lang w:val="en-US"/>
        </w:rPr>
      </w:pPr>
      <w:r w:rsidRPr="006E52DD">
        <w:rPr>
          <w:rFonts w:cs="Times"/>
          <w:i/>
          <w:iCs/>
          <w:sz w:val="16"/>
          <w:szCs w:val="18"/>
          <w:lang w:val="en-US"/>
        </w:rPr>
        <w:t>Figure 4.3: Commands and confirmation</w:t>
      </w:r>
    </w:p>
    <w:p w14:paraId="1092568E" w14:textId="2D6001CD" w:rsidR="004D2D10" w:rsidRDefault="004D2D10" w:rsidP="004D2D10">
      <w:pPr>
        <w:rPr>
          <w:rFonts w:cs="Times"/>
          <w:lang w:val="en-US"/>
        </w:rPr>
      </w:pPr>
      <w:r w:rsidRPr="006E52DD">
        <w:rPr>
          <w:rFonts w:cs="Times"/>
          <w:lang w:val="en-US"/>
        </w:rPr>
        <w:t>Bridge br0 is the</w:t>
      </w:r>
      <w:r w:rsidR="008E0872">
        <w:rPr>
          <w:rFonts w:cs="Times"/>
          <w:lang w:val="en-US"/>
        </w:rPr>
        <w:t xml:space="preserve"> logical</w:t>
      </w:r>
      <w:r w:rsidRPr="006E52DD">
        <w:rPr>
          <w:rFonts w:cs="Times"/>
          <w:lang w:val="en-US"/>
        </w:rPr>
        <w:t xml:space="preserve"> management interface on the Open vSwitch which accepts the configuration commands from the SDN controller. To connect this interface to the SDN controller, external IP address of the SDN controller (here, 192.168.0.11</w:t>
      </w:r>
      <w:r w:rsidR="008E3CD1">
        <w:rPr>
          <w:rFonts w:cs="Times"/>
          <w:lang w:val="en-US"/>
        </w:rPr>
        <w:t>4</w:t>
      </w:r>
      <w:r w:rsidRPr="006E52DD">
        <w:rPr>
          <w:rFonts w:cs="Times"/>
          <w:lang w:val="en-US"/>
        </w:rPr>
        <w:t>) and port number of OpenFlow protocol needs to be specified (here, 6653).</w:t>
      </w:r>
    </w:p>
    <w:p w14:paraId="5F7E9A58" w14:textId="0F501029" w:rsidR="001B1708" w:rsidRPr="006E52DD" w:rsidRDefault="0014308F" w:rsidP="004D2D10">
      <w:pPr>
        <w:rPr>
          <w:rFonts w:cs="Times"/>
          <w:lang w:val="en-US"/>
        </w:rPr>
      </w:pPr>
      <w:r w:rsidRPr="006E52DD">
        <w:rPr>
          <w:rFonts w:cs="Times"/>
          <w:lang w:val="en-US"/>
        </w:rPr>
        <w:t>Before connecting the Open vSwitches to the SDN controller, OpenFlow protocol version (her</w:t>
      </w:r>
      <w:r>
        <w:rPr>
          <w:rFonts w:cs="Times"/>
          <w:lang w:val="en-US"/>
        </w:rPr>
        <w:t>e</w:t>
      </w:r>
      <w:r w:rsidRPr="006E52DD">
        <w:rPr>
          <w:rFonts w:cs="Times"/>
          <w:lang w:val="en-US"/>
        </w:rPr>
        <w:t xml:space="preserve"> OpenFlow version </w:t>
      </w:r>
      <w:r>
        <w:rPr>
          <w:rFonts w:cs="Times"/>
          <w:lang w:val="en-US"/>
        </w:rPr>
        <w:t>1.4</w:t>
      </w:r>
      <w:r w:rsidRPr="006E52DD">
        <w:rPr>
          <w:rFonts w:cs="Times"/>
          <w:lang w:val="en-US"/>
        </w:rPr>
        <w:t>)</w:t>
      </w:r>
      <w:r w:rsidR="00465CFF">
        <w:rPr>
          <w:rFonts w:cs="Times"/>
          <w:lang w:val="en-US"/>
        </w:rPr>
        <w:t xml:space="preserve"> also</w:t>
      </w:r>
      <w:r w:rsidRPr="006E52DD">
        <w:rPr>
          <w:rFonts w:cs="Times"/>
          <w:lang w:val="en-US"/>
        </w:rPr>
        <w:t xml:space="preserve"> needs to be specified.</w:t>
      </w:r>
      <w:r w:rsidRPr="001B1708">
        <w:rPr>
          <w:noProof/>
          <w:lang w:val="en-US"/>
        </w:rPr>
        <w:t xml:space="preserve"> </w:t>
      </w:r>
    </w:p>
    <w:p w14:paraId="590F4F77" w14:textId="05274DDB" w:rsidR="004D2D10" w:rsidRPr="006E52DD" w:rsidRDefault="00C9152F" w:rsidP="004D2D10">
      <w:pPr>
        <w:jc w:val="center"/>
        <w:rPr>
          <w:rFonts w:cs="Times"/>
          <w:lang w:val="en-US"/>
        </w:rPr>
      </w:pPr>
      <w:r w:rsidRPr="008E3CD1">
        <w:rPr>
          <w:noProof/>
          <w:lang w:val="en-US"/>
        </w:rPr>
        <w:lastRenderedPageBreak/>
        <w:t xml:space="preserve"> </w:t>
      </w:r>
      <w:r w:rsidRPr="00C9152F">
        <w:rPr>
          <w:rFonts w:cs="Times"/>
          <w:noProof/>
          <w:lang w:val="en-US"/>
        </w:rPr>
        <w:drawing>
          <wp:inline distT="0" distB="0" distL="0" distR="0" wp14:anchorId="17ED751A" wp14:editId="2459DB7C">
            <wp:extent cx="3596054" cy="3806825"/>
            <wp:effectExtent l="0" t="0" r="4445"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7"/>
                    <a:srcRect r="4672" b="7275"/>
                    <a:stretch/>
                  </pic:blipFill>
                  <pic:spPr bwMode="auto">
                    <a:xfrm>
                      <a:off x="0" y="0"/>
                      <a:ext cx="3615629" cy="3827547"/>
                    </a:xfrm>
                    <a:prstGeom prst="rect">
                      <a:avLst/>
                    </a:prstGeom>
                    <a:ln>
                      <a:noFill/>
                    </a:ln>
                    <a:extLst>
                      <a:ext uri="{53640926-AAD7-44D8-BBD7-CCE9431645EC}">
                        <a14:shadowObscured xmlns:a14="http://schemas.microsoft.com/office/drawing/2010/main"/>
                      </a:ext>
                    </a:extLst>
                  </pic:spPr>
                </pic:pic>
              </a:graphicData>
            </a:graphic>
          </wp:inline>
        </w:drawing>
      </w:r>
    </w:p>
    <w:p w14:paraId="2F16D7BF" w14:textId="1E7D5E88" w:rsidR="004D2D10" w:rsidRPr="006E52DD" w:rsidRDefault="004D2D10" w:rsidP="0038288E">
      <w:pPr>
        <w:jc w:val="center"/>
        <w:rPr>
          <w:rFonts w:cs="Times"/>
          <w:i/>
          <w:iCs/>
          <w:sz w:val="16"/>
          <w:szCs w:val="18"/>
          <w:lang w:val="en-US"/>
        </w:rPr>
      </w:pPr>
      <w:r w:rsidRPr="006E52DD">
        <w:rPr>
          <w:rFonts w:cs="Times"/>
          <w:i/>
          <w:iCs/>
          <w:sz w:val="16"/>
          <w:szCs w:val="18"/>
          <w:lang w:val="en-US"/>
        </w:rPr>
        <w:t>Figure 4.3: Commands and confirmation of Open vSwitch connection to the ONOS controller</w:t>
      </w:r>
    </w:p>
    <w:p w14:paraId="4626B9FC" w14:textId="77777777" w:rsidR="000F4583" w:rsidRDefault="004D2D10" w:rsidP="004D2D10">
      <w:pPr>
        <w:rPr>
          <w:rFonts w:cs="Times"/>
          <w:lang w:val="en-US"/>
        </w:rPr>
      </w:pPr>
      <w:r w:rsidRPr="006E52DD">
        <w:rPr>
          <w:rFonts w:cs="Times"/>
          <w:lang w:val="en-US"/>
        </w:rPr>
        <w:t xml:space="preserve">As seen in Figure 4.3, interface Br0 was connected to the controller at the given IP address and the Boolean value </w:t>
      </w:r>
      <w:r w:rsidR="00940DF8">
        <w:rPr>
          <w:rFonts w:cs="Times"/>
          <w:lang w:val="en-US"/>
        </w:rPr>
        <w:t>i</w:t>
      </w:r>
      <w:r w:rsidRPr="006E52DD">
        <w:rPr>
          <w:rFonts w:cs="Times"/>
          <w:lang w:val="en-US"/>
        </w:rPr>
        <w:t xml:space="preserve">s set to </w:t>
      </w:r>
      <w:r w:rsidRPr="006E52DD">
        <w:rPr>
          <w:rFonts w:cs="Times"/>
          <w:b/>
          <w:bCs/>
          <w:lang w:val="en-US"/>
        </w:rPr>
        <w:t>True</w:t>
      </w:r>
      <w:r w:rsidRPr="006E52DD">
        <w:rPr>
          <w:rFonts w:cs="Times"/>
          <w:lang w:val="en-US"/>
        </w:rPr>
        <w:t>. To confirm the connection from the controller side,</w:t>
      </w:r>
      <w:r w:rsidR="00311237">
        <w:rPr>
          <w:rFonts w:cs="Times"/>
          <w:lang w:val="en-US"/>
        </w:rPr>
        <w:t xml:space="preserve"> two options can be utilized</w:t>
      </w:r>
      <w:r w:rsidR="00AC3ABE">
        <w:rPr>
          <w:rFonts w:cs="Times"/>
          <w:lang w:val="en-US"/>
        </w:rPr>
        <w:t xml:space="preserve"> first, </w:t>
      </w:r>
      <w:r w:rsidR="00AC3ABE" w:rsidRPr="00AC3ABE">
        <w:rPr>
          <w:rFonts w:cs="Times"/>
          <w:i/>
          <w:iCs/>
          <w:lang w:val="en-US"/>
        </w:rPr>
        <w:t>ONOS CLI</w:t>
      </w:r>
      <w:r w:rsidR="00AC3ABE">
        <w:rPr>
          <w:rFonts w:cs="Times"/>
          <w:lang w:val="en-US"/>
        </w:rPr>
        <w:t xml:space="preserve"> and other </w:t>
      </w:r>
      <w:r w:rsidR="00AC3ABE" w:rsidRPr="00AC3ABE">
        <w:rPr>
          <w:rFonts w:cs="Times"/>
          <w:i/>
          <w:iCs/>
          <w:lang w:val="en-US"/>
        </w:rPr>
        <w:t>ONOS GUI</w:t>
      </w:r>
      <w:r w:rsidR="00AC3ABE">
        <w:rPr>
          <w:rFonts w:cs="Times"/>
          <w:lang w:val="en-US"/>
        </w:rPr>
        <w:t>.</w:t>
      </w:r>
    </w:p>
    <w:p w14:paraId="4FA7594C" w14:textId="3A6284DF" w:rsidR="00AD75B3" w:rsidRDefault="000F4583" w:rsidP="004D2D10">
      <w:pPr>
        <w:rPr>
          <w:rFonts w:cs="Times"/>
          <w:lang w:val="en-US"/>
        </w:rPr>
      </w:pPr>
      <w:r w:rsidRPr="000F4583">
        <w:rPr>
          <w:rFonts w:cs="Times"/>
          <w:lang w:val="en-US"/>
        </w:rPr>
        <w:t>The ONOS CLI is an extension of Karaf's CLI. As a result, it is capable of leveraging features such as programmatic extensibility, the ability to load and unload bundles and SSH access.</w:t>
      </w:r>
      <w:r>
        <w:rPr>
          <w:rFonts w:cs="Times"/>
          <w:lang w:val="en-US"/>
        </w:rPr>
        <w:t xml:space="preserve"> To access the ONOS CLI from the </w:t>
      </w:r>
      <w:r w:rsidR="00E877E4">
        <w:rPr>
          <w:rFonts w:cs="Times"/>
          <w:lang w:val="en-US"/>
        </w:rPr>
        <w:t>local machine itself, following command is used.</w:t>
      </w:r>
    </w:p>
    <w:p w14:paraId="709038FF" w14:textId="046F7724" w:rsidR="00B131C7" w:rsidRPr="000F4583" w:rsidRDefault="00B131C7" w:rsidP="00B131C7">
      <w:pPr>
        <w:jc w:val="center"/>
        <w:rPr>
          <w:rFonts w:cs="Times"/>
          <w:lang w:val="en-US"/>
        </w:rPr>
      </w:pPr>
      <w:r w:rsidRPr="00B131C7">
        <w:rPr>
          <w:rFonts w:cs="Times"/>
          <w:noProof/>
          <w:lang w:val="en-US"/>
        </w:rPr>
        <w:drawing>
          <wp:inline distT="0" distB="0" distL="0" distR="0" wp14:anchorId="433A411F" wp14:editId="51B559EA">
            <wp:extent cx="1320800" cy="389310"/>
            <wp:effectExtent l="0" t="0" r="0" b="0"/>
            <wp:docPr id="39" name="Picture 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10;&#10;Description automatically generated"/>
                    <pic:cNvPicPr/>
                  </pic:nvPicPr>
                  <pic:blipFill>
                    <a:blip r:embed="rId18"/>
                    <a:stretch>
                      <a:fillRect/>
                    </a:stretch>
                  </pic:blipFill>
                  <pic:spPr>
                    <a:xfrm>
                      <a:off x="0" y="0"/>
                      <a:ext cx="1370048" cy="403826"/>
                    </a:xfrm>
                    <a:prstGeom prst="rect">
                      <a:avLst/>
                    </a:prstGeom>
                  </pic:spPr>
                </pic:pic>
              </a:graphicData>
            </a:graphic>
          </wp:inline>
        </w:drawing>
      </w:r>
    </w:p>
    <w:p w14:paraId="608EB225" w14:textId="6A151074" w:rsidR="00E877E4" w:rsidRDefault="00E877E4" w:rsidP="004D2D10">
      <w:pPr>
        <w:rPr>
          <w:rFonts w:cs="Times"/>
          <w:lang w:val="en-US"/>
        </w:rPr>
      </w:pPr>
      <w:r w:rsidRPr="00E877E4">
        <w:rPr>
          <w:rFonts w:cs="Times"/>
          <w:lang w:val="en-US"/>
        </w:rPr>
        <w:t>To access the ONOS C</w:t>
      </w:r>
      <w:r>
        <w:rPr>
          <w:rFonts w:cs="Times"/>
          <w:lang w:val="en-US"/>
        </w:rPr>
        <w:t>LI from the host or remote machine, SSH keys need to be shared between the machines. T</w:t>
      </w:r>
      <w:r w:rsidRPr="006E52DD">
        <w:rPr>
          <w:rFonts w:cs="Times"/>
          <w:lang w:val="en-US"/>
        </w:rPr>
        <w:t xml:space="preserve">he </w:t>
      </w:r>
      <w:r>
        <w:rPr>
          <w:rFonts w:cs="Times"/>
          <w:lang w:val="en-US"/>
        </w:rPr>
        <w:t>ONOS CL</w:t>
      </w:r>
      <w:r w:rsidRPr="006E52DD">
        <w:rPr>
          <w:rFonts w:cs="Times"/>
          <w:lang w:val="en-US"/>
        </w:rPr>
        <w:t>I listens on port</w:t>
      </w:r>
      <w:r>
        <w:rPr>
          <w:rFonts w:cs="Times"/>
          <w:lang w:val="en-US"/>
        </w:rPr>
        <w:t xml:space="preserve"> number</w:t>
      </w:r>
      <w:r w:rsidRPr="006E52DD">
        <w:rPr>
          <w:rFonts w:cs="Times"/>
          <w:lang w:val="en-US"/>
        </w:rPr>
        <w:t xml:space="preserve"> 81</w:t>
      </w:r>
      <w:r>
        <w:rPr>
          <w:rFonts w:cs="Times"/>
          <w:lang w:val="en-US"/>
        </w:rPr>
        <w:t>0</w:t>
      </w:r>
      <w:r w:rsidRPr="006E52DD">
        <w:rPr>
          <w:rFonts w:cs="Times"/>
          <w:lang w:val="en-US"/>
        </w:rPr>
        <w:t>1.</w:t>
      </w:r>
      <w:r>
        <w:rPr>
          <w:rFonts w:cs="Times"/>
          <w:lang w:val="en-US"/>
        </w:rPr>
        <w:t xml:space="preserve"> To access the ONOS CLI from the remote machine, following login credentials are used.</w:t>
      </w:r>
    </w:p>
    <w:p w14:paraId="452511F9" w14:textId="080B1C45" w:rsidR="00865278" w:rsidRDefault="00865278" w:rsidP="00865278">
      <w:pPr>
        <w:jc w:val="center"/>
        <w:rPr>
          <w:rFonts w:cs="Times"/>
          <w:lang w:val="en-US"/>
        </w:rPr>
      </w:pPr>
      <w:r w:rsidRPr="00865278">
        <w:rPr>
          <w:rFonts w:cs="Times"/>
          <w:noProof/>
          <w:lang w:val="en-US"/>
        </w:rPr>
        <w:drawing>
          <wp:inline distT="0" distB="0" distL="0" distR="0" wp14:anchorId="2D484647" wp14:editId="322305CE">
            <wp:extent cx="2233246" cy="637332"/>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9"/>
                    <a:stretch>
                      <a:fillRect/>
                    </a:stretch>
                  </pic:blipFill>
                  <pic:spPr>
                    <a:xfrm>
                      <a:off x="0" y="0"/>
                      <a:ext cx="2298988" cy="656094"/>
                    </a:xfrm>
                    <a:prstGeom prst="rect">
                      <a:avLst/>
                    </a:prstGeom>
                  </pic:spPr>
                </pic:pic>
              </a:graphicData>
            </a:graphic>
          </wp:inline>
        </w:drawing>
      </w:r>
    </w:p>
    <w:p w14:paraId="1E458464" w14:textId="2AA15869" w:rsidR="00EC4CDE" w:rsidRDefault="00EC4CDE" w:rsidP="004D2D10">
      <w:pPr>
        <w:rPr>
          <w:rFonts w:cs="Times"/>
          <w:lang w:val="en-US"/>
        </w:rPr>
      </w:pPr>
      <w:r>
        <w:rPr>
          <w:rFonts w:cs="Times"/>
          <w:lang w:val="en-US"/>
        </w:rPr>
        <w:t>Or to access the Karaf’s CLI, following login credentials are used.</w:t>
      </w:r>
    </w:p>
    <w:p w14:paraId="0AC990C2" w14:textId="622A0D38" w:rsidR="00865278" w:rsidRPr="00EC4CDE" w:rsidRDefault="00865278" w:rsidP="00865278">
      <w:pPr>
        <w:jc w:val="center"/>
        <w:rPr>
          <w:rFonts w:cs="Times"/>
          <w:lang w:val="en-US"/>
        </w:rPr>
      </w:pPr>
      <w:r w:rsidRPr="00865278">
        <w:rPr>
          <w:rFonts w:cs="Times"/>
          <w:noProof/>
          <w:lang w:val="en-US"/>
        </w:rPr>
        <w:drawing>
          <wp:inline distT="0" distB="0" distL="0" distR="0" wp14:anchorId="024A1B27" wp14:editId="0261AC9A">
            <wp:extent cx="2333787" cy="665480"/>
            <wp:effectExtent l="0" t="0" r="9525" b="127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rotWithShape="1">
                    <a:blip r:embed="rId20"/>
                    <a:srcRect r="4595"/>
                    <a:stretch/>
                  </pic:blipFill>
                  <pic:spPr bwMode="auto">
                    <a:xfrm>
                      <a:off x="0" y="0"/>
                      <a:ext cx="2415934" cy="688904"/>
                    </a:xfrm>
                    <a:prstGeom prst="rect">
                      <a:avLst/>
                    </a:prstGeom>
                    <a:ln>
                      <a:noFill/>
                    </a:ln>
                    <a:extLst>
                      <a:ext uri="{53640926-AAD7-44D8-BBD7-CCE9431645EC}">
                        <a14:shadowObscured xmlns:a14="http://schemas.microsoft.com/office/drawing/2010/main"/>
                      </a:ext>
                    </a:extLst>
                  </pic:spPr>
                </pic:pic>
              </a:graphicData>
            </a:graphic>
          </wp:inline>
        </w:drawing>
      </w:r>
    </w:p>
    <w:p w14:paraId="6127B8D0" w14:textId="2B94D1C4" w:rsidR="00F12A89" w:rsidRDefault="00F12A89" w:rsidP="00F12A89">
      <w:pPr>
        <w:jc w:val="center"/>
        <w:rPr>
          <w:rFonts w:cs="Times"/>
          <w:lang w:val="en-US"/>
        </w:rPr>
      </w:pPr>
      <w:r w:rsidRPr="009C23D9">
        <w:rPr>
          <w:noProof/>
          <w:lang w:val="en-US"/>
        </w:rPr>
        <w:lastRenderedPageBreak/>
        <w:drawing>
          <wp:inline distT="0" distB="0" distL="0" distR="0" wp14:anchorId="5C0A000E" wp14:editId="06B0EF7B">
            <wp:extent cx="3824232" cy="3155950"/>
            <wp:effectExtent l="0" t="0" r="508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1"/>
                    <a:srcRect t="24583"/>
                    <a:stretch/>
                  </pic:blipFill>
                  <pic:spPr bwMode="auto">
                    <a:xfrm>
                      <a:off x="0" y="0"/>
                      <a:ext cx="3836126" cy="3165766"/>
                    </a:xfrm>
                    <a:prstGeom prst="rect">
                      <a:avLst/>
                    </a:prstGeom>
                    <a:ln>
                      <a:noFill/>
                    </a:ln>
                    <a:extLst>
                      <a:ext uri="{53640926-AAD7-44D8-BBD7-CCE9431645EC}">
                        <a14:shadowObscured xmlns:a14="http://schemas.microsoft.com/office/drawing/2010/main"/>
                      </a:ext>
                    </a:extLst>
                  </pic:spPr>
                </pic:pic>
              </a:graphicData>
            </a:graphic>
          </wp:inline>
        </w:drawing>
      </w:r>
    </w:p>
    <w:p w14:paraId="074028E5" w14:textId="51EC12E1" w:rsidR="000759F0" w:rsidRDefault="000759F0" w:rsidP="00F12A89">
      <w:pPr>
        <w:jc w:val="center"/>
        <w:rPr>
          <w:rFonts w:cs="Times"/>
          <w:lang w:val="en-US"/>
        </w:rPr>
      </w:pPr>
      <w:r w:rsidRPr="006E52DD">
        <w:rPr>
          <w:rFonts w:cs="Times"/>
          <w:i/>
          <w:iCs/>
          <w:sz w:val="16"/>
          <w:szCs w:val="18"/>
          <w:lang w:val="en-US"/>
        </w:rPr>
        <w:t xml:space="preserve">Figure 4.4: </w:t>
      </w:r>
      <w:r>
        <w:rPr>
          <w:rFonts w:cs="Times"/>
          <w:i/>
          <w:iCs/>
          <w:sz w:val="16"/>
          <w:szCs w:val="18"/>
          <w:lang w:val="en-US"/>
        </w:rPr>
        <w:t>List of devices</w:t>
      </w:r>
      <w:r w:rsidR="00DD71C8">
        <w:rPr>
          <w:rFonts w:cs="Times"/>
          <w:i/>
          <w:iCs/>
          <w:sz w:val="16"/>
          <w:szCs w:val="18"/>
          <w:lang w:val="en-US"/>
        </w:rPr>
        <w:t xml:space="preserve"> (Open vSwitch)</w:t>
      </w:r>
      <w:r>
        <w:rPr>
          <w:rFonts w:cs="Times"/>
          <w:i/>
          <w:iCs/>
          <w:sz w:val="16"/>
          <w:szCs w:val="18"/>
          <w:lang w:val="en-US"/>
        </w:rPr>
        <w:t xml:space="preserve"> connected to the </w:t>
      </w:r>
      <w:r w:rsidR="00DD71C8">
        <w:rPr>
          <w:rFonts w:cs="Times"/>
          <w:i/>
          <w:iCs/>
          <w:sz w:val="16"/>
          <w:szCs w:val="18"/>
          <w:lang w:val="en-US"/>
        </w:rPr>
        <w:t>ONOS controller</w:t>
      </w:r>
    </w:p>
    <w:p w14:paraId="5AF1425B" w14:textId="0179469E" w:rsidR="000759F0" w:rsidRPr="00D7501A" w:rsidRDefault="00D7501A" w:rsidP="00D7501A">
      <w:pPr>
        <w:rPr>
          <w:rFonts w:cs="Times"/>
          <w:lang w:val="en-US"/>
        </w:rPr>
      </w:pPr>
      <w:r>
        <w:rPr>
          <w:rFonts w:cs="Times"/>
          <w:lang w:val="en-US"/>
        </w:rPr>
        <w:t xml:space="preserve">On the ONOS CLI, </w:t>
      </w:r>
      <w:r w:rsidRPr="00D7501A">
        <w:rPr>
          <w:rFonts w:cs="Times"/>
          <w:b/>
          <w:bCs/>
          <w:i/>
          <w:iCs/>
          <w:lang w:val="en-US"/>
        </w:rPr>
        <w:t>devices</w:t>
      </w:r>
      <w:r>
        <w:rPr>
          <w:rFonts w:cs="Times"/>
          <w:b/>
          <w:bCs/>
          <w:i/>
          <w:iCs/>
          <w:lang w:val="en-US"/>
        </w:rPr>
        <w:t xml:space="preserve"> </w:t>
      </w:r>
      <w:r>
        <w:rPr>
          <w:rFonts w:cs="Times"/>
          <w:lang w:val="en-US"/>
        </w:rPr>
        <w:t xml:space="preserve">command is used to list out the information about the connected devices </w:t>
      </w:r>
      <w:r w:rsidR="005E27B9">
        <w:rPr>
          <w:rFonts w:cs="Times"/>
          <w:lang w:val="en-US"/>
        </w:rPr>
        <w:t xml:space="preserve">( i.e. </w:t>
      </w:r>
      <w:r>
        <w:rPr>
          <w:rFonts w:cs="Times"/>
          <w:lang w:val="en-US"/>
        </w:rPr>
        <w:t>Open vSwitches</w:t>
      </w:r>
      <w:r w:rsidR="005E27B9">
        <w:rPr>
          <w:rFonts w:cs="Times"/>
          <w:lang w:val="en-US"/>
        </w:rPr>
        <w:t>)</w:t>
      </w:r>
      <w:r>
        <w:rPr>
          <w:rFonts w:cs="Times"/>
          <w:lang w:val="en-US"/>
        </w:rPr>
        <w:t xml:space="preserve"> to the ONOS controller. </w:t>
      </w:r>
      <w:r w:rsidR="005E27B9">
        <w:rPr>
          <w:rFonts w:cs="Times"/>
          <w:lang w:val="en-US"/>
        </w:rPr>
        <w:t xml:space="preserve">The list </w:t>
      </w:r>
      <w:r w:rsidR="005E27B9" w:rsidRPr="005E27B9">
        <w:rPr>
          <w:rFonts w:cs="Times"/>
          <w:lang w:val="en-US"/>
        </w:rPr>
        <w:t>presents</w:t>
      </w:r>
      <w:r w:rsidR="005E27B9">
        <w:rPr>
          <w:rFonts w:cs="Times"/>
          <w:lang w:val="en-US"/>
        </w:rPr>
        <w:t xml:space="preserve"> the detailed information of the devices like ID or label of the device, Availability of the device, role of the ONOS controller for that device, protocol used at the Southbound interface, etc.</w:t>
      </w:r>
      <w:r w:rsidR="00AF7DE5">
        <w:rPr>
          <w:rFonts w:cs="Times"/>
          <w:lang w:val="en-US"/>
        </w:rPr>
        <w:t xml:space="preserve"> In the above figure it is observed that four devices are connected to the ONOS controller using the OpenFlow protocol version 1.4.</w:t>
      </w:r>
    </w:p>
    <w:p w14:paraId="5D92E017" w14:textId="06ABA1D1" w:rsidR="004D2D10" w:rsidRDefault="00AD75B3" w:rsidP="002E063A">
      <w:pPr>
        <w:rPr>
          <w:rFonts w:cs="Times"/>
          <w:lang w:val="en-US"/>
        </w:rPr>
      </w:pPr>
      <w:r>
        <w:rPr>
          <w:rFonts w:cs="Times"/>
          <w:lang w:val="en-US"/>
        </w:rPr>
        <w:t xml:space="preserve">Alternatively, </w:t>
      </w:r>
      <w:r w:rsidR="004D2D10" w:rsidRPr="006E52DD">
        <w:rPr>
          <w:rFonts w:cs="Times"/>
          <w:lang w:val="en-US"/>
        </w:rPr>
        <w:t>ONOS GUI can be</w:t>
      </w:r>
      <w:r>
        <w:rPr>
          <w:rFonts w:cs="Times"/>
          <w:lang w:val="en-US"/>
        </w:rPr>
        <w:t xml:space="preserve"> also</w:t>
      </w:r>
      <w:r w:rsidR="004D2D10" w:rsidRPr="006E52DD">
        <w:rPr>
          <w:rFonts w:cs="Times"/>
          <w:lang w:val="en-US"/>
        </w:rPr>
        <w:t xml:space="preserve"> </w:t>
      </w:r>
      <w:r>
        <w:rPr>
          <w:rFonts w:cs="Times"/>
          <w:lang w:val="en-US"/>
        </w:rPr>
        <w:t>be used t</w:t>
      </w:r>
      <w:r w:rsidRPr="006E52DD">
        <w:rPr>
          <w:rFonts w:cs="Times"/>
          <w:lang w:val="en-US"/>
        </w:rPr>
        <w:t>o confirm the connection from the controller side</w:t>
      </w:r>
      <w:r w:rsidR="004D2D10" w:rsidRPr="006E52DD">
        <w:rPr>
          <w:rFonts w:cs="Times"/>
          <w:lang w:val="en-US"/>
        </w:rPr>
        <w:t xml:space="preserve">. The </w:t>
      </w:r>
      <w:proofErr w:type="spellStart"/>
      <w:r w:rsidR="004D2D10" w:rsidRPr="006E52DD">
        <w:rPr>
          <w:rFonts w:cs="Times"/>
          <w:i/>
          <w:iCs/>
          <w:lang w:val="en-US"/>
        </w:rPr>
        <w:t>onos-gui</w:t>
      </w:r>
      <w:proofErr w:type="spellEnd"/>
      <w:r w:rsidR="004D2D10" w:rsidRPr="006E52DD">
        <w:rPr>
          <w:rFonts w:cs="Times"/>
          <w:lang w:val="en-US"/>
        </w:rPr>
        <w:t xml:space="preserve"> feature</w:t>
      </w:r>
      <w:r>
        <w:rPr>
          <w:rFonts w:cs="Times"/>
          <w:lang w:val="en-US"/>
        </w:rPr>
        <w:t xml:space="preserve"> application</w:t>
      </w:r>
      <w:r w:rsidR="004D2D10" w:rsidRPr="006E52DD">
        <w:rPr>
          <w:rFonts w:cs="Times"/>
          <w:lang w:val="en-US"/>
        </w:rPr>
        <w:t xml:space="preserve"> must be installed</w:t>
      </w:r>
      <w:r>
        <w:rPr>
          <w:rFonts w:cs="Times"/>
          <w:lang w:val="en-US"/>
        </w:rPr>
        <w:t xml:space="preserve"> and activated</w:t>
      </w:r>
      <w:r w:rsidR="004D2D10" w:rsidRPr="006E52DD">
        <w:rPr>
          <w:rFonts w:cs="Times"/>
          <w:lang w:val="en-US"/>
        </w:rPr>
        <w:t xml:space="preserve"> </w:t>
      </w:r>
      <w:r>
        <w:rPr>
          <w:rFonts w:cs="Times"/>
          <w:lang w:val="en-US"/>
        </w:rPr>
        <w:t>o</w:t>
      </w:r>
      <w:r w:rsidR="004D2D10" w:rsidRPr="006E52DD">
        <w:rPr>
          <w:rFonts w:cs="Times"/>
          <w:lang w:val="en-US"/>
        </w:rPr>
        <w:t xml:space="preserve">n </w:t>
      </w:r>
      <w:r>
        <w:rPr>
          <w:rFonts w:cs="Times"/>
          <w:lang w:val="en-US"/>
        </w:rPr>
        <w:t xml:space="preserve">the </w:t>
      </w:r>
      <w:r w:rsidR="004D2D10" w:rsidRPr="006E52DD">
        <w:rPr>
          <w:rFonts w:cs="Times"/>
          <w:lang w:val="en-US"/>
        </w:rPr>
        <w:t xml:space="preserve">ONOS. </w:t>
      </w:r>
      <w:r>
        <w:rPr>
          <w:rFonts w:cs="Times"/>
          <w:lang w:val="en-US"/>
        </w:rPr>
        <w:t>O</w:t>
      </w:r>
      <w:r w:rsidRPr="006E52DD">
        <w:rPr>
          <w:rFonts w:cs="Times"/>
          <w:lang w:val="en-US"/>
        </w:rPr>
        <w:t>n the browse</w:t>
      </w:r>
      <w:r>
        <w:rPr>
          <w:rFonts w:cs="Times"/>
          <w:lang w:val="en-US"/>
        </w:rPr>
        <w:t>r, t</w:t>
      </w:r>
      <w:r w:rsidR="004D2D10" w:rsidRPr="006E52DD">
        <w:rPr>
          <w:rFonts w:cs="Times"/>
          <w:lang w:val="en-US"/>
        </w:rPr>
        <w:t xml:space="preserve">he </w:t>
      </w:r>
      <w:r>
        <w:rPr>
          <w:rFonts w:cs="Times"/>
          <w:lang w:val="en-US"/>
        </w:rPr>
        <w:t xml:space="preserve">ONOS </w:t>
      </w:r>
      <w:r w:rsidR="004D2D10" w:rsidRPr="006E52DD">
        <w:rPr>
          <w:rFonts w:cs="Times"/>
          <w:lang w:val="en-US"/>
        </w:rPr>
        <w:t>GUI listens on port</w:t>
      </w:r>
      <w:r>
        <w:rPr>
          <w:rFonts w:cs="Times"/>
          <w:lang w:val="en-US"/>
        </w:rPr>
        <w:t xml:space="preserve"> number</w:t>
      </w:r>
      <w:r w:rsidR="004D2D10" w:rsidRPr="006E52DD">
        <w:rPr>
          <w:rFonts w:cs="Times"/>
          <w:lang w:val="en-US"/>
        </w:rPr>
        <w:t xml:space="preserve"> 8181. The base URL is /</w:t>
      </w:r>
      <w:proofErr w:type="spellStart"/>
      <w:r w:rsidR="004D2D10" w:rsidRPr="006E52DD">
        <w:rPr>
          <w:rFonts w:cs="Times"/>
          <w:lang w:val="en-US"/>
        </w:rPr>
        <w:t>onos</w:t>
      </w:r>
      <w:proofErr w:type="spellEnd"/>
      <w:r w:rsidR="004D2D10" w:rsidRPr="006E52DD">
        <w:rPr>
          <w:rFonts w:cs="Times"/>
          <w:lang w:val="en-US"/>
        </w:rPr>
        <w:t>/</w:t>
      </w:r>
      <w:proofErr w:type="spellStart"/>
      <w:r w:rsidR="004D2D10" w:rsidRPr="006E52DD">
        <w:rPr>
          <w:rFonts w:cs="Times"/>
          <w:lang w:val="en-US"/>
        </w:rPr>
        <w:t>ui</w:t>
      </w:r>
      <w:proofErr w:type="spellEnd"/>
      <w:r w:rsidR="004D2D10" w:rsidRPr="006E52DD">
        <w:rPr>
          <w:rFonts w:cs="Times"/>
          <w:lang w:val="en-US"/>
        </w:rPr>
        <w:t xml:space="preserve">; for example, to access the GUI on localhost, use: </w:t>
      </w:r>
      <w:hyperlink r:id="rId22" w:history="1">
        <w:r w:rsidR="004D2D10" w:rsidRPr="006E52DD">
          <w:rPr>
            <w:rStyle w:val="Hyperlink"/>
            <w:rFonts w:cs="Times"/>
            <w:lang w:val="en-US"/>
          </w:rPr>
          <w:t>http://localhost:8181/onos/ui</w:t>
        </w:r>
      </w:hyperlink>
      <w:r w:rsidR="004D2D10" w:rsidRPr="006E52DD">
        <w:rPr>
          <w:rFonts w:cs="Times"/>
          <w:lang w:val="en-US"/>
        </w:rPr>
        <w:t xml:space="preserve"> </w:t>
      </w:r>
      <w:r>
        <w:rPr>
          <w:rFonts w:cs="Times"/>
          <w:lang w:val="en-US"/>
        </w:rPr>
        <w:t xml:space="preserve">or </w:t>
      </w:r>
      <w:hyperlink r:id="rId23" w:history="1">
        <w:r w:rsidRPr="008C4828">
          <w:rPr>
            <w:rStyle w:val="Hyperlink"/>
            <w:rFonts w:cs="Times"/>
            <w:lang w:val="en-US"/>
          </w:rPr>
          <w:t>http://192.168.0.114:8181/onos/ui</w:t>
        </w:r>
      </w:hyperlink>
      <w:r w:rsidR="00B364E5">
        <w:rPr>
          <w:rFonts w:cs="Times"/>
          <w:lang w:val="en-US"/>
        </w:rPr>
        <w:t xml:space="preserve">. The default username and password for accessing the ONOS GUI are </w:t>
      </w:r>
      <w:proofErr w:type="spellStart"/>
      <w:r w:rsidR="00B364E5" w:rsidRPr="00B364E5">
        <w:rPr>
          <w:rFonts w:cs="Times"/>
          <w:b/>
          <w:bCs/>
          <w:i/>
          <w:iCs/>
          <w:lang w:val="en-US"/>
        </w:rPr>
        <w:t>onos</w:t>
      </w:r>
      <w:proofErr w:type="spellEnd"/>
      <w:r w:rsidR="00B364E5">
        <w:rPr>
          <w:rFonts w:cs="Times"/>
          <w:lang w:val="en-US"/>
        </w:rPr>
        <w:t xml:space="preserve"> and </w:t>
      </w:r>
      <w:r w:rsidR="00B364E5" w:rsidRPr="00B364E5">
        <w:rPr>
          <w:rFonts w:cs="Times"/>
          <w:b/>
          <w:bCs/>
          <w:i/>
          <w:iCs/>
          <w:lang w:val="en-US"/>
        </w:rPr>
        <w:t>rocks</w:t>
      </w:r>
      <w:r w:rsidR="00B364E5">
        <w:rPr>
          <w:rFonts w:cs="Times"/>
          <w:lang w:val="en-US"/>
        </w:rPr>
        <w:t xml:space="preserve"> respectively.</w:t>
      </w:r>
    </w:p>
    <w:p w14:paraId="54CE00B1" w14:textId="18DE345E" w:rsidR="002E063A" w:rsidRPr="006E52DD" w:rsidRDefault="002E063A" w:rsidP="004D2D10">
      <w:pPr>
        <w:jc w:val="center"/>
        <w:rPr>
          <w:rFonts w:cs="Times"/>
          <w:lang w:val="en-US"/>
        </w:rPr>
      </w:pPr>
      <w:r w:rsidRPr="006E52DD">
        <w:rPr>
          <w:noProof/>
          <w:lang w:val="en-US"/>
        </w:rPr>
        <w:drawing>
          <wp:inline distT="0" distB="0" distL="0" distR="0" wp14:anchorId="1F8BC2E8" wp14:editId="13646221">
            <wp:extent cx="5760720" cy="3228022"/>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24"/>
                    <a:srcRect l="1000" t="19703" r="851" b="13597"/>
                    <a:stretch/>
                  </pic:blipFill>
                  <pic:spPr bwMode="auto">
                    <a:xfrm>
                      <a:off x="0" y="0"/>
                      <a:ext cx="5760720" cy="3228022"/>
                    </a:xfrm>
                    <a:prstGeom prst="rect">
                      <a:avLst/>
                    </a:prstGeom>
                    <a:ln>
                      <a:noFill/>
                    </a:ln>
                    <a:extLst>
                      <a:ext uri="{53640926-AAD7-44D8-BBD7-CCE9431645EC}">
                        <a14:shadowObscured xmlns:a14="http://schemas.microsoft.com/office/drawing/2010/main"/>
                      </a:ext>
                    </a:extLst>
                  </pic:spPr>
                </pic:pic>
              </a:graphicData>
            </a:graphic>
          </wp:inline>
        </w:drawing>
      </w:r>
    </w:p>
    <w:p w14:paraId="66ABADD7" w14:textId="15F53A0B" w:rsidR="004D2D10" w:rsidRPr="006E52DD" w:rsidRDefault="004D2D10" w:rsidP="004D2D10">
      <w:pPr>
        <w:jc w:val="center"/>
        <w:rPr>
          <w:rFonts w:cs="Times"/>
          <w:i/>
          <w:iCs/>
          <w:sz w:val="16"/>
          <w:szCs w:val="18"/>
          <w:lang w:val="en-US"/>
        </w:rPr>
      </w:pPr>
      <w:bookmarkStart w:id="47" w:name="_Hlk113730336"/>
      <w:r w:rsidRPr="006E52DD">
        <w:rPr>
          <w:rFonts w:cs="Times"/>
          <w:i/>
          <w:iCs/>
          <w:sz w:val="16"/>
          <w:szCs w:val="18"/>
          <w:lang w:val="en-US"/>
        </w:rPr>
        <w:t>Figure 4.</w:t>
      </w:r>
      <w:r w:rsidR="0076279E">
        <w:rPr>
          <w:rFonts w:cs="Times"/>
          <w:i/>
          <w:iCs/>
          <w:sz w:val="16"/>
          <w:szCs w:val="18"/>
          <w:lang w:val="en-US"/>
        </w:rPr>
        <w:t>5</w:t>
      </w:r>
      <w:r w:rsidRPr="006E52DD">
        <w:rPr>
          <w:rFonts w:cs="Times"/>
          <w:i/>
          <w:iCs/>
          <w:sz w:val="16"/>
          <w:szCs w:val="18"/>
          <w:lang w:val="en-US"/>
        </w:rPr>
        <w:t xml:space="preserve">: Topology view </w:t>
      </w:r>
      <w:bookmarkEnd w:id="47"/>
      <w:r w:rsidRPr="006E52DD">
        <w:rPr>
          <w:rFonts w:cs="Times"/>
          <w:i/>
          <w:iCs/>
          <w:sz w:val="16"/>
          <w:szCs w:val="18"/>
          <w:lang w:val="en-US"/>
        </w:rPr>
        <w:t>on the ONOS</w:t>
      </w:r>
      <w:r w:rsidR="00455B7F">
        <w:rPr>
          <w:rFonts w:cs="Times"/>
          <w:i/>
          <w:iCs/>
          <w:sz w:val="16"/>
          <w:szCs w:val="18"/>
          <w:lang w:val="en-US"/>
        </w:rPr>
        <w:t xml:space="preserve"> </w:t>
      </w:r>
      <w:r w:rsidRPr="006E52DD">
        <w:rPr>
          <w:rFonts w:cs="Times"/>
          <w:i/>
          <w:iCs/>
          <w:sz w:val="16"/>
          <w:szCs w:val="18"/>
          <w:lang w:val="en-US"/>
        </w:rPr>
        <w:t>GUI</w:t>
      </w:r>
    </w:p>
    <w:p w14:paraId="66A74601" w14:textId="1B8D32C3" w:rsidR="001663E6" w:rsidRPr="006E52DD" w:rsidRDefault="004D2D10" w:rsidP="00F12A89">
      <w:pPr>
        <w:rPr>
          <w:lang w:val="en-US"/>
        </w:rPr>
      </w:pPr>
      <w:r w:rsidRPr="006E52DD">
        <w:rPr>
          <w:lang w:val="en-US"/>
        </w:rPr>
        <w:lastRenderedPageBreak/>
        <w:t>The ONOS GUI is a single-page web-application, providing a visual interface to the ONOS controller. ONOS GUI provides a great and easy to understand information about the ONOS controller and the topology connected to with it. Information such as applications installed on controller, number of devices connected, number of hosts, port numbers used in the topology, number of packets transferred between the links, and many more information is easily accessible through ONOS GUI. The ONOS Cluster Node Panel indicates the cluster members (controller instances) in the cluster. The Summary Panel gives a brief summary of properties of the network topology. The Topology Toolbar provides push-button / toggle-button actions that interact with the topology view.</w:t>
      </w:r>
    </w:p>
    <w:p w14:paraId="03D38D0B" w14:textId="57E515C4" w:rsidR="004D2D10" w:rsidRPr="006E52DD" w:rsidRDefault="004D2D10" w:rsidP="004D2D10">
      <w:pPr>
        <w:rPr>
          <w:lang w:val="en-US"/>
        </w:rPr>
      </w:pPr>
      <w:r w:rsidRPr="006E52DD">
        <w:rPr>
          <w:lang w:val="en-US"/>
        </w:rPr>
        <w:t>A Wireshark was ran between the ONOS controller and one of the Open vSwitch to re</w:t>
      </w:r>
      <w:r w:rsidR="001663E6">
        <w:rPr>
          <w:lang w:val="en-US"/>
        </w:rPr>
        <w:t xml:space="preserve">alize </w:t>
      </w:r>
      <w:r w:rsidRPr="006E52DD">
        <w:rPr>
          <w:lang w:val="en-US"/>
        </w:rPr>
        <w:t>the packets transferred between them. Southbound protocol OpenFlow was also captured in this link and figure 4.</w:t>
      </w:r>
      <w:r w:rsidR="00D4398A">
        <w:rPr>
          <w:lang w:val="en-US"/>
        </w:rPr>
        <w:t>6</w:t>
      </w:r>
      <w:r w:rsidRPr="006E52DD">
        <w:rPr>
          <w:lang w:val="en-US"/>
        </w:rPr>
        <w:t xml:space="preserve"> shows the  Wireshark capture of the same. </w:t>
      </w:r>
    </w:p>
    <w:p w14:paraId="65D683A2" w14:textId="3BBBE05D" w:rsidR="004D2D10" w:rsidRPr="006E52DD" w:rsidRDefault="00A921E1" w:rsidP="004D2D10">
      <w:pPr>
        <w:jc w:val="center"/>
        <w:rPr>
          <w:lang w:val="en-US"/>
        </w:rPr>
      </w:pPr>
      <w:r w:rsidRPr="0073191F">
        <w:rPr>
          <w:noProof/>
          <w:lang w:val="en-US"/>
        </w:rPr>
        <w:t xml:space="preserve"> </w:t>
      </w:r>
      <w:r w:rsidRPr="00A921E1">
        <w:rPr>
          <w:noProof/>
          <w:lang w:val="en-US"/>
        </w:rPr>
        <w:drawing>
          <wp:inline distT="0" distB="0" distL="0" distR="0" wp14:anchorId="7D106341" wp14:editId="512962B0">
            <wp:extent cx="4981575" cy="3764186"/>
            <wp:effectExtent l="0" t="0" r="0" b="8255"/>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25"/>
                    <a:stretch>
                      <a:fillRect/>
                    </a:stretch>
                  </pic:blipFill>
                  <pic:spPr>
                    <a:xfrm>
                      <a:off x="0" y="0"/>
                      <a:ext cx="5000577" cy="3778544"/>
                    </a:xfrm>
                    <a:prstGeom prst="rect">
                      <a:avLst/>
                    </a:prstGeom>
                  </pic:spPr>
                </pic:pic>
              </a:graphicData>
            </a:graphic>
          </wp:inline>
        </w:drawing>
      </w:r>
    </w:p>
    <w:p w14:paraId="1041FC88" w14:textId="2C54C297" w:rsidR="004D2D10" w:rsidRPr="00A921E1" w:rsidRDefault="004D2D10" w:rsidP="00A921E1">
      <w:pPr>
        <w:jc w:val="center"/>
        <w:rPr>
          <w:rFonts w:cs="Times"/>
          <w:i/>
          <w:iCs/>
          <w:sz w:val="16"/>
          <w:szCs w:val="18"/>
          <w:lang w:val="en-US"/>
        </w:rPr>
      </w:pPr>
      <w:r w:rsidRPr="006E52DD">
        <w:rPr>
          <w:rFonts w:cs="Times"/>
          <w:i/>
          <w:iCs/>
          <w:sz w:val="16"/>
          <w:szCs w:val="18"/>
          <w:lang w:val="en-US"/>
        </w:rPr>
        <w:t>Figure 4.</w:t>
      </w:r>
      <w:r w:rsidR="00734918">
        <w:rPr>
          <w:rFonts w:cs="Times"/>
          <w:i/>
          <w:iCs/>
          <w:sz w:val="16"/>
          <w:szCs w:val="18"/>
          <w:lang w:val="en-US"/>
        </w:rPr>
        <w:t>6</w:t>
      </w:r>
      <w:r w:rsidRPr="006E52DD">
        <w:rPr>
          <w:rFonts w:cs="Times"/>
          <w:i/>
          <w:iCs/>
          <w:sz w:val="16"/>
          <w:szCs w:val="18"/>
          <w:lang w:val="en-US"/>
        </w:rPr>
        <w:t xml:space="preserve">: </w:t>
      </w:r>
      <w:r w:rsidR="0073191F" w:rsidRPr="0073191F">
        <w:rPr>
          <w:rFonts w:cs="Times"/>
          <w:i/>
          <w:iCs/>
          <w:sz w:val="16"/>
          <w:szCs w:val="18"/>
          <w:lang w:val="en-US"/>
        </w:rPr>
        <w:t xml:space="preserve">OpenFlow </w:t>
      </w:r>
      <w:r w:rsidR="0073191F">
        <w:rPr>
          <w:rFonts w:cs="Times"/>
          <w:i/>
          <w:iCs/>
          <w:sz w:val="16"/>
          <w:szCs w:val="18"/>
          <w:lang w:val="en-US"/>
        </w:rPr>
        <w:t>protocol packets captured on the Wireshar</w:t>
      </w:r>
      <w:r w:rsidR="00FE344F">
        <w:rPr>
          <w:rFonts w:cs="Times"/>
          <w:i/>
          <w:iCs/>
          <w:sz w:val="16"/>
          <w:szCs w:val="18"/>
          <w:lang w:val="en-US"/>
        </w:rPr>
        <w:t>k</w:t>
      </w:r>
      <w:r w:rsidR="0073191F">
        <w:rPr>
          <w:rFonts w:cs="Times"/>
          <w:i/>
          <w:iCs/>
          <w:sz w:val="16"/>
          <w:szCs w:val="18"/>
          <w:lang w:val="en-US"/>
        </w:rPr>
        <w:t xml:space="preserve">  </w:t>
      </w:r>
    </w:p>
    <w:p w14:paraId="4E8197E4" w14:textId="295D7C9B" w:rsidR="004D2D10" w:rsidRPr="006E52DD" w:rsidRDefault="004D2D10" w:rsidP="004D2D10">
      <w:pPr>
        <w:rPr>
          <w:lang w:val="en-US"/>
        </w:rPr>
      </w:pPr>
      <w:r w:rsidRPr="006E52DD">
        <w:rPr>
          <w:lang w:val="en-US"/>
        </w:rPr>
        <w:t>In figure 4.</w:t>
      </w:r>
      <w:r w:rsidR="00734918">
        <w:rPr>
          <w:lang w:val="en-US"/>
        </w:rPr>
        <w:t>7</w:t>
      </w:r>
      <w:r w:rsidRPr="006E52DD">
        <w:rPr>
          <w:lang w:val="en-US"/>
        </w:rPr>
        <w:t xml:space="preserve"> we can </w:t>
      </w:r>
      <w:r w:rsidR="00F65592">
        <w:rPr>
          <w:lang w:val="en-US"/>
        </w:rPr>
        <w:t>confirm</w:t>
      </w:r>
      <w:r w:rsidRPr="006E52DD">
        <w:rPr>
          <w:lang w:val="en-US"/>
        </w:rPr>
        <w:t xml:space="preserve"> the OpenFlow protocol version 1.</w:t>
      </w:r>
      <w:r w:rsidR="00CA226A">
        <w:rPr>
          <w:lang w:val="en-US"/>
        </w:rPr>
        <w:t>4</w:t>
      </w:r>
      <w:r w:rsidRPr="006E52DD">
        <w:rPr>
          <w:lang w:val="en-US"/>
        </w:rPr>
        <w:t xml:space="preserve"> being used for communication between the ONOS controller and Open vSwitches. </w:t>
      </w:r>
    </w:p>
    <w:p w14:paraId="5CACDF4B" w14:textId="319B353D" w:rsidR="004D2D10" w:rsidRPr="006E52DD" w:rsidRDefault="001663E6" w:rsidP="004D2D10">
      <w:pPr>
        <w:jc w:val="center"/>
        <w:rPr>
          <w:lang w:val="en-US"/>
        </w:rPr>
      </w:pPr>
      <w:r w:rsidRPr="00A921E1">
        <w:rPr>
          <w:noProof/>
          <w:lang w:val="en-US"/>
        </w:rPr>
        <w:t xml:space="preserve"> </w:t>
      </w:r>
      <w:r w:rsidRPr="001663E6">
        <w:rPr>
          <w:noProof/>
          <w:lang w:val="en-US"/>
        </w:rPr>
        <w:drawing>
          <wp:inline distT="0" distB="0" distL="0" distR="0" wp14:anchorId="4076AA8C" wp14:editId="53F4DE3F">
            <wp:extent cx="4581500" cy="199072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rotWithShape="1">
                    <a:blip r:embed="rId26"/>
                    <a:srcRect b="13421"/>
                    <a:stretch/>
                  </pic:blipFill>
                  <pic:spPr bwMode="auto">
                    <a:xfrm>
                      <a:off x="0" y="0"/>
                      <a:ext cx="4606452" cy="2001567"/>
                    </a:xfrm>
                    <a:prstGeom prst="rect">
                      <a:avLst/>
                    </a:prstGeom>
                    <a:ln>
                      <a:noFill/>
                    </a:ln>
                    <a:extLst>
                      <a:ext uri="{53640926-AAD7-44D8-BBD7-CCE9431645EC}">
                        <a14:shadowObscured xmlns:a14="http://schemas.microsoft.com/office/drawing/2010/main"/>
                      </a:ext>
                    </a:extLst>
                  </pic:spPr>
                </pic:pic>
              </a:graphicData>
            </a:graphic>
          </wp:inline>
        </w:drawing>
      </w:r>
    </w:p>
    <w:p w14:paraId="6EFF1570" w14:textId="73FEF5AB" w:rsidR="004D2D10" w:rsidRDefault="004D2D10" w:rsidP="004D2D10">
      <w:pPr>
        <w:jc w:val="center"/>
        <w:rPr>
          <w:rFonts w:cs="Times"/>
          <w:i/>
          <w:iCs/>
          <w:sz w:val="16"/>
          <w:szCs w:val="18"/>
          <w:lang w:val="en-US"/>
        </w:rPr>
      </w:pPr>
      <w:r w:rsidRPr="006E52DD">
        <w:rPr>
          <w:rFonts w:cs="Times"/>
          <w:i/>
          <w:iCs/>
          <w:sz w:val="16"/>
          <w:szCs w:val="18"/>
          <w:lang w:val="en-US"/>
        </w:rPr>
        <w:t>Figure 4.</w:t>
      </w:r>
      <w:r w:rsidR="00734918">
        <w:rPr>
          <w:rFonts w:cs="Times"/>
          <w:i/>
          <w:iCs/>
          <w:sz w:val="16"/>
          <w:szCs w:val="18"/>
          <w:lang w:val="en-US"/>
        </w:rPr>
        <w:t>7</w:t>
      </w:r>
      <w:r w:rsidRPr="006E52DD">
        <w:rPr>
          <w:rFonts w:cs="Times"/>
          <w:i/>
          <w:iCs/>
          <w:sz w:val="16"/>
          <w:szCs w:val="18"/>
          <w:lang w:val="en-US"/>
        </w:rPr>
        <w:t xml:space="preserve">: </w:t>
      </w:r>
      <w:r w:rsidR="00CA226A" w:rsidRPr="0073191F">
        <w:rPr>
          <w:rFonts w:cs="Times"/>
          <w:i/>
          <w:iCs/>
          <w:sz w:val="16"/>
          <w:szCs w:val="18"/>
          <w:lang w:val="en-US"/>
        </w:rPr>
        <w:t xml:space="preserve">OpenFlow </w:t>
      </w:r>
      <w:r w:rsidR="00CA226A">
        <w:rPr>
          <w:rFonts w:cs="Times"/>
          <w:i/>
          <w:iCs/>
          <w:sz w:val="16"/>
          <w:szCs w:val="18"/>
          <w:lang w:val="en-US"/>
        </w:rPr>
        <w:t xml:space="preserve">protocol Hello packet captured on the Wireshark  </w:t>
      </w:r>
    </w:p>
    <w:p w14:paraId="7129C1E2" w14:textId="130E3A7D" w:rsidR="0059133D" w:rsidRDefault="0059133D" w:rsidP="0059133D">
      <w:pPr>
        <w:pStyle w:val="Heading3"/>
      </w:pPr>
      <w:bookmarkStart w:id="48" w:name="_Toc113742461"/>
      <w:r>
        <w:lastRenderedPageBreak/>
        <w:t>ONOS GUI</w:t>
      </w:r>
      <w:bookmarkEnd w:id="48"/>
    </w:p>
    <w:p w14:paraId="5ED3C60E" w14:textId="047C6067" w:rsidR="0059133D" w:rsidRDefault="002E063A" w:rsidP="00C47B9E">
      <w:pPr>
        <w:rPr>
          <w:rFonts w:cs="Times"/>
          <w:szCs w:val="22"/>
          <w:lang w:val="en-US"/>
        </w:rPr>
      </w:pPr>
      <w:r w:rsidRPr="002E063A">
        <w:rPr>
          <w:rFonts w:cs="Times"/>
          <w:szCs w:val="22"/>
          <w:lang w:val="en-US"/>
        </w:rPr>
        <w:t>In this sub-chapter further explanation about Devices, Hosts, Ports of devices, Links, Packet processors and Applications required by ONOS to process the packet will be discussed.</w:t>
      </w:r>
    </w:p>
    <w:p w14:paraId="328AFB1A" w14:textId="0B490EF2" w:rsidR="007B45C3" w:rsidRDefault="007B45C3" w:rsidP="00C47B9E">
      <w:pPr>
        <w:rPr>
          <w:rFonts w:cs="Times"/>
          <w:szCs w:val="22"/>
          <w:lang w:val="en-US"/>
        </w:rPr>
      </w:pPr>
      <w:r w:rsidRPr="007B45C3">
        <w:rPr>
          <w:rFonts w:cs="Times"/>
          <w:szCs w:val="22"/>
          <w:lang w:val="en-US"/>
        </w:rPr>
        <w:t>org.onosproject.gui2</w:t>
      </w:r>
    </w:p>
    <w:p w14:paraId="0CCF0154" w14:textId="15C5152A" w:rsidR="007B45C3" w:rsidRDefault="007B45C3" w:rsidP="00C47B9E">
      <w:pPr>
        <w:rPr>
          <w:rFonts w:cs="Times"/>
          <w:szCs w:val="22"/>
          <w:lang w:val="en-US"/>
        </w:rPr>
      </w:pPr>
      <w:proofErr w:type="spellStart"/>
      <w:r w:rsidRPr="007B45C3">
        <w:rPr>
          <w:rFonts w:cs="Times"/>
          <w:szCs w:val="22"/>
          <w:lang w:val="en-US"/>
        </w:rPr>
        <w:t>org.onosproject.gui</w:t>
      </w:r>
      <w:proofErr w:type="spellEnd"/>
    </w:p>
    <w:p w14:paraId="771BB3A7" w14:textId="28CF6CC3" w:rsidR="0057275C" w:rsidRDefault="0057275C" w:rsidP="00C47B9E">
      <w:pPr>
        <w:rPr>
          <w:rFonts w:cs="Times"/>
          <w:szCs w:val="22"/>
          <w:lang w:val="en-US"/>
        </w:rPr>
      </w:pPr>
      <w:r w:rsidRPr="0057275C">
        <w:rPr>
          <w:rFonts w:cs="Times"/>
          <w:szCs w:val="22"/>
          <w:lang w:val="en-US"/>
        </w:rPr>
        <w:drawing>
          <wp:inline distT="0" distB="0" distL="0" distR="0" wp14:anchorId="36013FA0" wp14:editId="18F2221B">
            <wp:extent cx="5695315" cy="4070593"/>
            <wp:effectExtent l="0" t="0" r="635" b="635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7"/>
                    <a:stretch>
                      <a:fillRect/>
                    </a:stretch>
                  </pic:blipFill>
                  <pic:spPr>
                    <a:xfrm>
                      <a:off x="0" y="0"/>
                      <a:ext cx="5696124" cy="4071171"/>
                    </a:xfrm>
                    <a:prstGeom prst="rect">
                      <a:avLst/>
                    </a:prstGeom>
                  </pic:spPr>
                </pic:pic>
              </a:graphicData>
            </a:graphic>
          </wp:inline>
        </w:drawing>
      </w:r>
    </w:p>
    <w:p w14:paraId="388C2C4A" w14:textId="77777777" w:rsidR="00FE351E" w:rsidRDefault="00FE351E" w:rsidP="00C47B9E">
      <w:pPr>
        <w:rPr>
          <w:rFonts w:cs="Times"/>
          <w:szCs w:val="22"/>
          <w:lang w:val="en-US"/>
        </w:rPr>
      </w:pPr>
    </w:p>
    <w:p w14:paraId="5221B2CF" w14:textId="770908E9" w:rsidR="00332251" w:rsidRDefault="00332251" w:rsidP="00332251">
      <w:pPr>
        <w:jc w:val="center"/>
        <w:rPr>
          <w:rFonts w:cs="Times"/>
          <w:szCs w:val="22"/>
          <w:lang w:val="en-US"/>
        </w:rPr>
      </w:pPr>
      <w:r w:rsidRPr="00332251">
        <w:rPr>
          <w:rFonts w:cs="Times"/>
          <w:szCs w:val="22"/>
          <w:lang w:val="en-US"/>
        </w:rPr>
        <w:drawing>
          <wp:inline distT="0" distB="0" distL="0" distR="0" wp14:anchorId="5D3F1E72" wp14:editId="686B45B5">
            <wp:extent cx="1628775" cy="259987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8"/>
                    <a:stretch>
                      <a:fillRect/>
                    </a:stretch>
                  </pic:blipFill>
                  <pic:spPr>
                    <a:xfrm>
                      <a:off x="0" y="0"/>
                      <a:ext cx="1635271" cy="2610244"/>
                    </a:xfrm>
                    <a:prstGeom prst="rect">
                      <a:avLst/>
                    </a:prstGeom>
                  </pic:spPr>
                </pic:pic>
              </a:graphicData>
            </a:graphic>
          </wp:inline>
        </w:drawing>
      </w:r>
    </w:p>
    <w:p w14:paraId="30A7D04D" w14:textId="5CB90A9C" w:rsidR="00981357" w:rsidRDefault="00981357" w:rsidP="00332251">
      <w:pPr>
        <w:jc w:val="center"/>
        <w:rPr>
          <w:rFonts w:cs="Times"/>
          <w:szCs w:val="22"/>
          <w:lang w:val="en-US"/>
        </w:rPr>
      </w:pPr>
      <w:r w:rsidRPr="00600380">
        <w:rPr>
          <w:rFonts w:cs="Times"/>
          <w:noProof/>
          <w:szCs w:val="22"/>
          <w:lang w:val="en-US"/>
        </w:rPr>
        <w:lastRenderedPageBreak/>
        <w:drawing>
          <wp:inline distT="0" distB="0" distL="0" distR="0" wp14:anchorId="20BC7684" wp14:editId="791B7872">
            <wp:extent cx="5704867" cy="3978628"/>
            <wp:effectExtent l="0" t="0" r="0" b="3175"/>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rotWithShape="1">
                    <a:blip r:embed="rId29"/>
                    <a:srcRect l="507" t="11183" r="454"/>
                    <a:stretch/>
                  </pic:blipFill>
                  <pic:spPr bwMode="auto">
                    <a:xfrm>
                      <a:off x="0" y="0"/>
                      <a:ext cx="5705330" cy="3978951"/>
                    </a:xfrm>
                    <a:prstGeom prst="rect">
                      <a:avLst/>
                    </a:prstGeom>
                    <a:ln>
                      <a:noFill/>
                    </a:ln>
                    <a:extLst>
                      <a:ext uri="{53640926-AAD7-44D8-BBD7-CCE9431645EC}">
                        <a14:shadowObscured xmlns:a14="http://schemas.microsoft.com/office/drawing/2010/main"/>
                      </a:ext>
                    </a:extLst>
                  </pic:spPr>
                </pic:pic>
              </a:graphicData>
            </a:graphic>
          </wp:inline>
        </w:drawing>
      </w:r>
    </w:p>
    <w:p w14:paraId="41D8F22A" w14:textId="77777777" w:rsidR="00FE351E" w:rsidRDefault="00FE351E" w:rsidP="00332251">
      <w:pPr>
        <w:jc w:val="center"/>
        <w:rPr>
          <w:rFonts w:cs="Times"/>
          <w:szCs w:val="22"/>
          <w:lang w:val="en-US"/>
        </w:rPr>
      </w:pPr>
    </w:p>
    <w:p w14:paraId="67F36BF8" w14:textId="3ACF19E3" w:rsidR="00981357" w:rsidRDefault="00981357" w:rsidP="00332251">
      <w:pPr>
        <w:jc w:val="center"/>
        <w:rPr>
          <w:rFonts w:cs="Times"/>
          <w:szCs w:val="22"/>
          <w:lang w:val="en-US"/>
        </w:rPr>
      </w:pPr>
      <w:r w:rsidRPr="00030F44">
        <w:rPr>
          <w:rFonts w:cs="Times"/>
          <w:noProof/>
          <w:szCs w:val="22"/>
          <w:lang w:val="en-US"/>
        </w:rPr>
        <w:drawing>
          <wp:inline distT="0" distB="0" distL="0" distR="0" wp14:anchorId="136CEB2B" wp14:editId="54869AE0">
            <wp:extent cx="5697220" cy="1648460"/>
            <wp:effectExtent l="0" t="0" r="0" b="889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30"/>
                    <a:srcRect l="422" t="11234" r="656" b="51793"/>
                    <a:stretch/>
                  </pic:blipFill>
                  <pic:spPr bwMode="auto">
                    <a:xfrm>
                      <a:off x="0" y="0"/>
                      <a:ext cx="5698585" cy="1648855"/>
                    </a:xfrm>
                    <a:prstGeom prst="rect">
                      <a:avLst/>
                    </a:prstGeom>
                    <a:ln>
                      <a:noFill/>
                    </a:ln>
                    <a:extLst>
                      <a:ext uri="{53640926-AAD7-44D8-BBD7-CCE9431645EC}">
                        <a14:shadowObscured xmlns:a14="http://schemas.microsoft.com/office/drawing/2010/main"/>
                      </a:ext>
                    </a:extLst>
                  </pic:spPr>
                </pic:pic>
              </a:graphicData>
            </a:graphic>
          </wp:inline>
        </w:drawing>
      </w:r>
    </w:p>
    <w:p w14:paraId="3620F122" w14:textId="77777777" w:rsidR="00FE351E" w:rsidRDefault="00FE351E" w:rsidP="00332251">
      <w:pPr>
        <w:jc w:val="center"/>
        <w:rPr>
          <w:rFonts w:cs="Times"/>
          <w:szCs w:val="22"/>
          <w:lang w:val="en-US"/>
        </w:rPr>
      </w:pPr>
    </w:p>
    <w:p w14:paraId="6E20100A" w14:textId="182D7517" w:rsidR="00981357" w:rsidRDefault="00AA1C6D" w:rsidP="00C47B9E">
      <w:pPr>
        <w:rPr>
          <w:rFonts w:cs="Times"/>
          <w:szCs w:val="22"/>
          <w:lang w:val="en-US"/>
        </w:rPr>
      </w:pPr>
      <w:r w:rsidRPr="00AA1C6D">
        <w:rPr>
          <w:rFonts w:cs="Times"/>
          <w:noProof/>
          <w:szCs w:val="22"/>
          <w:lang w:val="en-US"/>
        </w:rPr>
        <w:drawing>
          <wp:inline distT="0" distB="0" distL="0" distR="0" wp14:anchorId="5994FB97" wp14:editId="37C55E9F">
            <wp:extent cx="5695315" cy="1405198"/>
            <wp:effectExtent l="0" t="0" r="635"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rotWithShape="1">
                    <a:blip r:embed="rId31"/>
                    <a:srcRect l="507" t="13552" r="582" b="48045"/>
                    <a:stretch/>
                  </pic:blipFill>
                  <pic:spPr bwMode="auto">
                    <a:xfrm>
                      <a:off x="0" y="0"/>
                      <a:ext cx="5723864" cy="1412242"/>
                    </a:xfrm>
                    <a:prstGeom prst="rect">
                      <a:avLst/>
                    </a:prstGeom>
                    <a:ln>
                      <a:noFill/>
                    </a:ln>
                    <a:extLst>
                      <a:ext uri="{53640926-AAD7-44D8-BBD7-CCE9431645EC}">
                        <a14:shadowObscured xmlns:a14="http://schemas.microsoft.com/office/drawing/2010/main"/>
                      </a:ext>
                    </a:extLst>
                  </pic:spPr>
                </pic:pic>
              </a:graphicData>
            </a:graphic>
          </wp:inline>
        </w:drawing>
      </w:r>
    </w:p>
    <w:p w14:paraId="22F1A7F5" w14:textId="0024EE98" w:rsidR="00981357" w:rsidRDefault="00981357" w:rsidP="00C47B9E">
      <w:pPr>
        <w:rPr>
          <w:rFonts w:cs="Times"/>
          <w:szCs w:val="22"/>
          <w:lang w:val="en-US"/>
        </w:rPr>
      </w:pPr>
      <w:r w:rsidRPr="00AA1C6D">
        <w:rPr>
          <w:rFonts w:cs="Times"/>
          <w:noProof/>
          <w:szCs w:val="22"/>
          <w:lang w:val="en-US"/>
        </w:rPr>
        <w:lastRenderedPageBreak/>
        <w:drawing>
          <wp:inline distT="0" distB="0" distL="0" distR="0" wp14:anchorId="0249D422" wp14:editId="655BBFF1">
            <wp:extent cx="5696932" cy="2621604"/>
            <wp:effectExtent l="0" t="0" r="0" b="762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rotWithShape="1">
                    <a:blip r:embed="rId32"/>
                    <a:srcRect l="508" t="11125" r="573" b="30073"/>
                    <a:stretch/>
                  </pic:blipFill>
                  <pic:spPr bwMode="auto">
                    <a:xfrm>
                      <a:off x="0" y="0"/>
                      <a:ext cx="5698506" cy="2622328"/>
                    </a:xfrm>
                    <a:prstGeom prst="rect">
                      <a:avLst/>
                    </a:prstGeom>
                    <a:ln>
                      <a:noFill/>
                    </a:ln>
                    <a:extLst>
                      <a:ext uri="{53640926-AAD7-44D8-BBD7-CCE9431645EC}">
                        <a14:shadowObscured xmlns:a14="http://schemas.microsoft.com/office/drawing/2010/main"/>
                      </a:ext>
                    </a:extLst>
                  </pic:spPr>
                </pic:pic>
              </a:graphicData>
            </a:graphic>
          </wp:inline>
        </w:drawing>
      </w:r>
    </w:p>
    <w:p w14:paraId="23E1EBE7" w14:textId="77777777" w:rsidR="00981357" w:rsidRDefault="00981357" w:rsidP="00C47B9E">
      <w:pPr>
        <w:rPr>
          <w:rFonts w:cs="Times"/>
          <w:szCs w:val="22"/>
          <w:lang w:val="en-US"/>
        </w:rPr>
      </w:pPr>
    </w:p>
    <w:p w14:paraId="1DBD8B6A" w14:textId="4D6E3DD3" w:rsidR="00AA1C6D" w:rsidRDefault="00AA1C6D" w:rsidP="00C47B9E">
      <w:pPr>
        <w:rPr>
          <w:rFonts w:cs="Times"/>
          <w:szCs w:val="22"/>
          <w:lang w:val="en-US"/>
        </w:rPr>
      </w:pPr>
      <w:r w:rsidRPr="00AA1C6D">
        <w:rPr>
          <w:rFonts w:cs="Times"/>
          <w:noProof/>
          <w:szCs w:val="22"/>
          <w:lang w:val="en-US"/>
        </w:rPr>
        <w:drawing>
          <wp:inline distT="0" distB="0" distL="0" distR="0" wp14:anchorId="1780D1DE" wp14:editId="5FDA5C60">
            <wp:extent cx="5697308" cy="1127760"/>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rotWithShape="1">
                    <a:blip r:embed="rId33"/>
                    <a:srcRect l="422" t="13551" r="581" b="55612"/>
                    <a:stretch/>
                  </pic:blipFill>
                  <pic:spPr bwMode="auto">
                    <a:xfrm>
                      <a:off x="0" y="0"/>
                      <a:ext cx="5702911" cy="1128869"/>
                    </a:xfrm>
                    <a:prstGeom prst="rect">
                      <a:avLst/>
                    </a:prstGeom>
                    <a:ln>
                      <a:noFill/>
                    </a:ln>
                    <a:extLst>
                      <a:ext uri="{53640926-AAD7-44D8-BBD7-CCE9431645EC}">
                        <a14:shadowObscured xmlns:a14="http://schemas.microsoft.com/office/drawing/2010/main"/>
                      </a:ext>
                    </a:extLst>
                  </pic:spPr>
                </pic:pic>
              </a:graphicData>
            </a:graphic>
          </wp:inline>
        </w:drawing>
      </w:r>
    </w:p>
    <w:p w14:paraId="28E37058" w14:textId="4DE9AA0C" w:rsidR="00E71BE1" w:rsidRDefault="00E71BE1" w:rsidP="00C47B9E">
      <w:pPr>
        <w:rPr>
          <w:rFonts w:cs="Times"/>
          <w:szCs w:val="22"/>
          <w:lang w:val="en-US"/>
        </w:rPr>
      </w:pPr>
    </w:p>
    <w:p w14:paraId="61229108" w14:textId="38FDBEAC" w:rsidR="00E71BE1" w:rsidRDefault="00E71BE1">
      <w:pPr>
        <w:spacing w:after="0" w:line="240" w:lineRule="auto"/>
        <w:jc w:val="left"/>
        <w:rPr>
          <w:rFonts w:cs="Times"/>
          <w:szCs w:val="22"/>
          <w:lang w:val="en-US"/>
        </w:rPr>
      </w:pPr>
    </w:p>
    <w:p w14:paraId="246F0AF5" w14:textId="1D5EF2AB" w:rsidR="00600380" w:rsidRDefault="00391FB4" w:rsidP="00C47B9E">
      <w:pPr>
        <w:rPr>
          <w:rFonts w:cs="Times"/>
          <w:szCs w:val="22"/>
          <w:lang w:val="en-US"/>
        </w:rPr>
      </w:pPr>
      <w:r>
        <w:rPr>
          <w:noProof/>
        </w:rPr>
        <w:drawing>
          <wp:inline distT="0" distB="0" distL="0" distR="0" wp14:anchorId="462AF8F1" wp14:editId="62FA578E">
            <wp:extent cx="5695154" cy="1067290"/>
            <wp:effectExtent l="0" t="0" r="1270" b="0"/>
            <wp:docPr id="46" name="Picture 4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with medium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l="357" t="11024" r="756" b="65150"/>
                    <a:stretch/>
                  </pic:blipFill>
                  <pic:spPr bwMode="auto">
                    <a:xfrm>
                      <a:off x="0" y="0"/>
                      <a:ext cx="5696544" cy="1067550"/>
                    </a:xfrm>
                    <a:prstGeom prst="rect">
                      <a:avLst/>
                    </a:prstGeom>
                    <a:noFill/>
                    <a:ln>
                      <a:noFill/>
                    </a:ln>
                    <a:extLst>
                      <a:ext uri="{53640926-AAD7-44D8-BBD7-CCE9431645EC}">
                        <a14:shadowObscured xmlns:a14="http://schemas.microsoft.com/office/drawing/2010/main"/>
                      </a:ext>
                    </a:extLst>
                  </pic:spPr>
                </pic:pic>
              </a:graphicData>
            </a:graphic>
          </wp:inline>
        </w:drawing>
      </w:r>
    </w:p>
    <w:p w14:paraId="2A67445D" w14:textId="77777777" w:rsidR="00455B7F" w:rsidRPr="006E52DD" w:rsidRDefault="00455B7F" w:rsidP="0059133D">
      <w:pPr>
        <w:pStyle w:val="Heading3"/>
      </w:pPr>
      <w:bookmarkStart w:id="49" w:name="_Toc113742462"/>
      <w:r w:rsidRPr="0059133D">
        <w:t>Flows</w:t>
      </w:r>
      <w:bookmarkEnd w:id="49"/>
    </w:p>
    <w:p w14:paraId="56B66160" w14:textId="77777777" w:rsidR="00455B7F" w:rsidRPr="006E52DD" w:rsidRDefault="00455B7F" w:rsidP="00455B7F">
      <w:pPr>
        <w:rPr>
          <w:rFonts w:cs="Times"/>
          <w:color w:val="000000" w:themeColor="text1"/>
          <w:lang w:val="en-US"/>
        </w:rPr>
      </w:pPr>
      <w:r w:rsidRPr="006E52DD">
        <w:rPr>
          <w:rFonts w:cs="Times"/>
          <w:color w:val="000000" w:themeColor="text1"/>
          <w:lang w:val="en-US"/>
        </w:rPr>
        <w:t>In this sub-chapter following points will be discussed,</w:t>
      </w:r>
    </w:p>
    <w:p w14:paraId="2DC2910E" w14:textId="77777777" w:rsidR="00455B7F" w:rsidRPr="006E52DD" w:rsidRDefault="00455B7F" w:rsidP="00455B7F">
      <w:pPr>
        <w:pStyle w:val="ListParagraph"/>
        <w:numPr>
          <w:ilvl w:val="0"/>
          <w:numId w:val="35"/>
        </w:numPr>
        <w:spacing w:before="240"/>
        <w:rPr>
          <w:rFonts w:cs="Times"/>
          <w:color w:val="000000" w:themeColor="text1"/>
          <w:lang w:val="en-US"/>
        </w:rPr>
      </w:pPr>
      <w:r w:rsidRPr="006E52DD">
        <w:rPr>
          <w:rFonts w:cs="Times"/>
          <w:color w:val="000000" w:themeColor="text1"/>
          <w:lang w:val="en-US"/>
        </w:rPr>
        <w:t>Creating Flows for traffic</w:t>
      </w:r>
    </w:p>
    <w:p w14:paraId="1C439AE8" w14:textId="77777777" w:rsidR="00455B7F" w:rsidRPr="006E52DD" w:rsidRDefault="00455B7F" w:rsidP="00455B7F">
      <w:pPr>
        <w:pStyle w:val="ListParagraph"/>
        <w:numPr>
          <w:ilvl w:val="0"/>
          <w:numId w:val="35"/>
        </w:numPr>
        <w:spacing w:before="240"/>
        <w:rPr>
          <w:rFonts w:cs="Times"/>
          <w:color w:val="000000" w:themeColor="text1"/>
          <w:lang w:val="en-US"/>
        </w:rPr>
      </w:pPr>
      <w:r w:rsidRPr="006E52DD">
        <w:rPr>
          <w:rFonts w:cs="Times"/>
          <w:color w:val="000000" w:themeColor="text1"/>
          <w:lang w:val="en-US"/>
        </w:rPr>
        <w:t>Different Flow configuration methods</w:t>
      </w:r>
    </w:p>
    <w:p w14:paraId="689A816F" w14:textId="77777777" w:rsidR="00455B7F" w:rsidRPr="006E52DD" w:rsidRDefault="00455B7F" w:rsidP="00455B7F">
      <w:pPr>
        <w:pStyle w:val="ListParagraph"/>
        <w:numPr>
          <w:ilvl w:val="1"/>
          <w:numId w:val="35"/>
        </w:numPr>
        <w:spacing w:before="240"/>
        <w:rPr>
          <w:rFonts w:cs="Times"/>
          <w:color w:val="000000" w:themeColor="text1"/>
          <w:lang w:val="en-US"/>
        </w:rPr>
      </w:pPr>
      <w:r w:rsidRPr="006E52DD">
        <w:rPr>
          <w:rFonts w:cs="Times"/>
          <w:color w:val="000000" w:themeColor="text1"/>
          <w:lang w:val="en-US"/>
        </w:rPr>
        <w:t>Through configuration API</w:t>
      </w:r>
    </w:p>
    <w:p w14:paraId="0A646049" w14:textId="77777777" w:rsidR="00455B7F" w:rsidRPr="006E52DD" w:rsidRDefault="00455B7F" w:rsidP="00455B7F">
      <w:pPr>
        <w:pStyle w:val="ListParagraph"/>
        <w:numPr>
          <w:ilvl w:val="1"/>
          <w:numId w:val="35"/>
        </w:numPr>
        <w:spacing w:before="240"/>
        <w:rPr>
          <w:rFonts w:cs="Times"/>
          <w:color w:val="000000" w:themeColor="text1"/>
          <w:lang w:val="en-US"/>
        </w:rPr>
      </w:pPr>
      <w:r w:rsidRPr="006E52DD">
        <w:rPr>
          <w:rFonts w:cs="Times"/>
          <w:color w:val="000000" w:themeColor="text1"/>
          <w:lang w:val="en-US"/>
        </w:rPr>
        <w:t>Open vSwitch CLI</w:t>
      </w:r>
    </w:p>
    <w:p w14:paraId="47CE85A5" w14:textId="0F37F59B" w:rsidR="00455B7F" w:rsidRDefault="00455B7F" w:rsidP="00455B7F">
      <w:pPr>
        <w:pStyle w:val="ListParagraph"/>
        <w:numPr>
          <w:ilvl w:val="1"/>
          <w:numId w:val="35"/>
        </w:numPr>
        <w:spacing w:before="240"/>
        <w:rPr>
          <w:rFonts w:cs="Times"/>
          <w:color w:val="000000" w:themeColor="text1"/>
          <w:lang w:val="en-US"/>
        </w:rPr>
      </w:pPr>
      <w:r w:rsidRPr="006E52DD">
        <w:rPr>
          <w:rFonts w:cs="Times"/>
          <w:color w:val="000000" w:themeColor="text1"/>
          <w:lang w:val="en-US"/>
        </w:rPr>
        <w:t>ONOS CLI</w:t>
      </w:r>
    </w:p>
    <w:p w14:paraId="70D60543" w14:textId="0A24CA95" w:rsidR="003E666D" w:rsidRDefault="003E666D" w:rsidP="003E666D">
      <w:pPr>
        <w:spacing w:before="240"/>
        <w:rPr>
          <w:rFonts w:cs="Times"/>
          <w:color w:val="000000" w:themeColor="text1"/>
          <w:lang w:val="en-US"/>
        </w:rPr>
      </w:pPr>
      <w:r w:rsidRPr="003E666D">
        <w:rPr>
          <w:rFonts w:cs="Times"/>
          <w:noProof/>
          <w:color w:val="000000" w:themeColor="text1"/>
          <w:lang w:val="en-US"/>
        </w:rPr>
        <w:drawing>
          <wp:inline distT="0" distB="0" distL="0" distR="0" wp14:anchorId="066A5CB3" wp14:editId="7FB97E07">
            <wp:extent cx="5985529" cy="103749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35"/>
                    <a:srcRect r="2261" b="73294"/>
                    <a:stretch/>
                  </pic:blipFill>
                  <pic:spPr bwMode="auto">
                    <a:xfrm>
                      <a:off x="0" y="0"/>
                      <a:ext cx="6027972" cy="1044849"/>
                    </a:xfrm>
                    <a:prstGeom prst="rect">
                      <a:avLst/>
                    </a:prstGeom>
                    <a:ln>
                      <a:noFill/>
                    </a:ln>
                    <a:extLst>
                      <a:ext uri="{53640926-AAD7-44D8-BBD7-CCE9431645EC}">
                        <a14:shadowObscured xmlns:a14="http://schemas.microsoft.com/office/drawing/2010/main"/>
                      </a:ext>
                    </a:extLst>
                  </pic:spPr>
                </pic:pic>
              </a:graphicData>
            </a:graphic>
          </wp:inline>
        </w:drawing>
      </w:r>
    </w:p>
    <w:p w14:paraId="407C694E" w14:textId="5839A29E" w:rsidR="003847C3" w:rsidRPr="003E666D" w:rsidRDefault="003847C3" w:rsidP="003E666D">
      <w:pPr>
        <w:spacing w:before="240"/>
        <w:rPr>
          <w:rFonts w:cs="Times"/>
          <w:color w:val="000000" w:themeColor="text1"/>
          <w:lang w:val="en-US"/>
        </w:rPr>
      </w:pPr>
      <w:r w:rsidRPr="003847C3">
        <w:rPr>
          <w:rFonts w:cs="Times"/>
          <w:noProof/>
          <w:color w:val="000000" w:themeColor="text1"/>
          <w:lang w:val="en-US"/>
        </w:rPr>
        <w:lastRenderedPageBreak/>
        <w:drawing>
          <wp:inline distT="0" distB="0" distL="0" distR="0" wp14:anchorId="36207B9D" wp14:editId="5ADACF36">
            <wp:extent cx="5759581" cy="2031674"/>
            <wp:effectExtent l="0" t="0" r="0" b="698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rotWithShape="1">
                    <a:blip r:embed="rId36"/>
                    <a:srcRect b="50638"/>
                    <a:stretch/>
                  </pic:blipFill>
                  <pic:spPr bwMode="auto">
                    <a:xfrm>
                      <a:off x="0" y="0"/>
                      <a:ext cx="5760720" cy="2032076"/>
                    </a:xfrm>
                    <a:prstGeom prst="rect">
                      <a:avLst/>
                    </a:prstGeom>
                    <a:ln>
                      <a:noFill/>
                    </a:ln>
                    <a:extLst>
                      <a:ext uri="{53640926-AAD7-44D8-BBD7-CCE9431645EC}">
                        <a14:shadowObscured xmlns:a14="http://schemas.microsoft.com/office/drawing/2010/main"/>
                      </a:ext>
                    </a:extLst>
                  </pic:spPr>
                </pic:pic>
              </a:graphicData>
            </a:graphic>
          </wp:inline>
        </w:drawing>
      </w:r>
    </w:p>
    <w:p w14:paraId="58E9DC76" w14:textId="7BF7A0A6" w:rsidR="00455B7F" w:rsidRDefault="00067AB3" w:rsidP="00455B7F">
      <w:pPr>
        <w:rPr>
          <w:rFonts w:cs="Times"/>
          <w:color w:val="000000" w:themeColor="text1"/>
          <w:lang w:val="en-US"/>
        </w:rPr>
      </w:pPr>
      <w:r w:rsidRPr="00067AB3">
        <w:rPr>
          <w:rFonts w:cs="Times"/>
          <w:noProof/>
          <w:color w:val="000000" w:themeColor="text1"/>
          <w:lang w:val="en-US"/>
        </w:rPr>
        <w:drawing>
          <wp:inline distT="0" distB="0" distL="0" distR="0" wp14:anchorId="6F01D952" wp14:editId="08B62D7C">
            <wp:extent cx="5760720" cy="167796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rotWithShape="1">
                    <a:blip r:embed="rId37"/>
                    <a:srcRect r="2015" b="57449"/>
                    <a:stretch/>
                  </pic:blipFill>
                  <pic:spPr bwMode="auto">
                    <a:xfrm>
                      <a:off x="0" y="0"/>
                      <a:ext cx="5766702" cy="1679709"/>
                    </a:xfrm>
                    <a:prstGeom prst="rect">
                      <a:avLst/>
                    </a:prstGeom>
                    <a:ln>
                      <a:noFill/>
                    </a:ln>
                    <a:extLst>
                      <a:ext uri="{53640926-AAD7-44D8-BBD7-CCE9431645EC}">
                        <a14:shadowObscured xmlns:a14="http://schemas.microsoft.com/office/drawing/2010/main"/>
                      </a:ext>
                    </a:extLst>
                  </pic:spPr>
                </pic:pic>
              </a:graphicData>
            </a:graphic>
          </wp:inline>
        </w:drawing>
      </w:r>
    </w:p>
    <w:p w14:paraId="65DAF976" w14:textId="6C86BD68" w:rsidR="00BD2A96" w:rsidRPr="006E52DD" w:rsidRDefault="00BD2A96" w:rsidP="00535591">
      <w:pPr>
        <w:jc w:val="center"/>
        <w:rPr>
          <w:rFonts w:cs="Times"/>
          <w:color w:val="000000" w:themeColor="text1"/>
          <w:lang w:val="en-US"/>
        </w:rPr>
      </w:pPr>
      <w:r w:rsidRPr="00BD2A96">
        <w:rPr>
          <w:rFonts w:cs="Times"/>
          <w:noProof/>
          <w:color w:val="000000" w:themeColor="text1"/>
          <w:lang w:val="en-US"/>
        </w:rPr>
        <w:drawing>
          <wp:inline distT="0" distB="0" distL="0" distR="0" wp14:anchorId="081D3852" wp14:editId="48EF6B02">
            <wp:extent cx="5760720" cy="2513865"/>
            <wp:effectExtent l="0" t="0" r="0" b="127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38"/>
                    <a:srcRect b="38935"/>
                    <a:stretch/>
                  </pic:blipFill>
                  <pic:spPr bwMode="auto">
                    <a:xfrm>
                      <a:off x="0" y="0"/>
                      <a:ext cx="5760720" cy="2513865"/>
                    </a:xfrm>
                    <a:prstGeom prst="rect">
                      <a:avLst/>
                    </a:prstGeom>
                    <a:ln>
                      <a:noFill/>
                    </a:ln>
                    <a:extLst>
                      <a:ext uri="{53640926-AAD7-44D8-BBD7-CCE9431645EC}">
                        <a14:shadowObscured xmlns:a14="http://schemas.microsoft.com/office/drawing/2010/main"/>
                      </a:ext>
                    </a:extLst>
                  </pic:spPr>
                </pic:pic>
              </a:graphicData>
            </a:graphic>
          </wp:inline>
        </w:drawing>
      </w:r>
    </w:p>
    <w:p w14:paraId="1EBB8CB0" w14:textId="77777777" w:rsidR="00455B7F" w:rsidRPr="006E52DD" w:rsidRDefault="00455B7F" w:rsidP="00455B7F">
      <w:pPr>
        <w:pStyle w:val="Heading3"/>
      </w:pPr>
      <w:bookmarkStart w:id="50" w:name="_Toc113742463"/>
      <w:r w:rsidRPr="006E52DD">
        <w:t>Intents</w:t>
      </w:r>
      <w:bookmarkEnd w:id="50"/>
    </w:p>
    <w:p w14:paraId="1C10EC0B" w14:textId="77777777" w:rsidR="00455B7F" w:rsidRPr="006E52DD" w:rsidRDefault="00455B7F" w:rsidP="00455B7F">
      <w:pPr>
        <w:rPr>
          <w:lang w:val="en-US"/>
        </w:rPr>
      </w:pPr>
      <w:r w:rsidRPr="006E52DD">
        <w:rPr>
          <w:lang w:val="en-US"/>
        </w:rPr>
        <w:t xml:space="preserve">The Intent Framework is a subsystem that allows applications to specify their network control desires in form of policy rather than mechanism and these policy-based directives are </w:t>
      </w:r>
      <w:r w:rsidRPr="006E52DD">
        <w:rPr>
          <w:i/>
          <w:iCs/>
          <w:lang w:val="en-US"/>
        </w:rPr>
        <w:t>Intents</w:t>
      </w:r>
      <w:r w:rsidRPr="006E52DD">
        <w:rPr>
          <w:lang w:val="en-US"/>
        </w:rPr>
        <w:t>.</w:t>
      </w:r>
    </w:p>
    <w:p w14:paraId="503C2D00" w14:textId="77777777" w:rsidR="00455B7F" w:rsidRPr="006E52DD" w:rsidRDefault="00455B7F" w:rsidP="00455B7F">
      <w:pPr>
        <w:rPr>
          <w:rFonts w:cs="Times"/>
          <w:color w:val="000000" w:themeColor="text1"/>
          <w:lang w:val="en-US"/>
        </w:rPr>
      </w:pPr>
      <w:r w:rsidRPr="006E52DD">
        <w:rPr>
          <w:rFonts w:cs="Times"/>
          <w:color w:val="000000" w:themeColor="text1"/>
          <w:lang w:val="en-US"/>
        </w:rPr>
        <w:t>In this sub-chapter following points will be discussed,</w:t>
      </w:r>
    </w:p>
    <w:p w14:paraId="2F972C06" w14:textId="77777777" w:rsidR="00455B7F" w:rsidRPr="006E52DD" w:rsidRDefault="00455B7F" w:rsidP="00455B7F">
      <w:pPr>
        <w:pStyle w:val="ListParagraph"/>
        <w:numPr>
          <w:ilvl w:val="0"/>
          <w:numId w:val="35"/>
        </w:numPr>
        <w:spacing w:before="240"/>
        <w:rPr>
          <w:rFonts w:cs="Times"/>
          <w:color w:val="000000" w:themeColor="text1"/>
          <w:lang w:val="en-US"/>
        </w:rPr>
      </w:pPr>
      <w:r w:rsidRPr="006E52DD">
        <w:rPr>
          <w:rFonts w:cs="Times"/>
          <w:color w:val="000000" w:themeColor="text1"/>
          <w:lang w:val="en-US"/>
        </w:rPr>
        <w:t>Creating Intents for specific traffic between devices</w:t>
      </w:r>
    </w:p>
    <w:p w14:paraId="55809F8C" w14:textId="77777777" w:rsidR="00455B7F" w:rsidRPr="006E52DD" w:rsidRDefault="00455B7F" w:rsidP="00455B7F">
      <w:pPr>
        <w:pStyle w:val="ListParagraph"/>
        <w:numPr>
          <w:ilvl w:val="0"/>
          <w:numId w:val="35"/>
        </w:numPr>
        <w:spacing w:before="240"/>
        <w:rPr>
          <w:rFonts w:cs="Times"/>
          <w:color w:val="000000" w:themeColor="text1"/>
          <w:lang w:val="en-US"/>
        </w:rPr>
      </w:pPr>
      <w:r w:rsidRPr="006E52DD">
        <w:rPr>
          <w:rFonts w:cs="Times"/>
          <w:color w:val="000000" w:themeColor="text1"/>
          <w:lang w:val="en-US"/>
        </w:rPr>
        <w:t>Different Intent configuration methods</w:t>
      </w:r>
    </w:p>
    <w:p w14:paraId="42758EA2" w14:textId="77777777" w:rsidR="00455B7F" w:rsidRPr="006E52DD" w:rsidRDefault="00455B7F" w:rsidP="00455B7F">
      <w:pPr>
        <w:pStyle w:val="ListParagraph"/>
        <w:numPr>
          <w:ilvl w:val="1"/>
          <w:numId w:val="35"/>
        </w:numPr>
        <w:spacing w:before="240"/>
        <w:rPr>
          <w:rFonts w:cs="Times"/>
          <w:color w:val="000000" w:themeColor="text1"/>
          <w:lang w:val="en-US"/>
        </w:rPr>
      </w:pPr>
      <w:r w:rsidRPr="006E52DD">
        <w:rPr>
          <w:rFonts w:cs="Times"/>
          <w:color w:val="000000" w:themeColor="text1"/>
          <w:lang w:val="en-US"/>
        </w:rPr>
        <w:t>Through configuration API</w:t>
      </w:r>
    </w:p>
    <w:p w14:paraId="32EDAF59" w14:textId="7D8DA15C" w:rsidR="00455B7F" w:rsidRDefault="00455B7F" w:rsidP="00455B7F">
      <w:pPr>
        <w:pStyle w:val="ListParagraph"/>
        <w:numPr>
          <w:ilvl w:val="1"/>
          <w:numId w:val="35"/>
        </w:numPr>
        <w:spacing w:before="240"/>
        <w:rPr>
          <w:rFonts w:cs="Times"/>
          <w:color w:val="000000" w:themeColor="text1"/>
          <w:lang w:val="en-US"/>
        </w:rPr>
      </w:pPr>
      <w:r w:rsidRPr="006E52DD">
        <w:rPr>
          <w:rFonts w:cs="Times"/>
          <w:color w:val="000000" w:themeColor="text1"/>
          <w:lang w:val="en-US"/>
        </w:rPr>
        <w:t>ONOS CLI</w:t>
      </w:r>
    </w:p>
    <w:p w14:paraId="52182EE2" w14:textId="77777777" w:rsidR="000715C2" w:rsidRDefault="000715C2" w:rsidP="000715C2">
      <w:pPr>
        <w:spacing w:before="240"/>
        <w:rPr>
          <w:noProof/>
        </w:rPr>
      </w:pPr>
      <w:r w:rsidRPr="00D848C2">
        <w:rPr>
          <w:noProof/>
          <w:lang w:val="en-US"/>
        </w:rPr>
        <w:lastRenderedPageBreak/>
        <w:drawing>
          <wp:inline distT="0" distB="0" distL="0" distR="0" wp14:anchorId="169B6533" wp14:editId="62860A0D">
            <wp:extent cx="5759280" cy="494985"/>
            <wp:effectExtent l="0" t="0" r="0" b="63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rotWithShape="1">
                    <a:blip r:embed="rId39"/>
                    <a:srcRect t="4589" b="83384"/>
                    <a:stretch/>
                  </pic:blipFill>
                  <pic:spPr bwMode="auto">
                    <a:xfrm>
                      <a:off x="0" y="0"/>
                      <a:ext cx="5760720" cy="495109"/>
                    </a:xfrm>
                    <a:prstGeom prst="rect">
                      <a:avLst/>
                    </a:prstGeom>
                    <a:ln>
                      <a:noFill/>
                    </a:ln>
                    <a:extLst>
                      <a:ext uri="{53640926-AAD7-44D8-BBD7-CCE9431645EC}">
                        <a14:shadowObscured xmlns:a14="http://schemas.microsoft.com/office/drawing/2010/main"/>
                      </a:ext>
                    </a:extLst>
                  </pic:spPr>
                </pic:pic>
              </a:graphicData>
            </a:graphic>
          </wp:inline>
        </w:drawing>
      </w:r>
    </w:p>
    <w:p w14:paraId="2EDAAFEA" w14:textId="7749D60F" w:rsidR="000715C2" w:rsidRDefault="000715C2" w:rsidP="000715C2">
      <w:pPr>
        <w:spacing w:before="240"/>
        <w:jc w:val="center"/>
        <w:rPr>
          <w:noProof/>
        </w:rPr>
      </w:pPr>
      <w:r w:rsidRPr="00D848C2">
        <w:rPr>
          <w:rFonts w:cs="Times"/>
          <w:noProof/>
          <w:color w:val="000000" w:themeColor="text1"/>
          <w:lang w:val="en-US"/>
        </w:rPr>
        <w:drawing>
          <wp:inline distT="0" distB="0" distL="0" distR="0" wp14:anchorId="0A1D758C" wp14:editId="1D3F6303">
            <wp:extent cx="3203666" cy="1222131"/>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rotWithShape="1">
                    <a:blip r:embed="rId39"/>
                    <a:srcRect t="22304" r="54780" b="53557"/>
                    <a:stretch/>
                  </pic:blipFill>
                  <pic:spPr bwMode="auto">
                    <a:xfrm>
                      <a:off x="0" y="0"/>
                      <a:ext cx="3215521" cy="1226653"/>
                    </a:xfrm>
                    <a:prstGeom prst="rect">
                      <a:avLst/>
                    </a:prstGeom>
                    <a:ln>
                      <a:noFill/>
                    </a:ln>
                    <a:extLst>
                      <a:ext uri="{53640926-AAD7-44D8-BBD7-CCE9431645EC}">
                        <a14:shadowObscured xmlns:a14="http://schemas.microsoft.com/office/drawing/2010/main"/>
                      </a:ext>
                    </a:extLst>
                  </pic:spPr>
                </pic:pic>
              </a:graphicData>
            </a:graphic>
          </wp:inline>
        </w:drawing>
      </w:r>
    </w:p>
    <w:p w14:paraId="3D7439D0" w14:textId="77777777" w:rsidR="000715C2" w:rsidRPr="006E52DD" w:rsidRDefault="000715C2" w:rsidP="000715C2">
      <w:pPr>
        <w:pStyle w:val="ListParagraph"/>
        <w:spacing w:before="240"/>
        <w:rPr>
          <w:rFonts w:cs="Times"/>
          <w:color w:val="000000" w:themeColor="text1"/>
          <w:lang w:val="en-US"/>
        </w:rPr>
      </w:pPr>
    </w:p>
    <w:p w14:paraId="5850B207" w14:textId="2E3AEB20" w:rsidR="00D848C2" w:rsidRPr="000715C2" w:rsidRDefault="00455B7F" w:rsidP="000715C2">
      <w:pPr>
        <w:pStyle w:val="ListParagraph"/>
        <w:numPr>
          <w:ilvl w:val="1"/>
          <w:numId w:val="35"/>
        </w:numPr>
        <w:spacing w:before="240"/>
        <w:rPr>
          <w:rFonts w:cs="Times"/>
          <w:color w:val="000000" w:themeColor="text1"/>
          <w:lang w:val="en-US"/>
        </w:rPr>
      </w:pPr>
      <w:r w:rsidRPr="006E52DD">
        <w:rPr>
          <w:rFonts w:cs="Times"/>
          <w:color w:val="000000" w:themeColor="text1"/>
          <w:lang w:val="en-US"/>
        </w:rPr>
        <w:t>Through ONOS GUI</w:t>
      </w:r>
    </w:p>
    <w:p w14:paraId="2558515B" w14:textId="18C6908A" w:rsidR="00535591" w:rsidRDefault="0089089D" w:rsidP="00D848C2">
      <w:pPr>
        <w:spacing w:before="240"/>
        <w:rPr>
          <w:rFonts w:cs="Times"/>
          <w:color w:val="000000" w:themeColor="text1"/>
          <w:lang w:val="en-US"/>
        </w:rPr>
      </w:pPr>
      <w:r w:rsidRPr="0089089D">
        <w:rPr>
          <w:rFonts w:cs="Times"/>
          <w:noProof/>
          <w:color w:val="000000" w:themeColor="text1"/>
          <w:lang w:val="en-US"/>
        </w:rPr>
        <w:drawing>
          <wp:inline distT="0" distB="0" distL="0" distR="0" wp14:anchorId="6A481707" wp14:editId="5359DE5A">
            <wp:extent cx="5716905" cy="3033074"/>
            <wp:effectExtent l="0" t="0" r="0" b="0"/>
            <wp:docPr id="53" name="Picture 5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imeline&#10;&#10;Description automatically generated with low confidence"/>
                    <pic:cNvPicPr/>
                  </pic:nvPicPr>
                  <pic:blipFill rotWithShape="1">
                    <a:blip r:embed="rId40"/>
                    <a:srcRect l="409" t="11393" r="332" b="13760"/>
                    <a:stretch/>
                  </pic:blipFill>
                  <pic:spPr bwMode="auto">
                    <a:xfrm>
                      <a:off x="0" y="0"/>
                      <a:ext cx="5718097" cy="3033706"/>
                    </a:xfrm>
                    <a:prstGeom prst="rect">
                      <a:avLst/>
                    </a:prstGeom>
                    <a:ln>
                      <a:noFill/>
                    </a:ln>
                    <a:extLst>
                      <a:ext uri="{53640926-AAD7-44D8-BBD7-CCE9431645EC}">
                        <a14:shadowObscured xmlns:a14="http://schemas.microsoft.com/office/drawing/2010/main"/>
                      </a:ext>
                    </a:extLst>
                  </pic:spPr>
                </pic:pic>
              </a:graphicData>
            </a:graphic>
          </wp:inline>
        </w:drawing>
      </w:r>
    </w:p>
    <w:p w14:paraId="291FEE8E" w14:textId="1DBAA1B8" w:rsidR="00535591" w:rsidRDefault="00535591" w:rsidP="00D848C2">
      <w:pPr>
        <w:spacing w:before="240"/>
        <w:rPr>
          <w:rFonts w:cs="Times"/>
          <w:color w:val="000000" w:themeColor="text1"/>
          <w:lang w:val="en-US"/>
        </w:rPr>
      </w:pPr>
      <w:r w:rsidRPr="00535591">
        <w:rPr>
          <w:rFonts w:cs="Times"/>
          <w:noProof/>
          <w:color w:val="000000" w:themeColor="text1"/>
          <w:lang w:val="en-US"/>
        </w:rPr>
        <w:drawing>
          <wp:inline distT="0" distB="0" distL="0" distR="0" wp14:anchorId="68FFC5D0" wp14:editId="3189D5BC">
            <wp:extent cx="5716905" cy="1722526"/>
            <wp:effectExtent l="0" t="0" r="0" b="0"/>
            <wp:docPr id="50" name="Picture 50"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email, website&#10;&#10;Description automatically generated"/>
                    <pic:cNvPicPr/>
                  </pic:nvPicPr>
                  <pic:blipFill rotWithShape="1">
                    <a:blip r:embed="rId41"/>
                    <a:srcRect l="475" t="11086" r="1078" b="57225"/>
                    <a:stretch/>
                  </pic:blipFill>
                  <pic:spPr bwMode="auto">
                    <a:xfrm>
                      <a:off x="0" y="0"/>
                      <a:ext cx="5724434" cy="1724795"/>
                    </a:xfrm>
                    <a:prstGeom prst="rect">
                      <a:avLst/>
                    </a:prstGeom>
                    <a:ln>
                      <a:noFill/>
                    </a:ln>
                    <a:extLst>
                      <a:ext uri="{53640926-AAD7-44D8-BBD7-CCE9431645EC}">
                        <a14:shadowObscured xmlns:a14="http://schemas.microsoft.com/office/drawing/2010/main"/>
                      </a:ext>
                    </a:extLst>
                  </pic:spPr>
                </pic:pic>
              </a:graphicData>
            </a:graphic>
          </wp:inline>
        </w:drawing>
      </w:r>
    </w:p>
    <w:p w14:paraId="1BDAD621" w14:textId="35557200" w:rsidR="00D848C2" w:rsidRPr="00535591" w:rsidRDefault="00D848C2" w:rsidP="00535591">
      <w:pPr>
        <w:spacing w:before="240"/>
        <w:ind w:left="360"/>
        <w:jc w:val="center"/>
        <w:rPr>
          <w:rFonts w:cs="Times"/>
          <w:color w:val="000000" w:themeColor="text1"/>
          <w:lang w:val="en-US"/>
        </w:rPr>
      </w:pPr>
      <w:r w:rsidRPr="00535591">
        <w:rPr>
          <w:rFonts w:cs="Times"/>
          <w:noProof/>
          <w:color w:val="000000" w:themeColor="text1"/>
          <w:lang w:val="en-US"/>
        </w:rPr>
        <w:lastRenderedPageBreak/>
        <w:drawing>
          <wp:inline distT="0" distB="0" distL="0" distR="0" wp14:anchorId="2A0344D1" wp14:editId="5A73BF18">
            <wp:extent cx="3719779" cy="2734408"/>
            <wp:effectExtent l="0" t="0" r="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42"/>
                    <a:srcRect t="48909" r="53904" b="3673"/>
                    <a:stretch/>
                  </pic:blipFill>
                  <pic:spPr bwMode="auto">
                    <a:xfrm>
                      <a:off x="0" y="0"/>
                      <a:ext cx="3728883" cy="2741101"/>
                    </a:xfrm>
                    <a:prstGeom prst="rect">
                      <a:avLst/>
                    </a:prstGeom>
                    <a:ln>
                      <a:noFill/>
                    </a:ln>
                    <a:extLst>
                      <a:ext uri="{53640926-AAD7-44D8-BBD7-CCE9431645EC}">
                        <a14:shadowObscured xmlns:a14="http://schemas.microsoft.com/office/drawing/2010/main"/>
                      </a:ext>
                    </a:extLst>
                  </pic:spPr>
                </pic:pic>
              </a:graphicData>
            </a:graphic>
          </wp:inline>
        </w:drawing>
      </w:r>
    </w:p>
    <w:p w14:paraId="015B6611" w14:textId="77777777" w:rsidR="00455B7F" w:rsidRPr="002E063A" w:rsidRDefault="00455B7F" w:rsidP="00C47B9E">
      <w:pPr>
        <w:rPr>
          <w:rFonts w:cs="Times"/>
          <w:szCs w:val="22"/>
          <w:lang w:val="en-US"/>
        </w:rPr>
      </w:pPr>
    </w:p>
    <w:p w14:paraId="03059375" w14:textId="2C898ACA" w:rsidR="00332F90" w:rsidRPr="006E52DD" w:rsidRDefault="00332F90" w:rsidP="004D2D10">
      <w:pPr>
        <w:pStyle w:val="Heading2"/>
        <w:rPr>
          <w:lang w:val="en-US"/>
        </w:rPr>
      </w:pPr>
      <w:bookmarkStart w:id="51" w:name="_Toc113742464"/>
      <w:r w:rsidRPr="006E52DD">
        <w:rPr>
          <w:lang w:val="en-US"/>
        </w:rPr>
        <w:t>Implementation with Mininet</w:t>
      </w:r>
      <w:bookmarkEnd w:id="51"/>
    </w:p>
    <w:p w14:paraId="4AE657AF" w14:textId="3A7DB13F" w:rsidR="004D2D10" w:rsidRPr="006E52DD" w:rsidRDefault="004D2D10" w:rsidP="004D2D10">
      <w:pPr>
        <w:pStyle w:val="Heading2"/>
        <w:rPr>
          <w:lang w:val="en-US"/>
        </w:rPr>
      </w:pPr>
      <w:bookmarkStart w:id="52" w:name="_Toc113742465"/>
      <w:r w:rsidRPr="006E52DD">
        <w:rPr>
          <w:lang w:val="en-US"/>
        </w:rPr>
        <w:t>Problems identified</w:t>
      </w:r>
      <w:bookmarkEnd w:id="52"/>
    </w:p>
    <w:p w14:paraId="01BEA0EE" w14:textId="77777777" w:rsidR="004D2D10" w:rsidRPr="006E52DD" w:rsidRDefault="004D2D10" w:rsidP="004D2D10">
      <w:pPr>
        <w:rPr>
          <w:lang w:val="en-US"/>
        </w:rPr>
      </w:pPr>
      <w:r w:rsidRPr="006E52DD">
        <w:rPr>
          <w:lang w:val="en-US"/>
        </w:rPr>
        <w:t xml:space="preserve">During the installation of the components used in this Thesis few challenges were faced. Similarly while implementing and testing the connectivity between the SDN controller and the network devices few problems were identified. Following are the problems encountered and possible fixes for the same; </w:t>
      </w:r>
    </w:p>
    <w:p w14:paraId="09308176"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Installation of SDN controllers is easier when they are first downloaded as a packet rather than directly installing from source code.</w:t>
      </w:r>
    </w:p>
    <w:p w14:paraId="24E34BC9"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Open vSwitch application available for GNS3 on GNS3 Marketplace (named, Open vSwitch with management interface) has some errors and needs to be fixed before using.</w:t>
      </w:r>
    </w:p>
    <w:p w14:paraId="3EDF262B"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New versions of OpenDayLight controller do not support the GUI and L2 switch applications since these projects were separated from OpenDayLight.</w:t>
      </w:r>
    </w:p>
    <w:p w14:paraId="11C80725"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Unlike previous versions of OpenFlow protocol, latest version of this protocol needs to be specified on all the networking devices.</w:t>
      </w:r>
    </w:p>
    <w:p w14:paraId="41C6C532"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 xml:space="preserve">Before connecting the Open vSwitch to the controller, Open vSwitch needs to be specified the version of OpenFlow protocol to be used. </w:t>
      </w:r>
    </w:p>
    <w:p w14:paraId="0187F632" w14:textId="77777777" w:rsidR="004D2D10" w:rsidRPr="006E52DD" w:rsidRDefault="004D2D10" w:rsidP="004D2D10">
      <w:pPr>
        <w:pStyle w:val="ListParagraph"/>
        <w:numPr>
          <w:ilvl w:val="0"/>
          <w:numId w:val="24"/>
        </w:numPr>
        <w:spacing w:before="240"/>
        <w:rPr>
          <w:rFonts w:cs="Times"/>
          <w:lang w:val="en-US"/>
        </w:rPr>
      </w:pPr>
      <w:r w:rsidRPr="006E52DD">
        <w:rPr>
          <w:rFonts w:cs="Times"/>
          <w:lang w:val="en-US"/>
        </w:rPr>
        <w:t>Also, need to specify the latest version of OpenFlow protocol while executing the topology commands on Mininet.</w:t>
      </w:r>
    </w:p>
    <w:p w14:paraId="4C4022F9" w14:textId="74D08DF5" w:rsidR="004D2D10" w:rsidRPr="006E52DD" w:rsidRDefault="004D2D10" w:rsidP="004D2D10">
      <w:pPr>
        <w:pStyle w:val="Heading2"/>
        <w:rPr>
          <w:lang w:val="en-US"/>
        </w:rPr>
      </w:pPr>
      <w:bookmarkStart w:id="53" w:name="_Toc113742466"/>
      <w:r w:rsidRPr="006E52DD">
        <w:rPr>
          <w:lang w:val="en-US"/>
        </w:rPr>
        <w:t>Use case-</w:t>
      </w:r>
      <w:r w:rsidR="004D6466">
        <w:rPr>
          <w:lang w:val="en-US"/>
        </w:rPr>
        <w:t>1</w:t>
      </w:r>
      <w:r w:rsidRPr="006E52DD">
        <w:rPr>
          <w:lang w:val="en-US"/>
        </w:rPr>
        <w:t>: Testing the network with multiple Controllers</w:t>
      </w:r>
      <w:bookmarkEnd w:id="53"/>
    </w:p>
    <w:p w14:paraId="538A826C" w14:textId="77777777" w:rsidR="004D2D10" w:rsidRPr="006E52DD" w:rsidRDefault="004D2D10" w:rsidP="004D2D10">
      <w:pPr>
        <w:pStyle w:val="Heading3"/>
      </w:pPr>
      <w:bookmarkStart w:id="54" w:name="_Toc113742467"/>
      <w:r w:rsidRPr="006E52DD">
        <w:t>Introduction</w:t>
      </w:r>
      <w:bookmarkEnd w:id="54"/>
    </w:p>
    <w:p w14:paraId="03BA4C85" w14:textId="77777777" w:rsidR="004D2D10" w:rsidRPr="006E52DD" w:rsidRDefault="004D2D10" w:rsidP="004D2D10">
      <w:pPr>
        <w:rPr>
          <w:rFonts w:cs="Times"/>
          <w:color w:val="000000" w:themeColor="text1"/>
          <w:lang w:val="en-US"/>
        </w:rPr>
      </w:pPr>
      <w:r w:rsidRPr="006E52DD">
        <w:rPr>
          <w:rFonts w:cs="Times"/>
          <w:color w:val="000000" w:themeColor="text1"/>
          <w:lang w:val="en-US"/>
        </w:rPr>
        <w:t xml:space="preserve">In this Use case multiple SDN controllers were deployed to control the devices in the same network. A Spine-Leaf topology was created with three controllers, six devices and multiple hosts. In the following figure, three controllers can be observed in three different </w:t>
      </w:r>
      <w:proofErr w:type="spellStart"/>
      <w:r w:rsidRPr="006E52DD">
        <w:rPr>
          <w:rFonts w:cs="Times"/>
          <w:color w:val="000000" w:themeColor="text1"/>
          <w:lang w:val="en-US"/>
        </w:rPr>
        <w:t>colours</w:t>
      </w:r>
      <w:proofErr w:type="spellEnd"/>
      <w:r w:rsidRPr="006E52DD">
        <w:rPr>
          <w:rFonts w:cs="Times"/>
          <w:color w:val="000000" w:themeColor="text1"/>
          <w:lang w:val="en-US"/>
        </w:rPr>
        <w:t xml:space="preserve"> (navy blue, blue &amp; red) having three different IP addresses (172.17.0.5, 172.17.0.6 &amp; 172.17.0.7). Cluster of these three SDN controllers was created to act together as a unified and coherent distributed system.</w:t>
      </w:r>
    </w:p>
    <w:p w14:paraId="1D163148" w14:textId="77777777" w:rsidR="004D2D10" w:rsidRPr="006E52DD" w:rsidRDefault="004D2D10" w:rsidP="004D2D10">
      <w:pPr>
        <w:rPr>
          <w:rFonts w:cs="Times"/>
          <w:color w:val="000000" w:themeColor="text1"/>
          <w:lang w:val="en-US"/>
        </w:rPr>
      </w:pPr>
      <w:r w:rsidRPr="006E52DD">
        <w:rPr>
          <w:rFonts w:cs="Times"/>
          <w:color w:val="000000" w:themeColor="text1"/>
          <w:lang w:val="en-US"/>
        </w:rPr>
        <w:lastRenderedPageBreak/>
        <w:t>The topology observed in the following figure was created in the Mininet environment and the SDN controllers were deployed as the Docker containers.</w:t>
      </w:r>
    </w:p>
    <w:p w14:paraId="776D5C03" w14:textId="77777777" w:rsidR="004D2D10" w:rsidRPr="006E52DD" w:rsidRDefault="004D2D10" w:rsidP="004D2D10">
      <w:pPr>
        <w:rPr>
          <w:rFonts w:cs="Times"/>
          <w:color w:val="000000" w:themeColor="text1"/>
          <w:lang w:val="en-US"/>
        </w:rPr>
      </w:pPr>
    </w:p>
    <w:p w14:paraId="396FDC85" w14:textId="77777777" w:rsidR="004D2D10" w:rsidRPr="006E52DD" w:rsidRDefault="004D2D10" w:rsidP="004D2D10">
      <w:pPr>
        <w:rPr>
          <w:lang w:val="en-US"/>
        </w:rPr>
      </w:pPr>
      <w:r w:rsidRPr="006E52DD">
        <w:rPr>
          <w:rFonts w:cs="Times"/>
          <w:noProof/>
          <w:color w:val="000000" w:themeColor="text1"/>
          <w:sz w:val="24"/>
          <w:szCs w:val="24"/>
          <w:lang w:val="en-US"/>
        </w:rPr>
        <w:drawing>
          <wp:inline distT="0" distB="0" distL="0" distR="0" wp14:anchorId="28D83A15" wp14:editId="0A38FDC4">
            <wp:extent cx="5756875" cy="2731864"/>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43"/>
                    <a:srcRect t="8956" b="6648"/>
                    <a:stretch/>
                  </pic:blipFill>
                  <pic:spPr bwMode="auto">
                    <a:xfrm>
                      <a:off x="0" y="0"/>
                      <a:ext cx="5760720" cy="2733688"/>
                    </a:xfrm>
                    <a:prstGeom prst="rect">
                      <a:avLst/>
                    </a:prstGeom>
                    <a:ln>
                      <a:noFill/>
                    </a:ln>
                    <a:extLst>
                      <a:ext uri="{53640926-AAD7-44D8-BBD7-CCE9431645EC}">
                        <a14:shadowObscured xmlns:a14="http://schemas.microsoft.com/office/drawing/2010/main"/>
                      </a:ext>
                    </a:extLst>
                  </pic:spPr>
                </pic:pic>
              </a:graphicData>
            </a:graphic>
          </wp:inline>
        </w:drawing>
      </w:r>
    </w:p>
    <w:p w14:paraId="136BB6DB" w14:textId="77777777" w:rsidR="004D2D10" w:rsidRPr="006E52DD" w:rsidRDefault="004D2D10" w:rsidP="004D2D10">
      <w:pPr>
        <w:jc w:val="center"/>
        <w:rPr>
          <w:rFonts w:cs="Times"/>
          <w:i/>
          <w:iCs/>
          <w:sz w:val="16"/>
          <w:szCs w:val="18"/>
          <w:lang w:val="en-US"/>
        </w:rPr>
      </w:pPr>
      <w:r w:rsidRPr="006E52DD">
        <w:rPr>
          <w:rFonts w:cs="Times"/>
          <w:i/>
          <w:iCs/>
          <w:sz w:val="16"/>
          <w:szCs w:val="18"/>
          <w:lang w:val="en-US"/>
        </w:rPr>
        <w:t>Topology view on the ONOS controller GUI</w:t>
      </w:r>
    </w:p>
    <w:p w14:paraId="2652AF8D" w14:textId="77777777" w:rsidR="004D2D10" w:rsidRPr="006E52DD" w:rsidRDefault="004D2D10" w:rsidP="004D2D10">
      <w:pPr>
        <w:jc w:val="center"/>
        <w:rPr>
          <w:lang w:val="en-US"/>
        </w:rPr>
      </w:pPr>
    </w:p>
    <w:p w14:paraId="4D256C58" w14:textId="77777777" w:rsidR="004D2D10" w:rsidRPr="006E52DD" w:rsidRDefault="004D2D10" w:rsidP="004D2D10">
      <w:pPr>
        <w:rPr>
          <w:lang w:val="en-US"/>
        </w:rPr>
      </w:pPr>
      <w:r w:rsidRPr="006E52DD">
        <w:rPr>
          <w:rFonts w:cs="Times"/>
          <w:noProof/>
          <w:color w:val="000000" w:themeColor="text1"/>
          <w:sz w:val="24"/>
          <w:szCs w:val="24"/>
          <w:lang w:val="en-US"/>
        </w:rPr>
        <w:drawing>
          <wp:inline distT="0" distB="0" distL="0" distR="0" wp14:anchorId="476BFC47" wp14:editId="14BA12DA">
            <wp:extent cx="5759450" cy="1076842"/>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44"/>
                    <a:srcRect l="420" t="9233" b="56141"/>
                    <a:stretch/>
                  </pic:blipFill>
                  <pic:spPr bwMode="auto">
                    <a:xfrm>
                      <a:off x="0" y="0"/>
                      <a:ext cx="5784846" cy="1081590"/>
                    </a:xfrm>
                    <a:prstGeom prst="rect">
                      <a:avLst/>
                    </a:prstGeom>
                    <a:ln>
                      <a:noFill/>
                    </a:ln>
                    <a:extLst>
                      <a:ext uri="{53640926-AAD7-44D8-BBD7-CCE9431645EC}">
                        <a14:shadowObscured xmlns:a14="http://schemas.microsoft.com/office/drawing/2010/main"/>
                      </a:ext>
                    </a:extLst>
                  </pic:spPr>
                </pic:pic>
              </a:graphicData>
            </a:graphic>
          </wp:inline>
        </w:drawing>
      </w:r>
    </w:p>
    <w:p w14:paraId="2FBA47AF" w14:textId="77777777" w:rsidR="004D2D10" w:rsidRPr="006E52DD" w:rsidRDefault="004D2D10" w:rsidP="004D2D10">
      <w:pPr>
        <w:jc w:val="center"/>
        <w:rPr>
          <w:rFonts w:cs="Times"/>
          <w:i/>
          <w:iCs/>
          <w:sz w:val="16"/>
          <w:szCs w:val="18"/>
          <w:lang w:val="en-US"/>
        </w:rPr>
      </w:pPr>
      <w:r w:rsidRPr="006E52DD">
        <w:rPr>
          <w:rFonts w:cs="Times"/>
          <w:i/>
          <w:iCs/>
          <w:sz w:val="16"/>
          <w:szCs w:val="18"/>
          <w:lang w:val="en-US"/>
        </w:rPr>
        <w:t>Cluster Nodes with three ONOS controllers</w:t>
      </w:r>
    </w:p>
    <w:p w14:paraId="5B6B25B6" w14:textId="77777777" w:rsidR="004D2D10" w:rsidRPr="006E52DD" w:rsidRDefault="004D2D10" w:rsidP="004D2D10">
      <w:pPr>
        <w:rPr>
          <w:lang w:val="en-US"/>
        </w:rPr>
      </w:pPr>
    </w:p>
    <w:p w14:paraId="38929DEB" w14:textId="77777777" w:rsidR="004D2D10" w:rsidRPr="006E52DD" w:rsidRDefault="004D2D10" w:rsidP="004D2D10">
      <w:pPr>
        <w:pStyle w:val="Heading3"/>
      </w:pPr>
      <w:bookmarkStart w:id="55" w:name="_Toc113742468"/>
      <w:r w:rsidRPr="006E52DD">
        <w:t>Different Controllers with their Devices</w:t>
      </w:r>
      <w:bookmarkEnd w:id="55"/>
    </w:p>
    <w:p w14:paraId="6BC1224D"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sub-chapter following points will be discussed,</w:t>
      </w:r>
    </w:p>
    <w:p w14:paraId="6B4DCD52"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Distribution of devices amongst the Controllers</w:t>
      </w:r>
    </w:p>
    <w:p w14:paraId="22CAAB9E"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Selection of Master Controller amongst the Controllers</w:t>
      </w:r>
    </w:p>
    <w:p w14:paraId="5426845E"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Failure of one Controller</w:t>
      </w:r>
    </w:p>
    <w:p w14:paraId="64B0FE49" w14:textId="77777777" w:rsidR="004D2D10" w:rsidRPr="006E52DD" w:rsidRDefault="004D2D10" w:rsidP="004D2D10">
      <w:pPr>
        <w:rPr>
          <w:rFonts w:cs="Times"/>
          <w:color w:val="000000" w:themeColor="text1"/>
          <w:lang w:val="en-US"/>
        </w:rPr>
      </w:pPr>
    </w:p>
    <w:p w14:paraId="75182530" w14:textId="77777777" w:rsidR="004D2D10" w:rsidRPr="006E52DD" w:rsidRDefault="004D2D10" w:rsidP="004D2D10">
      <w:pPr>
        <w:rPr>
          <w:lang w:val="en-US"/>
        </w:rPr>
      </w:pPr>
      <w:r w:rsidRPr="006E52DD">
        <w:rPr>
          <w:rFonts w:cs="Times"/>
          <w:noProof/>
          <w:color w:val="000000" w:themeColor="text1"/>
          <w:sz w:val="24"/>
          <w:szCs w:val="24"/>
          <w:lang w:val="en-US"/>
        </w:rPr>
        <w:lastRenderedPageBreak/>
        <w:drawing>
          <wp:inline distT="0" distB="0" distL="0" distR="0" wp14:anchorId="4171ED9E" wp14:editId="4AB5979F">
            <wp:extent cx="5730875" cy="2726137"/>
            <wp:effectExtent l="0" t="0" r="3175"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rotWithShape="1">
                    <a:blip r:embed="rId45"/>
                    <a:srcRect l="490" t="9754" b="2211"/>
                    <a:stretch/>
                  </pic:blipFill>
                  <pic:spPr bwMode="auto">
                    <a:xfrm>
                      <a:off x="0" y="0"/>
                      <a:ext cx="5732516" cy="2726918"/>
                    </a:xfrm>
                    <a:prstGeom prst="rect">
                      <a:avLst/>
                    </a:prstGeom>
                    <a:ln>
                      <a:noFill/>
                    </a:ln>
                    <a:extLst>
                      <a:ext uri="{53640926-AAD7-44D8-BBD7-CCE9431645EC}">
                        <a14:shadowObscured xmlns:a14="http://schemas.microsoft.com/office/drawing/2010/main"/>
                      </a:ext>
                    </a:extLst>
                  </pic:spPr>
                </pic:pic>
              </a:graphicData>
            </a:graphic>
          </wp:inline>
        </w:drawing>
      </w:r>
    </w:p>
    <w:p w14:paraId="3A578724" w14:textId="77777777" w:rsidR="004D2D10" w:rsidRPr="006E52DD" w:rsidRDefault="004D2D10" w:rsidP="004D2D10">
      <w:pPr>
        <w:jc w:val="center"/>
        <w:rPr>
          <w:i/>
          <w:iCs/>
          <w:sz w:val="16"/>
          <w:szCs w:val="16"/>
          <w:lang w:val="en-US"/>
        </w:rPr>
      </w:pPr>
      <w:r w:rsidRPr="006E52DD">
        <w:rPr>
          <w:i/>
          <w:iCs/>
          <w:sz w:val="16"/>
          <w:szCs w:val="16"/>
          <w:lang w:val="en-US"/>
        </w:rPr>
        <w:t>Failure of one controller</w:t>
      </w:r>
    </w:p>
    <w:p w14:paraId="4AE84EB6" w14:textId="77777777" w:rsidR="004D2D10" w:rsidRPr="006E52DD" w:rsidRDefault="004D2D10" w:rsidP="004D2D10">
      <w:pPr>
        <w:rPr>
          <w:lang w:val="en-US"/>
        </w:rPr>
      </w:pPr>
    </w:p>
    <w:p w14:paraId="4D2085C4" w14:textId="77777777" w:rsidR="004D2D10" w:rsidRPr="006E52DD" w:rsidRDefault="004D2D10" w:rsidP="004D2D10">
      <w:pPr>
        <w:pStyle w:val="Heading3"/>
      </w:pPr>
      <w:bookmarkStart w:id="56" w:name="_Toc113742469"/>
      <w:r w:rsidRPr="006E52DD">
        <w:t>Path Identifier</w:t>
      </w:r>
      <w:bookmarkEnd w:id="56"/>
    </w:p>
    <w:p w14:paraId="73B88E63"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sub-chapter following points will be discussed,</w:t>
      </w:r>
    </w:p>
    <w:p w14:paraId="0A3B522C"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Links between the devices/hosts</w:t>
      </w:r>
    </w:p>
    <w:p w14:paraId="20CC0C2C"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Path identification for traffic between the devices/hosts</w:t>
      </w:r>
    </w:p>
    <w:p w14:paraId="4EFBB193"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Proof and validation of functioning failover mechanisms of link between the devices</w:t>
      </w:r>
    </w:p>
    <w:p w14:paraId="5F9C29C1" w14:textId="77777777" w:rsidR="008D6763" w:rsidRPr="006E52DD" w:rsidRDefault="008D6763" w:rsidP="008D6763">
      <w:pPr>
        <w:rPr>
          <w:lang w:val="en-US"/>
        </w:rPr>
      </w:pPr>
    </w:p>
    <w:p w14:paraId="5AE2D3AC" w14:textId="417EE37B" w:rsidR="004D2D10" w:rsidRPr="006E52DD" w:rsidRDefault="004D2D10" w:rsidP="004D2D10">
      <w:pPr>
        <w:pStyle w:val="Heading2"/>
        <w:rPr>
          <w:lang w:val="en-US"/>
        </w:rPr>
      </w:pPr>
      <w:bookmarkStart w:id="57" w:name="_Toc113742470"/>
      <w:r w:rsidRPr="006E52DD">
        <w:rPr>
          <w:lang w:val="en-US"/>
        </w:rPr>
        <w:t>Use case-</w:t>
      </w:r>
      <w:r w:rsidR="004D6466">
        <w:rPr>
          <w:lang w:val="en-US"/>
        </w:rPr>
        <w:t>2</w:t>
      </w:r>
      <w:r w:rsidRPr="006E52DD">
        <w:rPr>
          <w:lang w:val="en-US"/>
        </w:rPr>
        <w:t>: Testing network with isolated L2 overlay networks</w:t>
      </w:r>
      <w:bookmarkEnd w:id="57"/>
    </w:p>
    <w:p w14:paraId="4ADF520A" w14:textId="77777777" w:rsidR="004D2D10" w:rsidRPr="006E52DD" w:rsidRDefault="004D2D10" w:rsidP="004D2D10">
      <w:pPr>
        <w:pStyle w:val="Heading3"/>
      </w:pPr>
      <w:bookmarkStart w:id="58" w:name="_Toc113742471"/>
      <w:r w:rsidRPr="006E52DD">
        <w:t>Introduction</w:t>
      </w:r>
      <w:bookmarkEnd w:id="58"/>
    </w:p>
    <w:p w14:paraId="660DFA68" w14:textId="758CB961" w:rsidR="004D2D10" w:rsidRPr="006E52DD" w:rsidRDefault="004D2D10" w:rsidP="004D2D10">
      <w:pPr>
        <w:rPr>
          <w:lang w:val="en-US"/>
        </w:rPr>
      </w:pPr>
      <w:r w:rsidRPr="006E52DD">
        <w:rPr>
          <w:lang w:val="en-US"/>
        </w:rPr>
        <w:t>In this Use case virtually separate paths were created to isolate the traffic flow between the end points. For this Virtual Private LAN Service (VPLS) was implemented in this Use case. The goal was to connect multiple end-points in an OpenFlow network, creating isolated L2 broadcast overlay networks. While legacy technologies require the manual configuration of multiple devices in the network, VPLS tries to make the process easier for network operators. Hosts that get connected together can send in either untagged or VLAN tagged traffic, using either the same or different VLAN IDs. Two different VPLS were created, first, blue VPLS connecting Host H1 with Server 1 and second, red VPLS connecting Host H2 with Server 2 as observed in following figure.</w:t>
      </w:r>
    </w:p>
    <w:p w14:paraId="414C4538" w14:textId="77777777" w:rsidR="004D2D10" w:rsidRPr="006E52DD" w:rsidRDefault="004D2D10" w:rsidP="004D2D10">
      <w:pPr>
        <w:rPr>
          <w:lang w:val="en-US"/>
        </w:rPr>
      </w:pPr>
    </w:p>
    <w:p w14:paraId="26083C3A" w14:textId="77777777" w:rsidR="004D2D10" w:rsidRPr="006E52DD" w:rsidRDefault="004D2D10" w:rsidP="004D2D10">
      <w:pPr>
        <w:jc w:val="center"/>
        <w:rPr>
          <w:lang w:val="en-US"/>
        </w:rPr>
      </w:pPr>
      <w:r w:rsidRPr="006E52DD">
        <w:rPr>
          <w:noProof/>
          <w:lang w:val="en-US"/>
        </w:rPr>
        <w:lastRenderedPageBreak/>
        <w:drawing>
          <wp:inline distT="0" distB="0" distL="0" distR="0" wp14:anchorId="009C1E23" wp14:editId="003CD280">
            <wp:extent cx="5862364" cy="2479589"/>
            <wp:effectExtent l="0" t="0" r="5080" b="0"/>
            <wp:docPr id="32" name="Picture 3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radar chart&#10;&#10;Description automatically generated"/>
                    <pic:cNvPicPr/>
                  </pic:nvPicPr>
                  <pic:blipFill rotWithShape="1">
                    <a:blip r:embed="rId46"/>
                    <a:srcRect l="4004" t="9842" r="6744" b="19950"/>
                    <a:stretch/>
                  </pic:blipFill>
                  <pic:spPr bwMode="auto">
                    <a:xfrm>
                      <a:off x="0" y="0"/>
                      <a:ext cx="5882486" cy="2488100"/>
                    </a:xfrm>
                    <a:prstGeom prst="rect">
                      <a:avLst/>
                    </a:prstGeom>
                    <a:ln>
                      <a:noFill/>
                    </a:ln>
                    <a:extLst>
                      <a:ext uri="{53640926-AAD7-44D8-BBD7-CCE9431645EC}">
                        <a14:shadowObscured xmlns:a14="http://schemas.microsoft.com/office/drawing/2010/main"/>
                      </a:ext>
                    </a:extLst>
                  </pic:spPr>
                </pic:pic>
              </a:graphicData>
            </a:graphic>
          </wp:inline>
        </w:drawing>
      </w:r>
    </w:p>
    <w:p w14:paraId="24FB5078" w14:textId="77777777" w:rsidR="004D2D10" w:rsidRPr="006E52DD" w:rsidRDefault="004D2D10" w:rsidP="004D2D10">
      <w:pPr>
        <w:jc w:val="center"/>
        <w:rPr>
          <w:lang w:val="en-US"/>
        </w:rPr>
      </w:pPr>
      <w:r w:rsidRPr="006E52DD">
        <w:rPr>
          <w:rFonts w:cs="Times"/>
          <w:i/>
          <w:iCs/>
          <w:sz w:val="16"/>
          <w:szCs w:val="18"/>
          <w:lang w:val="en-US"/>
        </w:rPr>
        <w:t>Topology created in the GNS3 with different Network devices</w:t>
      </w:r>
    </w:p>
    <w:p w14:paraId="584AC570" w14:textId="77777777" w:rsidR="004D2D10" w:rsidRPr="006E52DD" w:rsidRDefault="004D2D10" w:rsidP="004D2D10">
      <w:pPr>
        <w:jc w:val="center"/>
        <w:rPr>
          <w:lang w:val="en-US"/>
        </w:rPr>
      </w:pPr>
    </w:p>
    <w:p w14:paraId="47853C38" w14:textId="77777777" w:rsidR="004D2D10" w:rsidRPr="006E52DD" w:rsidRDefault="004D2D10" w:rsidP="004D2D10">
      <w:pPr>
        <w:pStyle w:val="Heading3"/>
      </w:pPr>
      <w:bookmarkStart w:id="59" w:name="_Toc113742472"/>
      <w:r w:rsidRPr="006E52DD">
        <w:t>Configuration</w:t>
      </w:r>
      <w:bookmarkEnd w:id="59"/>
    </w:p>
    <w:p w14:paraId="5D6404B6"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sub-chapter the following points will be discussed,</w:t>
      </w:r>
    </w:p>
    <w:p w14:paraId="6115A82F"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Configuration of VPLS on SDN controller</w:t>
      </w:r>
    </w:p>
    <w:p w14:paraId="16E20CC3"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Working of VPLS</w:t>
      </w:r>
    </w:p>
    <w:p w14:paraId="791047B7"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Studying VPLS application of ONOS controller</w:t>
      </w:r>
    </w:p>
    <w:p w14:paraId="5330F54B" w14:textId="77777777" w:rsidR="008D6763" w:rsidRPr="006E52DD" w:rsidRDefault="008D6763" w:rsidP="008D6763">
      <w:pPr>
        <w:rPr>
          <w:lang w:val="en-US"/>
        </w:rPr>
      </w:pPr>
    </w:p>
    <w:p w14:paraId="73B8ECE0" w14:textId="130336BB" w:rsidR="004D2D10" w:rsidRPr="006E52DD" w:rsidRDefault="004D2D10" w:rsidP="004D2D10">
      <w:pPr>
        <w:pStyle w:val="Heading2"/>
        <w:rPr>
          <w:lang w:val="en-US"/>
        </w:rPr>
      </w:pPr>
      <w:bookmarkStart w:id="60" w:name="_Toc113742473"/>
      <w:r w:rsidRPr="006E52DD">
        <w:rPr>
          <w:lang w:val="en-US"/>
        </w:rPr>
        <w:t>Use case-</w:t>
      </w:r>
      <w:r w:rsidR="004D6466">
        <w:rPr>
          <w:lang w:val="en-US"/>
        </w:rPr>
        <w:t>3</w:t>
      </w:r>
      <w:r w:rsidRPr="006E52DD">
        <w:rPr>
          <w:lang w:val="en-US"/>
        </w:rPr>
        <w:t>: Testing network with IPv6 addressing</w:t>
      </w:r>
      <w:bookmarkEnd w:id="60"/>
    </w:p>
    <w:p w14:paraId="18643B86" w14:textId="77777777" w:rsidR="004D2D10" w:rsidRPr="006E52DD" w:rsidRDefault="004D2D10" w:rsidP="004D2D10">
      <w:pPr>
        <w:pStyle w:val="Heading3"/>
        <w:rPr>
          <w:rStyle w:val="Heading3Char"/>
        </w:rPr>
      </w:pPr>
      <w:bookmarkStart w:id="61" w:name="_Toc113742474"/>
      <w:r w:rsidRPr="006E52DD">
        <w:t>I</w:t>
      </w:r>
      <w:r w:rsidRPr="006E52DD">
        <w:rPr>
          <w:rStyle w:val="Heading3Char"/>
        </w:rPr>
        <w:t>ntroduction</w:t>
      </w:r>
      <w:bookmarkEnd w:id="61"/>
    </w:p>
    <w:p w14:paraId="584C37C1" w14:textId="77777777" w:rsidR="004D2D10" w:rsidRPr="006E52DD" w:rsidRDefault="004D2D10" w:rsidP="004D2D10">
      <w:pPr>
        <w:rPr>
          <w:rFonts w:cs="Times"/>
          <w:color w:val="000000" w:themeColor="text1"/>
          <w:lang w:val="en-US"/>
        </w:rPr>
      </w:pPr>
      <w:r w:rsidRPr="006E52DD">
        <w:rPr>
          <w:rFonts w:cs="Times"/>
          <w:color w:val="000000" w:themeColor="text1"/>
          <w:lang w:val="en-US"/>
        </w:rPr>
        <w:t>For testing the SDN controller functionality with the IPv6 addressing this Use case was implemented. In this Use case, the network was created consisting of IPv6 addresses and IPv4 addresses. The network was simultaneously tested for both the addresses. In the below figure two IPv6 Hosts are represented as H1&amp; H2 and two IPv4 Hosts are represented as H1-4 &amp; H2-4.</w:t>
      </w:r>
    </w:p>
    <w:p w14:paraId="7F03CA2A" w14:textId="77777777" w:rsidR="004D2D10" w:rsidRPr="006E52DD" w:rsidRDefault="004D2D10" w:rsidP="004D2D10">
      <w:pPr>
        <w:jc w:val="center"/>
        <w:rPr>
          <w:lang w:val="en-US"/>
        </w:rPr>
      </w:pPr>
      <w:r w:rsidRPr="006E52DD">
        <w:rPr>
          <w:noProof/>
          <w:lang w:val="en-US"/>
        </w:rPr>
        <w:drawing>
          <wp:inline distT="0" distB="0" distL="0" distR="0" wp14:anchorId="05714667" wp14:editId="65A68DD2">
            <wp:extent cx="5607908" cy="2652584"/>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47"/>
                    <a:srcRect l="10217" t="12480" r="20045" b="25453"/>
                    <a:stretch/>
                  </pic:blipFill>
                  <pic:spPr bwMode="auto">
                    <a:xfrm>
                      <a:off x="0" y="0"/>
                      <a:ext cx="5627767" cy="2661978"/>
                    </a:xfrm>
                    <a:prstGeom prst="rect">
                      <a:avLst/>
                    </a:prstGeom>
                    <a:ln>
                      <a:noFill/>
                    </a:ln>
                    <a:extLst>
                      <a:ext uri="{53640926-AAD7-44D8-BBD7-CCE9431645EC}">
                        <a14:shadowObscured xmlns:a14="http://schemas.microsoft.com/office/drawing/2010/main"/>
                      </a:ext>
                    </a:extLst>
                  </pic:spPr>
                </pic:pic>
              </a:graphicData>
            </a:graphic>
          </wp:inline>
        </w:drawing>
      </w:r>
    </w:p>
    <w:p w14:paraId="4F6FB268" w14:textId="77777777" w:rsidR="004D2D10" w:rsidRPr="006E52DD" w:rsidRDefault="004D2D10" w:rsidP="004D2D10">
      <w:pPr>
        <w:jc w:val="center"/>
        <w:rPr>
          <w:lang w:val="en-US"/>
        </w:rPr>
      </w:pPr>
      <w:r w:rsidRPr="006E52DD">
        <w:rPr>
          <w:rFonts w:cs="Times"/>
          <w:i/>
          <w:iCs/>
          <w:sz w:val="16"/>
          <w:szCs w:val="18"/>
          <w:lang w:val="en-US"/>
        </w:rPr>
        <w:lastRenderedPageBreak/>
        <w:t>Topology created in the GNS3 with different Network devices</w:t>
      </w:r>
    </w:p>
    <w:p w14:paraId="0B1C1115" w14:textId="77777777" w:rsidR="004D2D10" w:rsidRPr="006E52DD" w:rsidRDefault="004D2D10" w:rsidP="004D2D10">
      <w:pPr>
        <w:rPr>
          <w:lang w:val="en-US"/>
        </w:rPr>
      </w:pPr>
    </w:p>
    <w:p w14:paraId="4EC8092D" w14:textId="77777777" w:rsidR="004D2D10" w:rsidRPr="006E52DD" w:rsidRDefault="004D2D10" w:rsidP="004D2D10">
      <w:pPr>
        <w:pStyle w:val="Heading3"/>
      </w:pPr>
      <w:bookmarkStart w:id="62" w:name="_Toc113742475"/>
      <w:r w:rsidRPr="006E52DD">
        <w:t>IPv6 tunnelling over IPv4</w:t>
      </w:r>
      <w:bookmarkEnd w:id="62"/>
    </w:p>
    <w:p w14:paraId="6B14E62D"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sub-chapter following points will be discussed,</w:t>
      </w:r>
    </w:p>
    <w:p w14:paraId="1BCF3C98"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Creating three networks; two IPv6 networks and one IPv4 network</w:t>
      </w:r>
    </w:p>
    <w:p w14:paraId="78544A96"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Configuration of all these networks on SDN controller</w:t>
      </w:r>
    </w:p>
    <w:p w14:paraId="54BE659C"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Creating IPv6 tunnel through IPv4 network</w:t>
      </w:r>
    </w:p>
    <w:p w14:paraId="274CFB19"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Evaluating how packets are forwarded through OpenFlow protocol</w:t>
      </w:r>
    </w:p>
    <w:p w14:paraId="4F49B75C" w14:textId="77777777" w:rsidR="004D2D10" w:rsidRPr="006E52DD" w:rsidRDefault="004D2D10" w:rsidP="004D2D10">
      <w:pPr>
        <w:rPr>
          <w:lang w:val="en-US"/>
        </w:rPr>
      </w:pPr>
    </w:p>
    <w:p w14:paraId="5A0C36FC" w14:textId="77777777" w:rsidR="004D2D10" w:rsidRPr="006E52DD" w:rsidRDefault="004D2D10" w:rsidP="004D2D10">
      <w:pPr>
        <w:jc w:val="center"/>
        <w:rPr>
          <w:lang w:val="en-US"/>
        </w:rPr>
      </w:pPr>
      <w:r w:rsidRPr="006E52DD">
        <w:rPr>
          <w:noProof/>
          <w:lang w:val="en-US"/>
        </w:rPr>
        <w:drawing>
          <wp:inline distT="0" distB="0" distL="0" distR="0" wp14:anchorId="419B982A" wp14:editId="09296C29">
            <wp:extent cx="5900717" cy="2619632"/>
            <wp:effectExtent l="0" t="0" r="5080" b="952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rotWithShape="1">
                    <a:blip r:embed="rId48"/>
                    <a:srcRect l="4299" t="11527" r="15787" b="22436"/>
                    <a:stretch/>
                  </pic:blipFill>
                  <pic:spPr bwMode="auto">
                    <a:xfrm>
                      <a:off x="0" y="0"/>
                      <a:ext cx="5908324" cy="2623009"/>
                    </a:xfrm>
                    <a:prstGeom prst="rect">
                      <a:avLst/>
                    </a:prstGeom>
                    <a:ln>
                      <a:noFill/>
                    </a:ln>
                    <a:extLst>
                      <a:ext uri="{53640926-AAD7-44D8-BBD7-CCE9431645EC}">
                        <a14:shadowObscured xmlns:a14="http://schemas.microsoft.com/office/drawing/2010/main"/>
                      </a:ext>
                    </a:extLst>
                  </pic:spPr>
                </pic:pic>
              </a:graphicData>
            </a:graphic>
          </wp:inline>
        </w:drawing>
      </w:r>
    </w:p>
    <w:p w14:paraId="21A65756" w14:textId="77777777" w:rsidR="004D2D10" w:rsidRPr="006E52DD" w:rsidRDefault="004D2D10" w:rsidP="004D2D10">
      <w:pPr>
        <w:jc w:val="center"/>
        <w:rPr>
          <w:rFonts w:cs="Times"/>
          <w:i/>
          <w:iCs/>
          <w:sz w:val="16"/>
          <w:szCs w:val="18"/>
          <w:lang w:val="en-US"/>
        </w:rPr>
      </w:pPr>
      <w:r w:rsidRPr="006E52DD">
        <w:rPr>
          <w:rFonts w:cs="Times"/>
          <w:i/>
          <w:iCs/>
          <w:sz w:val="16"/>
          <w:szCs w:val="18"/>
          <w:lang w:val="en-US"/>
        </w:rPr>
        <w:t>Topology created in the GNS3 with different Network devices</w:t>
      </w:r>
    </w:p>
    <w:p w14:paraId="3DBCED4F" w14:textId="77777777" w:rsidR="00CB34FE" w:rsidRPr="006E52DD" w:rsidRDefault="00CB34FE" w:rsidP="00CB34FE">
      <w:pPr>
        <w:rPr>
          <w:lang w:val="en-US"/>
        </w:rPr>
      </w:pPr>
    </w:p>
    <w:p w14:paraId="0D04107A" w14:textId="1DBDC66B" w:rsidR="004D2D10" w:rsidRPr="006E52DD" w:rsidRDefault="004D2D10" w:rsidP="004D2D10">
      <w:pPr>
        <w:pStyle w:val="Heading2"/>
        <w:rPr>
          <w:rStyle w:val="Heading2Char"/>
          <w:lang w:val="en-US"/>
        </w:rPr>
      </w:pPr>
      <w:bookmarkStart w:id="63" w:name="_Toc113742476"/>
      <w:r w:rsidRPr="006E52DD">
        <w:rPr>
          <w:lang w:val="en-US"/>
        </w:rPr>
        <w:t>Use case-</w:t>
      </w:r>
      <w:r w:rsidR="004D6466">
        <w:rPr>
          <w:lang w:val="en-US"/>
        </w:rPr>
        <w:t>4</w:t>
      </w:r>
      <w:r w:rsidRPr="006E52DD">
        <w:rPr>
          <w:lang w:val="en-US"/>
        </w:rPr>
        <w:t xml:space="preserve">: </w:t>
      </w:r>
      <w:r w:rsidRPr="006E52DD">
        <w:rPr>
          <w:rStyle w:val="Heading2Char"/>
          <w:lang w:val="en-US"/>
        </w:rPr>
        <w:t>Integrating SDN with legacy network</w:t>
      </w:r>
      <w:bookmarkEnd w:id="63"/>
    </w:p>
    <w:p w14:paraId="6FF8BD68" w14:textId="77777777" w:rsidR="004D2D10" w:rsidRPr="006E52DD" w:rsidRDefault="004D2D10" w:rsidP="004D2D10">
      <w:pPr>
        <w:pStyle w:val="Heading3"/>
      </w:pPr>
      <w:bookmarkStart w:id="64" w:name="_Toc113742477"/>
      <w:r w:rsidRPr="006E52DD">
        <w:t>Introduction</w:t>
      </w:r>
      <w:bookmarkEnd w:id="64"/>
    </w:p>
    <w:p w14:paraId="34873B9D"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Use case SDN network was integrated into the legacy networks. Four different legacy networks were created with Border routers R1, R2, R3 &amp; R4 in different Autonomous Systems (AS) as shown in the following figure. These Border routers were configured with BGP protocol. The SDN network was implemented in different AS than these Border routers. The goal was to integrate the SDN network into these legacy networks and study the functionality of SDN controller with the BGP protocol.</w:t>
      </w:r>
    </w:p>
    <w:p w14:paraId="4306C130" w14:textId="77777777" w:rsidR="004D2D10" w:rsidRPr="006E52DD" w:rsidRDefault="004D2D10" w:rsidP="004D2D10">
      <w:pPr>
        <w:rPr>
          <w:lang w:val="en-US"/>
        </w:rPr>
      </w:pPr>
      <w:r w:rsidRPr="006E52DD">
        <w:rPr>
          <w:noProof/>
          <w:lang w:val="en-US"/>
        </w:rPr>
        <w:lastRenderedPageBreak/>
        <w:drawing>
          <wp:inline distT="0" distB="0" distL="0" distR="0" wp14:anchorId="54C6653F" wp14:editId="5A26F462">
            <wp:extent cx="5903851" cy="2844800"/>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9"/>
                    <a:srcRect l="9825" t="13082" r="11179" b="16137"/>
                    <a:stretch/>
                  </pic:blipFill>
                  <pic:spPr bwMode="auto">
                    <a:xfrm>
                      <a:off x="0" y="0"/>
                      <a:ext cx="5954424" cy="2869169"/>
                    </a:xfrm>
                    <a:prstGeom prst="rect">
                      <a:avLst/>
                    </a:prstGeom>
                    <a:ln>
                      <a:noFill/>
                    </a:ln>
                    <a:extLst>
                      <a:ext uri="{53640926-AAD7-44D8-BBD7-CCE9431645EC}">
                        <a14:shadowObscured xmlns:a14="http://schemas.microsoft.com/office/drawing/2010/main"/>
                      </a:ext>
                    </a:extLst>
                  </pic:spPr>
                </pic:pic>
              </a:graphicData>
            </a:graphic>
          </wp:inline>
        </w:drawing>
      </w:r>
    </w:p>
    <w:p w14:paraId="752E2F64" w14:textId="77777777" w:rsidR="004D2D10" w:rsidRPr="006E52DD" w:rsidRDefault="004D2D10" w:rsidP="004D2D10">
      <w:pPr>
        <w:jc w:val="center"/>
        <w:rPr>
          <w:lang w:val="en-US"/>
        </w:rPr>
      </w:pPr>
      <w:r w:rsidRPr="006E52DD">
        <w:rPr>
          <w:rFonts w:cs="Times"/>
          <w:i/>
          <w:iCs/>
          <w:sz w:val="16"/>
          <w:szCs w:val="18"/>
          <w:lang w:val="en-US"/>
        </w:rPr>
        <w:t>Topology created in the GNS3 with different Network devices</w:t>
      </w:r>
    </w:p>
    <w:p w14:paraId="07DD112F" w14:textId="77777777" w:rsidR="004D2D10" w:rsidRPr="006E52DD" w:rsidRDefault="004D2D10" w:rsidP="004D2D10">
      <w:pPr>
        <w:rPr>
          <w:lang w:val="en-US"/>
        </w:rPr>
      </w:pPr>
    </w:p>
    <w:p w14:paraId="46E8E34F" w14:textId="77777777" w:rsidR="004D2D10" w:rsidRPr="006E52DD" w:rsidRDefault="004D2D10" w:rsidP="004D2D10">
      <w:pPr>
        <w:rPr>
          <w:lang w:val="en-US"/>
        </w:rPr>
      </w:pPr>
      <w:r w:rsidRPr="006E52DD">
        <w:rPr>
          <w:noProof/>
          <w:lang w:val="en-US"/>
        </w:rPr>
        <w:drawing>
          <wp:inline distT="0" distB="0" distL="0" distR="0" wp14:anchorId="237A2CEB" wp14:editId="2119FAA1">
            <wp:extent cx="5730493" cy="3096449"/>
            <wp:effectExtent l="0" t="0" r="3810" b="889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rotWithShape="1">
                    <a:blip r:embed="rId50"/>
                    <a:srcRect t="13556"/>
                    <a:stretch/>
                  </pic:blipFill>
                  <pic:spPr bwMode="auto">
                    <a:xfrm>
                      <a:off x="0" y="0"/>
                      <a:ext cx="5731510" cy="3096999"/>
                    </a:xfrm>
                    <a:prstGeom prst="rect">
                      <a:avLst/>
                    </a:prstGeom>
                    <a:ln>
                      <a:noFill/>
                    </a:ln>
                    <a:extLst>
                      <a:ext uri="{53640926-AAD7-44D8-BBD7-CCE9431645EC}">
                        <a14:shadowObscured xmlns:a14="http://schemas.microsoft.com/office/drawing/2010/main"/>
                      </a:ext>
                    </a:extLst>
                  </pic:spPr>
                </pic:pic>
              </a:graphicData>
            </a:graphic>
          </wp:inline>
        </w:drawing>
      </w:r>
    </w:p>
    <w:p w14:paraId="6F65201E" w14:textId="77777777" w:rsidR="004D2D10" w:rsidRPr="006E52DD" w:rsidRDefault="004D2D10" w:rsidP="004D2D10">
      <w:pPr>
        <w:jc w:val="center"/>
        <w:rPr>
          <w:rFonts w:cs="Times"/>
          <w:i/>
          <w:iCs/>
          <w:sz w:val="16"/>
          <w:szCs w:val="18"/>
          <w:lang w:val="en-US"/>
        </w:rPr>
      </w:pPr>
      <w:r w:rsidRPr="006E52DD">
        <w:rPr>
          <w:rFonts w:cs="Times"/>
          <w:i/>
          <w:iCs/>
          <w:sz w:val="16"/>
          <w:szCs w:val="18"/>
          <w:lang w:val="en-US"/>
        </w:rPr>
        <w:t>Topology view on the ONOS controller GUI</w:t>
      </w:r>
    </w:p>
    <w:p w14:paraId="158E179C" w14:textId="77777777" w:rsidR="004D2D10" w:rsidRPr="006E52DD" w:rsidRDefault="004D2D10" w:rsidP="004D2D10">
      <w:pPr>
        <w:rPr>
          <w:lang w:val="en-US"/>
        </w:rPr>
      </w:pPr>
    </w:p>
    <w:p w14:paraId="072C8721" w14:textId="77777777" w:rsidR="004D2D10" w:rsidRPr="006E52DD" w:rsidRDefault="004D2D10" w:rsidP="004D2D10">
      <w:pPr>
        <w:pStyle w:val="Heading3"/>
      </w:pPr>
      <w:bookmarkStart w:id="65" w:name="_Toc113742478"/>
      <w:r w:rsidRPr="006E52DD">
        <w:t>Configuration</w:t>
      </w:r>
      <w:bookmarkEnd w:id="65"/>
    </w:p>
    <w:p w14:paraId="5248AD17" w14:textId="77777777" w:rsidR="004D2D10" w:rsidRPr="006E52DD" w:rsidRDefault="004D2D10" w:rsidP="004D2D10">
      <w:pPr>
        <w:rPr>
          <w:rFonts w:cs="Times"/>
          <w:color w:val="000000" w:themeColor="text1"/>
          <w:lang w:val="en-US"/>
        </w:rPr>
      </w:pPr>
      <w:r w:rsidRPr="006E52DD">
        <w:rPr>
          <w:rFonts w:cs="Times"/>
          <w:color w:val="000000" w:themeColor="text1"/>
          <w:lang w:val="en-US"/>
        </w:rPr>
        <w:t>In this sub-chapter following points will be discussed,</w:t>
      </w:r>
    </w:p>
    <w:p w14:paraId="49253CB9"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Creating and configuring all these networks</w:t>
      </w:r>
    </w:p>
    <w:p w14:paraId="3497583B" w14:textId="77777777" w:rsidR="004D2D10" w:rsidRPr="006E52DD" w:rsidRDefault="004D2D10" w:rsidP="004D2D10">
      <w:pPr>
        <w:pStyle w:val="ListParagraph"/>
        <w:numPr>
          <w:ilvl w:val="0"/>
          <w:numId w:val="35"/>
        </w:numPr>
        <w:spacing w:before="240"/>
        <w:rPr>
          <w:rFonts w:cs="Times"/>
          <w:color w:val="000000" w:themeColor="text1"/>
          <w:lang w:val="en-US"/>
        </w:rPr>
      </w:pPr>
      <w:r w:rsidRPr="006E52DD">
        <w:rPr>
          <w:rFonts w:cs="Times"/>
          <w:color w:val="000000" w:themeColor="text1"/>
          <w:lang w:val="en-US"/>
        </w:rPr>
        <w:t>Configuration of all these networks on SDN controller</w:t>
      </w:r>
    </w:p>
    <w:p w14:paraId="61D6A3D7" w14:textId="2D208CCD" w:rsidR="00CB34FE" w:rsidRPr="006E52DD" w:rsidRDefault="004D2D10" w:rsidP="004D2D10">
      <w:pPr>
        <w:rPr>
          <w:lang w:val="en-US"/>
        </w:rPr>
      </w:pPr>
      <w:r w:rsidRPr="006E52DD">
        <w:rPr>
          <w:rFonts w:cs="Times"/>
          <w:color w:val="000000" w:themeColor="text1"/>
          <w:lang w:val="en-US"/>
        </w:rPr>
        <w:t>Studying SDN-IP application of ONOS controller</w:t>
      </w:r>
    </w:p>
    <w:p w14:paraId="70AB29AE" w14:textId="07A571CC" w:rsidR="00994CE9" w:rsidRPr="006E52DD" w:rsidRDefault="00994CE9" w:rsidP="008D6763">
      <w:pPr>
        <w:pStyle w:val="Heading3"/>
      </w:pPr>
      <w:r w:rsidRPr="006E52DD">
        <w:br w:type="page"/>
      </w:r>
    </w:p>
    <w:p w14:paraId="716AE095" w14:textId="38D0DBAD" w:rsidR="00D12451" w:rsidRPr="006E52DD" w:rsidRDefault="00176F97" w:rsidP="00D12451">
      <w:pPr>
        <w:pStyle w:val="Heading1"/>
        <w:rPr>
          <w:lang w:val="en-US"/>
        </w:rPr>
      </w:pPr>
      <w:bookmarkStart w:id="66" w:name="_Toc113742479"/>
      <w:r w:rsidRPr="006E52DD">
        <w:rPr>
          <w:lang w:val="en-US"/>
        </w:rPr>
        <w:lastRenderedPageBreak/>
        <w:t>S</w:t>
      </w:r>
      <w:r w:rsidR="00D12451" w:rsidRPr="006E52DD">
        <w:rPr>
          <w:lang w:val="en-US"/>
        </w:rPr>
        <w:t xml:space="preserve">ummary and </w:t>
      </w:r>
      <w:r w:rsidR="00420221" w:rsidRPr="006E52DD">
        <w:rPr>
          <w:lang w:val="en-US"/>
        </w:rPr>
        <w:t>P</w:t>
      </w:r>
      <w:r w:rsidR="00D12451" w:rsidRPr="006E52DD">
        <w:rPr>
          <w:lang w:val="en-US"/>
        </w:rPr>
        <w:t>erspectives</w:t>
      </w:r>
      <w:bookmarkEnd w:id="66"/>
    </w:p>
    <w:p w14:paraId="6AFAD3BF" w14:textId="23A454CC" w:rsidR="00994CE9" w:rsidRPr="006E52DD" w:rsidRDefault="00994CE9">
      <w:pPr>
        <w:spacing w:after="0" w:line="240" w:lineRule="auto"/>
        <w:jc w:val="left"/>
        <w:rPr>
          <w:lang w:val="en-US"/>
        </w:rPr>
      </w:pPr>
      <w:r w:rsidRPr="006E52DD">
        <w:rPr>
          <w:lang w:val="en-US"/>
        </w:rPr>
        <w:br w:type="page"/>
      </w:r>
    </w:p>
    <w:p w14:paraId="39836875" w14:textId="1ABDD685" w:rsidR="00427359" w:rsidRPr="006E52DD" w:rsidRDefault="00D12451" w:rsidP="00D12451">
      <w:pPr>
        <w:pStyle w:val="Heading1"/>
        <w:rPr>
          <w:lang w:val="en-US"/>
        </w:rPr>
      </w:pPr>
      <w:bookmarkStart w:id="67" w:name="_Toc113742480"/>
      <w:r w:rsidRPr="006E52DD">
        <w:rPr>
          <w:lang w:val="en-US"/>
        </w:rPr>
        <w:lastRenderedPageBreak/>
        <w:t>Abbreviations</w:t>
      </w:r>
      <w:bookmarkEnd w:id="67"/>
    </w:p>
    <w:p w14:paraId="35190117" w14:textId="3F7BC249" w:rsidR="00EC68DF" w:rsidRPr="006E52DD" w:rsidRDefault="00EC68DF" w:rsidP="009B1D3E">
      <w:pPr>
        <w:rPr>
          <w:b/>
          <w:color w:val="000000" w:themeColor="text1"/>
          <w:sz w:val="24"/>
          <w:szCs w:val="24"/>
          <w:lang w:val="en-US"/>
        </w:rPr>
      </w:pPr>
      <w:r w:rsidRPr="006E52DD">
        <w:rPr>
          <w:b/>
          <w:color w:val="000000" w:themeColor="text1"/>
          <w:sz w:val="24"/>
          <w:szCs w:val="24"/>
          <w:lang w:val="en-US"/>
        </w:rPr>
        <w:t>0</w:t>
      </w:r>
    </w:p>
    <w:p w14:paraId="1B4BA168" w14:textId="18151025" w:rsidR="00EC68DF" w:rsidRPr="006E52DD" w:rsidRDefault="00EC68DF" w:rsidP="009B1D3E">
      <w:pPr>
        <w:rPr>
          <w:color w:val="000000" w:themeColor="text1"/>
          <w:sz w:val="24"/>
          <w:szCs w:val="24"/>
          <w:lang w:val="en-US"/>
        </w:rPr>
      </w:pPr>
      <w:r w:rsidRPr="006E52DD">
        <w:rPr>
          <w:color w:val="000000" w:themeColor="text1"/>
          <w:sz w:val="24"/>
          <w:szCs w:val="24"/>
          <w:lang w:val="en-US"/>
        </w:rPr>
        <w:t>…</w:t>
      </w:r>
    </w:p>
    <w:p w14:paraId="7B192218" w14:textId="7B43A68B" w:rsidR="00EC68DF" w:rsidRPr="006E52DD" w:rsidRDefault="00EC68DF" w:rsidP="009B1D3E">
      <w:pPr>
        <w:rPr>
          <w:b/>
          <w:color w:val="000000" w:themeColor="text1"/>
          <w:sz w:val="24"/>
          <w:szCs w:val="24"/>
          <w:lang w:val="en-US"/>
        </w:rPr>
      </w:pPr>
      <w:r w:rsidRPr="006E52DD">
        <w:rPr>
          <w:b/>
          <w:color w:val="000000" w:themeColor="text1"/>
          <w:sz w:val="24"/>
          <w:szCs w:val="24"/>
          <w:lang w:val="en-US"/>
        </w:rPr>
        <w:t>3</w:t>
      </w:r>
    </w:p>
    <w:p w14:paraId="12D9323E" w14:textId="77777777" w:rsidR="00EC68DF" w:rsidRPr="006E52DD" w:rsidRDefault="00EC68DF" w:rsidP="009B1D3E">
      <w:pPr>
        <w:rPr>
          <w:color w:val="000000" w:themeColor="text1"/>
          <w:sz w:val="24"/>
          <w:szCs w:val="24"/>
          <w:lang w:val="en-US"/>
        </w:rPr>
      </w:pPr>
      <w:r w:rsidRPr="006E52DD">
        <w:rPr>
          <w:color w:val="000000" w:themeColor="text1"/>
          <w:sz w:val="24"/>
          <w:szCs w:val="24"/>
          <w:lang w:val="en-US"/>
        </w:rPr>
        <w:t>3GPP</w:t>
      </w:r>
      <w:r w:rsidRPr="006E52DD">
        <w:rPr>
          <w:color w:val="000000" w:themeColor="text1"/>
          <w:sz w:val="24"/>
          <w:szCs w:val="24"/>
          <w:lang w:val="en-US"/>
        </w:rPr>
        <w:tab/>
      </w:r>
      <w:r w:rsidRPr="006E52DD">
        <w:rPr>
          <w:color w:val="000000" w:themeColor="text1"/>
          <w:sz w:val="24"/>
          <w:szCs w:val="24"/>
          <w:lang w:val="en-US"/>
        </w:rPr>
        <w:tab/>
        <w:t>Third Generation Partnership Project</w:t>
      </w:r>
    </w:p>
    <w:p w14:paraId="5E48C5DF" w14:textId="77777777" w:rsidR="00EC68DF" w:rsidRPr="006E52DD" w:rsidRDefault="00EC68DF" w:rsidP="009B1D3E">
      <w:pPr>
        <w:rPr>
          <w:color w:val="000000" w:themeColor="text1"/>
          <w:sz w:val="24"/>
          <w:szCs w:val="24"/>
          <w:lang w:val="en-US"/>
        </w:rPr>
      </w:pPr>
      <w:r w:rsidRPr="006E52DD">
        <w:rPr>
          <w:color w:val="000000" w:themeColor="text1"/>
          <w:sz w:val="24"/>
          <w:szCs w:val="24"/>
          <w:lang w:val="en-US"/>
        </w:rPr>
        <w:t>…</w:t>
      </w:r>
    </w:p>
    <w:p w14:paraId="0E3DFDF0" w14:textId="28DBF074" w:rsidR="00EC68DF" w:rsidRPr="006E52DD" w:rsidRDefault="00EC68DF" w:rsidP="009B1D3E">
      <w:pPr>
        <w:rPr>
          <w:b/>
          <w:color w:val="000000" w:themeColor="text1"/>
          <w:sz w:val="24"/>
          <w:szCs w:val="24"/>
          <w:lang w:val="en-US"/>
        </w:rPr>
      </w:pPr>
      <w:r w:rsidRPr="006E52DD">
        <w:rPr>
          <w:b/>
          <w:color w:val="000000" w:themeColor="text1"/>
          <w:sz w:val="24"/>
          <w:szCs w:val="24"/>
          <w:lang w:val="en-US"/>
        </w:rPr>
        <w:t xml:space="preserve"> </w:t>
      </w:r>
      <w:r w:rsidRPr="006E52DD">
        <w:rPr>
          <w:b/>
          <w:color w:val="000000" w:themeColor="text1"/>
          <w:sz w:val="24"/>
          <w:szCs w:val="24"/>
          <w:lang w:val="en-US"/>
        </w:rPr>
        <w:tab/>
      </w:r>
      <w:r w:rsidRPr="006E52DD">
        <w:rPr>
          <w:b/>
          <w:color w:val="000000" w:themeColor="text1"/>
          <w:sz w:val="24"/>
          <w:szCs w:val="24"/>
          <w:lang w:val="en-US"/>
        </w:rPr>
        <w:tab/>
      </w:r>
    </w:p>
    <w:p w14:paraId="7470BC8A" w14:textId="5DB6923D" w:rsidR="00D5516D" w:rsidRPr="006E52DD" w:rsidRDefault="00D5516D" w:rsidP="009B1D3E">
      <w:pPr>
        <w:rPr>
          <w:b/>
          <w:color w:val="000000" w:themeColor="text1"/>
          <w:sz w:val="24"/>
          <w:szCs w:val="24"/>
          <w:lang w:val="en-US"/>
        </w:rPr>
      </w:pPr>
      <w:r w:rsidRPr="006E52DD">
        <w:rPr>
          <w:b/>
          <w:color w:val="000000" w:themeColor="text1"/>
          <w:sz w:val="24"/>
          <w:szCs w:val="24"/>
          <w:lang w:val="en-US"/>
        </w:rPr>
        <w:t>A</w:t>
      </w:r>
    </w:p>
    <w:p w14:paraId="4F68168B" w14:textId="77777777" w:rsidR="003C7771" w:rsidRPr="006E52DD" w:rsidRDefault="003C7771" w:rsidP="009B1D3E">
      <w:pPr>
        <w:rPr>
          <w:color w:val="000000" w:themeColor="text1"/>
          <w:sz w:val="24"/>
          <w:szCs w:val="24"/>
          <w:lang w:val="en-US"/>
        </w:rPr>
      </w:pPr>
      <w:r w:rsidRPr="006E52DD">
        <w:rPr>
          <w:color w:val="000000" w:themeColor="text1"/>
          <w:sz w:val="24"/>
          <w:szCs w:val="24"/>
          <w:lang w:val="en-US"/>
        </w:rPr>
        <w:t>AS</w:t>
      </w:r>
      <w:r w:rsidRPr="006E52DD">
        <w:rPr>
          <w:color w:val="000000" w:themeColor="text1"/>
          <w:sz w:val="24"/>
          <w:szCs w:val="24"/>
          <w:lang w:val="en-US"/>
        </w:rPr>
        <w:tab/>
      </w:r>
      <w:r w:rsidRPr="006E52DD">
        <w:rPr>
          <w:color w:val="000000" w:themeColor="text1"/>
          <w:sz w:val="24"/>
          <w:szCs w:val="24"/>
          <w:lang w:val="en-US"/>
        </w:rPr>
        <w:tab/>
        <w:t>Autonomous System</w:t>
      </w:r>
    </w:p>
    <w:p w14:paraId="014B23FA" w14:textId="70BCD62F" w:rsidR="009B1D3E" w:rsidRPr="006E52DD" w:rsidRDefault="00D5516D" w:rsidP="009B1D3E">
      <w:pPr>
        <w:rPr>
          <w:color w:val="000000" w:themeColor="text1"/>
          <w:sz w:val="24"/>
          <w:szCs w:val="24"/>
          <w:lang w:val="en-US"/>
        </w:rPr>
      </w:pPr>
      <w:r w:rsidRPr="006E52DD">
        <w:rPr>
          <w:color w:val="000000" w:themeColor="text1"/>
          <w:sz w:val="24"/>
          <w:szCs w:val="24"/>
          <w:lang w:val="en-US"/>
        </w:rPr>
        <w:t>…</w:t>
      </w:r>
    </w:p>
    <w:p w14:paraId="5261438E" w14:textId="4315B9E7" w:rsidR="00EC04FF" w:rsidRPr="006E52DD" w:rsidRDefault="00EC04FF" w:rsidP="009B1D3E">
      <w:pPr>
        <w:rPr>
          <w:b/>
          <w:bCs/>
          <w:color w:val="000000" w:themeColor="text1"/>
          <w:sz w:val="24"/>
          <w:szCs w:val="24"/>
          <w:lang w:val="en-US"/>
        </w:rPr>
      </w:pPr>
      <w:r w:rsidRPr="006E52DD">
        <w:rPr>
          <w:b/>
          <w:bCs/>
          <w:color w:val="000000" w:themeColor="text1"/>
          <w:sz w:val="24"/>
          <w:szCs w:val="24"/>
          <w:lang w:val="en-US"/>
        </w:rPr>
        <w:t>B</w:t>
      </w:r>
      <w:r w:rsidR="00AD59E3" w:rsidRPr="006E52DD">
        <w:rPr>
          <w:b/>
          <w:bCs/>
          <w:color w:val="000000" w:themeColor="text1"/>
          <w:sz w:val="24"/>
          <w:szCs w:val="24"/>
          <w:lang w:val="en-US"/>
        </w:rPr>
        <w:t xml:space="preserve"> </w:t>
      </w:r>
    </w:p>
    <w:p w14:paraId="32826E41" w14:textId="77777777" w:rsidR="00EC04FF" w:rsidRPr="006E52DD" w:rsidRDefault="00EC04FF" w:rsidP="009B1D3E">
      <w:pPr>
        <w:rPr>
          <w:color w:val="000000" w:themeColor="text1"/>
          <w:sz w:val="24"/>
          <w:szCs w:val="24"/>
          <w:lang w:val="en-US"/>
        </w:rPr>
      </w:pPr>
    </w:p>
    <w:p w14:paraId="720B9263" w14:textId="707CB94A" w:rsidR="009B1D3E" w:rsidRPr="006E52DD" w:rsidRDefault="00ED02C2" w:rsidP="009B1D3E">
      <w:pPr>
        <w:rPr>
          <w:b/>
          <w:bCs/>
          <w:color w:val="000000" w:themeColor="text1"/>
          <w:sz w:val="24"/>
          <w:szCs w:val="24"/>
          <w:lang w:val="en-US"/>
        </w:rPr>
      </w:pPr>
      <w:r w:rsidRPr="006E52DD">
        <w:rPr>
          <w:b/>
          <w:bCs/>
          <w:color w:val="000000" w:themeColor="text1"/>
          <w:sz w:val="24"/>
          <w:szCs w:val="24"/>
          <w:lang w:val="en-US"/>
        </w:rPr>
        <w:t>C</w:t>
      </w:r>
    </w:p>
    <w:p w14:paraId="7D8EFB28" w14:textId="2DE028FC" w:rsidR="003A704A" w:rsidRPr="006E52DD" w:rsidRDefault="003A704A" w:rsidP="009B1D3E">
      <w:pPr>
        <w:rPr>
          <w:color w:val="000000" w:themeColor="text1"/>
          <w:sz w:val="24"/>
          <w:szCs w:val="24"/>
          <w:lang w:val="en-US"/>
        </w:rPr>
      </w:pPr>
    </w:p>
    <w:p w14:paraId="0B911A60" w14:textId="58AD8BA5" w:rsidR="00EC04FF" w:rsidRPr="006E52DD" w:rsidRDefault="00EC04FF" w:rsidP="009B1D3E">
      <w:pPr>
        <w:rPr>
          <w:b/>
          <w:bCs/>
          <w:color w:val="000000" w:themeColor="text1"/>
          <w:sz w:val="24"/>
          <w:szCs w:val="24"/>
          <w:lang w:val="en-US"/>
        </w:rPr>
      </w:pPr>
      <w:r w:rsidRPr="006E52DD">
        <w:rPr>
          <w:b/>
          <w:bCs/>
          <w:color w:val="000000" w:themeColor="text1"/>
          <w:sz w:val="24"/>
          <w:szCs w:val="24"/>
          <w:lang w:val="en-US"/>
        </w:rPr>
        <w:t>D</w:t>
      </w:r>
    </w:p>
    <w:p w14:paraId="610C63BC" w14:textId="23C1DA6A" w:rsidR="00EC04FF" w:rsidRPr="006E52DD" w:rsidRDefault="00EC04FF" w:rsidP="009B1D3E">
      <w:pPr>
        <w:rPr>
          <w:color w:val="000000" w:themeColor="text1"/>
          <w:sz w:val="24"/>
          <w:szCs w:val="24"/>
          <w:lang w:val="en-US"/>
        </w:rPr>
      </w:pPr>
      <w:r w:rsidRPr="006E52DD">
        <w:rPr>
          <w:color w:val="000000" w:themeColor="text1"/>
          <w:sz w:val="24"/>
          <w:szCs w:val="24"/>
          <w:lang w:val="en-US"/>
        </w:rPr>
        <w:t>DLUX</w:t>
      </w:r>
    </w:p>
    <w:p w14:paraId="45D8EBF0" w14:textId="77777777" w:rsidR="00EC04FF" w:rsidRPr="006E52DD" w:rsidRDefault="00EC04FF" w:rsidP="009B1D3E">
      <w:pPr>
        <w:rPr>
          <w:color w:val="000000" w:themeColor="text1"/>
          <w:sz w:val="24"/>
          <w:szCs w:val="24"/>
          <w:lang w:val="en-US"/>
        </w:rPr>
      </w:pPr>
    </w:p>
    <w:p w14:paraId="109AA94C" w14:textId="2C07CDC3" w:rsidR="003A704A" w:rsidRPr="006E52DD" w:rsidRDefault="003A704A" w:rsidP="009B1D3E">
      <w:pPr>
        <w:rPr>
          <w:b/>
          <w:bCs/>
          <w:color w:val="000000" w:themeColor="text1"/>
          <w:sz w:val="24"/>
          <w:szCs w:val="24"/>
          <w:lang w:val="en-US"/>
        </w:rPr>
      </w:pPr>
      <w:r w:rsidRPr="006E52DD">
        <w:rPr>
          <w:b/>
          <w:bCs/>
          <w:color w:val="000000" w:themeColor="text1"/>
          <w:sz w:val="24"/>
          <w:szCs w:val="24"/>
          <w:lang w:val="en-US"/>
        </w:rPr>
        <w:t>G</w:t>
      </w:r>
    </w:p>
    <w:p w14:paraId="554600C1" w14:textId="0653DEF7" w:rsidR="003A704A" w:rsidRPr="006E52DD" w:rsidRDefault="003A704A" w:rsidP="009B1D3E">
      <w:pPr>
        <w:rPr>
          <w:color w:val="000000" w:themeColor="text1"/>
          <w:sz w:val="24"/>
          <w:szCs w:val="24"/>
          <w:lang w:val="en-US"/>
        </w:rPr>
      </w:pPr>
      <w:r w:rsidRPr="006E52DD">
        <w:rPr>
          <w:color w:val="000000" w:themeColor="text1"/>
          <w:sz w:val="24"/>
          <w:szCs w:val="24"/>
          <w:lang w:val="en-US"/>
        </w:rPr>
        <w:t>GNS3</w:t>
      </w:r>
    </w:p>
    <w:p w14:paraId="2E328194" w14:textId="77777777" w:rsidR="003A704A" w:rsidRPr="006E52DD" w:rsidRDefault="003A704A" w:rsidP="009B1D3E">
      <w:pPr>
        <w:rPr>
          <w:color w:val="000000" w:themeColor="text1"/>
          <w:sz w:val="24"/>
          <w:szCs w:val="24"/>
          <w:lang w:val="en-US"/>
        </w:rPr>
      </w:pPr>
    </w:p>
    <w:p w14:paraId="40FBDAB3" w14:textId="1D926745" w:rsidR="009B1D3E" w:rsidRPr="006E52DD" w:rsidRDefault="009B1D3E" w:rsidP="009B1D3E">
      <w:pPr>
        <w:rPr>
          <w:b/>
          <w:color w:val="000000" w:themeColor="text1"/>
          <w:sz w:val="24"/>
          <w:szCs w:val="24"/>
          <w:lang w:val="en-US"/>
        </w:rPr>
      </w:pPr>
      <w:r w:rsidRPr="006E52DD">
        <w:rPr>
          <w:b/>
          <w:color w:val="000000" w:themeColor="text1"/>
          <w:sz w:val="24"/>
          <w:szCs w:val="24"/>
          <w:lang w:val="en-US"/>
        </w:rPr>
        <w:t>H</w:t>
      </w:r>
    </w:p>
    <w:p w14:paraId="149090BE" w14:textId="77777777" w:rsidR="00ED1B75" w:rsidRPr="006E52DD" w:rsidRDefault="00ED1B75" w:rsidP="009B1D3E">
      <w:pPr>
        <w:rPr>
          <w:b/>
          <w:color w:val="000000" w:themeColor="text1"/>
          <w:sz w:val="24"/>
          <w:szCs w:val="24"/>
          <w:lang w:val="en-US"/>
        </w:rPr>
      </w:pPr>
    </w:p>
    <w:p w14:paraId="03204E7E" w14:textId="499880FD" w:rsidR="00E16A4C" w:rsidRPr="006E52DD" w:rsidRDefault="00ED1B75" w:rsidP="009B1D3E">
      <w:pPr>
        <w:rPr>
          <w:b/>
          <w:color w:val="000000" w:themeColor="text1"/>
          <w:sz w:val="24"/>
          <w:szCs w:val="24"/>
          <w:lang w:val="en-US"/>
        </w:rPr>
      </w:pPr>
      <w:r w:rsidRPr="006E52DD">
        <w:rPr>
          <w:b/>
          <w:color w:val="000000" w:themeColor="text1"/>
          <w:sz w:val="24"/>
          <w:szCs w:val="24"/>
          <w:lang w:val="en-US"/>
        </w:rPr>
        <w:t>L</w:t>
      </w:r>
    </w:p>
    <w:p w14:paraId="2E08AAEF" w14:textId="77777777" w:rsidR="00ED1B75" w:rsidRPr="006E52DD" w:rsidRDefault="00ED1B75" w:rsidP="009B1D3E">
      <w:pPr>
        <w:rPr>
          <w:bCs/>
          <w:color w:val="000000" w:themeColor="text1"/>
          <w:sz w:val="24"/>
          <w:szCs w:val="24"/>
          <w:lang w:val="en-US"/>
        </w:rPr>
      </w:pPr>
    </w:p>
    <w:p w14:paraId="0DD699D7" w14:textId="4FEA109B" w:rsidR="00E16A4C" w:rsidRPr="006E52DD" w:rsidRDefault="00E16A4C" w:rsidP="00E16A4C">
      <w:pPr>
        <w:rPr>
          <w:b/>
          <w:bCs/>
          <w:color w:val="000000" w:themeColor="text1"/>
          <w:sz w:val="24"/>
          <w:szCs w:val="24"/>
          <w:lang w:val="en-US"/>
        </w:rPr>
      </w:pPr>
      <w:r w:rsidRPr="006E52DD">
        <w:rPr>
          <w:b/>
          <w:bCs/>
          <w:color w:val="000000" w:themeColor="text1"/>
          <w:sz w:val="24"/>
          <w:szCs w:val="24"/>
          <w:lang w:val="en-US"/>
        </w:rPr>
        <w:t>N</w:t>
      </w:r>
    </w:p>
    <w:p w14:paraId="7CD8738A" w14:textId="77777777" w:rsidR="00E16A4C" w:rsidRPr="006E52DD" w:rsidRDefault="00E16A4C" w:rsidP="00E16A4C">
      <w:pPr>
        <w:rPr>
          <w:color w:val="000000" w:themeColor="text1"/>
          <w:sz w:val="24"/>
          <w:szCs w:val="24"/>
          <w:lang w:val="en-US"/>
        </w:rPr>
      </w:pPr>
      <w:r w:rsidRPr="006E52DD">
        <w:rPr>
          <w:color w:val="000000" w:themeColor="text1"/>
          <w:sz w:val="24"/>
          <w:szCs w:val="24"/>
          <w:lang w:val="en-US"/>
        </w:rPr>
        <w:t>NBI</w:t>
      </w:r>
      <w:r w:rsidRPr="006E52DD">
        <w:rPr>
          <w:color w:val="000000" w:themeColor="text1"/>
          <w:sz w:val="24"/>
          <w:szCs w:val="24"/>
          <w:lang w:val="en-US"/>
        </w:rPr>
        <w:tab/>
      </w:r>
      <w:r w:rsidRPr="006E52DD">
        <w:rPr>
          <w:color w:val="000000" w:themeColor="text1"/>
          <w:sz w:val="24"/>
          <w:szCs w:val="24"/>
          <w:lang w:val="en-US"/>
        </w:rPr>
        <w:tab/>
        <w:t>Northbound Interface</w:t>
      </w:r>
    </w:p>
    <w:p w14:paraId="16D57C4E" w14:textId="77777777" w:rsidR="00E16A4C" w:rsidRPr="006E52DD" w:rsidRDefault="00E16A4C" w:rsidP="00E16A4C">
      <w:pPr>
        <w:rPr>
          <w:color w:val="000000" w:themeColor="text1"/>
          <w:sz w:val="24"/>
          <w:szCs w:val="24"/>
          <w:lang w:val="en-US"/>
        </w:rPr>
      </w:pPr>
      <w:r w:rsidRPr="006E52DD">
        <w:rPr>
          <w:color w:val="000000" w:themeColor="text1"/>
          <w:sz w:val="24"/>
          <w:szCs w:val="24"/>
          <w:lang w:val="en-US"/>
        </w:rPr>
        <w:t>NetConf</w:t>
      </w:r>
      <w:r w:rsidRPr="006E52DD">
        <w:rPr>
          <w:color w:val="000000" w:themeColor="text1"/>
          <w:sz w:val="24"/>
          <w:szCs w:val="24"/>
          <w:lang w:val="en-US"/>
        </w:rPr>
        <w:tab/>
        <w:t>Network Configuration Protocol</w:t>
      </w:r>
    </w:p>
    <w:p w14:paraId="170E89E4" w14:textId="77777777" w:rsidR="00E16A4C" w:rsidRPr="006E52DD" w:rsidRDefault="00E16A4C" w:rsidP="00E16A4C">
      <w:pPr>
        <w:rPr>
          <w:b/>
          <w:bCs/>
          <w:color w:val="000000" w:themeColor="text1"/>
          <w:sz w:val="24"/>
          <w:szCs w:val="24"/>
          <w:lang w:val="en-US"/>
        </w:rPr>
      </w:pPr>
    </w:p>
    <w:p w14:paraId="23CCA33B" w14:textId="77777777" w:rsidR="00E16A4C" w:rsidRPr="006E52DD" w:rsidRDefault="00E16A4C" w:rsidP="00E16A4C">
      <w:pPr>
        <w:rPr>
          <w:b/>
          <w:bCs/>
          <w:color w:val="000000" w:themeColor="text1"/>
          <w:sz w:val="24"/>
          <w:szCs w:val="24"/>
          <w:lang w:val="en-US"/>
        </w:rPr>
      </w:pPr>
      <w:r w:rsidRPr="006E52DD">
        <w:rPr>
          <w:b/>
          <w:bCs/>
          <w:color w:val="000000" w:themeColor="text1"/>
          <w:sz w:val="24"/>
          <w:szCs w:val="24"/>
          <w:lang w:val="en-US"/>
        </w:rPr>
        <w:t>O</w:t>
      </w:r>
    </w:p>
    <w:p w14:paraId="7C9ED922" w14:textId="77777777" w:rsidR="00E16A4C" w:rsidRPr="006E52DD" w:rsidRDefault="00E16A4C" w:rsidP="00E16A4C">
      <w:pPr>
        <w:rPr>
          <w:color w:val="000000" w:themeColor="text1"/>
          <w:sz w:val="24"/>
          <w:szCs w:val="24"/>
          <w:lang w:val="en-US"/>
        </w:rPr>
      </w:pPr>
      <w:r w:rsidRPr="006E52DD">
        <w:rPr>
          <w:color w:val="000000" w:themeColor="text1"/>
          <w:sz w:val="24"/>
          <w:szCs w:val="24"/>
          <w:lang w:val="en-US"/>
        </w:rPr>
        <w:t>ONF</w:t>
      </w:r>
      <w:r w:rsidRPr="006E52DD">
        <w:rPr>
          <w:color w:val="000000" w:themeColor="text1"/>
          <w:sz w:val="24"/>
          <w:szCs w:val="24"/>
          <w:lang w:val="en-US"/>
        </w:rPr>
        <w:tab/>
      </w:r>
      <w:r w:rsidRPr="006E52DD">
        <w:rPr>
          <w:color w:val="000000" w:themeColor="text1"/>
          <w:sz w:val="24"/>
          <w:szCs w:val="24"/>
          <w:lang w:val="en-US"/>
        </w:rPr>
        <w:tab/>
        <w:t>Open Networking Foundation</w:t>
      </w:r>
    </w:p>
    <w:p w14:paraId="74FCF139" w14:textId="5A84C206" w:rsidR="00E16A4C" w:rsidRPr="006E52DD" w:rsidRDefault="00E16A4C" w:rsidP="00E16A4C">
      <w:pPr>
        <w:rPr>
          <w:color w:val="000000" w:themeColor="text1"/>
          <w:sz w:val="24"/>
          <w:szCs w:val="24"/>
          <w:lang w:val="en-US"/>
        </w:rPr>
      </w:pPr>
      <w:r w:rsidRPr="006E52DD">
        <w:rPr>
          <w:color w:val="000000" w:themeColor="text1"/>
          <w:sz w:val="24"/>
          <w:szCs w:val="24"/>
          <w:lang w:val="en-US"/>
        </w:rPr>
        <w:t>ODL</w:t>
      </w:r>
      <w:r w:rsidRPr="006E52DD">
        <w:rPr>
          <w:color w:val="000000" w:themeColor="text1"/>
          <w:sz w:val="24"/>
          <w:szCs w:val="24"/>
          <w:lang w:val="en-US"/>
        </w:rPr>
        <w:tab/>
      </w:r>
      <w:r w:rsidRPr="006E52DD">
        <w:rPr>
          <w:color w:val="000000" w:themeColor="text1"/>
          <w:sz w:val="24"/>
          <w:szCs w:val="24"/>
          <w:lang w:val="en-US"/>
        </w:rPr>
        <w:tab/>
        <w:t>OpenDay</w:t>
      </w:r>
      <w:r w:rsidR="002D038E" w:rsidRPr="006E52DD">
        <w:rPr>
          <w:color w:val="000000" w:themeColor="text1"/>
          <w:sz w:val="24"/>
          <w:szCs w:val="24"/>
          <w:lang w:val="en-US"/>
        </w:rPr>
        <w:t>L</w:t>
      </w:r>
      <w:r w:rsidRPr="006E52DD">
        <w:rPr>
          <w:color w:val="000000" w:themeColor="text1"/>
          <w:sz w:val="24"/>
          <w:szCs w:val="24"/>
          <w:lang w:val="en-US"/>
        </w:rPr>
        <w:t>ight</w:t>
      </w:r>
    </w:p>
    <w:p w14:paraId="26BF0BEC" w14:textId="77777777" w:rsidR="00E16A4C" w:rsidRPr="006E52DD" w:rsidRDefault="00E16A4C" w:rsidP="00E16A4C">
      <w:pPr>
        <w:rPr>
          <w:color w:val="000000" w:themeColor="text1"/>
          <w:sz w:val="24"/>
          <w:szCs w:val="24"/>
          <w:lang w:val="en-US"/>
        </w:rPr>
      </w:pPr>
      <w:r w:rsidRPr="006E52DD">
        <w:rPr>
          <w:color w:val="000000" w:themeColor="text1"/>
          <w:sz w:val="24"/>
          <w:szCs w:val="24"/>
          <w:lang w:val="en-US"/>
        </w:rPr>
        <w:t>ONOS</w:t>
      </w:r>
      <w:r w:rsidRPr="006E52DD">
        <w:rPr>
          <w:color w:val="000000" w:themeColor="text1"/>
          <w:sz w:val="24"/>
          <w:szCs w:val="24"/>
          <w:lang w:val="en-US"/>
        </w:rPr>
        <w:tab/>
      </w:r>
      <w:r w:rsidRPr="006E52DD">
        <w:rPr>
          <w:color w:val="000000" w:themeColor="text1"/>
          <w:sz w:val="24"/>
          <w:szCs w:val="24"/>
          <w:lang w:val="en-US"/>
        </w:rPr>
        <w:tab/>
        <w:t>Open Network Operating System</w:t>
      </w:r>
      <w:r w:rsidRPr="006E52DD">
        <w:rPr>
          <w:color w:val="000000" w:themeColor="text1"/>
          <w:sz w:val="24"/>
          <w:szCs w:val="24"/>
          <w:lang w:val="en-US"/>
        </w:rPr>
        <w:tab/>
      </w:r>
    </w:p>
    <w:p w14:paraId="0A392C16" w14:textId="77777777" w:rsidR="00E16A4C" w:rsidRPr="006E52DD" w:rsidRDefault="00E16A4C" w:rsidP="00E16A4C">
      <w:pPr>
        <w:rPr>
          <w:b/>
          <w:bCs/>
          <w:color w:val="000000" w:themeColor="text1"/>
          <w:sz w:val="24"/>
          <w:szCs w:val="24"/>
          <w:lang w:val="en-US"/>
        </w:rPr>
      </w:pPr>
    </w:p>
    <w:p w14:paraId="4E5D092E" w14:textId="77777777" w:rsidR="00E16A4C" w:rsidRPr="006E52DD" w:rsidRDefault="00E16A4C" w:rsidP="00E16A4C">
      <w:pPr>
        <w:rPr>
          <w:b/>
          <w:bCs/>
          <w:color w:val="000000" w:themeColor="text1"/>
          <w:sz w:val="24"/>
          <w:szCs w:val="24"/>
          <w:lang w:val="en-US"/>
        </w:rPr>
      </w:pPr>
      <w:r w:rsidRPr="006E52DD">
        <w:rPr>
          <w:b/>
          <w:bCs/>
          <w:color w:val="000000" w:themeColor="text1"/>
          <w:sz w:val="24"/>
          <w:szCs w:val="24"/>
          <w:lang w:val="en-US"/>
        </w:rPr>
        <w:t>S</w:t>
      </w:r>
    </w:p>
    <w:p w14:paraId="62360499" w14:textId="77777777" w:rsidR="00E16A4C" w:rsidRPr="006E52DD" w:rsidRDefault="00E16A4C" w:rsidP="00E16A4C">
      <w:pPr>
        <w:rPr>
          <w:color w:val="000000" w:themeColor="text1"/>
          <w:sz w:val="24"/>
          <w:szCs w:val="24"/>
          <w:lang w:val="en-US"/>
        </w:rPr>
      </w:pPr>
      <w:r w:rsidRPr="006E52DD">
        <w:rPr>
          <w:color w:val="000000" w:themeColor="text1"/>
          <w:sz w:val="24"/>
          <w:szCs w:val="24"/>
          <w:lang w:val="en-US"/>
        </w:rPr>
        <w:t>SBI</w:t>
      </w:r>
      <w:r w:rsidRPr="006E52DD">
        <w:rPr>
          <w:color w:val="000000" w:themeColor="text1"/>
          <w:sz w:val="24"/>
          <w:szCs w:val="24"/>
          <w:lang w:val="en-US"/>
        </w:rPr>
        <w:tab/>
      </w:r>
      <w:r w:rsidRPr="006E52DD">
        <w:rPr>
          <w:color w:val="000000" w:themeColor="text1"/>
          <w:sz w:val="24"/>
          <w:szCs w:val="24"/>
          <w:lang w:val="en-US"/>
        </w:rPr>
        <w:tab/>
        <w:t>Southbound Interface</w:t>
      </w:r>
    </w:p>
    <w:p w14:paraId="7BEB9CF3" w14:textId="5EE4C835" w:rsidR="00D63670" w:rsidRPr="006E52DD" w:rsidRDefault="00D63670" w:rsidP="009B1D3E">
      <w:pPr>
        <w:rPr>
          <w:color w:val="000000" w:themeColor="text1"/>
          <w:sz w:val="24"/>
          <w:szCs w:val="24"/>
          <w:lang w:val="en-US"/>
        </w:rPr>
      </w:pPr>
      <w:r w:rsidRPr="006E52DD">
        <w:rPr>
          <w:color w:val="000000" w:themeColor="text1"/>
          <w:sz w:val="24"/>
          <w:szCs w:val="24"/>
          <w:lang w:val="en-US"/>
        </w:rPr>
        <w:t>SDN-IP</w:t>
      </w:r>
    </w:p>
    <w:p w14:paraId="2E835377" w14:textId="5D808956" w:rsidR="00EC04FF" w:rsidRPr="006E52DD" w:rsidRDefault="00EC04FF" w:rsidP="009B1D3E">
      <w:pPr>
        <w:rPr>
          <w:color w:val="000000" w:themeColor="text1"/>
          <w:sz w:val="24"/>
          <w:szCs w:val="24"/>
          <w:lang w:val="en-US"/>
        </w:rPr>
      </w:pPr>
      <w:r w:rsidRPr="006E52DD">
        <w:rPr>
          <w:color w:val="000000" w:themeColor="text1"/>
          <w:sz w:val="24"/>
          <w:szCs w:val="24"/>
          <w:lang w:val="en-US"/>
        </w:rPr>
        <w:t>SNMP</w:t>
      </w:r>
      <w:r w:rsidR="0065482A" w:rsidRPr="006E52DD">
        <w:rPr>
          <w:color w:val="000000" w:themeColor="text1"/>
          <w:sz w:val="24"/>
          <w:szCs w:val="24"/>
          <w:lang w:val="en-US"/>
        </w:rPr>
        <w:tab/>
      </w:r>
      <w:r w:rsidR="0065482A" w:rsidRPr="006E52DD">
        <w:rPr>
          <w:color w:val="000000" w:themeColor="text1"/>
          <w:sz w:val="24"/>
          <w:szCs w:val="24"/>
          <w:lang w:val="en-US"/>
        </w:rPr>
        <w:tab/>
        <w:t>Simple Network Management Protocol</w:t>
      </w:r>
    </w:p>
    <w:p w14:paraId="288044AC" w14:textId="219987A9" w:rsidR="00D5516D" w:rsidRPr="006E52DD" w:rsidRDefault="00D5516D" w:rsidP="009B1D3E">
      <w:pPr>
        <w:rPr>
          <w:color w:val="000000" w:themeColor="text1"/>
          <w:sz w:val="24"/>
          <w:szCs w:val="24"/>
          <w:lang w:val="en-US"/>
        </w:rPr>
      </w:pPr>
      <w:r w:rsidRPr="006E52DD">
        <w:rPr>
          <w:color w:val="000000" w:themeColor="text1"/>
          <w:sz w:val="24"/>
          <w:szCs w:val="24"/>
          <w:lang w:val="en-US"/>
        </w:rPr>
        <w:t>…</w:t>
      </w:r>
    </w:p>
    <w:p w14:paraId="19F6335E" w14:textId="208E1D18" w:rsidR="00D63670" w:rsidRPr="006E52DD" w:rsidRDefault="00D63670" w:rsidP="009B1D3E">
      <w:pPr>
        <w:rPr>
          <w:b/>
          <w:bCs/>
          <w:color w:val="000000" w:themeColor="text1"/>
          <w:sz w:val="24"/>
          <w:szCs w:val="24"/>
          <w:lang w:val="en-US"/>
        </w:rPr>
      </w:pPr>
      <w:r w:rsidRPr="006E52DD">
        <w:rPr>
          <w:b/>
          <w:bCs/>
          <w:color w:val="000000" w:themeColor="text1"/>
          <w:sz w:val="24"/>
          <w:szCs w:val="24"/>
          <w:lang w:val="en-US"/>
        </w:rPr>
        <w:t>V</w:t>
      </w:r>
    </w:p>
    <w:p w14:paraId="68CCCF46" w14:textId="757E21EA" w:rsidR="00D63670" w:rsidRPr="006E52DD" w:rsidRDefault="00D63670" w:rsidP="009B1D3E">
      <w:pPr>
        <w:rPr>
          <w:color w:val="000000" w:themeColor="text1"/>
          <w:sz w:val="24"/>
          <w:szCs w:val="24"/>
          <w:lang w:val="en-US"/>
        </w:rPr>
      </w:pPr>
      <w:r w:rsidRPr="006E52DD">
        <w:rPr>
          <w:color w:val="000000" w:themeColor="text1"/>
          <w:sz w:val="24"/>
          <w:szCs w:val="24"/>
          <w:lang w:val="en-US"/>
        </w:rPr>
        <w:t>VPLS</w:t>
      </w:r>
      <w:r w:rsidR="00C67702" w:rsidRPr="006E52DD">
        <w:rPr>
          <w:color w:val="000000" w:themeColor="text1"/>
          <w:sz w:val="24"/>
          <w:szCs w:val="24"/>
          <w:lang w:val="en-US"/>
        </w:rPr>
        <w:tab/>
      </w:r>
      <w:r w:rsidR="00C67702" w:rsidRPr="006E52DD">
        <w:rPr>
          <w:color w:val="000000" w:themeColor="text1"/>
          <w:sz w:val="24"/>
          <w:szCs w:val="24"/>
          <w:lang w:val="en-US"/>
        </w:rPr>
        <w:tab/>
        <w:t>Virtual Private LAN Service</w:t>
      </w:r>
    </w:p>
    <w:p w14:paraId="4B9A30AC" w14:textId="77777777" w:rsidR="00D810BD" w:rsidRPr="006E52DD" w:rsidRDefault="00D810BD" w:rsidP="009B1D3E">
      <w:pPr>
        <w:rPr>
          <w:color w:val="000000" w:themeColor="text1"/>
          <w:sz w:val="24"/>
          <w:szCs w:val="24"/>
          <w:lang w:val="en-US"/>
        </w:rPr>
      </w:pPr>
    </w:p>
    <w:p w14:paraId="46CB71E2" w14:textId="01EF1E0E" w:rsidR="00D810BD" w:rsidRPr="006E52DD" w:rsidRDefault="00D810BD" w:rsidP="009B1D3E">
      <w:pPr>
        <w:rPr>
          <w:b/>
          <w:color w:val="000000" w:themeColor="text1"/>
          <w:sz w:val="24"/>
          <w:szCs w:val="24"/>
          <w:lang w:val="en-US"/>
        </w:rPr>
      </w:pPr>
      <w:r w:rsidRPr="006E52DD">
        <w:rPr>
          <w:b/>
          <w:color w:val="000000" w:themeColor="text1"/>
          <w:sz w:val="24"/>
          <w:szCs w:val="24"/>
          <w:lang w:val="en-US"/>
        </w:rPr>
        <w:t>Z</w:t>
      </w:r>
    </w:p>
    <w:p w14:paraId="05DCC7F1" w14:textId="2406B2D8" w:rsidR="00D810BD" w:rsidRPr="006E52DD" w:rsidRDefault="00D810BD" w:rsidP="009B1D3E">
      <w:pPr>
        <w:rPr>
          <w:color w:val="000000" w:themeColor="text1"/>
          <w:sz w:val="24"/>
          <w:szCs w:val="24"/>
          <w:lang w:val="en-US"/>
        </w:rPr>
      </w:pPr>
      <w:r w:rsidRPr="006E52DD">
        <w:rPr>
          <w:color w:val="000000" w:themeColor="text1"/>
          <w:sz w:val="24"/>
          <w:szCs w:val="24"/>
          <w:lang w:val="en-US"/>
        </w:rPr>
        <w:t>…</w:t>
      </w:r>
    </w:p>
    <w:p w14:paraId="3007C370" w14:textId="5B6E4B9A" w:rsidR="00994CE9" w:rsidRPr="006E52DD" w:rsidRDefault="00994CE9">
      <w:pPr>
        <w:spacing w:after="0" w:line="240" w:lineRule="auto"/>
        <w:jc w:val="left"/>
        <w:rPr>
          <w:color w:val="000000" w:themeColor="text1"/>
          <w:sz w:val="24"/>
          <w:szCs w:val="24"/>
          <w:lang w:val="en-US"/>
        </w:rPr>
      </w:pPr>
      <w:r w:rsidRPr="006E52DD">
        <w:rPr>
          <w:color w:val="000000" w:themeColor="text1"/>
          <w:sz w:val="24"/>
          <w:szCs w:val="24"/>
          <w:lang w:val="en-US"/>
        </w:rPr>
        <w:br w:type="page"/>
      </w:r>
    </w:p>
    <w:bookmarkStart w:id="68" w:name="_Toc113742481" w:displacedByCustomXml="next"/>
    <w:sdt>
      <w:sdtPr>
        <w:rPr>
          <w:sz w:val="20"/>
          <w:lang w:val="en-US"/>
        </w:rPr>
        <w:id w:val="-226070590"/>
        <w:docPartObj>
          <w:docPartGallery w:val="Bibliographies"/>
          <w:docPartUnique/>
        </w:docPartObj>
      </w:sdtPr>
      <w:sdtContent>
        <w:p w14:paraId="0E92A36D" w14:textId="01035E42" w:rsidR="00F708F4" w:rsidRPr="006E52DD" w:rsidRDefault="00F708F4">
          <w:pPr>
            <w:pStyle w:val="Heading1"/>
            <w:rPr>
              <w:lang w:val="en-US"/>
            </w:rPr>
          </w:pPr>
          <w:r w:rsidRPr="006E52DD">
            <w:rPr>
              <w:lang w:val="en-US"/>
            </w:rPr>
            <w:t>References</w:t>
          </w:r>
          <w:bookmarkEnd w:id="68"/>
        </w:p>
        <w:sdt>
          <w:sdtPr>
            <w:rPr>
              <w:lang w:val="en-US"/>
            </w:rPr>
            <w:id w:val="-573587230"/>
            <w:bibliography/>
          </w:sdtPr>
          <w:sdtContent>
            <w:p w14:paraId="032092FD" w14:textId="77777777" w:rsidR="00F708F4" w:rsidRPr="006E52DD" w:rsidRDefault="00F708F4">
              <w:pPr>
                <w:rPr>
                  <w:rFonts w:ascii="Times New Roman" w:hAnsi="Times New Roman"/>
                  <w:lang w:val="en-US"/>
                </w:rPr>
              </w:pPr>
              <w:r w:rsidRPr="006E52DD">
                <w:rPr>
                  <w:lang w:val="en-US"/>
                </w:rPr>
                <w:fldChar w:fldCharType="begin"/>
              </w:r>
              <w:r w:rsidRPr="006E52DD">
                <w:rPr>
                  <w:lang w:val="en-US"/>
                </w:rPr>
                <w:instrText xml:space="preserve"> BIBLIOGRAPHY </w:instrText>
              </w:r>
              <w:r w:rsidRPr="006E52DD">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3"/>
              </w:tblGrid>
              <w:tr w:rsidR="00F708F4" w:rsidRPr="0059133D" w14:paraId="09B513E0" w14:textId="77777777">
                <w:trPr>
                  <w:divId w:val="969824120"/>
                  <w:tblCellSpacing w:w="15" w:type="dxa"/>
                </w:trPr>
                <w:tc>
                  <w:tcPr>
                    <w:tcW w:w="50" w:type="pct"/>
                    <w:hideMark/>
                  </w:tcPr>
                  <w:p w14:paraId="2AA25020" w14:textId="23154C65" w:rsidR="00F708F4" w:rsidRPr="006E52DD" w:rsidRDefault="00F708F4">
                    <w:pPr>
                      <w:pStyle w:val="Bibliography"/>
                      <w:rPr>
                        <w:sz w:val="24"/>
                        <w:szCs w:val="24"/>
                        <w:lang w:val="en-US"/>
                      </w:rPr>
                    </w:pPr>
                    <w:r w:rsidRPr="006E52DD">
                      <w:rPr>
                        <w:lang w:val="en-US"/>
                      </w:rPr>
                      <w:t xml:space="preserve">[1] </w:t>
                    </w:r>
                  </w:p>
                </w:tc>
                <w:tc>
                  <w:tcPr>
                    <w:tcW w:w="0" w:type="auto"/>
                    <w:hideMark/>
                  </w:tcPr>
                  <w:p w14:paraId="2FE89BFD" w14:textId="77777777" w:rsidR="00F708F4" w:rsidRPr="006E52DD" w:rsidRDefault="00F708F4">
                    <w:pPr>
                      <w:pStyle w:val="Bibliography"/>
                      <w:rPr>
                        <w:lang w:val="en-US"/>
                      </w:rPr>
                    </w:pPr>
                    <w:r w:rsidRPr="006E52DD">
                      <w:rPr>
                        <w:lang w:val="en-US"/>
                      </w:rPr>
                      <w:t xml:space="preserve">B. a. L. R. Team, „Distributed SDN Control: Survey, Taxonomy and Challenges,“ </w:t>
                    </w:r>
                    <w:r w:rsidRPr="006E52DD">
                      <w:rPr>
                        <w:i/>
                        <w:iCs/>
                        <w:lang w:val="en-US"/>
                      </w:rPr>
                      <w:t xml:space="preserve">IEEE Communications Surveys &amp; Tutorials, </w:t>
                    </w:r>
                    <w:r w:rsidRPr="006E52DD">
                      <w:rPr>
                        <w:lang w:val="en-US"/>
                      </w:rPr>
                      <w:t xml:space="preserve">p. 25, December 2017. </w:t>
                    </w:r>
                  </w:p>
                </w:tc>
              </w:tr>
            </w:tbl>
            <w:p w14:paraId="02C83F7C" w14:textId="77777777" w:rsidR="00F708F4" w:rsidRPr="006E52DD" w:rsidRDefault="00F708F4">
              <w:pPr>
                <w:divId w:val="969824120"/>
                <w:rPr>
                  <w:lang w:val="en-US"/>
                </w:rPr>
              </w:pPr>
            </w:p>
            <w:p w14:paraId="2A9455F4" w14:textId="70261BBF" w:rsidR="00F708F4" w:rsidRPr="006E52DD" w:rsidRDefault="00F708F4">
              <w:pPr>
                <w:rPr>
                  <w:lang w:val="en-US"/>
                </w:rPr>
              </w:pPr>
              <w:r w:rsidRPr="006E52DD">
                <w:rPr>
                  <w:b/>
                  <w:bCs/>
                  <w:lang w:val="en-US"/>
                </w:rPr>
                <w:fldChar w:fldCharType="end"/>
              </w:r>
            </w:p>
          </w:sdtContent>
        </w:sdt>
      </w:sdtContent>
    </w:sdt>
    <w:p w14:paraId="077F4250" w14:textId="381FADD6" w:rsidR="004E672F" w:rsidRPr="006E52DD" w:rsidRDefault="004E672F">
      <w:pPr>
        <w:spacing w:after="0" w:line="240" w:lineRule="auto"/>
        <w:jc w:val="left"/>
        <w:rPr>
          <w:lang w:val="en-US"/>
        </w:rPr>
      </w:pPr>
      <w:r w:rsidRPr="006E52DD">
        <w:rPr>
          <w:lang w:val="en-US"/>
        </w:rPr>
        <w:br w:type="page"/>
      </w:r>
    </w:p>
    <w:p w14:paraId="3E041E70" w14:textId="1E744CEF" w:rsidR="001424A1" w:rsidRPr="006E52DD" w:rsidRDefault="00BE2C29" w:rsidP="00AD2376">
      <w:pPr>
        <w:pStyle w:val="Heading1"/>
        <w:rPr>
          <w:szCs w:val="48"/>
          <w:lang w:val="en-US"/>
        </w:rPr>
      </w:pPr>
      <w:bookmarkStart w:id="69" w:name="_Toc113742482"/>
      <w:r w:rsidRPr="006E52DD">
        <w:rPr>
          <w:lang w:val="en-US"/>
        </w:rPr>
        <w:lastRenderedPageBreak/>
        <w:t>A</w:t>
      </w:r>
      <w:bookmarkEnd w:id="4"/>
      <w:r w:rsidRPr="006E52DD">
        <w:rPr>
          <w:lang w:val="en-US"/>
        </w:rPr>
        <w:t>ppendix</w:t>
      </w:r>
      <w:bookmarkEnd w:id="69"/>
    </w:p>
    <w:sectPr w:rsidR="001424A1" w:rsidRPr="006E52DD" w:rsidSect="005B3F86">
      <w:headerReference w:type="even" r:id="rId51"/>
      <w:headerReference w:type="default" r:id="rId52"/>
      <w:footerReference w:type="default" r:id="rId53"/>
      <w:headerReference w:type="first" r:id="rId54"/>
      <w:pgSz w:w="11907" w:h="16840" w:code="9"/>
      <w:pgMar w:top="1452" w:right="1134" w:bottom="1418" w:left="1701" w:header="113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952C7" w14:textId="77777777" w:rsidR="0099321F" w:rsidRDefault="0099321F">
      <w:r>
        <w:separator/>
      </w:r>
    </w:p>
  </w:endnote>
  <w:endnote w:type="continuationSeparator" w:id="0">
    <w:p w14:paraId="3D89F199" w14:textId="77777777" w:rsidR="0099321F" w:rsidRDefault="0099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A71FB" w14:textId="60CC24E7" w:rsidR="005B3F86" w:rsidRDefault="005B3F86">
    <w:pPr>
      <w:pStyle w:val="Footer"/>
    </w:pPr>
  </w:p>
  <w:p w14:paraId="6804ADCE" w14:textId="79597D57" w:rsidR="00D441BB" w:rsidRDefault="00D44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1EF42" w14:textId="77777777" w:rsidR="0099321F" w:rsidRDefault="0099321F">
      <w:r>
        <w:separator/>
      </w:r>
    </w:p>
  </w:footnote>
  <w:footnote w:type="continuationSeparator" w:id="0">
    <w:p w14:paraId="1F694B23" w14:textId="77777777" w:rsidR="0099321F" w:rsidRDefault="00993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58298" w14:textId="2F47EB6E" w:rsidR="007B7B25" w:rsidRPr="002D6E8F" w:rsidRDefault="007B7B25">
    <w:pPr>
      <w:pStyle w:val="Header"/>
      <w:tabs>
        <w:tab w:val="clear" w:pos="7513"/>
        <w:tab w:val="right" w:pos="7484"/>
      </w:tabs>
      <w:rPr>
        <w:lang w:val="en-US"/>
      </w:rPr>
    </w:pPr>
    <w:r>
      <w:rPr>
        <w:rStyle w:val="PageNumber"/>
      </w:rPr>
      <w:fldChar w:fldCharType="begin"/>
    </w:r>
    <w:r w:rsidRPr="00D441BB">
      <w:rPr>
        <w:rStyle w:val="PageNumber"/>
        <w:lang w:val="en-US"/>
      </w:rPr>
      <w:instrText xml:space="preserve"> PAGE </w:instrText>
    </w:r>
    <w:r>
      <w:rPr>
        <w:rStyle w:val="PageNumber"/>
      </w:rPr>
      <w:fldChar w:fldCharType="separate"/>
    </w:r>
    <w:r w:rsidRPr="00D441BB">
      <w:rPr>
        <w:rStyle w:val="PageNumber"/>
        <w:lang w:val="en-US"/>
      </w:rPr>
      <w:t>10</w:t>
    </w:r>
    <w:r>
      <w:rPr>
        <w:rStyle w:val="PageNumber"/>
      </w:rPr>
      <w:fldChar w:fldCharType="end"/>
    </w:r>
    <w:r w:rsidRPr="00D441BB">
      <w:rPr>
        <w:rStyle w:val="PageNumber"/>
        <w:lang w:val="en-US"/>
      </w:rPr>
      <w:tab/>
    </w:r>
    <w:r>
      <w:rPr>
        <w:rStyle w:val="PageNumber"/>
      </w:rPr>
      <w:fldChar w:fldCharType="begin"/>
    </w:r>
    <w:r w:rsidRPr="00D441BB">
      <w:rPr>
        <w:rStyle w:val="PageNumber"/>
        <w:lang w:val="en-US"/>
      </w:rPr>
      <w:instrText xml:space="preserve"> STYLEREF "Überschrift 1"\n</w:instrText>
    </w:r>
    <w:r>
      <w:rPr>
        <w:rStyle w:val="PageNumber"/>
      </w:rPr>
      <w:fldChar w:fldCharType="separate"/>
    </w:r>
    <w:r w:rsidR="00D441BB">
      <w:rPr>
        <w:rStyle w:val="PageNumber"/>
        <w:b/>
        <w:bCs/>
        <w:lang w:val="en-US"/>
      </w:rPr>
      <w:t>Error! Use the Home tab to apply Überschrift 1 to the text that you want to appear here.</w:t>
    </w:r>
    <w:r>
      <w:rPr>
        <w:rStyle w:val="PageNumber"/>
      </w:rPr>
      <w:fldChar w:fldCharType="end"/>
    </w:r>
    <w:r w:rsidRPr="00D441BB">
      <w:rPr>
        <w:rStyle w:val="PageNumber"/>
        <w:lang w:val="en-US"/>
      </w:rPr>
      <w:t xml:space="preserve"> </w:t>
    </w:r>
    <w:r>
      <w:rPr>
        <w:rStyle w:val="PageNumber"/>
      </w:rPr>
      <w:fldChar w:fldCharType="begin"/>
    </w:r>
    <w:r w:rsidRPr="00D441BB">
      <w:rPr>
        <w:rStyle w:val="PageNumber"/>
        <w:lang w:val="en-US"/>
      </w:rPr>
      <w:instrText xml:space="preserve"> STYLEREF "Überschrift 1"</w:instrText>
    </w:r>
    <w:r>
      <w:rPr>
        <w:rStyle w:val="PageNumber"/>
      </w:rPr>
      <w:fldChar w:fldCharType="separate"/>
    </w:r>
    <w:r w:rsidR="00D441BB">
      <w:rPr>
        <w:rStyle w:val="PageNumber"/>
        <w:b/>
        <w:bCs/>
        <w:lang w:val="en-US"/>
      </w:rPr>
      <w:t>Error! Use the Home tab to apply Überschrift 1 to the text that you want to appear here.</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77192516"/>
      <w:docPartObj>
        <w:docPartGallery w:val="Page Numbers (Top of Page)"/>
        <w:docPartUnique/>
      </w:docPartObj>
    </w:sdtPr>
    <w:sdtEndPr>
      <w:rPr>
        <w:noProof/>
      </w:rPr>
    </w:sdtEndPr>
    <w:sdtContent>
      <w:p w14:paraId="7D22162D" w14:textId="4C1A297A" w:rsidR="007B7B25" w:rsidRPr="005B0DC7" w:rsidRDefault="00D523CB" w:rsidP="005B3F8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4636" w14:textId="77777777" w:rsidR="007B7B25" w:rsidRDefault="007B7B25">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5C8"/>
    <w:multiLevelType w:val="hybridMultilevel"/>
    <w:tmpl w:val="E244F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21555E"/>
    <w:multiLevelType w:val="hybridMultilevel"/>
    <w:tmpl w:val="79703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DC573C"/>
    <w:multiLevelType w:val="multilevel"/>
    <w:tmpl w:val="4ECE937A"/>
    <w:lvl w:ilvl="0">
      <w:start w:val="1"/>
      <w:numFmt w:val="decimal"/>
      <w:pStyle w:val="Heading1"/>
      <w:lvlText w:val="%1"/>
      <w:lvlJc w:val="left"/>
      <w:pPr>
        <w:tabs>
          <w:tab w:val="num" w:pos="1134"/>
        </w:tabs>
        <w:ind w:left="1134" w:hanging="1134"/>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B9B7008"/>
    <w:multiLevelType w:val="hybridMultilevel"/>
    <w:tmpl w:val="B41C3A22"/>
    <w:lvl w:ilvl="0" w:tplc="7C82E83A">
      <w:start w:val="200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400D45"/>
    <w:multiLevelType w:val="hybridMultilevel"/>
    <w:tmpl w:val="A15269B4"/>
    <w:lvl w:ilvl="0" w:tplc="20000001">
      <w:start w:val="1"/>
      <w:numFmt w:val="bullet"/>
      <w:lvlText w:val=""/>
      <w:lvlJc w:val="left"/>
      <w:pPr>
        <w:ind w:left="1854" w:hanging="360"/>
      </w:pPr>
      <w:rPr>
        <w:rFonts w:ascii="Symbol" w:hAnsi="Symbol" w:hint="default"/>
      </w:rPr>
    </w:lvl>
    <w:lvl w:ilvl="1" w:tplc="20000003" w:tentative="1">
      <w:start w:val="1"/>
      <w:numFmt w:val="bullet"/>
      <w:lvlText w:val="o"/>
      <w:lvlJc w:val="left"/>
      <w:pPr>
        <w:ind w:left="2574" w:hanging="360"/>
      </w:pPr>
      <w:rPr>
        <w:rFonts w:ascii="Courier New" w:hAnsi="Courier New" w:cs="Courier New" w:hint="default"/>
      </w:rPr>
    </w:lvl>
    <w:lvl w:ilvl="2" w:tplc="20000005" w:tentative="1">
      <w:start w:val="1"/>
      <w:numFmt w:val="bullet"/>
      <w:lvlText w:val=""/>
      <w:lvlJc w:val="left"/>
      <w:pPr>
        <w:ind w:left="3294" w:hanging="360"/>
      </w:pPr>
      <w:rPr>
        <w:rFonts w:ascii="Wingdings" w:hAnsi="Wingdings" w:hint="default"/>
      </w:rPr>
    </w:lvl>
    <w:lvl w:ilvl="3" w:tplc="20000001" w:tentative="1">
      <w:start w:val="1"/>
      <w:numFmt w:val="bullet"/>
      <w:lvlText w:val=""/>
      <w:lvlJc w:val="left"/>
      <w:pPr>
        <w:ind w:left="4014" w:hanging="360"/>
      </w:pPr>
      <w:rPr>
        <w:rFonts w:ascii="Symbol" w:hAnsi="Symbol" w:hint="default"/>
      </w:rPr>
    </w:lvl>
    <w:lvl w:ilvl="4" w:tplc="20000003" w:tentative="1">
      <w:start w:val="1"/>
      <w:numFmt w:val="bullet"/>
      <w:lvlText w:val="o"/>
      <w:lvlJc w:val="left"/>
      <w:pPr>
        <w:ind w:left="4734" w:hanging="360"/>
      </w:pPr>
      <w:rPr>
        <w:rFonts w:ascii="Courier New" w:hAnsi="Courier New" w:cs="Courier New" w:hint="default"/>
      </w:rPr>
    </w:lvl>
    <w:lvl w:ilvl="5" w:tplc="20000005" w:tentative="1">
      <w:start w:val="1"/>
      <w:numFmt w:val="bullet"/>
      <w:lvlText w:val=""/>
      <w:lvlJc w:val="left"/>
      <w:pPr>
        <w:ind w:left="5454" w:hanging="360"/>
      </w:pPr>
      <w:rPr>
        <w:rFonts w:ascii="Wingdings" w:hAnsi="Wingdings" w:hint="default"/>
      </w:rPr>
    </w:lvl>
    <w:lvl w:ilvl="6" w:tplc="20000001" w:tentative="1">
      <w:start w:val="1"/>
      <w:numFmt w:val="bullet"/>
      <w:lvlText w:val=""/>
      <w:lvlJc w:val="left"/>
      <w:pPr>
        <w:ind w:left="6174" w:hanging="360"/>
      </w:pPr>
      <w:rPr>
        <w:rFonts w:ascii="Symbol" w:hAnsi="Symbol" w:hint="default"/>
      </w:rPr>
    </w:lvl>
    <w:lvl w:ilvl="7" w:tplc="20000003" w:tentative="1">
      <w:start w:val="1"/>
      <w:numFmt w:val="bullet"/>
      <w:lvlText w:val="o"/>
      <w:lvlJc w:val="left"/>
      <w:pPr>
        <w:ind w:left="6894" w:hanging="360"/>
      </w:pPr>
      <w:rPr>
        <w:rFonts w:ascii="Courier New" w:hAnsi="Courier New" w:cs="Courier New" w:hint="default"/>
      </w:rPr>
    </w:lvl>
    <w:lvl w:ilvl="8" w:tplc="20000005" w:tentative="1">
      <w:start w:val="1"/>
      <w:numFmt w:val="bullet"/>
      <w:lvlText w:val=""/>
      <w:lvlJc w:val="left"/>
      <w:pPr>
        <w:ind w:left="7614" w:hanging="360"/>
      </w:pPr>
      <w:rPr>
        <w:rFonts w:ascii="Wingdings" w:hAnsi="Wingdings" w:hint="default"/>
      </w:rPr>
    </w:lvl>
  </w:abstractNum>
  <w:abstractNum w:abstractNumId="5" w15:restartNumberingAfterBreak="0">
    <w:nsid w:val="0FE50754"/>
    <w:multiLevelType w:val="hybridMultilevel"/>
    <w:tmpl w:val="58C4DB86"/>
    <w:lvl w:ilvl="0" w:tplc="CC42ADF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6" w15:restartNumberingAfterBreak="0">
    <w:nsid w:val="10AE24A4"/>
    <w:multiLevelType w:val="hybridMultilevel"/>
    <w:tmpl w:val="DD884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284F41"/>
    <w:multiLevelType w:val="hybridMultilevel"/>
    <w:tmpl w:val="3E34AB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84C5DED"/>
    <w:multiLevelType w:val="multilevel"/>
    <w:tmpl w:val="0458E1DE"/>
    <w:lvl w:ilvl="0">
      <w:start w:val="1"/>
      <w:numFmt w:val="decimal"/>
      <w:lvlText w:val="%1."/>
      <w:lvlJc w:val="left"/>
      <w:pPr>
        <w:tabs>
          <w:tab w:val="num" w:pos="624"/>
        </w:tabs>
        <w:ind w:left="624" w:hanging="624"/>
      </w:pPr>
      <w:rPr>
        <w:rFonts w:hint="default"/>
        <w:color w:val="auto"/>
      </w:rPr>
    </w:lvl>
    <w:lvl w:ilvl="1">
      <w:start w:val="1"/>
      <w:numFmt w:val="decimal"/>
      <w:lvlText w:val="%1.%2"/>
      <w:lvlJc w:val="left"/>
      <w:pPr>
        <w:tabs>
          <w:tab w:val="num" w:pos="708"/>
        </w:tabs>
        <w:ind w:left="708" w:hanging="70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1CFF197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115211"/>
    <w:multiLevelType w:val="hybridMultilevel"/>
    <w:tmpl w:val="2E248930"/>
    <w:lvl w:ilvl="0" w:tplc="80580EA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3B812E7"/>
    <w:multiLevelType w:val="multilevel"/>
    <w:tmpl w:val="4E1030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A536EC3"/>
    <w:multiLevelType w:val="hybridMultilevel"/>
    <w:tmpl w:val="B2644B52"/>
    <w:lvl w:ilvl="0" w:tplc="1C683A2A">
      <w:numFmt w:val="bullet"/>
      <w:lvlText w:val="-"/>
      <w:lvlJc w:val="left"/>
      <w:pPr>
        <w:ind w:left="720" w:hanging="360"/>
      </w:pPr>
      <w:rPr>
        <w:rFonts w:ascii="Times" w:eastAsia="Times New Roman" w:hAnsi="Times" w:cs="Time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FC6853"/>
    <w:multiLevelType w:val="hybridMultilevel"/>
    <w:tmpl w:val="EF120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6E75A8"/>
    <w:multiLevelType w:val="hybridMultilevel"/>
    <w:tmpl w:val="0D608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9A6A7A"/>
    <w:multiLevelType w:val="hybridMultilevel"/>
    <w:tmpl w:val="2326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5D57D4F"/>
    <w:multiLevelType w:val="hybridMultilevel"/>
    <w:tmpl w:val="4948E5E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E74622"/>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B863FC9"/>
    <w:multiLevelType w:val="hybridMultilevel"/>
    <w:tmpl w:val="7C9282B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BD64CB4"/>
    <w:multiLevelType w:val="hybridMultilevel"/>
    <w:tmpl w:val="973698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F014A2C"/>
    <w:multiLevelType w:val="hybridMultilevel"/>
    <w:tmpl w:val="7F706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99768A7"/>
    <w:multiLevelType w:val="hybridMultilevel"/>
    <w:tmpl w:val="DB585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A350D41"/>
    <w:multiLevelType w:val="singleLevel"/>
    <w:tmpl w:val="5740B36C"/>
    <w:lvl w:ilvl="0">
      <w:start w:val="1"/>
      <w:numFmt w:val="decimal"/>
      <w:pStyle w:val="Listennr"/>
      <w:lvlText w:val="%1."/>
      <w:lvlJc w:val="left"/>
      <w:pPr>
        <w:tabs>
          <w:tab w:val="num" w:pos="360"/>
        </w:tabs>
        <w:ind w:left="284" w:hanging="284"/>
      </w:pPr>
    </w:lvl>
  </w:abstractNum>
  <w:abstractNum w:abstractNumId="23" w15:restartNumberingAfterBreak="0">
    <w:nsid w:val="4E887389"/>
    <w:multiLevelType w:val="hybridMultilevel"/>
    <w:tmpl w:val="E7BE1B18"/>
    <w:lvl w:ilvl="0" w:tplc="4E20878E">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ED4555F"/>
    <w:multiLevelType w:val="hybridMultilevel"/>
    <w:tmpl w:val="8070A8A2"/>
    <w:lvl w:ilvl="0" w:tplc="0D08503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5" w15:restartNumberingAfterBreak="0">
    <w:nsid w:val="53995F27"/>
    <w:multiLevelType w:val="hybridMultilevel"/>
    <w:tmpl w:val="DE0883FC"/>
    <w:lvl w:ilvl="0" w:tplc="BCC4219C">
      <w:start w:val="3"/>
      <w:numFmt w:val="bullet"/>
      <w:lvlText w:val="-"/>
      <w:lvlJc w:val="left"/>
      <w:pPr>
        <w:ind w:left="720" w:hanging="360"/>
      </w:pPr>
      <w:rPr>
        <w:rFonts w:ascii="Times" w:eastAsia="Times New Roman" w:hAnsi="Times" w:cs="Time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6971A3E"/>
    <w:multiLevelType w:val="hybridMultilevel"/>
    <w:tmpl w:val="3E34AB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86F6E0D"/>
    <w:multiLevelType w:val="hybridMultilevel"/>
    <w:tmpl w:val="926E0F6E"/>
    <w:lvl w:ilvl="0" w:tplc="40C89E6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8" w15:restartNumberingAfterBreak="0">
    <w:nsid w:val="5B120183"/>
    <w:multiLevelType w:val="hybridMultilevel"/>
    <w:tmpl w:val="6FF225FA"/>
    <w:lvl w:ilvl="0" w:tplc="FF0E4B3A">
      <w:numFmt w:val="bullet"/>
      <w:lvlText w:val="–"/>
      <w:lvlJc w:val="left"/>
      <w:pPr>
        <w:ind w:left="720" w:hanging="360"/>
      </w:pPr>
      <w:rPr>
        <w:rFonts w:ascii="Times" w:eastAsia="Times New Roman" w:hAnsi="Times" w:cs="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D873AE"/>
    <w:multiLevelType w:val="multilevel"/>
    <w:tmpl w:val="4E1030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25525D4"/>
    <w:multiLevelType w:val="hybridMultilevel"/>
    <w:tmpl w:val="729C6AC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1" w15:restartNumberingAfterBreak="0">
    <w:nsid w:val="650B2C06"/>
    <w:multiLevelType w:val="singleLevel"/>
    <w:tmpl w:val="99525E9C"/>
    <w:lvl w:ilvl="0">
      <w:start w:val="1"/>
      <w:numFmt w:val="bullet"/>
      <w:pStyle w:val="Listenstrich"/>
      <w:lvlText w:val="–"/>
      <w:lvlJc w:val="left"/>
      <w:pPr>
        <w:tabs>
          <w:tab w:val="num" w:pos="360"/>
        </w:tabs>
        <w:ind w:left="284" w:hanging="284"/>
      </w:pPr>
      <w:rPr>
        <w:rFonts w:ascii="Times New Roman" w:hAnsi="Times New Roman" w:hint="default"/>
        <w:sz w:val="16"/>
      </w:rPr>
    </w:lvl>
  </w:abstractNum>
  <w:abstractNum w:abstractNumId="32" w15:restartNumberingAfterBreak="0">
    <w:nsid w:val="65577483"/>
    <w:multiLevelType w:val="multilevel"/>
    <w:tmpl w:val="E42602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580311A"/>
    <w:multiLevelType w:val="hybridMultilevel"/>
    <w:tmpl w:val="DB0043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613291C"/>
    <w:multiLevelType w:val="hybridMultilevel"/>
    <w:tmpl w:val="87042DA4"/>
    <w:lvl w:ilvl="0" w:tplc="80580EA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8460ED4"/>
    <w:multiLevelType w:val="hybridMultilevel"/>
    <w:tmpl w:val="19E26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C52656F"/>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F6533F8"/>
    <w:multiLevelType w:val="hybridMultilevel"/>
    <w:tmpl w:val="033EB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F612A8"/>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32511C2"/>
    <w:multiLevelType w:val="singleLevel"/>
    <w:tmpl w:val="22E4D0E8"/>
    <w:lvl w:ilvl="0">
      <w:start w:val="1"/>
      <w:numFmt w:val="bullet"/>
      <w:pStyle w:val="Listenpunkt"/>
      <w:lvlText w:val=""/>
      <w:lvlJc w:val="left"/>
      <w:pPr>
        <w:tabs>
          <w:tab w:val="num" w:pos="360"/>
        </w:tabs>
        <w:ind w:left="284" w:hanging="284"/>
      </w:pPr>
      <w:rPr>
        <w:rFonts w:ascii="Symbol" w:hAnsi="Symbol" w:hint="default"/>
      </w:rPr>
    </w:lvl>
  </w:abstractNum>
  <w:abstractNum w:abstractNumId="40" w15:restartNumberingAfterBreak="0">
    <w:nsid w:val="755B7FDA"/>
    <w:multiLevelType w:val="hybridMultilevel"/>
    <w:tmpl w:val="526433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C836FA0"/>
    <w:multiLevelType w:val="hybridMultilevel"/>
    <w:tmpl w:val="F8FC79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D7700CD"/>
    <w:multiLevelType w:val="hybridMultilevel"/>
    <w:tmpl w:val="B4AA93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DDA733A"/>
    <w:multiLevelType w:val="hybridMultilevel"/>
    <w:tmpl w:val="4BFA129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F617D16"/>
    <w:multiLevelType w:val="hybridMultilevel"/>
    <w:tmpl w:val="521EAA5E"/>
    <w:lvl w:ilvl="0" w:tplc="87AEA96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45" w15:restartNumberingAfterBreak="0">
    <w:nsid w:val="7FA94190"/>
    <w:multiLevelType w:val="hybridMultilevel"/>
    <w:tmpl w:val="E99EFA4E"/>
    <w:lvl w:ilvl="0" w:tplc="9B30F634">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684131266">
    <w:abstractNumId w:val="39"/>
  </w:num>
  <w:num w:numId="2" w16cid:durableId="295839744">
    <w:abstractNumId w:val="2"/>
  </w:num>
  <w:num w:numId="3" w16cid:durableId="1082529997">
    <w:abstractNumId w:val="22"/>
  </w:num>
  <w:num w:numId="4" w16cid:durableId="1658416572">
    <w:abstractNumId w:val="31"/>
  </w:num>
  <w:num w:numId="5" w16cid:durableId="1909148011">
    <w:abstractNumId w:val="25"/>
  </w:num>
  <w:num w:numId="6" w16cid:durableId="748236564">
    <w:abstractNumId w:val="12"/>
  </w:num>
  <w:num w:numId="7" w16cid:durableId="1042947431">
    <w:abstractNumId w:val="8"/>
  </w:num>
  <w:num w:numId="8" w16cid:durableId="1075512227">
    <w:abstractNumId w:val="7"/>
  </w:num>
  <w:num w:numId="9" w16cid:durableId="564225302">
    <w:abstractNumId w:val="26"/>
  </w:num>
  <w:num w:numId="10" w16cid:durableId="775713639">
    <w:abstractNumId w:val="3"/>
  </w:num>
  <w:num w:numId="11" w16cid:durableId="1924488984">
    <w:abstractNumId w:val="41"/>
  </w:num>
  <w:num w:numId="12" w16cid:durableId="1750155601">
    <w:abstractNumId w:val="5"/>
  </w:num>
  <w:num w:numId="13" w16cid:durableId="1143307149">
    <w:abstractNumId w:val="44"/>
  </w:num>
  <w:num w:numId="14" w16cid:durableId="1813331724">
    <w:abstractNumId w:val="27"/>
  </w:num>
  <w:num w:numId="15" w16cid:durableId="1404523208">
    <w:abstractNumId w:val="24"/>
  </w:num>
  <w:num w:numId="16" w16cid:durableId="101456326">
    <w:abstractNumId w:val="45"/>
  </w:num>
  <w:num w:numId="17" w16cid:durableId="1516380540">
    <w:abstractNumId w:val="19"/>
  </w:num>
  <w:num w:numId="18" w16cid:durableId="1327395572">
    <w:abstractNumId w:val="23"/>
  </w:num>
  <w:num w:numId="19" w16cid:durableId="38824136">
    <w:abstractNumId w:val="9"/>
  </w:num>
  <w:num w:numId="20" w16cid:durableId="2014453183">
    <w:abstractNumId w:val="34"/>
  </w:num>
  <w:num w:numId="21" w16cid:durableId="237789167">
    <w:abstractNumId w:val="10"/>
  </w:num>
  <w:num w:numId="22" w16cid:durableId="350499899">
    <w:abstractNumId w:val="30"/>
  </w:num>
  <w:num w:numId="23" w16cid:durableId="1314526389">
    <w:abstractNumId w:val="4"/>
  </w:num>
  <w:num w:numId="24" w16cid:durableId="1924220024">
    <w:abstractNumId w:val="40"/>
  </w:num>
  <w:num w:numId="25" w16cid:durableId="2103256436">
    <w:abstractNumId w:val="0"/>
  </w:num>
  <w:num w:numId="26" w16cid:durableId="1153178006">
    <w:abstractNumId w:val="21"/>
  </w:num>
  <w:num w:numId="27" w16cid:durableId="1234462850">
    <w:abstractNumId w:val="37"/>
  </w:num>
  <w:num w:numId="28" w16cid:durableId="333806954">
    <w:abstractNumId w:val="6"/>
  </w:num>
  <w:num w:numId="29" w16cid:durableId="508715812">
    <w:abstractNumId w:val="13"/>
  </w:num>
  <w:num w:numId="30" w16cid:durableId="775711318">
    <w:abstractNumId w:val="14"/>
  </w:num>
  <w:num w:numId="31" w16cid:durableId="896284453">
    <w:abstractNumId w:val="20"/>
  </w:num>
  <w:num w:numId="32" w16cid:durableId="966665136">
    <w:abstractNumId w:val="1"/>
  </w:num>
  <w:num w:numId="33" w16cid:durableId="1215383685">
    <w:abstractNumId w:val="15"/>
  </w:num>
  <w:num w:numId="34" w16cid:durableId="1444838717">
    <w:abstractNumId w:val="35"/>
  </w:num>
  <w:num w:numId="35" w16cid:durableId="952589418">
    <w:abstractNumId w:val="38"/>
  </w:num>
  <w:num w:numId="36" w16cid:durableId="1720545857">
    <w:abstractNumId w:val="42"/>
  </w:num>
  <w:num w:numId="37" w16cid:durableId="103185972">
    <w:abstractNumId w:val="36"/>
  </w:num>
  <w:num w:numId="38" w16cid:durableId="589241151">
    <w:abstractNumId w:val="28"/>
  </w:num>
  <w:num w:numId="39" w16cid:durableId="1090927663">
    <w:abstractNumId w:val="11"/>
  </w:num>
  <w:num w:numId="40" w16cid:durableId="1763527977">
    <w:abstractNumId w:val="29"/>
  </w:num>
  <w:num w:numId="41" w16cid:durableId="1562398039">
    <w:abstractNumId w:val="17"/>
  </w:num>
  <w:num w:numId="42" w16cid:durableId="144783539">
    <w:abstractNumId w:val="32"/>
  </w:num>
  <w:num w:numId="43" w16cid:durableId="1012494896">
    <w:abstractNumId w:val="43"/>
  </w:num>
  <w:num w:numId="44" w16cid:durableId="1512647914">
    <w:abstractNumId w:val="18"/>
  </w:num>
  <w:num w:numId="45" w16cid:durableId="1742436529">
    <w:abstractNumId w:val="33"/>
  </w:num>
  <w:num w:numId="46" w16cid:durableId="2055735831">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596"/>
    <w:rsid w:val="00002281"/>
    <w:rsid w:val="00005201"/>
    <w:rsid w:val="00013E08"/>
    <w:rsid w:val="000140F5"/>
    <w:rsid w:val="000144BD"/>
    <w:rsid w:val="000232F4"/>
    <w:rsid w:val="00024498"/>
    <w:rsid w:val="0002691A"/>
    <w:rsid w:val="00027391"/>
    <w:rsid w:val="00027633"/>
    <w:rsid w:val="00030006"/>
    <w:rsid w:val="00030F44"/>
    <w:rsid w:val="00034884"/>
    <w:rsid w:val="00034948"/>
    <w:rsid w:val="00036F04"/>
    <w:rsid w:val="0003755B"/>
    <w:rsid w:val="00044140"/>
    <w:rsid w:val="000509AD"/>
    <w:rsid w:val="00052D74"/>
    <w:rsid w:val="000563AA"/>
    <w:rsid w:val="00056EEA"/>
    <w:rsid w:val="00065A95"/>
    <w:rsid w:val="00067444"/>
    <w:rsid w:val="00067AB3"/>
    <w:rsid w:val="000715C2"/>
    <w:rsid w:val="000720E1"/>
    <w:rsid w:val="000759F0"/>
    <w:rsid w:val="00077115"/>
    <w:rsid w:val="000811BF"/>
    <w:rsid w:val="00081638"/>
    <w:rsid w:val="00083832"/>
    <w:rsid w:val="0008704F"/>
    <w:rsid w:val="000931AD"/>
    <w:rsid w:val="00097B4D"/>
    <w:rsid w:val="00097DC3"/>
    <w:rsid w:val="000A5706"/>
    <w:rsid w:val="000A6878"/>
    <w:rsid w:val="000A75D0"/>
    <w:rsid w:val="000B220B"/>
    <w:rsid w:val="000B2518"/>
    <w:rsid w:val="000B6906"/>
    <w:rsid w:val="000C0968"/>
    <w:rsid w:val="000C1EC8"/>
    <w:rsid w:val="000C5A6F"/>
    <w:rsid w:val="000C68B4"/>
    <w:rsid w:val="000C6D7C"/>
    <w:rsid w:val="000D196F"/>
    <w:rsid w:val="000D22FD"/>
    <w:rsid w:val="000D2EA3"/>
    <w:rsid w:val="000D433E"/>
    <w:rsid w:val="000D49E7"/>
    <w:rsid w:val="000D4E2E"/>
    <w:rsid w:val="000E216E"/>
    <w:rsid w:val="000E625C"/>
    <w:rsid w:val="000E6D2A"/>
    <w:rsid w:val="000F17A7"/>
    <w:rsid w:val="000F249C"/>
    <w:rsid w:val="000F4583"/>
    <w:rsid w:val="000F6774"/>
    <w:rsid w:val="000F6DBD"/>
    <w:rsid w:val="000F7057"/>
    <w:rsid w:val="001036D4"/>
    <w:rsid w:val="001054AC"/>
    <w:rsid w:val="00111D66"/>
    <w:rsid w:val="001137AA"/>
    <w:rsid w:val="00116AD8"/>
    <w:rsid w:val="00126836"/>
    <w:rsid w:val="001301C9"/>
    <w:rsid w:val="001318E7"/>
    <w:rsid w:val="00131BFE"/>
    <w:rsid w:val="00131C63"/>
    <w:rsid w:val="0013411F"/>
    <w:rsid w:val="001366C2"/>
    <w:rsid w:val="0013765A"/>
    <w:rsid w:val="001416B9"/>
    <w:rsid w:val="00141868"/>
    <w:rsid w:val="001424A1"/>
    <w:rsid w:val="0014308F"/>
    <w:rsid w:val="00143C19"/>
    <w:rsid w:val="001449E4"/>
    <w:rsid w:val="0015026F"/>
    <w:rsid w:val="0015628D"/>
    <w:rsid w:val="00157194"/>
    <w:rsid w:val="00160852"/>
    <w:rsid w:val="001612F0"/>
    <w:rsid w:val="00161AB7"/>
    <w:rsid w:val="00165005"/>
    <w:rsid w:val="00166001"/>
    <w:rsid w:val="001663E6"/>
    <w:rsid w:val="0017468D"/>
    <w:rsid w:val="0017517C"/>
    <w:rsid w:val="00175710"/>
    <w:rsid w:val="00176F97"/>
    <w:rsid w:val="00182AB0"/>
    <w:rsid w:val="00183F98"/>
    <w:rsid w:val="001A1047"/>
    <w:rsid w:val="001A3A74"/>
    <w:rsid w:val="001A58CF"/>
    <w:rsid w:val="001A63DB"/>
    <w:rsid w:val="001A67C8"/>
    <w:rsid w:val="001A7E37"/>
    <w:rsid w:val="001B0102"/>
    <w:rsid w:val="001B1708"/>
    <w:rsid w:val="001B3075"/>
    <w:rsid w:val="001B3362"/>
    <w:rsid w:val="001B6264"/>
    <w:rsid w:val="001C27E2"/>
    <w:rsid w:val="001D2724"/>
    <w:rsid w:val="001D2C5B"/>
    <w:rsid w:val="001D40F5"/>
    <w:rsid w:val="001D4B5A"/>
    <w:rsid w:val="001D5071"/>
    <w:rsid w:val="001D5D28"/>
    <w:rsid w:val="001D6F60"/>
    <w:rsid w:val="001E1DC3"/>
    <w:rsid w:val="001E2A2F"/>
    <w:rsid w:val="001E4775"/>
    <w:rsid w:val="001E48E9"/>
    <w:rsid w:val="001E691F"/>
    <w:rsid w:val="001E78BF"/>
    <w:rsid w:val="001F0480"/>
    <w:rsid w:val="001F22CB"/>
    <w:rsid w:val="001F24E3"/>
    <w:rsid w:val="001F3B62"/>
    <w:rsid w:val="001F6D90"/>
    <w:rsid w:val="001F773C"/>
    <w:rsid w:val="00200A87"/>
    <w:rsid w:val="002041BC"/>
    <w:rsid w:val="0020558A"/>
    <w:rsid w:val="00206973"/>
    <w:rsid w:val="00206CFF"/>
    <w:rsid w:val="00206F70"/>
    <w:rsid w:val="002151D4"/>
    <w:rsid w:val="0022089C"/>
    <w:rsid w:val="00220982"/>
    <w:rsid w:val="00220B6A"/>
    <w:rsid w:val="00222F17"/>
    <w:rsid w:val="002261C0"/>
    <w:rsid w:val="002277C7"/>
    <w:rsid w:val="00227E40"/>
    <w:rsid w:val="00241604"/>
    <w:rsid w:val="002479B8"/>
    <w:rsid w:val="0025050F"/>
    <w:rsid w:val="00254E98"/>
    <w:rsid w:val="00261827"/>
    <w:rsid w:val="00262803"/>
    <w:rsid w:val="002631E1"/>
    <w:rsid w:val="00264C6D"/>
    <w:rsid w:val="00265CB3"/>
    <w:rsid w:val="00270067"/>
    <w:rsid w:val="002767E1"/>
    <w:rsid w:val="00276F01"/>
    <w:rsid w:val="00280FC3"/>
    <w:rsid w:val="00285EBC"/>
    <w:rsid w:val="00287F0B"/>
    <w:rsid w:val="002911CD"/>
    <w:rsid w:val="00291332"/>
    <w:rsid w:val="002921B9"/>
    <w:rsid w:val="00293D8A"/>
    <w:rsid w:val="00294400"/>
    <w:rsid w:val="002A13BD"/>
    <w:rsid w:val="002A3519"/>
    <w:rsid w:val="002A4301"/>
    <w:rsid w:val="002B017B"/>
    <w:rsid w:val="002B1D39"/>
    <w:rsid w:val="002B3268"/>
    <w:rsid w:val="002B4C0D"/>
    <w:rsid w:val="002B7E0D"/>
    <w:rsid w:val="002C2AEF"/>
    <w:rsid w:val="002C2BB4"/>
    <w:rsid w:val="002C79D7"/>
    <w:rsid w:val="002D038E"/>
    <w:rsid w:val="002D1DB6"/>
    <w:rsid w:val="002D2E1C"/>
    <w:rsid w:val="002D53E0"/>
    <w:rsid w:val="002D6E8F"/>
    <w:rsid w:val="002E063A"/>
    <w:rsid w:val="002E086F"/>
    <w:rsid w:val="002E0A6C"/>
    <w:rsid w:val="002E2BD8"/>
    <w:rsid w:val="002E7B31"/>
    <w:rsid w:val="002E7C10"/>
    <w:rsid w:val="003020B6"/>
    <w:rsid w:val="00310D69"/>
    <w:rsid w:val="00311237"/>
    <w:rsid w:val="003140D5"/>
    <w:rsid w:val="00314A66"/>
    <w:rsid w:val="003174A6"/>
    <w:rsid w:val="0032063B"/>
    <w:rsid w:val="003232AD"/>
    <w:rsid w:val="00324DBA"/>
    <w:rsid w:val="0032586D"/>
    <w:rsid w:val="00325CC9"/>
    <w:rsid w:val="00327EC4"/>
    <w:rsid w:val="00332251"/>
    <w:rsid w:val="00332F90"/>
    <w:rsid w:val="00335AD4"/>
    <w:rsid w:val="00335FFE"/>
    <w:rsid w:val="00340976"/>
    <w:rsid w:val="003422D8"/>
    <w:rsid w:val="00344039"/>
    <w:rsid w:val="00345A78"/>
    <w:rsid w:val="00345EFB"/>
    <w:rsid w:val="003460A2"/>
    <w:rsid w:val="00350C83"/>
    <w:rsid w:val="00355640"/>
    <w:rsid w:val="003605A0"/>
    <w:rsid w:val="00360652"/>
    <w:rsid w:val="003642B0"/>
    <w:rsid w:val="0036629F"/>
    <w:rsid w:val="00366A08"/>
    <w:rsid w:val="00372250"/>
    <w:rsid w:val="00372531"/>
    <w:rsid w:val="00374AED"/>
    <w:rsid w:val="003815DB"/>
    <w:rsid w:val="0038288E"/>
    <w:rsid w:val="003847C3"/>
    <w:rsid w:val="00385FB3"/>
    <w:rsid w:val="003907B3"/>
    <w:rsid w:val="00390DAA"/>
    <w:rsid w:val="00391FB4"/>
    <w:rsid w:val="00391FEC"/>
    <w:rsid w:val="003961E7"/>
    <w:rsid w:val="00397647"/>
    <w:rsid w:val="003A0B51"/>
    <w:rsid w:val="003A704A"/>
    <w:rsid w:val="003B0752"/>
    <w:rsid w:val="003B1353"/>
    <w:rsid w:val="003B37EB"/>
    <w:rsid w:val="003B3C51"/>
    <w:rsid w:val="003B4A92"/>
    <w:rsid w:val="003B5934"/>
    <w:rsid w:val="003B5DEA"/>
    <w:rsid w:val="003C55A4"/>
    <w:rsid w:val="003C7771"/>
    <w:rsid w:val="003D0E2F"/>
    <w:rsid w:val="003D0FF4"/>
    <w:rsid w:val="003D5B45"/>
    <w:rsid w:val="003D6C72"/>
    <w:rsid w:val="003E151D"/>
    <w:rsid w:val="003E253F"/>
    <w:rsid w:val="003E666D"/>
    <w:rsid w:val="003E66D7"/>
    <w:rsid w:val="003E6D0A"/>
    <w:rsid w:val="003E6D2B"/>
    <w:rsid w:val="003F24C0"/>
    <w:rsid w:val="003F30C3"/>
    <w:rsid w:val="00403313"/>
    <w:rsid w:val="00403834"/>
    <w:rsid w:val="00404E07"/>
    <w:rsid w:val="00410C19"/>
    <w:rsid w:val="00412FB3"/>
    <w:rsid w:val="00413C49"/>
    <w:rsid w:val="00415AE9"/>
    <w:rsid w:val="00420221"/>
    <w:rsid w:val="00421857"/>
    <w:rsid w:val="00423179"/>
    <w:rsid w:val="00427359"/>
    <w:rsid w:val="00427FDD"/>
    <w:rsid w:val="004316D5"/>
    <w:rsid w:val="004344A2"/>
    <w:rsid w:val="00436FCB"/>
    <w:rsid w:val="0044012A"/>
    <w:rsid w:val="00440EE9"/>
    <w:rsid w:val="00441098"/>
    <w:rsid w:val="00443159"/>
    <w:rsid w:val="004439DD"/>
    <w:rsid w:val="0044489B"/>
    <w:rsid w:val="004478DC"/>
    <w:rsid w:val="00453FAA"/>
    <w:rsid w:val="00455B7F"/>
    <w:rsid w:val="00456111"/>
    <w:rsid w:val="00460F3D"/>
    <w:rsid w:val="00461D21"/>
    <w:rsid w:val="00465CFF"/>
    <w:rsid w:val="00470F1B"/>
    <w:rsid w:val="0047455F"/>
    <w:rsid w:val="004749C8"/>
    <w:rsid w:val="00474EC6"/>
    <w:rsid w:val="00480F9D"/>
    <w:rsid w:val="00481944"/>
    <w:rsid w:val="0048334A"/>
    <w:rsid w:val="004841FE"/>
    <w:rsid w:val="00484CF7"/>
    <w:rsid w:val="00484EFE"/>
    <w:rsid w:val="00487D73"/>
    <w:rsid w:val="00491A0D"/>
    <w:rsid w:val="00494C8A"/>
    <w:rsid w:val="004A158B"/>
    <w:rsid w:val="004A292C"/>
    <w:rsid w:val="004A4A7A"/>
    <w:rsid w:val="004A5B08"/>
    <w:rsid w:val="004A7BB3"/>
    <w:rsid w:val="004A7F26"/>
    <w:rsid w:val="004A7FE8"/>
    <w:rsid w:val="004B05C2"/>
    <w:rsid w:val="004B31D8"/>
    <w:rsid w:val="004B345A"/>
    <w:rsid w:val="004B45E5"/>
    <w:rsid w:val="004B7A23"/>
    <w:rsid w:val="004C02B0"/>
    <w:rsid w:val="004C1650"/>
    <w:rsid w:val="004C4A74"/>
    <w:rsid w:val="004C6321"/>
    <w:rsid w:val="004D0914"/>
    <w:rsid w:val="004D0C5D"/>
    <w:rsid w:val="004D1378"/>
    <w:rsid w:val="004D195A"/>
    <w:rsid w:val="004D1FB1"/>
    <w:rsid w:val="004D2D10"/>
    <w:rsid w:val="004D6466"/>
    <w:rsid w:val="004D718E"/>
    <w:rsid w:val="004D75C8"/>
    <w:rsid w:val="004E336C"/>
    <w:rsid w:val="004E672F"/>
    <w:rsid w:val="004E7FD1"/>
    <w:rsid w:val="004F1C60"/>
    <w:rsid w:val="004F438C"/>
    <w:rsid w:val="004F4932"/>
    <w:rsid w:val="004F55D8"/>
    <w:rsid w:val="004F55E3"/>
    <w:rsid w:val="004F5A3D"/>
    <w:rsid w:val="004F7F9B"/>
    <w:rsid w:val="00500091"/>
    <w:rsid w:val="00501AEB"/>
    <w:rsid w:val="00503C90"/>
    <w:rsid w:val="00506125"/>
    <w:rsid w:val="0050693E"/>
    <w:rsid w:val="00513C01"/>
    <w:rsid w:val="00515179"/>
    <w:rsid w:val="00515FB0"/>
    <w:rsid w:val="00516134"/>
    <w:rsid w:val="0051709F"/>
    <w:rsid w:val="00521184"/>
    <w:rsid w:val="0052177E"/>
    <w:rsid w:val="005217D9"/>
    <w:rsid w:val="00523E8F"/>
    <w:rsid w:val="0052456A"/>
    <w:rsid w:val="00527A1B"/>
    <w:rsid w:val="00527B65"/>
    <w:rsid w:val="00530E9A"/>
    <w:rsid w:val="00533905"/>
    <w:rsid w:val="00534A61"/>
    <w:rsid w:val="00535591"/>
    <w:rsid w:val="005405F0"/>
    <w:rsid w:val="00545A29"/>
    <w:rsid w:val="00545DB6"/>
    <w:rsid w:val="0055647C"/>
    <w:rsid w:val="00560D7A"/>
    <w:rsid w:val="00563C86"/>
    <w:rsid w:val="00564535"/>
    <w:rsid w:val="005672CF"/>
    <w:rsid w:val="00567B7F"/>
    <w:rsid w:val="0057275C"/>
    <w:rsid w:val="00576001"/>
    <w:rsid w:val="00576F8A"/>
    <w:rsid w:val="00577CB7"/>
    <w:rsid w:val="005808E5"/>
    <w:rsid w:val="00581903"/>
    <w:rsid w:val="00581C41"/>
    <w:rsid w:val="005842E2"/>
    <w:rsid w:val="005870E0"/>
    <w:rsid w:val="005879A4"/>
    <w:rsid w:val="0059095B"/>
    <w:rsid w:val="00590FC5"/>
    <w:rsid w:val="0059133D"/>
    <w:rsid w:val="005946E2"/>
    <w:rsid w:val="00594D6A"/>
    <w:rsid w:val="00596707"/>
    <w:rsid w:val="005973E4"/>
    <w:rsid w:val="005979C4"/>
    <w:rsid w:val="005A1AA5"/>
    <w:rsid w:val="005A3203"/>
    <w:rsid w:val="005A3450"/>
    <w:rsid w:val="005A680E"/>
    <w:rsid w:val="005B06C5"/>
    <w:rsid w:val="005B0DC7"/>
    <w:rsid w:val="005B23ED"/>
    <w:rsid w:val="005B3F86"/>
    <w:rsid w:val="005B75A4"/>
    <w:rsid w:val="005C0638"/>
    <w:rsid w:val="005C0B35"/>
    <w:rsid w:val="005C2CCA"/>
    <w:rsid w:val="005C3788"/>
    <w:rsid w:val="005C645F"/>
    <w:rsid w:val="005C64ED"/>
    <w:rsid w:val="005D1908"/>
    <w:rsid w:val="005D4C22"/>
    <w:rsid w:val="005D54ED"/>
    <w:rsid w:val="005D58CF"/>
    <w:rsid w:val="005D5B75"/>
    <w:rsid w:val="005D7318"/>
    <w:rsid w:val="005E2710"/>
    <w:rsid w:val="005E27B9"/>
    <w:rsid w:val="005E31BD"/>
    <w:rsid w:val="005E58CA"/>
    <w:rsid w:val="005F04BF"/>
    <w:rsid w:val="005F4CC4"/>
    <w:rsid w:val="005F51AA"/>
    <w:rsid w:val="005F650A"/>
    <w:rsid w:val="005F67F5"/>
    <w:rsid w:val="00600380"/>
    <w:rsid w:val="0060281A"/>
    <w:rsid w:val="00607B3D"/>
    <w:rsid w:val="006102A9"/>
    <w:rsid w:val="00610383"/>
    <w:rsid w:val="0061218A"/>
    <w:rsid w:val="00612587"/>
    <w:rsid w:val="00612E7E"/>
    <w:rsid w:val="00612EB8"/>
    <w:rsid w:val="0061348F"/>
    <w:rsid w:val="00613EA2"/>
    <w:rsid w:val="00614749"/>
    <w:rsid w:val="006215AB"/>
    <w:rsid w:val="0062213E"/>
    <w:rsid w:val="00623ACB"/>
    <w:rsid w:val="00624D81"/>
    <w:rsid w:val="0062581E"/>
    <w:rsid w:val="00631DD1"/>
    <w:rsid w:val="0063300F"/>
    <w:rsid w:val="0063307B"/>
    <w:rsid w:val="006359DF"/>
    <w:rsid w:val="006368E1"/>
    <w:rsid w:val="00641A75"/>
    <w:rsid w:val="006426E6"/>
    <w:rsid w:val="00643C7C"/>
    <w:rsid w:val="00651F59"/>
    <w:rsid w:val="0065482A"/>
    <w:rsid w:val="00655011"/>
    <w:rsid w:val="00660C69"/>
    <w:rsid w:val="0066234B"/>
    <w:rsid w:val="00663848"/>
    <w:rsid w:val="006661D5"/>
    <w:rsid w:val="0066658D"/>
    <w:rsid w:val="006672F7"/>
    <w:rsid w:val="00671091"/>
    <w:rsid w:val="00672816"/>
    <w:rsid w:val="00683824"/>
    <w:rsid w:val="00684464"/>
    <w:rsid w:val="006851F2"/>
    <w:rsid w:val="00693D8C"/>
    <w:rsid w:val="006A0725"/>
    <w:rsid w:val="006A09E2"/>
    <w:rsid w:val="006A3473"/>
    <w:rsid w:val="006A5C85"/>
    <w:rsid w:val="006A610F"/>
    <w:rsid w:val="006A6DFC"/>
    <w:rsid w:val="006B4067"/>
    <w:rsid w:val="006B48A2"/>
    <w:rsid w:val="006B4BBF"/>
    <w:rsid w:val="006B7FAB"/>
    <w:rsid w:val="006C074A"/>
    <w:rsid w:val="006C10E4"/>
    <w:rsid w:val="006C1538"/>
    <w:rsid w:val="006C376B"/>
    <w:rsid w:val="006C4C35"/>
    <w:rsid w:val="006C5FD6"/>
    <w:rsid w:val="006D0027"/>
    <w:rsid w:val="006D3AFD"/>
    <w:rsid w:val="006D6960"/>
    <w:rsid w:val="006E0856"/>
    <w:rsid w:val="006E12F2"/>
    <w:rsid w:val="006E2B97"/>
    <w:rsid w:val="006E52DD"/>
    <w:rsid w:val="006F0BBF"/>
    <w:rsid w:val="006F14DF"/>
    <w:rsid w:val="006F18F8"/>
    <w:rsid w:val="006F2E1E"/>
    <w:rsid w:val="006F48C6"/>
    <w:rsid w:val="006F4C6C"/>
    <w:rsid w:val="006F6DA6"/>
    <w:rsid w:val="007006F2"/>
    <w:rsid w:val="00703508"/>
    <w:rsid w:val="00703C5B"/>
    <w:rsid w:val="00704783"/>
    <w:rsid w:val="0070561C"/>
    <w:rsid w:val="007060F2"/>
    <w:rsid w:val="00710B6F"/>
    <w:rsid w:val="00711219"/>
    <w:rsid w:val="0071180B"/>
    <w:rsid w:val="00711D93"/>
    <w:rsid w:val="00712B86"/>
    <w:rsid w:val="007214BC"/>
    <w:rsid w:val="00726529"/>
    <w:rsid w:val="0073191F"/>
    <w:rsid w:val="0073367A"/>
    <w:rsid w:val="00733894"/>
    <w:rsid w:val="00734918"/>
    <w:rsid w:val="00735952"/>
    <w:rsid w:val="00735C85"/>
    <w:rsid w:val="00741060"/>
    <w:rsid w:val="00742596"/>
    <w:rsid w:val="00742C16"/>
    <w:rsid w:val="007441DA"/>
    <w:rsid w:val="00744E1B"/>
    <w:rsid w:val="00745081"/>
    <w:rsid w:val="0074662D"/>
    <w:rsid w:val="00747840"/>
    <w:rsid w:val="00750E8E"/>
    <w:rsid w:val="00755D78"/>
    <w:rsid w:val="007577AA"/>
    <w:rsid w:val="00761E11"/>
    <w:rsid w:val="0076279E"/>
    <w:rsid w:val="007713E8"/>
    <w:rsid w:val="0077666B"/>
    <w:rsid w:val="007773AF"/>
    <w:rsid w:val="00777E72"/>
    <w:rsid w:val="007801AB"/>
    <w:rsid w:val="00782E28"/>
    <w:rsid w:val="007912F9"/>
    <w:rsid w:val="00791DBD"/>
    <w:rsid w:val="00792B21"/>
    <w:rsid w:val="00795359"/>
    <w:rsid w:val="007953DD"/>
    <w:rsid w:val="00795810"/>
    <w:rsid w:val="00797AAD"/>
    <w:rsid w:val="007A35A7"/>
    <w:rsid w:val="007B4512"/>
    <w:rsid w:val="007B45C3"/>
    <w:rsid w:val="007B525A"/>
    <w:rsid w:val="007B739D"/>
    <w:rsid w:val="007B79E4"/>
    <w:rsid w:val="007B7B25"/>
    <w:rsid w:val="007C2A5B"/>
    <w:rsid w:val="007C480B"/>
    <w:rsid w:val="007C5B06"/>
    <w:rsid w:val="007C6B3D"/>
    <w:rsid w:val="007C7059"/>
    <w:rsid w:val="007D621F"/>
    <w:rsid w:val="007D6E2D"/>
    <w:rsid w:val="007D76E2"/>
    <w:rsid w:val="007E3D60"/>
    <w:rsid w:val="007E78C2"/>
    <w:rsid w:val="007E7AA5"/>
    <w:rsid w:val="007F0E49"/>
    <w:rsid w:val="007F1321"/>
    <w:rsid w:val="007F2F68"/>
    <w:rsid w:val="007F3065"/>
    <w:rsid w:val="007F53A9"/>
    <w:rsid w:val="007F6469"/>
    <w:rsid w:val="00800B44"/>
    <w:rsid w:val="00802805"/>
    <w:rsid w:val="00803CB9"/>
    <w:rsid w:val="008058D4"/>
    <w:rsid w:val="00807F74"/>
    <w:rsid w:val="00812A67"/>
    <w:rsid w:val="008149E7"/>
    <w:rsid w:val="008167B4"/>
    <w:rsid w:val="008175EA"/>
    <w:rsid w:val="00820225"/>
    <w:rsid w:val="008264CD"/>
    <w:rsid w:val="00826F58"/>
    <w:rsid w:val="00832B2B"/>
    <w:rsid w:val="00832BFB"/>
    <w:rsid w:val="00833599"/>
    <w:rsid w:val="00836C74"/>
    <w:rsid w:val="008409E0"/>
    <w:rsid w:val="00843BE4"/>
    <w:rsid w:val="00846E5A"/>
    <w:rsid w:val="0084789B"/>
    <w:rsid w:val="00851752"/>
    <w:rsid w:val="008527F7"/>
    <w:rsid w:val="0085298F"/>
    <w:rsid w:val="00852BA5"/>
    <w:rsid w:val="00852D2C"/>
    <w:rsid w:val="00855573"/>
    <w:rsid w:val="00865278"/>
    <w:rsid w:val="0087151A"/>
    <w:rsid w:val="008726CE"/>
    <w:rsid w:val="0088115E"/>
    <w:rsid w:val="00884E9A"/>
    <w:rsid w:val="00887BD9"/>
    <w:rsid w:val="0089089D"/>
    <w:rsid w:val="008936A0"/>
    <w:rsid w:val="0089392B"/>
    <w:rsid w:val="008943CE"/>
    <w:rsid w:val="0089510A"/>
    <w:rsid w:val="008A2FE1"/>
    <w:rsid w:val="008A6B12"/>
    <w:rsid w:val="008A6BB6"/>
    <w:rsid w:val="008A6D17"/>
    <w:rsid w:val="008A7825"/>
    <w:rsid w:val="008B07F9"/>
    <w:rsid w:val="008B7134"/>
    <w:rsid w:val="008C18C4"/>
    <w:rsid w:val="008D040C"/>
    <w:rsid w:val="008D05F7"/>
    <w:rsid w:val="008D07EA"/>
    <w:rsid w:val="008D1A53"/>
    <w:rsid w:val="008D313A"/>
    <w:rsid w:val="008D3C88"/>
    <w:rsid w:val="008D4E5E"/>
    <w:rsid w:val="008D5367"/>
    <w:rsid w:val="008D6763"/>
    <w:rsid w:val="008D7186"/>
    <w:rsid w:val="008E061C"/>
    <w:rsid w:val="008E0872"/>
    <w:rsid w:val="008E1407"/>
    <w:rsid w:val="008E3CD1"/>
    <w:rsid w:val="008E6836"/>
    <w:rsid w:val="008F0E26"/>
    <w:rsid w:val="008F3AE4"/>
    <w:rsid w:val="008F546D"/>
    <w:rsid w:val="008F57DC"/>
    <w:rsid w:val="008F66A8"/>
    <w:rsid w:val="0090276C"/>
    <w:rsid w:val="0090286D"/>
    <w:rsid w:val="00905888"/>
    <w:rsid w:val="00905B5A"/>
    <w:rsid w:val="00914445"/>
    <w:rsid w:val="00915822"/>
    <w:rsid w:val="00916610"/>
    <w:rsid w:val="00922502"/>
    <w:rsid w:val="00924226"/>
    <w:rsid w:val="00924986"/>
    <w:rsid w:val="009265E0"/>
    <w:rsid w:val="00931CC9"/>
    <w:rsid w:val="00932778"/>
    <w:rsid w:val="00934468"/>
    <w:rsid w:val="0093695D"/>
    <w:rsid w:val="00937CBE"/>
    <w:rsid w:val="00940DF8"/>
    <w:rsid w:val="00940ED8"/>
    <w:rsid w:val="00946983"/>
    <w:rsid w:val="009475DF"/>
    <w:rsid w:val="00950CD3"/>
    <w:rsid w:val="00954434"/>
    <w:rsid w:val="00954BF2"/>
    <w:rsid w:val="0096036F"/>
    <w:rsid w:val="00961833"/>
    <w:rsid w:val="009623BF"/>
    <w:rsid w:val="00963C64"/>
    <w:rsid w:val="00964921"/>
    <w:rsid w:val="009663A3"/>
    <w:rsid w:val="00966EAA"/>
    <w:rsid w:val="00972C06"/>
    <w:rsid w:val="00981357"/>
    <w:rsid w:val="00981A6C"/>
    <w:rsid w:val="009824C5"/>
    <w:rsid w:val="00986841"/>
    <w:rsid w:val="00986F18"/>
    <w:rsid w:val="009912A9"/>
    <w:rsid w:val="00991762"/>
    <w:rsid w:val="009927C1"/>
    <w:rsid w:val="0099321F"/>
    <w:rsid w:val="00994CE9"/>
    <w:rsid w:val="0099507F"/>
    <w:rsid w:val="00996963"/>
    <w:rsid w:val="009A099F"/>
    <w:rsid w:val="009A142C"/>
    <w:rsid w:val="009A32F0"/>
    <w:rsid w:val="009A426E"/>
    <w:rsid w:val="009A4D48"/>
    <w:rsid w:val="009A6A4A"/>
    <w:rsid w:val="009A6E56"/>
    <w:rsid w:val="009A6E96"/>
    <w:rsid w:val="009B1D3E"/>
    <w:rsid w:val="009C101C"/>
    <w:rsid w:val="009C1945"/>
    <w:rsid w:val="009C23D9"/>
    <w:rsid w:val="009C44A1"/>
    <w:rsid w:val="009C4621"/>
    <w:rsid w:val="009C478D"/>
    <w:rsid w:val="009C5252"/>
    <w:rsid w:val="009D482B"/>
    <w:rsid w:val="009D52E5"/>
    <w:rsid w:val="009D767E"/>
    <w:rsid w:val="009E3455"/>
    <w:rsid w:val="009E4674"/>
    <w:rsid w:val="009E4E04"/>
    <w:rsid w:val="009E5C54"/>
    <w:rsid w:val="009E788D"/>
    <w:rsid w:val="009F1AB1"/>
    <w:rsid w:val="009F4C62"/>
    <w:rsid w:val="00A00278"/>
    <w:rsid w:val="00A031E2"/>
    <w:rsid w:val="00A04B71"/>
    <w:rsid w:val="00A04DB8"/>
    <w:rsid w:val="00A07E74"/>
    <w:rsid w:val="00A142A2"/>
    <w:rsid w:val="00A1609F"/>
    <w:rsid w:val="00A221D2"/>
    <w:rsid w:val="00A26BE7"/>
    <w:rsid w:val="00A2753D"/>
    <w:rsid w:val="00A27E17"/>
    <w:rsid w:val="00A3367E"/>
    <w:rsid w:val="00A35D11"/>
    <w:rsid w:val="00A3702A"/>
    <w:rsid w:val="00A43522"/>
    <w:rsid w:val="00A44309"/>
    <w:rsid w:val="00A45470"/>
    <w:rsid w:val="00A46B18"/>
    <w:rsid w:val="00A5346B"/>
    <w:rsid w:val="00A561FB"/>
    <w:rsid w:val="00A57328"/>
    <w:rsid w:val="00A60556"/>
    <w:rsid w:val="00A610C7"/>
    <w:rsid w:val="00A6164F"/>
    <w:rsid w:val="00A63FE4"/>
    <w:rsid w:val="00A71268"/>
    <w:rsid w:val="00A71BD0"/>
    <w:rsid w:val="00A72642"/>
    <w:rsid w:val="00A73A1B"/>
    <w:rsid w:val="00A76DD2"/>
    <w:rsid w:val="00A77D53"/>
    <w:rsid w:val="00A80E83"/>
    <w:rsid w:val="00A821FD"/>
    <w:rsid w:val="00A83BA0"/>
    <w:rsid w:val="00A86525"/>
    <w:rsid w:val="00A921E1"/>
    <w:rsid w:val="00A9222D"/>
    <w:rsid w:val="00A92714"/>
    <w:rsid w:val="00A95B4D"/>
    <w:rsid w:val="00A969EA"/>
    <w:rsid w:val="00A97740"/>
    <w:rsid w:val="00AA1C6D"/>
    <w:rsid w:val="00AA2BDC"/>
    <w:rsid w:val="00AA3E58"/>
    <w:rsid w:val="00AA49B0"/>
    <w:rsid w:val="00AA5E87"/>
    <w:rsid w:val="00AB18E6"/>
    <w:rsid w:val="00AB22D8"/>
    <w:rsid w:val="00AB3FBF"/>
    <w:rsid w:val="00AB51CA"/>
    <w:rsid w:val="00AB6544"/>
    <w:rsid w:val="00AC3ABE"/>
    <w:rsid w:val="00AD1629"/>
    <w:rsid w:val="00AD2997"/>
    <w:rsid w:val="00AD353C"/>
    <w:rsid w:val="00AD3A11"/>
    <w:rsid w:val="00AD4A49"/>
    <w:rsid w:val="00AD59E3"/>
    <w:rsid w:val="00AD75B3"/>
    <w:rsid w:val="00AE4645"/>
    <w:rsid w:val="00AF0AAA"/>
    <w:rsid w:val="00AF1FE1"/>
    <w:rsid w:val="00AF4538"/>
    <w:rsid w:val="00AF794C"/>
    <w:rsid w:val="00AF7DE5"/>
    <w:rsid w:val="00B00C9A"/>
    <w:rsid w:val="00B026F4"/>
    <w:rsid w:val="00B044CA"/>
    <w:rsid w:val="00B05056"/>
    <w:rsid w:val="00B053DC"/>
    <w:rsid w:val="00B06C7C"/>
    <w:rsid w:val="00B07EB9"/>
    <w:rsid w:val="00B102CC"/>
    <w:rsid w:val="00B131C7"/>
    <w:rsid w:val="00B149B4"/>
    <w:rsid w:val="00B2039C"/>
    <w:rsid w:val="00B2549A"/>
    <w:rsid w:val="00B2581E"/>
    <w:rsid w:val="00B31445"/>
    <w:rsid w:val="00B32557"/>
    <w:rsid w:val="00B34771"/>
    <w:rsid w:val="00B352BE"/>
    <w:rsid w:val="00B356DA"/>
    <w:rsid w:val="00B364E5"/>
    <w:rsid w:val="00B36B66"/>
    <w:rsid w:val="00B36FDB"/>
    <w:rsid w:val="00B379EB"/>
    <w:rsid w:val="00B44DA7"/>
    <w:rsid w:val="00B44E50"/>
    <w:rsid w:val="00B462B6"/>
    <w:rsid w:val="00B47F8F"/>
    <w:rsid w:val="00B52F78"/>
    <w:rsid w:val="00B5351B"/>
    <w:rsid w:val="00B56A35"/>
    <w:rsid w:val="00B61A25"/>
    <w:rsid w:val="00B61C5E"/>
    <w:rsid w:val="00B65883"/>
    <w:rsid w:val="00B6651D"/>
    <w:rsid w:val="00B67987"/>
    <w:rsid w:val="00B826D3"/>
    <w:rsid w:val="00B832B8"/>
    <w:rsid w:val="00B8760C"/>
    <w:rsid w:val="00B92FF9"/>
    <w:rsid w:val="00B96C52"/>
    <w:rsid w:val="00BA2470"/>
    <w:rsid w:val="00BA3E02"/>
    <w:rsid w:val="00BA46F4"/>
    <w:rsid w:val="00BC05E4"/>
    <w:rsid w:val="00BC093B"/>
    <w:rsid w:val="00BC0947"/>
    <w:rsid w:val="00BC1497"/>
    <w:rsid w:val="00BC1530"/>
    <w:rsid w:val="00BC1E6B"/>
    <w:rsid w:val="00BC402F"/>
    <w:rsid w:val="00BC72E1"/>
    <w:rsid w:val="00BC79AB"/>
    <w:rsid w:val="00BC7F0E"/>
    <w:rsid w:val="00BD0B3F"/>
    <w:rsid w:val="00BD0FDD"/>
    <w:rsid w:val="00BD2A96"/>
    <w:rsid w:val="00BD3F2D"/>
    <w:rsid w:val="00BD7CCD"/>
    <w:rsid w:val="00BE2682"/>
    <w:rsid w:val="00BE2C29"/>
    <w:rsid w:val="00BF074A"/>
    <w:rsid w:val="00BF07EE"/>
    <w:rsid w:val="00BF28A6"/>
    <w:rsid w:val="00BF2A7D"/>
    <w:rsid w:val="00BF382F"/>
    <w:rsid w:val="00C013CF"/>
    <w:rsid w:val="00C01AA6"/>
    <w:rsid w:val="00C02AF8"/>
    <w:rsid w:val="00C14F9B"/>
    <w:rsid w:val="00C2148D"/>
    <w:rsid w:val="00C215A3"/>
    <w:rsid w:val="00C30C5A"/>
    <w:rsid w:val="00C31667"/>
    <w:rsid w:val="00C32899"/>
    <w:rsid w:val="00C341BE"/>
    <w:rsid w:val="00C35A1C"/>
    <w:rsid w:val="00C35C4F"/>
    <w:rsid w:val="00C37932"/>
    <w:rsid w:val="00C40AE0"/>
    <w:rsid w:val="00C40F9F"/>
    <w:rsid w:val="00C412C3"/>
    <w:rsid w:val="00C4188C"/>
    <w:rsid w:val="00C442AF"/>
    <w:rsid w:val="00C4778B"/>
    <w:rsid w:val="00C47B9E"/>
    <w:rsid w:val="00C5066D"/>
    <w:rsid w:val="00C531CF"/>
    <w:rsid w:val="00C53FC6"/>
    <w:rsid w:val="00C61B25"/>
    <w:rsid w:val="00C62610"/>
    <w:rsid w:val="00C64C7D"/>
    <w:rsid w:val="00C66137"/>
    <w:rsid w:val="00C67702"/>
    <w:rsid w:val="00C768A4"/>
    <w:rsid w:val="00C80EDC"/>
    <w:rsid w:val="00C82FCD"/>
    <w:rsid w:val="00C83C4D"/>
    <w:rsid w:val="00C8605E"/>
    <w:rsid w:val="00C905EA"/>
    <w:rsid w:val="00C90EA5"/>
    <w:rsid w:val="00C9152F"/>
    <w:rsid w:val="00C923A6"/>
    <w:rsid w:val="00C94FFE"/>
    <w:rsid w:val="00C952E5"/>
    <w:rsid w:val="00CA0FD5"/>
    <w:rsid w:val="00CA1B57"/>
    <w:rsid w:val="00CA226A"/>
    <w:rsid w:val="00CA2442"/>
    <w:rsid w:val="00CA25A3"/>
    <w:rsid w:val="00CA42F2"/>
    <w:rsid w:val="00CB2F61"/>
    <w:rsid w:val="00CB34FE"/>
    <w:rsid w:val="00CB49D9"/>
    <w:rsid w:val="00CB53CE"/>
    <w:rsid w:val="00CC40D7"/>
    <w:rsid w:val="00CC4175"/>
    <w:rsid w:val="00CC6A1D"/>
    <w:rsid w:val="00CC76B1"/>
    <w:rsid w:val="00CD0FF7"/>
    <w:rsid w:val="00CD6C2C"/>
    <w:rsid w:val="00CE4D1A"/>
    <w:rsid w:val="00CE5E4F"/>
    <w:rsid w:val="00CE6790"/>
    <w:rsid w:val="00CE6BEB"/>
    <w:rsid w:val="00CE74B0"/>
    <w:rsid w:val="00CE7F70"/>
    <w:rsid w:val="00CF12DF"/>
    <w:rsid w:val="00CF177A"/>
    <w:rsid w:val="00CF2EEB"/>
    <w:rsid w:val="00CF3A0F"/>
    <w:rsid w:val="00CF4B32"/>
    <w:rsid w:val="00CF6D19"/>
    <w:rsid w:val="00D00C92"/>
    <w:rsid w:val="00D01CBC"/>
    <w:rsid w:val="00D03D74"/>
    <w:rsid w:val="00D03E7E"/>
    <w:rsid w:val="00D06CEC"/>
    <w:rsid w:val="00D0701B"/>
    <w:rsid w:val="00D12242"/>
    <w:rsid w:val="00D12451"/>
    <w:rsid w:val="00D15B27"/>
    <w:rsid w:val="00D22F8D"/>
    <w:rsid w:val="00D23674"/>
    <w:rsid w:val="00D24127"/>
    <w:rsid w:val="00D24331"/>
    <w:rsid w:val="00D27634"/>
    <w:rsid w:val="00D27B54"/>
    <w:rsid w:val="00D302FC"/>
    <w:rsid w:val="00D349F7"/>
    <w:rsid w:val="00D34DC7"/>
    <w:rsid w:val="00D357D2"/>
    <w:rsid w:val="00D41A5A"/>
    <w:rsid w:val="00D41CE3"/>
    <w:rsid w:val="00D41E51"/>
    <w:rsid w:val="00D42767"/>
    <w:rsid w:val="00D4398A"/>
    <w:rsid w:val="00D441BB"/>
    <w:rsid w:val="00D442A5"/>
    <w:rsid w:val="00D45FEF"/>
    <w:rsid w:val="00D4662C"/>
    <w:rsid w:val="00D523CB"/>
    <w:rsid w:val="00D52E14"/>
    <w:rsid w:val="00D52ED6"/>
    <w:rsid w:val="00D54668"/>
    <w:rsid w:val="00D5516D"/>
    <w:rsid w:val="00D56434"/>
    <w:rsid w:val="00D601C2"/>
    <w:rsid w:val="00D60526"/>
    <w:rsid w:val="00D60CD6"/>
    <w:rsid w:val="00D60D10"/>
    <w:rsid w:val="00D63670"/>
    <w:rsid w:val="00D63BEB"/>
    <w:rsid w:val="00D647E1"/>
    <w:rsid w:val="00D65642"/>
    <w:rsid w:val="00D65CDE"/>
    <w:rsid w:val="00D6624B"/>
    <w:rsid w:val="00D66A38"/>
    <w:rsid w:val="00D714E8"/>
    <w:rsid w:val="00D724A2"/>
    <w:rsid w:val="00D74AA5"/>
    <w:rsid w:val="00D7501A"/>
    <w:rsid w:val="00D75D14"/>
    <w:rsid w:val="00D810BD"/>
    <w:rsid w:val="00D8246E"/>
    <w:rsid w:val="00D848C2"/>
    <w:rsid w:val="00D84E3E"/>
    <w:rsid w:val="00D8614A"/>
    <w:rsid w:val="00D9028C"/>
    <w:rsid w:val="00D92F09"/>
    <w:rsid w:val="00DA2EDD"/>
    <w:rsid w:val="00DA614B"/>
    <w:rsid w:val="00DA6991"/>
    <w:rsid w:val="00DA72ED"/>
    <w:rsid w:val="00DA7FBC"/>
    <w:rsid w:val="00DB1BC3"/>
    <w:rsid w:val="00DB3A9E"/>
    <w:rsid w:val="00DB5C07"/>
    <w:rsid w:val="00DB6329"/>
    <w:rsid w:val="00DB686A"/>
    <w:rsid w:val="00DC1859"/>
    <w:rsid w:val="00DC2134"/>
    <w:rsid w:val="00DC254D"/>
    <w:rsid w:val="00DC26EC"/>
    <w:rsid w:val="00DC363E"/>
    <w:rsid w:val="00DC411E"/>
    <w:rsid w:val="00DC5F8F"/>
    <w:rsid w:val="00DC61A5"/>
    <w:rsid w:val="00DC71E1"/>
    <w:rsid w:val="00DC776E"/>
    <w:rsid w:val="00DC7BB0"/>
    <w:rsid w:val="00DD1E6F"/>
    <w:rsid w:val="00DD329A"/>
    <w:rsid w:val="00DD32D6"/>
    <w:rsid w:val="00DD47D5"/>
    <w:rsid w:val="00DD4B1E"/>
    <w:rsid w:val="00DD6274"/>
    <w:rsid w:val="00DD71C8"/>
    <w:rsid w:val="00DE1A29"/>
    <w:rsid w:val="00DF0E9D"/>
    <w:rsid w:val="00E0021F"/>
    <w:rsid w:val="00E003D6"/>
    <w:rsid w:val="00E058A6"/>
    <w:rsid w:val="00E10125"/>
    <w:rsid w:val="00E10240"/>
    <w:rsid w:val="00E16A4C"/>
    <w:rsid w:val="00E20711"/>
    <w:rsid w:val="00E22AAD"/>
    <w:rsid w:val="00E22F3C"/>
    <w:rsid w:val="00E230F7"/>
    <w:rsid w:val="00E234DF"/>
    <w:rsid w:val="00E252D4"/>
    <w:rsid w:val="00E25768"/>
    <w:rsid w:val="00E27646"/>
    <w:rsid w:val="00E27CF8"/>
    <w:rsid w:val="00E30F1F"/>
    <w:rsid w:val="00E328EE"/>
    <w:rsid w:val="00E367B0"/>
    <w:rsid w:val="00E41BF8"/>
    <w:rsid w:val="00E4309D"/>
    <w:rsid w:val="00E55C70"/>
    <w:rsid w:val="00E57DED"/>
    <w:rsid w:val="00E60B37"/>
    <w:rsid w:val="00E63AE0"/>
    <w:rsid w:val="00E63D10"/>
    <w:rsid w:val="00E71BE1"/>
    <w:rsid w:val="00E7213D"/>
    <w:rsid w:val="00E728DA"/>
    <w:rsid w:val="00E744AB"/>
    <w:rsid w:val="00E74732"/>
    <w:rsid w:val="00E74BBE"/>
    <w:rsid w:val="00E77C35"/>
    <w:rsid w:val="00E82AA7"/>
    <w:rsid w:val="00E82B8F"/>
    <w:rsid w:val="00E86C13"/>
    <w:rsid w:val="00E877E4"/>
    <w:rsid w:val="00E915BD"/>
    <w:rsid w:val="00E91FA1"/>
    <w:rsid w:val="00E926FB"/>
    <w:rsid w:val="00E95A62"/>
    <w:rsid w:val="00E97372"/>
    <w:rsid w:val="00E97E95"/>
    <w:rsid w:val="00EA395E"/>
    <w:rsid w:val="00EA56EE"/>
    <w:rsid w:val="00EA6B94"/>
    <w:rsid w:val="00EB02B1"/>
    <w:rsid w:val="00EB2BE4"/>
    <w:rsid w:val="00EB3B10"/>
    <w:rsid w:val="00EB4BBB"/>
    <w:rsid w:val="00EB4CC3"/>
    <w:rsid w:val="00EB503C"/>
    <w:rsid w:val="00EC04FF"/>
    <w:rsid w:val="00EC0AA7"/>
    <w:rsid w:val="00EC4CDE"/>
    <w:rsid w:val="00EC68DF"/>
    <w:rsid w:val="00EC76C0"/>
    <w:rsid w:val="00EC77C7"/>
    <w:rsid w:val="00ED02C2"/>
    <w:rsid w:val="00ED1B75"/>
    <w:rsid w:val="00ED5540"/>
    <w:rsid w:val="00EE4A35"/>
    <w:rsid w:val="00EE5E84"/>
    <w:rsid w:val="00EF0994"/>
    <w:rsid w:val="00EF3084"/>
    <w:rsid w:val="00EF7F06"/>
    <w:rsid w:val="00F01379"/>
    <w:rsid w:val="00F062E2"/>
    <w:rsid w:val="00F11435"/>
    <w:rsid w:val="00F12A89"/>
    <w:rsid w:val="00F201E0"/>
    <w:rsid w:val="00F21E92"/>
    <w:rsid w:val="00F221A3"/>
    <w:rsid w:val="00F26D66"/>
    <w:rsid w:val="00F317AC"/>
    <w:rsid w:val="00F339FD"/>
    <w:rsid w:val="00F3651F"/>
    <w:rsid w:val="00F367A4"/>
    <w:rsid w:val="00F36FDD"/>
    <w:rsid w:val="00F425B1"/>
    <w:rsid w:val="00F44245"/>
    <w:rsid w:val="00F4578E"/>
    <w:rsid w:val="00F45FB1"/>
    <w:rsid w:val="00F46544"/>
    <w:rsid w:val="00F504D6"/>
    <w:rsid w:val="00F505E0"/>
    <w:rsid w:val="00F52619"/>
    <w:rsid w:val="00F5363E"/>
    <w:rsid w:val="00F54EBB"/>
    <w:rsid w:val="00F57AEC"/>
    <w:rsid w:val="00F57E52"/>
    <w:rsid w:val="00F61B0A"/>
    <w:rsid w:val="00F6323D"/>
    <w:rsid w:val="00F65592"/>
    <w:rsid w:val="00F65F59"/>
    <w:rsid w:val="00F708F4"/>
    <w:rsid w:val="00F74578"/>
    <w:rsid w:val="00F74C25"/>
    <w:rsid w:val="00F811AC"/>
    <w:rsid w:val="00F8125F"/>
    <w:rsid w:val="00F843C0"/>
    <w:rsid w:val="00F846FB"/>
    <w:rsid w:val="00F850C4"/>
    <w:rsid w:val="00F8645B"/>
    <w:rsid w:val="00F869F3"/>
    <w:rsid w:val="00F95F04"/>
    <w:rsid w:val="00FA3357"/>
    <w:rsid w:val="00FA4F4D"/>
    <w:rsid w:val="00FA71D2"/>
    <w:rsid w:val="00FB44D4"/>
    <w:rsid w:val="00FB6034"/>
    <w:rsid w:val="00FC04C2"/>
    <w:rsid w:val="00FC18BF"/>
    <w:rsid w:val="00FC48DF"/>
    <w:rsid w:val="00FC5FCB"/>
    <w:rsid w:val="00FC6EEB"/>
    <w:rsid w:val="00FD1DA0"/>
    <w:rsid w:val="00FD3347"/>
    <w:rsid w:val="00FD56D6"/>
    <w:rsid w:val="00FE2EC6"/>
    <w:rsid w:val="00FE344F"/>
    <w:rsid w:val="00FE351E"/>
    <w:rsid w:val="00FE52FB"/>
    <w:rsid w:val="00FE63EC"/>
    <w:rsid w:val="00FE692A"/>
    <w:rsid w:val="00FE7A41"/>
    <w:rsid w:val="00FF11C1"/>
    <w:rsid w:val="00FF3FEE"/>
    <w:rsid w:val="00FF4A2B"/>
    <w:rsid w:val="00FF63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B463C45"/>
  <w15:docId w15:val="{444785E0-D1C1-435C-8306-304A1DE7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7F5"/>
    <w:pPr>
      <w:spacing w:after="140" w:line="240" w:lineRule="atLeast"/>
      <w:jc w:val="both"/>
    </w:pPr>
    <w:rPr>
      <w:rFonts w:ascii="Times" w:hAnsi="Times"/>
    </w:rPr>
  </w:style>
  <w:style w:type="paragraph" w:styleId="Heading1">
    <w:name w:val="heading 1"/>
    <w:basedOn w:val="Normal"/>
    <w:next w:val="Normal"/>
    <w:link w:val="Heading1Char"/>
    <w:uiPriority w:val="9"/>
    <w:qFormat/>
    <w:rsid w:val="005F67F5"/>
    <w:pPr>
      <w:keepNext/>
      <w:keepLines/>
      <w:numPr>
        <w:numId w:val="2"/>
      </w:numPr>
      <w:suppressAutoHyphens/>
      <w:spacing w:before="1120" w:after="480"/>
      <w:jc w:val="left"/>
      <w:outlineLvl w:val="0"/>
    </w:pPr>
    <w:rPr>
      <w:sz w:val="48"/>
    </w:rPr>
  </w:style>
  <w:style w:type="paragraph" w:styleId="Heading2">
    <w:name w:val="heading 2"/>
    <w:basedOn w:val="Normal"/>
    <w:next w:val="Normal"/>
    <w:link w:val="Heading2Char"/>
    <w:qFormat/>
    <w:rsid w:val="005F67F5"/>
    <w:pPr>
      <w:keepNext/>
      <w:keepLines/>
      <w:numPr>
        <w:ilvl w:val="1"/>
        <w:numId w:val="2"/>
      </w:numPr>
      <w:suppressAutoHyphens/>
      <w:spacing w:before="480" w:after="240" w:line="384" w:lineRule="atLeast"/>
      <w:jc w:val="left"/>
      <w:outlineLvl w:val="1"/>
    </w:pPr>
    <w:rPr>
      <w:sz w:val="32"/>
    </w:rPr>
  </w:style>
  <w:style w:type="paragraph" w:styleId="Heading3">
    <w:name w:val="heading 3"/>
    <w:basedOn w:val="Normal"/>
    <w:next w:val="Normal"/>
    <w:link w:val="Heading3Char"/>
    <w:autoRedefine/>
    <w:qFormat/>
    <w:rsid w:val="0059133D"/>
    <w:pPr>
      <w:keepNext/>
      <w:keepLines/>
      <w:numPr>
        <w:ilvl w:val="2"/>
        <w:numId w:val="2"/>
      </w:numPr>
      <w:suppressAutoHyphens/>
      <w:spacing w:before="240" w:after="160"/>
      <w:jc w:val="left"/>
      <w:outlineLvl w:val="2"/>
    </w:pPr>
    <w:rPr>
      <w:sz w:val="28"/>
      <w:lang w:val="en-US"/>
    </w:rPr>
  </w:style>
  <w:style w:type="paragraph" w:styleId="Heading4">
    <w:name w:val="heading 4"/>
    <w:basedOn w:val="Normal"/>
    <w:next w:val="Normal"/>
    <w:qFormat/>
    <w:rsid w:val="005F67F5"/>
    <w:pPr>
      <w:keepNext/>
      <w:keepLines/>
      <w:suppressAutoHyphens/>
      <w:spacing w:before="240" w:after="0"/>
      <w:jc w:val="left"/>
      <w:outlineLvl w:val="3"/>
    </w:pPr>
    <w:rPr>
      <w:b/>
    </w:rPr>
  </w:style>
  <w:style w:type="paragraph" w:styleId="Heading5">
    <w:name w:val="heading 5"/>
    <w:basedOn w:val="Heading4"/>
    <w:next w:val="Normal"/>
    <w:qFormat/>
    <w:rsid w:val="005F67F5"/>
    <w:pPr>
      <w:outlineLvl w:val="4"/>
    </w:pPr>
    <w:rPr>
      <w:b w:val="0"/>
    </w:rPr>
  </w:style>
  <w:style w:type="paragraph" w:styleId="Heading6">
    <w:name w:val="heading 6"/>
    <w:basedOn w:val="Heading4"/>
    <w:next w:val="Normal"/>
    <w:qFormat/>
    <w:rsid w:val="005F67F5"/>
    <w:pPr>
      <w:outlineLvl w:val="5"/>
    </w:pPr>
    <w:rPr>
      <w:b w:val="0"/>
    </w:rPr>
  </w:style>
  <w:style w:type="paragraph" w:styleId="Heading7">
    <w:name w:val="heading 7"/>
    <w:basedOn w:val="Heading4"/>
    <w:next w:val="Normal"/>
    <w:qFormat/>
    <w:rsid w:val="005F67F5"/>
    <w:pPr>
      <w:outlineLvl w:val="6"/>
    </w:pPr>
    <w:rPr>
      <w:b w:val="0"/>
    </w:rPr>
  </w:style>
  <w:style w:type="paragraph" w:styleId="Heading8">
    <w:name w:val="heading 8"/>
    <w:basedOn w:val="Heading4"/>
    <w:next w:val="Normal"/>
    <w:qFormat/>
    <w:rsid w:val="005F67F5"/>
    <w:pPr>
      <w:outlineLvl w:val="7"/>
    </w:pPr>
    <w:rPr>
      <w:b w:val="0"/>
    </w:rPr>
  </w:style>
  <w:style w:type="paragraph" w:styleId="Heading9">
    <w:name w:val="heading 9"/>
    <w:basedOn w:val="Heading4"/>
    <w:next w:val="Normal"/>
    <w:qFormat/>
    <w:rsid w:val="005F67F5"/>
    <w:pPr>
      <w:outlineLvl w:val="8"/>
    </w:pPr>
    <w:rPr>
      <w:b w:val="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ld">
    <w:name w:val="Bild"/>
    <w:basedOn w:val="Normal"/>
    <w:next w:val="Bildunterschrift"/>
    <w:rsid w:val="005F67F5"/>
    <w:pPr>
      <w:keepNext/>
      <w:spacing w:before="360"/>
    </w:pPr>
  </w:style>
  <w:style w:type="paragraph" w:customStyle="1" w:styleId="Bildunterschrift">
    <w:name w:val="Bildunterschrift"/>
    <w:basedOn w:val="Normal"/>
    <w:next w:val="Normal"/>
    <w:rsid w:val="005F67F5"/>
    <w:pPr>
      <w:spacing w:before="160" w:after="360" w:line="180" w:lineRule="atLeast"/>
      <w:jc w:val="left"/>
    </w:pPr>
    <w:rPr>
      <w:i/>
      <w:sz w:val="16"/>
    </w:rPr>
  </w:style>
  <w:style w:type="paragraph" w:customStyle="1" w:styleId="Listennr">
    <w:name w:val="Listennr."/>
    <w:basedOn w:val="Normal"/>
    <w:rsid w:val="005F67F5"/>
    <w:pPr>
      <w:numPr>
        <w:numId w:val="3"/>
      </w:numPr>
      <w:tabs>
        <w:tab w:val="clear" w:pos="360"/>
        <w:tab w:val="left" w:pos="284"/>
      </w:tabs>
      <w:spacing w:after="0"/>
    </w:pPr>
  </w:style>
  <w:style w:type="paragraph" w:customStyle="1" w:styleId="ListeEinzug">
    <w:name w:val="Liste Einzug"/>
    <w:basedOn w:val="Normal"/>
    <w:rsid w:val="005F67F5"/>
    <w:pPr>
      <w:spacing w:after="0"/>
      <w:ind w:left="284"/>
    </w:pPr>
  </w:style>
  <w:style w:type="paragraph" w:customStyle="1" w:styleId="Formel">
    <w:name w:val="Formel"/>
    <w:basedOn w:val="Normal"/>
    <w:next w:val="Normal"/>
    <w:rsid w:val="005F67F5"/>
    <w:pPr>
      <w:tabs>
        <w:tab w:val="right" w:pos="6634"/>
      </w:tabs>
      <w:spacing w:before="60" w:after="200"/>
      <w:ind w:left="567"/>
      <w:jc w:val="left"/>
    </w:pPr>
  </w:style>
  <w:style w:type="paragraph" w:styleId="FootnoteText">
    <w:name w:val="footnote text"/>
    <w:basedOn w:val="Normal"/>
    <w:semiHidden/>
    <w:rsid w:val="005F67F5"/>
    <w:pPr>
      <w:tabs>
        <w:tab w:val="left" w:pos="284"/>
      </w:tabs>
      <w:spacing w:line="180" w:lineRule="atLeast"/>
      <w:ind w:left="284" w:hanging="284"/>
    </w:pPr>
    <w:rPr>
      <w:sz w:val="16"/>
    </w:rPr>
  </w:style>
  <w:style w:type="character" w:styleId="FootnoteReference">
    <w:name w:val="footnote reference"/>
    <w:semiHidden/>
    <w:rsid w:val="005F67F5"/>
    <w:rPr>
      <w:rFonts w:ascii="Times" w:hAnsi="Times"/>
      <w:sz w:val="20"/>
      <w:vertAlign w:val="superscript"/>
    </w:rPr>
  </w:style>
  <w:style w:type="character" w:customStyle="1" w:styleId="MTEquationSection">
    <w:name w:val="MTEquationSection"/>
    <w:rsid w:val="005F67F5"/>
    <w:rPr>
      <w:vanish/>
      <w:color w:val="FF0000"/>
    </w:rPr>
  </w:style>
  <w:style w:type="paragraph" w:styleId="Index1">
    <w:name w:val="index 1"/>
    <w:basedOn w:val="Normal"/>
    <w:next w:val="Normal"/>
    <w:semiHidden/>
    <w:rsid w:val="005F67F5"/>
    <w:pPr>
      <w:spacing w:before="60" w:after="0" w:line="216" w:lineRule="atLeast"/>
      <w:ind w:left="170" w:hanging="170"/>
    </w:pPr>
    <w:rPr>
      <w:sz w:val="18"/>
    </w:rPr>
  </w:style>
  <w:style w:type="paragraph" w:styleId="Index2">
    <w:name w:val="index 2"/>
    <w:basedOn w:val="Normal"/>
    <w:next w:val="Normal"/>
    <w:semiHidden/>
    <w:rsid w:val="005F67F5"/>
    <w:pPr>
      <w:spacing w:after="0" w:line="216" w:lineRule="atLeast"/>
      <w:ind w:firstLine="170"/>
    </w:pPr>
    <w:rPr>
      <w:sz w:val="18"/>
    </w:rPr>
  </w:style>
  <w:style w:type="paragraph" w:styleId="IndexHeading">
    <w:name w:val="index heading"/>
    <w:basedOn w:val="Heading2"/>
    <w:next w:val="Index1"/>
    <w:semiHidden/>
    <w:rsid w:val="005F67F5"/>
    <w:pPr>
      <w:numPr>
        <w:ilvl w:val="0"/>
        <w:numId w:val="0"/>
      </w:numPr>
      <w:outlineLvl w:val="9"/>
    </w:pPr>
    <w:rPr>
      <w:b/>
    </w:rPr>
  </w:style>
  <w:style w:type="paragraph" w:customStyle="1" w:styleId="Kasten">
    <w:name w:val="Kasten"/>
    <w:basedOn w:val="Normal"/>
    <w:rsid w:val="005F67F5"/>
    <w:pPr>
      <w:keepNext/>
      <w:keepLines/>
      <w:pBdr>
        <w:top w:val="single" w:sz="6" w:space="4" w:color="auto"/>
        <w:left w:val="single" w:sz="6" w:space="4" w:color="auto"/>
        <w:bottom w:val="single" w:sz="6" w:space="4" w:color="auto"/>
        <w:right w:val="single" w:sz="6" w:space="4" w:color="auto"/>
      </w:pBdr>
      <w:spacing w:before="40" w:after="40"/>
      <w:ind w:left="130" w:right="130"/>
    </w:pPr>
  </w:style>
  <w:style w:type="paragraph" w:styleId="Header">
    <w:name w:val="header"/>
    <w:basedOn w:val="Normal"/>
    <w:link w:val="HeaderChar"/>
    <w:uiPriority w:val="99"/>
    <w:rsid w:val="005F67F5"/>
    <w:pPr>
      <w:pBdr>
        <w:bottom w:val="single" w:sz="4" w:space="1" w:color="auto"/>
      </w:pBdr>
      <w:tabs>
        <w:tab w:val="right" w:pos="7513"/>
      </w:tabs>
    </w:pPr>
    <w:rPr>
      <w:noProof/>
    </w:rPr>
  </w:style>
  <w:style w:type="paragraph" w:customStyle="1" w:styleId="Listenpunkt">
    <w:name w:val="Listenpunkt"/>
    <w:basedOn w:val="Normal"/>
    <w:rsid w:val="005F67F5"/>
    <w:pPr>
      <w:numPr>
        <w:numId w:val="1"/>
      </w:numPr>
      <w:tabs>
        <w:tab w:val="clear" w:pos="360"/>
      </w:tabs>
      <w:spacing w:after="0"/>
    </w:pPr>
  </w:style>
  <w:style w:type="paragraph" w:customStyle="1" w:styleId="Listenstrich">
    <w:name w:val="Listenstrich"/>
    <w:basedOn w:val="Normal"/>
    <w:rsid w:val="005F67F5"/>
    <w:pPr>
      <w:numPr>
        <w:numId w:val="4"/>
      </w:numPr>
      <w:tabs>
        <w:tab w:val="clear" w:pos="360"/>
        <w:tab w:val="left" w:pos="284"/>
      </w:tabs>
      <w:spacing w:after="0"/>
    </w:pPr>
  </w:style>
  <w:style w:type="paragraph" w:customStyle="1" w:styleId="Listing">
    <w:name w:val="Listing"/>
    <w:basedOn w:val="Normal"/>
    <w:rsid w:val="005F67F5"/>
    <w:pPr>
      <w:spacing w:after="0"/>
      <w:jc w:val="left"/>
    </w:pPr>
    <w:rPr>
      <w:rFonts w:ascii="Courier" w:hAnsi="Courier"/>
    </w:rPr>
  </w:style>
  <w:style w:type="paragraph" w:customStyle="1" w:styleId="Literatur">
    <w:name w:val="Literatur"/>
    <w:basedOn w:val="Normal"/>
    <w:rsid w:val="005F67F5"/>
    <w:pPr>
      <w:tabs>
        <w:tab w:val="left" w:pos="1418"/>
      </w:tabs>
    </w:pPr>
  </w:style>
  <w:style w:type="character" w:styleId="PageNumber">
    <w:name w:val="page number"/>
    <w:rsid w:val="005F67F5"/>
    <w:rPr>
      <w:sz w:val="20"/>
    </w:rPr>
  </w:style>
  <w:style w:type="paragraph" w:customStyle="1" w:styleId="Tabelle">
    <w:name w:val="Tabelle"/>
    <w:basedOn w:val="Normal"/>
    <w:rsid w:val="005F67F5"/>
    <w:pPr>
      <w:keepNext/>
      <w:keepLines/>
      <w:spacing w:before="20" w:after="20" w:line="180" w:lineRule="atLeast"/>
      <w:jc w:val="left"/>
    </w:pPr>
    <w:rPr>
      <w:sz w:val="16"/>
    </w:rPr>
  </w:style>
  <w:style w:type="paragraph" w:customStyle="1" w:styleId="Tabellenberschrift">
    <w:name w:val="Tabellenüberschrift"/>
    <w:basedOn w:val="Normal"/>
    <w:next w:val="Tabelle"/>
    <w:rsid w:val="005F67F5"/>
    <w:pPr>
      <w:keepNext/>
      <w:spacing w:before="160" w:after="160" w:line="180" w:lineRule="atLeast"/>
      <w:jc w:val="left"/>
    </w:pPr>
    <w:rPr>
      <w:i/>
      <w:sz w:val="16"/>
    </w:rPr>
  </w:style>
  <w:style w:type="paragraph" w:customStyle="1" w:styleId="berschrift1oNum">
    <w:name w:val="Überschrift 1 o. Num."/>
    <w:basedOn w:val="Heading1"/>
    <w:next w:val="Normal"/>
    <w:rsid w:val="005F67F5"/>
    <w:pPr>
      <w:ind w:left="0" w:firstLine="0"/>
      <w:outlineLvl w:val="9"/>
    </w:pPr>
  </w:style>
  <w:style w:type="paragraph" w:styleId="TOC1">
    <w:name w:val="toc 1"/>
    <w:basedOn w:val="Normal"/>
    <w:next w:val="Normal"/>
    <w:uiPriority w:val="39"/>
    <w:rsid w:val="00DD4B1E"/>
    <w:pPr>
      <w:keepNext/>
      <w:tabs>
        <w:tab w:val="left" w:pos="709"/>
        <w:tab w:val="right" w:pos="9072"/>
      </w:tabs>
      <w:spacing w:before="200" w:after="0"/>
      <w:ind w:left="709" w:hanging="709"/>
      <w:jc w:val="left"/>
    </w:pPr>
    <w:rPr>
      <w:b/>
      <w:noProof/>
    </w:rPr>
  </w:style>
  <w:style w:type="paragraph" w:styleId="TOC2">
    <w:name w:val="toc 2"/>
    <w:basedOn w:val="Normal"/>
    <w:next w:val="Normal"/>
    <w:uiPriority w:val="39"/>
    <w:rsid w:val="00DD4B1E"/>
    <w:pPr>
      <w:tabs>
        <w:tab w:val="left" w:pos="709"/>
        <w:tab w:val="right" w:pos="9072"/>
      </w:tabs>
      <w:spacing w:before="100" w:after="0"/>
      <w:ind w:left="709" w:hanging="709"/>
      <w:jc w:val="left"/>
    </w:pPr>
    <w:rPr>
      <w:noProof/>
    </w:rPr>
  </w:style>
  <w:style w:type="paragraph" w:styleId="TOC3">
    <w:name w:val="toc 3"/>
    <w:basedOn w:val="Normal"/>
    <w:next w:val="Normal"/>
    <w:uiPriority w:val="39"/>
    <w:rsid w:val="00DD4B1E"/>
    <w:pPr>
      <w:tabs>
        <w:tab w:val="left" w:pos="709"/>
        <w:tab w:val="right" w:pos="9072"/>
      </w:tabs>
      <w:spacing w:after="0"/>
      <w:ind w:left="709" w:hanging="709"/>
      <w:jc w:val="left"/>
    </w:pPr>
    <w:rPr>
      <w:noProof/>
    </w:rPr>
  </w:style>
  <w:style w:type="paragraph" w:styleId="TOC4">
    <w:name w:val="toc 4"/>
    <w:basedOn w:val="Normal"/>
    <w:next w:val="Normal"/>
    <w:autoRedefine/>
    <w:semiHidden/>
    <w:rsid w:val="005F67F5"/>
    <w:pPr>
      <w:tabs>
        <w:tab w:val="right" w:pos="7474"/>
      </w:tabs>
      <w:ind w:left="709"/>
    </w:pPr>
    <w:rPr>
      <w:noProof/>
    </w:rPr>
  </w:style>
  <w:style w:type="character" w:styleId="LineNumber">
    <w:name w:val="line number"/>
    <w:rsid w:val="005F67F5"/>
    <w:rPr>
      <w:sz w:val="20"/>
    </w:rPr>
  </w:style>
  <w:style w:type="paragraph" w:styleId="Quote">
    <w:name w:val="Quote"/>
    <w:basedOn w:val="Normal"/>
    <w:qFormat/>
    <w:rsid w:val="005F67F5"/>
    <w:pPr>
      <w:ind w:left="284" w:right="284"/>
    </w:pPr>
    <w:rPr>
      <w:i/>
    </w:rPr>
  </w:style>
  <w:style w:type="paragraph" w:styleId="Caption">
    <w:name w:val="caption"/>
    <w:basedOn w:val="Bildunterschrift"/>
    <w:next w:val="Normal"/>
    <w:qFormat/>
    <w:rsid w:val="005F67F5"/>
  </w:style>
  <w:style w:type="paragraph" w:styleId="Footer">
    <w:name w:val="footer"/>
    <w:basedOn w:val="Normal"/>
    <w:link w:val="FooterChar"/>
    <w:uiPriority w:val="99"/>
    <w:rsid w:val="005F67F5"/>
  </w:style>
  <w:style w:type="character" w:customStyle="1" w:styleId="fett">
    <w:name w:val="fett"/>
    <w:rsid w:val="005F67F5"/>
    <w:rPr>
      <w:b/>
      <w:bCs/>
    </w:rPr>
  </w:style>
  <w:style w:type="character" w:customStyle="1" w:styleId="kursiv">
    <w:name w:val="kursiv"/>
    <w:rsid w:val="005F67F5"/>
    <w:rPr>
      <w:i/>
    </w:rPr>
  </w:style>
  <w:style w:type="paragraph" w:styleId="TOC5">
    <w:name w:val="toc 5"/>
    <w:basedOn w:val="Normal"/>
    <w:next w:val="Normal"/>
    <w:autoRedefine/>
    <w:semiHidden/>
    <w:rsid w:val="005F67F5"/>
    <w:pPr>
      <w:ind w:left="800"/>
    </w:pPr>
  </w:style>
  <w:style w:type="paragraph" w:customStyle="1" w:styleId="StandardoA">
    <w:name w:val="Standard o.A."/>
    <w:basedOn w:val="Normal"/>
    <w:next w:val="Normal"/>
    <w:rsid w:val="005F67F5"/>
    <w:pPr>
      <w:spacing w:after="0"/>
    </w:pPr>
  </w:style>
  <w:style w:type="paragraph" w:customStyle="1" w:styleId="ListeEinzugmA">
    <w:name w:val="Liste Einzug m. A."/>
    <w:basedOn w:val="ListeEinzug"/>
    <w:next w:val="Normal"/>
    <w:rsid w:val="005F67F5"/>
    <w:pPr>
      <w:spacing w:after="140"/>
    </w:pPr>
  </w:style>
  <w:style w:type="paragraph" w:styleId="TOC6">
    <w:name w:val="toc 6"/>
    <w:basedOn w:val="Normal"/>
    <w:next w:val="Normal"/>
    <w:autoRedefine/>
    <w:semiHidden/>
    <w:rsid w:val="005F67F5"/>
    <w:pPr>
      <w:ind w:left="1000"/>
    </w:pPr>
  </w:style>
  <w:style w:type="paragraph" w:styleId="TOC7">
    <w:name w:val="toc 7"/>
    <w:basedOn w:val="Normal"/>
    <w:next w:val="Normal"/>
    <w:autoRedefine/>
    <w:semiHidden/>
    <w:rsid w:val="005F67F5"/>
    <w:pPr>
      <w:ind w:left="1200"/>
    </w:pPr>
  </w:style>
  <w:style w:type="paragraph" w:styleId="TOC8">
    <w:name w:val="toc 8"/>
    <w:basedOn w:val="Normal"/>
    <w:next w:val="Normal"/>
    <w:autoRedefine/>
    <w:semiHidden/>
    <w:rsid w:val="005F67F5"/>
    <w:pPr>
      <w:ind w:left="1400"/>
    </w:pPr>
  </w:style>
  <w:style w:type="paragraph" w:styleId="TOC9">
    <w:name w:val="toc 9"/>
    <w:basedOn w:val="Normal"/>
    <w:next w:val="Normal"/>
    <w:autoRedefine/>
    <w:semiHidden/>
    <w:rsid w:val="005F67F5"/>
    <w:pPr>
      <w:ind w:left="1600"/>
    </w:pPr>
  </w:style>
  <w:style w:type="character" w:styleId="Hyperlink">
    <w:name w:val="Hyperlink"/>
    <w:uiPriority w:val="99"/>
    <w:rsid w:val="005F67F5"/>
    <w:rPr>
      <w:color w:val="0000FF"/>
      <w:u w:val="single"/>
    </w:rPr>
  </w:style>
  <w:style w:type="paragraph" w:styleId="BalloonText">
    <w:name w:val="Balloon Text"/>
    <w:basedOn w:val="Normal"/>
    <w:link w:val="BalloonTextChar"/>
    <w:rsid w:val="00A80E83"/>
    <w:pPr>
      <w:spacing w:after="0" w:line="240" w:lineRule="auto"/>
    </w:pPr>
    <w:rPr>
      <w:rFonts w:ascii="Segoe UI" w:hAnsi="Segoe UI" w:cs="Segoe UI"/>
      <w:sz w:val="18"/>
      <w:szCs w:val="18"/>
    </w:rPr>
  </w:style>
  <w:style w:type="character" w:customStyle="1" w:styleId="BalloonTextChar">
    <w:name w:val="Balloon Text Char"/>
    <w:link w:val="BalloonText"/>
    <w:rsid w:val="00A80E83"/>
    <w:rPr>
      <w:rFonts w:ascii="Segoe UI" w:hAnsi="Segoe UI" w:cs="Segoe UI"/>
      <w:sz w:val="18"/>
      <w:szCs w:val="18"/>
    </w:rPr>
  </w:style>
  <w:style w:type="paragraph" w:styleId="ListParagraph">
    <w:name w:val="List Paragraph"/>
    <w:basedOn w:val="Normal"/>
    <w:uiPriority w:val="34"/>
    <w:qFormat/>
    <w:rsid w:val="00946983"/>
    <w:pPr>
      <w:ind w:left="720"/>
      <w:contextualSpacing/>
    </w:pPr>
  </w:style>
  <w:style w:type="character" w:customStyle="1" w:styleId="hps">
    <w:name w:val="hps"/>
    <w:basedOn w:val="DefaultParagraphFont"/>
    <w:rsid w:val="00610383"/>
  </w:style>
  <w:style w:type="character" w:customStyle="1" w:styleId="atn">
    <w:name w:val="atn"/>
    <w:basedOn w:val="DefaultParagraphFont"/>
    <w:rsid w:val="00355640"/>
  </w:style>
  <w:style w:type="paragraph" w:customStyle="1" w:styleId="Default">
    <w:name w:val="Default"/>
    <w:rsid w:val="00932778"/>
    <w:pPr>
      <w:autoSpaceDE w:val="0"/>
      <w:autoSpaceDN w:val="0"/>
      <w:adjustRightInd w:val="0"/>
    </w:pPr>
    <w:rPr>
      <w:color w:val="000000"/>
      <w:sz w:val="24"/>
      <w:szCs w:val="24"/>
    </w:rPr>
  </w:style>
  <w:style w:type="character" w:customStyle="1" w:styleId="HeaderChar">
    <w:name w:val="Header Char"/>
    <w:basedOn w:val="DefaultParagraphFont"/>
    <w:link w:val="Header"/>
    <w:uiPriority w:val="99"/>
    <w:rsid w:val="00581C41"/>
    <w:rPr>
      <w:rFonts w:ascii="Times" w:hAnsi="Times"/>
      <w:noProof/>
    </w:rPr>
  </w:style>
  <w:style w:type="paragraph" w:styleId="TOCHeading">
    <w:name w:val="TOC Heading"/>
    <w:basedOn w:val="Heading1"/>
    <w:next w:val="Normal"/>
    <w:uiPriority w:val="39"/>
    <w:unhideWhenUsed/>
    <w:qFormat/>
    <w:rsid w:val="00EB02B1"/>
    <w:pPr>
      <w:numPr>
        <w:numId w:val="0"/>
      </w:num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rsid w:val="00A71268"/>
    <w:rPr>
      <w:sz w:val="16"/>
      <w:szCs w:val="16"/>
    </w:rPr>
  </w:style>
  <w:style w:type="paragraph" w:styleId="CommentText">
    <w:name w:val="annotation text"/>
    <w:basedOn w:val="Normal"/>
    <w:link w:val="CommentTextChar"/>
    <w:rsid w:val="00A71268"/>
    <w:pPr>
      <w:spacing w:line="240" w:lineRule="auto"/>
    </w:pPr>
  </w:style>
  <w:style w:type="character" w:customStyle="1" w:styleId="CommentTextChar">
    <w:name w:val="Comment Text Char"/>
    <w:basedOn w:val="DefaultParagraphFont"/>
    <w:link w:val="CommentText"/>
    <w:rsid w:val="00A71268"/>
    <w:rPr>
      <w:rFonts w:ascii="Times" w:hAnsi="Times"/>
    </w:rPr>
  </w:style>
  <w:style w:type="paragraph" w:styleId="CommentSubject">
    <w:name w:val="annotation subject"/>
    <w:basedOn w:val="CommentText"/>
    <w:next w:val="CommentText"/>
    <w:link w:val="CommentSubjectChar"/>
    <w:rsid w:val="00A71268"/>
    <w:rPr>
      <w:b/>
      <w:bCs/>
    </w:rPr>
  </w:style>
  <w:style w:type="character" w:customStyle="1" w:styleId="CommentSubjectChar">
    <w:name w:val="Comment Subject Char"/>
    <w:basedOn w:val="CommentTextChar"/>
    <w:link w:val="CommentSubject"/>
    <w:rsid w:val="00A71268"/>
    <w:rPr>
      <w:rFonts w:ascii="Times" w:hAnsi="Times"/>
      <w:b/>
      <w:bCs/>
    </w:rPr>
  </w:style>
  <w:style w:type="character" w:customStyle="1" w:styleId="highlight">
    <w:name w:val="highlight"/>
    <w:basedOn w:val="DefaultParagraphFont"/>
    <w:rsid w:val="00CF6D19"/>
  </w:style>
  <w:style w:type="character" w:customStyle="1" w:styleId="shorttext">
    <w:name w:val="short_text"/>
    <w:basedOn w:val="DefaultParagraphFont"/>
    <w:rsid w:val="0071180B"/>
  </w:style>
  <w:style w:type="character" w:customStyle="1" w:styleId="FooterChar">
    <w:name w:val="Footer Char"/>
    <w:basedOn w:val="DefaultParagraphFont"/>
    <w:link w:val="Footer"/>
    <w:uiPriority w:val="99"/>
    <w:rsid w:val="00D441BB"/>
    <w:rPr>
      <w:rFonts w:ascii="Times" w:hAnsi="Times"/>
    </w:rPr>
  </w:style>
  <w:style w:type="character" w:customStyle="1" w:styleId="Heading2Char">
    <w:name w:val="Heading 2 Char"/>
    <w:basedOn w:val="DefaultParagraphFont"/>
    <w:link w:val="Heading2"/>
    <w:rsid w:val="00795359"/>
    <w:rPr>
      <w:rFonts w:ascii="Times" w:hAnsi="Times"/>
      <w:sz w:val="32"/>
    </w:rPr>
  </w:style>
  <w:style w:type="character" w:customStyle="1" w:styleId="Heading3Char">
    <w:name w:val="Heading 3 Char"/>
    <w:basedOn w:val="DefaultParagraphFont"/>
    <w:link w:val="Heading3"/>
    <w:rsid w:val="0059133D"/>
    <w:rPr>
      <w:rFonts w:ascii="Times" w:hAnsi="Times"/>
      <w:sz w:val="28"/>
      <w:lang w:val="en-US"/>
    </w:rPr>
  </w:style>
  <w:style w:type="character" w:customStyle="1" w:styleId="Heading1Char">
    <w:name w:val="Heading 1 Char"/>
    <w:basedOn w:val="DefaultParagraphFont"/>
    <w:link w:val="Heading1"/>
    <w:uiPriority w:val="9"/>
    <w:rsid w:val="00F708F4"/>
    <w:rPr>
      <w:rFonts w:ascii="Times" w:hAnsi="Times"/>
      <w:sz w:val="48"/>
    </w:rPr>
  </w:style>
  <w:style w:type="paragraph" w:styleId="Bibliography">
    <w:name w:val="Bibliography"/>
    <w:basedOn w:val="Normal"/>
    <w:next w:val="Normal"/>
    <w:uiPriority w:val="37"/>
    <w:unhideWhenUsed/>
    <w:rsid w:val="00F708F4"/>
  </w:style>
  <w:style w:type="table" w:styleId="TableGrid">
    <w:name w:val="Table Grid"/>
    <w:basedOn w:val="TableNormal"/>
    <w:rsid w:val="007C4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75B3"/>
    <w:rPr>
      <w:color w:val="605E5C"/>
      <w:shd w:val="clear" w:color="auto" w:fill="E1DFDD"/>
    </w:rPr>
  </w:style>
  <w:style w:type="paragraph" w:styleId="TableofFigures">
    <w:name w:val="table of figures"/>
    <w:basedOn w:val="Normal"/>
    <w:next w:val="Normal"/>
    <w:uiPriority w:val="99"/>
    <w:unhideWhenUsed/>
    <w:rsid w:val="00ED5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17">
      <w:bodyDiv w:val="1"/>
      <w:marLeft w:val="0"/>
      <w:marRight w:val="0"/>
      <w:marTop w:val="0"/>
      <w:marBottom w:val="0"/>
      <w:divBdr>
        <w:top w:val="none" w:sz="0" w:space="0" w:color="auto"/>
        <w:left w:val="none" w:sz="0" w:space="0" w:color="auto"/>
        <w:bottom w:val="none" w:sz="0" w:space="0" w:color="auto"/>
        <w:right w:val="none" w:sz="0" w:space="0" w:color="auto"/>
      </w:divBdr>
      <w:divsChild>
        <w:div w:id="894047289">
          <w:marLeft w:val="0"/>
          <w:marRight w:val="0"/>
          <w:marTop w:val="0"/>
          <w:marBottom w:val="0"/>
          <w:divBdr>
            <w:top w:val="none" w:sz="0" w:space="0" w:color="auto"/>
            <w:left w:val="none" w:sz="0" w:space="0" w:color="auto"/>
            <w:bottom w:val="none" w:sz="0" w:space="0" w:color="auto"/>
            <w:right w:val="none" w:sz="0" w:space="0" w:color="auto"/>
          </w:divBdr>
          <w:divsChild>
            <w:div w:id="1720133102">
              <w:marLeft w:val="0"/>
              <w:marRight w:val="0"/>
              <w:marTop w:val="0"/>
              <w:marBottom w:val="0"/>
              <w:divBdr>
                <w:top w:val="none" w:sz="0" w:space="0" w:color="auto"/>
                <w:left w:val="none" w:sz="0" w:space="0" w:color="auto"/>
                <w:bottom w:val="none" w:sz="0" w:space="0" w:color="auto"/>
                <w:right w:val="none" w:sz="0" w:space="0" w:color="auto"/>
              </w:divBdr>
              <w:divsChild>
                <w:div w:id="625624789">
                  <w:marLeft w:val="0"/>
                  <w:marRight w:val="0"/>
                  <w:marTop w:val="0"/>
                  <w:marBottom w:val="0"/>
                  <w:divBdr>
                    <w:top w:val="none" w:sz="0" w:space="0" w:color="auto"/>
                    <w:left w:val="none" w:sz="0" w:space="0" w:color="auto"/>
                    <w:bottom w:val="none" w:sz="0" w:space="0" w:color="auto"/>
                    <w:right w:val="none" w:sz="0" w:space="0" w:color="auto"/>
                  </w:divBdr>
                  <w:divsChild>
                    <w:div w:id="18379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2714">
          <w:marLeft w:val="0"/>
          <w:marRight w:val="0"/>
          <w:marTop w:val="0"/>
          <w:marBottom w:val="0"/>
          <w:divBdr>
            <w:top w:val="none" w:sz="0" w:space="0" w:color="auto"/>
            <w:left w:val="none" w:sz="0" w:space="0" w:color="auto"/>
            <w:bottom w:val="none" w:sz="0" w:space="0" w:color="auto"/>
            <w:right w:val="none" w:sz="0" w:space="0" w:color="auto"/>
          </w:divBdr>
          <w:divsChild>
            <w:div w:id="957025933">
              <w:marLeft w:val="0"/>
              <w:marRight w:val="0"/>
              <w:marTop w:val="0"/>
              <w:marBottom w:val="0"/>
              <w:divBdr>
                <w:top w:val="none" w:sz="0" w:space="0" w:color="auto"/>
                <w:left w:val="none" w:sz="0" w:space="0" w:color="auto"/>
                <w:bottom w:val="none" w:sz="0" w:space="0" w:color="auto"/>
                <w:right w:val="none" w:sz="0" w:space="0" w:color="auto"/>
              </w:divBdr>
              <w:divsChild>
                <w:div w:id="1095370557">
                  <w:marLeft w:val="0"/>
                  <w:marRight w:val="0"/>
                  <w:marTop w:val="0"/>
                  <w:marBottom w:val="0"/>
                  <w:divBdr>
                    <w:top w:val="none" w:sz="0" w:space="0" w:color="auto"/>
                    <w:left w:val="none" w:sz="0" w:space="0" w:color="auto"/>
                    <w:bottom w:val="none" w:sz="0" w:space="0" w:color="auto"/>
                    <w:right w:val="none" w:sz="0" w:space="0" w:color="auto"/>
                  </w:divBdr>
                  <w:divsChild>
                    <w:div w:id="433013629">
                      <w:marLeft w:val="0"/>
                      <w:marRight w:val="0"/>
                      <w:marTop w:val="0"/>
                      <w:marBottom w:val="0"/>
                      <w:divBdr>
                        <w:top w:val="none" w:sz="0" w:space="0" w:color="auto"/>
                        <w:left w:val="none" w:sz="0" w:space="0" w:color="auto"/>
                        <w:bottom w:val="none" w:sz="0" w:space="0" w:color="auto"/>
                        <w:right w:val="none" w:sz="0" w:space="0" w:color="auto"/>
                      </w:divBdr>
                      <w:divsChild>
                        <w:div w:id="17122329">
                          <w:marLeft w:val="0"/>
                          <w:marRight w:val="0"/>
                          <w:marTop w:val="0"/>
                          <w:marBottom w:val="0"/>
                          <w:divBdr>
                            <w:top w:val="none" w:sz="0" w:space="0" w:color="auto"/>
                            <w:left w:val="none" w:sz="0" w:space="0" w:color="auto"/>
                            <w:bottom w:val="none" w:sz="0" w:space="0" w:color="auto"/>
                            <w:right w:val="none" w:sz="0" w:space="0" w:color="auto"/>
                          </w:divBdr>
                          <w:divsChild>
                            <w:div w:id="15179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419845">
      <w:bodyDiv w:val="1"/>
      <w:marLeft w:val="0"/>
      <w:marRight w:val="0"/>
      <w:marTop w:val="0"/>
      <w:marBottom w:val="0"/>
      <w:divBdr>
        <w:top w:val="none" w:sz="0" w:space="0" w:color="auto"/>
        <w:left w:val="none" w:sz="0" w:space="0" w:color="auto"/>
        <w:bottom w:val="none" w:sz="0" w:space="0" w:color="auto"/>
        <w:right w:val="none" w:sz="0" w:space="0" w:color="auto"/>
      </w:divBdr>
      <w:divsChild>
        <w:div w:id="284238352">
          <w:marLeft w:val="0"/>
          <w:marRight w:val="0"/>
          <w:marTop w:val="0"/>
          <w:marBottom w:val="0"/>
          <w:divBdr>
            <w:top w:val="none" w:sz="0" w:space="0" w:color="auto"/>
            <w:left w:val="none" w:sz="0" w:space="0" w:color="auto"/>
            <w:bottom w:val="none" w:sz="0" w:space="0" w:color="auto"/>
            <w:right w:val="none" w:sz="0" w:space="0" w:color="auto"/>
          </w:divBdr>
        </w:div>
        <w:div w:id="1261332047">
          <w:marLeft w:val="0"/>
          <w:marRight w:val="0"/>
          <w:marTop w:val="0"/>
          <w:marBottom w:val="0"/>
          <w:divBdr>
            <w:top w:val="none" w:sz="0" w:space="0" w:color="auto"/>
            <w:left w:val="none" w:sz="0" w:space="0" w:color="auto"/>
            <w:bottom w:val="none" w:sz="0" w:space="0" w:color="auto"/>
            <w:right w:val="none" w:sz="0" w:space="0" w:color="auto"/>
          </w:divBdr>
        </w:div>
        <w:div w:id="47120527">
          <w:marLeft w:val="0"/>
          <w:marRight w:val="0"/>
          <w:marTop w:val="0"/>
          <w:marBottom w:val="0"/>
          <w:divBdr>
            <w:top w:val="none" w:sz="0" w:space="0" w:color="auto"/>
            <w:left w:val="none" w:sz="0" w:space="0" w:color="auto"/>
            <w:bottom w:val="none" w:sz="0" w:space="0" w:color="auto"/>
            <w:right w:val="none" w:sz="0" w:space="0" w:color="auto"/>
          </w:divBdr>
        </w:div>
        <w:div w:id="2015262328">
          <w:marLeft w:val="0"/>
          <w:marRight w:val="0"/>
          <w:marTop w:val="0"/>
          <w:marBottom w:val="0"/>
          <w:divBdr>
            <w:top w:val="none" w:sz="0" w:space="0" w:color="auto"/>
            <w:left w:val="none" w:sz="0" w:space="0" w:color="auto"/>
            <w:bottom w:val="none" w:sz="0" w:space="0" w:color="auto"/>
            <w:right w:val="none" w:sz="0" w:space="0" w:color="auto"/>
          </w:divBdr>
        </w:div>
        <w:div w:id="2115637131">
          <w:marLeft w:val="0"/>
          <w:marRight w:val="0"/>
          <w:marTop w:val="0"/>
          <w:marBottom w:val="0"/>
          <w:divBdr>
            <w:top w:val="none" w:sz="0" w:space="0" w:color="auto"/>
            <w:left w:val="none" w:sz="0" w:space="0" w:color="auto"/>
            <w:bottom w:val="none" w:sz="0" w:space="0" w:color="auto"/>
            <w:right w:val="none" w:sz="0" w:space="0" w:color="auto"/>
          </w:divBdr>
        </w:div>
        <w:div w:id="1133403128">
          <w:marLeft w:val="0"/>
          <w:marRight w:val="0"/>
          <w:marTop w:val="0"/>
          <w:marBottom w:val="0"/>
          <w:divBdr>
            <w:top w:val="none" w:sz="0" w:space="0" w:color="auto"/>
            <w:left w:val="none" w:sz="0" w:space="0" w:color="auto"/>
            <w:bottom w:val="none" w:sz="0" w:space="0" w:color="auto"/>
            <w:right w:val="none" w:sz="0" w:space="0" w:color="auto"/>
          </w:divBdr>
        </w:div>
        <w:div w:id="1807501571">
          <w:marLeft w:val="0"/>
          <w:marRight w:val="0"/>
          <w:marTop w:val="0"/>
          <w:marBottom w:val="0"/>
          <w:divBdr>
            <w:top w:val="none" w:sz="0" w:space="0" w:color="auto"/>
            <w:left w:val="none" w:sz="0" w:space="0" w:color="auto"/>
            <w:bottom w:val="none" w:sz="0" w:space="0" w:color="auto"/>
            <w:right w:val="none" w:sz="0" w:space="0" w:color="auto"/>
          </w:divBdr>
        </w:div>
      </w:divsChild>
    </w:div>
    <w:div w:id="366833250">
      <w:bodyDiv w:val="1"/>
      <w:marLeft w:val="0"/>
      <w:marRight w:val="0"/>
      <w:marTop w:val="0"/>
      <w:marBottom w:val="0"/>
      <w:divBdr>
        <w:top w:val="none" w:sz="0" w:space="0" w:color="auto"/>
        <w:left w:val="none" w:sz="0" w:space="0" w:color="auto"/>
        <w:bottom w:val="none" w:sz="0" w:space="0" w:color="auto"/>
        <w:right w:val="none" w:sz="0" w:space="0" w:color="auto"/>
      </w:divBdr>
      <w:divsChild>
        <w:div w:id="465634153">
          <w:marLeft w:val="0"/>
          <w:marRight w:val="0"/>
          <w:marTop w:val="0"/>
          <w:marBottom w:val="0"/>
          <w:divBdr>
            <w:top w:val="none" w:sz="0" w:space="0" w:color="auto"/>
            <w:left w:val="none" w:sz="0" w:space="0" w:color="auto"/>
            <w:bottom w:val="none" w:sz="0" w:space="0" w:color="auto"/>
            <w:right w:val="none" w:sz="0" w:space="0" w:color="auto"/>
          </w:divBdr>
          <w:divsChild>
            <w:div w:id="1365447378">
              <w:marLeft w:val="0"/>
              <w:marRight w:val="0"/>
              <w:marTop w:val="0"/>
              <w:marBottom w:val="0"/>
              <w:divBdr>
                <w:top w:val="none" w:sz="0" w:space="0" w:color="auto"/>
                <w:left w:val="none" w:sz="0" w:space="0" w:color="auto"/>
                <w:bottom w:val="none" w:sz="0" w:space="0" w:color="auto"/>
                <w:right w:val="none" w:sz="0" w:space="0" w:color="auto"/>
              </w:divBdr>
              <w:divsChild>
                <w:div w:id="548303615">
                  <w:marLeft w:val="0"/>
                  <w:marRight w:val="0"/>
                  <w:marTop w:val="0"/>
                  <w:marBottom w:val="0"/>
                  <w:divBdr>
                    <w:top w:val="none" w:sz="0" w:space="0" w:color="auto"/>
                    <w:left w:val="none" w:sz="0" w:space="0" w:color="auto"/>
                    <w:bottom w:val="none" w:sz="0" w:space="0" w:color="auto"/>
                    <w:right w:val="none" w:sz="0" w:space="0" w:color="auto"/>
                  </w:divBdr>
                  <w:divsChild>
                    <w:div w:id="19764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71058">
          <w:marLeft w:val="0"/>
          <w:marRight w:val="0"/>
          <w:marTop w:val="0"/>
          <w:marBottom w:val="0"/>
          <w:divBdr>
            <w:top w:val="none" w:sz="0" w:space="0" w:color="auto"/>
            <w:left w:val="none" w:sz="0" w:space="0" w:color="auto"/>
            <w:bottom w:val="none" w:sz="0" w:space="0" w:color="auto"/>
            <w:right w:val="none" w:sz="0" w:space="0" w:color="auto"/>
          </w:divBdr>
          <w:divsChild>
            <w:div w:id="2045134803">
              <w:marLeft w:val="0"/>
              <w:marRight w:val="0"/>
              <w:marTop w:val="0"/>
              <w:marBottom w:val="0"/>
              <w:divBdr>
                <w:top w:val="none" w:sz="0" w:space="0" w:color="auto"/>
                <w:left w:val="none" w:sz="0" w:space="0" w:color="auto"/>
                <w:bottom w:val="none" w:sz="0" w:space="0" w:color="auto"/>
                <w:right w:val="none" w:sz="0" w:space="0" w:color="auto"/>
              </w:divBdr>
              <w:divsChild>
                <w:div w:id="1039672993">
                  <w:marLeft w:val="0"/>
                  <w:marRight w:val="0"/>
                  <w:marTop w:val="0"/>
                  <w:marBottom w:val="0"/>
                  <w:divBdr>
                    <w:top w:val="none" w:sz="0" w:space="0" w:color="auto"/>
                    <w:left w:val="none" w:sz="0" w:space="0" w:color="auto"/>
                    <w:bottom w:val="none" w:sz="0" w:space="0" w:color="auto"/>
                    <w:right w:val="none" w:sz="0" w:space="0" w:color="auto"/>
                  </w:divBdr>
                  <w:divsChild>
                    <w:div w:id="1114788578">
                      <w:marLeft w:val="0"/>
                      <w:marRight w:val="0"/>
                      <w:marTop w:val="0"/>
                      <w:marBottom w:val="0"/>
                      <w:divBdr>
                        <w:top w:val="none" w:sz="0" w:space="0" w:color="auto"/>
                        <w:left w:val="none" w:sz="0" w:space="0" w:color="auto"/>
                        <w:bottom w:val="none" w:sz="0" w:space="0" w:color="auto"/>
                        <w:right w:val="none" w:sz="0" w:space="0" w:color="auto"/>
                      </w:divBdr>
                      <w:divsChild>
                        <w:div w:id="1627851335">
                          <w:marLeft w:val="0"/>
                          <w:marRight w:val="0"/>
                          <w:marTop w:val="0"/>
                          <w:marBottom w:val="0"/>
                          <w:divBdr>
                            <w:top w:val="none" w:sz="0" w:space="0" w:color="auto"/>
                            <w:left w:val="none" w:sz="0" w:space="0" w:color="auto"/>
                            <w:bottom w:val="none" w:sz="0" w:space="0" w:color="auto"/>
                            <w:right w:val="none" w:sz="0" w:space="0" w:color="auto"/>
                          </w:divBdr>
                          <w:divsChild>
                            <w:div w:id="14988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494025">
      <w:bodyDiv w:val="1"/>
      <w:marLeft w:val="0"/>
      <w:marRight w:val="0"/>
      <w:marTop w:val="0"/>
      <w:marBottom w:val="0"/>
      <w:divBdr>
        <w:top w:val="none" w:sz="0" w:space="0" w:color="auto"/>
        <w:left w:val="none" w:sz="0" w:space="0" w:color="auto"/>
        <w:bottom w:val="none" w:sz="0" w:space="0" w:color="auto"/>
        <w:right w:val="none" w:sz="0" w:space="0" w:color="auto"/>
      </w:divBdr>
      <w:divsChild>
        <w:div w:id="727849356">
          <w:marLeft w:val="0"/>
          <w:marRight w:val="0"/>
          <w:marTop w:val="0"/>
          <w:marBottom w:val="0"/>
          <w:divBdr>
            <w:top w:val="none" w:sz="0" w:space="0" w:color="auto"/>
            <w:left w:val="none" w:sz="0" w:space="0" w:color="auto"/>
            <w:bottom w:val="none" w:sz="0" w:space="0" w:color="auto"/>
            <w:right w:val="none" w:sz="0" w:space="0" w:color="auto"/>
          </w:divBdr>
          <w:divsChild>
            <w:div w:id="137957708">
              <w:marLeft w:val="0"/>
              <w:marRight w:val="0"/>
              <w:marTop w:val="0"/>
              <w:marBottom w:val="0"/>
              <w:divBdr>
                <w:top w:val="none" w:sz="0" w:space="0" w:color="auto"/>
                <w:left w:val="none" w:sz="0" w:space="0" w:color="auto"/>
                <w:bottom w:val="none" w:sz="0" w:space="0" w:color="auto"/>
                <w:right w:val="none" w:sz="0" w:space="0" w:color="auto"/>
              </w:divBdr>
              <w:divsChild>
                <w:div w:id="1960915595">
                  <w:marLeft w:val="0"/>
                  <w:marRight w:val="0"/>
                  <w:marTop w:val="0"/>
                  <w:marBottom w:val="0"/>
                  <w:divBdr>
                    <w:top w:val="none" w:sz="0" w:space="0" w:color="auto"/>
                    <w:left w:val="none" w:sz="0" w:space="0" w:color="auto"/>
                    <w:bottom w:val="none" w:sz="0" w:space="0" w:color="auto"/>
                    <w:right w:val="none" w:sz="0" w:space="0" w:color="auto"/>
                  </w:divBdr>
                  <w:divsChild>
                    <w:div w:id="239752041">
                      <w:marLeft w:val="0"/>
                      <w:marRight w:val="0"/>
                      <w:marTop w:val="0"/>
                      <w:marBottom w:val="0"/>
                      <w:divBdr>
                        <w:top w:val="none" w:sz="0" w:space="0" w:color="auto"/>
                        <w:left w:val="none" w:sz="0" w:space="0" w:color="auto"/>
                        <w:bottom w:val="none" w:sz="0" w:space="0" w:color="auto"/>
                        <w:right w:val="none" w:sz="0" w:space="0" w:color="auto"/>
                      </w:divBdr>
                      <w:divsChild>
                        <w:div w:id="1644850180">
                          <w:marLeft w:val="0"/>
                          <w:marRight w:val="0"/>
                          <w:marTop w:val="0"/>
                          <w:marBottom w:val="0"/>
                          <w:divBdr>
                            <w:top w:val="none" w:sz="0" w:space="0" w:color="auto"/>
                            <w:left w:val="none" w:sz="0" w:space="0" w:color="auto"/>
                            <w:bottom w:val="none" w:sz="0" w:space="0" w:color="auto"/>
                            <w:right w:val="none" w:sz="0" w:space="0" w:color="auto"/>
                          </w:divBdr>
                          <w:divsChild>
                            <w:div w:id="11965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651785">
      <w:bodyDiv w:val="1"/>
      <w:marLeft w:val="0"/>
      <w:marRight w:val="0"/>
      <w:marTop w:val="0"/>
      <w:marBottom w:val="0"/>
      <w:divBdr>
        <w:top w:val="none" w:sz="0" w:space="0" w:color="auto"/>
        <w:left w:val="none" w:sz="0" w:space="0" w:color="auto"/>
        <w:bottom w:val="none" w:sz="0" w:space="0" w:color="auto"/>
        <w:right w:val="none" w:sz="0" w:space="0" w:color="auto"/>
      </w:divBdr>
      <w:divsChild>
        <w:div w:id="574125635">
          <w:marLeft w:val="0"/>
          <w:marRight w:val="0"/>
          <w:marTop w:val="0"/>
          <w:marBottom w:val="0"/>
          <w:divBdr>
            <w:top w:val="none" w:sz="0" w:space="0" w:color="auto"/>
            <w:left w:val="none" w:sz="0" w:space="0" w:color="auto"/>
            <w:bottom w:val="none" w:sz="0" w:space="0" w:color="auto"/>
            <w:right w:val="none" w:sz="0" w:space="0" w:color="auto"/>
          </w:divBdr>
          <w:divsChild>
            <w:div w:id="515850239">
              <w:marLeft w:val="0"/>
              <w:marRight w:val="0"/>
              <w:marTop w:val="0"/>
              <w:marBottom w:val="0"/>
              <w:divBdr>
                <w:top w:val="none" w:sz="0" w:space="0" w:color="auto"/>
                <w:left w:val="none" w:sz="0" w:space="0" w:color="auto"/>
                <w:bottom w:val="none" w:sz="0" w:space="0" w:color="auto"/>
                <w:right w:val="none" w:sz="0" w:space="0" w:color="auto"/>
              </w:divBdr>
              <w:divsChild>
                <w:div w:id="1800026594">
                  <w:marLeft w:val="0"/>
                  <w:marRight w:val="0"/>
                  <w:marTop w:val="0"/>
                  <w:marBottom w:val="0"/>
                  <w:divBdr>
                    <w:top w:val="none" w:sz="0" w:space="0" w:color="auto"/>
                    <w:left w:val="none" w:sz="0" w:space="0" w:color="auto"/>
                    <w:bottom w:val="none" w:sz="0" w:space="0" w:color="auto"/>
                    <w:right w:val="none" w:sz="0" w:space="0" w:color="auto"/>
                  </w:divBdr>
                  <w:divsChild>
                    <w:div w:id="197937887">
                      <w:marLeft w:val="0"/>
                      <w:marRight w:val="0"/>
                      <w:marTop w:val="0"/>
                      <w:marBottom w:val="0"/>
                      <w:divBdr>
                        <w:top w:val="none" w:sz="0" w:space="0" w:color="auto"/>
                        <w:left w:val="none" w:sz="0" w:space="0" w:color="auto"/>
                        <w:bottom w:val="none" w:sz="0" w:space="0" w:color="auto"/>
                        <w:right w:val="none" w:sz="0" w:space="0" w:color="auto"/>
                      </w:divBdr>
                      <w:divsChild>
                        <w:div w:id="497887495">
                          <w:marLeft w:val="0"/>
                          <w:marRight w:val="0"/>
                          <w:marTop w:val="0"/>
                          <w:marBottom w:val="0"/>
                          <w:divBdr>
                            <w:top w:val="none" w:sz="0" w:space="0" w:color="auto"/>
                            <w:left w:val="none" w:sz="0" w:space="0" w:color="auto"/>
                            <w:bottom w:val="none" w:sz="0" w:space="0" w:color="auto"/>
                            <w:right w:val="none" w:sz="0" w:space="0" w:color="auto"/>
                          </w:divBdr>
                          <w:divsChild>
                            <w:div w:id="5058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874265">
      <w:bodyDiv w:val="1"/>
      <w:marLeft w:val="0"/>
      <w:marRight w:val="0"/>
      <w:marTop w:val="0"/>
      <w:marBottom w:val="0"/>
      <w:divBdr>
        <w:top w:val="none" w:sz="0" w:space="0" w:color="auto"/>
        <w:left w:val="none" w:sz="0" w:space="0" w:color="auto"/>
        <w:bottom w:val="none" w:sz="0" w:space="0" w:color="auto"/>
        <w:right w:val="none" w:sz="0" w:space="0" w:color="auto"/>
      </w:divBdr>
    </w:div>
    <w:div w:id="494420699">
      <w:bodyDiv w:val="1"/>
      <w:marLeft w:val="0"/>
      <w:marRight w:val="0"/>
      <w:marTop w:val="0"/>
      <w:marBottom w:val="0"/>
      <w:divBdr>
        <w:top w:val="none" w:sz="0" w:space="0" w:color="auto"/>
        <w:left w:val="none" w:sz="0" w:space="0" w:color="auto"/>
        <w:bottom w:val="none" w:sz="0" w:space="0" w:color="auto"/>
        <w:right w:val="none" w:sz="0" w:space="0" w:color="auto"/>
      </w:divBdr>
      <w:divsChild>
        <w:div w:id="1518887750">
          <w:marLeft w:val="0"/>
          <w:marRight w:val="0"/>
          <w:marTop w:val="0"/>
          <w:marBottom w:val="0"/>
          <w:divBdr>
            <w:top w:val="none" w:sz="0" w:space="0" w:color="auto"/>
            <w:left w:val="none" w:sz="0" w:space="0" w:color="auto"/>
            <w:bottom w:val="none" w:sz="0" w:space="0" w:color="auto"/>
            <w:right w:val="none" w:sz="0" w:space="0" w:color="auto"/>
          </w:divBdr>
          <w:divsChild>
            <w:div w:id="213783395">
              <w:marLeft w:val="0"/>
              <w:marRight w:val="0"/>
              <w:marTop w:val="0"/>
              <w:marBottom w:val="0"/>
              <w:divBdr>
                <w:top w:val="none" w:sz="0" w:space="0" w:color="auto"/>
                <w:left w:val="none" w:sz="0" w:space="0" w:color="auto"/>
                <w:bottom w:val="none" w:sz="0" w:space="0" w:color="auto"/>
                <w:right w:val="none" w:sz="0" w:space="0" w:color="auto"/>
              </w:divBdr>
              <w:divsChild>
                <w:div w:id="1044715107">
                  <w:marLeft w:val="0"/>
                  <w:marRight w:val="0"/>
                  <w:marTop w:val="0"/>
                  <w:marBottom w:val="0"/>
                  <w:divBdr>
                    <w:top w:val="none" w:sz="0" w:space="0" w:color="auto"/>
                    <w:left w:val="none" w:sz="0" w:space="0" w:color="auto"/>
                    <w:bottom w:val="none" w:sz="0" w:space="0" w:color="auto"/>
                    <w:right w:val="none" w:sz="0" w:space="0" w:color="auto"/>
                  </w:divBdr>
                </w:div>
                <w:div w:id="1683782352">
                  <w:marLeft w:val="0"/>
                  <w:marRight w:val="0"/>
                  <w:marTop w:val="0"/>
                  <w:marBottom w:val="0"/>
                  <w:divBdr>
                    <w:top w:val="none" w:sz="0" w:space="0" w:color="auto"/>
                    <w:left w:val="none" w:sz="0" w:space="0" w:color="auto"/>
                    <w:bottom w:val="none" w:sz="0" w:space="0" w:color="auto"/>
                    <w:right w:val="none" w:sz="0" w:space="0" w:color="auto"/>
                  </w:divBdr>
                </w:div>
                <w:div w:id="826943278">
                  <w:marLeft w:val="0"/>
                  <w:marRight w:val="0"/>
                  <w:marTop w:val="0"/>
                  <w:marBottom w:val="0"/>
                  <w:divBdr>
                    <w:top w:val="none" w:sz="0" w:space="0" w:color="auto"/>
                    <w:left w:val="none" w:sz="0" w:space="0" w:color="auto"/>
                    <w:bottom w:val="none" w:sz="0" w:space="0" w:color="auto"/>
                    <w:right w:val="none" w:sz="0" w:space="0" w:color="auto"/>
                  </w:divBdr>
                </w:div>
                <w:div w:id="678848128">
                  <w:marLeft w:val="0"/>
                  <w:marRight w:val="0"/>
                  <w:marTop w:val="0"/>
                  <w:marBottom w:val="0"/>
                  <w:divBdr>
                    <w:top w:val="none" w:sz="0" w:space="0" w:color="auto"/>
                    <w:left w:val="none" w:sz="0" w:space="0" w:color="auto"/>
                    <w:bottom w:val="none" w:sz="0" w:space="0" w:color="auto"/>
                    <w:right w:val="none" w:sz="0" w:space="0" w:color="auto"/>
                  </w:divBdr>
                </w:div>
                <w:div w:id="1901942876">
                  <w:marLeft w:val="0"/>
                  <w:marRight w:val="0"/>
                  <w:marTop w:val="0"/>
                  <w:marBottom w:val="0"/>
                  <w:divBdr>
                    <w:top w:val="none" w:sz="0" w:space="0" w:color="auto"/>
                    <w:left w:val="none" w:sz="0" w:space="0" w:color="auto"/>
                    <w:bottom w:val="none" w:sz="0" w:space="0" w:color="auto"/>
                    <w:right w:val="none" w:sz="0" w:space="0" w:color="auto"/>
                  </w:divBdr>
                </w:div>
                <w:div w:id="1846046075">
                  <w:marLeft w:val="0"/>
                  <w:marRight w:val="0"/>
                  <w:marTop w:val="0"/>
                  <w:marBottom w:val="0"/>
                  <w:divBdr>
                    <w:top w:val="none" w:sz="0" w:space="0" w:color="auto"/>
                    <w:left w:val="none" w:sz="0" w:space="0" w:color="auto"/>
                    <w:bottom w:val="none" w:sz="0" w:space="0" w:color="auto"/>
                    <w:right w:val="none" w:sz="0" w:space="0" w:color="auto"/>
                  </w:divBdr>
                </w:div>
                <w:div w:id="676537033">
                  <w:marLeft w:val="0"/>
                  <w:marRight w:val="0"/>
                  <w:marTop w:val="0"/>
                  <w:marBottom w:val="0"/>
                  <w:divBdr>
                    <w:top w:val="none" w:sz="0" w:space="0" w:color="auto"/>
                    <w:left w:val="none" w:sz="0" w:space="0" w:color="auto"/>
                    <w:bottom w:val="none" w:sz="0" w:space="0" w:color="auto"/>
                    <w:right w:val="none" w:sz="0" w:space="0" w:color="auto"/>
                  </w:divBdr>
                </w:div>
                <w:div w:id="23214396">
                  <w:marLeft w:val="0"/>
                  <w:marRight w:val="0"/>
                  <w:marTop w:val="0"/>
                  <w:marBottom w:val="0"/>
                  <w:divBdr>
                    <w:top w:val="none" w:sz="0" w:space="0" w:color="auto"/>
                    <w:left w:val="none" w:sz="0" w:space="0" w:color="auto"/>
                    <w:bottom w:val="none" w:sz="0" w:space="0" w:color="auto"/>
                    <w:right w:val="none" w:sz="0" w:space="0" w:color="auto"/>
                  </w:divBdr>
                </w:div>
                <w:div w:id="1054044894">
                  <w:marLeft w:val="0"/>
                  <w:marRight w:val="0"/>
                  <w:marTop w:val="0"/>
                  <w:marBottom w:val="0"/>
                  <w:divBdr>
                    <w:top w:val="none" w:sz="0" w:space="0" w:color="auto"/>
                    <w:left w:val="none" w:sz="0" w:space="0" w:color="auto"/>
                    <w:bottom w:val="none" w:sz="0" w:space="0" w:color="auto"/>
                    <w:right w:val="none" w:sz="0" w:space="0" w:color="auto"/>
                  </w:divBdr>
                </w:div>
                <w:div w:id="1177694165">
                  <w:marLeft w:val="0"/>
                  <w:marRight w:val="0"/>
                  <w:marTop w:val="0"/>
                  <w:marBottom w:val="0"/>
                  <w:divBdr>
                    <w:top w:val="none" w:sz="0" w:space="0" w:color="auto"/>
                    <w:left w:val="none" w:sz="0" w:space="0" w:color="auto"/>
                    <w:bottom w:val="none" w:sz="0" w:space="0" w:color="auto"/>
                    <w:right w:val="none" w:sz="0" w:space="0" w:color="auto"/>
                  </w:divBdr>
                </w:div>
                <w:div w:id="107164901">
                  <w:marLeft w:val="0"/>
                  <w:marRight w:val="0"/>
                  <w:marTop w:val="0"/>
                  <w:marBottom w:val="0"/>
                  <w:divBdr>
                    <w:top w:val="none" w:sz="0" w:space="0" w:color="auto"/>
                    <w:left w:val="none" w:sz="0" w:space="0" w:color="auto"/>
                    <w:bottom w:val="none" w:sz="0" w:space="0" w:color="auto"/>
                    <w:right w:val="none" w:sz="0" w:space="0" w:color="auto"/>
                  </w:divBdr>
                </w:div>
                <w:div w:id="1012028836">
                  <w:marLeft w:val="0"/>
                  <w:marRight w:val="0"/>
                  <w:marTop w:val="0"/>
                  <w:marBottom w:val="0"/>
                  <w:divBdr>
                    <w:top w:val="none" w:sz="0" w:space="0" w:color="auto"/>
                    <w:left w:val="none" w:sz="0" w:space="0" w:color="auto"/>
                    <w:bottom w:val="none" w:sz="0" w:space="0" w:color="auto"/>
                    <w:right w:val="none" w:sz="0" w:space="0" w:color="auto"/>
                  </w:divBdr>
                </w:div>
                <w:div w:id="203178726">
                  <w:marLeft w:val="0"/>
                  <w:marRight w:val="0"/>
                  <w:marTop w:val="0"/>
                  <w:marBottom w:val="0"/>
                  <w:divBdr>
                    <w:top w:val="none" w:sz="0" w:space="0" w:color="auto"/>
                    <w:left w:val="none" w:sz="0" w:space="0" w:color="auto"/>
                    <w:bottom w:val="none" w:sz="0" w:space="0" w:color="auto"/>
                    <w:right w:val="none" w:sz="0" w:space="0" w:color="auto"/>
                  </w:divBdr>
                </w:div>
                <w:div w:id="21323437">
                  <w:marLeft w:val="0"/>
                  <w:marRight w:val="0"/>
                  <w:marTop w:val="0"/>
                  <w:marBottom w:val="0"/>
                  <w:divBdr>
                    <w:top w:val="none" w:sz="0" w:space="0" w:color="auto"/>
                    <w:left w:val="none" w:sz="0" w:space="0" w:color="auto"/>
                    <w:bottom w:val="none" w:sz="0" w:space="0" w:color="auto"/>
                    <w:right w:val="none" w:sz="0" w:space="0" w:color="auto"/>
                  </w:divBdr>
                </w:div>
                <w:div w:id="1173030316">
                  <w:marLeft w:val="0"/>
                  <w:marRight w:val="0"/>
                  <w:marTop w:val="0"/>
                  <w:marBottom w:val="0"/>
                  <w:divBdr>
                    <w:top w:val="none" w:sz="0" w:space="0" w:color="auto"/>
                    <w:left w:val="none" w:sz="0" w:space="0" w:color="auto"/>
                    <w:bottom w:val="none" w:sz="0" w:space="0" w:color="auto"/>
                    <w:right w:val="none" w:sz="0" w:space="0" w:color="auto"/>
                  </w:divBdr>
                </w:div>
                <w:div w:id="588194079">
                  <w:marLeft w:val="0"/>
                  <w:marRight w:val="0"/>
                  <w:marTop w:val="0"/>
                  <w:marBottom w:val="0"/>
                  <w:divBdr>
                    <w:top w:val="none" w:sz="0" w:space="0" w:color="auto"/>
                    <w:left w:val="none" w:sz="0" w:space="0" w:color="auto"/>
                    <w:bottom w:val="none" w:sz="0" w:space="0" w:color="auto"/>
                    <w:right w:val="none" w:sz="0" w:space="0" w:color="auto"/>
                  </w:divBdr>
                </w:div>
                <w:div w:id="10630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941">
          <w:marLeft w:val="0"/>
          <w:marRight w:val="0"/>
          <w:marTop w:val="0"/>
          <w:marBottom w:val="0"/>
          <w:divBdr>
            <w:top w:val="none" w:sz="0" w:space="0" w:color="auto"/>
            <w:left w:val="none" w:sz="0" w:space="0" w:color="auto"/>
            <w:bottom w:val="none" w:sz="0" w:space="0" w:color="auto"/>
            <w:right w:val="none" w:sz="0" w:space="0" w:color="auto"/>
          </w:divBdr>
        </w:div>
        <w:div w:id="778060584">
          <w:marLeft w:val="0"/>
          <w:marRight w:val="0"/>
          <w:marTop w:val="0"/>
          <w:marBottom w:val="0"/>
          <w:divBdr>
            <w:top w:val="none" w:sz="0" w:space="0" w:color="auto"/>
            <w:left w:val="none" w:sz="0" w:space="0" w:color="auto"/>
            <w:bottom w:val="none" w:sz="0" w:space="0" w:color="auto"/>
            <w:right w:val="none" w:sz="0" w:space="0" w:color="auto"/>
          </w:divBdr>
        </w:div>
        <w:div w:id="2038850858">
          <w:marLeft w:val="0"/>
          <w:marRight w:val="0"/>
          <w:marTop w:val="0"/>
          <w:marBottom w:val="0"/>
          <w:divBdr>
            <w:top w:val="none" w:sz="0" w:space="0" w:color="auto"/>
            <w:left w:val="none" w:sz="0" w:space="0" w:color="auto"/>
            <w:bottom w:val="none" w:sz="0" w:space="0" w:color="auto"/>
            <w:right w:val="none" w:sz="0" w:space="0" w:color="auto"/>
          </w:divBdr>
        </w:div>
      </w:divsChild>
    </w:div>
    <w:div w:id="508298486">
      <w:bodyDiv w:val="1"/>
      <w:marLeft w:val="0"/>
      <w:marRight w:val="0"/>
      <w:marTop w:val="0"/>
      <w:marBottom w:val="0"/>
      <w:divBdr>
        <w:top w:val="none" w:sz="0" w:space="0" w:color="auto"/>
        <w:left w:val="none" w:sz="0" w:space="0" w:color="auto"/>
        <w:bottom w:val="none" w:sz="0" w:space="0" w:color="auto"/>
        <w:right w:val="none" w:sz="0" w:space="0" w:color="auto"/>
      </w:divBdr>
    </w:div>
    <w:div w:id="623387393">
      <w:bodyDiv w:val="1"/>
      <w:marLeft w:val="0"/>
      <w:marRight w:val="0"/>
      <w:marTop w:val="0"/>
      <w:marBottom w:val="0"/>
      <w:divBdr>
        <w:top w:val="none" w:sz="0" w:space="0" w:color="auto"/>
        <w:left w:val="none" w:sz="0" w:space="0" w:color="auto"/>
        <w:bottom w:val="none" w:sz="0" w:space="0" w:color="auto"/>
        <w:right w:val="none" w:sz="0" w:space="0" w:color="auto"/>
      </w:divBdr>
      <w:divsChild>
        <w:div w:id="727729273">
          <w:marLeft w:val="0"/>
          <w:marRight w:val="0"/>
          <w:marTop w:val="0"/>
          <w:marBottom w:val="0"/>
          <w:divBdr>
            <w:top w:val="none" w:sz="0" w:space="0" w:color="auto"/>
            <w:left w:val="none" w:sz="0" w:space="0" w:color="auto"/>
            <w:bottom w:val="none" w:sz="0" w:space="0" w:color="auto"/>
            <w:right w:val="none" w:sz="0" w:space="0" w:color="auto"/>
          </w:divBdr>
        </w:div>
        <w:div w:id="83888209">
          <w:marLeft w:val="0"/>
          <w:marRight w:val="0"/>
          <w:marTop w:val="0"/>
          <w:marBottom w:val="0"/>
          <w:divBdr>
            <w:top w:val="none" w:sz="0" w:space="0" w:color="auto"/>
            <w:left w:val="none" w:sz="0" w:space="0" w:color="auto"/>
            <w:bottom w:val="none" w:sz="0" w:space="0" w:color="auto"/>
            <w:right w:val="none" w:sz="0" w:space="0" w:color="auto"/>
          </w:divBdr>
        </w:div>
        <w:div w:id="209340471">
          <w:marLeft w:val="0"/>
          <w:marRight w:val="0"/>
          <w:marTop w:val="0"/>
          <w:marBottom w:val="0"/>
          <w:divBdr>
            <w:top w:val="none" w:sz="0" w:space="0" w:color="auto"/>
            <w:left w:val="none" w:sz="0" w:space="0" w:color="auto"/>
            <w:bottom w:val="none" w:sz="0" w:space="0" w:color="auto"/>
            <w:right w:val="none" w:sz="0" w:space="0" w:color="auto"/>
          </w:divBdr>
        </w:div>
        <w:div w:id="2045522441">
          <w:marLeft w:val="0"/>
          <w:marRight w:val="0"/>
          <w:marTop w:val="0"/>
          <w:marBottom w:val="0"/>
          <w:divBdr>
            <w:top w:val="none" w:sz="0" w:space="0" w:color="auto"/>
            <w:left w:val="none" w:sz="0" w:space="0" w:color="auto"/>
            <w:bottom w:val="none" w:sz="0" w:space="0" w:color="auto"/>
            <w:right w:val="none" w:sz="0" w:space="0" w:color="auto"/>
          </w:divBdr>
        </w:div>
        <w:div w:id="494994636">
          <w:marLeft w:val="0"/>
          <w:marRight w:val="0"/>
          <w:marTop w:val="0"/>
          <w:marBottom w:val="0"/>
          <w:divBdr>
            <w:top w:val="none" w:sz="0" w:space="0" w:color="auto"/>
            <w:left w:val="none" w:sz="0" w:space="0" w:color="auto"/>
            <w:bottom w:val="none" w:sz="0" w:space="0" w:color="auto"/>
            <w:right w:val="none" w:sz="0" w:space="0" w:color="auto"/>
          </w:divBdr>
        </w:div>
        <w:div w:id="274018862">
          <w:marLeft w:val="0"/>
          <w:marRight w:val="0"/>
          <w:marTop w:val="0"/>
          <w:marBottom w:val="0"/>
          <w:divBdr>
            <w:top w:val="none" w:sz="0" w:space="0" w:color="auto"/>
            <w:left w:val="none" w:sz="0" w:space="0" w:color="auto"/>
            <w:bottom w:val="none" w:sz="0" w:space="0" w:color="auto"/>
            <w:right w:val="none" w:sz="0" w:space="0" w:color="auto"/>
          </w:divBdr>
        </w:div>
        <w:div w:id="854735700">
          <w:marLeft w:val="0"/>
          <w:marRight w:val="0"/>
          <w:marTop w:val="0"/>
          <w:marBottom w:val="0"/>
          <w:divBdr>
            <w:top w:val="none" w:sz="0" w:space="0" w:color="auto"/>
            <w:left w:val="none" w:sz="0" w:space="0" w:color="auto"/>
            <w:bottom w:val="none" w:sz="0" w:space="0" w:color="auto"/>
            <w:right w:val="none" w:sz="0" w:space="0" w:color="auto"/>
          </w:divBdr>
        </w:div>
        <w:div w:id="406074677">
          <w:marLeft w:val="0"/>
          <w:marRight w:val="0"/>
          <w:marTop w:val="0"/>
          <w:marBottom w:val="0"/>
          <w:divBdr>
            <w:top w:val="none" w:sz="0" w:space="0" w:color="auto"/>
            <w:left w:val="none" w:sz="0" w:space="0" w:color="auto"/>
            <w:bottom w:val="none" w:sz="0" w:space="0" w:color="auto"/>
            <w:right w:val="none" w:sz="0" w:space="0" w:color="auto"/>
          </w:divBdr>
        </w:div>
        <w:div w:id="1246768558">
          <w:marLeft w:val="0"/>
          <w:marRight w:val="0"/>
          <w:marTop w:val="0"/>
          <w:marBottom w:val="0"/>
          <w:divBdr>
            <w:top w:val="none" w:sz="0" w:space="0" w:color="auto"/>
            <w:left w:val="none" w:sz="0" w:space="0" w:color="auto"/>
            <w:bottom w:val="none" w:sz="0" w:space="0" w:color="auto"/>
            <w:right w:val="none" w:sz="0" w:space="0" w:color="auto"/>
          </w:divBdr>
        </w:div>
        <w:div w:id="221721308">
          <w:marLeft w:val="0"/>
          <w:marRight w:val="0"/>
          <w:marTop w:val="0"/>
          <w:marBottom w:val="0"/>
          <w:divBdr>
            <w:top w:val="none" w:sz="0" w:space="0" w:color="auto"/>
            <w:left w:val="none" w:sz="0" w:space="0" w:color="auto"/>
            <w:bottom w:val="none" w:sz="0" w:space="0" w:color="auto"/>
            <w:right w:val="none" w:sz="0" w:space="0" w:color="auto"/>
          </w:divBdr>
        </w:div>
        <w:div w:id="1163858580">
          <w:marLeft w:val="0"/>
          <w:marRight w:val="0"/>
          <w:marTop w:val="0"/>
          <w:marBottom w:val="0"/>
          <w:divBdr>
            <w:top w:val="none" w:sz="0" w:space="0" w:color="auto"/>
            <w:left w:val="none" w:sz="0" w:space="0" w:color="auto"/>
            <w:bottom w:val="none" w:sz="0" w:space="0" w:color="auto"/>
            <w:right w:val="none" w:sz="0" w:space="0" w:color="auto"/>
          </w:divBdr>
        </w:div>
        <w:div w:id="1442534477">
          <w:marLeft w:val="0"/>
          <w:marRight w:val="0"/>
          <w:marTop w:val="0"/>
          <w:marBottom w:val="0"/>
          <w:divBdr>
            <w:top w:val="none" w:sz="0" w:space="0" w:color="auto"/>
            <w:left w:val="none" w:sz="0" w:space="0" w:color="auto"/>
            <w:bottom w:val="none" w:sz="0" w:space="0" w:color="auto"/>
            <w:right w:val="none" w:sz="0" w:space="0" w:color="auto"/>
          </w:divBdr>
        </w:div>
      </w:divsChild>
    </w:div>
    <w:div w:id="677462498">
      <w:bodyDiv w:val="1"/>
      <w:marLeft w:val="0"/>
      <w:marRight w:val="0"/>
      <w:marTop w:val="0"/>
      <w:marBottom w:val="0"/>
      <w:divBdr>
        <w:top w:val="none" w:sz="0" w:space="0" w:color="auto"/>
        <w:left w:val="none" w:sz="0" w:space="0" w:color="auto"/>
        <w:bottom w:val="none" w:sz="0" w:space="0" w:color="auto"/>
        <w:right w:val="none" w:sz="0" w:space="0" w:color="auto"/>
      </w:divBdr>
    </w:div>
    <w:div w:id="685519610">
      <w:bodyDiv w:val="1"/>
      <w:marLeft w:val="0"/>
      <w:marRight w:val="0"/>
      <w:marTop w:val="0"/>
      <w:marBottom w:val="0"/>
      <w:divBdr>
        <w:top w:val="none" w:sz="0" w:space="0" w:color="auto"/>
        <w:left w:val="none" w:sz="0" w:space="0" w:color="auto"/>
        <w:bottom w:val="none" w:sz="0" w:space="0" w:color="auto"/>
        <w:right w:val="none" w:sz="0" w:space="0" w:color="auto"/>
      </w:divBdr>
      <w:divsChild>
        <w:div w:id="496850073">
          <w:marLeft w:val="0"/>
          <w:marRight w:val="0"/>
          <w:marTop w:val="0"/>
          <w:marBottom w:val="0"/>
          <w:divBdr>
            <w:top w:val="none" w:sz="0" w:space="0" w:color="auto"/>
            <w:left w:val="none" w:sz="0" w:space="0" w:color="auto"/>
            <w:bottom w:val="none" w:sz="0" w:space="0" w:color="auto"/>
            <w:right w:val="none" w:sz="0" w:space="0" w:color="auto"/>
          </w:divBdr>
          <w:divsChild>
            <w:div w:id="567106954">
              <w:marLeft w:val="0"/>
              <w:marRight w:val="0"/>
              <w:marTop w:val="0"/>
              <w:marBottom w:val="0"/>
              <w:divBdr>
                <w:top w:val="none" w:sz="0" w:space="0" w:color="auto"/>
                <w:left w:val="none" w:sz="0" w:space="0" w:color="auto"/>
                <w:bottom w:val="none" w:sz="0" w:space="0" w:color="auto"/>
                <w:right w:val="none" w:sz="0" w:space="0" w:color="auto"/>
              </w:divBdr>
              <w:divsChild>
                <w:div w:id="13503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328">
          <w:marLeft w:val="0"/>
          <w:marRight w:val="0"/>
          <w:marTop w:val="0"/>
          <w:marBottom w:val="0"/>
          <w:divBdr>
            <w:top w:val="none" w:sz="0" w:space="0" w:color="auto"/>
            <w:left w:val="none" w:sz="0" w:space="0" w:color="auto"/>
            <w:bottom w:val="none" w:sz="0" w:space="0" w:color="auto"/>
            <w:right w:val="none" w:sz="0" w:space="0" w:color="auto"/>
          </w:divBdr>
          <w:divsChild>
            <w:div w:id="1703282915">
              <w:marLeft w:val="0"/>
              <w:marRight w:val="0"/>
              <w:marTop w:val="0"/>
              <w:marBottom w:val="0"/>
              <w:divBdr>
                <w:top w:val="none" w:sz="0" w:space="0" w:color="auto"/>
                <w:left w:val="none" w:sz="0" w:space="0" w:color="auto"/>
                <w:bottom w:val="none" w:sz="0" w:space="0" w:color="auto"/>
                <w:right w:val="none" w:sz="0" w:space="0" w:color="auto"/>
              </w:divBdr>
              <w:divsChild>
                <w:div w:id="1816216083">
                  <w:marLeft w:val="0"/>
                  <w:marRight w:val="0"/>
                  <w:marTop w:val="0"/>
                  <w:marBottom w:val="0"/>
                  <w:divBdr>
                    <w:top w:val="none" w:sz="0" w:space="0" w:color="auto"/>
                    <w:left w:val="none" w:sz="0" w:space="0" w:color="auto"/>
                    <w:bottom w:val="none" w:sz="0" w:space="0" w:color="auto"/>
                    <w:right w:val="none" w:sz="0" w:space="0" w:color="auto"/>
                  </w:divBdr>
                  <w:divsChild>
                    <w:div w:id="656030764">
                      <w:marLeft w:val="0"/>
                      <w:marRight w:val="0"/>
                      <w:marTop w:val="0"/>
                      <w:marBottom w:val="0"/>
                      <w:divBdr>
                        <w:top w:val="none" w:sz="0" w:space="0" w:color="auto"/>
                        <w:left w:val="none" w:sz="0" w:space="0" w:color="auto"/>
                        <w:bottom w:val="none" w:sz="0" w:space="0" w:color="auto"/>
                        <w:right w:val="none" w:sz="0" w:space="0" w:color="auto"/>
                      </w:divBdr>
                      <w:divsChild>
                        <w:div w:id="369887467">
                          <w:marLeft w:val="0"/>
                          <w:marRight w:val="0"/>
                          <w:marTop w:val="0"/>
                          <w:marBottom w:val="0"/>
                          <w:divBdr>
                            <w:top w:val="none" w:sz="0" w:space="0" w:color="auto"/>
                            <w:left w:val="none" w:sz="0" w:space="0" w:color="auto"/>
                            <w:bottom w:val="none" w:sz="0" w:space="0" w:color="auto"/>
                            <w:right w:val="none" w:sz="0" w:space="0" w:color="auto"/>
                          </w:divBdr>
                          <w:divsChild>
                            <w:div w:id="2813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677757">
      <w:bodyDiv w:val="1"/>
      <w:marLeft w:val="0"/>
      <w:marRight w:val="0"/>
      <w:marTop w:val="0"/>
      <w:marBottom w:val="0"/>
      <w:divBdr>
        <w:top w:val="none" w:sz="0" w:space="0" w:color="auto"/>
        <w:left w:val="none" w:sz="0" w:space="0" w:color="auto"/>
        <w:bottom w:val="none" w:sz="0" w:space="0" w:color="auto"/>
        <w:right w:val="none" w:sz="0" w:space="0" w:color="auto"/>
      </w:divBdr>
      <w:divsChild>
        <w:div w:id="1569727634">
          <w:marLeft w:val="0"/>
          <w:marRight w:val="0"/>
          <w:marTop w:val="0"/>
          <w:marBottom w:val="0"/>
          <w:divBdr>
            <w:top w:val="none" w:sz="0" w:space="0" w:color="auto"/>
            <w:left w:val="none" w:sz="0" w:space="0" w:color="auto"/>
            <w:bottom w:val="none" w:sz="0" w:space="0" w:color="auto"/>
            <w:right w:val="none" w:sz="0" w:space="0" w:color="auto"/>
          </w:divBdr>
        </w:div>
        <w:div w:id="1959487796">
          <w:marLeft w:val="0"/>
          <w:marRight w:val="0"/>
          <w:marTop w:val="0"/>
          <w:marBottom w:val="0"/>
          <w:divBdr>
            <w:top w:val="none" w:sz="0" w:space="0" w:color="auto"/>
            <w:left w:val="none" w:sz="0" w:space="0" w:color="auto"/>
            <w:bottom w:val="none" w:sz="0" w:space="0" w:color="auto"/>
            <w:right w:val="none" w:sz="0" w:space="0" w:color="auto"/>
          </w:divBdr>
        </w:div>
        <w:div w:id="222449743">
          <w:marLeft w:val="0"/>
          <w:marRight w:val="0"/>
          <w:marTop w:val="0"/>
          <w:marBottom w:val="0"/>
          <w:divBdr>
            <w:top w:val="none" w:sz="0" w:space="0" w:color="auto"/>
            <w:left w:val="none" w:sz="0" w:space="0" w:color="auto"/>
            <w:bottom w:val="none" w:sz="0" w:space="0" w:color="auto"/>
            <w:right w:val="none" w:sz="0" w:space="0" w:color="auto"/>
          </w:divBdr>
        </w:div>
        <w:div w:id="354431251">
          <w:marLeft w:val="0"/>
          <w:marRight w:val="0"/>
          <w:marTop w:val="0"/>
          <w:marBottom w:val="0"/>
          <w:divBdr>
            <w:top w:val="none" w:sz="0" w:space="0" w:color="auto"/>
            <w:left w:val="none" w:sz="0" w:space="0" w:color="auto"/>
            <w:bottom w:val="none" w:sz="0" w:space="0" w:color="auto"/>
            <w:right w:val="none" w:sz="0" w:space="0" w:color="auto"/>
          </w:divBdr>
        </w:div>
        <w:div w:id="1130592541">
          <w:marLeft w:val="0"/>
          <w:marRight w:val="0"/>
          <w:marTop w:val="0"/>
          <w:marBottom w:val="0"/>
          <w:divBdr>
            <w:top w:val="none" w:sz="0" w:space="0" w:color="auto"/>
            <w:left w:val="none" w:sz="0" w:space="0" w:color="auto"/>
            <w:bottom w:val="none" w:sz="0" w:space="0" w:color="auto"/>
            <w:right w:val="none" w:sz="0" w:space="0" w:color="auto"/>
          </w:divBdr>
        </w:div>
        <w:div w:id="1824657527">
          <w:marLeft w:val="0"/>
          <w:marRight w:val="0"/>
          <w:marTop w:val="0"/>
          <w:marBottom w:val="0"/>
          <w:divBdr>
            <w:top w:val="none" w:sz="0" w:space="0" w:color="auto"/>
            <w:left w:val="none" w:sz="0" w:space="0" w:color="auto"/>
            <w:bottom w:val="none" w:sz="0" w:space="0" w:color="auto"/>
            <w:right w:val="none" w:sz="0" w:space="0" w:color="auto"/>
          </w:divBdr>
        </w:div>
        <w:div w:id="594747051">
          <w:marLeft w:val="0"/>
          <w:marRight w:val="0"/>
          <w:marTop w:val="0"/>
          <w:marBottom w:val="0"/>
          <w:divBdr>
            <w:top w:val="none" w:sz="0" w:space="0" w:color="auto"/>
            <w:left w:val="none" w:sz="0" w:space="0" w:color="auto"/>
            <w:bottom w:val="none" w:sz="0" w:space="0" w:color="auto"/>
            <w:right w:val="none" w:sz="0" w:space="0" w:color="auto"/>
          </w:divBdr>
        </w:div>
        <w:div w:id="670182695">
          <w:marLeft w:val="0"/>
          <w:marRight w:val="0"/>
          <w:marTop w:val="0"/>
          <w:marBottom w:val="0"/>
          <w:divBdr>
            <w:top w:val="none" w:sz="0" w:space="0" w:color="auto"/>
            <w:left w:val="none" w:sz="0" w:space="0" w:color="auto"/>
            <w:bottom w:val="none" w:sz="0" w:space="0" w:color="auto"/>
            <w:right w:val="none" w:sz="0" w:space="0" w:color="auto"/>
          </w:divBdr>
        </w:div>
        <w:div w:id="1056003185">
          <w:marLeft w:val="0"/>
          <w:marRight w:val="0"/>
          <w:marTop w:val="0"/>
          <w:marBottom w:val="0"/>
          <w:divBdr>
            <w:top w:val="none" w:sz="0" w:space="0" w:color="auto"/>
            <w:left w:val="none" w:sz="0" w:space="0" w:color="auto"/>
            <w:bottom w:val="none" w:sz="0" w:space="0" w:color="auto"/>
            <w:right w:val="none" w:sz="0" w:space="0" w:color="auto"/>
          </w:divBdr>
        </w:div>
        <w:div w:id="583028406">
          <w:marLeft w:val="0"/>
          <w:marRight w:val="0"/>
          <w:marTop w:val="0"/>
          <w:marBottom w:val="0"/>
          <w:divBdr>
            <w:top w:val="none" w:sz="0" w:space="0" w:color="auto"/>
            <w:left w:val="none" w:sz="0" w:space="0" w:color="auto"/>
            <w:bottom w:val="none" w:sz="0" w:space="0" w:color="auto"/>
            <w:right w:val="none" w:sz="0" w:space="0" w:color="auto"/>
          </w:divBdr>
        </w:div>
        <w:div w:id="993678420">
          <w:marLeft w:val="0"/>
          <w:marRight w:val="0"/>
          <w:marTop w:val="0"/>
          <w:marBottom w:val="0"/>
          <w:divBdr>
            <w:top w:val="none" w:sz="0" w:space="0" w:color="auto"/>
            <w:left w:val="none" w:sz="0" w:space="0" w:color="auto"/>
            <w:bottom w:val="none" w:sz="0" w:space="0" w:color="auto"/>
            <w:right w:val="none" w:sz="0" w:space="0" w:color="auto"/>
          </w:divBdr>
        </w:div>
        <w:div w:id="846947530">
          <w:marLeft w:val="0"/>
          <w:marRight w:val="0"/>
          <w:marTop w:val="0"/>
          <w:marBottom w:val="0"/>
          <w:divBdr>
            <w:top w:val="none" w:sz="0" w:space="0" w:color="auto"/>
            <w:left w:val="none" w:sz="0" w:space="0" w:color="auto"/>
            <w:bottom w:val="none" w:sz="0" w:space="0" w:color="auto"/>
            <w:right w:val="none" w:sz="0" w:space="0" w:color="auto"/>
          </w:divBdr>
        </w:div>
        <w:div w:id="1164200932">
          <w:marLeft w:val="0"/>
          <w:marRight w:val="0"/>
          <w:marTop w:val="0"/>
          <w:marBottom w:val="0"/>
          <w:divBdr>
            <w:top w:val="none" w:sz="0" w:space="0" w:color="auto"/>
            <w:left w:val="none" w:sz="0" w:space="0" w:color="auto"/>
            <w:bottom w:val="none" w:sz="0" w:space="0" w:color="auto"/>
            <w:right w:val="none" w:sz="0" w:space="0" w:color="auto"/>
          </w:divBdr>
        </w:div>
        <w:div w:id="2048725078">
          <w:marLeft w:val="0"/>
          <w:marRight w:val="0"/>
          <w:marTop w:val="0"/>
          <w:marBottom w:val="0"/>
          <w:divBdr>
            <w:top w:val="none" w:sz="0" w:space="0" w:color="auto"/>
            <w:left w:val="none" w:sz="0" w:space="0" w:color="auto"/>
            <w:bottom w:val="none" w:sz="0" w:space="0" w:color="auto"/>
            <w:right w:val="none" w:sz="0" w:space="0" w:color="auto"/>
          </w:divBdr>
        </w:div>
        <w:div w:id="1373268524">
          <w:marLeft w:val="0"/>
          <w:marRight w:val="0"/>
          <w:marTop w:val="0"/>
          <w:marBottom w:val="0"/>
          <w:divBdr>
            <w:top w:val="none" w:sz="0" w:space="0" w:color="auto"/>
            <w:left w:val="none" w:sz="0" w:space="0" w:color="auto"/>
            <w:bottom w:val="none" w:sz="0" w:space="0" w:color="auto"/>
            <w:right w:val="none" w:sz="0" w:space="0" w:color="auto"/>
          </w:divBdr>
        </w:div>
        <w:div w:id="1057049965">
          <w:marLeft w:val="0"/>
          <w:marRight w:val="0"/>
          <w:marTop w:val="0"/>
          <w:marBottom w:val="0"/>
          <w:divBdr>
            <w:top w:val="none" w:sz="0" w:space="0" w:color="auto"/>
            <w:left w:val="none" w:sz="0" w:space="0" w:color="auto"/>
            <w:bottom w:val="none" w:sz="0" w:space="0" w:color="auto"/>
            <w:right w:val="none" w:sz="0" w:space="0" w:color="auto"/>
          </w:divBdr>
        </w:div>
        <w:div w:id="1951088827">
          <w:marLeft w:val="0"/>
          <w:marRight w:val="0"/>
          <w:marTop w:val="0"/>
          <w:marBottom w:val="0"/>
          <w:divBdr>
            <w:top w:val="none" w:sz="0" w:space="0" w:color="auto"/>
            <w:left w:val="none" w:sz="0" w:space="0" w:color="auto"/>
            <w:bottom w:val="none" w:sz="0" w:space="0" w:color="auto"/>
            <w:right w:val="none" w:sz="0" w:space="0" w:color="auto"/>
          </w:divBdr>
        </w:div>
        <w:div w:id="1753697185">
          <w:marLeft w:val="0"/>
          <w:marRight w:val="0"/>
          <w:marTop w:val="0"/>
          <w:marBottom w:val="0"/>
          <w:divBdr>
            <w:top w:val="none" w:sz="0" w:space="0" w:color="auto"/>
            <w:left w:val="none" w:sz="0" w:space="0" w:color="auto"/>
            <w:bottom w:val="none" w:sz="0" w:space="0" w:color="auto"/>
            <w:right w:val="none" w:sz="0" w:space="0" w:color="auto"/>
          </w:divBdr>
        </w:div>
        <w:div w:id="16007094">
          <w:marLeft w:val="0"/>
          <w:marRight w:val="0"/>
          <w:marTop w:val="0"/>
          <w:marBottom w:val="0"/>
          <w:divBdr>
            <w:top w:val="none" w:sz="0" w:space="0" w:color="auto"/>
            <w:left w:val="none" w:sz="0" w:space="0" w:color="auto"/>
            <w:bottom w:val="none" w:sz="0" w:space="0" w:color="auto"/>
            <w:right w:val="none" w:sz="0" w:space="0" w:color="auto"/>
          </w:divBdr>
        </w:div>
        <w:div w:id="1065030157">
          <w:marLeft w:val="0"/>
          <w:marRight w:val="0"/>
          <w:marTop w:val="0"/>
          <w:marBottom w:val="0"/>
          <w:divBdr>
            <w:top w:val="none" w:sz="0" w:space="0" w:color="auto"/>
            <w:left w:val="none" w:sz="0" w:space="0" w:color="auto"/>
            <w:bottom w:val="none" w:sz="0" w:space="0" w:color="auto"/>
            <w:right w:val="none" w:sz="0" w:space="0" w:color="auto"/>
          </w:divBdr>
        </w:div>
        <w:div w:id="2014213781">
          <w:marLeft w:val="0"/>
          <w:marRight w:val="0"/>
          <w:marTop w:val="0"/>
          <w:marBottom w:val="0"/>
          <w:divBdr>
            <w:top w:val="none" w:sz="0" w:space="0" w:color="auto"/>
            <w:left w:val="none" w:sz="0" w:space="0" w:color="auto"/>
            <w:bottom w:val="none" w:sz="0" w:space="0" w:color="auto"/>
            <w:right w:val="none" w:sz="0" w:space="0" w:color="auto"/>
          </w:divBdr>
        </w:div>
        <w:div w:id="1880511865">
          <w:marLeft w:val="0"/>
          <w:marRight w:val="0"/>
          <w:marTop w:val="0"/>
          <w:marBottom w:val="0"/>
          <w:divBdr>
            <w:top w:val="none" w:sz="0" w:space="0" w:color="auto"/>
            <w:left w:val="none" w:sz="0" w:space="0" w:color="auto"/>
            <w:bottom w:val="none" w:sz="0" w:space="0" w:color="auto"/>
            <w:right w:val="none" w:sz="0" w:space="0" w:color="auto"/>
          </w:divBdr>
        </w:div>
        <w:div w:id="542179605">
          <w:marLeft w:val="0"/>
          <w:marRight w:val="0"/>
          <w:marTop w:val="0"/>
          <w:marBottom w:val="0"/>
          <w:divBdr>
            <w:top w:val="none" w:sz="0" w:space="0" w:color="auto"/>
            <w:left w:val="none" w:sz="0" w:space="0" w:color="auto"/>
            <w:bottom w:val="none" w:sz="0" w:space="0" w:color="auto"/>
            <w:right w:val="none" w:sz="0" w:space="0" w:color="auto"/>
          </w:divBdr>
        </w:div>
        <w:div w:id="332343155">
          <w:marLeft w:val="0"/>
          <w:marRight w:val="0"/>
          <w:marTop w:val="0"/>
          <w:marBottom w:val="0"/>
          <w:divBdr>
            <w:top w:val="none" w:sz="0" w:space="0" w:color="auto"/>
            <w:left w:val="none" w:sz="0" w:space="0" w:color="auto"/>
            <w:bottom w:val="none" w:sz="0" w:space="0" w:color="auto"/>
            <w:right w:val="none" w:sz="0" w:space="0" w:color="auto"/>
          </w:divBdr>
        </w:div>
        <w:div w:id="194319150">
          <w:marLeft w:val="0"/>
          <w:marRight w:val="0"/>
          <w:marTop w:val="0"/>
          <w:marBottom w:val="0"/>
          <w:divBdr>
            <w:top w:val="none" w:sz="0" w:space="0" w:color="auto"/>
            <w:left w:val="none" w:sz="0" w:space="0" w:color="auto"/>
            <w:bottom w:val="none" w:sz="0" w:space="0" w:color="auto"/>
            <w:right w:val="none" w:sz="0" w:space="0" w:color="auto"/>
          </w:divBdr>
        </w:div>
        <w:div w:id="1531187709">
          <w:marLeft w:val="0"/>
          <w:marRight w:val="0"/>
          <w:marTop w:val="0"/>
          <w:marBottom w:val="0"/>
          <w:divBdr>
            <w:top w:val="none" w:sz="0" w:space="0" w:color="auto"/>
            <w:left w:val="none" w:sz="0" w:space="0" w:color="auto"/>
            <w:bottom w:val="none" w:sz="0" w:space="0" w:color="auto"/>
            <w:right w:val="none" w:sz="0" w:space="0" w:color="auto"/>
          </w:divBdr>
        </w:div>
        <w:div w:id="545070413">
          <w:marLeft w:val="0"/>
          <w:marRight w:val="0"/>
          <w:marTop w:val="0"/>
          <w:marBottom w:val="0"/>
          <w:divBdr>
            <w:top w:val="none" w:sz="0" w:space="0" w:color="auto"/>
            <w:left w:val="none" w:sz="0" w:space="0" w:color="auto"/>
            <w:bottom w:val="none" w:sz="0" w:space="0" w:color="auto"/>
            <w:right w:val="none" w:sz="0" w:space="0" w:color="auto"/>
          </w:divBdr>
        </w:div>
        <w:div w:id="686834015">
          <w:marLeft w:val="0"/>
          <w:marRight w:val="0"/>
          <w:marTop w:val="0"/>
          <w:marBottom w:val="0"/>
          <w:divBdr>
            <w:top w:val="none" w:sz="0" w:space="0" w:color="auto"/>
            <w:left w:val="none" w:sz="0" w:space="0" w:color="auto"/>
            <w:bottom w:val="none" w:sz="0" w:space="0" w:color="auto"/>
            <w:right w:val="none" w:sz="0" w:space="0" w:color="auto"/>
          </w:divBdr>
        </w:div>
        <w:div w:id="112597435">
          <w:marLeft w:val="0"/>
          <w:marRight w:val="0"/>
          <w:marTop w:val="0"/>
          <w:marBottom w:val="0"/>
          <w:divBdr>
            <w:top w:val="none" w:sz="0" w:space="0" w:color="auto"/>
            <w:left w:val="none" w:sz="0" w:space="0" w:color="auto"/>
            <w:bottom w:val="none" w:sz="0" w:space="0" w:color="auto"/>
            <w:right w:val="none" w:sz="0" w:space="0" w:color="auto"/>
          </w:divBdr>
        </w:div>
        <w:div w:id="447746901">
          <w:marLeft w:val="0"/>
          <w:marRight w:val="0"/>
          <w:marTop w:val="0"/>
          <w:marBottom w:val="0"/>
          <w:divBdr>
            <w:top w:val="none" w:sz="0" w:space="0" w:color="auto"/>
            <w:left w:val="none" w:sz="0" w:space="0" w:color="auto"/>
            <w:bottom w:val="none" w:sz="0" w:space="0" w:color="auto"/>
            <w:right w:val="none" w:sz="0" w:space="0" w:color="auto"/>
          </w:divBdr>
        </w:div>
        <w:div w:id="1067342319">
          <w:marLeft w:val="0"/>
          <w:marRight w:val="0"/>
          <w:marTop w:val="0"/>
          <w:marBottom w:val="0"/>
          <w:divBdr>
            <w:top w:val="none" w:sz="0" w:space="0" w:color="auto"/>
            <w:left w:val="none" w:sz="0" w:space="0" w:color="auto"/>
            <w:bottom w:val="none" w:sz="0" w:space="0" w:color="auto"/>
            <w:right w:val="none" w:sz="0" w:space="0" w:color="auto"/>
          </w:divBdr>
        </w:div>
        <w:div w:id="1327324017">
          <w:marLeft w:val="0"/>
          <w:marRight w:val="0"/>
          <w:marTop w:val="0"/>
          <w:marBottom w:val="0"/>
          <w:divBdr>
            <w:top w:val="none" w:sz="0" w:space="0" w:color="auto"/>
            <w:left w:val="none" w:sz="0" w:space="0" w:color="auto"/>
            <w:bottom w:val="none" w:sz="0" w:space="0" w:color="auto"/>
            <w:right w:val="none" w:sz="0" w:space="0" w:color="auto"/>
          </w:divBdr>
        </w:div>
        <w:div w:id="650794721">
          <w:marLeft w:val="0"/>
          <w:marRight w:val="0"/>
          <w:marTop w:val="0"/>
          <w:marBottom w:val="0"/>
          <w:divBdr>
            <w:top w:val="none" w:sz="0" w:space="0" w:color="auto"/>
            <w:left w:val="none" w:sz="0" w:space="0" w:color="auto"/>
            <w:bottom w:val="none" w:sz="0" w:space="0" w:color="auto"/>
            <w:right w:val="none" w:sz="0" w:space="0" w:color="auto"/>
          </w:divBdr>
        </w:div>
        <w:div w:id="301352499">
          <w:marLeft w:val="0"/>
          <w:marRight w:val="0"/>
          <w:marTop w:val="0"/>
          <w:marBottom w:val="0"/>
          <w:divBdr>
            <w:top w:val="none" w:sz="0" w:space="0" w:color="auto"/>
            <w:left w:val="none" w:sz="0" w:space="0" w:color="auto"/>
            <w:bottom w:val="none" w:sz="0" w:space="0" w:color="auto"/>
            <w:right w:val="none" w:sz="0" w:space="0" w:color="auto"/>
          </w:divBdr>
        </w:div>
        <w:div w:id="902639360">
          <w:marLeft w:val="0"/>
          <w:marRight w:val="0"/>
          <w:marTop w:val="0"/>
          <w:marBottom w:val="0"/>
          <w:divBdr>
            <w:top w:val="none" w:sz="0" w:space="0" w:color="auto"/>
            <w:left w:val="none" w:sz="0" w:space="0" w:color="auto"/>
            <w:bottom w:val="none" w:sz="0" w:space="0" w:color="auto"/>
            <w:right w:val="none" w:sz="0" w:space="0" w:color="auto"/>
          </w:divBdr>
        </w:div>
        <w:div w:id="660933111">
          <w:marLeft w:val="0"/>
          <w:marRight w:val="0"/>
          <w:marTop w:val="0"/>
          <w:marBottom w:val="0"/>
          <w:divBdr>
            <w:top w:val="none" w:sz="0" w:space="0" w:color="auto"/>
            <w:left w:val="none" w:sz="0" w:space="0" w:color="auto"/>
            <w:bottom w:val="none" w:sz="0" w:space="0" w:color="auto"/>
            <w:right w:val="none" w:sz="0" w:space="0" w:color="auto"/>
          </w:divBdr>
        </w:div>
        <w:div w:id="1409617438">
          <w:marLeft w:val="0"/>
          <w:marRight w:val="0"/>
          <w:marTop w:val="0"/>
          <w:marBottom w:val="0"/>
          <w:divBdr>
            <w:top w:val="none" w:sz="0" w:space="0" w:color="auto"/>
            <w:left w:val="none" w:sz="0" w:space="0" w:color="auto"/>
            <w:bottom w:val="none" w:sz="0" w:space="0" w:color="auto"/>
            <w:right w:val="none" w:sz="0" w:space="0" w:color="auto"/>
          </w:divBdr>
        </w:div>
        <w:div w:id="806438389">
          <w:marLeft w:val="0"/>
          <w:marRight w:val="0"/>
          <w:marTop w:val="0"/>
          <w:marBottom w:val="0"/>
          <w:divBdr>
            <w:top w:val="none" w:sz="0" w:space="0" w:color="auto"/>
            <w:left w:val="none" w:sz="0" w:space="0" w:color="auto"/>
            <w:bottom w:val="none" w:sz="0" w:space="0" w:color="auto"/>
            <w:right w:val="none" w:sz="0" w:space="0" w:color="auto"/>
          </w:divBdr>
        </w:div>
        <w:div w:id="1407995460">
          <w:marLeft w:val="0"/>
          <w:marRight w:val="0"/>
          <w:marTop w:val="0"/>
          <w:marBottom w:val="0"/>
          <w:divBdr>
            <w:top w:val="none" w:sz="0" w:space="0" w:color="auto"/>
            <w:left w:val="none" w:sz="0" w:space="0" w:color="auto"/>
            <w:bottom w:val="none" w:sz="0" w:space="0" w:color="auto"/>
            <w:right w:val="none" w:sz="0" w:space="0" w:color="auto"/>
          </w:divBdr>
        </w:div>
        <w:div w:id="342704602">
          <w:marLeft w:val="0"/>
          <w:marRight w:val="0"/>
          <w:marTop w:val="0"/>
          <w:marBottom w:val="0"/>
          <w:divBdr>
            <w:top w:val="none" w:sz="0" w:space="0" w:color="auto"/>
            <w:left w:val="none" w:sz="0" w:space="0" w:color="auto"/>
            <w:bottom w:val="none" w:sz="0" w:space="0" w:color="auto"/>
            <w:right w:val="none" w:sz="0" w:space="0" w:color="auto"/>
          </w:divBdr>
        </w:div>
        <w:div w:id="1980260811">
          <w:marLeft w:val="0"/>
          <w:marRight w:val="0"/>
          <w:marTop w:val="0"/>
          <w:marBottom w:val="0"/>
          <w:divBdr>
            <w:top w:val="none" w:sz="0" w:space="0" w:color="auto"/>
            <w:left w:val="none" w:sz="0" w:space="0" w:color="auto"/>
            <w:bottom w:val="none" w:sz="0" w:space="0" w:color="auto"/>
            <w:right w:val="none" w:sz="0" w:space="0" w:color="auto"/>
          </w:divBdr>
        </w:div>
        <w:div w:id="1140151972">
          <w:marLeft w:val="0"/>
          <w:marRight w:val="0"/>
          <w:marTop w:val="0"/>
          <w:marBottom w:val="0"/>
          <w:divBdr>
            <w:top w:val="none" w:sz="0" w:space="0" w:color="auto"/>
            <w:left w:val="none" w:sz="0" w:space="0" w:color="auto"/>
            <w:bottom w:val="none" w:sz="0" w:space="0" w:color="auto"/>
            <w:right w:val="none" w:sz="0" w:space="0" w:color="auto"/>
          </w:divBdr>
        </w:div>
        <w:div w:id="26417547">
          <w:marLeft w:val="0"/>
          <w:marRight w:val="0"/>
          <w:marTop w:val="0"/>
          <w:marBottom w:val="0"/>
          <w:divBdr>
            <w:top w:val="none" w:sz="0" w:space="0" w:color="auto"/>
            <w:left w:val="none" w:sz="0" w:space="0" w:color="auto"/>
            <w:bottom w:val="none" w:sz="0" w:space="0" w:color="auto"/>
            <w:right w:val="none" w:sz="0" w:space="0" w:color="auto"/>
          </w:divBdr>
        </w:div>
        <w:div w:id="174195162">
          <w:marLeft w:val="0"/>
          <w:marRight w:val="0"/>
          <w:marTop w:val="0"/>
          <w:marBottom w:val="0"/>
          <w:divBdr>
            <w:top w:val="none" w:sz="0" w:space="0" w:color="auto"/>
            <w:left w:val="none" w:sz="0" w:space="0" w:color="auto"/>
            <w:bottom w:val="none" w:sz="0" w:space="0" w:color="auto"/>
            <w:right w:val="none" w:sz="0" w:space="0" w:color="auto"/>
          </w:divBdr>
        </w:div>
        <w:div w:id="151802589">
          <w:marLeft w:val="0"/>
          <w:marRight w:val="0"/>
          <w:marTop w:val="0"/>
          <w:marBottom w:val="0"/>
          <w:divBdr>
            <w:top w:val="none" w:sz="0" w:space="0" w:color="auto"/>
            <w:left w:val="none" w:sz="0" w:space="0" w:color="auto"/>
            <w:bottom w:val="none" w:sz="0" w:space="0" w:color="auto"/>
            <w:right w:val="none" w:sz="0" w:space="0" w:color="auto"/>
          </w:divBdr>
        </w:div>
        <w:div w:id="182086718">
          <w:marLeft w:val="0"/>
          <w:marRight w:val="0"/>
          <w:marTop w:val="0"/>
          <w:marBottom w:val="0"/>
          <w:divBdr>
            <w:top w:val="none" w:sz="0" w:space="0" w:color="auto"/>
            <w:left w:val="none" w:sz="0" w:space="0" w:color="auto"/>
            <w:bottom w:val="none" w:sz="0" w:space="0" w:color="auto"/>
            <w:right w:val="none" w:sz="0" w:space="0" w:color="auto"/>
          </w:divBdr>
        </w:div>
        <w:div w:id="689599025">
          <w:marLeft w:val="0"/>
          <w:marRight w:val="0"/>
          <w:marTop w:val="0"/>
          <w:marBottom w:val="0"/>
          <w:divBdr>
            <w:top w:val="none" w:sz="0" w:space="0" w:color="auto"/>
            <w:left w:val="none" w:sz="0" w:space="0" w:color="auto"/>
            <w:bottom w:val="none" w:sz="0" w:space="0" w:color="auto"/>
            <w:right w:val="none" w:sz="0" w:space="0" w:color="auto"/>
          </w:divBdr>
        </w:div>
        <w:div w:id="1830435815">
          <w:marLeft w:val="0"/>
          <w:marRight w:val="0"/>
          <w:marTop w:val="0"/>
          <w:marBottom w:val="0"/>
          <w:divBdr>
            <w:top w:val="none" w:sz="0" w:space="0" w:color="auto"/>
            <w:left w:val="none" w:sz="0" w:space="0" w:color="auto"/>
            <w:bottom w:val="none" w:sz="0" w:space="0" w:color="auto"/>
            <w:right w:val="none" w:sz="0" w:space="0" w:color="auto"/>
          </w:divBdr>
        </w:div>
      </w:divsChild>
    </w:div>
    <w:div w:id="763918445">
      <w:bodyDiv w:val="1"/>
      <w:marLeft w:val="0"/>
      <w:marRight w:val="0"/>
      <w:marTop w:val="0"/>
      <w:marBottom w:val="0"/>
      <w:divBdr>
        <w:top w:val="none" w:sz="0" w:space="0" w:color="auto"/>
        <w:left w:val="none" w:sz="0" w:space="0" w:color="auto"/>
        <w:bottom w:val="none" w:sz="0" w:space="0" w:color="auto"/>
        <w:right w:val="none" w:sz="0" w:space="0" w:color="auto"/>
      </w:divBdr>
      <w:divsChild>
        <w:div w:id="260723169">
          <w:marLeft w:val="0"/>
          <w:marRight w:val="0"/>
          <w:marTop w:val="0"/>
          <w:marBottom w:val="0"/>
          <w:divBdr>
            <w:top w:val="none" w:sz="0" w:space="0" w:color="auto"/>
            <w:left w:val="none" w:sz="0" w:space="0" w:color="auto"/>
            <w:bottom w:val="none" w:sz="0" w:space="0" w:color="auto"/>
            <w:right w:val="none" w:sz="0" w:space="0" w:color="auto"/>
          </w:divBdr>
        </w:div>
        <w:div w:id="973949118">
          <w:marLeft w:val="0"/>
          <w:marRight w:val="0"/>
          <w:marTop w:val="0"/>
          <w:marBottom w:val="0"/>
          <w:divBdr>
            <w:top w:val="none" w:sz="0" w:space="0" w:color="auto"/>
            <w:left w:val="none" w:sz="0" w:space="0" w:color="auto"/>
            <w:bottom w:val="none" w:sz="0" w:space="0" w:color="auto"/>
            <w:right w:val="none" w:sz="0" w:space="0" w:color="auto"/>
          </w:divBdr>
        </w:div>
        <w:div w:id="851337553">
          <w:marLeft w:val="0"/>
          <w:marRight w:val="0"/>
          <w:marTop w:val="0"/>
          <w:marBottom w:val="0"/>
          <w:divBdr>
            <w:top w:val="none" w:sz="0" w:space="0" w:color="auto"/>
            <w:left w:val="none" w:sz="0" w:space="0" w:color="auto"/>
            <w:bottom w:val="none" w:sz="0" w:space="0" w:color="auto"/>
            <w:right w:val="none" w:sz="0" w:space="0" w:color="auto"/>
          </w:divBdr>
        </w:div>
        <w:div w:id="361783069">
          <w:marLeft w:val="0"/>
          <w:marRight w:val="0"/>
          <w:marTop w:val="0"/>
          <w:marBottom w:val="0"/>
          <w:divBdr>
            <w:top w:val="none" w:sz="0" w:space="0" w:color="auto"/>
            <w:left w:val="none" w:sz="0" w:space="0" w:color="auto"/>
            <w:bottom w:val="none" w:sz="0" w:space="0" w:color="auto"/>
            <w:right w:val="none" w:sz="0" w:space="0" w:color="auto"/>
          </w:divBdr>
        </w:div>
        <w:div w:id="1830246536">
          <w:marLeft w:val="0"/>
          <w:marRight w:val="0"/>
          <w:marTop w:val="0"/>
          <w:marBottom w:val="0"/>
          <w:divBdr>
            <w:top w:val="none" w:sz="0" w:space="0" w:color="auto"/>
            <w:left w:val="none" w:sz="0" w:space="0" w:color="auto"/>
            <w:bottom w:val="none" w:sz="0" w:space="0" w:color="auto"/>
            <w:right w:val="none" w:sz="0" w:space="0" w:color="auto"/>
          </w:divBdr>
        </w:div>
        <w:div w:id="1955281502">
          <w:marLeft w:val="0"/>
          <w:marRight w:val="0"/>
          <w:marTop w:val="0"/>
          <w:marBottom w:val="0"/>
          <w:divBdr>
            <w:top w:val="none" w:sz="0" w:space="0" w:color="auto"/>
            <w:left w:val="none" w:sz="0" w:space="0" w:color="auto"/>
            <w:bottom w:val="none" w:sz="0" w:space="0" w:color="auto"/>
            <w:right w:val="none" w:sz="0" w:space="0" w:color="auto"/>
          </w:divBdr>
        </w:div>
        <w:div w:id="1381171208">
          <w:marLeft w:val="0"/>
          <w:marRight w:val="0"/>
          <w:marTop w:val="0"/>
          <w:marBottom w:val="0"/>
          <w:divBdr>
            <w:top w:val="none" w:sz="0" w:space="0" w:color="auto"/>
            <w:left w:val="none" w:sz="0" w:space="0" w:color="auto"/>
            <w:bottom w:val="none" w:sz="0" w:space="0" w:color="auto"/>
            <w:right w:val="none" w:sz="0" w:space="0" w:color="auto"/>
          </w:divBdr>
        </w:div>
        <w:div w:id="1071121712">
          <w:marLeft w:val="0"/>
          <w:marRight w:val="0"/>
          <w:marTop w:val="0"/>
          <w:marBottom w:val="0"/>
          <w:divBdr>
            <w:top w:val="none" w:sz="0" w:space="0" w:color="auto"/>
            <w:left w:val="none" w:sz="0" w:space="0" w:color="auto"/>
            <w:bottom w:val="none" w:sz="0" w:space="0" w:color="auto"/>
            <w:right w:val="none" w:sz="0" w:space="0" w:color="auto"/>
          </w:divBdr>
        </w:div>
        <w:div w:id="207881608">
          <w:marLeft w:val="0"/>
          <w:marRight w:val="0"/>
          <w:marTop w:val="0"/>
          <w:marBottom w:val="0"/>
          <w:divBdr>
            <w:top w:val="none" w:sz="0" w:space="0" w:color="auto"/>
            <w:left w:val="none" w:sz="0" w:space="0" w:color="auto"/>
            <w:bottom w:val="none" w:sz="0" w:space="0" w:color="auto"/>
            <w:right w:val="none" w:sz="0" w:space="0" w:color="auto"/>
          </w:divBdr>
        </w:div>
        <w:div w:id="802500923">
          <w:marLeft w:val="0"/>
          <w:marRight w:val="0"/>
          <w:marTop w:val="0"/>
          <w:marBottom w:val="0"/>
          <w:divBdr>
            <w:top w:val="none" w:sz="0" w:space="0" w:color="auto"/>
            <w:left w:val="none" w:sz="0" w:space="0" w:color="auto"/>
            <w:bottom w:val="none" w:sz="0" w:space="0" w:color="auto"/>
            <w:right w:val="none" w:sz="0" w:space="0" w:color="auto"/>
          </w:divBdr>
        </w:div>
        <w:div w:id="1058942328">
          <w:marLeft w:val="0"/>
          <w:marRight w:val="0"/>
          <w:marTop w:val="0"/>
          <w:marBottom w:val="0"/>
          <w:divBdr>
            <w:top w:val="none" w:sz="0" w:space="0" w:color="auto"/>
            <w:left w:val="none" w:sz="0" w:space="0" w:color="auto"/>
            <w:bottom w:val="none" w:sz="0" w:space="0" w:color="auto"/>
            <w:right w:val="none" w:sz="0" w:space="0" w:color="auto"/>
          </w:divBdr>
        </w:div>
        <w:div w:id="1823809126">
          <w:marLeft w:val="0"/>
          <w:marRight w:val="0"/>
          <w:marTop w:val="0"/>
          <w:marBottom w:val="0"/>
          <w:divBdr>
            <w:top w:val="none" w:sz="0" w:space="0" w:color="auto"/>
            <w:left w:val="none" w:sz="0" w:space="0" w:color="auto"/>
            <w:bottom w:val="none" w:sz="0" w:space="0" w:color="auto"/>
            <w:right w:val="none" w:sz="0" w:space="0" w:color="auto"/>
          </w:divBdr>
        </w:div>
        <w:div w:id="1101682040">
          <w:marLeft w:val="0"/>
          <w:marRight w:val="0"/>
          <w:marTop w:val="0"/>
          <w:marBottom w:val="0"/>
          <w:divBdr>
            <w:top w:val="none" w:sz="0" w:space="0" w:color="auto"/>
            <w:left w:val="none" w:sz="0" w:space="0" w:color="auto"/>
            <w:bottom w:val="none" w:sz="0" w:space="0" w:color="auto"/>
            <w:right w:val="none" w:sz="0" w:space="0" w:color="auto"/>
          </w:divBdr>
        </w:div>
        <w:div w:id="107163850">
          <w:marLeft w:val="0"/>
          <w:marRight w:val="0"/>
          <w:marTop w:val="0"/>
          <w:marBottom w:val="0"/>
          <w:divBdr>
            <w:top w:val="none" w:sz="0" w:space="0" w:color="auto"/>
            <w:left w:val="none" w:sz="0" w:space="0" w:color="auto"/>
            <w:bottom w:val="none" w:sz="0" w:space="0" w:color="auto"/>
            <w:right w:val="none" w:sz="0" w:space="0" w:color="auto"/>
          </w:divBdr>
        </w:div>
        <w:div w:id="1450391764">
          <w:marLeft w:val="0"/>
          <w:marRight w:val="0"/>
          <w:marTop w:val="0"/>
          <w:marBottom w:val="0"/>
          <w:divBdr>
            <w:top w:val="none" w:sz="0" w:space="0" w:color="auto"/>
            <w:left w:val="none" w:sz="0" w:space="0" w:color="auto"/>
            <w:bottom w:val="none" w:sz="0" w:space="0" w:color="auto"/>
            <w:right w:val="none" w:sz="0" w:space="0" w:color="auto"/>
          </w:divBdr>
        </w:div>
        <w:div w:id="915163231">
          <w:marLeft w:val="0"/>
          <w:marRight w:val="0"/>
          <w:marTop w:val="0"/>
          <w:marBottom w:val="0"/>
          <w:divBdr>
            <w:top w:val="none" w:sz="0" w:space="0" w:color="auto"/>
            <w:left w:val="none" w:sz="0" w:space="0" w:color="auto"/>
            <w:bottom w:val="none" w:sz="0" w:space="0" w:color="auto"/>
            <w:right w:val="none" w:sz="0" w:space="0" w:color="auto"/>
          </w:divBdr>
        </w:div>
        <w:div w:id="2046443386">
          <w:marLeft w:val="0"/>
          <w:marRight w:val="0"/>
          <w:marTop w:val="0"/>
          <w:marBottom w:val="0"/>
          <w:divBdr>
            <w:top w:val="none" w:sz="0" w:space="0" w:color="auto"/>
            <w:left w:val="none" w:sz="0" w:space="0" w:color="auto"/>
            <w:bottom w:val="none" w:sz="0" w:space="0" w:color="auto"/>
            <w:right w:val="none" w:sz="0" w:space="0" w:color="auto"/>
          </w:divBdr>
        </w:div>
        <w:div w:id="1012951099">
          <w:marLeft w:val="0"/>
          <w:marRight w:val="0"/>
          <w:marTop w:val="0"/>
          <w:marBottom w:val="0"/>
          <w:divBdr>
            <w:top w:val="none" w:sz="0" w:space="0" w:color="auto"/>
            <w:left w:val="none" w:sz="0" w:space="0" w:color="auto"/>
            <w:bottom w:val="none" w:sz="0" w:space="0" w:color="auto"/>
            <w:right w:val="none" w:sz="0" w:space="0" w:color="auto"/>
          </w:divBdr>
        </w:div>
        <w:div w:id="1027174168">
          <w:marLeft w:val="0"/>
          <w:marRight w:val="0"/>
          <w:marTop w:val="0"/>
          <w:marBottom w:val="0"/>
          <w:divBdr>
            <w:top w:val="none" w:sz="0" w:space="0" w:color="auto"/>
            <w:left w:val="none" w:sz="0" w:space="0" w:color="auto"/>
            <w:bottom w:val="none" w:sz="0" w:space="0" w:color="auto"/>
            <w:right w:val="none" w:sz="0" w:space="0" w:color="auto"/>
          </w:divBdr>
        </w:div>
        <w:div w:id="104153829">
          <w:marLeft w:val="0"/>
          <w:marRight w:val="0"/>
          <w:marTop w:val="0"/>
          <w:marBottom w:val="0"/>
          <w:divBdr>
            <w:top w:val="none" w:sz="0" w:space="0" w:color="auto"/>
            <w:left w:val="none" w:sz="0" w:space="0" w:color="auto"/>
            <w:bottom w:val="none" w:sz="0" w:space="0" w:color="auto"/>
            <w:right w:val="none" w:sz="0" w:space="0" w:color="auto"/>
          </w:divBdr>
        </w:div>
        <w:div w:id="1889030871">
          <w:marLeft w:val="0"/>
          <w:marRight w:val="0"/>
          <w:marTop w:val="0"/>
          <w:marBottom w:val="0"/>
          <w:divBdr>
            <w:top w:val="none" w:sz="0" w:space="0" w:color="auto"/>
            <w:left w:val="none" w:sz="0" w:space="0" w:color="auto"/>
            <w:bottom w:val="none" w:sz="0" w:space="0" w:color="auto"/>
            <w:right w:val="none" w:sz="0" w:space="0" w:color="auto"/>
          </w:divBdr>
        </w:div>
        <w:div w:id="775637687">
          <w:marLeft w:val="0"/>
          <w:marRight w:val="0"/>
          <w:marTop w:val="0"/>
          <w:marBottom w:val="0"/>
          <w:divBdr>
            <w:top w:val="none" w:sz="0" w:space="0" w:color="auto"/>
            <w:left w:val="none" w:sz="0" w:space="0" w:color="auto"/>
            <w:bottom w:val="none" w:sz="0" w:space="0" w:color="auto"/>
            <w:right w:val="none" w:sz="0" w:space="0" w:color="auto"/>
          </w:divBdr>
        </w:div>
        <w:div w:id="1768696959">
          <w:marLeft w:val="0"/>
          <w:marRight w:val="0"/>
          <w:marTop w:val="0"/>
          <w:marBottom w:val="0"/>
          <w:divBdr>
            <w:top w:val="none" w:sz="0" w:space="0" w:color="auto"/>
            <w:left w:val="none" w:sz="0" w:space="0" w:color="auto"/>
            <w:bottom w:val="none" w:sz="0" w:space="0" w:color="auto"/>
            <w:right w:val="none" w:sz="0" w:space="0" w:color="auto"/>
          </w:divBdr>
        </w:div>
        <w:div w:id="643464081">
          <w:marLeft w:val="0"/>
          <w:marRight w:val="0"/>
          <w:marTop w:val="0"/>
          <w:marBottom w:val="0"/>
          <w:divBdr>
            <w:top w:val="none" w:sz="0" w:space="0" w:color="auto"/>
            <w:left w:val="none" w:sz="0" w:space="0" w:color="auto"/>
            <w:bottom w:val="none" w:sz="0" w:space="0" w:color="auto"/>
            <w:right w:val="none" w:sz="0" w:space="0" w:color="auto"/>
          </w:divBdr>
        </w:div>
        <w:div w:id="662127160">
          <w:marLeft w:val="0"/>
          <w:marRight w:val="0"/>
          <w:marTop w:val="0"/>
          <w:marBottom w:val="0"/>
          <w:divBdr>
            <w:top w:val="none" w:sz="0" w:space="0" w:color="auto"/>
            <w:left w:val="none" w:sz="0" w:space="0" w:color="auto"/>
            <w:bottom w:val="none" w:sz="0" w:space="0" w:color="auto"/>
            <w:right w:val="none" w:sz="0" w:space="0" w:color="auto"/>
          </w:divBdr>
        </w:div>
        <w:div w:id="2091272779">
          <w:marLeft w:val="0"/>
          <w:marRight w:val="0"/>
          <w:marTop w:val="0"/>
          <w:marBottom w:val="0"/>
          <w:divBdr>
            <w:top w:val="none" w:sz="0" w:space="0" w:color="auto"/>
            <w:left w:val="none" w:sz="0" w:space="0" w:color="auto"/>
            <w:bottom w:val="none" w:sz="0" w:space="0" w:color="auto"/>
            <w:right w:val="none" w:sz="0" w:space="0" w:color="auto"/>
          </w:divBdr>
        </w:div>
        <w:div w:id="1281912594">
          <w:marLeft w:val="0"/>
          <w:marRight w:val="0"/>
          <w:marTop w:val="0"/>
          <w:marBottom w:val="0"/>
          <w:divBdr>
            <w:top w:val="none" w:sz="0" w:space="0" w:color="auto"/>
            <w:left w:val="none" w:sz="0" w:space="0" w:color="auto"/>
            <w:bottom w:val="none" w:sz="0" w:space="0" w:color="auto"/>
            <w:right w:val="none" w:sz="0" w:space="0" w:color="auto"/>
          </w:divBdr>
        </w:div>
        <w:div w:id="938103002">
          <w:marLeft w:val="0"/>
          <w:marRight w:val="0"/>
          <w:marTop w:val="0"/>
          <w:marBottom w:val="0"/>
          <w:divBdr>
            <w:top w:val="none" w:sz="0" w:space="0" w:color="auto"/>
            <w:left w:val="none" w:sz="0" w:space="0" w:color="auto"/>
            <w:bottom w:val="none" w:sz="0" w:space="0" w:color="auto"/>
            <w:right w:val="none" w:sz="0" w:space="0" w:color="auto"/>
          </w:divBdr>
        </w:div>
        <w:div w:id="1327782353">
          <w:marLeft w:val="0"/>
          <w:marRight w:val="0"/>
          <w:marTop w:val="0"/>
          <w:marBottom w:val="0"/>
          <w:divBdr>
            <w:top w:val="none" w:sz="0" w:space="0" w:color="auto"/>
            <w:left w:val="none" w:sz="0" w:space="0" w:color="auto"/>
            <w:bottom w:val="none" w:sz="0" w:space="0" w:color="auto"/>
            <w:right w:val="none" w:sz="0" w:space="0" w:color="auto"/>
          </w:divBdr>
        </w:div>
        <w:div w:id="1481851025">
          <w:marLeft w:val="0"/>
          <w:marRight w:val="0"/>
          <w:marTop w:val="0"/>
          <w:marBottom w:val="0"/>
          <w:divBdr>
            <w:top w:val="none" w:sz="0" w:space="0" w:color="auto"/>
            <w:left w:val="none" w:sz="0" w:space="0" w:color="auto"/>
            <w:bottom w:val="none" w:sz="0" w:space="0" w:color="auto"/>
            <w:right w:val="none" w:sz="0" w:space="0" w:color="auto"/>
          </w:divBdr>
        </w:div>
        <w:div w:id="562638842">
          <w:marLeft w:val="0"/>
          <w:marRight w:val="0"/>
          <w:marTop w:val="0"/>
          <w:marBottom w:val="0"/>
          <w:divBdr>
            <w:top w:val="none" w:sz="0" w:space="0" w:color="auto"/>
            <w:left w:val="none" w:sz="0" w:space="0" w:color="auto"/>
            <w:bottom w:val="none" w:sz="0" w:space="0" w:color="auto"/>
            <w:right w:val="none" w:sz="0" w:space="0" w:color="auto"/>
          </w:divBdr>
        </w:div>
        <w:div w:id="507332978">
          <w:marLeft w:val="0"/>
          <w:marRight w:val="0"/>
          <w:marTop w:val="0"/>
          <w:marBottom w:val="0"/>
          <w:divBdr>
            <w:top w:val="none" w:sz="0" w:space="0" w:color="auto"/>
            <w:left w:val="none" w:sz="0" w:space="0" w:color="auto"/>
            <w:bottom w:val="none" w:sz="0" w:space="0" w:color="auto"/>
            <w:right w:val="none" w:sz="0" w:space="0" w:color="auto"/>
          </w:divBdr>
        </w:div>
        <w:div w:id="959872802">
          <w:marLeft w:val="0"/>
          <w:marRight w:val="0"/>
          <w:marTop w:val="0"/>
          <w:marBottom w:val="0"/>
          <w:divBdr>
            <w:top w:val="none" w:sz="0" w:space="0" w:color="auto"/>
            <w:left w:val="none" w:sz="0" w:space="0" w:color="auto"/>
            <w:bottom w:val="none" w:sz="0" w:space="0" w:color="auto"/>
            <w:right w:val="none" w:sz="0" w:space="0" w:color="auto"/>
          </w:divBdr>
        </w:div>
        <w:div w:id="1740858962">
          <w:marLeft w:val="0"/>
          <w:marRight w:val="0"/>
          <w:marTop w:val="0"/>
          <w:marBottom w:val="0"/>
          <w:divBdr>
            <w:top w:val="none" w:sz="0" w:space="0" w:color="auto"/>
            <w:left w:val="none" w:sz="0" w:space="0" w:color="auto"/>
            <w:bottom w:val="none" w:sz="0" w:space="0" w:color="auto"/>
            <w:right w:val="none" w:sz="0" w:space="0" w:color="auto"/>
          </w:divBdr>
        </w:div>
        <w:div w:id="30618410">
          <w:marLeft w:val="0"/>
          <w:marRight w:val="0"/>
          <w:marTop w:val="0"/>
          <w:marBottom w:val="0"/>
          <w:divBdr>
            <w:top w:val="none" w:sz="0" w:space="0" w:color="auto"/>
            <w:left w:val="none" w:sz="0" w:space="0" w:color="auto"/>
            <w:bottom w:val="none" w:sz="0" w:space="0" w:color="auto"/>
            <w:right w:val="none" w:sz="0" w:space="0" w:color="auto"/>
          </w:divBdr>
        </w:div>
        <w:div w:id="1859157392">
          <w:marLeft w:val="0"/>
          <w:marRight w:val="0"/>
          <w:marTop w:val="0"/>
          <w:marBottom w:val="0"/>
          <w:divBdr>
            <w:top w:val="none" w:sz="0" w:space="0" w:color="auto"/>
            <w:left w:val="none" w:sz="0" w:space="0" w:color="auto"/>
            <w:bottom w:val="none" w:sz="0" w:space="0" w:color="auto"/>
            <w:right w:val="none" w:sz="0" w:space="0" w:color="auto"/>
          </w:divBdr>
        </w:div>
        <w:div w:id="825391432">
          <w:marLeft w:val="0"/>
          <w:marRight w:val="0"/>
          <w:marTop w:val="0"/>
          <w:marBottom w:val="0"/>
          <w:divBdr>
            <w:top w:val="none" w:sz="0" w:space="0" w:color="auto"/>
            <w:left w:val="none" w:sz="0" w:space="0" w:color="auto"/>
            <w:bottom w:val="none" w:sz="0" w:space="0" w:color="auto"/>
            <w:right w:val="none" w:sz="0" w:space="0" w:color="auto"/>
          </w:divBdr>
        </w:div>
        <w:div w:id="1901479018">
          <w:marLeft w:val="0"/>
          <w:marRight w:val="0"/>
          <w:marTop w:val="0"/>
          <w:marBottom w:val="0"/>
          <w:divBdr>
            <w:top w:val="none" w:sz="0" w:space="0" w:color="auto"/>
            <w:left w:val="none" w:sz="0" w:space="0" w:color="auto"/>
            <w:bottom w:val="none" w:sz="0" w:space="0" w:color="auto"/>
            <w:right w:val="none" w:sz="0" w:space="0" w:color="auto"/>
          </w:divBdr>
        </w:div>
        <w:div w:id="541988833">
          <w:marLeft w:val="0"/>
          <w:marRight w:val="0"/>
          <w:marTop w:val="0"/>
          <w:marBottom w:val="0"/>
          <w:divBdr>
            <w:top w:val="none" w:sz="0" w:space="0" w:color="auto"/>
            <w:left w:val="none" w:sz="0" w:space="0" w:color="auto"/>
            <w:bottom w:val="none" w:sz="0" w:space="0" w:color="auto"/>
            <w:right w:val="none" w:sz="0" w:space="0" w:color="auto"/>
          </w:divBdr>
        </w:div>
        <w:div w:id="660353932">
          <w:marLeft w:val="0"/>
          <w:marRight w:val="0"/>
          <w:marTop w:val="0"/>
          <w:marBottom w:val="0"/>
          <w:divBdr>
            <w:top w:val="none" w:sz="0" w:space="0" w:color="auto"/>
            <w:left w:val="none" w:sz="0" w:space="0" w:color="auto"/>
            <w:bottom w:val="none" w:sz="0" w:space="0" w:color="auto"/>
            <w:right w:val="none" w:sz="0" w:space="0" w:color="auto"/>
          </w:divBdr>
        </w:div>
        <w:div w:id="631862189">
          <w:marLeft w:val="0"/>
          <w:marRight w:val="0"/>
          <w:marTop w:val="0"/>
          <w:marBottom w:val="0"/>
          <w:divBdr>
            <w:top w:val="none" w:sz="0" w:space="0" w:color="auto"/>
            <w:left w:val="none" w:sz="0" w:space="0" w:color="auto"/>
            <w:bottom w:val="none" w:sz="0" w:space="0" w:color="auto"/>
            <w:right w:val="none" w:sz="0" w:space="0" w:color="auto"/>
          </w:divBdr>
        </w:div>
        <w:div w:id="1628124997">
          <w:marLeft w:val="0"/>
          <w:marRight w:val="0"/>
          <w:marTop w:val="0"/>
          <w:marBottom w:val="0"/>
          <w:divBdr>
            <w:top w:val="none" w:sz="0" w:space="0" w:color="auto"/>
            <w:left w:val="none" w:sz="0" w:space="0" w:color="auto"/>
            <w:bottom w:val="none" w:sz="0" w:space="0" w:color="auto"/>
            <w:right w:val="none" w:sz="0" w:space="0" w:color="auto"/>
          </w:divBdr>
        </w:div>
        <w:div w:id="1534884500">
          <w:marLeft w:val="0"/>
          <w:marRight w:val="0"/>
          <w:marTop w:val="0"/>
          <w:marBottom w:val="0"/>
          <w:divBdr>
            <w:top w:val="none" w:sz="0" w:space="0" w:color="auto"/>
            <w:left w:val="none" w:sz="0" w:space="0" w:color="auto"/>
            <w:bottom w:val="none" w:sz="0" w:space="0" w:color="auto"/>
            <w:right w:val="none" w:sz="0" w:space="0" w:color="auto"/>
          </w:divBdr>
        </w:div>
        <w:div w:id="1064184162">
          <w:marLeft w:val="0"/>
          <w:marRight w:val="0"/>
          <w:marTop w:val="0"/>
          <w:marBottom w:val="0"/>
          <w:divBdr>
            <w:top w:val="none" w:sz="0" w:space="0" w:color="auto"/>
            <w:left w:val="none" w:sz="0" w:space="0" w:color="auto"/>
            <w:bottom w:val="none" w:sz="0" w:space="0" w:color="auto"/>
            <w:right w:val="none" w:sz="0" w:space="0" w:color="auto"/>
          </w:divBdr>
        </w:div>
        <w:div w:id="383145057">
          <w:marLeft w:val="0"/>
          <w:marRight w:val="0"/>
          <w:marTop w:val="0"/>
          <w:marBottom w:val="0"/>
          <w:divBdr>
            <w:top w:val="none" w:sz="0" w:space="0" w:color="auto"/>
            <w:left w:val="none" w:sz="0" w:space="0" w:color="auto"/>
            <w:bottom w:val="none" w:sz="0" w:space="0" w:color="auto"/>
            <w:right w:val="none" w:sz="0" w:space="0" w:color="auto"/>
          </w:divBdr>
        </w:div>
        <w:div w:id="750005245">
          <w:marLeft w:val="0"/>
          <w:marRight w:val="0"/>
          <w:marTop w:val="0"/>
          <w:marBottom w:val="0"/>
          <w:divBdr>
            <w:top w:val="none" w:sz="0" w:space="0" w:color="auto"/>
            <w:left w:val="none" w:sz="0" w:space="0" w:color="auto"/>
            <w:bottom w:val="none" w:sz="0" w:space="0" w:color="auto"/>
            <w:right w:val="none" w:sz="0" w:space="0" w:color="auto"/>
          </w:divBdr>
        </w:div>
        <w:div w:id="522061721">
          <w:marLeft w:val="0"/>
          <w:marRight w:val="0"/>
          <w:marTop w:val="0"/>
          <w:marBottom w:val="0"/>
          <w:divBdr>
            <w:top w:val="none" w:sz="0" w:space="0" w:color="auto"/>
            <w:left w:val="none" w:sz="0" w:space="0" w:color="auto"/>
            <w:bottom w:val="none" w:sz="0" w:space="0" w:color="auto"/>
            <w:right w:val="none" w:sz="0" w:space="0" w:color="auto"/>
          </w:divBdr>
        </w:div>
        <w:div w:id="41908400">
          <w:marLeft w:val="0"/>
          <w:marRight w:val="0"/>
          <w:marTop w:val="0"/>
          <w:marBottom w:val="0"/>
          <w:divBdr>
            <w:top w:val="none" w:sz="0" w:space="0" w:color="auto"/>
            <w:left w:val="none" w:sz="0" w:space="0" w:color="auto"/>
            <w:bottom w:val="none" w:sz="0" w:space="0" w:color="auto"/>
            <w:right w:val="none" w:sz="0" w:space="0" w:color="auto"/>
          </w:divBdr>
        </w:div>
      </w:divsChild>
    </w:div>
    <w:div w:id="906381111">
      <w:bodyDiv w:val="1"/>
      <w:marLeft w:val="0"/>
      <w:marRight w:val="0"/>
      <w:marTop w:val="0"/>
      <w:marBottom w:val="0"/>
      <w:divBdr>
        <w:top w:val="none" w:sz="0" w:space="0" w:color="auto"/>
        <w:left w:val="none" w:sz="0" w:space="0" w:color="auto"/>
        <w:bottom w:val="none" w:sz="0" w:space="0" w:color="auto"/>
        <w:right w:val="none" w:sz="0" w:space="0" w:color="auto"/>
      </w:divBdr>
      <w:divsChild>
        <w:div w:id="1657611973">
          <w:marLeft w:val="0"/>
          <w:marRight w:val="0"/>
          <w:marTop w:val="0"/>
          <w:marBottom w:val="0"/>
          <w:divBdr>
            <w:top w:val="none" w:sz="0" w:space="0" w:color="auto"/>
            <w:left w:val="none" w:sz="0" w:space="0" w:color="auto"/>
            <w:bottom w:val="none" w:sz="0" w:space="0" w:color="auto"/>
            <w:right w:val="none" w:sz="0" w:space="0" w:color="auto"/>
          </w:divBdr>
          <w:divsChild>
            <w:div w:id="1812601984">
              <w:marLeft w:val="0"/>
              <w:marRight w:val="0"/>
              <w:marTop w:val="0"/>
              <w:marBottom w:val="0"/>
              <w:divBdr>
                <w:top w:val="none" w:sz="0" w:space="0" w:color="auto"/>
                <w:left w:val="none" w:sz="0" w:space="0" w:color="auto"/>
                <w:bottom w:val="none" w:sz="0" w:space="0" w:color="auto"/>
                <w:right w:val="none" w:sz="0" w:space="0" w:color="auto"/>
              </w:divBdr>
              <w:divsChild>
                <w:div w:id="238296697">
                  <w:marLeft w:val="0"/>
                  <w:marRight w:val="0"/>
                  <w:marTop w:val="0"/>
                  <w:marBottom w:val="0"/>
                  <w:divBdr>
                    <w:top w:val="none" w:sz="0" w:space="0" w:color="auto"/>
                    <w:left w:val="none" w:sz="0" w:space="0" w:color="auto"/>
                    <w:bottom w:val="none" w:sz="0" w:space="0" w:color="auto"/>
                    <w:right w:val="none" w:sz="0" w:space="0" w:color="auto"/>
                  </w:divBdr>
                </w:div>
                <w:div w:id="139462016">
                  <w:marLeft w:val="0"/>
                  <w:marRight w:val="0"/>
                  <w:marTop w:val="0"/>
                  <w:marBottom w:val="0"/>
                  <w:divBdr>
                    <w:top w:val="none" w:sz="0" w:space="0" w:color="auto"/>
                    <w:left w:val="none" w:sz="0" w:space="0" w:color="auto"/>
                    <w:bottom w:val="none" w:sz="0" w:space="0" w:color="auto"/>
                    <w:right w:val="none" w:sz="0" w:space="0" w:color="auto"/>
                  </w:divBdr>
                </w:div>
                <w:div w:id="1996058010">
                  <w:marLeft w:val="0"/>
                  <w:marRight w:val="0"/>
                  <w:marTop w:val="0"/>
                  <w:marBottom w:val="0"/>
                  <w:divBdr>
                    <w:top w:val="none" w:sz="0" w:space="0" w:color="auto"/>
                    <w:left w:val="none" w:sz="0" w:space="0" w:color="auto"/>
                    <w:bottom w:val="none" w:sz="0" w:space="0" w:color="auto"/>
                    <w:right w:val="none" w:sz="0" w:space="0" w:color="auto"/>
                  </w:divBdr>
                </w:div>
                <w:div w:id="1435830029">
                  <w:marLeft w:val="0"/>
                  <w:marRight w:val="0"/>
                  <w:marTop w:val="0"/>
                  <w:marBottom w:val="0"/>
                  <w:divBdr>
                    <w:top w:val="none" w:sz="0" w:space="0" w:color="auto"/>
                    <w:left w:val="none" w:sz="0" w:space="0" w:color="auto"/>
                    <w:bottom w:val="none" w:sz="0" w:space="0" w:color="auto"/>
                    <w:right w:val="none" w:sz="0" w:space="0" w:color="auto"/>
                  </w:divBdr>
                </w:div>
                <w:div w:id="179315787">
                  <w:marLeft w:val="0"/>
                  <w:marRight w:val="0"/>
                  <w:marTop w:val="0"/>
                  <w:marBottom w:val="0"/>
                  <w:divBdr>
                    <w:top w:val="none" w:sz="0" w:space="0" w:color="auto"/>
                    <w:left w:val="none" w:sz="0" w:space="0" w:color="auto"/>
                    <w:bottom w:val="none" w:sz="0" w:space="0" w:color="auto"/>
                    <w:right w:val="none" w:sz="0" w:space="0" w:color="auto"/>
                  </w:divBdr>
                </w:div>
                <w:div w:id="1719277631">
                  <w:marLeft w:val="0"/>
                  <w:marRight w:val="0"/>
                  <w:marTop w:val="0"/>
                  <w:marBottom w:val="0"/>
                  <w:divBdr>
                    <w:top w:val="none" w:sz="0" w:space="0" w:color="auto"/>
                    <w:left w:val="none" w:sz="0" w:space="0" w:color="auto"/>
                    <w:bottom w:val="none" w:sz="0" w:space="0" w:color="auto"/>
                    <w:right w:val="none" w:sz="0" w:space="0" w:color="auto"/>
                  </w:divBdr>
                </w:div>
                <w:div w:id="1121652511">
                  <w:marLeft w:val="0"/>
                  <w:marRight w:val="0"/>
                  <w:marTop w:val="0"/>
                  <w:marBottom w:val="0"/>
                  <w:divBdr>
                    <w:top w:val="none" w:sz="0" w:space="0" w:color="auto"/>
                    <w:left w:val="none" w:sz="0" w:space="0" w:color="auto"/>
                    <w:bottom w:val="none" w:sz="0" w:space="0" w:color="auto"/>
                    <w:right w:val="none" w:sz="0" w:space="0" w:color="auto"/>
                  </w:divBdr>
                </w:div>
                <w:div w:id="871109741">
                  <w:marLeft w:val="0"/>
                  <w:marRight w:val="0"/>
                  <w:marTop w:val="0"/>
                  <w:marBottom w:val="0"/>
                  <w:divBdr>
                    <w:top w:val="none" w:sz="0" w:space="0" w:color="auto"/>
                    <w:left w:val="none" w:sz="0" w:space="0" w:color="auto"/>
                    <w:bottom w:val="none" w:sz="0" w:space="0" w:color="auto"/>
                    <w:right w:val="none" w:sz="0" w:space="0" w:color="auto"/>
                  </w:divBdr>
                </w:div>
                <w:div w:id="435368818">
                  <w:marLeft w:val="0"/>
                  <w:marRight w:val="0"/>
                  <w:marTop w:val="0"/>
                  <w:marBottom w:val="0"/>
                  <w:divBdr>
                    <w:top w:val="none" w:sz="0" w:space="0" w:color="auto"/>
                    <w:left w:val="none" w:sz="0" w:space="0" w:color="auto"/>
                    <w:bottom w:val="none" w:sz="0" w:space="0" w:color="auto"/>
                    <w:right w:val="none" w:sz="0" w:space="0" w:color="auto"/>
                  </w:divBdr>
                </w:div>
                <w:div w:id="1114441283">
                  <w:marLeft w:val="0"/>
                  <w:marRight w:val="0"/>
                  <w:marTop w:val="0"/>
                  <w:marBottom w:val="0"/>
                  <w:divBdr>
                    <w:top w:val="none" w:sz="0" w:space="0" w:color="auto"/>
                    <w:left w:val="none" w:sz="0" w:space="0" w:color="auto"/>
                    <w:bottom w:val="none" w:sz="0" w:space="0" w:color="auto"/>
                    <w:right w:val="none" w:sz="0" w:space="0" w:color="auto"/>
                  </w:divBdr>
                </w:div>
                <w:div w:id="1143348520">
                  <w:marLeft w:val="0"/>
                  <w:marRight w:val="0"/>
                  <w:marTop w:val="0"/>
                  <w:marBottom w:val="0"/>
                  <w:divBdr>
                    <w:top w:val="none" w:sz="0" w:space="0" w:color="auto"/>
                    <w:left w:val="none" w:sz="0" w:space="0" w:color="auto"/>
                    <w:bottom w:val="none" w:sz="0" w:space="0" w:color="auto"/>
                    <w:right w:val="none" w:sz="0" w:space="0" w:color="auto"/>
                  </w:divBdr>
                </w:div>
                <w:div w:id="1286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7173">
          <w:marLeft w:val="0"/>
          <w:marRight w:val="0"/>
          <w:marTop w:val="0"/>
          <w:marBottom w:val="0"/>
          <w:divBdr>
            <w:top w:val="none" w:sz="0" w:space="0" w:color="auto"/>
            <w:left w:val="none" w:sz="0" w:space="0" w:color="auto"/>
            <w:bottom w:val="none" w:sz="0" w:space="0" w:color="auto"/>
            <w:right w:val="none" w:sz="0" w:space="0" w:color="auto"/>
          </w:divBdr>
          <w:divsChild>
            <w:div w:id="1435976442">
              <w:marLeft w:val="0"/>
              <w:marRight w:val="0"/>
              <w:marTop w:val="0"/>
              <w:marBottom w:val="0"/>
              <w:divBdr>
                <w:top w:val="none" w:sz="0" w:space="0" w:color="auto"/>
                <w:left w:val="none" w:sz="0" w:space="0" w:color="auto"/>
                <w:bottom w:val="none" w:sz="0" w:space="0" w:color="auto"/>
                <w:right w:val="none" w:sz="0" w:space="0" w:color="auto"/>
              </w:divBdr>
              <w:divsChild>
                <w:div w:id="1897541781">
                  <w:marLeft w:val="0"/>
                  <w:marRight w:val="0"/>
                  <w:marTop w:val="0"/>
                  <w:marBottom w:val="0"/>
                  <w:divBdr>
                    <w:top w:val="none" w:sz="0" w:space="0" w:color="auto"/>
                    <w:left w:val="none" w:sz="0" w:space="0" w:color="auto"/>
                    <w:bottom w:val="none" w:sz="0" w:space="0" w:color="auto"/>
                    <w:right w:val="none" w:sz="0" w:space="0" w:color="auto"/>
                  </w:divBdr>
                </w:div>
                <w:div w:id="1790667042">
                  <w:marLeft w:val="0"/>
                  <w:marRight w:val="0"/>
                  <w:marTop w:val="0"/>
                  <w:marBottom w:val="0"/>
                  <w:divBdr>
                    <w:top w:val="none" w:sz="0" w:space="0" w:color="auto"/>
                    <w:left w:val="none" w:sz="0" w:space="0" w:color="auto"/>
                    <w:bottom w:val="none" w:sz="0" w:space="0" w:color="auto"/>
                    <w:right w:val="none" w:sz="0" w:space="0" w:color="auto"/>
                  </w:divBdr>
                </w:div>
                <w:div w:id="1604530479">
                  <w:marLeft w:val="0"/>
                  <w:marRight w:val="0"/>
                  <w:marTop w:val="0"/>
                  <w:marBottom w:val="0"/>
                  <w:divBdr>
                    <w:top w:val="none" w:sz="0" w:space="0" w:color="auto"/>
                    <w:left w:val="none" w:sz="0" w:space="0" w:color="auto"/>
                    <w:bottom w:val="none" w:sz="0" w:space="0" w:color="auto"/>
                    <w:right w:val="none" w:sz="0" w:space="0" w:color="auto"/>
                  </w:divBdr>
                </w:div>
                <w:div w:id="1682775103">
                  <w:marLeft w:val="0"/>
                  <w:marRight w:val="0"/>
                  <w:marTop w:val="0"/>
                  <w:marBottom w:val="0"/>
                  <w:divBdr>
                    <w:top w:val="none" w:sz="0" w:space="0" w:color="auto"/>
                    <w:left w:val="none" w:sz="0" w:space="0" w:color="auto"/>
                    <w:bottom w:val="none" w:sz="0" w:space="0" w:color="auto"/>
                    <w:right w:val="none" w:sz="0" w:space="0" w:color="auto"/>
                  </w:divBdr>
                </w:div>
                <w:div w:id="1054542504">
                  <w:marLeft w:val="0"/>
                  <w:marRight w:val="0"/>
                  <w:marTop w:val="0"/>
                  <w:marBottom w:val="0"/>
                  <w:divBdr>
                    <w:top w:val="none" w:sz="0" w:space="0" w:color="auto"/>
                    <w:left w:val="none" w:sz="0" w:space="0" w:color="auto"/>
                    <w:bottom w:val="none" w:sz="0" w:space="0" w:color="auto"/>
                    <w:right w:val="none" w:sz="0" w:space="0" w:color="auto"/>
                  </w:divBdr>
                </w:div>
                <w:div w:id="1485782123">
                  <w:marLeft w:val="0"/>
                  <w:marRight w:val="0"/>
                  <w:marTop w:val="0"/>
                  <w:marBottom w:val="0"/>
                  <w:divBdr>
                    <w:top w:val="none" w:sz="0" w:space="0" w:color="auto"/>
                    <w:left w:val="none" w:sz="0" w:space="0" w:color="auto"/>
                    <w:bottom w:val="none" w:sz="0" w:space="0" w:color="auto"/>
                    <w:right w:val="none" w:sz="0" w:space="0" w:color="auto"/>
                  </w:divBdr>
                </w:div>
                <w:div w:id="2041542409">
                  <w:marLeft w:val="0"/>
                  <w:marRight w:val="0"/>
                  <w:marTop w:val="0"/>
                  <w:marBottom w:val="0"/>
                  <w:divBdr>
                    <w:top w:val="none" w:sz="0" w:space="0" w:color="auto"/>
                    <w:left w:val="none" w:sz="0" w:space="0" w:color="auto"/>
                    <w:bottom w:val="none" w:sz="0" w:space="0" w:color="auto"/>
                    <w:right w:val="none" w:sz="0" w:space="0" w:color="auto"/>
                  </w:divBdr>
                </w:div>
                <w:div w:id="1152673866">
                  <w:marLeft w:val="0"/>
                  <w:marRight w:val="0"/>
                  <w:marTop w:val="0"/>
                  <w:marBottom w:val="0"/>
                  <w:divBdr>
                    <w:top w:val="none" w:sz="0" w:space="0" w:color="auto"/>
                    <w:left w:val="none" w:sz="0" w:space="0" w:color="auto"/>
                    <w:bottom w:val="none" w:sz="0" w:space="0" w:color="auto"/>
                    <w:right w:val="none" w:sz="0" w:space="0" w:color="auto"/>
                  </w:divBdr>
                </w:div>
                <w:div w:id="2098331826">
                  <w:marLeft w:val="0"/>
                  <w:marRight w:val="0"/>
                  <w:marTop w:val="0"/>
                  <w:marBottom w:val="0"/>
                  <w:divBdr>
                    <w:top w:val="none" w:sz="0" w:space="0" w:color="auto"/>
                    <w:left w:val="none" w:sz="0" w:space="0" w:color="auto"/>
                    <w:bottom w:val="none" w:sz="0" w:space="0" w:color="auto"/>
                    <w:right w:val="none" w:sz="0" w:space="0" w:color="auto"/>
                  </w:divBdr>
                </w:div>
                <w:div w:id="836073836">
                  <w:marLeft w:val="0"/>
                  <w:marRight w:val="0"/>
                  <w:marTop w:val="0"/>
                  <w:marBottom w:val="0"/>
                  <w:divBdr>
                    <w:top w:val="none" w:sz="0" w:space="0" w:color="auto"/>
                    <w:left w:val="none" w:sz="0" w:space="0" w:color="auto"/>
                    <w:bottom w:val="none" w:sz="0" w:space="0" w:color="auto"/>
                    <w:right w:val="none" w:sz="0" w:space="0" w:color="auto"/>
                  </w:divBdr>
                </w:div>
                <w:div w:id="1498880384">
                  <w:marLeft w:val="0"/>
                  <w:marRight w:val="0"/>
                  <w:marTop w:val="0"/>
                  <w:marBottom w:val="0"/>
                  <w:divBdr>
                    <w:top w:val="none" w:sz="0" w:space="0" w:color="auto"/>
                    <w:left w:val="none" w:sz="0" w:space="0" w:color="auto"/>
                    <w:bottom w:val="none" w:sz="0" w:space="0" w:color="auto"/>
                    <w:right w:val="none" w:sz="0" w:space="0" w:color="auto"/>
                  </w:divBdr>
                </w:div>
                <w:div w:id="1331643240">
                  <w:marLeft w:val="0"/>
                  <w:marRight w:val="0"/>
                  <w:marTop w:val="0"/>
                  <w:marBottom w:val="0"/>
                  <w:divBdr>
                    <w:top w:val="none" w:sz="0" w:space="0" w:color="auto"/>
                    <w:left w:val="none" w:sz="0" w:space="0" w:color="auto"/>
                    <w:bottom w:val="none" w:sz="0" w:space="0" w:color="auto"/>
                    <w:right w:val="none" w:sz="0" w:space="0" w:color="auto"/>
                  </w:divBdr>
                </w:div>
                <w:div w:id="387650746">
                  <w:marLeft w:val="0"/>
                  <w:marRight w:val="0"/>
                  <w:marTop w:val="0"/>
                  <w:marBottom w:val="0"/>
                  <w:divBdr>
                    <w:top w:val="none" w:sz="0" w:space="0" w:color="auto"/>
                    <w:left w:val="none" w:sz="0" w:space="0" w:color="auto"/>
                    <w:bottom w:val="none" w:sz="0" w:space="0" w:color="auto"/>
                    <w:right w:val="none" w:sz="0" w:space="0" w:color="auto"/>
                  </w:divBdr>
                </w:div>
                <w:div w:id="1048842668">
                  <w:marLeft w:val="0"/>
                  <w:marRight w:val="0"/>
                  <w:marTop w:val="0"/>
                  <w:marBottom w:val="0"/>
                  <w:divBdr>
                    <w:top w:val="none" w:sz="0" w:space="0" w:color="auto"/>
                    <w:left w:val="none" w:sz="0" w:space="0" w:color="auto"/>
                    <w:bottom w:val="none" w:sz="0" w:space="0" w:color="auto"/>
                    <w:right w:val="none" w:sz="0" w:space="0" w:color="auto"/>
                  </w:divBdr>
                </w:div>
                <w:div w:id="250285850">
                  <w:marLeft w:val="0"/>
                  <w:marRight w:val="0"/>
                  <w:marTop w:val="0"/>
                  <w:marBottom w:val="0"/>
                  <w:divBdr>
                    <w:top w:val="none" w:sz="0" w:space="0" w:color="auto"/>
                    <w:left w:val="none" w:sz="0" w:space="0" w:color="auto"/>
                    <w:bottom w:val="none" w:sz="0" w:space="0" w:color="auto"/>
                    <w:right w:val="none" w:sz="0" w:space="0" w:color="auto"/>
                  </w:divBdr>
                </w:div>
                <w:div w:id="2002075252">
                  <w:marLeft w:val="0"/>
                  <w:marRight w:val="0"/>
                  <w:marTop w:val="0"/>
                  <w:marBottom w:val="0"/>
                  <w:divBdr>
                    <w:top w:val="none" w:sz="0" w:space="0" w:color="auto"/>
                    <w:left w:val="none" w:sz="0" w:space="0" w:color="auto"/>
                    <w:bottom w:val="none" w:sz="0" w:space="0" w:color="auto"/>
                    <w:right w:val="none" w:sz="0" w:space="0" w:color="auto"/>
                  </w:divBdr>
                </w:div>
                <w:div w:id="2105950744">
                  <w:marLeft w:val="0"/>
                  <w:marRight w:val="0"/>
                  <w:marTop w:val="0"/>
                  <w:marBottom w:val="0"/>
                  <w:divBdr>
                    <w:top w:val="none" w:sz="0" w:space="0" w:color="auto"/>
                    <w:left w:val="none" w:sz="0" w:space="0" w:color="auto"/>
                    <w:bottom w:val="none" w:sz="0" w:space="0" w:color="auto"/>
                    <w:right w:val="none" w:sz="0" w:space="0" w:color="auto"/>
                  </w:divBdr>
                </w:div>
                <w:div w:id="717122442">
                  <w:marLeft w:val="0"/>
                  <w:marRight w:val="0"/>
                  <w:marTop w:val="0"/>
                  <w:marBottom w:val="0"/>
                  <w:divBdr>
                    <w:top w:val="none" w:sz="0" w:space="0" w:color="auto"/>
                    <w:left w:val="none" w:sz="0" w:space="0" w:color="auto"/>
                    <w:bottom w:val="none" w:sz="0" w:space="0" w:color="auto"/>
                    <w:right w:val="none" w:sz="0" w:space="0" w:color="auto"/>
                  </w:divBdr>
                </w:div>
                <w:div w:id="1184783806">
                  <w:marLeft w:val="0"/>
                  <w:marRight w:val="0"/>
                  <w:marTop w:val="0"/>
                  <w:marBottom w:val="0"/>
                  <w:divBdr>
                    <w:top w:val="none" w:sz="0" w:space="0" w:color="auto"/>
                    <w:left w:val="none" w:sz="0" w:space="0" w:color="auto"/>
                    <w:bottom w:val="none" w:sz="0" w:space="0" w:color="auto"/>
                    <w:right w:val="none" w:sz="0" w:space="0" w:color="auto"/>
                  </w:divBdr>
                </w:div>
                <w:div w:id="1475172640">
                  <w:marLeft w:val="0"/>
                  <w:marRight w:val="0"/>
                  <w:marTop w:val="0"/>
                  <w:marBottom w:val="0"/>
                  <w:divBdr>
                    <w:top w:val="none" w:sz="0" w:space="0" w:color="auto"/>
                    <w:left w:val="none" w:sz="0" w:space="0" w:color="auto"/>
                    <w:bottom w:val="none" w:sz="0" w:space="0" w:color="auto"/>
                    <w:right w:val="none" w:sz="0" w:space="0" w:color="auto"/>
                  </w:divBdr>
                </w:div>
                <w:div w:id="1294601394">
                  <w:marLeft w:val="0"/>
                  <w:marRight w:val="0"/>
                  <w:marTop w:val="0"/>
                  <w:marBottom w:val="0"/>
                  <w:divBdr>
                    <w:top w:val="none" w:sz="0" w:space="0" w:color="auto"/>
                    <w:left w:val="none" w:sz="0" w:space="0" w:color="auto"/>
                    <w:bottom w:val="none" w:sz="0" w:space="0" w:color="auto"/>
                    <w:right w:val="none" w:sz="0" w:space="0" w:color="auto"/>
                  </w:divBdr>
                </w:div>
                <w:div w:id="222642065">
                  <w:marLeft w:val="0"/>
                  <w:marRight w:val="0"/>
                  <w:marTop w:val="0"/>
                  <w:marBottom w:val="0"/>
                  <w:divBdr>
                    <w:top w:val="none" w:sz="0" w:space="0" w:color="auto"/>
                    <w:left w:val="none" w:sz="0" w:space="0" w:color="auto"/>
                    <w:bottom w:val="none" w:sz="0" w:space="0" w:color="auto"/>
                    <w:right w:val="none" w:sz="0" w:space="0" w:color="auto"/>
                  </w:divBdr>
                </w:div>
                <w:div w:id="1039817016">
                  <w:marLeft w:val="0"/>
                  <w:marRight w:val="0"/>
                  <w:marTop w:val="0"/>
                  <w:marBottom w:val="0"/>
                  <w:divBdr>
                    <w:top w:val="none" w:sz="0" w:space="0" w:color="auto"/>
                    <w:left w:val="none" w:sz="0" w:space="0" w:color="auto"/>
                    <w:bottom w:val="none" w:sz="0" w:space="0" w:color="auto"/>
                    <w:right w:val="none" w:sz="0" w:space="0" w:color="auto"/>
                  </w:divBdr>
                </w:div>
                <w:div w:id="1502619095">
                  <w:marLeft w:val="0"/>
                  <w:marRight w:val="0"/>
                  <w:marTop w:val="0"/>
                  <w:marBottom w:val="0"/>
                  <w:divBdr>
                    <w:top w:val="none" w:sz="0" w:space="0" w:color="auto"/>
                    <w:left w:val="none" w:sz="0" w:space="0" w:color="auto"/>
                    <w:bottom w:val="none" w:sz="0" w:space="0" w:color="auto"/>
                    <w:right w:val="none" w:sz="0" w:space="0" w:color="auto"/>
                  </w:divBdr>
                </w:div>
                <w:div w:id="1136919823">
                  <w:marLeft w:val="0"/>
                  <w:marRight w:val="0"/>
                  <w:marTop w:val="0"/>
                  <w:marBottom w:val="0"/>
                  <w:divBdr>
                    <w:top w:val="none" w:sz="0" w:space="0" w:color="auto"/>
                    <w:left w:val="none" w:sz="0" w:space="0" w:color="auto"/>
                    <w:bottom w:val="none" w:sz="0" w:space="0" w:color="auto"/>
                    <w:right w:val="none" w:sz="0" w:space="0" w:color="auto"/>
                  </w:divBdr>
                </w:div>
                <w:div w:id="734085395">
                  <w:marLeft w:val="0"/>
                  <w:marRight w:val="0"/>
                  <w:marTop w:val="0"/>
                  <w:marBottom w:val="0"/>
                  <w:divBdr>
                    <w:top w:val="none" w:sz="0" w:space="0" w:color="auto"/>
                    <w:left w:val="none" w:sz="0" w:space="0" w:color="auto"/>
                    <w:bottom w:val="none" w:sz="0" w:space="0" w:color="auto"/>
                    <w:right w:val="none" w:sz="0" w:space="0" w:color="auto"/>
                  </w:divBdr>
                </w:div>
                <w:div w:id="340670676">
                  <w:marLeft w:val="0"/>
                  <w:marRight w:val="0"/>
                  <w:marTop w:val="0"/>
                  <w:marBottom w:val="0"/>
                  <w:divBdr>
                    <w:top w:val="none" w:sz="0" w:space="0" w:color="auto"/>
                    <w:left w:val="none" w:sz="0" w:space="0" w:color="auto"/>
                    <w:bottom w:val="none" w:sz="0" w:space="0" w:color="auto"/>
                    <w:right w:val="none" w:sz="0" w:space="0" w:color="auto"/>
                  </w:divBdr>
                </w:div>
                <w:div w:id="599148027">
                  <w:marLeft w:val="0"/>
                  <w:marRight w:val="0"/>
                  <w:marTop w:val="0"/>
                  <w:marBottom w:val="0"/>
                  <w:divBdr>
                    <w:top w:val="none" w:sz="0" w:space="0" w:color="auto"/>
                    <w:left w:val="none" w:sz="0" w:space="0" w:color="auto"/>
                    <w:bottom w:val="none" w:sz="0" w:space="0" w:color="auto"/>
                    <w:right w:val="none" w:sz="0" w:space="0" w:color="auto"/>
                  </w:divBdr>
                </w:div>
                <w:div w:id="1285430659">
                  <w:marLeft w:val="0"/>
                  <w:marRight w:val="0"/>
                  <w:marTop w:val="0"/>
                  <w:marBottom w:val="0"/>
                  <w:divBdr>
                    <w:top w:val="none" w:sz="0" w:space="0" w:color="auto"/>
                    <w:left w:val="none" w:sz="0" w:space="0" w:color="auto"/>
                    <w:bottom w:val="none" w:sz="0" w:space="0" w:color="auto"/>
                    <w:right w:val="none" w:sz="0" w:space="0" w:color="auto"/>
                  </w:divBdr>
                </w:div>
                <w:div w:id="819998202">
                  <w:marLeft w:val="0"/>
                  <w:marRight w:val="0"/>
                  <w:marTop w:val="0"/>
                  <w:marBottom w:val="0"/>
                  <w:divBdr>
                    <w:top w:val="none" w:sz="0" w:space="0" w:color="auto"/>
                    <w:left w:val="none" w:sz="0" w:space="0" w:color="auto"/>
                    <w:bottom w:val="none" w:sz="0" w:space="0" w:color="auto"/>
                    <w:right w:val="none" w:sz="0" w:space="0" w:color="auto"/>
                  </w:divBdr>
                </w:div>
                <w:div w:id="1850411574">
                  <w:marLeft w:val="0"/>
                  <w:marRight w:val="0"/>
                  <w:marTop w:val="0"/>
                  <w:marBottom w:val="0"/>
                  <w:divBdr>
                    <w:top w:val="none" w:sz="0" w:space="0" w:color="auto"/>
                    <w:left w:val="none" w:sz="0" w:space="0" w:color="auto"/>
                    <w:bottom w:val="none" w:sz="0" w:space="0" w:color="auto"/>
                    <w:right w:val="none" w:sz="0" w:space="0" w:color="auto"/>
                  </w:divBdr>
                </w:div>
                <w:div w:id="1144004284">
                  <w:marLeft w:val="0"/>
                  <w:marRight w:val="0"/>
                  <w:marTop w:val="0"/>
                  <w:marBottom w:val="0"/>
                  <w:divBdr>
                    <w:top w:val="none" w:sz="0" w:space="0" w:color="auto"/>
                    <w:left w:val="none" w:sz="0" w:space="0" w:color="auto"/>
                    <w:bottom w:val="none" w:sz="0" w:space="0" w:color="auto"/>
                    <w:right w:val="none" w:sz="0" w:space="0" w:color="auto"/>
                  </w:divBdr>
                </w:div>
                <w:div w:id="423770821">
                  <w:marLeft w:val="0"/>
                  <w:marRight w:val="0"/>
                  <w:marTop w:val="0"/>
                  <w:marBottom w:val="0"/>
                  <w:divBdr>
                    <w:top w:val="none" w:sz="0" w:space="0" w:color="auto"/>
                    <w:left w:val="none" w:sz="0" w:space="0" w:color="auto"/>
                    <w:bottom w:val="none" w:sz="0" w:space="0" w:color="auto"/>
                    <w:right w:val="none" w:sz="0" w:space="0" w:color="auto"/>
                  </w:divBdr>
                </w:div>
                <w:div w:id="632827420">
                  <w:marLeft w:val="0"/>
                  <w:marRight w:val="0"/>
                  <w:marTop w:val="0"/>
                  <w:marBottom w:val="0"/>
                  <w:divBdr>
                    <w:top w:val="none" w:sz="0" w:space="0" w:color="auto"/>
                    <w:left w:val="none" w:sz="0" w:space="0" w:color="auto"/>
                    <w:bottom w:val="none" w:sz="0" w:space="0" w:color="auto"/>
                    <w:right w:val="none" w:sz="0" w:space="0" w:color="auto"/>
                  </w:divBdr>
                </w:div>
                <w:div w:id="2146698176">
                  <w:marLeft w:val="0"/>
                  <w:marRight w:val="0"/>
                  <w:marTop w:val="0"/>
                  <w:marBottom w:val="0"/>
                  <w:divBdr>
                    <w:top w:val="none" w:sz="0" w:space="0" w:color="auto"/>
                    <w:left w:val="none" w:sz="0" w:space="0" w:color="auto"/>
                    <w:bottom w:val="none" w:sz="0" w:space="0" w:color="auto"/>
                    <w:right w:val="none" w:sz="0" w:space="0" w:color="auto"/>
                  </w:divBdr>
                </w:div>
                <w:div w:id="1613323676">
                  <w:marLeft w:val="0"/>
                  <w:marRight w:val="0"/>
                  <w:marTop w:val="0"/>
                  <w:marBottom w:val="0"/>
                  <w:divBdr>
                    <w:top w:val="none" w:sz="0" w:space="0" w:color="auto"/>
                    <w:left w:val="none" w:sz="0" w:space="0" w:color="auto"/>
                    <w:bottom w:val="none" w:sz="0" w:space="0" w:color="auto"/>
                    <w:right w:val="none" w:sz="0" w:space="0" w:color="auto"/>
                  </w:divBdr>
                </w:div>
                <w:div w:id="1514756259">
                  <w:marLeft w:val="0"/>
                  <w:marRight w:val="0"/>
                  <w:marTop w:val="0"/>
                  <w:marBottom w:val="0"/>
                  <w:divBdr>
                    <w:top w:val="none" w:sz="0" w:space="0" w:color="auto"/>
                    <w:left w:val="none" w:sz="0" w:space="0" w:color="auto"/>
                    <w:bottom w:val="none" w:sz="0" w:space="0" w:color="auto"/>
                    <w:right w:val="none" w:sz="0" w:space="0" w:color="auto"/>
                  </w:divBdr>
                </w:div>
                <w:div w:id="423378647">
                  <w:marLeft w:val="0"/>
                  <w:marRight w:val="0"/>
                  <w:marTop w:val="0"/>
                  <w:marBottom w:val="0"/>
                  <w:divBdr>
                    <w:top w:val="none" w:sz="0" w:space="0" w:color="auto"/>
                    <w:left w:val="none" w:sz="0" w:space="0" w:color="auto"/>
                    <w:bottom w:val="none" w:sz="0" w:space="0" w:color="auto"/>
                    <w:right w:val="none" w:sz="0" w:space="0" w:color="auto"/>
                  </w:divBdr>
                </w:div>
                <w:div w:id="1358236020">
                  <w:marLeft w:val="0"/>
                  <w:marRight w:val="0"/>
                  <w:marTop w:val="0"/>
                  <w:marBottom w:val="0"/>
                  <w:divBdr>
                    <w:top w:val="none" w:sz="0" w:space="0" w:color="auto"/>
                    <w:left w:val="none" w:sz="0" w:space="0" w:color="auto"/>
                    <w:bottom w:val="none" w:sz="0" w:space="0" w:color="auto"/>
                    <w:right w:val="none" w:sz="0" w:space="0" w:color="auto"/>
                  </w:divBdr>
                </w:div>
                <w:div w:id="1081177927">
                  <w:marLeft w:val="0"/>
                  <w:marRight w:val="0"/>
                  <w:marTop w:val="0"/>
                  <w:marBottom w:val="0"/>
                  <w:divBdr>
                    <w:top w:val="none" w:sz="0" w:space="0" w:color="auto"/>
                    <w:left w:val="none" w:sz="0" w:space="0" w:color="auto"/>
                    <w:bottom w:val="none" w:sz="0" w:space="0" w:color="auto"/>
                    <w:right w:val="none" w:sz="0" w:space="0" w:color="auto"/>
                  </w:divBdr>
                </w:div>
                <w:div w:id="428429762">
                  <w:marLeft w:val="0"/>
                  <w:marRight w:val="0"/>
                  <w:marTop w:val="0"/>
                  <w:marBottom w:val="0"/>
                  <w:divBdr>
                    <w:top w:val="none" w:sz="0" w:space="0" w:color="auto"/>
                    <w:left w:val="none" w:sz="0" w:space="0" w:color="auto"/>
                    <w:bottom w:val="none" w:sz="0" w:space="0" w:color="auto"/>
                    <w:right w:val="none" w:sz="0" w:space="0" w:color="auto"/>
                  </w:divBdr>
                </w:div>
                <w:div w:id="571280100">
                  <w:marLeft w:val="0"/>
                  <w:marRight w:val="0"/>
                  <w:marTop w:val="0"/>
                  <w:marBottom w:val="0"/>
                  <w:divBdr>
                    <w:top w:val="none" w:sz="0" w:space="0" w:color="auto"/>
                    <w:left w:val="none" w:sz="0" w:space="0" w:color="auto"/>
                    <w:bottom w:val="none" w:sz="0" w:space="0" w:color="auto"/>
                    <w:right w:val="none" w:sz="0" w:space="0" w:color="auto"/>
                  </w:divBdr>
                </w:div>
                <w:div w:id="1511681374">
                  <w:marLeft w:val="0"/>
                  <w:marRight w:val="0"/>
                  <w:marTop w:val="0"/>
                  <w:marBottom w:val="0"/>
                  <w:divBdr>
                    <w:top w:val="none" w:sz="0" w:space="0" w:color="auto"/>
                    <w:left w:val="none" w:sz="0" w:space="0" w:color="auto"/>
                    <w:bottom w:val="none" w:sz="0" w:space="0" w:color="auto"/>
                    <w:right w:val="none" w:sz="0" w:space="0" w:color="auto"/>
                  </w:divBdr>
                </w:div>
                <w:div w:id="1357199638">
                  <w:marLeft w:val="0"/>
                  <w:marRight w:val="0"/>
                  <w:marTop w:val="0"/>
                  <w:marBottom w:val="0"/>
                  <w:divBdr>
                    <w:top w:val="none" w:sz="0" w:space="0" w:color="auto"/>
                    <w:left w:val="none" w:sz="0" w:space="0" w:color="auto"/>
                    <w:bottom w:val="none" w:sz="0" w:space="0" w:color="auto"/>
                    <w:right w:val="none" w:sz="0" w:space="0" w:color="auto"/>
                  </w:divBdr>
                </w:div>
                <w:div w:id="402600973">
                  <w:marLeft w:val="0"/>
                  <w:marRight w:val="0"/>
                  <w:marTop w:val="0"/>
                  <w:marBottom w:val="0"/>
                  <w:divBdr>
                    <w:top w:val="none" w:sz="0" w:space="0" w:color="auto"/>
                    <w:left w:val="none" w:sz="0" w:space="0" w:color="auto"/>
                    <w:bottom w:val="none" w:sz="0" w:space="0" w:color="auto"/>
                    <w:right w:val="none" w:sz="0" w:space="0" w:color="auto"/>
                  </w:divBdr>
                </w:div>
                <w:div w:id="1611278122">
                  <w:marLeft w:val="0"/>
                  <w:marRight w:val="0"/>
                  <w:marTop w:val="0"/>
                  <w:marBottom w:val="0"/>
                  <w:divBdr>
                    <w:top w:val="none" w:sz="0" w:space="0" w:color="auto"/>
                    <w:left w:val="none" w:sz="0" w:space="0" w:color="auto"/>
                    <w:bottom w:val="none" w:sz="0" w:space="0" w:color="auto"/>
                    <w:right w:val="none" w:sz="0" w:space="0" w:color="auto"/>
                  </w:divBdr>
                </w:div>
                <w:div w:id="2119522736">
                  <w:marLeft w:val="0"/>
                  <w:marRight w:val="0"/>
                  <w:marTop w:val="0"/>
                  <w:marBottom w:val="0"/>
                  <w:divBdr>
                    <w:top w:val="none" w:sz="0" w:space="0" w:color="auto"/>
                    <w:left w:val="none" w:sz="0" w:space="0" w:color="auto"/>
                    <w:bottom w:val="none" w:sz="0" w:space="0" w:color="auto"/>
                    <w:right w:val="none" w:sz="0" w:space="0" w:color="auto"/>
                  </w:divBdr>
                </w:div>
                <w:div w:id="1621570818">
                  <w:marLeft w:val="0"/>
                  <w:marRight w:val="0"/>
                  <w:marTop w:val="0"/>
                  <w:marBottom w:val="0"/>
                  <w:divBdr>
                    <w:top w:val="none" w:sz="0" w:space="0" w:color="auto"/>
                    <w:left w:val="none" w:sz="0" w:space="0" w:color="auto"/>
                    <w:bottom w:val="none" w:sz="0" w:space="0" w:color="auto"/>
                    <w:right w:val="none" w:sz="0" w:space="0" w:color="auto"/>
                  </w:divBdr>
                </w:div>
                <w:div w:id="336159388">
                  <w:marLeft w:val="0"/>
                  <w:marRight w:val="0"/>
                  <w:marTop w:val="0"/>
                  <w:marBottom w:val="0"/>
                  <w:divBdr>
                    <w:top w:val="none" w:sz="0" w:space="0" w:color="auto"/>
                    <w:left w:val="none" w:sz="0" w:space="0" w:color="auto"/>
                    <w:bottom w:val="none" w:sz="0" w:space="0" w:color="auto"/>
                    <w:right w:val="none" w:sz="0" w:space="0" w:color="auto"/>
                  </w:divBdr>
                </w:div>
                <w:div w:id="844058273">
                  <w:marLeft w:val="0"/>
                  <w:marRight w:val="0"/>
                  <w:marTop w:val="0"/>
                  <w:marBottom w:val="0"/>
                  <w:divBdr>
                    <w:top w:val="none" w:sz="0" w:space="0" w:color="auto"/>
                    <w:left w:val="none" w:sz="0" w:space="0" w:color="auto"/>
                    <w:bottom w:val="none" w:sz="0" w:space="0" w:color="auto"/>
                    <w:right w:val="none" w:sz="0" w:space="0" w:color="auto"/>
                  </w:divBdr>
                </w:div>
                <w:div w:id="448741127">
                  <w:marLeft w:val="0"/>
                  <w:marRight w:val="0"/>
                  <w:marTop w:val="0"/>
                  <w:marBottom w:val="0"/>
                  <w:divBdr>
                    <w:top w:val="none" w:sz="0" w:space="0" w:color="auto"/>
                    <w:left w:val="none" w:sz="0" w:space="0" w:color="auto"/>
                    <w:bottom w:val="none" w:sz="0" w:space="0" w:color="auto"/>
                    <w:right w:val="none" w:sz="0" w:space="0" w:color="auto"/>
                  </w:divBdr>
                </w:div>
                <w:div w:id="245651840">
                  <w:marLeft w:val="0"/>
                  <w:marRight w:val="0"/>
                  <w:marTop w:val="0"/>
                  <w:marBottom w:val="0"/>
                  <w:divBdr>
                    <w:top w:val="none" w:sz="0" w:space="0" w:color="auto"/>
                    <w:left w:val="none" w:sz="0" w:space="0" w:color="auto"/>
                    <w:bottom w:val="none" w:sz="0" w:space="0" w:color="auto"/>
                    <w:right w:val="none" w:sz="0" w:space="0" w:color="auto"/>
                  </w:divBdr>
                </w:div>
                <w:div w:id="379135831">
                  <w:marLeft w:val="0"/>
                  <w:marRight w:val="0"/>
                  <w:marTop w:val="0"/>
                  <w:marBottom w:val="0"/>
                  <w:divBdr>
                    <w:top w:val="none" w:sz="0" w:space="0" w:color="auto"/>
                    <w:left w:val="none" w:sz="0" w:space="0" w:color="auto"/>
                    <w:bottom w:val="none" w:sz="0" w:space="0" w:color="auto"/>
                    <w:right w:val="none" w:sz="0" w:space="0" w:color="auto"/>
                  </w:divBdr>
                </w:div>
                <w:div w:id="1508711209">
                  <w:marLeft w:val="0"/>
                  <w:marRight w:val="0"/>
                  <w:marTop w:val="0"/>
                  <w:marBottom w:val="0"/>
                  <w:divBdr>
                    <w:top w:val="none" w:sz="0" w:space="0" w:color="auto"/>
                    <w:left w:val="none" w:sz="0" w:space="0" w:color="auto"/>
                    <w:bottom w:val="none" w:sz="0" w:space="0" w:color="auto"/>
                    <w:right w:val="none" w:sz="0" w:space="0" w:color="auto"/>
                  </w:divBdr>
                </w:div>
                <w:div w:id="228883458">
                  <w:marLeft w:val="0"/>
                  <w:marRight w:val="0"/>
                  <w:marTop w:val="0"/>
                  <w:marBottom w:val="0"/>
                  <w:divBdr>
                    <w:top w:val="none" w:sz="0" w:space="0" w:color="auto"/>
                    <w:left w:val="none" w:sz="0" w:space="0" w:color="auto"/>
                    <w:bottom w:val="none" w:sz="0" w:space="0" w:color="auto"/>
                    <w:right w:val="none" w:sz="0" w:space="0" w:color="auto"/>
                  </w:divBdr>
                </w:div>
                <w:div w:id="231476845">
                  <w:marLeft w:val="0"/>
                  <w:marRight w:val="0"/>
                  <w:marTop w:val="0"/>
                  <w:marBottom w:val="0"/>
                  <w:divBdr>
                    <w:top w:val="none" w:sz="0" w:space="0" w:color="auto"/>
                    <w:left w:val="none" w:sz="0" w:space="0" w:color="auto"/>
                    <w:bottom w:val="none" w:sz="0" w:space="0" w:color="auto"/>
                    <w:right w:val="none" w:sz="0" w:space="0" w:color="auto"/>
                  </w:divBdr>
                </w:div>
                <w:div w:id="1742095723">
                  <w:marLeft w:val="0"/>
                  <w:marRight w:val="0"/>
                  <w:marTop w:val="0"/>
                  <w:marBottom w:val="0"/>
                  <w:divBdr>
                    <w:top w:val="none" w:sz="0" w:space="0" w:color="auto"/>
                    <w:left w:val="none" w:sz="0" w:space="0" w:color="auto"/>
                    <w:bottom w:val="none" w:sz="0" w:space="0" w:color="auto"/>
                    <w:right w:val="none" w:sz="0" w:space="0" w:color="auto"/>
                  </w:divBdr>
                </w:div>
                <w:div w:id="621545091">
                  <w:marLeft w:val="0"/>
                  <w:marRight w:val="0"/>
                  <w:marTop w:val="0"/>
                  <w:marBottom w:val="0"/>
                  <w:divBdr>
                    <w:top w:val="none" w:sz="0" w:space="0" w:color="auto"/>
                    <w:left w:val="none" w:sz="0" w:space="0" w:color="auto"/>
                    <w:bottom w:val="none" w:sz="0" w:space="0" w:color="auto"/>
                    <w:right w:val="none" w:sz="0" w:space="0" w:color="auto"/>
                  </w:divBdr>
                </w:div>
                <w:div w:id="1215507719">
                  <w:marLeft w:val="0"/>
                  <w:marRight w:val="0"/>
                  <w:marTop w:val="0"/>
                  <w:marBottom w:val="0"/>
                  <w:divBdr>
                    <w:top w:val="none" w:sz="0" w:space="0" w:color="auto"/>
                    <w:left w:val="none" w:sz="0" w:space="0" w:color="auto"/>
                    <w:bottom w:val="none" w:sz="0" w:space="0" w:color="auto"/>
                    <w:right w:val="none" w:sz="0" w:space="0" w:color="auto"/>
                  </w:divBdr>
                </w:div>
                <w:div w:id="39786678">
                  <w:marLeft w:val="0"/>
                  <w:marRight w:val="0"/>
                  <w:marTop w:val="0"/>
                  <w:marBottom w:val="0"/>
                  <w:divBdr>
                    <w:top w:val="none" w:sz="0" w:space="0" w:color="auto"/>
                    <w:left w:val="none" w:sz="0" w:space="0" w:color="auto"/>
                    <w:bottom w:val="none" w:sz="0" w:space="0" w:color="auto"/>
                    <w:right w:val="none" w:sz="0" w:space="0" w:color="auto"/>
                  </w:divBdr>
                </w:div>
                <w:div w:id="157383817">
                  <w:marLeft w:val="0"/>
                  <w:marRight w:val="0"/>
                  <w:marTop w:val="0"/>
                  <w:marBottom w:val="0"/>
                  <w:divBdr>
                    <w:top w:val="none" w:sz="0" w:space="0" w:color="auto"/>
                    <w:left w:val="none" w:sz="0" w:space="0" w:color="auto"/>
                    <w:bottom w:val="none" w:sz="0" w:space="0" w:color="auto"/>
                    <w:right w:val="none" w:sz="0" w:space="0" w:color="auto"/>
                  </w:divBdr>
                </w:div>
                <w:div w:id="1226254475">
                  <w:marLeft w:val="0"/>
                  <w:marRight w:val="0"/>
                  <w:marTop w:val="0"/>
                  <w:marBottom w:val="0"/>
                  <w:divBdr>
                    <w:top w:val="none" w:sz="0" w:space="0" w:color="auto"/>
                    <w:left w:val="none" w:sz="0" w:space="0" w:color="auto"/>
                    <w:bottom w:val="none" w:sz="0" w:space="0" w:color="auto"/>
                    <w:right w:val="none" w:sz="0" w:space="0" w:color="auto"/>
                  </w:divBdr>
                </w:div>
                <w:div w:id="1715227233">
                  <w:marLeft w:val="0"/>
                  <w:marRight w:val="0"/>
                  <w:marTop w:val="0"/>
                  <w:marBottom w:val="0"/>
                  <w:divBdr>
                    <w:top w:val="none" w:sz="0" w:space="0" w:color="auto"/>
                    <w:left w:val="none" w:sz="0" w:space="0" w:color="auto"/>
                    <w:bottom w:val="none" w:sz="0" w:space="0" w:color="auto"/>
                    <w:right w:val="none" w:sz="0" w:space="0" w:color="auto"/>
                  </w:divBdr>
                </w:div>
                <w:div w:id="105853271">
                  <w:marLeft w:val="0"/>
                  <w:marRight w:val="0"/>
                  <w:marTop w:val="0"/>
                  <w:marBottom w:val="0"/>
                  <w:divBdr>
                    <w:top w:val="none" w:sz="0" w:space="0" w:color="auto"/>
                    <w:left w:val="none" w:sz="0" w:space="0" w:color="auto"/>
                    <w:bottom w:val="none" w:sz="0" w:space="0" w:color="auto"/>
                    <w:right w:val="none" w:sz="0" w:space="0" w:color="auto"/>
                  </w:divBdr>
                </w:div>
                <w:div w:id="2110463050">
                  <w:marLeft w:val="0"/>
                  <w:marRight w:val="0"/>
                  <w:marTop w:val="0"/>
                  <w:marBottom w:val="0"/>
                  <w:divBdr>
                    <w:top w:val="none" w:sz="0" w:space="0" w:color="auto"/>
                    <w:left w:val="none" w:sz="0" w:space="0" w:color="auto"/>
                    <w:bottom w:val="none" w:sz="0" w:space="0" w:color="auto"/>
                    <w:right w:val="none" w:sz="0" w:space="0" w:color="auto"/>
                  </w:divBdr>
                </w:div>
                <w:div w:id="1459253266">
                  <w:marLeft w:val="0"/>
                  <w:marRight w:val="0"/>
                  <w:marTop w:val="0"/>
                  <w:marBottom w:val="0"/>
                  <w:divBdr>
                    <w:top w:val="none" w:sz="0" w:space="0" w:color="auto"/>
                    <w:left w:val="none" w:sz="0" w:space="0" w:color="auto"/>
                    <w:bottom w:val="none" w:sz="0" w:space="0" w:color="auto"/>
                    <w:right w:val="none" w:sz="0" w:space="0" w:color="auto"/>
                  </w:divBdr>
                </w:div>
                <w:div w:id="385488940">
                  <w:marLeft w:val="0"/>
                  <w:marRight w:val="0"/>
                  <w:marTop w:val="0"/>
                  <w:marBottom w:val="0"/>
                  <w:divBdr>
                    <w:top w:val="none" w:sz="0" w:space="0" w:color="auto"/>
                    <w:left w:val="none" w:sz="0" w:space="0" w:color="auto"/>
                    <w:bottom w:val="none" w:sz="0" w:space="0" w:color="auto"/>
                    <w:right w:val="none" w:sz="0" w:space="0" w:color="auto"/>
                  </w:divBdr>
                </w:div>
                <w:div w:id="13105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8554">
          <w:marLeft w:val="0"/>
          <w:marRight w:val="0"/>
          <w:marTop w:val="0"/>
          <w:marBottom w:val="0"/>
          <w:divBdr>
            <w:top w:val="none" w:sz="0" w:space="0" w:color="auto"/>
            <w:left w:val="none" w:sz="0" w:space="0" w:color="auto"/>
            <w:bottom w:val="none" w:sz="0" w:space="0" w:color="auto"/>
            <w:right w:val="none" w:sz="0" w:space="0" w:color="auto"/>
          </w:divBdr>
        </w:div>
        <w:div w:id="1267544976">
          <w:marLeft w:val="0"/>
          <w:marRight w:val="0"/>
          <w:marTop w:val="0"/>
          <w:marBottom w:val="0"/>
          <w:divBdr>
            <w:top w:val="none" w:sz="0" w:space="0" w:color="auto"/>
            <w:left w:val="none" w:sz="0" w:space="0" w:color="auto"/>
            <w:bottom w:val="none" w:sz="0" w:space="0" w:color="auto"/>
            <w:right w:val="none" w:sz="0" w:space="0" w:color="auto"/>
          </w:divBdr>
        </w:div>
        <w:div w:id="862979008">
          <w:marLeft w:val="0"/>
          <w:marRight w:val="0"/>
          <w:marTop w:val="0"/>
          <w:marBottom w:val="0"/>
          <w:divBdr>
            <w:top w:val="none" w:sz="0" w:space="0" w:color="auto"/>
            <w:left w:val="none" w:sz="0" w:space="0" w:color="auto"/>
            <w:bottom w:val="none" w:sz="0" w:space="0" w:color="auto"/>
            <w:right w:val="none" w:sz="0" w:space="0" w:color="auto"/>
          </w:divBdr>
        </w:div>
        <w:div w:id="1612859475">
          <w:marLeft w:val="0"/>
          <w:marRight w:val="0"/>
          <w:marTop w:val="0"/>
          <w:marBottom w:val="0"/>
          <w:divBdr>
            <w:top w:val="none" w:sz="0" w:space="0" w:color="auto"/>
            <w:left w:val="none" w:sz="0" w:space="0" w:color="auto"/>
            <w:bottom w:val="none" w:sz="0" w:space="0" w:color="auto"/>
            <w:right w:val="none" w:sz="0" w:space="0" w:color="auto"/>
          </w:divBdr>
        </w:div>
        <w:div w:id="802697751">
          <w:marLeft w:val="0"/>
          <w:marRight w:val="0"/>
          <w:marTop w:val="0"/>
          <w:marBottom w:val="0"/>
          <w:divBdr>
            <w:top w:val="none" w:sz="0" w:space="0" w:color="auto"/>
            <w:left w:val="none" w:sz="0" w:space="0" w:color="auto"/>
            <w:bottom w:val="none" w:sz="0" w:space="0" w:color="auto"/>
            <w:right w:val="none" w:sz="0" w:space="0" w:color="auto"/>
          </w:divBdr>
        </w:div>
        <w:div w:id="867450423">
          <w:marLeft w:val="0"/>
          <w:marRight w:val="0"/>
          <w:marTop w:val="0"/>
          <w:marBottom w:val="0"/>
          <w:divBdr>
            <w:top w:val="none" w:sz="0" w:space="0" w:color="auto"/>
            <w:left w:val="none" w:sz="0" w:space="0" w:color="auto"/>
            <w:bottom w:val="none" w:sz="0" w:space="0" w:color="auto"/>
            <w:right w:val="none" w:sz="0" w:space="0" w:color="auto"/>
          </w:divBdr>
        </w:div>
        <w:div w:id="1380009042">
          <w:marLeft w:val="0"/>
          <w:marRight w:val="0"/>
          <w:marTop w:val="0"/>
          <w:marBottom w:val="0"/>
          <w:divBdr>
            <w:top w:val="none" w:sz="0" w:space="0" w:color="auto"/>
            <w:left w:val="none" w:sz="0" w:space="0" w:color="auto"/>
            <w:bottom w:val="none" w:sz="0" w:space="0" w:color="auto"/>
            <w:right w:val="none" w:sz="0" w:space="0" w:color="auto"/>
          </w:divBdr>
        </w:div>
        <w:div w:id="387342190">
          <w:marLeft w:val="0"/>
          <w:marRight w:val="0"/>
          <w:marTop w:val="0"/>
          <w:marBottom w:val="0"/>
          <w:divBdr>
            <w:top w:val="none" w:sz="0" w:space="0" w:color="auto"/>
            <w:left w:val="none" w:sz="0" w:space="0" w:color="auto"/>
            <w:bottom w:val="none" w:sz="0" w:space="0" w:color="auto"/>
            <w:right w:val="none" w:sz="0" w:space="0" w:color="auto"/>
          </w:divBdr>
        </w:div>
        <w:div w:id="524947526">
          <w:marLeft w:val="0"/>
          <w:marRight w:val="0"/>
          <w:marTop w:val="0"/>
          <w:marBottom w:val="0"/>
          <w:divBdr>
            <w:top w:val="none" w:sz="0" w:space="0" w:color="auto"/>
            <w:left w:val="none" w:sz="0" w:space="0" w:color="auto"/>
            <w:bottom w:val="none" w:sz="0" w:space="0" w:color="auto"/>
            <w:right w:val="none" w:sz="0" w:space="0" w:color="auto"/>
          </w:divBdr>
        </w:div>
        <w:div w:id="1230388661">
          <w:marLeft w:val="0"/>
          <w:marRight w:val="0"/>
          <w:marTop w:val="0"/>
          <w:marBottom w:val="0"/>
          <w:divBdr>
            <w:top w:val="none" w:sz="0" w:space="0" w:color="auto"/>
            <w:left w:val="none" w:sz="0" w:space="0" w:color="auto"/>
            <w:bottom w:val="none" w:sz="0" w:space="0" w:color="auto"/>
            <w:right w:val="none" w:sz="0" w:space="0" w:color="auto"/>
          </w:divBdr>
        </w:div>
        <w:div w:id="1494489097">
          <w:marLeft w:val="0"/>
          <w:marRight w:val="0"/>
          <w:marTop w:val="0"/>
          <w:marBottom w:val="0"/>
          <w:divBdr>
            <w:top w:val="none" w:sz="0" w:space="0" w:color="auto"/>
            <w:left w:val="none" w:sz="0" w:space="0" w:color="auto"/>
            <w:bottom w:val="none" w:sz="0" w:space="0" w:color="auto"/>
            <w:right w:val="none" w:sz="0" w:space="0" w:color="auto"/>
          </w:divBdr>
        </w:div>
        <w:div w:id="414714646">
          <w:marLeft w:val="0"/>
          <w:marRight w:val="0"/>
          <w:marTop w:val="0"/>
          <w:marBottom w:val="0"/>
          <w:divBdr>
            <w:top w:val="none" w:sz="0" w:space="0" w:color="auto"/>
            <w:left w:val="none" w:sz="0" w:space="0" w:color="auto"/>
            <w:bottom w:val="none" w:sz="0" w:space="0" w:color="auto"/>
            <w:right w:val="none" w:sz="0" w:space="0" w:color="auto"/>
          </w:divBdr>
        </w:div>
        <w:div w:id="1621229921">
          <w:marLeft w:val="0"/>
          <w:marRight w:val="0"/>
          <w:marTop w:val="0"/>
          <w:marBottom w:val="0"/>
          <w:divBdr>
            <w:top w:val="none" w:sz="0" w:space="0" w:color="auto"/>
            <w:left w:val="none" w:sz="0" w:space="0" w:color="auto"/>
            <w:bottom w:val="none" w:sz="0" w:space="0" w:color="auto"/>
            <w:right w:val="none" w:sz="0" w:space="0" w:color="auto"/>
          </w:divBdr>
        </w:div>
        <w:div w:id="2095391704">
          <w:marLeft w:val="0"/>
          <w:marRight w:val="0"/>
          <w:marTop w:val="0"/>
          <w:marBottom w:val="0"/>
          <w:divBdr>
            <w:top w:val="none" w:sz="0" w:space="0" w:color="auto"/>
            <w:left w:val="none" w:sz="0" w:space="0" w:color="auto"/>
            <w:bottom w:val="none" w:sz="0" w:space="0" w:color="auto"/>
            <w:right w:val="none" w:sz="0" w:space="0" w:color="auto"/>
          </w:divBdr>
        </w:div>
        <w:div w:id="666595868">
          <w:marLeft w:val="0"/>
          <w:marRight w:val="0"/>
          <w:marTop w:val="0"/>
          <w:marBottom w:val="0"/>
          <w:divBdr>
            <w:top w:val="none" w:sz="0" w:space="0" w:color="auto"/>
            <w:left w:val="none" w:sz="0" w:space="0" w:color="auto"/>
            <w:bottom w:val="none" w:sz="0" w:space="0" w:color="auto"/>
            <w:right w:val="none" w:sz="0" w:space="0" w:color="auto"/>
          </w:divBdr>
        </w:div>
        <w:div w:id="1014650664">
          <w:marLeft w:val="0"/>
          <w:marRight w:val="0"/>
          <w:marTop w:val="0"/>
          <w:marBottom w:val="0"/>
          <w:divBdr>
            <w:top w:val="none" w:sz="0" w:space="0" w:color="auto"/>
            <w:left w:val="none" w:sz="0" w:space="0" w:color="auto"/>
            <w:bottom w:val="none" w:sz="0" w:space="0" w:color="auto"/>
            <w:right w:val="none" w:sz="0" w:space="0" w:color="auto"/>
          </w:divBdr>
        </w:div>
        <w:div w:id="791747738">
          <w:marLeft w:val="0"/>
          <w:marRight w:val="0"/>
          <w:marTop w:val="0"/>
          <w:marBottom w:val="0"/>
          <w:divBdr>
            <w:top w:val="none" w:sz="0" w:space="0" w:color="auto"/>
            <w:left w:val="none" w:sz="0" w:space="0" w:color="auto"/>
            <w:bottom w:val="none" w:sz="0" w:space="0" w:color="auto"/>
            <w:right w:val="none" w:sz="0" w:space="0" w:color="auto"/>
          </w:divBdr>
        </w:div>
        <w:div w:id="1583175617">
          <w:marLeft w:val="0"/>
          <w:marRight w:val="0"/>
          <w:marTop w:val="0"/>
          <w:marBottom w:val="0"/>
          <w:divBdr>
            <w:top w:val="none" w:sz="0" w:space="0" w:color="auto"/>
            <w:left w:val="none" w:sz="0" w:space="0" w:color="auto"/>
            <w:bottom w:val="none" w:sz="0" w:space="0" w:color="auto"/>
            <w:right w:val="none" w:sz="0" w:space="0" w:color="auto"/>
          </w:divBdr>
        </w:div>
        <w:div w:id="849182013">
          <w:marLeft w:val="0"/>
          <w:marRight w:val="0"/>
          <w:marTop w:val="0"/>
          <w:marBottom w:val="0"/>
          <w:divBdr>
            <w:top w:val="none" w:sz="0" w:space="0" w:color="auto"/>
            <w:left w:val="none" w:sz="0" w:space="0" w:color="auto"/>
            <w:bottom w:val="none" w:sz="0" w:space="0" w:color="auto"/>
            <w:right w:val="none" w:sz="0" w:space="0" w:color="auto"/>
          </w:divBdr>
        </w:div>
      </w:divsChild>
    </w:div>
    <w:div w:id="969824120">
      <w:bodyDiv w:val="1"/>
      <w:marLeft w:val="0"/>
      <w:marRight w:val="0"/>
      <w:marTop w:val="0"/>
      <w:marBottom w:val="0"/>
      <w:divBdr>
        <w:top w:val="none" w:sz="0" w:space="0" w:color="auto"/>
        <w:left w:val="none" w:sz="0" w:space="0" w:color="auto"/>
        <w:bottom w:val="none" w:sz="0" w:space="0" w:color="auto"/>
        <w:right w:val="none" w:sz="0" w:space="0" w:color="auto"/>
      </w:divBdr>
    </w:div>
    <w:div w:id="991910521">
      <w:bodyDiv w:val="1"/>
      <w:marLeft w:val="0"/>
      <w:marRight w:val="0"/>
      <w:marTop w:val="0"/>
      <w:marBottom w:val="0"/>
      <w:divBdr>
        <w:top w:val="none" w:sz="0" w:space="0" w:color="auto"/>
        <w:left w:val="none" w:sz="0" w:space="0" w:color="auto"/>
        <w:bottom w:val="none" w:sz="0" w:space="0" w:color="auto"/>
        <w:right w:val="none" w:sz="0" w:space="0" w:color="auto"/>
      </w:divBdr>
      <w:divsChild>
        <w:div w:id="1487823119">
          <w:marLeft w:val="0"/>
          <w:marRight w:val="0"/>
          <w:marTop w:val="0"/>
          <w:marBottom w:val="0"/>
          <w:divBdr>
            <w:top w:val="none" w:sz="0" w:space="0" w:color="auto"/>
            <w:left w:val="none" w:sz="0" w:space="0" w:color="auto"/>
            <w:bottom w:val="none" w:sz="0" w:space="0" w:color="auto"/>
            <w:right w:val="none" w:sz="0" w:space="0" w:color="auto"/>
          </w:divBdr>
          <w:divsChild>
            <w:div w:id="614100198">
              <w:marLeft w:val="0"/>
              <w:marRight w:val="0"/>
              <w:marTop w:val="0"/>
              <w:marBottom w:val="0"/>
              <w:divBdr>
                <w:top w:val="none" w:sz="0" w:space="0" w:color="auto"/>
                <w:left w:val="none" w:sz="0" w:space="0" w:color="auto"/>
                <w:bottom w:val="none" w:sz="0" w:space="0" w:color="auto"/>
                <w:right w:val="none" w:sz="0" w:space="0" w:color="auto"/>
              </w:divBdr>
              <w:divsChild>
                <w:div w:id="820583267">
                  <w:marLeft w:val="0"/>
                  <w:marRight w:val="0"/>
                  <w:marTop w:val="0"/>
                  <w:marBottom w:val="0"/>
                  <w:divBdr>
                    <w:top w:val="none" w:sz="0" w:space="0" w:color="auto"/>
                    <w:left w:val="none" w:sz="0" w:space="0" w:color="auto"/>
                    <w:bottom w:val="none" w:sz="0" w:space="0" w:color="auto"/>
                    <w:right w:val="none" w:sz="0" w:space="0" w:color="auto"/>
                  </w:divBdr>
                  <w:divsChild>
                    <w:div w:id="11374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4896">
          <w:marLeft w:val="0"/>
          <w:marRight w:val="0"/>
          <w:marTop w:val="0"/>
          <w:marBottom w:val="0"/>
          <w:divBdr>
            <w:top w:val="none" w:sz="0" w:space="0" w:color="auto"/>
            <w:left w:val="none" w:sz="0" w:space="0" w:color="auto"/>
            <w:bottom w:val="none" w:sz="0" w:space="0" w:color="auto"/>
            <w:right w:val="none" w:sz="0" w:space="0" w:color="auto"/>
          </w:divBdr>
          <w:divsChild>
            <w:div w:id="1936859942">
              <w:marLeft w:val="0"/>
              <w:marRight w:val="0"/>
              <w:marTop w:val="0"/>
              <w:marBottom w:val="0"/>
              <w:divBdr>
                <w:top w:val="none" w:sz="0" w:space="0" w:color="auto"/>
                <w:left w:val="none" w:sz="0" w:space="0" w:color="auto"/>
                <w:bottom w:val="none" w:sz="0" w:space="0" w:color="auto"/>
                <w:right w:val="none" w:sz="0" w:space="0" w:color="auto"/>
              </w:divBdr>
              <w:divsChild>
                <w:div w:id="67113217">
                  <w:marLeft w:val="0"/>
                  <w:marRight w:val="0"/>
                  <w:marTop w:val="0"/>
                  <w:marBottom w:val="0"/>
                  <w:divBdr>
                    <w:top w:val="none" w:sz="0" w:space="0" w:color="auto"/>
                    <w:left w:val="none" w:sz="0" w:space="0" w:color="auto"/>
                    <w:bottom w:val="none" w:sz="0" w:space="0" w:color="auto"/>
                    <w:right w:val="none" w:sz="0" w:space="0" w:color="auto"/>
                  </w:divBdr>
                  <w:divsChild>
                    <w:div w:id="432940218">
                      <w:marLeft w:val="0"/>
                      <w:marRight w:val="0"/>
                      <w:marTop w:val="0"/>
                      <w:marBottom w:val="0"/>
                      <w:divBdr>
                        <w:top w:val="none" w:sz="0" w:space="0" w:color="auto"/>
                        <w:left w:val="none" w:sz="0" w:space="0" w:color="auto"/>
                        <w:bottom w:val="none" w:sz="0" w:space="0" w:color="auto"/>
                        <w:right w:val="none" w:sz="0" w:space="0" w:color="auto"/>
                      </w:divBdr>
                      <w:divsChild>
                        <w:div w:id="56713313">
                          <w:marLeft w:val="0"/>
                          <w:marRight w:val="0"/>
                          <w:marTop w:val="0"/>
                          <w:marBottom w:val="0"/>
                          <w:divBdr>
                            <w:top w:val="none" w:sz="0" w:space="0" w:color="auto"/>
                            <w:left w:val="none" w:sz="0" w:space="0" w:color="auto"/>
                            <w:bottom w:val="none" w:sz="0" w:space="0" w:color="auto"/>
                            <w:right w:val="none" w:sz="0" w:space="0" w:color="auto"/>
                          </w:divBdr>
                          <w:divsChild>
                            <w:div w:id="3143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098945">
      <w:bodyDiv w:val="1"/>
      <w:marLeft w:val="0"/>
      <w:marRight w:val="0"/>
      <w:marTop w:val="0"/>
      <w:marBottom w:val="0"/>
      <w:divBdr>
        <w:top w:val="none" w:sz="0" w:space="0" w:color="auto"/>
        <w:left w:val="none" w:sz="0" w:space="0" w:color="auto"/>
        <w:bottom w:val="none" w:sz="0" w:space="0" w:color="auto"/>
        <w:right w:val="none" w:sz="0" w:space="0" w:color="auto"/>
      </w:divBdr>
      <w:divsChild>
        <w:div w:id="1208495887">
          <w:marLeft w:val="0"/>
          <w:marRight w:val="0"/>
          <w:marTop w:val="0"/>
          <w:marBottom w:val="0"/>
          <w:divBdr>
            <w:top w:val="none" w:sz="0" w:space="0" w:color="auto"/>
            <w:left w:val="none" w:sz="0" w:space="0" w:color="auto"/>
            <w:bottom w:val="none" w:sz="0" w:space="0" w:color="auto"/>
            <w:right w:val="none" w:sz="0" w:space="0" w:color="auto"/>
          </w:divBdr>
        </w:div>
        <w:div w:id="1594774879">
          <w:marLeft w:val="0"/>
          <w:marRight w:val="0"/>
          <w:marTop w:val="0"/>
          <w:marBottom w:val="0"/>
          <w:divBdr>
            <w:top w:val="none" w:sz="0" w:space="0" w:color="auto"/>
            <w:left w:val="none" w:sz="0" w:space="0" w:color="auto"/>
            <w:bottom w:val="none" w:sz="0" w:space="0" w:color="auto"/>
            <w:right w:val="none" w:sz="0" w:space="0" w:color="auto"/>
          </w:divBdr>
        </w:div>
        <w:div w:id="1099060504">
          <w:marLeft w:val="0"/>
          <w:marRight w:val="0"/>
          <w:marTop w:val="0"/>
          <w:marBottom w:val="0"/>
          <w:divBdr>
            <w:top w:val="none" w:sz="0" w:space="0" w:color="auto"/>
            <w:left w:val="none" w:sz="0" w:space="0" w:color="auto"/>
            <w:bottom w:val="none" w:sz="0" w:space="0" w:color="auto"/>
            <w:right w:val="none" w:sz="0" w:space="0" w:color="auto"/>
          </w:divBdr>
        </w:div>
        <w:div w:id="710157939">
          <w:marLeft w:val="0"/>
          <w:marRight w:val="0"/>
          <w:marTop w:val="0"/>
          <w:marBottom w:val="0"/>
          <w:divBdr>
            <w:top w:val="none" w:sz="0" w:space="0" w:color="auto"/>
            <w:left w:val="none" w:sz="0" w:space="0" w:color="auto"/>
            <w:bottom w:val="none" w:sz="0" w:space="0" w:color="auto"/>
            <w:right w:val="none" w:sz="0" w:space="0" w:color="auto"/>
          </w:divBdr>
        </w:div>
        <w:div w:id="170949820">
          <w:marLeft w:val="0"/>
          <w:marRight w:val="0"/>
          <w:marTop w:val="0"/>
          <w:marBottom w:val="0"/>
          <w:divBdr>
            <w:top w:val="none" w:sz="0" w:space="0" w:color="auto"/>
            <w:left w:val="none" w:sz="0" w:space="0" w:color="auto"/>
            <w:bottom w:val="none" w:sz="0" w:space="0" w:color="auto"/>
            <w:right w:val="none" w:sz="0" w:space="0" w:color="auto"/>
          </w:divBdr>
        </w:div>
        <w:div w:id="1887334109">
          <w:marLeft w:val="0"/>
          <w:marRight w:val="0"/>
          <w:marTop w:val="0"/>
          <w:marBottom w:val="0"/>
          <w:divBdr>
            <w:top w:val="none" w:sz="0" w:space="0" w:color="auto"/>
            <w:left w:val="none" w:sz="0" w:space="0" w:color="auto"/>
            <w:bottom w:val="none" w:sz="0" w:space="0" w:color="auto"/>
            <w:right w:val="none" w:sz="0" w:space="0" w:color="auto"/>
          </w:divBdr>
        </w:div>
        <w:div w:id="949168946">
          <w:marLeft w:val="0"/>
          <w:marRight w:val="0"/>
          <w:marTop w:val="0"/>
          <w:marBottom w:val="0"/>
          <w:divBdr>
            <w:top w:val="none" w:sz="0" w:space="0" w:color="auto"/>
            <w:left w:val="none" w:sz="0" w:space="0" w:color="auto"/>
            <w:bottom w:val="none" w:sz="0" w:space="0" w:color="auto"/>
            <w:right w:val="none" w:sz="0" w:space="0" w:color="auto"/>
          </w:divBdr>
        </w:div>
        <w:div w:id="744453910">
          <w:marLeft w:val="0"/>
          <w:marRight w:val="0"/>
          <w:marTop w:val="0"/>
          <w:marBottom w:val="0"/>
          <w:divBdr>
            <w:top w:val="none" w:sz="0" w:space="0" w:color="auto"/>
            <w:left w:val="none" w:sz="0" w:space="0" w:color="auto"/>
            <w:bottom w:val="none" w:sz="0" w:space="0" w:color="auto"/>
            <w:right w:val="none" w:sz="0" w:space="0" w:color="auto"/>
          </w:divBdr>
        </w:div>
        <w:div w:id="962034373">
          <w:marLeft w:val="0"/>
          <w:marRight w:val="0"/>
          <w:marTop w:val="0"/>
          <w:marBottom w:val="0"/>
          <w:divBdr>
            <w:top w:val="none" w:sz="0" w:space="0" w:color="auto"/>
            <w:left w:val="none" w:sz="0" w:space="0" w:color="auto"/>
            <w:bottom w:val="none" w:sz="0" w:space="0" w:color="auto"/>
            <w:right w:val="none" w:sz="0" w:space="0" w:color="auto"/>
          </w:divBdr>
        </w:div>
        <w:div w:id="40983705">
          <w:marLeft w:val="0"/>
          <w:marRight w:val="0"/>
          <w:marTop w:val="0"/>
          <w:marBottom w:val="0"/>
          <w:divBdr>
            <w:top w:val="none" w:sz="0" w:space="0" w:color="auto"/>
            <w:left w:val="none" w:sz="0" w:space="0" w:color="auto"/>
            <w:bottom w:val="none" w:sz="0" w:space="0" w:color="auto"/>
            <w:right w:val="none" w:sz="0" w:space="0" w:color="auto"/>
          </w:divBdr>
        </w:div>
        <w:div w:id="2039963112">
          <w:marLeft w:val="0"/>
          <w:marRight w:val="0"/>
          <w:marTop w:val="0"/>
          <w:marBottom w:val="0"/>
          <w:divBdr>
            <w:top w:val="none" w:sz="0" w:space="0" w:color="auto"/>
            <w:left w:val="none" w:sz="0" w:space="0" w:color="auto"/>
            <w:bottom w:val="none" w:sz="0" w:space="0" w:color="auto"/>
            <w:right w:val="none" w:sz="0" w:space="0" w:color="auto"/>
          </w:divBdr>
        </w:div>
      </w:divsChild>
    </w:div>
    <w:div w:id="1059746922">
      <w:bodyDiv w:val="1"/>
      <w:marLeft w:val="0"/>
      <w:marRight w:val="0"/>
      <w:marTop w:val="0"/>
      <w:marBottom w:val="0"/>
      <w:divBdr>
        <w:top w:val="none" w:sz="0" w:space="0" w:color="auto"/>
        <w:left w:val="none" w:sz="0" w:space="0" w:color="auto"/>
        <w:bottom w:val="none" w:sz="0" w:space="0" w:color="auto"/>
        <w:right w:val="none" w:sz="0" w:space="0" w:color="auto"/>
      </w:divBdr>
      <w:divsChild>
        <w:div w:id="509956039">
          <w:marLeft w:val="0"/>
          <w:marRight w:val="0"/>
          <w:marTop w:val="0"/>
          <w:marBottom w:val="0"/>
          <w:divBdr>
            <w:top w:val="none" w:sz="0" w:space="0" w:color="auto"/>
            <w:left w:val="none" w:sz="0" w:space="0" w:color="auto"/>
            <w:bottom w:val="none" w:sz="0" w:space="0" w:color="auto"/>
            <w:right w:val="none" w:sz="0" w:space="0" w:color="auto"/>
          </w:divBdr>
          <w:divsChild>
            <w:div w:id="736585232">
              <w:marLeft w:val="0"/>
              <w:marRight w:val="0"/>
              <w:marTop w:val="0"/>
              <w:marBottom w:val="0"/>
              <w:divBdr>
                <w:top w:val="none" w:sz="0" w:space="0" w:color="auto"/>
                <w:left w:val="none" w:sz="0" w:space="0" w:color="auto"/>
                <w:bottom w:val="none" w:sz="0" w:space="0" w:color="auto"/>
                <w:right w:val="none" w:sz="0" w:space="0" w:color="auto"/>
              </w:divBdr>
              <w:divsChild>
                <w:div w:id="18351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0262">
          <w:marLeft w:val="0"/>
          <w:marRight w:val="0"/>
          <w:marTop w:val="0"/>
          <w:marBottom w:val="0"/>
          <w:divBdr>
            <w:top w:val="none" w:sz="0" w:space="0" w:color="auto"/>
            <w:left w:val="none" w:sz="0" w:space="0" w:color="auto"/>
            <w:bottom w:val="none" w:sz="0" w:space="0" w:color="auto"/>
            <w:right w:val="none" w:sz="0" w:space="0" w:color="auto"/>
          </w:divBdr>
          <w:divsChild>
            <w:div w:id="1022127498">
              <w:marLeft w:val="0"/>
              <w:marRight w:val="0"/>
              <w:marTop w:val="0"/>
              <w:marBottom w:val="0"/>
              <w:divBdr>
                <w:top w:val="none" w:sz="0" w:space="0" w:color="auto"/>
                <w:left w:val="none" w:sz="0" w:space="0" w:color="auto"/>
                <w:bottom w:val="none" w:sz="0" w:space="0" w:color="auto"/>
                <w:right w:val="none" w:sz="0" w:space="0" w:color="auto"/>
              </w:divBdr>
              <w:divsChild>
                <w:div w:id="1449275150">
                  <w:marLeft w:val="0"/>
                  <w:marRight w:val="0"/>
                  <w:marTop w:val="0"/>
                  <w:marBottom w:val="0"/>
                  <w:divBdr>
                    <w:top w:val="none" w:sz="0" w:space="0" w:color="auto"/>
                    <w:left w:val="none" w:sz="0" w:space="0" w:color="auto"/>
                    <w:bottom w:val="none" w:sz="0" w:space="0" w:color="auto"/>
                    <w:right w:val="none" w:sz="0" w:space="0" w:color="auto"/>
                  </w:divBdr>
                  <w:divsChild>
                    <w:div w:id="1171260482">
                      <w:marLeft w:val="0"/>
                      <w:marRight w:val="0"/>
                      <w:marTop w:val="0"/>
                      <w:marBottom w:val="0"/>
                      <w:divBdr>
                        <w:top w:val="none" w:sz="0" w:space="0" w:color="auto"/>
                        <w:left w:val="none" w:sz="0" w:space="0" w:color="auto"/>
                        <w:bottom w:val="none" w:sz="0" w:space="0" w:color="auto"/>
                        <w:right w:val="none" w:sz="0" w:space="0" w:color="auto"/>
                      </w:divBdr>
                      <w:divsChild>
                        <w:div w:id="108745976">
                          <w:marLeft w:val="0"/>
                          <w:marRight w:val="0"/>
                          <w:marTop w:val="0"/>
                          <w:marBottom w:val="0"/>
                          <w:divBdr>
                            <w:top w:val="none" w:sz="0" w:space="0" w:color="auto"/>
                            <w:left w:val="none" w:sz="0" w:space="0" w:color="auto"/>
                            <w:bottom w:val="none" w:sz="0" w:space="0" w:color="auto"/>
                            <w:right w:val="none" w:sz="0" w:space="0" w:color="auto"/>
                          </w:divBdr>
                          <w:divsChild>
                            <w:div w:id="4295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930320">
      <w:bodyDiv w:val="1"/>
      <w:marLeft w:val="0"/>
      <w:marRight w:val="0"/>
      <w:marTop w:val="0"/>
      <w:marBottom w:val="0"/>
      <w:divBdr>
        <w:top w:val="none" w:sz="0" w:space="0" w:color="auto"/>
        <w:left w:val="none" w:sz="0" w:space="0" w:color="auto"/>
        <w:bottom w:val="none" w:sz="0" w:space="0" w:color="auto"/>
        <w:right w:val="none" w:sz="0" w:space="0" w:color="auto"/>
      </w:divBdr>
      <w:divsChild>
        <w:div w:id="1694571404">
          <w:marLeft w:val="0"/>
          <w:marRight w:val="0"/>
          <w:marTop w:val="0"/>
          <w:marBottom w:val="0"/>
          <w:divBdr>
            <w:top w:val="none" w:sz="0" w:space="0" w:color="auto"/>
            <w:left w:val="none" w:sz="0" w:space="0" w:color="auto"/>
            <w:bottom w:val="none" w:sz="0" w:space="0" w:color="auto"/>
            <w:right w:val="none" w:sz="0" w:space="0" w:color="auto"/>
          </w:divBdr>
          <w:divsChild>
            <w:div w:id="1169640452">
              <w:marLeft w:val="0"/>
              <w:marRight w:val="0"/>
              <w:marTop w:val="0"/>
              <w:marBottom w:val="0"/>
              <w:divBdr>
                <w:top w:val="none" w:sz="0" w:space="0" w:color="auto"/>
                <w:left w:val="none" w:sz="0" w:space="0" w:color="auto"/>
                <w:bottom w:val="none" w:sz="0" w:space="0" w:color="auto"/>
                <w:right w:val="none" w:sz="0" w:space="0" w:color="auto"/>
              </w:divBdr>
              <w:divsChild>
                <w:div w:id="1376075719">
                  <w:marLeft w:val="0"/>
                  <w:marRight w:val="0"/>
                  <w:marTop w:val="0"/>
                  <w:marBottom w:val="0"/>
                  <w:divBdr>
                    <w:top w:val="none" w:sz="0" w:space="0" w:color="auto"/>
                    <w:left w:val="none" w:sz="0" w:space="0" w:color="auto"/>
                    <w:bottom w:val="none" w:sz="0" w:space="0" w:color="auto"/>
                    <w:right w:val="none" w:sz="0" w:space="0" w:color="auto"/>
                  </w:divBdr>
                </w:div>
                <w:div w:id="1453936837">
                  <w:marLeft w:val="0"/>
                  <w:marRight w:val="0"/>
                  <w:marTop w:val="0"/>
                  <w:marBottom w:val="0"/>
                  <w:divBdr>
                    <w:top w:val="none" w:sz="0" w:space="0" w:color="auto"/>
                    <w:left w:val="none" w:sz="0" w:space="0" w:color="auto"/>
                    <w:bottom w:val="none" w:sz="0" w:space="0" w:color="auto"/>
                    <w:right w:val="none" w:sz="0" w:space="0" w:color="auto"/>
                  </w:divBdr>
                </w:div>
                <w:div w:id="602765517">
                  <w:marLeft w:val="0"/>
                  <w:marRight w:val="0"/>
                  <w:marTop w:val="0"/>
                  <w:marBottom w:val="0"/>
                  <w:divBdr>
                    <w:top w:val="none" w:sz="0" w:space="0" w:color="auto"/>
                    <w:left w:val="none" w:sz="0" w:space="0" w:color="auto"/>
                    <w:bottom w:val="none" w:sz="0" w:space="0" w:color="auto"/>
                    <w:right w:val="none" w:sz="0" w:space="0" w:color="auto"/>
                  </w:divBdr>
                </w:div>
                <w:div w:id="1924606589">
                  <w:marLeft w:val="0"/>
                  <w:marRight w:val="0"/>
                  <w:marTop w:val="0"/>
                  <w:marBottom w:val="0"/>
                  <w:divBdr>
                    <w:top w:val="none" w:sz="0" w:space="0" w:color="auto"/>
                    <w:left w:val="none" w:sz="0" w:space="0" w:color="auto"/>
                    <w:bottom w:val="none" w:sz="0" w:space="0" w:color="auto"/>
                    <w:right w:val="none" w:sz="0" w:space="0" w:color="auto"/>
                  </w:divBdr>
                </w:div>
                <w:div w:id="164903307">
                  <w:marLeft w:val="0"/>
                  <w:marRight w:val="0"/>
                  <w:marTop w:val="0"/>
                  <w:marBottom w:val="0"/>
                  <w:divBdr>
                    <w:top w:val="none" w:sz="0" w:space="0" w:color="auto"/>
                    <w:left w:val="none" w:sz="0" w:space="0" w:color="auto"/>
                    <w:bottom w:val="none" w:sz="0" w:space="0" w:color="auto"/>
                    <w:right w:val="none" w:sz="0" w:space="0" w:color="auto"/>
                  </w:divBdr>
                </w:div>
                <w:div w:id="465197963">
                  <w:marLeft w:val="0"/>
                  <w:marRight w:val="0"/>
                  <w:marTop w:val="0"/>
                  <w:marBottom w:val="0"/>
                  <w:divBdr>
                    <w:top w:val="none" w:sz="0" w:space="0" w:color="auto"/>
                    <w:left w:val="none" w:sz="0" w:space="0" w:color="auto"/>
                    <w:bottom w:val="none" w:sz="0" w:space="0" w:color="auto"/>
                    <w:right w:val="none" w:sz="0" w:space="0" w:color="auto"/>
                  </w:divBdr>
                </w:div>
                <w:div w:id="203375380">
                  <w:marLeft w:val="0"/>
                  <w:marRight w:val="0"/>
                  <w:marTop w:val="0"/>
                  <w:marBottom w:val="0"/>
                  <w:divBdr>
                    <w:top w:val="none" w:sz="0" w:space="0" w:color="auto"/>
                    <w:left w:val="none" w:sz="0" w:space="0" w:color="auto"/>
                    <w:bottom w:val="none" w:sz="0" w:space="0" w:color="auto"/>
                    <w:right w:val="none" w:sz="0" w:space="0" w:color="auto"/>
                  </w:divBdr>
                </w:div>
                <w:div w:id="1923639241">
                  <w:marLeft w:val="0"/>
                  <w:marRight w:val="0"/>
                  <w:marTop w:val="0"/>
                  <w:marBottom w:val="0"/>
                  <w:divBdr>
                    <w:top w:val="none" w:sz="0" w:space="0" w:color="auto"/>
                    <w:left w:val="none" w:sz="0" w:space="0" w:color="auto"/>
                    <w:bottom w:val="none" w:sz="0" w:space="0" w:color="auto"/>
                    <w:right w:val="none" w:sz="0" w:space="0" w:color="auto"/>
                  </w:divBdr>
                </w:div>
                <w:div w:id="577061601">
                  <w:marLeft w:val="0"/>
                  <w:marRight w:val="0"/>
                  <w:marTop w:val="0"/>
                  <w:marBottom w:val="0"/>
                  <w:divBdr>
                    <w:top w:val="none" w:sz="0" w:space="0" w:color="auto"/>
                    <w:left w:val="none" w:sz="0" w:space="0" w:color="auto"/>
                    <w:bottom w:val="none" w:sz="0" w:space="0" w:color="auto"/>
                    <w:right w:val="none" w:sz="0" w:space="0" w:color="auto"/>
                  </w:divBdr>
                </w:div>
                <w:div w:id="1596471595">
                  <w:marLeft w:val="0"/>
                  <w:marRight w:val="0"/>
                  <w:marTop w:val="0"/>
                  <w:marBottom w:val="0"/>
                  <w:divBdr>
                    <w:top w:val="none" w:sz="0" w:space="0" w:color="auto"/>
                    <w:left w:val="none" w:sz="0" w:space="0" w:color="auto"/>
                    <w:bottom w:val="none" w:sz="0" w:space="0" w:color="auto"/>
                    <w:right w:val="none" w:sz="0" w:space="0" w:color="auto"/>
                  </w:divBdr>
                </w:div>
                <w:div w:id="1067531048">
                  <w:marLeft w:val="0"/>
                  <w:marRight w:val="0"/>
                  <w:marTop w:val="0"/>
                  <w:marBottom w:val="0"/>
                  <w:divBdr>
                    <w:top w:val="none" w:sz="0" w:space="0" w:color="auto"/>
                    <w:left w:val="none" w:sz="0" w:space="0" w:color="auto"/>
                    <w:bottom w:val="none" w:sz="0" w:space="0" w:color="auto"/>
                    <w:right w:val="none" w:sz="0" w:space="0" w:color="auto"/>
                  </w:divBdr>
                </w:div>
                <w:div w:id="157426980">
                  <w:marLeft w:val="0"/>
                  <w:marRight w:val="0"/>
                  <w:marTop w:val="0"/>
                  <w:marBottom w:val="0"/>
                  <w:divBdr>
                    <w:top w:val="none" w:sz="0" w:space="0" w:color="auto"/>
                    <w:left w:val="none" w:sz="0" w:space="0" w:color="auto"/>
                    <w:bottom w:val="none" w:sz="0" w:space="0" w:color="auto"/>
                    <w:right w:val="none" w:sz="0" w:space="0" w:color="auto"/>
                  </w:divBdr>
                </w:div>
                <w:div w:id="1619333393">
                  <w:marLeft w:val="0"/>
                  <w:marRight w:val="0"/>
                  <w:marTop w:val="0"/>
                  <w:marBottom w:val="0"/>
                  <w:divBdr>
                    <w:top w:val="none" w:sz="0" w:space="0" w:color="auto"/>
                    <w:left w:val="none" w:sz="0" w:space="0" w:color="auto"/>
                    <w:bottom w:val="none" w:sz="0" w:space="0" w:color="auto"/>
                    <w:right w:val="none" w:sz="0" w:space="0" w:color="auto"/>
                  </w:divBdr>
                </w:div>
                <w:div w:id="936133639">
                  <w:marLeft w:val="0"/>
                  <w:marRight w:val="0"/>
                  <w:marTop w:val="0"/>
                  <w:marBottom w:val="0"/>
                  <w:divBdr>
                    <w:top w:val="none" w:sz="0" w:space="0" w:color="auto"/>
                    <w:left w:val="none" w:sz="0" w:space="0" w:color="auto"/>
                    <w:bottom w:val="none" w:sz="0" w:space="0" w:color="auto"/>
                    <w:right w:val="none" w:sz="0" w:space="0" w:color="auto"/>
                  </w:divBdr>
                </w:div>
                <w:div w:id="1795948943">
                  <w:marLeft w:val="0"/>
                  <w:marRight w:val="0"/>
                  <w:marTop w:val="0"/>
                  <w:marBottom w:val="0"/>
                  <w:divBdr>
                    <w:top w:val="none" w:sz="0" w:space="0" w:color="auto"/>
                    <w:left w:val="none" w:sz="0" w:space="0" w:color="auto"/>
                    <w:bottom w:val="none" w:sz="0" w:space="0" w:color="auto"/>
                    <w:right w:val="none" w:sz="0" w:space="0" w:color="auto"/>
                  </w:divBdr>
                </w:div>
                <w:div w:id="1656031535">
                  <w:marLeft w:val="0"/>
                  <w:marRight w:val="0"/>
                  <w:marTop w:val="0"/>
                  <w:marBottom w:val="0"/>
                  <w:divBdr>
                    <w:top w:val="none" w:sz="0" w:space="0" w:color="auto"/>
                    <w:left w:val="none" w:sz="0" w:space="0" w:color="auto"/>
                    <w:bottom w:val="none" w:sz="0" w:space="0" w:color="auto"/>
                    <w:right w:val="none" w:sz="0" w:space="0" w:color="auto"/>
                  </w:divBdr>
                </w:div>
                <w:div w:id="1649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8136">
          <w:marLeft w:val="0"/>
          <w:marRight w:val="0"/>
          <w:marTop w:val="0"/>
          <w:marBottom w:val="0"/>
          <w:divBdr>
            <w:top w:val="none" w:sz="0" w:space="0" w:color="auto"/>
            <w:left w:val="none" w:sz="0" w:space="0" w:color="auto"/>
            <w:bottom w:val="none" w:sz="0" w:space="0" w:color="auto"/>
            <w:right w:val="none" w:sz="0" w:space="0" w:color="auto"/>
          </w:divBdr>
        </w:div>
        <w:div w:id="1006597897">
          <w:marLeft w:val="0"/>
          <w:marRight w:val="0"/>
          <w:marTop w:val="0"/>
          <w:marBottom w:val="0"/>
          <w:divBdr>
            <w:top w:val="none" w:sz="0" w:space="0" w:color="auto"/>
            <w:left w:val="none" w:sz="0" w:space="0" w:color="auto"/>
            <w:bottom w:val="none" w:sz="0" w:space="0" w:color="auto"/>
            <w:right w:val="none" w:sz="0" w:space="0" w:color="auto"/>
          </w:divBdr>
        </w:div>
        <w:div w:id="1206793782">
          <w:marLeft w:val="0"/>
          <w:marRight w:val="0"/>
          <w:marTop w:val="0"/>
          <w:marBottom w:val="0"/>
          <w:divBdr>
            <w:top w:val="none" w:sz="0" w:space="0" w:color="auto"/>
            <w:left w:val="none" w:sz="0" w:space="0" w:color="auto"/>
            <w:bottom w:val="none" w:sz="0" w:space="0" w:color="auto"/>
            <w:right w:val="none" w:sz="0" w:space="0" w:color="auto"/>
          </w:divBdr>
        </w:div>
        <w:div w:id="1367022828">
          <w:marLeft w:val="0"/>
          <w:marRight w:val="0"/>
          <w:marTop w:val="0"/>
          <w:marBottom w:val="0"/>
          <w:divBdr>
            <w:top w:val="none" w:sz="0" w:space="0" w:color="auto"/>
            <w:left w:val="none" w:sz="0" w:space="0" w:color="auto"/>
            <w:bottom w:val="none" w:sz="0" w:space="0" w:color="auto"/>
            <w:right w:val="none" w:sz="0" w:space="0" w:color="auto"/>
          </w:divBdr>
        </w:div>
        <w:div w:id="303587143">
          <w:marLeft w:val="0"/>
          <w:marRight w:val="0"/>
          <w:marTop w:val="0"/>
          <w:marBottom w:val="0"/>
          <w:divBdr>
            <w:top w:val="none" w:sz="0" w:space="0" w:color="auto"/>
            <w:left w:val="none" w:sz="0" w:space="0" w:color="auto"/>
            <w:bottom w:val="none" w:sz="0" w:space="0" w:color="auto"/>
            <w:right w:val="none" w:sz="0" w:space="0" w:color="auto"/>
          </w:divBdr>
        </w:div>
        <w:div w:id="1341391063">
          <w:marLeft w:val="0"/>
          <w:marRight w:val="0"/>
          <w:marTop w:val="0"/>
          <w:marBottom w:val="0"/>
          <w:divBdr>
            <w:top w:val="none" w:sz="0" w:space="0" w:color="auto"/>
            <w:left w:val="none" w:sz="0" w:space="0" w:color="auto"/>
            <w:bottom w:val="none" w:sz="0" w:space="0" w:color="auto"/>
            <w:right w:val="none" w:sz="0" w:space="0" w:color="auto"/>
          </w:divBdr>
        </w:div>
        <w:div w:id="1334843148">
          <w:marLeft w:val="0"/>
          <w:marRight w:val="0"/>
          <w:marTop w:val="0"/>
          <w:marBottom w:val="0"/>
          <w:divBdr>
            <w:top w:val="none" w:sz="0" w:space="0" w:color="auto"/>
            <w:left w:val="none" w:sz="0" w:space="0" w:color="auto"/>
            <w:bottom w:val="none" w:sz="0" w:space="0" w:color="auto"/>
            <w:right w:val="none" w:sz="0" w:space="0" w:color="auto"/>
          </w:divBdr>
        </w:div>
        <w:div w:id="1135564256">
          <w:marLeft w:val="0"/>
          <w:marRight w:val="0"/>
          <w:marTop w:val="0"/>
          <w:marBottom w:val="0"/>
          <w:divBdr>
            <w:top w:val="none" w:sz="0" w:space="0" w:color="auto"/>
            <w:left w:val="none" w:sz="0" w:space="0" w:color="auto"/>
            <w:bottom w:val="none" w:sz="0" w:space="0" w:color="auto"/>
            <w:right w:val="none" w:sz="0" w:space="0" w:color="auto"/>
          </w:divBdr>
        </w:div>
        <w:div w:id="571157533">
          <w:marLeft w:val="0"/>
          <w:marRight w:val="0"/>
          <w:marTop w:val="0"/>
          <w:marBottom w:val="0"/>
          <w:divBdr>
            <w:top w:val="none" w:sz="0" w:space="0" w:color="auto"/>
            <w:left w:val="none" w:sz="0" w:space="0" w:color="auto"/>
            <w:bottom w:val="none" w:sz="0" w:space="0" w:color="auto"/>
            <w:right w:val="none" w:sz="0" w:space="0" w:color="auto"/>
          </w:divBdr>
        </w:div>
        <w:div w:id="2059813784">
          <w:marLeft w:val="0"/>
          <w:marRight w:val="0"/>
          <w:marTop w:val="0"/>
          <w:marBottom w:val="0"/>
          <w:divBdr>
            <w:top w:val="none" w:sz="0" w:space="0" w:color="auto"/>
            <w:left w:val="none" w:sz="0" w:space="0" w:color="auto"/>
            <w:bottom w:val="none" w:sz="0" w:space="0" w:color="auto"/>
            <w:right w:val="none" w:sz="0" w:space="0" w:color="auto"/>
          </w:divBdr>
        </w:div>
        <w:div w:id="1247223090">
          <w:marLeft w:val="0"/>
          <w:marRight w:val="0"/>
          <w:marTop w:val="0"/>
          <w:marBottom w:val="0"/>
          <w:divBdr>
            <w:top w:val="none" w:sz="0" w:space="0" w:color="auto"/>
            <w:left w:val="none" w:sz="0" w:space="0" w:color="auto"/>
            <w:bottom w:val="none" w:sz="0" w:space="0" w:color="auto"/>
            <w:right w:val="none" w:sz="0" w:space="0" w:color="auto"/>
          </w:divBdr>
        </w:div>
        <w:div w:id="251818531">
          <w:marLeft w:val="0"/>
          <w:marRight w:val="0"/>
          <w:marTop w:val="0"/>
          <w:marBottom w:val="0"/>
          <w:divBdr>
            <w:top w:val="none" w:sz="0" w:space="0" w:color="auto"/>
            <w:left w:val="none" w:sz="0" w:space="0" w:color="auto"/>
            <w:bottom w:val="none" w:sz="0" w:space="0" w:color="auto"/>
            <w:right w:val="none" w:sz="0" w:space="0" w:color="auto"/>
          </w:divBdr>
        </w:div>
        <w:div w:id="1478494626">
          <w:marLeft w:val="0"/>
          <w:marRight w:val="0"/>
          <w:marTop w:val="0"/>
          <w:marBottom w:val="0"/>
          <w:divBdr>
            <w:top w:val="none" w:sz="0" w:space="0" w:color="auto"/>
            <w:left w:val="none" w:sz="0" w:space="0" w:color="auto"/>
            <w:bottom w:val="none" w:sz="0" w:space="0" w:color="auto"/>
            <w:right w:val="none" w:sz="0" w:space="0" w:color="auto"/>
          </w:divBdr>
        </w:div>
        <w:div w:id="519394022">
          <w:marLeft w:val="0"/>
          <w:marRight w:val="0"/>
          <w:marTop w:val="0"/>
          <w:marBottom w:val="0"/>
          <w:divBdr>
            <w:top w:val="none" w:sz="0" w:space="0" w:color="auto"/>
            <w:left w:val="none" w:sz="0" w:space="0" w:color="auto"/>
            <w:bottom w:val="none" w:sz="0" w:space="0" w:color="auto"/>
            <w:right w:val="none" w:sz="0" w:space="0" w:color="auto"/>
          </w:divBdr>
        </w:div>
        <w:div w:id="1685283640">
          <w:marLeft w:val="0"/>
          <w:marRight w:val="0"/>
          <w:marTop w:val="0"/>
          <w:marBottom w:val="0"/>
          <w:divBdr>
            <w:top w:val="none" w:sz="0" w:space="0" w:color="auto"/>
            <w:left w:val="none" w:sz="0" w:space="0" w:color="auto"/>
            <w:bottom w:val="none" w:sz="0" w:space="0" w:color="auto"/>
            <w:right w:val="none" w:sz="0" w:space="0" w:color="auto"/>
          </w:divBdr>
        </w:div>
        <w:div w:id="2084184144">
          <w:marLeft w:val="0"/>
          <w:marRight w:val="0"/>
          <w:marTop w:val="0"/>
          <w:marBottom w:val="0"/>
          <w:divBdr>
            <w:top w:val="none" w:sz="0" w:space="0" w:color="auto"/>
            <w:left w:val="none" w:sz="0" w:space="0" w:color="auto"/>
            <w:bottom w:val="none" w:sz="0" w:space="0" w:color="auto"/>
            <w:right w:val="none" w:sz="0" w:space="0" w:color="auto"/>
          </w:divBdr>
        </w:div>
        <w:div w:id="992179009">
          <w:marLeft w:val="0"/>
          <w:marRight w:val="0"/>
          <w:marTop w:val="0"/>
          <w:marBottom w:val="0"/>
          <w:divBdr>
            <w:top w:val="none" w:sz="0" w:space="0" w:color="auto"/>
            <w:left w:val="none" w:sz="0" w:space="0" w:color="auto"/>
            <w:bottom w:val="none" w:sz="0" w:space="0" w:color="auto"/>
            <w:right w:val="none" w:sz="0" w:space="0" w:color="auto"/>
          </w:divBdr>
        </w:div>
        <w:div w:id="551116272">
          <w:marLeft w:val="0"/>
          <w:marRight w:val="0"/>
          <w:marTop w:val="0"/>
          <w:marBottom w:val="0"/>
          <w:divBdr>
            <w:top w:val="none" w:sz="0" w:space="0" w:color="auto"/>
            <w:left w:val="none" w:sz="0" w:space="0" w:color="auto"/>
            <w:bottom w:val="none" w:sz="0" w:space="0" w:color="auto"/>
            <w:right w:val="none" w:sz="0" w:space="0" w:color="auto"/>
          </w:divBdr>
        </w:div>
        <w:div w:id="1713722297">
          <w:marLeft w:val="0"/>
          <w:marRight w:val="0"/>
          <w:marTop w:val="0"/>
          <w:marBottom w:val="0"/>
          <w:divBdr>
            <w:top w:val="none" w:sz="0" w:space="0" w:color="auto"/>
            <w:left w:val="none" w:sz="0" w:space="0" w:color="auto"/>
            <w:bottom w:val="none" w:sz="0" w:space="0" w:color="auto"/>
            <w:right w:val="none" w:sz="0" w:space="0" w:color="auto"/>
          </w:divBdr>
        </w:div>
        <w:div w:id="148138840">
          <w:marLeft w:val="0"/>
          <w:marRight w:val="0"/>
          <w:marTop w:val="0"/>
          <w:marBottom w:val="0"/>
          <w:divBdr>
            <w:top w:val="none" w:sz="0" w:space="0" w:color="auto"/>
            <w:left w:val="none" w:sz="0" w:space="0" w:color="auto"/>
            <w:bottom w:val="none" w:sz="0" w:space="0" w:color="auto"/>
            <w:right w:val="none" w:sz="0" w:space="0" w:color="auto"/>
          </w:divBdr>
        </w:div>
        <w:div w:id="1215234900">
          <w:marLeft w:val="0"/>
          <w:marRight w:val="0"/>
          <w:marTop w:val="0"/>
          <w:marBottom w:val="0"/>
          <w:divBdr>
            <w:top w:val="none" w:sz="0" w:space="0" w:color="auto"/>
            <w:left w:val="none" w:sz="0" w:space="0" w:color="auto"/>
            <w:bottom w:val="none" w:sz="0" w:space="0" w:color="auto"/>
            <w:right w:val="none" w:sz="0" w:space="0" w:color="auto"/>
          </w:divBdr>
        </w:div>
        <w:div w:id="761410340">
          <w:marLeft w:val="0"/>
          <w:marRight w:val="0"/>
          <w:marTop w:val="0"/>
          <w:marBottom w:val="0"/>
          <w:divBdr>
            <w:top w:val="none" w:sz="0" w:space="0" w:color="auto"/>
            <w:left w:val="none" w:sz="0" w:space="0" w:color="auto"/>
            <w:bottom w:val="none" w:sz="0" w:space="0" w:color="auto"/>
            <w:right w:val="none" w:sz="0" w:space="0" w:color="auto"/>
          </w:divBdr>
        </w:div>
        <w:div w:id="275604886">
          <w:marLeft w:val="0"/>
          <w:marRight w:val="0"/>
          <w:marTop w:val="0"/>
          <w:marBottom w:val="0"/>
          <w:divBdr>
            <w:top w:val="none" w:sz="0" w:space="0" w:color="auto"/>
            <w:left w:val="none" w:sz="0" w:space="0" w:color="auto"/>
            <w:bottom w:val="none" w:sz="0" w:space="0" w:color="auto"/>
            <w:right w:val="none" w:sz="0" w:space="0" w:color="auto"/>
          </w:divBdr>
        </w:div>
        <w:div w:id="1558056382">
          <w:marLeft w:val="0"/>
          <w:marRight w:val="0"/>
          <w:marTop w:val="0"/>
          <w:marBottom w:val="0"/>
          <w:divBdr>
            <w:top w:val="none" w:sz="0" w:space="0" w:color="auto"/>
            <w:left w:val="none" w:sz="0" w:space="0" w:color="auto"/>
            <w:bottom w:val="none" w:sz="0" w:space="0" w:color="auto"/>
            <w:right w:val="none" w:sz="0" w:space="0" w:color="auto"/>
          </w:divBdr>
        </w:div>
        <w:div w:id="1182552855">
          <w:marLeft w:val="0"/>
          <w:marRight w:val="0"/>
          <w:marTop w:val="0"/>
          <w:marBottom w:val="0"/>
          <w:divBdr>
            <w:top w:val="none" w:sz="0" w:space="0" w:color="auto"/>
            <w:left w:val="none" w:sz="0" w:space="0" w:color="auto"/>
            <w:bottom w:val="none" w:sz="0" w:space="0" w:color="auto"/>
            <w:right w:val="none" w:sz="0" w:space="0" w:color="auto"/>
          </w:divBdr>
        </w:div>
        <w:div w:id="868176220">
          <w:marLeft w:val="0"/>
          <w:marRight w:val="0"/>
          <w:marTop w:val="0"/>
          <w:marBottom w:val="0"/>
          <w:divBdr>
            <w:top w:val="none" w:sz="0" w:space="0" w:color="auto"/>
            <w:left w:val="none" w:sz="0" w:space="0" w:color="auto"/>
            <w:bottom w:val="none" w:sz="0" w:space="0" w:color="auto"/>
            <w:right w:val="none" w:sz="0" w:space="0" w:color="auto"/>
          </w:divBdr>
        </w:div>
        <w:div w:id="1585454925">
          <w:marLeft w:val="0"/>
          <w:marRight w:val="0"/>
          <w:marTop w:val="0"/>
          <w:marBottom w:val="0"/>
          <w:divBdr>
            <w:top w:val="none" w:sz="0" w:space="0" w:color="auto"/>
            <w:left w:val="none" w:sz="0" w:space="0" w:color="auto"/>
            <w:bottom w:val="none" w:sz="0" w:space="0" w:color="auto"/>
            <w:right w:val="none" w:sz="0" w:space="0" w:color="auto"/>
          </w:divBdr>
        </w:div>
        <w:div w:id="1597252886">
          <w:marLeft w:val="0"/>
          <w:marRight w:val="0"/>
          <w:marTop w:val="0"/>
          <w:marBottom w:val="0"/>
          <w:divBdr>
            <w:top w:val="none" w:sz="0" w:space="0" w:color="auto"/>
            <w:left w:val="none" w:sz="0" w:space="0" w:color="auto"/>
            <w:bottom w:val="none" w:sz="0" w:space="0" w:color="auto"/>
            <w:right w:val="none" w:sz="0" w:space="0" w:color="auto"/>
          </w:divBdr>
        </w:div>
      </w:divsChild>
    </w:div>
    <w:div w:id="1175876974">
      <w:bodyDiv w:val="1"/>
      <w:marLeft w:val="0"/>
      <w:marRight w:val="0"/>
      <w:marTop w:val="0"/>
      <w:marBottom w:val="0"/>
      <w:divBdr>
        <w:top w:val="none" w:sz="0" w:space="0" w:color="auto"/>
        <w:left w:val="none" w:sz="0" w:space="0" w:color="auto"/>
        <w:bottom w:val="none" w:sz="0" w:space="0" w:color="auto"/>
        <w:right w:val="none" w:sz="0" w:space="0" w:color="auto"/>
      </w:divBdr>
      <w:divsChild>
        <w:div w:id="837159529">
          <w:marLeft w:val="0"/>
          <w:marRight w:val="0"/>
          <w:marTop w:val="0"/>
          <w:marBottom w:val="0"/>
          <w:divBdr>
            <w:top w:val="none" w:sz="0" w:space="0" w:color="auto"/>
            <w:left w:val="none" w:sz="0" w:space="0" w:color="auto"/>
            <w:bottom w:val="none" w:sz="0" w:space="0" w:color="auto"/>
            <w:right w:val="none" w:sz="0" w:space="0" w:color="auto"/>
          </w:divBdr>
        </w:div>
        <w:div w:id="1649164640">
          <w:marLeft w:val="0"/>
          <w:marRight w:val="0"/>
          <w:marTop w:val="0"/>
          <w:marBottom w:val="0"/>
          <w:divBdr>
            <w:top w:val="none" w:sz="0" w:space="0" w:color="auto"/>
            <w:left w:val="none" w:sz="0" w:space="0" w:color="auto"/>
            <w:bottom w:val="none" w:sz="0" w:space="0" w:color="auto"/>
            <w:right w:val="none" w:sz="0" w:space="0" w:color="auto"/>
          </w:divBdr>
        </w:div>
        <w:div w:id="172190563">
          <w:marLeft w:val="0"/>
          <w:marRight w:val="0"/>
          <w:marTop w:val="0"/>
          <w:marBottom w:val="0"/>
          <w:divBdr>
            <w:top w:val="none" w:sz="0" w:space="0" w:color="auto"/>
            <w:left w:val="none" w:sz="0" w:space="0" w:color="auto"/>
            <w:bottom w:val="none" w:sz="0" w:space="0" w:color="auto"/>
            <w:right w:val="none" w:sz="0" w:space="0" w:color="auto"/>
          </w:divBdr>
        </w:div>
        <w:div w:id="1239054842">
          <w:marLeft w:val="0"/>
          <w:marRight w:val="0"/>
          <w:marTop w:val="0"/>
          <w:marBottom w:val="0"/>
          <w:divBdr>
            <w:top w:val="none" w:sz="0" w:space="0" w:color="auto"/>
            <w:left w:val="none" w:sz="0" w:space="0" w:color="auto"/>
            <w:bottom w:val="none" w:sz="0" w:space="0" w:color="auto"/>
            <w:right w:val="none" w:sz="0" w:space="0" w:color="auto"/>
          </w:divBdr>
        </w:div>
        <w:div w:id="521550586">
          <w:marLeft w:val="0"/>
          <w:marRight w:val="0"/>
          <w:marTop w:val="0"/>
          <w:marBottom w:val="0"/>
          <w:divBdr>
            <w:top w:val="none" w:sz="0" w:space="0" w:color="auto"/>
            <w:left w:val="none" w:sz="0" w:space="0" w:color="auto"/>
            <w:bottom w:val="none" w:sz="0" w:space="0" w:color="auto"/>
            <w:right w:val="none" w:sz="0" w:space="0" w:color="auto"/>
          </w:divBdr>
        </w:div>
        <w:div w:id="622154496">
          <w:marLeft w:val="0"/>
          <w:marRight w:val="0"/>
          <w:marTop w:val="0"/>
          <w:marBottom w:val="0"/>
          <w:divBdr>
            <w:top w:val="none" w:sz="0" w:space="0" w:color="auto"/>
            <w:left w:val="none" w:sz="0" w:space="0" w:color="auto"/>
            <w:bottom w:val="none" w:sz="0" w:space="0" w:color="auto"/>
            <w:right w:val="none" w:sz="0" w:space="0" w:color="auto"/>
          </w:divBdr>
        </w:div>
        <w:div w:id="1224097680">
          <w:marLeft w:val="0"/>
          <w:marRight w:val="0"/>
          <w:marTop w:val="0"/>
          <w:marBottom w:val="0"/>
          <w:divBdr>
            <w:top w:val="none" w:sz="0" w:space="0" w:color="auto"/>
            <w:left w:val="none" w:sz="0" w:space="0" w:color="auto"/>
            <w:bottom w:val="none" w:sz="0" w:space="0" w:color="auto"/>
            <w:right w:val="none" w:sz="0" w:space="0" w:color="auto"/>
          </w:divBdr>
        </w:div>
        <w:div w:id="179975034">
          <w:marLeft w:val="0"/>
          <w:marRight w:val="0"/>
          <w:marTop w:val="0"/>
          <w:marBottom w:val="0"/>
          <w:divBdr>
            <w:top w:val="none" w:sz="0" w:space="0" w:color="auto"/>
            <w:left w:val="none" w:sz="0" w:space="0" w:color="auto"/>
            <w:bottom w:val="none" w:sz="0" w:space="0" w:color="auto"/>
            <w:right w:val="none" w:sz="0" w:space="0" w:color="auto"/>
          </w:divBdr>
        </w:div>
        <w:div w:id="1482386136">
          <w:marLeft w:val="0"/>
          <w:marRight w:val="0"/>
          <w:marTop w:val="0"/>
          <w:marBottom w:val="0"/>
          <w:divBdr>
            <w:top w:val="none" w:sz="0" w:space="0" w:color="auto"/>
            <w:left w:val="none" w:sz="0" w:space="0" w:color="auto"/>
            <w:bottom w:val="none" w:sz="0" w:space="0" w:color="auto"/>
            <w:right w:val="none" w:sz="0" w:space="0" w:color="auto"/>
          </w:divBdr>
        </w:div>
        <w:div w:id="2011562232">
          <w:marLeft w:val="0"/>
          <w:marRight w:val="0"/>
          <w:marTop w:val="0"/>
          <w:marBottom w:val="0"/>
          <w:divBdr>
            <w:top w:val="none" w:sz="0" w:space="0" w:color="auto"/>
            <w:left w:val="none" w:sz="0" w:space="0" w:color="auto"/>
            <w:bottom w:val="none" w:sz="0" w:space="0" w:color="auto"/>
            <w:right w:val="none" w:sz="0" w:space="0" w:color="auto"/>
          </w:divBdr>
        </w:div>
        <w:div w:id="790167560">
          <w:marLeft w:val="0"/>
          <w:marRight w:val="0"/>
          <w:marTop w:val="0"/>
          <w:marBottom w:val="0"/>
          <w:divBdr>
            <w:top w:val="none" w:sz="0" w:space="0" w:color="auto"/>
            <w:left w:val="none" w:sz="0" w:space="0" w:color="auto"/>
            <w:bottom w:val="none" w:sz="0" w:space="0" w:color="auto"/>
            <w:right w:val="none" w:sz="0" w:space="0" w:color="auto"/>
          </w:divBdr>
        </w:div>
        <w:div w:id="1166434124">
          <w:marLeft w:val="0"/>
          <w:marRight w:val="0"/>
          <w:marTop w:val="0"/>
          <w:marBottom w:val="0"/>
          <w:divBdr>
            <w:top w:val="none" w:sz="0" w:space="0" w:color="auto"/>
            <w:left w:val="none" w:sz="0" w:space="0" w:color="auto"/>
            <w:bottom w:val="none" w:sz="0" w:space="0" w:color="auto"/>
            <w:right w:val="none" w:sz="0" w:space="0" w:color="auto"/>
          </w:divBdr>
        </w:div>
        <w:div w:id="172033618">
          <w:marLeft w:val="0"/>
          <w:marRight w:val="0"/>
          <w:marTop w:val="0"/>
          <w:marBottom w:val="0"/>
          <w:divBdr>
            <w:top w:val="none" w:sz="0" w:space="0" w:color="auto"/>
            <w:left w:val="none" w:sz="0" w:space="0" w:color="auto"/>
            <w:bottom w:val="none" w:sz="0" w:space="0" w:color="auto"/>
            <w:right w:val="none" w:sz="0" w:space="0" w:color="auto"/>
          </w:divBdr>
        </w:div>
        <w:div w:id="2076584934">
          <w:marLeft w:val="0"/>
          <w:marRight w:val="0"/>
          <w:marTop w:val="0"/>
          <w:marBottom w:val="0"/>
          <w:divBdr>
            <w:top w:val="none" w:sz="0" w:space="0" w:color="auto"/>
            <w:left w:val="none" w:sz="0" w:space="0" w:color="auto"/>
            <w:bottom w:val="none" w:sz="0" w:space="0" w:color="auto"/>
            <w:right w:val="none" w:sz="0" w:space="0" w:color="auto"/>
          </w:divBdr>
        </w:div>
        <w:div w:id="471482697">
          <w:marLeft w:val="0"/>
          <w:marRight w:val="0"/>
          <w:marTop w:val="0"/>
          <w:marBottom w:val="0"/>
          <w:divBdr>
            <w:top w:val="none" w:sz="0" w:space="0" w:color="auto"/>
            <w:left w:val="none" w:sz="0" w:space="0" w:color="auto"/>
            <w:bottom w:val="none" w:sz="0" w:space="0" w:color="auto"/>
            <w:right w:val="none" w:sz="0" w:space="0" w:color="auto"/>
          </w:divBdr>
        </w:div>
        <w:div w:id="861940599">
          <w:marLeft w:val="0"/>
          <w:marRight w:val="0"/>
          <w:marTop w:val="0"/>
          <w:marBottom w:val="0"/>
          <w:divBdr>
            <w:top w:val="none" w:sz="0" w:space="0" w:color="auto"/>
            <w:left w:val="none" w:sz="0" w:space="0" w:color="auto"/>
            <w:bottom w:val="none" w:sz="0" w:space="0" w:color="auto"/>
            <w:right w:val="none" w:sz="0" w:space="0" w:color="auto"/>
          </w:divBdr>
        </w:div>
        <w:div w:id="2098743387">
          <w:marLeft w:val="0"/>
          <w:marRight w:val="0"/>
          <w:marTop w:val="0"/>
          <w:marBottom w:val="0"/>
          <w:divBdr>
            <w:top w:val="none" w:sz="0" w:space="0" w:color="auto"/>
            <w:left w:val="none" w:sz="0" w:space="0" w:color="auto"/>
            <w:bottom w:val="none" w:sz="0" w:space="0" w:color="auto"/>
            <w:right w:val="none" w:sz="0" w:space="0" w:color="auto"/>
          </w:divBdr>
        </w:div>
        <w:div w:id="1961494118">
          <w:marLeft w:val="0"/>
          <w:marRight w:val="0"/>
          <w:marTop w:val="0"/>
          <w:marBottom w:val="0"/>
          <w:divBdr>
            <w:top w:val="none" w:sz="0" w:space="0" w:color="auto"/>
            <w:left w:val="none" w:sz="0" w:space="0" w:color="auto"/>
            <w:bottom w:val="none" w:sz="0" w:space="0" w:color="auto"/>
            <w:right w:val="none" w:sz="0" w:space="0" w:color="auto"/>
          </w:divBdr>
        </w:div>
        <w:div w:id="75829672">
          <w:marLeft w:val="0"/>
          <w:marRight w:val="0"/>
          <w:marTop w:val="0"/>
          <w:marBottom w:val="0"/>
          <w:divBdr>
            <w:top w:val="none" w:sz="0" w:space="0" w:color="auto"/>
            <w:left w:val="none" w:sz="0" w:space="0" w:color="auto"/>
            <w:bottom w:val="none" w:sz="0" w:space="0" w:color="auto"/>
            <w:right w:val="none" w:sz="0" w:space="0" w:color="auto"/>
          </w:divBdr>
        </w:div>
        <w:div w:id="1457023120">
          <w:marLeft w:val="0"/>
          <w:marRight w:val="0"/>
          <w:marTop w:val="0"/>
          <w:marBottom w:val="0"/>
          <w:divBdr>
            <w:top w:val="none" w:sz="0" w:space="0" w:color="auto"/>
            <w:left w:val="none" w:sz="0" w:space="0" w:color="auto"/>
            <w:bottom w:val="none" w:sz="0" w:space="0" w:color="auto"/>
            <w:right w:val="none" w:sz="0" w:space="0" w:color="auto"/>
          </w:divBdr>
        </w:div>
        <w:div w:id="232278460">
          <w:marLeft w:val="0"/>
          <w:marRight w:val="0"/>
          <w:marTop w:val="0"/>
          <w:marBottom w:val="0"/>
          <w:divBdr>
            <w:top w:val="none" w:sz="0" w:space="0" w:color="auto"/>
            <w:left w:val="none" w:sz="0" w:space="0" w:color="auto"/>
            <w:bottom w:val="none" w:sz="0" w:space="0" w:color="auto"/>
            <w:right w:val="none" w:sz="0" w:space="0" w:color="auto"/>
          </w:divBdr>
        </w:div>
        <w:div w:id="1580359582">
          <w:marLeft w:val="0"/>
          <w:marRight w:val="0"/>
          <w:marTop w:val="0"/>
          <w:marBottom w:val="0"/>
          <w:divBdr>
            <w:top w:val="none" w:sz="0" w:space="0" w:color="auto"/>
            <w:left w:val="none" w:sz="0" w:space="0" w:color="auto"/>
            <w:bottom w:val="none" w:sz="0" w:space="0" w:color="auto"/>
            <w:right w:val="none" w:sz="0" w:space="0" w:color="auto"/>
          </w:divBdr>
        </w:div>
        <w:div w:id="1157961683">
          <w:marLeft w:val="0"/>
          <w:marRight w:val="0"/>
          <w:marTop w:val="0"/>
          <w:marBottom w:val="0"/>
          <w:divBdr>
            <w:top w:val="none" w:sz="0" w:space="0" w:color="auto"/>
            <w:left w:val="none" w:sz="0" w:space="0" w:color="auto"/>
            <w:bottom w:val="none" w:sz="0" w:space="0" w:color="auto"/>
            <w:right w:val="none" w:sz="0" w:space="0" w:color="auto"/>
          </w:divBdr>
        </w:div>
        <w:div w:id="426777407">
          <w:marLeft w:val="0"/>
          <w:marRight w:val="0"/>
          <w:marTop w:val="0"/>
          <w:marBottom w:val="0"/>
          <w:divBdr>
            <w:top w:val="none" w:sz="0" w:space="0" w:color="auto"/>
            <w:left w:val="none" w:sz="0" w:space="0" w:color="auto"/>
            <w:bottom w:val="none" w:sz="0" w:space="0" w:color="auto"/>
            <w:right w:val="none" w:sz="0" w:space="0" w:color="auto"/>
          </w:divBdr>
        </w:div>
        <w:div w:id="1142116645">
          <w:marLeft w:val="0"/>
          <w:marRight w:val="0"/>
          <w:marTop w:val="0"/>
          <w:marBottom w:val="0"/>
          <w:divBdr>
            <w:top w:val="none" w:sz="0" w:space="0" w:color="auto"/>
            <w:left w:val="none" w:sz="0" w:space="0" w:color="auto"/>
            <w:bottom w:val="none" w:sz="0" w:space="0" w:color="auto"/>
            <w:right w:val="none" w:sz="0" w:space="0" w:color="auto"/>
          </w:divBdr>
        </w:div>
        <w:div w:id="333608743">
          <w:marLeft w:val="0"/>
          <w:marRight w:val="0"/>
          <w:marTop w:val="0"/>
          <w:marBottom w:val="0"/>
          <w:divBdr>
            <w:top w:val="none" w:sz="0" w:space="0" w:color="auto"/>
            <w:left w:val="none" w:sz="0" w:space="0" w:color="auto"/>
            <w:bottom w:val="none" w:sz="0" w:space="0" w:color="auto"/>
            <w:right w:val="none" w:sz="0" w:space="0" w:color="auto"/>
          </w:divBdr>
        </w:div>
        <w:div w:id="1244220160">
          <w:marLeft w:val="0"/>
          <w:marRight w:val="0"/>
          <w:marTop w:val="0"/>
          <w:marBottom w:val="0"/>
          <w:divBdr>
            <w:top w:val="none" w:sz="0" w:space="0" w:color="auto"/>
            <w:left w:val="none" w:sz="0" w:space="0" w:color="auto"/>
            <w:bottom w:val="none" w:sz="0" w:space="0" w:color="auto"/>
            <w:right w:val="none" w:sz="0" w:space="0" w:color="auto"/>
          </w:divBdr>
        </w:div>
        <w:div w:id="1653364487">
          <w:marLeft w:val="0"/>
          <w:marRight w:val="0"/>
          <w:marTop w:val="0"/>
          <w:marBottom w:val="0"/>
          <w:divBdr>
            <w:top w:val="none" w:sz="0" w:space="0" w:color="auto"/>
            <w:left w:val="none" w:sz="0" w:space="0" w:color="auto"/>
            <w:bottom w:val="none" w:sz="0" w:space="0" w:color="auto"/>
            <w:right w:val="none" w:sz="0" w:space="0" w:color="auto"/>
          </w:divBdr>
        </w:div>
        <w:div w:id="1399135716">
          <w:marLeft w:val="0"/>
          <w:marRight w:val="0"/>
          <w:marTop w:val="0"/>
          <w:marBottom w:val="0"/>
          <w:divBdr>
            <w:top w:val="none" w:sz="0" w:space="0" w:color="auto"/>
            <w:left w:val="none" w:sz="0" w:space="0" w:color="auto"/>
            <w:bottom w:val="none" w:sz="0" w:space="0" w:color="auto"/>
            <w:right w:val="none" w:sz="0" w:space="0" w:color="auto"/>
          </w:divBdr>
        </w:div>
        <w:div w:id="1265960756">
          <w:marLeft w:val="0"/>
          <w:marRight w:val="0"/>
          <w:marTop w:val="0"/>
          <w:marBottom w:val="0"/>
          <w:divBdr>
            <w:top w:val="none" w:sz="0" w:space="0" w:color="auto"/>
            <w:left w:val="none" w:sz="0" w:space="0" w:color="auto"/>
            <w:bottom w:val="none" w:sz="0" w:space="0" w:color="auto"/>
            <w:right w:val="none" w:sz="0" w:space="0" w:color="auto"/>
          </w:divBdr>
        </w:div>
        <w:div w:id="1290476616">
          <w:marLeft w:val="0"/>
          <w:marRight w:val="0"/>
          <w:marTop w:val="0"/>
          <w:marBottom w:val="0"/>
          <w:divBdr>
            <w:top w:val="none" w:sz="0" w:space="0" w:color="auto"/>
            <w:left w:val="none" w:sz="0" w:space="0" w:color="auto"/>
            <w:bottom w:val="none" w:sz="0" w:space="0" w:color="auto"/>
            <w:right w:val="none" w:sz="0" w:space="0" w:color="auto"/>
          </w:divBdr>
        </w:div>
        <w:div w:id="1319407">
          <w:marLeft w:val="0"/>
          <w:marRight w:val="0"/>
          <w:marTop w:val="0"/>
          <w:marBottom w:val="0"/>
          <w:divBdr>
            <w:top w:val="none" w:sz="0" w:space="0" w:color="auto"/>
            <w:left w:val="none" w:sz="0" w:space="0" w:color="auto"/>
            <w:bottom w:val="none" w:sz="0" w:space="0" w:color="auto"/>
            <w:right w:val="none" w:sz="0" w:space="0" w:color="auto"/>
          </w:divBdr>
        </w:div>
        <w:div w:id="1363508038">
          <w:marLeft w:val="0"/>
          <w:marRight w:val="0"/>
          <w:marTop w:val="0"/>
          <w:marBottom w:val="0"/>
          <w:divBdr>
            <w:top w:val="none" w:sz="0" w:space="0" w:color="auto"/>
            <w:left w:val="none" w:sz="0" w:space="0" w:color="auto"/>
            <w:bottom w:val="none" w:sz="0" w:space="0" w:color="auto"/>
            <w:right w:val="none" w:sz="0" w:space="0" w:color="auto"/>
          </w:divBdr>
        </w:div>
        <w:div w:id="1176076232">
          <w:marLeft w:val="0"/>
          <w:marRight w:val="0"/>
          <w:marTop w:val="0"/>
          <w:marBottom w:val="0"/>
          <w:divBdr>
            <w:top w:val="none" w:sz="0" w:space="0" w:color="auto"/>
            <w:left w:val="none" w:sz="0" w:space="0" w:color="auto"/>
            <w:bottom w:val="none" w:sz="0" w:space="0" w:color="auto"/>
            <w:right w:val="none" w:sz="0" w:space="0" w:color="auto"/>
          </w:divBdr>
        </w:div>
        <w:div w:id="1230918333">
          <w:marLeft w:val="0"/>
          <w:marRight w:val="0"/>
          <w:marTop w:val="0"/>
          <w:marBottom w:val="0"/>
          <w:divBdr>
            <w:top w:val="none" w:sz="0" w:space="0" w:color="auto"/>
            <w:left w:val="none" w:sz="0" w:space="0" w:color="auto"/>
            <w:bottom w:val="none" w:sz="0" w:space="0" w:color="auto"/>
            <w:right w:val="none" w:sz="0" w:space="0" w:color="auto"/>
          </w:divBdr>
        </w:div>
      </w:divsChild>
    </w:div>
    <w:div w:id="1201821264">
      <w:bodyDiv w:val="1"/>
      <w:marLeft w:val="0"/>
      <w:marRight w:val="0"/>
      <w:marTop w:val="0"/>
      <w:marBottom w:val="0"/>
      <w:divBdr>
        <w:top w:val="none" w:sz="0" w:space="0" w:color="auto"/>
        <w:left w:val="none" w:sz="0" w:space="0" w:color="auto"/>
        <w:bottom w:val="none" w:sz="0" w:space="0" w:color="auto"/>
        <w:right w:val="none" w:sz="0" w:space="0" w:color="auto"/>
      </w:divBdr>
    </w:div>
    <w:div w:id="1230262119">
      <w:bodyDiv w:val="1"/>
      <w:marLeft w:val="0"/>
      <w:marRight w:val="0"/>
      <w:marTop w:val="0"/>
      <w:marBottom w:val="0"/>
      <w:divBdr>
        <w:top w:val="none" w:sz="0" w:space="0" w:color="auto"/>
        <w:left w:val="none" w:sz="0" w:space="0" w:color="auto"/>
        <w:bottom w:val="none" w:sz="0" w:space="0" w:color="auto"/>
        <w:right w:val="none" w:sz="0" w:space="0" w:color="auto"/>
      </w:divBdr>
      <w:divsChild>
        <w:div w:id="756055494">
          <w:marLeft w:val="0"/>
          <w:marRight w:val="0"/>
          <w:marTop w:val="0"/>
          <w:marBottom w:val="0"/>
          <w:divBdr>
            <w:top w:val="none" w:sz="0" w:space="0" w:color="auto"/>
            <w:left w:val="none" w:sz="0" w:space="0" w:color="auto"/>
            <w:bottom w:val="none" w:sz="0" w:space="0" w:color="auto"/>
            <w:right w:val="none" w:sz="0" w:space="0" w:color="auto"/>
          </w:divBdr>
          <w:divsChild>
            <w:div w:id="1047291085">
              <w:marLeft w:val="0"/>
              <w:marRight w:val="0"/>
              <w:marTop w:val="0"/>
              <w:marBottom w:val="0"/>
              <w:divBdr>
                <w:top w:val="none" w:sz="0" w:space="0" w:color="auto"/>
                <w:left w:val="none" w:sz="0" w:space="0" w:color="auto"/>
                <w:bottom w:val="none" w:sz="0" w:space="0" w:color="auto"/>
                <w:right w:val="none" w:sz="0" w:space="0" w:color="auto"/>
              </w:divBdr>
              <w:divsChild>
                <w:div w:id="1635476992">
                  <w:marLeft w:val="0"/>
                  <w:marRight w:val="0"/>
                  <w:marTop w:val="0"/>
                  <w:marBottom w:val="0"/>
                  <w:divBdr>
                    <w:top w:val="none" w:sz="0" w:space="0" w:color="auto"/>
                    <w:left w:val="none" w:sz="0" w:space="0" w:color="auto"/>
                    <w:bottom w:val="none" w:sz="0" w:space="0" w:color="auto"/>
                    <w:right w:val="none" w:sz="0" w:space="0" w:color="auto"/>
                  </w:divBdr>
                  <w:divsChild>
                    <w:div w:id="1482309836">
                      <w:marLeft w:val="0"/>
                      <w:marRight w:val="0"/>
                      <w:marTop w:val="0"/>
                      <w:marBottom w:val="0"/>
                      <w:divBdr>
                        <w:top w:val="none" w:sz="0" w:space="0" w:color="auto"/>
                        <w:left w:val="none" w:sz="0" w:space="0" w:color="auto"/>
                        <w:bottom w:val="none" w:sz="0" w:space="0" w:color="auto"/>
                        <w:right w:val="none" w:sz="0" w:space="0" w:color="auto"/>
                      </w:divBdr>
                      <w:divsChild>
                        <w:div w:id="1026717480">
                          <w:marLeft w:val="0"/>
                          <w:marRight w:val="0"/>
                          <w:marTop w:val="0"/>
                          <w:marBottom w:val="0"/>
                          <w:divBdr>
                            <w:top w:val="none" w:sz="0" w:space="0" w:color="auto"/>
                            <w:left w:val="none" w:sz="0" w:space="0" w:color="auto"/>
                            <w:bottom w:val="none" w:sz="0" w:space="0" w:color="auto"/>
                            <w:right w:val="none" w:sz="0" w:space="0" w:color="auto"/>
                          </w:divBdr>
                          <w:divsChild>
                            <w:div w:id="17804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159004">
      <w:bodyDiv w:val="1"/>
      <w:marLeft w:val="0"/>
      <w:marRight w:val="0"/>
      <w:marTop w:val="0"/>
      <w:marBottom w:val="0"/>
      <w:divBdr>
        <w:top w:val="none" w:sz="0" w:space="0" w:color="auto"/>
        <w:left w:val="none" w:sz="0" w:space="0" w:color="auto"/>
        <w:bottom w:val="none" w:sz="0" w:space="0" w:color="auto"/>
        <w:right w:val="none" w:sz="0" w:space="0" w:color="auto"/>
      </w:divBdr>
    </w:div>
    <w:div w:id="1330214352">
      <w:bodyDiv w:val="1"/>
      <w:marLeft w:val="0"/>
      <w:marRight w:val="0"/>
      <w:marTop w:val="0"/>
      <w:marBottom w:val="0"/>
      <w:divBdr>
        <w:top w:val="none" w:sz="0" w:space="0" w:color="auto"/>
        <w:left w:val="none" w:sz="0" w:space="0" w:color="auto"/>
        <w:bottom w:val="none" w:sz="0" w:space="0" w:color="auto"/>
        <w:right w:val="none" w:sz="0" w:space="0" w:color="auto"/>
      </w:divBdr>
      <w:divsChild>
        <w:div w:id="1836796919">
          <w:marLeft w:val="0"/>
          <w:marRight w:val="0"/>
          <w:marTop w:val="0"/>
          <w:marBottom w:val="0"/>
          <w:divBdr>
            <w:top w:val="none" w:sz="0" w:space="0" w:color="auto"/>
            <w:left w:val="none" w:sz="0" w:space="0" w:color="auto"/>
            <w:bottom w:val="none" w:sz="0" w:space="0" w:color="auto"/>
            <w:right w:val="none" w:sz="0" w:space="0" w:color="auto"/>
          </w:divBdr>
          <w:divsChild>
            <w:div w:id="792408020">
              <w:marLeft w:val="0"/>
              <w:marRight w:val="0"/>
              <w:marTop w:val="0"/>
              <w:marBottom w:val="0"/>
              <w:divBdr>
                <w:top w:val="none" w:sz="0" w:space="0" w:color="auto"/>
                <w:left w:val="none" w:sz="0" w:space="0" w:color="auto"/>
                <w:bottom w:val="none" w:sz="0" w:space="0" w:color="auto"/>
                <w:right w:val="none" w:sz="0" w:space="0" w:color="auto"/>
              </w:divBdr>
              <w:divsChild>
                <w:div w:id="1979607959">
                  <w:marLeft w:val="0"/>
                  <w:marRight w:val="0"/>
                  <w:marTop w:val="0"/>
                  <w:marBottom w:val="0"/>
                  <w:divBdr>
                    <w:top w:val="none" w:sz="0" w:space="0" w:color="auto"/>
                    <w:left w:val="none" w:sz="0" w:space="0" w:color="auto"/>
                    <w:bottom w:val="none" w:sz="0" w:space="0" w:color="auto"/>
                    <w:right w:val="none" w:sz="0" w:space="0" w:color="auto"/>
                  </w:divBdr>
                  <w:divsChild>
                    <w:div w:id="18591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95840">
          <w:marLeft w:val="0"/>
          <w:marRight w:val="0"/>
          <w:marTop w:val="0"/>
          <w:marBottom w:val="0"/>
          <w:divBdr>
            <w:top w:val="none" w:sz="0" w:space="0" w:color="auto"/>
            <w:left w:val="none" w:sz="0" w:space="0" w:color="auto"/>
            <w:bottom w:val="none" w:sz="0" w:space="0" w:color="auto"/>
            <w:right w:val="none" w:sz="0" w:space="0" w:color="auto"/>
          </w:divBdr>
          <w:divsChild>
            <w:div w:id="270822237">
              <w:marLeft w:val="0"/>
              <w:marRight w:val="0"/>
              <w:marTop w:val="0"/>
              <w:marBottom w:val="0"/>
              <w:divBdr>
                <w:top w:val="none" w:sz="0" w:space="0" w:color="auto"/>
                <w:left w:val="none" w:sz="0" w:space="0" w:color="auto"/>
                <w:bottom w:val="none" w:sz="0" w:space="0" w:color="auto"/>
                <w:right w:val="none" w:sz="0" w:space="0" w:color="auto"/>
              </w:divBdr>
              <w:divsChild>
                <w:div w:id="19312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5993">
          <w:marLeft w:val="0"/>
          <w:marRight w:val="0"/>
          <w:marTop w:val="0"/>
          <w:marBottom w:val="0"/>
          <w:divBdr>
            <w:top w:val="none" w:sz="0" w:space="0" w:color="auto"/>
            <w:left w:val="none" w:sz="0" w:space="0" w:color="auto"/>
            <w:bottom w:val="none" w:sz="0" w:space="0" w:color="auto"/>
            <w:right w:val="none" w:sz="0" w:space="0" w:color="auto"/>
          </w:divBdr>
          <w:divsChild>
            <w:div w:id="1963221923">
              <w:marLeft w:val="0"/>
              <w:marRight w:val="0"/>
              <w:marTop w:val="0"/>
              <w:marBottom w:val="0"/>
              <w:divBdr>
                <w:top w:val="none" w:sz="0" w:space="0" w:color="auto"/>
                <w:left w:val="none" w:sz="0" w:space="0" w:color="auto"/>
                <w:bottom w:val="none" w:sz="0" w:space="0" w:color="auto"/>
                <w:right w:val="none" w:sz="0" w:space="0" w:color="auto"/>
              </w:divBdr>
              <w:divsChild>
                <w:div w:id="1248228216">
                  <w:marLeft w:val="0"/>
                  <w:marRight w:val="0"/>
                  <w:marTop w:val="0"/>
                  <w:marBottom w:val="0"/>
                  <w:divBdr>
                    <w:top w:val="none" w:sz="0" w:space="0" w:color="auto"/>
                    <w:left w:val="none" w:sz="0" w:space="0" w:color="auto"/>
                    <w:bottom w:val="none" w:sz="0" w:space="0" w:color="auto"/>
                    <w:right w:val="none" w:sz="0" w:space="0" w:color="auto"/>
                  </w:divBdr>
                  <w:divsChild>
                    <w:div w:id="2099524757">
                      <w:marLeft w:val="0"/>
                      <w:marRight w:val="0"/>
                      <w:marTop w:val="0"/>
                      <w:marBottom w:val="0"/>
                      <w:divBdr>
                        <w:top w:val="none" w:sz="0" w:space="0" w:color="auto"/>
                        <w:left w:val="none" w:sz="0" w:space="0" w:color="auto"/>
                        <w:bottom w:val="none" w:sz="0" w:space="0" w:color="auto"/>
                        <w:right w:val="none" w:sz="0" w:space="0" w:color="auto"/>
                      </w:divBdr>
                      <w:divsChild>
                        <w:div w:id="1194344095">
                          <w:marLeft w:val="0"/>
                          <w:marRight w:val="0"/>
                          <w:marTop w:val="0"/>
                          <w:marBottom w:val="0"/>
                          <w:divBdr>
                            <w:top w:val="none" w:sz="0" w:space="0" w:color="auto"/>
                            <w:left w:val="none" w:sz="0" w:space="0" w:color="auto"/>
                            <w:bottom w:val="none" w:sz="0" w:space="0" w:color="auto"/>
                            <w:right w:val="none" w:sz="0" w:space="0" w:color="auto"/>
                          </w:divBdr>
                          <w:divsChild>
                            <w:div w:id="6855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299370">
      <w:bodyDiv w:val="1"/>
      <w:marLeft w:val="0"/>
      <w:marRight w:val="0"/>
      <w:marTop w:val="0"/>
      <w:marBottom w:val="0"/>
      <w:divBdr>
        <w:top w:val="none" w:sz="0" w:space="0" w:color="auto"/>
        <w:left w:val="none" w:sz="0" w:space="0" w:color="auto"/>
        <w:bottom w:val="none" w:sz="0" w:space="0" w:color="auto"/>
        <w:right w:val="none" w:sz="0" w:space="0" w:color="auto"/>
      </w:divBdr>
      <w:divsChild>
        <w:div w:id="150217491">
          <w:marLeft w:val="0"/>
          <w:marRight w:val="0"/>
          <w:marTop w:val="0"/>
          <w:marBottom w:val="0"/>
          <w:divBdr>
            <w:top w:val="none" w:sz="0" w:space="0" w:color="auto"/>
            <w:left w:val="none" w:sz="0" w:space="0" w:color="auto"/>
            <w:bottom w:val="none" w:sz="0" w:space="0" w:color="auto"/>
            <w:right w:val="none" w:sz="0" w:space="0" w:color="auto"/>
          </w:divBdr>
        </w:div>
        <w:div w:id="255403969">
          <w:marLeft w:val="0"/>
          <w:marRight w:val="0"/>
          <w:marTop w:val="0"/>
          <w:marBottom w:val="0"/>
          <w:divBdr>
            <w:top w:val="none" w:sz="0" w:space="0" w:color="auto"/>
            <w:left w:val="none" w:sz="0" w:space="0" w:color="auto"/>
            <w:bottom w:val="none" w:sz="0" w:space="0" w:color="auto"/>
            <w:right w:val="none" w:sz="0" w:space="0" w:color="auto"/>
          </w:divBdr>
        </w:div>
        <w:div w:id="779762982">
          <w:marLeft w:val="0"/>
          <w:marRight w:val="0"/>
          <w:marTop w:val="0"/>
          <w:marBottom w:val="0"/>
          <w:divBdr>
            <w:top w:val="none" w:sz="0" w:space="0" w:color="auto"/>
            <w:left w:val="none" w:sz="0" w:space="0" w:color="auto"/>
            <w:bottom w:val="none" w:sz="0" w:space="0" w:color="auto"/>
            <w:right w:val="none" w:sz="0" w:space="0" w:color="auto"/>
          </w:divBdr>
        </w:div>
        <w:div w:id="2117366465">
          <w:marLeft w:val="0"/>
          <w:marRight w:val="0"/>
          <w:marTop w:val="0"/>
          <w:marBottom w:val="0"/>
          <w:divBdr>
            <w:top w:val="none" w:sz="0" w:space="0" w:color="auto"/>
            <w:left w:val="none" w:sz="0" w:space="0" w:color="auto"/>
            <w:bottom w:val="none" w:sz="0" w:space="0" w:color="auto"/>
            <w:right w:val="none" w:sz="0" w:space="0" w:color="auto"/>
          </w:divBdr>
        </w:div>
        <w:div w:id="137188350">
          <w:marLeft w:val="0"/>
          <w:marRight w:val="0"/>
          <w:marTop w:val="0"/>
          <w:marBottom w:val="0"/>
          <w:divBdr>
            <w:top w:val="none" w:sz="0" w:space="0" w:color="auto"/>
            <w:left w:val="none" w:sz="0" w:space="0" w:color="auto"/>
            <w:bottom w:val="none" w:sz="0" w:space="0" w:color="auto"/>
            <w:right w:val="none" w:sz="0" w:space="0" w:color="auto"/>
          </w:divBdr>
        </w:div>
        <w:div w:id="1502236690">
          <w:marLeft w:val="0"/>
          <w:marRight w:val="0"/>
          <w:marTop w:val="0"/>
          <w:marBottom w:val="0"/>
          <w:divBdr>
            <w:top w:val="none" w:sz="0" w:space="0" w:color="auto"/>
            <w:left w:val="none" w:sz="0" w:space="0" w:color="auto"/>
            <w:bottom w:val="none" w:sz="0" w:space="0" w:color="auto"/>
            <w:right w:val="none" w:sz="0" w:space="0" w:color="auto"/>
          </w:divBdr>
        </w:div>
        <w:div w:id="1460798518">
          <w:marLeft w:val="0"/>
          <w:marRight w:val="0"/>
          <w:marTop w:val="0"/>
          <w:marBottom w:val="0"/>
          <w:divBdr>
            <w:top w:val="none" w:sz="0" w:space="0" w:color="auto"/>
            <w:left w:val="none" w:sz="0" w:space="0" w:color="auto"/>
            <w:bottom w:val="none" w:sz="0" w:space="0" w:color="auto"/>
            <w:right w:val="none" w:sz="0" w:space="0" w:color="auto"/>
          </w:divBdr>
        </w:div>
        <w:div w:id="121926659">
          <w:marLeft w:val="0"/>
          <w:marRight w:val="0"/>
          <w:marTop w:val="0"/>
          <w:marBottom w:val="0"/>
          <w:divBdr>
            <w:top w:val="none" w:sz="0" w:space="0" w:color="auto"/>
            <w:left w:val="none" w:sz="0" w:space="0" w:color="auto"/>
            <w:bottom w:val="none" w:sz="0" w:space="0" w:color="auto"/>
            <w:right w:val="none" w:sz="0" w:space="0" w:color="auto"/>
          </w:divBdr>
        </w:div>
        <w:div w:id="1129398533">
          <w:marLeft w:val="0"/>
          <w:marRight w:val="0"/>
          <w:marTop w:val="0"/>
          <w:marBottom w:val="0"/>
          <w:divBdr>
            <w:top w:val="none" w:sz="0" w:space="0" w:color="auto"/>
            <w:left w:val="none" w:sz="0" w:space="0" w:color="auto"/>
            <w:bottom w:val="none" w:sz="0" w:space="0" w:color="auto"/>
            <w:right w:val="none" w:sz="0" w:space="0" w:color="auto"/>
          </w:divBdr>
        </w:div>
        <w:div w:id="2061201614">
          <w:marLeft w:val="0"/>
          <w:marRight w:val="0"/>
          <w:marTop w:val="0"/>
          <w:marBottom w:val="0"/>
          <w:divBdr>
            <w:top w:val="none" w:sz="0" w:space="0" w:color="auto"/>
            <w:left w:val="none" w:sz="0" w:space="0" w:color="auto"/>
            <w:bottom w:val="none" w:sz="0" w:space="0" w:color="auto"/>
            <w:right w:val="none" w:sz="0" w:space="0" w:color="auto"/>
          </w:divBdr>
        </w:div>
        <w:div w:id="762648058">
          <w:marLeft w:val="0"/>
          <w:marRight w:val="0"/>
          <w:marTop w:val="0"/>
          <w:marBottom w:val="0"/>
          <w:divBdr>
            <w:top w:val="none" w:sz="0" w:space="0" w:color="auto"/>
            <w:left w:val="none" w:sz="0" w:space="0" w:color="auto"/>
            <w:bottom w:val="none" w:sz="0" w:space="0" w:color="auto"/>
            <w:right w:val="none" w:sz="0" w:space="0" w:color="auto"/>
          </w:divBdr>
        </w:div>
        <w:div w:id="634484679">
          <w:marLeft w:val="0"/>
          <w:marRight w:val="0"/>
          <w:marTop w:val="0"/>
          <w:marBottom w:val="0"/>
          <w:divBdr>
            <w:top w:val="none" w:sz="0" w:space="0" w:color="auto"/>
            <w:left w:val="none" w:sz="0" w:space="0" w:color="auto"/>
            <w:bottom w:val="none" w:sz="0" w:space="0" w:color="auto"/>
            <w:right w:val="none" w:sz="0" w:space="0" w:color="auto"/>
          </w:divBdr>
        </w:div>
        <w:div w:id="1065109440">
          <w:marLeft w:val="0"/>
          <w:marRight w:val="0"/>
          <w:marTop w:val="0"/>
          <w:marBottom w:val="0"/>
          <w:divBdr>
            <w:top w:val="none" w:sz="0" w:space="0" w:color="auto"/>
            <w:left w:val="none" w:sz="0" w:space="0" w:color="auto"/>
            <w:bottom w:val="none" w:sz="0" w:space="0" w:color="auto"/>
            <w:right w:val="none" w:sz="0" w:space="0" w:color="auto"/>
          </w:divBdr>
        </w:div>
        <w:div w:id="782001003">
          <w:marLeft w:val="0"/>
          <w:marRight w:val="0"/>
          <w:marTop w:val="0"/>
          <w:marBottom w:val="0"/>
          <w:divBdr>
            <w:top w:val="none" w:sz="0" w:space="0" w:color="auto"/>
            <w:left w:val="none" w:sz="0" w:space="0" w:color="auto"/>
            <w:bottom w:val="none" w:sz="0" w:space="0" w:color="auto"/>
            <w:right w:val="none" w:sz="0" w:space="0" w:color="auto"/>
          </w:divBdr>
        </w:div>
        <w:div w:id="780761629">
          <w:marLeft w:val="0"/>
          <w:marRight w:val="0"/>
          <w:marTop w:val="0"/>
          <w:marBottom w:val="0"/>
          <w:divBdr>
            <w:top w:val="none" w:sz="0" w:space="0" w:color="auto"/>
            <w:left w:val="none" w:sz="0" w:space="0" w:color="auto"/>
            <w:bottom w:val="none" w:sz="0" w:space="0" w:color="auto"/>
            <w:right w:val="none" w:sz="0" w:space="0" w:color="auto"/>
          </w:divBdr>
        </w:div>
        <w:div w:id="1661276265">
          <w:marLeft w:val="0"/>
          <w:marRight w:val="0"/>
          <w:marTop w:val="0"/>
          <w:marBottom w:val="0"/>
          <w:divBdr>
            <w:top w:val="none" w:sz="0" w:space="0" w:color="auto"/>
            <w:left w:val="none" w:sz="0" w:space="0" w:color="auto"/>
            <w:bottom w:val="none" w:sz="0" w:space="0" w:color="auto"/>
            <w:right w:val="none" w:sz="0" w:space="0" w:color="auto"/>
          </w:divBdr>
        </w:div>
        <w:div w:id="689649322">
          <w:marLeft w:val="0"/>
          <w:marRight w:val="0"/>
          <w:marTop w:val="0"/>
          <w:marBottom w:val="0"/>
          <w:divBdr>
            <w:top w:val="none" w:sz="0" w:space="0" w:color="auto"/>
            <w:left w:val="none" w:sz="0" w:space="0" w:color="auto"/>
            <w:bottom w:val="none" w:sz="0" w:space="0" w:color="auto"/>
            <w:right w:val="none" w:sz="0" w:space="0" w:color="auto"/>
          </w:divBdr>
        </w:div>
        <w:div w:id="723912872">
          <w:marLeft w:val="0"/>
          <w:marRight w:val="0"/>
          <w:marTop w:val="0"/>
          <w:marBottom w:val="0"/>
          <w:divBdr>
            <w:top w:val="none" w:sz="0" w:space="0" w:color="auto"/>
            <w:left w:val="none" w:sz="0" w:space="0" w:color="auto"/>
            <w:bottom w:val="none" w:sz="0" w:space="0" w:color="auto"/>
            <w:right w:val="none" w:sz="0" w:space="0" w:color="auto"/>
          </w:divBdr>
        </w:div>
        <w:div w:id="722294281">
          <w:marLeft w:val="0"/>
          <w:marRight w:val="0"/>
          <w:marTop w:val="0"/>
          <w:marBottom w:val="0"/>
          <w:divBdr>
            <w:top w:val="none" w:sz="0" w:space="0" w:color="auto"/>
            <w:left w:val="none" w:sz="0" w:space="0" w:color="auto"/>
            <w:bottom w:val="none" w:sz="0" w:space="0" w:color="auto"/>
            <w:right w:val="none" w:sz="0" w:space="0" w:color="auto"/>
          </w:divBdr>
        </w:div>
        <w:div w:id="1142425939">
          <w:marLeft w:val="0"/>
          <w:marRight w:val="0"/>
          <w:marTop w:val="0"/>
          <w:marBottom w:val="0"/>
          <w:divBdr>
            <w:top w:val="none" w:sz="0" w:space="0" w:color="auto"/>
            <w:left w:val="none" w:sz="0" w:space="0" w:color="auto"/>
            <w:bottom w:val="none" w:sz="0" w:space="0" w:color="auto"/>
            <w:right w:val="none" w:sz="0" w:space="0" w:color="auto"/>
          </w:divBdr>
        </w:div>
        <w:div w:id="830414339">
          <w:marLeft w:val="0"/>
          <w:marRight w:val="0"/>
          <w:marTop w:val="0"/>
          <w:marBottom w:val="0"/>
          <w:divBdr>
            <w:top w:val="none" w:sz="0" w:space="0" w:color="auto"/>
            <w:left w:val="none" w:sz="0" w:space="0" w:color="auto"/>
            <w:bottom w:val="none" w:sz="0" w:space="0" w:color="auto"/>
            <w:right w:val="none" w:sz="0" w:space="0" w:color="auto"/>
          </w:divBdr>
        </w:div>
        <w:div w:id="1771705515">
          <w:marLeft w:val="0"/>
          <w:marRight w:val="0"/>
          <w:marTop w:val="0"/>
          <w:marBottom w:val="0"/>
          <w:divBdr>
            <w:top w:val="none" w:sz="0" w:space="0" w:color="auto"/>
            <w:left w:val="none" w:sz="0" w:space="0" w:color="auto"/>
            <w:bottom w:val="none" w:sz="0" w:space="0" w:color="auto"/>
            <w:right w:val="none" w:sz="0" w:space="0" w:color="auto"/>
          </w:divBdr>
        </w:div>
        <w:div w:id="1691833835">
          <w:marLeft w:val="0"/>
          <w:marRight w:val="0"/>
          <w:marTop w:val="0"/>
          <w:marBottom w:val="0"/>
          <w:divBdr>
            <w:top w:val="none" w:sz="0" w:space="0" w:color="auto"/>
            <w:left w:val="none" w:sz="0" w:space="0" w:color="auto"/>
            <w:bottom w:val="none" w:sz="0" w:space="0" w:color="auto"/>
            <w:right w:val="none" w:sz="0" w:space="0" w:color="auto"/>
          </w:divBdr>
        </w:div>
        <w:div w:id="906695430">
          <w:marLeft w:val="0"/>
          <w:marRight w:val="0"/>
          <w:marTop w:val="0"/>
          <w:marBottom w:val="0"/>
          <w:divBdr>
            <w:top w:val="none" w:sz="0" w:space="0" w:color="auto"/>
            <w:left w:val="none" w:sz="0" w:space="0" w:color="auto"/>
            <w:bottom w:val="none" w:sz="0" w:space="0" w:color="auto"/>
            <w:right w:val="none" w:sz="0" w:space="0" w:color="auto"/>
          </w:divBdr>
        </w:div>
        <w:div w:id="1431119726">
          <w:marLeft w:val="0"/>
          <w:marRight w:val="0"/>
          <w:marTop w:val="0"/>
          <w:marBottom w:val="0"/>
          <w:divBdr>
            <w:top w:val="none" w:sz="0" w:space="0" w:color="auto"/>
            <w:left w:val="none" w:sz="0" w:space="0" w:color="auto"/>
            <w:bottom w:val="none" w:sz="0" w:space="0" w:color="auto"/>
            <w:right w:val="none" w:sz="0" w:space="0" w:color="auto"/>
          </w:divBdr>
        </w:div>
        <w:div w:id="726613432">
          <w:marLeft w:val="0"/>
          <w:marRight w:val="0"/>
          <w:marTop w:val="0"/>
          <w:marBottom w:val="0"/>
          <w:divBdr>
            <w:top w:val="none" w:sz="0" w:space="0" w:color="auto"/>
            <w:left w:val="none" w:sz="0" w:space="0" w:color="auto"/>
            <w:bottom w:val="none" w:sz="0" w:space="0" w:color="auto"/>
            <w:right w:val="none" w:sz="0" w:space="0" w:color="auto"/>
          </w:divBdr>
        </w:div>
      </w:divsChild>
    </w:div>
    <w:div w:id="1431242123">
      <w:bodyDiv w:val="1"/>
      <w:marLeft w:val="0"/>
      <w:marRight w:val="0"/>
      <w:marTop w:val="0"/>
      <w:marBottom w:val="0"/>
      <w:divBdr>
        <w:top w:val="none" w:sz="0" w:space="0" w:color="auto"/>
        <w:left w:val="none" w:sz="0" w:space="0" w:color="auto"/>
        <w:bottom w:val="none" w:sz="0" w:space="0" w:color="auto"/>
        <w:right w:val="none" w:sz="0" w:space="0" w:color="auto"/>
      </w:divBdr>
      <w:divsChild>
        <w:div w:id="1628122817">
          <w:marLeft w:val="0"/>
          <w:marRight w:val="0"/>
          <w:marTop w:val="0"/>
          <w:marBottom w:val="0"/>
          <w:divBdr>
            <w:top w:val="none" w:sz="0" w:space="0" w:color="auto"/>
            <w:left w:val="none" w:sz="0" w:space="0" w:color="auto"/>
            <w:bottom w:val="none" w:sz="0" w:space="0" w:color="auto"/>
            <w:right w:val="none" w:sz="0" w:space="0" w:color="auto"/>
          </w:divBdr>
        </w:div>
        <w:div w:id="1170214949">
          <w:marLeft w:val="0"/>
          <w:marRight w:val="0"/>
          <w:marTop w:val="0"/>
          <w:marBottom w:val="0"/>
          <w:divBdr>
            <w:top w:val="none" w:sz="0" w:space="0" w:color="auto"/>
            <w:left w:val="none" w:sz="0" w:space="0" w:color="auto"/>
            <w:bottom w:val="none" w:sz="0" w:space="0" w:color="auto"/>
            <w:right w:val="none" w:sz="0" w:space="0" w:color="auto"/>
          </w:divBdr>
        </w:div>
      </w:divsChild>
    </w:div>
    <w:div w:id="1431386530">
      <w:bodyDiv w:val="1"/>
      <w:marLeft w:val="0"/>
      <w:marRight w:val="0"/>
      <w:marTop w:val="0"/>
      <w:marBottom w:val="0"/>
      <w:divBdr>
        <w:top w:val="none" w:sz="0" w:space="0" w:color="auto"/>
        <w:left w:val="none" w:sz="0" w:space="0" w:color="auto"/>
        <w:bottom w:val="none" w:sz="0" w:space="0" w:color="auto"/>
        <w:right w:val="none" w:sz="0" w:space="0" w:color="auto"/>
      </w:divBdr>
      <w:divsChild>
        <w:div w:id="1828089623">
          <w:marLeft w:val="0"/>
          <w:marRight w:val="0"/>
          <w:marTop w:val="0"/>
          <w:marBottom w:val="0"/>
          <w:divBdr>
            <w:top w:val="none" w:sz="0" w:space="0" w:color="auto"/>
            <w:left w:val="none" w:sz="0" w:space="0" w:color="auto"/>
            <w:bottom w:val="none" w:sz="0" w:space="0" w:color="auto"/>
            <w:right w:val="none" w:sz="0" w:space="0" w:color="auto"/>
          </w:divBdr>
          <w:divsChild>
            <w:div w:id="915096310">
              <w:marLeft w:val="0"/>
              <w:marRight w:val="0"/>
              <w:marTop w:val="0"/>
              <w:marBottom w:val="0"/>
              <w:divBdr>
                <w:top w:val="none" w:sz="0" w:space="0" w:color="auto"/>
                <w:left w:val="none" w:sz="0" w:space="0" w:color="auto"/>
                <w:bottom w:val="none" w:sz="0" w:space="0" w:color="auto"/>
                <w:right w:val="none" w:sz="0" w:space="0" w:color="auto"/>
              </w:divBdr>
              <w:divsChild>
                <w:div w:id="1941831738">
                  <w:marLeft w:val="0"/>
                  <w:marRight w:val="0"/>
                  <w:marTop w:val="0"/>
                  <w:marBottom w:val="0"/>
                  <w:divBdr>
                    <w:top w:val="none" w:sz="0" w:space="0" w:color="auto"/>
                    <w:left w:val="none" w:sz="0" w:space="0" w:color="auto"/>
                    <w:bottom w:val="none" w:sz="0" w:space="0" w:color="auto"/>
                    <w:right w:val="none" w:sz="0" w:space="0" w:color="auto"/>
                  </w:divBdr>
                  <w:divsChild>
                    <w:div w:id="6738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16686">
          <w:marLeft w:val="0"/>
          <w:marRight w:val="0"/>
          <w:marTop w:val="0"/>
          <w:marBottom w:val="0"/>
          <w:divBdr>
            <w:top w:val="none" w:sz="0" w:space="0" w:color="auto"/>
            <w:left w:val="none" w:sz="0" w:space="0" w:color="auto"/>
            <w:bottom w:val="none" w:sz="0" w:space="0" w:color="auto"/>
            <w:right w:val="none" w:sz="0" w:space="0" w:color="auto"/>
          </w:divBdr>
          <w:divsChild>
            <w:div w:id="1784497556">
              <w:marLeft w:val="0"/>
              <w:marRight w:val="0"/>
              <w:marTop w:val="0"/>
              <w:marBottom w:val="0"/>
              <w:divBdr>
                <w:top w:val="none" w:sz="0" w:space="0" w:color="auto"/>
                <w:left w:val="none" w:sz="0" w:space="0" w:color="auto"/>
                <w:bottom w:val="none" w:sz="0" w:space="0" w:color="auto"/>
                <w:right w:val="none" w:sz="0" w:space="0" w:color="auto"/>
              </w:divBdr>
              <w:divsChild>
                <w:div w:id="832842427">
                  <w:marLeft w:val="0"/>
                  <w:marRight w:val="0"/>
                  <w:marTop w:val="0"/>
                  <w:marBottom w:val="0"/>
                  <w:divBdr>
                    <w:top w:val="none" w:sz="0" w:space="0" w:color="auto"/>
                    <w:left w:val="none" w:sz="0" w:space="0" w:color="auto"/>
                    <w:bottom w:val="none" w:sz="0" w:space="0" w:color="auto"/>
                    <w:right w:val="none" w:sz="0" w:space="0" w:color="auto"/>
                  </w:divBdr>
                  <w:divsChild>
                    <w:div w:id="1054038420">
                      <w:marLeft w:val="0"/>
                      <w:marRight w:val="0"/>
                      <w:marTop w:val="0"/>
                      <w:marBottom w:val="0"/>
                      <w:divBdr>
                        <w:top w:val="none" w:sz="0" w:space="0" w:color="auto"/>
                        <w:left w:val="none" w:sz="0" w:space="0" w:color="auto"/>
                        <w:bottom w:val="none" w:sz="0" w:space="0" w:color="auto"/>
                        <w:right w:val="none" w:sz="0" w:space="0" w:color="auto"/>
                      </w:divBdr>
                      <w:divsChild>
                        <w:div w:id="547839424">
                          <w:marLeft w:val="0"/>
                          <w:marRight w:val="0"/>
                          <w:marTop w:val="0"/>
                          <w:marBottom w:val="0"/>
                          <w:divBdr>
                            <w:top w:val="none" w:sz="0" w:space="0" w:color="auto"/>
                            <w:left w:val="none" w:sz="0" w:space="0" w:color="auto"/>
                            <w:bottom w:val="none" w:sz="0" w:space="0" w:color="auto"/>
                            <w:right w:val="none" w:sz="0" w:space="0" w:color="auto"/>
                          </w:divBdr>
                          <w:divsChild>
                            <w:div w:id="17387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11831">
      <w:bodyDiv w:val="1"/>
      <w:marLeft w:val="0"/>
      <w:marRight w:val="0"/>
      <w:marTop w:val="0"/>
      <w:marBottom w:val="0"/>
      <w:divBdr>
        <w:top w:val="none" w:sz="0" w:space="0" w:color="auto"/>
        <w:left w:val="none" w:sz="0" w:space="0" w:color="auto"/>
        <w:bottom w:val="none" w:sz="0" w:space="0" w:color="auto"/>
        <w:right w:val="none" w:sz="0" w:space="0" w:color="auto"/>
      </w:divBdr>
      <w:divsChild>
        <w:div w:id="183639697">
          <w:marLeft w:val="0"/>
          <w:marRight w:val="0"/>
          <w:marTop w:val="0"/>
          <w:marBottom w:val="0"/>
          <w:divBdr>
            <w:top w:val="none" w:sz="0" w:space="0" w:color="auto"/>
            <w:left w:val="none" w:sz="0" w:space="0" w:color="auto"/>
            <w:bottom w:val="none" w:sz="0" w:space="0" w:color="auto"/>
            <w:right w:val="none" w:sz="0" w:space="0" w:color="auto"/>
          </w:divBdr>
        </w:div>
        <w:div w:id="671417769">
          <w:marLeft w:val="0"/>
          <w:marRight w:val="0"/>
          <w:marTop w:val="0"/>
          <w:marBottom w:val="0"/>
          <w:divBdr>
            <w:top w:val="none" w:sz="0" w:space="0" w:color="auto"/>
            <w:left w:val="none" w:sz="0" w:space="0" w:color="auto"/>
            <w:bottom w:val="none" w:sz="0" w:space="0" w:color="auto"/>
            <w:right w:val="none" w:sz="0" w:space="0" w:color="auto"/>
          </w:divBdr>
        </w:div>
        <w:div w:id="626088345">
          <w:marLeft w:val="0"/>
          <w:marRight w:val="0"/>
          <w:marTop w:val="0"/>
          <w:marBottom w:val="0"/>
          <w:divBdr>
            <w:top w:val="none" w:sz="0" w:space="0" w:color="auto"/>
            <w:left w:val="none" w:sz="0" w:space="0" w:color="auto"/>
            <w:bottom w:val="none" w:sz="0" w:space="0" w:color="auto"/>
            <w:right w:val="none" w:sz="0" w:space="0" w:color="auto"/>
          </w:divBdr>
        </w:div>
        <w:div w:id="1748111463">
          <w:marLeft w:val="0"/>
          <w:marRight w:val="0"/>
          <w:marTop w:val="0"/>
          <w:marBottom w:val="0"/>
          <w:divBdr>
            <w:top w:val="none" w:sz="0" w:space="0" w:color="auto"/>
            <w:left w:val="none" w:sz="0" w:space="0" w:color="auto"/>
            <w:bottom w:val="none" w:sz="0" w:space="0" w:color="auto"/>
            <w:right w:val="none" w:sz="0" w:space="0" w:color="auto"/>
          </w:divBdr>
        </w:div>
        <w:div w:id="1211184188">
          <w:marLeft w:val="0"/>
          <w:marRight w:val="0"/>
          <w:marTop w:val="0"/>
          <w:marBottom w:val="0"/>
          <w:divBdr>
            <w:top w:val="none" w:sz="0" w:space="0" w:color="auto"/>
            <w:left w:val="none" w:sz="0" w:space="0" w:color="auto"/>
            <w:bottom w:val="none" w:sz="0" w:space="0" w:color="auto"/>
            <w:right w:val="none" w:sz="0" w:space="0" w:color="auto"/>
          </w:divBdr>
        </w:div>
        <w:div w:id="125974757">
          <w:marLeft w:val="0"/>
          <w:marRight w:val="0"/>
          <w:marTop w:val="0"/>
          <w:marBottom w:val="0"/>
          <w:divBdr>
            <w:top w:val="none" w:sz="0" w:space="0" w:color="auto"/>
            <w:left w:val="none" w:sz="0" w:space="0" w:color="auto"/>
            <w:bottom w:val="none" w:sz="0" w:space="0" w:color="auto"/>
            <w:right w:val="none" w:sz="0" w:space="0" w:color="auto"/>
          </w:divBdr>
        </w:div>
        <w:div w:id="1102457014">
          <w:marLeft w:val="0"/>
          <w:marRight w:val="0"/>
          <w:marTop w:val="0"/>
          <w:marBottom w:val="0"/>
          <w:divBdr>
            <w:top w:val="none" w:sz="0" w:space="0" w:color="auto"/>
            <w:left w:val="none" w:sz="0" w:space="0" w:color="auto"/>
            <w:bottom w:val="none" w:sz="0" w:space="0" w:color="auto"/>
            <w:right w:val="none" w:sz="0" w:space="0" w:color="auto"/>
          </w:divBdr>
        </w:div>
      </w:divsChild>
    </w:div>
    <w:div w:id="1501196355">
      <w:bodyDiv w:val="1"/>
      <w:marLeft w:val="0"/>
      <w:marRight w:val="0"/>
      <w:marTop w:val="0"/>
      <w:marBottom w:val="0"/>
      <w:divBdr>
        <w:top w:val="none" w:sz="0" w:space="0" w:color="auto"/>
        <w:left w:val="none" w:sz="0" w:space="0" w:color="auto"/>
        <w:bottom w:val="none" w:sz="0" w:space="0" w:color="auto"/>
        <w:right w:val="none" w:sz="0" w:space="0" w:color="auto"/>
      </w:divBdr>
      <w:divsChild>
        <w:div w:id="1452047454">
          <w:marLeft w:val="0"/>
          <w:marRight w:val="0"/>
          <w:marTop w:val="0"/>
          <w:marBottom w:val="0"/>
          <w:divBdr>
            <w:top w:val="none" w:sz="0" w:space="0" w:color="auto"/>
            <w:left w:val="none" w:sz="0" w:space="0" w:color="auto"/>
            <w:bottom w:val="none" w:sz="0" w:space="0" w:color="auto"/>
            <w:right w:val="none" w:sz="0" w:space="0" w:color="auto"/>
          </w:divBdr>
          <w:divsChild>
            <w:div w:id="915213538">
              <w:marLeft w:val="0"/>
              <w:marRight w:val="0"/>
              <w:marTop w:val="0"/>
              <w:marBottom w:val="0"/>
              <w:divBdr>
                <w:top w:val="none" w:sz="0" w:space="0" w:color="auto"/>
                <w:left w:val="none" w:sz="0" w:space="0" w:color="auto"/>
                <w:bottom w:val="none" w:sz="0" w:space="0" w:color="auto"/>
                <w:right w:val="none" w:sz="0" w:space="0" w:color="auto"/>
              </w:divBdr>
              <w:divsChild>
                <w:div w:id="168326624">
                  <w:marLeft w:val="0"/>
                  <w:marRight w:val="0"/>
                  <w:marTop w:val="0"/>
                  <w:marBottom w:val="0"/>
                  <w:divBdr>
                    <w:top w:val="none" w:sz="0" w:space="0" w:color="auto"/>
                    <w:left w:val="none" w:sz="0" w:space="0" w:color="auto"/>
                    <w:bottom w:val="none" w:sz="0" w:space="0" w:color="auto"/>
                    <w:right w:val="none" w:sz="0" w:space="0" w:color="auto"/>
                  </w:divBdr>
                  <w:divsChild>
                    <w:div w:id="1228686057">
                      <w:marLeft w:val="0"/>
                      <w:marRight w:val="0"/>
                      <w:marTop w:val="0"/>
                      <w:marBottom w:val="0"/>
                      <w:divBdr>
                        <w:top w:val="none" w:sz="0" w:space="0" w:color="auto"/>
                        <w:left w:val="none" w:sz="0" w:space="0" w:color="auto"/>
                        <w:bottom w:val="none" w:sz="0" w:space="0" w:color="auto"/>
                        <w:right w:val="none" w:sz="0" w:space="0" w:color="auto"/>
                      </w:divBdr>
                      <w:divsChild>
                        <w:div w:id="187137815">
                          <w:marLeft w:val="0"/>
                          <w:marRight w:val="0"/>
                          <w:marTop w:val="0"/>
                          <w:marBottom w:val="0"/>
                          <w:divBdr>
                            <w:top w:val="none" w:sz="0" w:space="0" w:color="auto"/>
                            <w:left w:val="none" w:sz="0" w:space="0" w:color="auto"/>
                            <w:bottom w:val="none" w:sz="0" w:space="0" w:color="auto"/>
                            <w:right w:val="none" w:sz="0" w:space="0" w:color="auto"/>
                          </w:divBdr>
                          <w:divsChild>
                            <w:div w:id="17989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181880">
      <w:bodyDiv w:val="1"/>
      <w:marLeft w:val="0"/>
      <w:marRight w:val="0"/>
      <w:marTop w:val="0"/>
      <w:marBottom w:val="0"/>
      <w:divBdr>
        <w:top w:val="none" w:sz="0" w:space="0" w:color="auto"/>
        <w:left w:val="none" w:sz="0" w:space="0" w:color="auto"/>
        <w:bottom w:val="none" w:sz="0" w:space="0" w:color="auto"/>
        <w:right w:val="none" w:sz="0" w:space="0" w:color="auto"/>
      </w:divBdr>
      <w:divsChild>
        <w:div w:id="1365132285">
          <w:marLeft w:val="0"/>
          <w:marRight w:val="0"/>
          <w:marTop w:val="0"/>
          <w:marBottom w:val="0"/>
          <w:divBdr>
            <w:top w:val="none" w:sz="0" w:space="0" w:color="auto"/>
            <w:left w:val="none" w:sz="0" w:space="0" w:color="auto"/>
            <w:bottom w:val="none" w:sz="0" w:space="0" w:color="auto"/>
            <w:right w:val="none" w:sz="0" w:space="0" w:color="auto"/>
          </w:divBdr>
          <w:divsChild>
            <w:div w:id="1909224728">
              <w:marLeft w:val="0"/>
              <w:marRight w:val="0"/>
              <w:marTop w:val="0"/>
              <w:marBottom w:val="0"/>
              <w:divBdr>
                <w:top w:val="none" w:sz="0" w:space="0" w:color="auto"/>
                <w:left w:val="none" w:sz="0" w:space="0" w:color="auto"/>
                <w:bottom w:val="none" w:sz="0" w:space="0" w:color="auto"/>
                <w:right w:val="none" w:sz="0" w:space="0" w:color="auto"/>
              </w:divBdr>
              <w:divsChild>
                <w:div w:id="769398218">
                  <w:marLeft w:val="0"/>
                  <w:marRight w:val="0"/>
                  <w:marTop w:val="0"/>
                  <w:marBottom w:val="0"/>
                  <w:divBdr>
                    <w:top w:val="none" w:sz="0" w:space="0" w:color="auto"/>
                    <w:left w:val="none" w:sz="0" w:space="0" w:color="auto"/>
                    <w:bottom w:val="none" w:sz="0" w:space="0" w:color="auto"/>
                    <w:right w:val="none" w:sz="0" w:space="0" w:color="auto"/>
                  </w:divBdr>
                  <w:divsChild>
                    <w:div w:id="1486705381">
                      <w:marLeft w:val="0"/>
                      <w:marRight w:val="0"/>
                      <w:marTop w:val="0"/>
                      <w:marBottom w:val="0"/>
                      <w:divBdr>
                        <w:top w:val="none" w:sz="0" w:space="0" w:color="auto"/>
                        <w:left w:val="none" w:sz="0" w:space="0" w:color="auto"/>
                        <w:bottom w:val="none" w:sz="0" w:space="0" w:color="auto"/>
                        <w:right w:val="none" w:sz="0" w:space="0" w:color="auto"/>
                      </w:divBdr>
                      <w:divsChild>
                        <w:div w:id="917596403">
                          <w:marLeft w:val="0"/>
                          <w:marRight w:val="0"/>
                          <w:marTop w:val="0"/>
                          <w:marBottom w:val="0"/>
                          <w:divBdr>
                            <w:top w:val="none" w:sz="0" w:space="0" w:color="auto"/>
                            <w:left w:val="none" w:sz="0" w:space="0" w:color="auto"/>
                            <w:bottom w:val="none" w:sz="0" w:space="0" w:color="auto"/>
                            <w:right w:val="none" w:sz="0" w:space="0" w:color="auto"/>
                          </w:divBdr>
                          <w:divsChild>
                            <w:div w:id="13614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336600">
      <w:bodyDiv w:val="1"/>
      <w:marLeft w:val="0"/>
      <w:marRight w:val="0"/>
      <w:marTop w:val="0"/>
      <w:marBottom w:val="0"/>
      <w:divBdr>
        <w:top w:val="none" w:sz="0" w:space="0" w:color="auto"/>
        <w:left w:val="none" w:sz="0" w:space="0" w:color="auto"/>
        <w:bottom w:val="none" w:sz="0" w:space="0" w:color="auto"/>
        <w:right w:val="none" w:sz="0" w:space="0" w:color="auto"/>
      </w:divBdr>
    </w:div>
    <w:div w:id="1682855729">
      <w:bodyDiv w:val="1"/>
      <w:marLeft w:val="0"/>
      <w:marRight w:val="0"/>
      <w:marTop w:val="0"/>
      <w:marBottom w:val="0"/>
      <w:divBdr>
        <w:top w:val="none" w:sz="0" w:space="0" w:color="auto"/>
        <w:left w:val="none" w:sz="0" w:space="0" w:color="auto"/>
        <w:bottom w:val="none" w:sz="0" w:space="0" w:color="auto"/>
        <w:right w:val="none" w:sz="0" w:space="0" w:color="auto"/>
      </w:divBdr>
      <w:divsChild>
        <w:div w:id="487677104">
          <w:marLeft w:val="0"/>
          <w:marRight w:val="0"/>
          <w:marTop w:val="0"/>
          <w:marBottom w:val="0"/>
          <w:divBdr>
            <w:top w:val="none" w:sz="0" w:space="0" w:color="auto"/>
            <w:left w:val="none" w:sz="0" w:space="0" w:color="auto"/>
            <w:bottom w:val="none" w:sz="0" w:space="0" w:color="auto"/>
            <w:right w:val="none" w:sz="0" w:space="0" w:color="auto"/>
          </w:divBdr>
          <w:divsChild>
            <w:div w:id="627013047">
              <w:marLeft w:val="0"/>
              <w:marRight w:val="0"/>
              <w:marTop w:val="0"/>
              <w:marBottom w:val="0"/>
              <w:divBdr>
                <w:top w:val="none" w:sz="0" w:space="0" w:color="auto"/>
                <w:left w:val="none" w:sz="0" w:space="0" w:color="auto"/>
                <w:bottom w:val="none" w:sz="0" w:space="0" w:color="auto"/>
                <w:right w:val="none" w:sz="0" w:space="0" w:color="auto"/>
              </w:divBdr>
              <w:divsChild>
                <w:div w:id="1330599673">
                  <w:marLeft w:val="0"/>
                  <w:marRight w:val="0"/>
                  <w:marTop w:val="0"/>
                  <w:marBottom w:val="0"/>
                  <w:divBdr>
                    <w:top w:val="none" w:sz="0" w:space="0" w:color="auto"/>
                    <w:left w:val="none" w:sz="0" w:space="0" w:color="auto"/>
                    <w:bottom w:val="none" w:sz="0" w:space="0" w:color="auto"/>
                    <w:right w:val="none" w:sz="0" w:space="0" w:color="auto"/>
                  </w:divBdr>
                  <w:divsChild>
                    <w:div w:id="2083941556">
                      <w:marLeft w:val="0"/>
                      <w:marRight w:val="0"/>
                      <w:marTop w:val="0"/>
                      <w:marBottom w:val="0"/>
                      <w:divBdr>
                        <w:top w:val="none" w:sz="0" w:space="0" w:color="auto"/>
                        <w:left w:val="none" w:sz="0" w:space="0" w:color="auto"/>
                        <w:bottom w:val="none" w:sz="0" w:space="0" w:color="auto"/>
                        <w:right w:val="none" w:sz="0" w:space="0" w:color="auto"/>
                      </w:divBdr>
                      <w:divsChild>
                        <w:div w:id="805272801">
                          <w:marLeft w:val="0"/>
                          <w:marRight w:val="0"/>
                          <w:marTop w:val="0"/>
                          <w:marBottom w:val="0"/>
                          <w:divBdr>
                            <w:top w:val="none" w:sz="0" w:space="0" w:color="auto"/>
                            <w:left w:val="none" w:sz="0" w:space="0" w:color="auto"/>
                            <w:bottom w:val="none" w:sz="0" w:space="0" w:color="auto"/>
                            <w:right w:val="none" w:sz="0" w:space="0" w:color="auto"/>
                          </w:divBdr>
                          <w:divsChild>
                            <w:div w:id="12302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91502">
      <w:bodyDiv w:val="1"/>
      <w:marLeft w:val="0"/>
      <w:marRight w:val="0"/>
      <w:marTop w:val="0"/>
      <w:marBottom w:val="0"/>
      <w:divBdr>
        <w:top w:val="none" w:sz="0" w:space="0" w:color="auto"/>
        <w:left w:val="none" w:sz="0" w:space="0" w:color="auto"/>
        <w:bottom w:val="none" w:sz="0" w:space="0" w:color="auto"/>
        <w:right w:val="none" w:sz="0" w:space="0" w:color="auto"/>
      </w:divBdr>
      <w:divsChild>
        <w:div w:id="422923175">
          <w:marLeft w:val="0"/>
          <w:marRight w:val="0"/>
          <w:marTop w:val="0"/>
          <w:marBottom w:val="0"/>
          <w:divBdr>
            <w:top w:val="none" w:sz="0" w:space="0" w:color="auto"/>
            <w:left w:val="none" w:sz="0" w:space="0" w:color="auto"/>
            <w:bottom w:val="none" w:sz="0" w:space="0" w:color="auto"/>
            <w:right w:val="none" w:sz="0" w:space="0" w:color="auto"/>
          </w:divBdr>
        </w:div>
        <w:div w:id="1983804335">
          <w:marLeft w:val="0"/>
          <w:marRight w:val="0"/>
          <w:marTop w:val="0"/>
          <w:marBottom w:val="0"/>
          <w:divBdr>
            <w:top w:val="none" w:sz="0" w:space="0" w:color="auto"/>
            <w:left w:val="none" w:sz="0" w:space="0" w:color="auto"/>
            <w:bottom w:val="none" w:sz="0" w:space="0" w:color="auto"/>
            <w:right w:val="none" w:sz="0" w:space="0" w:color="auto"/>
          </w:divBdr>
        </w:div>
        <w:div w:id="762150044">
          <w:marLeft w:val="0"/>
          <w:marRight w:val="0"/>
          <w:marTop w:val="0"/>
          <w:marBottom w:val="0"/>
          <w:divBdr>
            <w:top w:val="none" w:sz="0" w:space="0" w:color="auto"/>
            <w:left w:val="none" w:sz="0" w:space="0" w:color="auto"/>
            <w:bottom w:val="none" w:sz="0" w:space="0" w:color="auto"/>
            <w:right w:val="none" w:sz="0" w:space="0" w:color="auto"/>
          </w:divBdr>
        </w:div>
        <w:div w:id="747119486">
          <w:marLeft w:val="0"/>
          <w:marRight w:val="0"/>
          <w:marTop w:val="0"/>
          <w:marBottom w:val="0"/>
          <w:divBdr>
            <w:top w:val="none" w:sz="0" w:space="0" w:color="auto"/>
            <w:left w:val="none" w:sz="0" w:space="0" w:color="auto"/>
            <w:bottom w:val="none" w:sz="0" w:space="0" w:color="auto"/>
            <w:right w:val="none" w:sz="0" w:space="0" w:color="auto"/>
          </w:divBdr>
        </w:div>
        <w:div w:id="707531280">
          <w:marLeft w:val="0"/>
          <w:marRight w:val="0"/>
          <w:marTop w:val="0"/>
          <w:marBottom w:val="0"/>
          <w:divBdr>
            <w:top w:val="none" w:sz="0" w:space="0" w:color="auto"/>
            <w:left w:val="none" w:sz="0" w:space="0" w:color="auto"/>
            <w:bottom w:val="none" w:sz="0" w:space="0" w:color="auto"/>
            <w:right w:val="none" w:sz="0" w:space="0" w:color="auto"/>
          </w:divBdr>
        </w:div>
        <w:div w:id="96220175">
          <w:marLeft w:val="0"/>
          <w:marRight w:val="0"/>
          <w:marTop w:val="0"/>
          <w:marBottom w:val="0"/>
          <w:divBdr>
            <w:top w:val="none" w:sz="0" w:space="0" w:color="auto"/>
            <w:left w:val="none" w:sz="0" w:space="0" w:color="auto"/>
            <w:bottom w:val="none" w:sz="0" w:space="0" w:color="auto"/>
            <w:right w:val="none" w:sz="0" w:space="0" w:color="auto"/>
          </w:divBdr>
        </w:div>
        <w:div w:id="1031149393">
          <w:marLeft w:val="0"/>
          <w:marRight w:val="0"/>
          <w:marTop w:val="0"/>
          <w:marBottom w:val="0"/>
          <w:divBdr>
            <w:top w:val="none" w:sz="0" w:space="0" w:color="auto"/>
            <w:left w:val="none" w:sz="0" w:space="0" w:color="auto"/>
            <w:bottom w:val="none" w:sz="0" w:space="0" w:color="auto"/>
            <w:right w:val="none" w:sz="0" w:space="0" w:color="auto"/>
          </w:divBdr>
        </w:div>
        <w:div w:id="2069720903">
          <w:marLeft w:val="0"/>
          <w:marRight w:val="0"/>
          <w:marTop w:val="0"/>
          <w:marBottom w:val="0"/>
          <w:divBdr>
            <w:top w:val="none" w:sz="0" w:space="0" w:color="auto"/>
            <w:left w:val="none" w:sz="0" w:space="0" w:color="auto"/>
            <w:bottom w:val="none" w:sz="0" w:space="0" w:color="auto"/>
            <w:right w:val="none" w:sz="0" w:space="0" w:color="auto"/>
          </w:divBdr>
        </w:div>
        <w:div w:id="802192643">
          <w:marLeft w:val="0"/>
          <w:marRight w:val="0"/>
          <w:marTop w:val="0"/>
          <w:marBottom w:val="0"/>
          <w:divBdr>
            <w:top w:val="none" w:sz="0" w:space="0" w:color="auto"/>
            <w:left w:val="none" w:sz="0" w:space="0" w:color="auto"/>
            <w:bottom w:val="none" w:sz="0" w:space="0" w:color="auto"/>
            <w:right w:val="none" w:sz="0" w:space="0" w:color="auto"/>
          </w:divBdr>
        </w:div>
        <w:div w:id="291863672">
          <w:marLeft w:val="0"/>
          <w:marRight w:val="0"/>
          <w:marTop w:val="0"/>
          <w:marBottom w:val="0"/>
          <w:divBdr>
            <w:top w:val="none" w:sz="0" w:space="0" w:color="auto"/>
            <w:left w:val="none" w:sz="0" w:space="0" w:color="auto"/>
            <w:bottom w:val="none" w:sz="0" w:space="0" w:color="auto"/>
            <w:right w:val="none" w:sz="0" w:space="0" w:color="auto"/>
          </w:divBdr>
        </w:div>
        <w:div w:id="598217289">
          <w:marLeft w:val="0"/>
          <w:marRight w:val="0"/>
          <w:marTop w:val="0"/>
          <w:marBottom w:val="0"/>
          <w:divBdr>
            <w:top w:val="none" w:sz="0" w:space="0" w:color="auto"/>
            <w:left w:val="none" w:sz="0" w:space="0" w:color="auto"/>
            <w:bottom w:val="none" w:sz="0" w:space="0" w:color="auto"/>
            <w:right w:val="none" w:sz="0" w:space="0" w:color="auto"/>
          </w:divBdr>
        </w:div>
        <w:div w:id="259995763">
          <w:marLeft w:val="0"/>
          <w:marRight w:val="0"/>
          <w:marTop w:val="0"/>
          <w:marBottom w:val="0"/>
          <w:divBdr>
            <w:top w:val="none" w:sz="0" w:space="0" w:color="auto"/>
            <w:left w:val="none" w:sz="0" w:space="0" w:color="auto"/>
            <w:bottom w:val="none" w:sz="0" w:space="0" w:color="auto"/>
            <w:right w:val="none" w:sz="0" w:space="0" w:color="auto"/>
          </w:divBdr>
        </w:div>
        <w:div w:id="540552061">
          <w:marLeft w:val="0"/>
          <w:marRight w:val="0"/>
          <w:marTop w:val="0"/>
          <w:marBottom w:val="0"/>
          <w:divBdr>
            <w:top w:val="none" w:sz="0" w:space="0" w:color="auto"/>
            <w:left w:val="none" w:sz="0" w:space="0" w:color="auto"/>
            <w:bottom w:val="none" w:sz="0" w:space="0" w:color="auto"/>
            <w:right w:val="none" w:sz="0" w:space="0" w:color="auto"/>
          </w:divBdr>
        </w:div>
        <w:div w:id="1755854522">
          <w:marLeft w:val="0"/>
          <w:marRight w:val="0"/>
          <w:marTop w:val="0"/>
          <w:marBottom w:val="0"/>
          <w:divBdr>
            <w:top w:val="none" w:sz="0" w:space="0" w:color="auto"/>
            <w:left w:val="none" w:sz="0" w:space="0" w:color="auto"/>
            <w:bottom w:val="none" w:sz="0" w:space="0" w:color="auto"/>
            <w:right w:val="none" w:sz="0" w:space="0" w:color="auto"/>
          </w:divBdr>
        </w:div>
        <w:div w:id="291986074">
          <w:marLeft w:val="0"/>
          <w:marRight w:val="0"/>
          <w:marTop w:val="0"/>
          <w:marBottom w:val="0"/>
          <w:divBdr>
            <w:top w:val="none" w:sz="0" w:space="0" w:color="auto"/>
            <w:left w:val="none" w:sz="0" w:space="0" w:color="auto"/>
            <w:bottom w:val="none" w:sz="0" w:space="0" w:color="auto"/>
            <w:right w:val="none" w:sz="0" w:space="0" w:color="auto"/>
          </w:divBdr>
        </w:div>
        <w:div w:id="1979022340">
          <w:marLeft w:val="0"/>
          <w:marRight w:val="0"/>
          <w:marTop w:val="0"/>
          <w:marBottom w:val="0"/>
          <w:divBdr>
            <w:top w:val="none" w:sz="0" w:space="0" w:color="auto"/>
            <w:left w:val="none" w:sz="0" w:space="0" w:color="auto"/>
            <w:bottom w:val="none" w:sz="0" w:space="0" w:color="auto"/>
            <w:right w:val="none" w:sz="0" w:space="0" w:color="auto"/>
          </w:divBdr>
        </w:div>
        <w:div w:id="1535269247">
          <w:marLeft w:val="0"/>
          <w:marRight w:val="0"/>
          <w:marTop w:val="0"/>
          <w:marBottom w:val="0"/>
          <w:divBdr>
            <w:top w:val="none" w:sz="0" w:space="0" w:color="auto"/>
            <w:left w:val="none" w:sz="0" w:space="0" w:color="auto"/>
            <w:bottom w:val="none" w:sz="0" w:space="0" w:color="auto"/>
            <w:right w:val="none" w:sz="0" w:space="0" w:color="auto"/>
          </w:divBdr>
        </w:div>
        <w:div w:id="1828521094">
          <w:marLeft w:val="0"/>
          <w:marRight w:val="0"/>
          <w:marTop w:val="0"/>
          <w:marBottom w:val="0"/>
          <w:divBdr>
            <w:top w:val="none" w:sz="0" w:space="0" w:color="auto"/>
            <w:left w:val="none" w:sz="0" w:space="0" w:color="auto"/>
            <w:bottom w:val="none" w:sz="0" w:space="0" w:color="auto"/>
            <w:right w:val="none" w:sz="0" w:space="0" w:color="auto"/>
          </w:divBdr>
        </w:div>
        <w:div w:id="198395658">
          <w:marLeft w:val="0"/>
          <w:marRight w:val="0"/>
          <w:marTop w:val="0"/>
          <w:marBottom w:val="0"/>
          <w:divBdr>
            <w:top w:val="none" w:sz="0" w:space="0" w:color="auto"/>
            <w:left w:val="none" w:sz="0" w:space="0" w:color="auto"/>
            <w:bottom w:val="none" w:sz="0" w:space="0" w:color="auto"/>
            <w:right w:val="none" w:sz="0" w:space="0" w:color="auto"/>
          </w:divBdr>
        </w:div>
      </w:divsChild>
    </w:div>
    <w:div w:id="1793357373">
      <w:bodyDiv w:val="1"/>
      <w:marLeft w:val="0"/>
      <w:marRight w:val="0"/>
      <w:marTop w:val="0"/>
      <w:marBottom w:val="0"/>
      <w:divBdr>
        <w:top w:val="none" w:sz="0" w:space="0" w:color="auto"/>
        <w:left w:val="none" w:sz="0" w:space="0" w:color="auto"/>
        <w:bottom w:val="none" w:sz="0" w:space="0" w:color="auto"/>
        <w:right w:val="none" w:sz="0" w:space="0" w:color="auto"/>
      </w:divBdr>
      <w:divsChild>
        <w:div w:id="1182401122">
          <w:marLeft w:val="0"/>
          <w:marRight w:val="0"/>
          <w:marTop w:val="0"/>
          <w:marBottom w:val="0"/>
          <w:divBdr>
            <w:top w:val="none" w:sz="0" w:space="0" w:color="auto"/>
            <w:left w:val="none" w:sz="0" w:space="0" w:color="auto"/>
            <w:bottom w:val="none" w:sz="0" w:space="0" w:color="auto"/>
            <w:right w:val="none" w:sz="0" w:space="0" w:color="auto"/>
          </w:divBdr>
          <w:divsChild>
            <w:div w:id="1548369109">
              <w:marLeft w:val="0"/>
              <w:marRight w:val="0"/>
              <w:marTop w:val="0"/>
              <w:marBottom w:val="0"/>
              <w:divBdr>
                <w:top w:val="none" w:sz="0" w:space="0" w:color="auto"/>
                <w:left w:val="none" w:sz="0" w:space="0" w:color="auto"/>
                <w:bottom w:val="none" w:sz="0" w:space="0" w:color="auto"/>
                <w:right w:val="none" w:sz="0" w:space="0" w:color="auto"/>
              </w:divBdr>
              <w:divsChild>
                <w:div w:id="1512910123">
                  <w:marLeft w:val="0"/>
                  <w:marRight w:val="0"/>
                  <w:marTop w:val="0"/>
                  <w:marBottom w:val="0"/>
                  <w:divBdr>
                    <w:top w:val="none" w:sz="0" w:space="0" w:color="auto"/>
                    <w:left w:val="none" w:sz="0" w:space="0" w:color="auto"/>
                    <w:bottom w:val="none" w:sz="0" w:space="0" w:color="auto"/>
                    <w:right w:val="none" w:sz="0" w:space="0" w:color="auto"/>
                  </w:divBdr>
                  <w:divsChild>
                    <w:div w:id="747531911">
                      <w:marLeft w:val="0"/>
                      <w:marRight w:val="0"/>
                      <w:marTop w:val="0"/>
                      <w:marBottom w:val="0"/>
                      <w:divBdr>
                        <w:top w:val="none" w:sz="0" w:space="0" w:color="auto"/>
                        <w:left w:val="none" w:sz="0" w:space="0" w:color="auto"/>
                        <w:bottom w:val="none" w:sz="0" w:space="0" w:color="auto"/>
                        <w:right w:val="none" w:sz="0" w:space="0" w:color="auto"/>
                      </w:divBdr>
                      <w:divsChild>
                        <w:div w:id="323976549">
                          <w:marLeft w:val="0"/>
                          <w:marRight w:val="0"/>
                          <w:marTop w:val="0"/>
                          <w:marBottom w:val="0"/>
                          <w:divBdr>
                            <w:top w:val="none" w:sz="0" w:space="0" w:color="auto"/>
                            <w:left w:val="none" w:sz="0" w:space="0" w:color="auto"/>
                            <w:bottom w:val="none" w:sz="0" w:space="0" w:color="auto"/>
                            <w:right w:val="none" w:sz="0" w:space="0" w:color="auto"/>
                          </w:divBdr>
                          <w:divsChild>
                            <w:div w:id="8321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936669">
      <w:bodyDiv w:val="1"/>
      <w:marLeft w:val="0"/>
      <w:marRight w:val="0"/>
      <w:marTop w:val="0"/>
      <w:marBottom w:val="0"/>
      <w:divBdr>
        <w:top w:val="none" w:sz="0" w:space="0" w:color="auto"/>
        <w:left w:val="none" w:sz="0" w:space="0" w:color="auto"/>
        <w:bottom w:val="none" w:sz="0" w:space="0" w:color="auto"/>
        <w:right w:val="none" w:sz="0" w:space="0" w:color="auto"/>
      </w:divBdr>
    </w:div>
    <w:div w:id="2107574622">
      <w:bodyDiv w:val="1"/>
      <w:marLeft w:val="0"/>
      <w:marRight w:val="0"/>
      <w:marTop w:val="0"/>
      <w:marBottom w:val="0"/>
      <w:divBdr>
        <w:top w:val="none" w:sz="0" w:space="0" w:color="auto"/>
        <w:left w:val="none" w:sz="0" w:space="0" w:color="auto"/>
        <w:bottom w:val="none" w:sz="0" w:space="0" w:color="auto"/>
        <w:right w:val="none" w:sz="0" w:space="0" w:color="auto"/>
      </w:divBdr>
      <w:divsChild>
        <w:div w:id="1913276648">
          <w:marLeft w:val="0"/>
          <w:marRight w:val="0"/>
          <w:marTop w:val="0"/>
          <w:marBottom w:val="0"/>
          <w:divBdr>
            <w:top w:val="none" w:sz="0" w:space="0" w:color="auto"/>
            <w:left w:val="none" w:sz="0" w:space="0" w:color="auto"/>
            <w:bottom w:val="none" w:sz="0" w:space="0" w:color="auto"/>
            <w:right w:val="none" w:sz="0" w:space="0" w:color="auto"/>
          </w:divBdr>
          <w:divsChild>
            <w:div w:id="306595571">
              <w:marLeft w:val="0"/>
              <w:marRight w:val="0"/>
              <w:marTop w:val="0"/>
              <w:marBottom w:val="0"/>
              <w:divBdr>
                <w:top w:val="none" w:sz="0" w:space="0" w:color="auto"/>
                <w:left w:val="none" w:sz="0" w:space="0" w:color="auto"/>
                <w:bottom w:val="none" w:sz="0" w:space="0" w:color="auto"/>
                <w:right w:val="none" w:sz="0" w:space="0" w:color="auto"/>
              </w:divBdr>
              <w:divsChild>
                <w:div w:id="1574663480">
                  <w:marLeft w:val="0"/>
                  <w:marRight w:val="0"/>
                  <w:marTop w:val="0"/>
                  <w:marBottom w:val="0"/>
                  <w:divBdr>
                    <w:top w:val="none" w:sz="0" w:space="0" w:color="auto"/>
                    <w:left w:val="none" w:sz="0" w:space="0" w:color="auto"/>
                    <w:bottom w:val="none" w:sz="0" w:space="0" w:color="auto"/>
                    <w:right w:val="none" w:sz="0" w:space="0" w:color="auto"/>
                  </w:divBdr>
                  <w:divsChild>
                    <w:div w:id="767311905">
                      <w:marLeft w:val="0"/>
                      <w:marRight w:val="0"/>
                      <w:marTop w:val="0"/>
                      <w:marBottom w:val="0"/>
                      <w:divBdr>
                        <w:top w:val="none" w:sz="0" w:space="0" w:color="auto"/>
                        <w:left w:val="none" w:sz="0" w:space="0" w:color="auto"/>
                        <w:bottom w:val="none" w:sz="0" w:space="0" w:color="auto"/>
                        <w:right w:val="none" w:sz="0" w:space="0" w:color="auto"/>
                      </w:divBdr>
                      <w:divsChild>
                        <w:div w:id="83262554">
                          <w:marLeft w:val="0"/>
                          <w:marRight w:val="0"/>
                          <w:marTop w:val="0"/>
                          <w:marBottom w:val="0"/>
                          <w:divBdr>
                            <w:top w:val="none" w:sz="0" w:space="0" w:color="auto"/>
                            <w:left w:val="none" w:sz="0" w:space="0" w:color="auto"/>
                            <w:bottom w:val="none" w:sz="0" w:space="0" w:color="auto"/>
                            <w:right w:val="none" w:sz="0" w:space="0" w:color="auto"/>
                          </w:divBdr>
                          <w:divsChild>
                            <w:div w:id="2364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801742">
      <w:bodyDiv w:val="1"/>
      <w:marLeft w:val="0"/>
      <w:marRight w:val="0"/>
      <w:marTop w:val="0"/>
      <w:marBottom w:val="0"/>
      <w:divBdr>
        <w:top w:val="none" w:sz="0" w:space="0" w:color="auto"/>
        <w:left w:val="none" w:sz="0" w:space="0" w:color="auto"/>
        <w:bottom w:val="none" w:sz="0" w:space="0" w:color="auto"/>
        <w:right w:val="none" w:sz="0" w:space="0" w:color="auto"/>
      </w:divBdr>
      <w:divsChild>
        <w:div w:id="507596979">
          <w:marLeft w:val="0"/>
          <w:marRight w:val="0"/>
          <w:marTop w:val="0"/>
          <w:marBottom w:val="0"/>
          <w:divBdr>
            <w:top w:val="none" w:sz="0" w:space="0" w:color="auto"/>
            <w:left w:val="none" w:sz="0" w:space="0" w:color="auto"/>
            <w:bottom w:val="none" w:sz="0" w:space="0" w:color="auto"/>
            <w:right w:val="none" w:sz="0" w:space="0" w:color="auto"/>
          </w:divBdr>
        </w:div>
        <w:div w:id="1936135790">
          <w:marLeft w:val="0"/>
          <w:marRight w:val="0"/>
          <w:marTop w:val="0"/>
          <w:marBottom w:val="0"/>
          <w:divBdr>
            <w:top w:val="none" w:sz="0" w:space="0" w:color="auto"/>
            <w:left w:val="none" w:sz="0" w:space="0" w:color="auto"/>
            <w:bottom w:val="none" w:sz="0" w:space="0" w:color="auto"/>
            <w:right w:val="none" w:sz="0" w:space="0" w:color="auto"/>
          </w:divBdr>
        </w:div>
        <w:div w:id="2117361031">
          <w:marLeft w:val="0"/>
          <w:marRight w:val="0"/>
          <w:marTop w:val="0"/>
          <w:marBottom w:val="0"/>
          <w:divBdr>
            <w:top w:val="none" w:sz="0" w:space="0" w:color="auto"/>
            <w:left w:val="none" w:sz="0" w:space="0" w:color="auto"/>
            <w:bottom w:val="none" w:sz="0" w:space="0" w:color="auto"/>
            <w:right w:val="none" w:sz="0" w:space="0" w:color="auto"/>
          </w:divBdr>
        </w:div>
        <w:div w:id="501436208">
          <w:marLeft w:val="0"/>
          <w:marRight w:val="0"/>
          <w:marTop w:val="0"/>
          <w:marBottom w:val="0"/>
          <w:divBdr>
            <w:top w:val="none" w:sz="0" w:space="0" w:color="auto"/>
            <w:left w:val="none" w:sz="0" w:space="0" w:color="auto"/>
            <w:bottom w:val="none" w:sz="0" w:space="0" w:color="auto"/>
            <w:right w:val="none" w:sz="0" w:space="0" w:color="auto"/>
          </w:divBdr>
        </w:div>
        <w:div w:id="123696864">
          <w:marLeft w:val="0"/>
          <w:marRight w:val="0"/>
          <w:marTop w:val="0"/>
          <w:marBottom w:val="0"/>
          <w:divBdr>
            <w:top w:val="none" w:sz="0" w:space="0" w:color="auto"/>
            <w:left w:val="none" w:sz="0" w:space="0" w:color="auto"/>
            <w:bottom w:val="none" w:sz="0" w:space="0" w:color="auto"/>
            <w:right w:val="none" w:sz="0" w:space="0" w:color="auto"/>
          </w:divBdr>
        </w:div>
        <w:div w:id="426124488">
          <w:marLeft w:val="0"/>
          <w:marRight w:val="0"/>
          <w:marTop w:val="0"/>
          <w:marBottom w:val="0"/>
          <w:divBdr>
            <w:top w:val="none" w:sz="0" w:space="0" w:color="auto"/>
            <w:left w:val="none" w:sz="0" w:space="0" w:color="auto"/>
            <w:bottom w:val="none" w:sz="0" w:space="0" w:color="auto"/>
            <w:right w:val="none" w:sz="0" w:space="0" w:color="auto"/>
          </w:divBdr>
        </w:div>
        <w:div w:id="285309230">
          <w:marLeft w:val="0"/>
          <w:marRight w:val="0"/>
          <w:marTop w:val="0"/>
          <w:marBottom w:val="0"/>
          <w:divBdr>
            <w:top w:val="none" w:sz="0" w:space="0" w:color="auto"/>
            <w:left w:val="none" w:sz="0" w:space="0" w:color="auto"/>
            <w:bottom w:val="none" w:sz="0" w:space="0" w:color="auto"/>
            <w:right w:val="none" w:sz="0" w:space="0" w:color="auto"/>
          </w:divBdr>
        </w:div>
        <w:div w:id="2112235042">
          <w:marLeft w:val="0"/>
          <w:marRight w:val="0"/>
          <w:marTop w:val="0"/>
          <w:marBottom w:val="0"/>
          <w:divBdr>
            <w:top w:val="none" w:sz="0" w:space="0" w:color="auto"/>
            <w:left w:val="none" w:sz="0" w:space="0" w:color="auto"/>
            <w:bottom w:val="none" w:sz="0" w:space="0" w:color="auto"/>
            <w:right w:val="none" w:sz="0" w:space="0" w:color="auto"/>
          </w:divBdr>
        </w:div>
        <w:div w:id="5208932">
          <w:marLeft w:val="0"/>
          <w:marRight w:val="0"/>
          <w:marTop w:val="0"/>
          <w:marBottom w:val="0"/>
          <w:divBdr>
            <w:top w:val="none" w:sz="0" w:space="0" w:color="auto"/>
            <w:left w:val="none" w:sz="0" w:space="0" w:color="auto"/>
            <w:bottom w:val="none" w:sz="0" w:space="0" w:color="auto"/>
            <w:right w:val="none" w:sz="0" w:space="0" w:color="auto"/>
          </w:divBdr>
        </w:div>
        <w:div w:id="1475364803">
          <w:marLeft w:val="0"/>
          <w:marRight w:val="0"/>
          <w:marTop w:val="0"/>
          <w:marBottom w:val="0"/>
          <w:divBdr>
            <w:top w:val="none" w:sz="0" w:space="0" w:color="auto"/>
            <w:left w:val="none" w:sz="0" w:space="0" w:color="auto"/>
            <w:bottom w:val="none" w:sz="0" w:space="0" w:color="auto"/>
            <w:right w:val="none" w:sz="0" w:space="0" w:color="auto"/>
          </w:divBdr>
        </w:div>
        <w:div w:id="439181604">
          <w:marLeft w:val="0"/>
          <w:marRight w:val="0"/>
          <w:marTop w:val="0"/>
          <w:marBottom w:val="0"/>
          <w:divBdr>
            <w:top w:val="none" w:sz="0" w:space="0" w:color="auto"/>
            <w:left w:val="none" w:sz="0" w:space="0" w:color="auto"/>
            <w:bottom w:val="none" w:sz="0" w:space="0" w:color="auto"/>
            <w:right w:val="none" w:sz="0" w:space="0" w:color="auto"/>
          </w:divBdr>
        </w:div>
        <w:div w:id="887840850">
          <w:marLeft w:val="0"/>
          <w:marRight w:val="0"/>
          <w:marTop w:val="0"/>
          <w:marBottom w:val="0"/>
          <w:divBdr>
            <w:top w:val="none" w:sz="0" w:space="0" w:color="auto"/>
            <w:left w:val="none" w:sz="0" w:space="0" w:color="auto"/>
            <w:bottom w:val="none" w:sz="0" w:space="0" w:color="auto"/>
            <w:right w:val="none" w:sz="0" w:space="0" w:color="auto"/>
          </w:divBdr>
        </w:div>
        <w:div w:id="1409041691">
          <w:marLeft w:val="0"/>
          <w:marRight w:val="0"/>
          <w:marTop w:val="0"/>
          <w:marBottom w:val="0"/>
          <w:divBdr>
            <w:top w:val="none" w:sz="0" w:space="0" w:color="auto"/>
            <w:left w:val="none" w:sz="0" w:space="0" w:color="auto"/>
            <w:bottom w:val="none" w:sz="0" w:space="0" w:color="auto"/>
            <w:right w:val="none" w:sz="0" w:space="0" w:color="auto"/>
          </w:divBdr>
        </w:div>
        <w:div w:id="1224637928">
          <w:marLeft w:val="0"/>
          <w:marRight w:val="0"/>
          <w:marTop w:val="0"/>
          <w:marBottom w:val="0"/>
          <w:divBdr>
            <w:top w:val="none" w:sz="0" w:space="0" w:color="auto"/>
            <w:left w:val="none" w:sz="0" w:space="0" w:color="auto"/>
            <w:bottom w:val="none" w:sz="0" w:space="0" w:color="auto"/>
            <w:right w:val="none" w:sz="0" w:space="0" w:color="auto"/>
          </w:divBdr>
        </w:div>
        <w:div w:id="1603807248">
          <w:marLeft w:val="0"/>
          <w:marRight w:val="0"/>
          <w:marTop w:val="0"/>
          <w:marBottom w:val="0"/>
          <w:divBdr>
            <w:top w:val="none" w:sz="0" w:space="0" w:color="auto"/>
            <w:left w:val="none" w:sz="0" w:space="0" w:color="auto"/>
            <w:bottom w:val="none" w:sz="0" w:space="0" w:color="auto"/>
            <w:right w:val="none" w:sz="0" w:space="0" w:color="auto"/>
          </w:divBdr>
        </w:div>
        <w:div w:id="264965441">
          <w:marLeft w:val="0"/>
          <w:marRight w:val="0"/>
          <w:marTop w:val="0"/>
          <w:marBottom w:val="0"/>
          <w:divBdr>
            <w:top w:val="none" w:sz="0" w:space="0" w:color="auto"/>
            <w:left w:val="none" w:sz="0" w:space="0" w:color="auto"/>
            <w:bottom w:val="none" w:sz="0" w:space="0" w:color="auto"/>
            <w:right w:val="none" w:sz="0" w:space="0" w:color="auto"/>
          </w:divBdr>
        </w:div>
        <w:div w:id="2087797155">
          <w:marLeft w:val="0"/>
          <w:marRight w:val="0"/>
          <w:marTop w:val="0"/>
          <w:marBottom w:val="0"/>
          <w:divBdr>
            <w:top w:val="none" w:sz="0" w:space="0" w:color="auto"/>
            <w:left w:val="none" w:sz="0" w:space="0" w:color="auto"/>
            <w:bottom w:val="none" w:sz="0" w:space="0" w:color="auto"/>
            <w:right w:val="none" w:sz="0" w:space="0" w:color="auto"/>
          </w:divBdr>
        </w:div>
        <w:div w:id="857936264">
          <w:marLeft w:val="0"/>
          <w:marRight w:val="0"/>
          <w:marTop w:val="0"/>
          <w:marBottom w:val="0"/>
          <w:divBdr>
            <w:top w:val="none" w:sz="0" w:space="0" w:color="auto"/>
            <w:left w:val="none" w:sz="0" w:space="0" w:color="auto"/>
            <w:bottom w:val="none" w:sz="0" w:space="0" w:color="auto"/>
            <w:right w:val="none" w:sz="0" w:space="0" w:color="auto"/>
          </w:divBdr>
        </w:div>
        <w:div w:id="315500446">
          <w:marLeft w:val="0"/>
          <w:marRight w:val="0"/>
          <w:marTop w:val="0"/>
          <w:marBottom w:val="0"/>
          <w:divBdr>
            <w:top w:val="none" w:sz="0" w:space="0" w:color="auto"/>
            <w:left w:val="none" w:sz="0" w:space="0" w:color="auto"/>
            <w:bottom w:val="none" w:sz="0" w:space="0" w:color="auto"/>
            <w:right w:val="none" w:sz="0" w:space="0" w:color="auto"/>
          </w:divBdr>
        </w:div>
        <w:div w:id="1809517290">
          <w:marLeft w:val="0"/>
          <w:marRight w:val="0"/>
          <w:marTop w:val="0"/>
          <w:marBottom w:val="0"/>
          <w:divBdr>
            <w:top w:val="none" w:sz="0" w:space="0" w:color="auto"/>
            <w:left w:val="none" w:sz="0" w:space="0" w:color="auto"/>
            <w:bottom w:val="none" w:sz="0" w:space="0" w:color="auto"/>
            <w:right w:val="none" w:sz="0" w:space="0" w:color="auto"/>
          </w:divBdr>
        </w:div>
        <w:div w:id="1051924607">
          <w:marLeft w:val="0"/>
          <w:marRight w:val="0"/>
          <w:marTop w:val="0"/>
          <w:marBottom w:val="0"/>
          <w:divBdr>
            <w:top w:val="none" w:sz="0" w:space="0" w:color="auto"/>
            <w:left w:val="none" w:sz="0" w:space="0" w:color="auto"/>
            <w:bottom w:val="none" w:sz="0" w:space="0" w:color="auto"/>
            <w:right w:val="none" w:sz="0" w:space="0" w:color="auto"/>
          </w:divBdr>
        </w:div>
        <w:div w:id="1264655520">
          <w:marLeft w:val="0"/>
          <w:marRight w:val="0"/>
          <w:marTop w:val="0"/>
          <w:marBottom w:val="0"/>
          <w:divBdr>
            <w:top w:val="none" w:sz="0" w:space="0" w:color="auto"/>
            <w:left w:val="none" w:sz="0" w:space="0" w:color="auto"/>
            <w:bottom w:val="none" w:sz="0" w:space="0" w:color="auto"/>
            <w:right w:val="none" w:sz="0" w:space="0" w:color="auto"/>
          </w:divBdr>
        </w:div>
        <w:div w:id="1020279277">
          <w:marLeft w:val="0"/>
          <w:marRight w:val="0"/>
          <w:marTop w:val="0"/>
          <w:marBottom w:val="0"/>
          <w:divBdr>
            <w:top w:val="none" w:sz="0" w:space="0" w:color="auto"/>
            <w:left w:val="none" w:sz="0" w:space="0" w:color="auto"/>
            <w:bottom w:val="none" w:sz="0" w:space="0" w:color="auto"/>
            <w:right w:val="none" w:sz="0" w:space="0" w:color="auto"/>
          </w:divBdr>
        </w:div>
        <w:div w:id="1592540893">
          <w:marLeft w:val="0"/>
          <w:marRight w:val="0"/>
          <w:marTop w:val="0"/>
          <w:marBottom w:val="0"/>
          <w:divBdr>
            <w:top w:val="none" w:sz="0" w:space="0" w:color="auto"/>
            <w:left w:val="none" w:sz="0" w:space="0" w:color="auto"/>
            <w:bottom w:val="none" w:sz="0" w:space="0" w:color="auto"/>
            <w:right w:val="none" w:sz="0" w:space="0" w:color="auto"/>
          </w:divBdr>
        </w:div>
        <w:div w:id="1142699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181/onos/ui"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192.168.0.114:8181/onos/ui"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20Dateien\Arbeit%20FH\Diplomarbeiten\OWV%2004%20(Oldenbourg%20Formatvorlag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Ban17</b:Tag>
    <b:SourceType>JournalArticle</b:SourceType>
    <b:Guid>{59A426D2-470F-42D0-917F-EE75864B6F47}</b:Guid>
    <b:Title>Distributed SDN Control: Survey, Taxonomy and Challenges</b:Title>
    <b:Pages>25</b:Pages>
    <b:Year>December 2017</b:Year>
    <b:Author>
      <b:Author>
        <b:NameList>
          <b:Person>
            <b:Last>Team</b:Last>
            <b:First>Bannour</b:First>
            <b:Middle>and LiSSi/TincNetwork Research</b:Middle>
          </b:Person>
        </b:NameList>
      </b:Author>
    </b:Author>
    <b:JournalName>IEEE Communications Surveys &amp; Tutorials</b:JournalName>
    <b:RefOrder>1</b:RefOrder>
  </b:Source>
</b:Sources>
</file>

<file path=customXml/itemProps1.xml><?xml version="1.0" encoding="utf-8"?>
<ds:datastoreItem xmlns:ds="http://schemas.openxmlformats.org/officeDocument/2006/customXml" ds:itemID="{E7A2BE0A-178B-404A-B559-DBA9031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OWV 04 (Oldenbourg Formatvorlage).dot</Template>
  <TotalTime>0</TotalTime>
  <Pages>44</Pages>
  <Words>10947</Words>
  <Characters>62400</Characters>
  <Application>Microsoft Office Word</Application>
  <DocSecurity>0</DocSecurity>
  <Lines>520</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Inhalt</vt:lpstr>
      <vt:lpstr>Inhalt</vt:lpstr>
    </vt:vector>
  </TitlesOfParts>
  <Company>R. Oldenbourg Verlag</Company>
  <LinksUpToDate>false</LinksUpToDate>
  <CharactersWithSpaces>73201</CharactersWithSpaces>
  <SharedDoc>false</SharedDoc>
  <HLinks>
    <vt:vector size="114" baseType="variant">
      <vt:variant>
        <vt:i4>1245241</vt:i4>
      </vt:variant>
      <vt:variant>
        <vt:i4>110</vt:i4>
      </vt:variant>
      <vt:variant>
        <vt:i4>0</vt:i4>
      </vt:variant>
      <vt:variant>
        <vt:i4>5</vt:i4>
      </vt:variant>
      <vt:variant>
        <vt:lpwstr/>
      </vt:variant>
      <vt:variant>
        <vt:lpwstr>_Toc421694549</vt:lpwstr>
      </vt:variant>
      <vt:variant>
        <vt:i4>1245241</vt:i4>
      </vt:variant>
      <vt:variant>
        <vt:i4>104</vt:i4>
      </vt:variant>
      <vt:variant>
        <vt:i4>0</vt:i4>
      </vt:variant>
      <vt:variant>
        <vt:i4>5</vt:i4>
      </vt:variant>
      <vt:variant>
        <vt:lpwstr/>
      </vt:variant>
      <vt:variant>
        <vt:lpwstr>_Toc421694548</vt:lpwstr>
      </vt:variant>
      <vt:variant>
        <vt:i4>1245241</vt:i4>
      </vt:variant>
      <vt:variant>
        <vt:i4>98</vt:i4>
      </vt:variant>
      <vt:variant>
        <vt:i4>0</vt:i4>
      </vt:variant>
      <vt:variant>
        <vt:i4>5</vt:i4>
      </vt:variant>
      <vt:variant>
        <vt:lpwstr/>
      </vt:variant>
      <vt:variant>
        <vt:lpwstr>_Toc421694547</vt:lpwstr>
      </vt:variant>
      <vt:variant>
        <vt:i4>1245241</vt:i4>
      </vt:variant>
      <vt:variant>
        <vt:i4>92</vt:i4>
      </vt:variant>
      <vt:variant>
        <vt:i4>0</vt:i4>
      </vt:variant>
      <vt:variant>
        <vt:i4>5</vt:i4>
      </vt:variant>
      <vt:variant>
        <vt:lpwstr/>
      </vt:variant>
      <vt:variant>
        <vt:lpwstr>_Toc421694546</vt:lpwstr>
      </vt:variant>
      <vt:variant>
        <vt:i4>1245241</vt:i4>
      </vt:variant>
      <vt:variant>
        <vt:i4>86</vt:i4>
      </vt:variant>
      <vt:variant>
        <vt:i4>0</vt:i4>
      </vt:variant>
      <vt:variant>
        <vt:i4>5</vt:i4>
      </vt:variant>
      <vt:variant>
        <vt:lpwstr/>
      </vt:variant>
      <vt:variant>
        <vt:lpwstr>_Toc421694545</vt:lpwstr>
      </vt:variant>
      <vt:variant>
        <vt:i4>1245241</vt:i4>
      </vt:variant>
      <vt:variant>
        <vt:i4>80</vt:i4>
      </vt:variant>
      <vt:variant>
        <vt:i4>0</vt:i4>
      </vt:variant>
      <vt:variant>
        <vt:i4>5</vt:i4>
      </vt:variant>
      <vt:variant>
        <vt:lpwstr/>
      </vt:variant>
      <vt:variant>
        <vt:lpwstr>_Toc421694544</vt:lpwstr>
      </vt:variant>
      <vt:variant>
        <vt:i4>1245241</vt:i4>
      </vt:variant>
      <vt:variant>
        <vt:i4>74</vt:i4>
      </vt:variant>
      <vt:variant>
        <vt:i4>0</vt:i4>
      </vt:variant>
      <vt:variant>
        <vt:i4>5</vt:i4>
      </vt:variant>
      <vt:variant>
        <vt:lpwstr/>
      </vt:variant>
      <vt:variant>
        <vt:lpwstr>_Toc421694543</vt:lpwstr>
      </vt:variant>
      <vt:variant>
        <vt:i4>1245241</vt:i4>
      </vt:variant>
      <vt:variant>
        <vt:i4>68</vt:i4>
      </vt:variant>
      <vt:variant>
        <vt:i4>0</vt:i4>
      </vt:variant>
      <vt:variant>
        <vt:i4>5</vt:i4>
      </vt:variant>
      <vt:variant>
        <vt:lpwstr/>
      </vt:variant>
      <vt:variant>
        <vt:lpwstr>_Toc421694542</vt:lpwstr>
      </vt:variant>
      <vt:variant>
        <vt:i4>1245241</vt:i4>
      </vt:variant>
      <vt:variant>
        <vt:i4>62</vt:i4>
      </vt:variant>
      <vt:variant>
        <vt:i4>0</vt:i4>
      </vt:variant>
      <vt:variant>
        <vt:i4>5</vt:i4>
      </vt:variant>
      <vt:variant>
        <vt:lpwstr/>
      </vt:variant>
      <vt:variant>
        <vt:lpwstr>_Toc421694541</vt:lpwstr>
      </vt:variant>
      <vt:variant>
        <vt:i4>1245241</vt:i4>
      </vt:variant>
      <vt:variant>
        <vt:i4>56</vt:i4>
      </vt:variant>
      <vt:variant>
        <vt:i4>0</vt:i4>
      </vt:variant>
      <vt:variant>
        <vt:i4>5</vt:i4>
      </vt:variant>
      <vt:variant>
        <vt:lpwstr/>
      </vt:variant>
      <vt:variant>
        <vt:lpwstr>_Toc421694540</vt:lpwstr>
      </vt:variant>
      <vt:variant>
        <vt:i4>1310777</vt:i4>
      </vt:variant>
      <vt:variant>
        <vt:i4>50</vt:i4>
      </vt:variant>
      <vt:variant>
        <vt:i4>0</vt:i4>
      </vt:variant>
      <vt:variant>
        <vt:i4>5</vt:i4>
      </vt:variant>
      <vt:variant>
        <vt:lpwstr/>
      </vt:variant>
      <vt:variant>
        <vt:lpwstr>_Toc421694539</vt:lpwstr>
      </vt:variant>
      <vt:variant>
        <vt:i4>1310777</vt:i4>
      </vt:variant>
      <vt:variant>
        <vt:i4>44</vt:i4>
      </vt:variant>
      <vt:variant>
        <vt:i4>0</vt:i4>
      </vt:variant>
      <vt:variant>
        <vt:i4>5</vt:i4>
      </vt:variant>
      <vt:variant>
        <vt:lpwstr/>
      </vt:variant>
      <vt:variant>
        <vt:lpwstr>_Toc421694538</vt:lpwstr>
      </vt:variant>
      <vt:variant>
        <vt:i4>1310777</vt:i4>
      </vt:variant>
      <vt:variant>
        <vt:i4>38</vt:i4>
      </vt:variant>
      <vt:variant>
        <vt:i4>0</vt:i4>
      </vt:variant>
      <vt:variant>
        <vt:i4>5</vt:i4>
      </vt:variant>
      <vt:variant>
        <vt:lpwstr/>
      </vt:variant>
      <vt:variant>
        <vt:lpwstr>_Toc421694537</vt:lpwstr>
      </vt:variant>
      <vt:variant>
        <vt:i4>1310777</vt:i4>
      </vt:variant>
      <vt:variant>
        <vt:i4>32</vt:i4>
      </vt:variant>
      <vt:variant>
        <vt:i4>0</vt:i4>
      </vt:variant>
      <vt:variant>
        <vt:i4>5</vt:i4>
      </vt:variant>
      <vt:variant>
        <vt:lpwstr/>
      </vt:variant>
      <vt:variant>
        <vt:lpwstr>_Toc421694536</vt:lpwstr>
      </vt:variant>
      <vt:variant>
        <vt:i4>1310777</vt:i4>
      </vt:variant>
      <vt:variant>
        <vt:i4>26</vt:i4>
      </vt:variant>
      <vt:variant>
        <vt:i4>0</vt:i4>
      </vt:variant>
      <vt:variant>
        <vt:i4>5</vt:i4>
      </vt:variant>
      <vt:variant>
        <vt:lpwstr/>
      </vt:variant>
      <vt:variant>
        <vt:lpwstr>_Toc421694535</vt:lpwstr>
      </vt:variant>
      <vt:variant>
        <vt:i4>1310777</vt:i4>
      </vt:variant>
      <vt:variant>
        <vt:i4>20</vt:i4>
      </vt:variant>
      <vt:variant>
        <vt:i4>0</vt:i4>
      </vt:variant>
      <vt:variant>
        <vt:i4>5</vt:i4>
      </vt:variant>
      <vt:variant>
        <vt:lpwstr/>
      </vt:variant>
      <vt:variant>
        <vt:lpwstr>_Toc421694534</vt:lpwstr>
      </vt:variant>
      <vt:variant>
        <vt:i4>1310777</vt:i4>
      </vt:variant>
      <vt:variant>
        <vt:i4>14</vt:i4>
      </vt:variant>
      <vt:variant>
        <vt:i4>0</vt:i4>
      </vt:variant>
      <vt:variant>
        <vt:i4>5</vt:i4>
      </vt:variant>
      <vt:variant>
        <vt:lpwstr/>
      </vt:variant>
      <vt:variant>
        <vt:lpwstr>_Toc421694533</vt:lpwstr>
      </vt:variant>
      <vt:variant>
        <vt:i4>1310777</vt:i4>
      </vt:variant>
      <vt:variant>
        <vt:i4>8</vt:i4>
      </vt:variant>
      <vt:variant>
        <vt:i4>0</vt:i4>
      </vt:variant>
      <vt:variant>
        <vt:i4>5</vt:i4>
      </vt:variant>
      <vt:variant>
        <vt:lpwstr/>
      </vt:variant>
      <vt:variant>
        <vt:lpwstr>_Toc421694532</vt:lpwstr>
      </vt:variant>
      <vt:variant>
        <vt:i4>1310777</vt:i4>
      </vt:variant>
      <vt:variant>
        <vt:i4>2</vt:i4>
      </vt:variant>
      <vt:variant>
        <vt:i4>0</vt:i4>
      </vt:variant>
      <vt:variant>
        <vt:i4>5</vt:i4>
      </vt:variant>
      <vt:variant>
        <vt:lpwstr/>
      </vt:variant>
      <vt:variant>
        <vt:lpwstr>_Toc421694531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Inhalt</dc:title>
  <dc:creator>slow</dc:creator>
  <cp:lastModifiedBy>Harshal Vaze</cp:lastModifiedBy>
  <cp:revision>208</cp:revision>
  <cp:lastPrinted>2015-09-30T13:47:00Z</cp:lastPrinted>
  <dcterms:created xsi:type="dcterms:W3CDTF">2016-11-28T07:47:00Z</dcterms:created>
  <dcterms:modified xsi:type="dcterms:W3CDTF">2022-09-10T21:15:00Z</dcterms:modified>
</cp:coreProperties>
</file>