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EB49" w14:textId="488FB44C" w:rsidR="00A23E66" w:rsidRPr="005620BA" w:rsidRDefault="00A23E66" w:rsidP="00A23E66">
      <w:pPr>
        <w:pStyle w:val="Title"/>
        <w:pBdr>
          <w:bottom w:val="single" w:sz="8" w:space="4" w:color="5B9BD5"/>
        </w:pBdr>
        <w:spacing w:after="300"/>
        <w:contextualSpacing/>
        <w:rPr>
          <w:b/>
        </w:rPr>
      </w:pPr>
      <w:r w:rsidRPr="00BE5AFD">
        <w:rPr>
          <w:b/>
          <w:sz w:val="48"/>
        </w:rPr>
        <w:t>Mallikarjuna</w:t>
      </w:r>
      <w:r>
        <w:rPr>
          <w:b/>
          <w:sz w:val="48"/>
        </w:rPr>
        <w:t xml:space="preserve"> </w:t>
      </w:r>
      <w:r w:rsidRPr="00BE5AFD">
        <w:rPr>
          <w:b/>
          <w:sz w:val="48"/>
        </w:rPr>
        <w:t>Reddy</w:t>
      </w:r>
      <w:r>
        <w:rPr>
          <w:b/>
          <w:sz w:val="48"/>
        </w:rPr>
        <w:t xml:space="preserve"> </w:t>
      </w:r>
      <w:r w:rsidRPr="00BE5AFD">
        <w:rPr>
          <w:b/>
          <w:sz w:val="48"/>
        </w:rPr>
        <w:t>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B3CE9">
        <w:rPr>
          <w:b/>
          <w:sz w:val="22"/>
        </w:rPr>
        <w:t>Email:</w:t>
      </w:r>
      <w:r w:rsidR="00811813" w:rsidRPr="00811813">
        <w:t xml:space="preserve"> </w:t>
      </w:r>
      <w:r w:rsidR="00811813" w:rsidRPr="00811813">
        <w:rPr>
          <w:b/>
          <w:sz w:val="22"/>
        </w:rPr>
        <w:t>mallig8985@gmail.com</w:t>
      </w:r>
      <w:r>
        <w:rPr>
          <w:b/>
          <w:sz w:val="22"/>
        </w:rPr>
        <w:t xml:space="preserve">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</w:t>
      </w:r>
      <w:r>
        <w:rPr>
          <w:b/>
        </w:rPr>
        <w:tab/>
      </w:r>
      <w:r>
        <w:rPr>
          <w:b/>
        </w:rPr>
        <w:tab/>
      </w:r>
      <w:r>
        <w:rPr>
          <w:b/>
          <w:sz w:val="22"/>
        </w:rPr>
        <w:t xml:space="preserve">Phone: </w:t>
      </w:r>
      <w:r w:rsidR="00DE66C5">
        <w:rPr>
          <w:b/>
          <w:sz w:val="22"/>
        </w:rPr>
        <w:t>8985858826</w:t>
      </w:r>
    </w:p>
    <w:p w14:paraId="605309BD" w14:textId="77777777" w:rsidR="00AF2E18" w:rsidRDefault="00AF2E18" w:rsidP="00D91DDE">
      <w:pPr>
        <w:pStyle w:val="Title"/>
        <w:pBdr>
          <w:bottom w:val="single" w:sz="8" w:space="4" w:color="5B9BD5"/>
        </w:pBdr>
        <w:spacing w:after="300" w:line="168" w:lineRule="auto"/>
        <w:contextualSpacing/>
        <w:rPr>
          <w:b/>
          <w:sz w:val="22"/>
        </w:rPr>
      </w:pPr>
    </w:p>
    <w:p w14:paraId="6CA976AB" w14:textId="77777777" w:rsidR="00EA7B48" w:rsidRPr="000030EB" w:rsidRDefault="00FC596E" w:rsidP="00D91DDE">
      <w:pPr>
        <w:pStyle w:val="Title"/>
        <w:pBdr>
          <w:bottom w:val="single" w:sz="8" w:space="4" w:color="5B9BD5"/>
        </w:pBdr>
        <w:spacing w:after="300" w:line="168" w:lineRule="auto"/>
        <w:contextualSpacing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</w:p>
    <w:p w14:paraId="3C3A7B40" w14:textId="77777777" w:rsidR="00D91DDE" w:rsidRPr="00D91DDE" w:rsidRDefault="00D91DDE" w:rsidP="00D91DDE"/>
    <w:p w14:paraId="2A972D47" w14:textId="77777777" w:rsidR="00D91DDE" w:rsidRPr="00D91DDE" w:rsidRDefault="00D91DDE" w:rsidP="00D91DDE"/>
    <w:p w14:paraId="04B0CD45" w14:textId="77777777" w:rsidR="00EA7B48" w:rsidRDefault="00717E68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WORK EXPERIENCE</w:t>
      </w:r>
    </w:p>
    <w:p w14:paraId="38978FFE" w14:textId="6D64B5AE" w:rsidR="00F01AC0" w:rsidRDefault="00F01AC0" w:rsidP="00A23E66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Currently</w:t>
      </w:r>
      <w:proofErr w:type="gramEnd"/>
      <w:r>
        <w:rPr>
          <w:sz w:val="22"/>
          <w:szCs w:val="22"/>
        </w:rPr>
        <w:t xml:space="preserve"> working in </w:t>
      </w:r>
      <w:r w:rsidRPr="00D926E4">
        <w:rPr>
          <w:b/>
          <w:bCs/>
          <w:sz w:val="22"/>
          <w:szCs w:val="22"/>
        </w:rPr>
        <w:t>Cognizant technology solutions</w:t>
      </w:r>
      <w:r>
        <w:rPr>
          <w:sz w:val="22"/>
          <w:szCs w:val="22"/>
        </w:rPr>
        <w:t xml:space="preserve"> from July 4</w:t>
      </w:r>
      <w:r w:rsidRPr="00F01AC0">
        <w:rPr>
          <w:sz w:val="22"/>
          <w:szCs w:val="22"/>
          <w:vertAlign w:val="superscript"/>
        </w:rPr>
        <w:t>th</w:t>
      </w:r>
      <w:proofErr w:type="gramStart"/>
      <w:r>
        <w:rPr>
          <w:sz w:val="22"/>
          <w:szCs w:val="22"/>
        </w:rPr>
        <w:t xml:space="preserve"> 2023</w:t>
      </w:r>
      <w:proofErr w:type="gramEnd"/>
      <w:r>
        <w:rPr>
          <w:sz w:val="22"/>
          <w:szCs w:val="22"/>
        </w:rPr>
        <w:t xml:space="preserve"> to till date</w:t>
      </w:r>
    </w:p>
    <w:p w14:paraId="00C4D654" w14:textId="51EAD26D" w:rsidR="006A1206" w:rsidRDefault="00656D37" w:rsidP="00A23E66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Worked</w:t>
      </w:r>
      <w:r w:rsidR="00A23E66">
        <w:rPr>
          <w:sz w:val="22"/>
          <w:szCs w:val="22"/>
        </w:rPr>
        <w:t xml:space="preserve"> with </w:t>
      </w:r>
      <w:proofErr w:type="spellStart"/>
      <w:r w:rsidR="0029116B" w:rsidRPr="00D926E4">
        <w:rPr>
          <w:b/>
          <w:bCs/>
          <w:sz w:val="22"/>
          <w:szCs w:val="22"/>
        </w:rPr>
        <w:t>Servion</w:t>
      </w:r>
      <w:proofErr w:type="spellEnd"/>
      <w:r w:rsidR="0029116B" w:rsidRPr="00D926E4">
        <w:rPr>
          <w:b/>
          <w:bCs/>
          <w:sz w:val="22"/>
          <w:szCs w:val="22"/>
        </w:rPr>
        <w:t xml:space="preserve"> Global Solutions</w:t>
      </w:r>
      <w:r w:rsidR="00A23E66">
        <w:rPr>
          <w:sz w:val="22"/>
          <w:szCs w:val="22"/>
        </w:rPr>
        <w:t xml:space="preserve"> as a </w:t>
      </w:r>
      <w:r w:rsidR="0029116B">
        <w:rPr>
          <w:sz w:val="22"/>
          <w:szCs w:val="22"/>
        </w:rPr>
        <w:t xml:space="preserve">Tester </w:t>
      </w:r>
      <w:r w:rsidR="00A23E66" w:rsidRPr="00D61A2A">
        <w:rPr>
          <w:sz w:val="22"/>
          <w:szCs w:val="22"/>
        </w:rPr>
        <w:t xml:space="preserve">from </w:t>
      </w:r>
      <w:r w:rsidR="0029116B">
        <w:rPr>
          <w:sz w:val="22"/>
          <w:szCs w:val="22"/>
        </w:rPr>
        <w:t>7</w:t>
      </w:r>
      <w:r w:rsidR="0029116B" w:rsidRPr="0029116B">
        <w:rPr>
          <w:sz w:val="22"/>
          <w:szCs w:val="22"/>
          <w:vertAlign w:val="superscript"/>
        </w:rPr>
        <w:t>th</w:t>
      </w:r>
      <w:r w:rsidR="0029116B">
        <w:rPr>
          <w:sz w:val="22"/>
          <w:szCs w:val="22"/>
        </w:rPr>
        <w:t xml:space="preserve"> March 2022</w:t>
      </w:r>
      <w:r w:rsidR="00A23E66" w:rsidRPr="00D61A2A">
        <w:rPr>
          <w:sz w:val="22"/>
          <w:szCs w:val="22"/>
        </w:rPr>
        <w:t xml:space="preserve"> to </w:t>
      </w:r>
      <w:r w:rsidR="00811813">
        <w:rPr>
          <w:sz w:val="22"/>
          <w:szCs w:val="22"/>
        </w:rPr>
        <w:t>18</w:t>
      </w:r>
      <w:r w:rsidR="00811813" w:rsidRPr="00811813">
        <w:rPr>
          <w:sz w:val="22"/>
          <w:szCs w:val="22"/>
          <w:vertAlign w:val="superscript"/>
        </w:rPr>
        <w:t>th</w:t>
      </w:r>
      <w:r w:rsidR="00811813">
        <w:rPr>
          <w:sz w:val="22"/>
          <w:szCs w:val="22"/>
        </w:rPr>
        <w:t xml:space="preserve"> April 2023</w:t>
      </w:r>
      <w:r w:rsidR="00A23E66" w:rsidRPr="00D61A2A">
        <w:rPr>
          <w:sz w:val="22"/>
          <w:szCs w:val="22"/>
        </w:rPr>
        <w:t xml:space="preserve">. </w:t>
      </w:r>
    </w:p>
    <w:p w14:paraId="1A5F049F" w14:textId="55227E8E" w:rsidR="006A1206" w:rsidRDefault="00656D37" w:rsidP="006A1206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Worked with</w:t>
      </w:r>
      <w:r w:rsidR="006A1206">
        <w:rPr>
          <w:sz w:val="22"/>
          <w:szCs w:val="22"/>
        </w:rPr>
        <w:t xml:space="preserve"> </w:t>
      </w:r>
      <w:r w:rsidR="006A1206" w:rsidRPr="00D926E4">
        <w:rPr>
          <w:b/>
          <w:bCs/>
          <w:sz w:val="22"/>
          <w:szCs w:val="22"/>
        </w:rPr>
        <w:t>Wells Fargo Ind Pvt Ltd</w:t>
      </w:r>
      <w:r w:rsidR="006A1206">
        <w:rPr>
          <w:sz w:val="22"/>
          <w:szCs w:val="22"/>
        </w:rPr>
        <w:t xml:space="preserve"> from 4</w:t>
      </w:r>
      <w:r w:rsidR="006A1206" w:rsidRPr="00AB5FBD">
        <w:rPr>
          <w:sz w:val="22"/>
          <w:szCs w:val="22"/>
          <w:vertAlign w:val="superscript"/>
        </w:rPr>
        <w:t>th</w:t>
      </w:r>
      <w:r w:rsidR="006A1206">
        <w:rPr>
          <w:sz w:val="22"/>
          <w:szCs w:val="22"/>
        </w:rPr>
        <w:t xml:space="preserve"> June 2018 to 4</w:t>
      </w:r>
      <w:r w:rsidR="006A1206" w:rsidRPr="00AB5FBD">
        <w:rPr>
          <w:sz w:val="22"/>
          <w:szCs w:val="22"/>
          <w:vertAlign w:val="superscript"/>
        </w:rPr>
        <w:t>th</w:t>
      </w:r>
      <w:r w:rsidR="006A1206">
        <w:rPr>
          <w:sz w:val="22"/>
          <w:szCs w:val="22"/>
        </w:rPr>
        <w:t xml:space="preserve"> March 2022</w:t>
      </w:r>
    </w:p>
    <w:p w14:paraId="079EF7BD" w14:textId="2F12C9AD" w:rsidR="00F17C1D" w:rsidRPr="00D61A2A" w:rsidRDefault="00A23E66" w:rsidP="002C76CF">
      <w:pPr>
        <w:spacing w:line="276" w:lineRule="auto"/>
        <w:ind w:left="900"/>
        <w:jc w:val="both"/>
        <w:rPr>
          <w:sz w:val="22"/>
          <w:szCs w:val="22"/>
        </w:rPr>
      </w:pPr>
      <w:r w:rsidRPr="00D61A2A">
        <w:rPr>
          <w:sz w:val="22"/>
          <w:szCs w:val="22"/>
        </w:rPr>
        <w:t xml:space="preserve"> </w:t>
      </w:r>
    </w:p>
    <w:p w14:paraId="7892D36A" w14:textId="15F35C79" w:rsidR="00E86C0B" w:rsidRPr="00481090" w:rsidRDefault="00481090" w:rsidP="00E86C0B">
      <w:pPr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8109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  <w:t>PROFESSIONAL SUMMARY</w:t>
      </w:r>
      <w:r w:rsidR="00E86C0B" w:rsidRPr="00481090">
        <w:rPr>
          <w:b/>
          <w:color w:val="000000" w:themeColor="text1"/>
          <w:sz w:val="24"/>
        </w:rPr>
        <w:t>:</w:t>
      </w:r>
    </w:p>
    <w:p w14:paraId="33C58DD5" w14:textId="77777777" w:rsidR="00D61A2A" w:rsidRPr="00E86C0B" w:rsidRDefault="00D61A2A" w:rsidP="00E86C0B">
      <w:pPr>
        <w:rPr>
          <w:b/>
          <w:sz w:val="24"/>
        </w:rPr>
      </w:pPr>
    </w:p>
    <w:p w14:paraId="5EE485D0" w14:textId="77777777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81090">
        <w:rPr>
          <w:rFonts w:asciiTheme="minorHAnsi" w:hAnsiTheme="minorHAnsi" w:cstheme="minorHAnsi"/>
          <w:b/>
          <w:bCs/>
          <w:sz w:val="22"/>
          <w:szCs w:val="22"/>
        </w:rPr>
        <w:t>IVR &amp; Voice Channel Testing:</w:t>
      </w:r>
      <w:r w:rsidRPr="00481090">
        <w:rPr>
          <w:rFonts w:asciiTheme="minorHAnsi" w:hAnsiTheme="minorHAnsi" w:cstheme="minorHAnsi"/>
          <w:sz w:val="22"/>
          <w:szCs w:val="22"/>
        </w:rPr>
        <w:t xml:space="preserve"> Experienced in testing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Inbound, Outbound, and Voicemail functionalities</w:t>
      </w:r>
      <w:r w:rsidRPr="00481090">
        <w:rPr>
          <w:rFonts w:asciiTheme="minorHAnsi" w:hAnsiTheme="minorHAnsi" w:cstheme="minorHAnsi"/>
          <w:sz w:val="22"/>
          <w:szCs w:val="22"/>
        </w:rPr>
        <w:t>, including Pre-Queue and In-Queue flows, in both English and Spanish.</w:t>
      </w:r>
    </w:p>
    <w:p w14:paraId="7FEE5FEA" w14:textId="0DD2E841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81090">
        <w:rPr>
          <w:rFonts w:asciiTheme="minorHAnsi" w:hAnsiTheme="minorHAnsi" w:cstheme="minorHAnsi"/>
          <w:b/>
          <w:bCs/>
          <w:sz w:val="22"/>
          <w:szCs w:val="22"/>
        </w:rPr>
        <w:t>Genesys Platform Expertise:</w:t>
      </w:r>
      <w:r w:rsidRPr="00481090">
        <w:rPr>
          <w:rFonts w:asciiTheme="minorHAnsi" w:hAnsiTheme="minorHAnsi" w:cstheme="minorHAnsi"/>
          <w:sz w:val="22"/>
          <w:szCs w:val="22"/>
        </w:rPr>
        <w:t xml:space="preserve"> Skilled in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 Amazon Connect,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Elastic Admin,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Genesys Engage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GA, GAX, WWE, Pulse</w:t>
      </w:r>
      <w:r w:rsidRPr="00481090">
        <w:rPr>
          <w:rFonts w:asciiTheme="minorHAnsi" w:hAnsiTheme="minorHAnsi" w:cstheme="minorHAnsi"/>
          <w:sz w:val="22"/>
          <w:szCs w:val="22"/>
        </w:rPr>
        <w:t xml:space="preserve">, and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Agent Desktop testing</w:t>
      </w:r>
      <w:r w:rsidRPr="00481090">
        <w:rPr>
          <w:rFonts w:asciiTheme="minorHAnsi" w:hAnsiTheme="minorHAnsi" w:cstheme="minorHAnsi"/>
          <w:sz w:val="22"/>
          <w:szCs w:val="22"/>
        </w:rPr>
        <w:t xml:space="preserve">, with strong knowledge of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Queue and Extension-Based Routing</w:t>
      </w:r>
      <w:r w:rsidRPr="00481090">
        <w:rPr>
          <w:rFonts w:asciiTheme="minorHAnsi" w:hAnsiTheme="minorHAnsi" w:cstheme="minorHAnsi"/>
          <w:sz w:val="22"/>
          <w:szCs w:val="22"/>
        </w:rPr>
        <w:t>.</w:t>
      </w:r>
    </w:p>
    <w:p w14:paraId="76E28EAA" w14:textId="77777777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81090">
        <w:rPr>
          <w:rFonts w:asciiTheme="minorHAnsi" w:hAnsiTheme="minorHAnsi" w:cstheme="minorHAnsi"/>
          <w:b/>
          <w:bCs/>
          <w:sz w:val="22"/>
          <w:szCs w:val="22"/>
        </w:rPr>
        <w:t>Cyara Automation:</w:t>
      </w:r>
      <w:r w:rsidRPr="00481090">
        <w:rPr>
          <w:rFonts w:asciiTheme="minorHAnsi" w:hAnsiTheme="minorHAnsi" w:cstheme="minorHAnsi"/>
          <w:sz w:val="22"/>
          <w:szCs w:val="22"/>
        </w:rPr>
        <w:t xml:space="preserve"> Proficient in building and executing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Cyara scripts</w:t>
      </w:r>
      <w:r w:rsidRPr="00481090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Virtual Agents, Velocity Campaigns, Outbound Testing, Agent Campaigns</w:t>
      </w:r>
      <w:r w:rsidRPr="00481090">
        <w:rPr>
          <w:rFonts w:asciiTheme="minorHAnsi" w:hAnsiTheme="minorHAnsi" w:cstheme="minorHAnsi"/>
          <w:sz w:val="22"/>
          <w:szCs w:val="22"/>
        </w:rPr>
        <w:t xml:space="preserve">, and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Prompt Analyzer</w:t>
      </w:r>
      <w:r w:rsidRPr="00481090">
        <w:rPr>
          <w:rFonts w:asciiTheme="minorHAnsi" w:hAnsiTheme="minorHAnsi" w:cstheme="minorHAnsi"/>
          <w:sz w:val="22"/>
          <w:szCs w:val="22"/>
        </w:rPr>
        <w:t xml:space="preserve"> for IVR performance testing.</w:t>
      </w:r>
    </w:p>
    <w:p w14:paraId="6C87F6EF" w14:textId="77777777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81090">
        <w:rPr>
          <w:rFonts w:asciiTheme="minorHAnsi" w:hAnsiTheme="minorHAnsi" w:cstheme="minorHAnsi"/>
          <w:sz w:val="22"/>
          <w:szCs w:val="22"/>
        </w:rPr>
        <w:t xml:space="preserve">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Call Flow &amp; Agent Routing Validation:</w:t>
      </w:r>
      <w:r w:rsidRPr="00481090">
        <w:rPr>
          <w:rFonts w:asciiTheme="minorHAnsi" w:hAnsiTheme="minorHAnsi" w:cstheme="minorHAnsi"/>
          <w:sz w:val="22"/>
          <w:szCs w:val="22"/>
        </w:rPr>
        <w:t xml:space="preserve"> Hands-on experience with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Agent-to-Agent Transfers, Consult Calls, Blind Transfers</w:t>
      </w:r>
      <w:r w:rsidRPr="00481090">
        <w:rPr>
          <w:rFonts w:asciiTheme="minorHAnsi" w:hAnsiTheme="minorHAnsi" w:cstheme="minorHAnsi"/>
          <w:sz w:val="22"/>
          <w:szCs w:val="22"/>
        </w:rPr>
        <w:t xml:space="preserve">, and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External Contact Conferencing</w:t>
      </w:r>
      <w:r w:rsidRPr="00481090">
        <w:rPr>
          <w:rFonts w:asciiTheme="minorHAnsi" w:hAnsiTheme="minorHAnsi" w:cstheme="minorHAnsi"/>
          <w:sz w:val="22"/>
          <w:szCs w:val="22"/>
        </w:rPr>
        <w:t>, ensuring functional accuracy across routing paths.</w:t>
      </w:r>
    </w:p>
    <w:p w14:paraId="57206B7C" w14:textId="3785A06B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81090">
        <w:rPr>
          <w:rFonts w:asciiTheme="minorHAnsi" w:hAnsiTheme="minorHAnsi" w:cstheme="minorHAnsi"/>
          <w:b/>
          <w:bCs/>
          <w:sz w:val="22"/>
          <w:szCs w:val="22"/>
        </w:rPr>
        <w:t>Test Management &amp; Defect Tracking:</w:t>
      </w:r>
      <w:r w:rsidRPr="00481090">
        <w:rPr>
          <w:rFonts w:asciiTheme="minorHAnsi" w:hAnsiTheme="minorHAnsi" w:cstheme="minorHAnsi"/>
          <w:sz w:val="22"/>
          <w:szCs w:val="22"/>
        </w:rPr>
        <w:t xml:space="preserve"> Proficient i</w:t>
      </w:r>
      <w:r w:rsidRPr="00481090">
        <w:rPr>
          <w:rFonts w:asciiTheme="minorHAnsi" w:hAnsiTheme="minorHAnsi" w:cstheme="minorHAnsi"/>
          <w:sz w:val="22"/>
          <w:szCs w:val="22"/>
        </w:rPr>
        <w:t>n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Rally</w:t>
      </w:r>
      <w:r w:rsidRPr="00481090">
        <w:rPr>
          <w:rFonts w:asciiTheme="minorHAnsi" w:hAnsiTheme="minorHAnsi" w:cstheme="minorHAnsi"/>
          <w:sz w:val="22"/>
          <w:szCs w:val="22"/>
        </w:rPr>
        <w:t xml:space="preserve">, and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Excel </w:t>
      </w:r>
      <w:r w:rsidRPr="00481090">
        <w:rPr>
          <w:rFonts w:asciiTheme="minorHAnsi" w:hAnsiTheme="minorHAnsi" w:cstheme="minorHAnsi"/>
          <w:sz w:val="22"/>
          <w:szCs w:val="22"/>
        </w:rPr>
        <w:t>for managing test plans, writing and executing test cases, and logging/tracking defects.</w:t>
      </w:r>
    </w:p>
    <w:p w14:paraId="11C86172" w14:textId="2E4F18EF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81090">
        <w:rPr>
          <w:rFonts w:asciiTheme="minorHAnsi" w:hAnsiTheme="minorHAnsi" w:cstheme="minorHAnsi"/>
          <w:b/>
          <w:bCs/>
          <w:sz w:val="22"/>
          <w:szCs w:val="22"/>
        </w:rPr>
        <w:t>Debugging &amp; Log Analysis:</w:t>
      </w:r>
      <w:r w:rsidRPr="00481090">
        <w:rPr>
          <w:rFonts w:asciiTheme="minorHAnsi" w:hAnsiTheme="minorHAnsi" w:cstheme="minorHAnsi"/>
          <w:sz w:val="22"/>
          <w:szCs w:val="22"/>
        </w:rPr>
        <w:t xml:space="preserve"> Strong troubleshooting skills using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 Splunk</w:t>
      </w:r>
      <w:r w:rsidRPr="00481090">
        <w:rPr>
          <w:rFonts w:asciiTheme="minorHAnsi" w:hAnsiTheme="minorHAnsi" w:cstheme="minorHAnsi"/>
          <w:sz w:val="22"/>
          <w:szCs w:val="22"/>
        </w:rPr>
        <w:t xml:space="preserve"> f</w:t>
      </w:r>
      <w:r w:rsidRPr="00481090">
        <w:rPr>
          <w:rFonts w:asciiTheme="minorHAnsi" w:hAnsiTheme="minorHAnsi" w:cstheme="minorHAnsi"/>
          <w:sz w:val="22"/>
          <w:szCs w:val="22"/>
        </w:rPr>
        <w:t>or validating backend transactions and call interactions.</w:t>
      </w:r>
    </w:p>
    <w:p w14:paraId="4F4F0D62" w14:textId="5901CD29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81090">
        <w:rPr>
          <w:rFonts w:asciiTheme="minorHAnsi" w:hAnsiTheme="minorHAnsi" w:cstheme="minorHAnsi"/>
          <w:b/>
          <w:bCs/>
          <w:sz w:val="22"/>
          <w:szCs w:val="22"/>
        </w:rPr>
        <w:t>Testing Methodologies:</w:t>
      </w:r>
      <w:r w:rsidRPr="00481090">
        <w:rPr>
          <w:rFonts w:asciiTheme="minorHAnsi" w:hAnsiTheme="minorHAnsi" w:cstheme="minorHAnsi"/>
          <w:sz w:val="22"/>
          <w:szCs w:val="22"/>
        </w:rPr>
        <w:t xml:space="preserve"> Well-versed in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Agile (Scrum)</w:t>
      </w:r>
      <w:r w:rsidRPr="00481090">
        <w:rPr>
          <w:rFonts w:asciiTheme="minorHAnsi" w:hAnsiTheme="minorHAnsi" w:cstheme="minorHAnsi"/>
          <w:sz w:val="22"/>
          <w:szCs w:val="22"/>
        </w:rPr>
        <w:t xml:space="preserve"> with comprehensive experience in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Functional, Regression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 &amp;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Smoke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 testing.</w:t>
      </w:r>
    </w:p>
    <w:p w14:paraId="26C14092" w14:textId="21A94557" w:rsidR="00E86013" w:rsidRPr="00481090" w:rsidRDefault="00E86013" w:rsidP="00E86013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81090">
        <w:rPr>
          <w:rFonts w:asciiTheme="minorHAnsi" w:hAnsiTheme="minorHAnsi" w:cstheme="minorHAnsi"/>
          <w:sz w:val="22"/>
          <w:szCs w:val="22"/>
        </w:rPr>
        <w:t xml:space="preserve">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Multilingual Testing Experience:</w:t>
      </w:r>
      <w:r w:rsidRPr="00481090">
        <w:rPr>
          <w:rFonts w:asciiTheme="minorHAnsi" w:hAnsiTheme="minorHAnsi" w:cstheme="minorHAnsi"/>
          <w:sz w:val="22"/>
          <w:szCs w:val="22"/>
        </w:rPr>
        <w:t xml:space="preserve"> Validated IVR systems in both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English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 xml:space="preserve"> &amp; </w:t>
      </w:r>
      <w:r w:rsidRPr="00481090">
        <w:rPr>
          <w:rFonts w:asciiTheme="minorHAnsi" w:hAnsiTheme="minorHAnsi" w:cstheme="minorHAnsi"/>
          <w:b/>
          <w:bCs/>
          <w:sz w:val="22"/>
          <w:szCs w:val="22"/>
        </w:rPr>
        <w:t>Spanish</w:t>
      </w:r>
      <w:r w:rsidRPr="00481090">
        <w:rPr>
          <w:rFonts w:asciiTheme="minorHAnsi" w:hAnsiTheme="minorHAnsi" w:cstheme="minorHAnsi"/>
          <w:sz w:val="22"/>
          <w:szCs w:val="22"/>
        </w:rPr>
        <w:t xml:space="preserve"> ensuring accessibility and consistency across language variants.</w:t>
      </w:r>
    </w:p>
    <w:p w14:paraId="1A980A07" w14:textId="0E3BEF72" w:rsidR="00302481" w:rsidRPr="00655CF5" w:rsidRDefault="00E86013" w:rsidP="00DF63B1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="Palatino Linotype" w:eastAsia="Arial" w:hAnsi="Arial"/>
          <w:b/>
          <w:sz w:val="22"/>
          <w:szCs w:val="22"/>
        </w:rPr>
      </w:pPr>
      <w:r w:rsidRPr="00655CF5">
        <w:rPr>
          <w:rFonts w:asciiTheme="minorHAnsi" w:hAnsiTheme="minorHAnsi" w:cstheme="minorHAnsi"/>
          <w:b/>
          <w:bCs/>
          <w:sz w:val="22"/>
          <w:szCs w:val="22"/>
        </w:rPr>
        <w:t xml:space="preserve">Analytical &amp; Detail-Oriented: </w:t>
      </w:r>
      <w:r w:rsidRPr="00655CF5">
        <w:rPr>
          <w:rFonts w:asciiTheme="minorHAnsi" w:hAnsiTheme="minorHAnsi" w:cstheme="minorHAnsi"/>
          <w:sz w:val="22"/>
          <w:szCs w:val="22"/>
        </w:rPr>
        <w:t>Proven ability to identify test gaps, optimize test strategies, and collaborate with cross-functional teams to ensure high-quality deliverables.</w:t>
      </w:r>
    </w:p>
    <w:p w14:paraId="1D2CB745" w14:textId="77777777" w:rsidR="00655CF5" w:rsidRPr="00655CF5" w:rsidRDefault="00655CF5" w:rsidP="00655CF5">
      <w:pPr>
        <w:pStyle w:val="ListParagraph"/>
        <w:spacing w:after="160" w:line="276" w:lineRule="auto"/>
        <w:contextualSpacing/>
        <w:jc w:val="both"/>
        <w:rPr>
          <w:rFonts w:ascii="Palatino Linotype" w:eastAsia="Arial" w:hAnsi="Arial"/>
          <w:b/>
          <w:sz w:val="22"/>
          <w:szCs w:val="22"/>
        </w:rPr>
      </w:pPr>
    </w:p>
    <w:p w14:paraId="55C56610" w14:textId="0904FE2D" w:rsidR="00EA7B48" w:rsidRPr="00481090" w:rsidRDefault="00717E68">
      <w:pPr>
        <w:spacing w:after="160"/>
        <w:rPr>
          <w:rFonts w:asciiTheme="minorHAnsi" w:eastAsia="Arial" w:hAnsiTheme="minorHAnsi" w:cstheme="minorHAnsi"/>
          <w:b/>
          <w:sz w:val="22"/>
          <w:szCs w:val="22"/>
        </w:rPr>
      </w:pPr>
      <w:r w:rsidRPr="00481090">
        <w:rPr>
          <w:rFonts w:asciiTheme="minorHAnsi" w:eastAsia="Arial" w:hAnsiTheme="minorHAnsi" w:cstheme="minorHAnsi"/>
          <w:b/>
          <w:sz w:val="22"/>
          <w:szCs w:val="22"/>
        </w:rPr>
        <w:t>EDUCATION</w:t>
      </w:r>
      <w:r w:rsidR="00481090">
        <w:rPr>
          <w:rFonts w:asciiTheme="minorHAnsi" w:eastAsia="Arial" w:hAnsiTheme="minorHAnsi" w:cstheme="minorHAnsi"/>
          <w:b/>
          <w:sz w:val="22"/>
          <w:szCs w:val="22"/>
        </w:rPr>
        <w:t>:</w:t>
      </w:r>
    </w:p>
    <w:p w14:paraId="10E96482" w14:textId="00FD5A72" w:rsidR="00A23E66" w:rsidRDefault="00A23E66" w:rsidP="00A23E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MBA from </w:t>
      </w:r>
      <w:r w:rsidR="00655CF5">
        <w:rPr>
          <w:sz w:val="22"/>
          <w:szCs w:val="22"/>
        </w:rPr>
        <w:t>Audi Sankara</w:t>
      </w:r>
      <w:r>
        <w:rPr>
          <w:sz w:val="22"/>
          <w:szCs w:val="22"/>
        </w:rPr>
        <w:t xml:space="preserve"> Institute of Technology afflicted to JNTU-A with Academic Period of 2015-17(Having 78%)</w:t>
      </w:r>
    </w:p>
    <w:p w14:paraId="64C189E5" w14:textId="77777777" w:rsidR="00A23E66" w:rsidRDefault="00A23E66" w:rsidP="00A23E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B.COM from Srihari Degree Collage Kadapa afflicted to YV University with Academic Period of 2012-2015 (Having 67%)</w:t>
      </w:r>
    </w:p>
    <w:p w14:paraId="6FD3F8A5" w14:textId="77777777" w:rsidR="00A23E66" w:rsidRDefault="00A23E66" w:rsidP="00A23E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Intermediate From Board of Intermediate with Academic Period of 2009-12 (Having 52.5%)</w:t>
      </w:r>
    </w:p>
    <w:p w14:paraId="31F6C5B5" w14:textId="588E4DCA" w:rsidR="00EA7B48" w:rsidRDefault="00A23E66" w:rsidP="00A23E66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SSC from Board of Secondary Education with Academic period of 2008-2009 (Having 74%)</w:t>
      </w:r>
    </w:p>
    <w:p w14:paraId="664B2808" w14:textId="77777777" w:rsidR="00BB43FC" w:rsidRDefault="00BB43FC" w:rsidP="00BB43FC">
      <w:pPr>
        <w:spacing w:line="276" w:lineRule="auto"/>
        <w:ind w:left="900"/>
        <w:rPr>
          <w:sz w:val="22"/>
          <w:szCs w:val="22"/>
        </w:rPr>
      </w:pPr>
    </w:p>
    <w:p w14:paraId="39D64720" w14:textId="73F2EF25" w:rsidR="00EA7B48" w:rsidRPr="00481090" w:rsidRDefault="00717E68">
      <w:pPr>
        <w:spacing w:after="160"/>
        <w:rPr>
          <w:rFonts w:asciiTheme="minorHAnsi" w:eastAsia="Arial" w:hAnsiTheme="minorHAnsi" w:cstheme="minorHAnsi"/>
          <w:b/>
          <w:sz w:val="24"/>
          <w:szCs w:val="24"/>
        </w:rPr>
      </w:pPr>
      <w:r w:rsidRPr="00481090">
        <w:rPr>
          <w:rFonts w:asciiTheme="minorHAnsi" w:eastAsia="Arial" w:hAnsiTheme="minorHAnsi" w:cstheme="minorHAnsi"/>
          <w:b/>
          <w:sz w:val="24"/>
          <w:szCs w:val="24"/>
        </w:rPr>
        <w:t>SKILLS</w:t>
      </w:r>
      <w:r w:rsidR="00481090" w:rsidRPr="00481090">
        <w:rPr>
          <w:rFonts w:asciiTheme="minorHAnsi" w:eastAsia="Arial" w:hAnsiTheme="minorHAnsi" w:cstheme="minorHAnsi"/>
          <w:b/>
          <w:sz w:val="24"/>
          <w:szCs w:val="24"/>
        </w:rPr>
        <w:t>:</w:t>
      </w:r>
    </w:p>
    <w:p w14:paraId="2BDB4C3E" w14:textId="49452216" w:rsidR="00D926E4" w:rsidRPr="00AC280D" w:rsidRDefault="00D926E4" w:rsidP="00A23E66">
      <w:pPr>
        <w:tabs>
          <w:tab w:val="left" w:pos="3150"/>
        </w:tabs>
        <w:spacing w:after="160" w:line="276" w:lineRule="auto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AC280D">
        <w:rPr>
          <w:rFonts w:asciiTheme="minorHAnsi" w:hAnsiTheme="minorHAnsi" w:cstheme="minorHAnsi"/>
          <w:b/>
          <w:bCs/>
          <w:sz w:val="22"/>
          <w:szCs w:val="22"/>
        </w:rPr>
        <w:t xml:space="preserve">Amazon </w:t>
      </w:r>
      <w:proofErr w:type="gramStart"/>
      <w:r w:rsidRPr="00AC280D">
        <w:rPr>
          <w:rFonts w:asciiTheme="minorHAnsi" w:hAnsiTheme="minorHAnsi" w:cstheme="minorHAnsi"/>
          <w:b/>
          <w:bCs/>
          <w:sz w:val="22"/>
          <w:szCs w:val="22"/>
        </w:rPr>
        <w:t>Connect(</w:t>
      </w:r>
      <w:proofErr w:type="gramEnd"/>
      <w:r w:rsidRPr="00AC280D">
        <w:rPr>
          <w:rFonts w:asciiTheme="minorHAnsi" w:hAnsiTheme="minorHAnsi" w:cstheme="minorHAnsi"/>
          <w:b/>
          <w:bCs/>
          <w:sz w:val="22"/>
          <w:szCs w:val="22"/>
        </w:rPr>
        <w:t xml:space="preserve">AWS), </w:t>
      </w:r>
      <w:r w:rsidRPr="00AC280D">
        <w:rPr>
          <w:rFonts w:asciiTheme="minorHAnsi" w:hAnsiTheme="minorHAnsi" w:cstheme="minorHAnsi"/>
          <w:b/>
          <w:bCs/>
          <w:sz w:val="22"/>
          <w:szCs w:val="22"/>
        </w:rPr>
        <w:t>IVR Automation, Cyara Automation Tool, Genesys Pulse, Genesys Engage, Genesys Administrator Extension, Genesys WWE, Splunk, Rally</w:t>
      </w:r>
      <w:r w:rsidRPr="00AC280D">
        <w:rPr>
          <w:rFonts w:asciiTheme="minorHAnsi" w:hAnsiTheme="minorHAnsi" w:cstheme="minorHAnsi"/>
          <w:b/>
          <w:bCs/>
          <w:sz w:val="22"/>
          <w:szCs w:val="22"/>
        </w:rPr>
        <w:t>, Elastic Admin</w:t>
      </w:r>
    </w:p>
    <w:p w14:paraId="74C5CFB8" w14:textId="77777777" w:rsidR="00D926E4" w:rsidRDefault="00D926E4" w:rsidP="00A23E66">
      <w:pPr>
        <w:tabs>
          <w:tab w:val="left" w:pos="3150"/>
        </w:tabs>
        <w:spacing w:after="160" w:line="276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4C2F7BB7" w14:textId="0F24BB22" w:rsidR="00D926E4" w:rsidRPr="00481090" w:rsidRDefault="00D926E4" w:rsidP="00D926E4">
      <w:pPr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</w:pPr>
      <w:r w:rsidRPr="0048109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  <w:t>CERTIFICATIONS</w:t>
      </w:r>
      <w:r w:rsidR="00481090" w:rsidRPr="0048109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  <w:t>:</w:t>
      </w:r>
    </w:p>
    <w:p w14:paraId="54AA080D" w14:textId="77777777" w:rsidR="00D926E4" w:rsidRPr="003677A6" w:rsidRDefault="00D926E4" w:rsidP="00D926E4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pict w14:anchorId="7E6A3991">
          <v:rect id="_x0000_i1025" style="width:0;height:1.5pt" o:hralign="center" o:bullet="t" o:hrstd="t" o:hr="t" fillcolor="#a0a0a0" stroked="f"/>
        </w:pict>
      </w:r>
    </w:p>
    <w:p w14:paraId="1A03BC22" w14:textId="00A59A7E" w:rsidR="00D926E4" w:rsidRPr="00D926E4" w:rsidRDefault="00D926E4" w:rsidP="00D926E4">
      <w:pPr>
        <w:numPr>
          <w:ilvl w:val="0"/>
          <w:numId w:val="28"/>
        </w:numPr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>Cyara Certified Expert – Outbound Testing.                                                                                              July 2027</w:t>
      </w:r>
    </w:p>
    <w:p w14:paraId="1C551CED" w14:textId="47BA9EF9" w:rsidR="00D926E4" w:rsidRPr="00D926E4" w:rsidRDefault="00D926E4" w:rsidP="00D926E4">
      <w:pPr>
        <w:numPr>
          <w:ilvl w:val="0"/>
          <w:numId w:val="28"/>
        </w:numPr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>Cyara Certified Expert – CX Monitoring.                                                                                                     July 2027</w:t>
      </w:r>
    </w:p>
    <w:p w14:paraId="084368E6" w14:textId="6D70AA81" w:rsidR="00D926E4" w:rsidRPr="00D926E4" w:rsidRDefault="00D926E4" w:rsidP="00D926E4">
      <w:pPr>
        <w:numPr>
          <w:ilvl w:val="0"/>
          <w:numId w:val="28"/>
        </w:numPr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>Cyara Certified Expert – IVR Application Testing.                                                                                      July 2027</w:t>
      </w:r>
    </w:p>
    <w:p w14:paraId="1D1BE6E5" w14:textId="4E48EB02" w:rsidR="00D926E4" w:rsidRPr="00D926E4" w:rsidRDefault="00D926E4" w:rsidP="00D926E4">
      <w:pPr>
        <w:numPr>
          <w:ilvl w:val="0"/>
          <w:numId w:val="28"/>
        </w:numPr>
        <w:tabs>
          <w:tab w:val="num" w:pos="720"/>
        </w:tabs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>Cyara Certified Expert – Platform Essentials.                                                                                             July 2027</w:t>
      </w:r>
    </w:p>
    <w:p w14:paraId="5275A087" w14:textId="536C307E" w:rsidR="00D926E4" w:rsidRPr="00D926E4" w:rsidRDefault="00D926E4" w:rsidP="00D926E4">
      <w:pPr>
        <w:numPr>
          <w:ilvl w:val="0"/>
          <w:numId w:val="28"/>
        </w:numPr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 xml:space="preserve">Genesys Cloud CX -- Professional Certification                                                                                          July </w:t>
      </w:r>
      <w:r>
        <w:rPr>
          <w:rFonts w:asciiTheme="minorHAnsi" w:hAnsiTheme="minorHAnsi" w:cstheme="minorHAnsi"/>
        </w:rPr>
        <w:t>2</w:t>
      </w:r>
      <w:r w:rsidRPr="00D926E4">
        <w:rPr>
          <w:rFonts w:asciiTheme="minorHAnsi" w:hAnsiTheme="minorHAnsi" w:cstheme="minorHAnsi"/>
        </w:rPr>
        <w:t>02</w:t>
      </w:r>
      <w:r>
        <w:rPr>
          <w:rFonts w:asciiTheme="minorHAnsi" w:hAnsiTheme="minorHAnsi" w:cstheme="minorHAnsi"/>
        </w:rPr>
        <w:t>7</w:t>
      </w:r>
    </w:p>
    <w:p w14:paraId="059C43DF" w14:textId="0FB79870" w:rsidR="00D926E4" w:rsidRPr="00D926E4" w:rsidRDefault="00D926E4" w:rsidP="00D926E4">
      <w:pPr>
        <w:numPr>
          <w:ilvl w:val="0"/>
          <w:numId w:val="28"/>
        </w:numPr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 xml:space="preserve">Cyara Certified Expert – Virtual Agent Testing                                                                                           July </w:t>
      </w:r>
      <w:r>
        <w:rPr>
          <w:rFonts w:asciiTheme="minorHAnsi" w:hAnsiTheme="minorHAnsi" w:cstheme="minorHAnsi"/>
        </w:rPr>
        <w:t>2</w:t>
      </w:r>
      <w:r w:rsidRPr="00D926E4">
        <w:rPr>
          <w:rFonts w:asciiTheme="minorHAnsi" w:hAnsiTheme="minorHAnsi" w:cstheme="minorHAnsi"/>
        </w:rPr>
        <w:t>02</w:t>
      </w:r>
      <w:r>
        <w:rPr>
          <w:rFonts w:asciiTheme="minorHAnsi" w:hAnsiTheme="minorHAnsi" w:cstheme="minorHAnsi"/>
        </w:rPr>
        <w:t>7</w:t>
      </w:r>
    </w:p>
    <w:p w14:paraId="56E479E8" w14:textId="3DAD4333" w:rsidR="00D926E4" w:rsidRDefault="00D926E4" w:rsidP="00D926E4">
      <w:pPr>
        <w:numPr>
          <w:ilvl w:val="0"/>
          <w:numId w:val="28"/>
        </w:numPr>
        <w:spacing w:line="259" w:lineRule="auto"/>
        <w:rPr>
          <w:rFonts w:asciiTheme="minorHAnsi" w:hAnsiTheme="minorHAnsi" w:cstheme="minorHAnsi"/>
        </w:rPr>
      </w:pPr>
      <w:r w:rsidRPr="00D926E4">
        <w:rPr>
          <w:rFonts w:asciiTheme="minorHAnsi" w:hAnsiTheme="minorHAnsi" w:cstheme="minorHAnsi"/>
        </w:rPr>
        <w:t>Cyara Certified Expert – IVR Performance Testing                                                                                    July 202</w:t>
      </w:r>
      <w:r>
        <w:rPr>
          <w:rFonts w:asciiTheme="minorHAnsi" w:hAnsiTheme="minorHAnsi" w:cstheme="minorHAnsi"/>
        </w:rPr>
        <w:t>7</w:t>
      </w:r>
    </w:p>
    <w:p w14:paraId="677D61EE" w14:textId="77777777" w:rsidR="00655CF5" w:rsidRPr="00655CF5" w:rsidRDefault="00655CF5" w:rsidP="00655CF5">
      <w:pPr>
        <w:pStyle w:val="ListParagraph"/>
        <w:numPr>
          <w:ilvl w:val="0"/>
          <w:numId w:val="28"/>
        </w:numPr>
        <w:shd w:val="clear" w:color="auto" w:fill="FFFFFF"/>
        <w:textAlignment w:val="baseline"/>
        <w:outlineLvl w:val="0"/>
        <w:rPr>
          <w:rFonts w:asciiTheme="minorHAnsi" w:eastAsia="Times New Roman" w:hAnsiTheme="minorHAnsi" w:cstheme="minorHAnsi"/>
          <w:color w:val="2E2E2E"/>
          <w:kern w:val="36"/>
          <w:lang w:val="en-IN" w:eastAsia="en-IN"/>
        </w:rPr>
      </w:pPr>
      <w:r w:rsidRPr="00655CF5">
        <w:rPr>
          <w:rFonts w:asciiTheme="minorHAnsi" w:eastAsia="Times New Roman" w:hAnsiTheme="minorHAnsi" w:cstheme="minorHAnsi"/>
          <w:color w:val="2E2E2E"/>
          <w:kern w:val="36"/>
          <w:lang w:val="en-IN" w:eastAsia="en-IN"/>
        </w:rPr>
        <w:t>Amazon Connect Communications Specialist</w:t>
      </w:r>
    </w:p>
    <w:p w14:paraId="586C7BC5" w14:textId="77777777" w:rsidR="00655CF5" w:rsidRDefault="00655CF5" w:rsidP="00655CF5">
      <w:pPr>
        <w:spacing w:line="259" w:lineRule="auto"/>
        <w:ind w:left="460"/>
        <w:rPr>
          <w:rFonts w:asciiTheme="minorHAnsi" w:hAnsiTheme="minorHAnsi" w:cstheme="minorHAnsi"/>
        </w:rPr>
      </w:pPr>
    </w:p>
    <w:p w14:paraId="5BFAB315" w14:textId="77777777" w:rsidR="002E581D" w:rsidRDefault="002E581D" w:rsidP="002E581D">
      <w:pPr>
        <w:spacing w:line="259" w:lineRule="auto"/>
        <w:rPr>
          <w:rFonts w:asciiTheme="minorHAnsi" w:hAnsiTheme="minorHAnsi" w:cstheme="minorHAnsi"/>
        </w:rPr>
      </w:pPr>
    </w:p>
    <w:p w14:paraId="2D3B2523" w14:textId="77777777" w:rsidR="002E581D" w:rsidRDefault="002E581D" w:rsidP="002E581D">
      <w:pPr>
        <w:spacing w:line="259" w:lineRule="auto"/>
        <w:rPr>
          <w:rFonts w:asciiTheme="minorHAnsi" w:hAnsiTheme="minorHAnsi" w:cstheme="minorHAnsi"/>
        </w:rPr>
      </w:pPr>
    </w:p>
    <w:p w14:paraId="7F644488" w14:textId="39B45480" w:rsidR="002E581D" w:rsidRPr="00481090" w:rsidRDefault="002E581D" w:rsidP="002E581D">
      <w:pPr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</w:pPr>
      <w:r w:rsidRPr="0048109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  <w:t>PROJECTS</w:t>
      </w:r>
      <w:r w:rsidR="00481090" w:rsidRPr="0048109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GB"/>
        </w:rPr>
        <w:t>:</w:t>
      </w:r>
    </w:p>
    <w:p w14:paraId="44A60CC4" w14:textId="77777777" w:rsidR="002E581D" w:rsidRPr="002734C6" w:rsidRDefault="002E581D" w:rsidP="002E581D">
      <w:pPr>
        <w:jc w:val="both"/>
        <w:rPr>
          <w:rFonts w:ascii="Times New Roman" w:eastAsia="Arial" w:hAnsi="Times New Roman"/>
          <w:b/>
          <w:color w:val="121416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</w:rPr>
        <w:pict w14:anchorId="3EBD4DF3">
          <v:rect id="_x0000_i1027" style="width:0;height:1.5pt" o:hralign="center" o:hrstd="t" o:hr="t" fillcolor="#a0a0a0" stroked="f"/>
        </w:pict>
      </w:r>
    </w:p>
    <w:p w14:paraId="3144A2AE" w14:textId="06AC9406" w:rsidR="002E581D" w:rsidRPr="002E581D" w:rsidRDefault="002E581D" w:rsidP="002E581D">
      <w:pP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</w:pPr>
      <w:r w:rsidRPr="002E581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 xml:space="preserve">Project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>1</w:t>
      </w:r>
      <w:r w:rsidR="00655CF5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>:</w:t>
      </w:r>
      <w:r w:rsidR="00655CF5" w:rsidRPr="00655CF5">
        <w:rPr>
          <w:rFonts w:asciiTheme="minorHAnsi" w:eastAsia="Arial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655CF5">
        <w:rPr>
          <w:rFonts w:asciiTheme="minorHAnsi" w:eastAsia="Arial" w:hAnsiTheme="minorHAnsi" w:cstheme="minorHAnsi"/>
          <w:bCs/>
          <w:color w:val="000000" w:themeColor="text1"/>
          <w:sz w:val="22"/>
          <w:szCs w:val="22"/>
        </w:rPr>
        <w:t>Wells Fargo</w:t>
      </w:r>
      <w:r w:rsidR="00655CF5">
        <w:rPr>
          <w:rFonts w:asciiTheme="minorHAnsi" w:eastAsia="Arial" w:hAnsiTheme="minorHAnsi" w:cstheme="minorHAnsi"/>
          <w:bCs/>
          <w:color w:val="000000" w:themeColor="text1"/>
          <w:sz w:val="22"/>
          <w:szCs w:val="22"/>
        </w:rPr>
        <w:t xml:space="preserve"> Ind PVT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0"/>
        <w:gridCol w:w="4446"/>
      </w:tblGrid>
      <w:tr w:rsidR="002E581D" w:rsidRPr="002E581D" w14:paraId="1546C1B9" w14:textId="77777777" w:rsidTr="008E5D8D">
        <w:tc>
          <w:tcPr>
            <w:tcW w:w="5381" w:type="dxa"/>
          </w:tcPr>
          <w:p w14:paraId="3121C122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Client</w:t>
            </w:r>
          </w:p>
        </w:tc>
        <w:tc>
          <w:tcPr>
            <w:tcW w:w="5381" w:type="dxa"/>
          </w:tcPr>
          <w:p w14:paraId="76FAF99C" w14:textId="2D423050" w:rsidR="002E581D" w:rsidRPr="002E581D" w:rsidRDefault="002E581D" w:rsidP="008E5D8D">
            <w:pPr>
              <w:tabs>
                <w:tab w:val="left" w:pos="950"/>
              </w:tabs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Wells Fargo Internal Projects</w:t>
            </w:r>
          </w:p>
        </w:tc>
      </w:tr>
      <w:tr w:rsidR="002E581D" w:rsidRPr="002E581D" w14:paraId="44A2F636" w14:textId="77777777" w:rsidTr="008E5D8D">
        <w:tc>
          <w:tcPr>
            <w:tcW w:w="5381" w:type="dxa"/>
          </w:tcPr>
          <w:p w14:paraId="568286FC" w14:textId="77777777" w:rsidR="002E581D" w:rsidRPr="002E581D" w:rsidRDefault="002E581D" w:rsidP="008E5D8D">
            <w:pPr>
              <w:tabs>
                <w:tab w:val="left" w:pos="18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Industry</w:t>
            </w:r>
          </w:p>
        </w:tc>
        <w:tc>
          <w:tcPr>
            <w:tcW w:w="5381" w:type="dxa"/>
          </w:tcPr>
          <w:p w14:paraId="688154E6" w14:textId="7D9A213E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Banking</w:t>
            </w:r>
          </w:p>
        </w:tc>
      </w:tr>
      <w:tr w:rsidR="002E581D" w:rsidRPr="002E581D" w14:paraId="26E28763" w14:textId="77777777" w:rsidTr="008E5D8D">
        <w:tc>
          <w:tcPr>
            <w:tcW w:w="5381" w:type="dxa"/>
          </w:tcPr>
          <w:p w14:paraId="3ACC5CB8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Technologies Used</w:t>
            </w:r>
          </w:p>
        </w:tc>
        <w:tc>
          <w:tcPr>
            <w:tcW w:w="5381" w:type="dxa"/>
          </w:tcPr>
          <w:p w14:paraId="4D0DD649" w14:textId="0C63FC4D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IVR &amp; Routing Manual Testing</w:t>
            </w:r>
          </w:p>
        </w:tc>
      </w:tr>
      <w:tr w:rsidR="002E581D" w:rsidRPr="002E581D" w14:paraId="1C15B2C3" w14:textId="77777777" w:rsidTr="008E5D8D">
        <w:tc>
          <w:tcPr>
            <w:tcW w:w="5381" w:type="dxa"/>
          </w:tcPr>
          <w:p w14:paraId="5B70A4C6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Duration</w:t>
            </w:r>
          </w:p>
        </w:tc>
        <w:tc>
          <w:tcPr>
            <w:tcW w:w="5381" w:type="dxa"/>
          </w:tcPr>
          <w:p w14:paraId="0B6E2888" w14:textId="15526C8B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</w:rPr>
              <w:t>4</w:t>
            </w:r>
            <w:r w:rsidRPr="00AB5FBD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June 2018 to 4</w:t>
            </w:r>
            <w:r w:rsidRPr="00AB5FBD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March 2022</w:t>
            </w:r>
          </w:p>
        </w:tc>
      </w:tr>
      <w:tr w:rsidR="002E581D" w:rsidRPr="002E581D" w14:paraId="6E7B5738" w14:textId="77777777" w:rsidTr="008E5D8D">
        <w:tc>
          <w:tcPr>
            <w:tcW w:w="5381" w:type="dxa"/>
          </w:tcPr>
          <w:p w14:paraId="0777B604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Project Specific Skills</w:t>
            </w:r>
          </w:p>
        </w:tc>
        <w:tc>
          <w:tcPr>
            <w:tcW w:w="5381" w:type="dxa"/>
          </w:tcPr>
          <w:p w14:paraId="168E5C65" w14:textId="601E8C13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 xml:space="preserve">Genesys </w:t>
            </w: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Engage</w:t>
            </w: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, IVR Testing, Agent Routing, Rally</w:t>
            </w: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, Routing</w:t>
            </w:r>
          </w:p>
        </w:tc>
      </w:tr>
      <w:tr w:rsidR="002E581D" w:rsidRPr="002E581D" w14:paraId="767F0749" w14:textId="77777777" w:rsidTr="008E5D8D">
        <w:tc>
          <w:tcPr>
            <w:tcW w:w="5381" w:type="dxa"/>
          </w:tcPr>
          <w:p w14:paraId="0CCDF8F5" w14:textId="77777777" w:rsidR="002E581D" w:rsidRPr="002E581D" w:rsidRDefault="002E581D" w:rsidP="008E5D8D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Role</w:t>
            </w:r>
          </w:p>
        </w:tc>
        <w:tc>
          <w:tcPr>
            <w:tcW w:w="5381" w:type="dxa"/>
          </w:tcPr>
          <w:p w14:paraId="54D47AFC" w14:textId="7777777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Tester</w:t>
            </w:r>
          </w:p>
        </w:tc>
      </w:tr>
    </w:tbl>
    <w:p w14:paraId="2ECB0CF8" w14:textId="77777777" w:rsidR="002E581D" w:rsidRDefault="002E581D" w:rsidP="002E581D">
      <w:pPr>
        <w:spacing w:line="259" w:lineRule="auto"/>
        <w:rPr>
          <w:rFonts w:asciiTheme="minorHAnsi" w:hAnsiTheme="minorHAnsi" w:cstheme="minorHAnsi"/>
        </w:rPr>
      </w:pPr>
    </w:p>
    <w:p w14:paraId="2F6DFF6A" w14:textId="62EFF598" w:rsidR="002E581D" w:rsidRPr="00655CF5" w:rsidRDefault="002E581D" w:rsidP="002E581D">
      <w:pPr>
        <w:rPr>
          <w:rFonts w:asciiTheme="minorHAnsi" w:hAnsiTheme="minorHAnsi" w:cstheme="minorHAnsi"/>
        </w:rPr>
      </w:pPr>
      <w:r w:rsidRPr="002E581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 xml:space="preserve">Project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>2</w:t>
      </w:r>
      <w:r w:rsidR="00655CF5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 xml:space="preserve">: </w:t>
      </w:r>
      <w:proofErr w:type="spellStart"/>
      <w:r w:rsidR="00655CF5" w:rsidRPr="00655CF5">
        <w:rPr>
          <w:rFonts w:ascii="Times New Roman" w:eastAsia="Times New Roman" w:hAnsi="Times New Roman"/>
          <w:color w:val="000000" w:themeColor="text1"/>
          <w:sz w:val="24"/>
          <w:szCs w:val="24"/>
          <w:lang w:val="en-GB"/>
        </w:rPr>
        <w:t>Servion</w:t>
      </w:r>
      <w:proofErr w:type="spellEnd"/>
      <w:r w:rsidR="00655CF5" w:rsidRPr="00655CF5">
        <w:rPr>
          <w:rFonts w:ascii="Times New Roman" w:eastAsia="Times New Roman" w:hAnsi="Times New Roman"/>
          <w:color w:val="000000" w:themeColor="text1"/>
          <w:sz w:val="24"/>
          <w:szCs w:val="24"/>
          <w:lang w:val="en-GB"/>
        </w:rPr>
        <w:t xml:space="preserve"> Global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4498"/>
      </w:tblGrid>
      <w:tr w:rsidR="002E581D" w:rsidRPr="002E581D" w14:paraId="025A6FCA" w14:textId="77777777" w:rsidTr="008E5D8D">
        <w:tc>
          <w:tcPr>
            <w:tcW w:w="5381" w:type="dxa"/>
          </w:tcPr>
          <w:p w14:paraId="052F1214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Client</w:t>
            </w:r>
          </w:p>
        </w:tc>
        <w:tc>
          <w:tcPr>
            <w:tcW w:w="5381" w:type="dxa"/>
          </w:tcPr>
          <w:p w14:paraId="79D52E34" w14:textId="25DDA4F1" w:rsidR="002E581D" w:rsidRPr="002E581D" w:rsidRDefault="00655CF5" w:rsidP="008E5D8D">
            <w:pPr>
              <w:tabs>
                <w:tab w:val="left" w:pos="950"/>
              </w:tabs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655CF5">
              <w:rPr>
                <w:rFonts w:ascii="Arial" w:hAnsi="Arial" w:cs="Arial"/>
                <w:bCs/>
              </w:rPr>
              <w:t>Costco</w:t>
            </w:r>
          </w:p>
        </w:tc>
      </w:tr>
      <w:tr w:rsidR="002E581D" w:rsidRPr="002E581D" w14:paraId="23B8393C" w14:textId="77777777" w:rsidTr="008E5D8D">
        <w:tc>
          <w:tcPr>
            <w:tcW w:w="5381" w:type="dxa"/>
          </w:tcPr>
          <w:p w14:paraId="627F4543" w14:textId="77777777" w:rsidR="002E581D" w:rsidRPr="002E581D" w:rsidRDefault="002E581D" w:rsidP="008E5D8D">
            <w:pPr>
              <w:tabs>
                <w:tab w:val="left" w:pos="18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Industry</w:t>
            </w:r>
          </w:p>
        </w:tc>
        <w:tc>
          <w:tcPr>
            <w:tcW w:w="5381" w:type="dxa"/>
          </w:tcPr>
          <w:p w14:paraId="479113FA" w14:textId="5F999901" w:rsidR="002E581D" w:rsidRPr="002E581D" w:rsidRDefault="00AC280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 xml:space="preserve">E commerce </w:t>
            </w:r>
            <w:r w:rsidRPr="00655CF5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(</w:t>
            </w:r>
            <w:r w:rsidRPr="00655CF5">
              <w:rPr>
                <w:rFonts w:ascii="Arial" w:hAnsi="Arial" w:cs="Arial"/>
                <w:bCs/>
              </w:rPr>
              <w:t>Costco</w:t>
            </w:r>
            <w:r w:rsidRPr="00655CF5">
              <w:rPr>
                <w:rFonts w:ascii="Arial" w:hAnsi="Arial" w:cs="Arial"/>
                <w:bCs/>
              </w:rPr>
              <w:t>)</w:t>
            </w:r>
          </w:p>
        </w:tc>
      </w:tr>
      <w:tr w:rsidR="002E581D" w:rsidRPr="002E581D" w14:paraId="05CFEE50" w14:textId="77777777" w:rsidTr="008E5D8D">
        <w:tc>
          <w:tcPr>
            <w:tcW w:w="5381" w:type="dxa"/>
          </w:tcPr>
          <w:p w14:paraId="6D787D59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Technologies Used</w:t>
            </w:r>
          </w:p>
        </w:tc>
        <w:tc>
          <w:tcPr>
            <w:tcW w:w="5381" w:type="dxa"/>
          </w:tcPr>
          <w:p w14:paraId="426DB545" w14:textId="62113865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Genesys Engage, WWE, Genesys Administrator Extension, Splunk</w:t>
            </w:r>
            <w:r w:rsidR="00AC280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, Cyara</w:t>
            </w:r>
          </w:p>
        </w:tc>
      </w:tr>
      <w:tr w:rsidR="002E581D" w:rsidRPr="002E581D" w14:paraId="0C232B67" w14:textId="77777777" w:rsidTr="008E5D8D">
        <w:tc>
          <w:tcPr>
            <w:tcW w:w="5381" w:type="dxa"/>
          </w:tcPr>
          <w:p w14:paraId="14F6292A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Duration</w:t>
            </w:r>
          </w:p>
        </w:tc>
        <w:tc>
          <w:tcPr>
            <w:tcW w:w="5381" w:type="dxa"/>
          </w:tcPr>
          <w:p w14:paraId="4295E947" w14:textId="567D7EE6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</w:rPr>
              <w:t>7</w:t>
            </w:r>
            <w:r w:rsidRPr="0029116B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March 2022</w:t>
            </w:r>
            <w:r w:rsidRPr="00D61A2A">
              <w:rPr>
                <w:sz w:val="22"/>
                <w:szCs w:val="22"/>
              </w:rPr>
              <w:t xml:space="preserve"> to </w:t>
            </w:r>
            <w:r>
              <w:rPr>
                <w:sz w:val="22"/>
                <w:szCs w:val="22"/>
              </w:rPr>
              <w:t>18</w:t>
            </w:r>
            <w:r w:rsidRPr="00811813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April 2023</w:t>
            </w:r>
          </w:p>
        </w:tc>
      </w:tr>
      <w:tr w:rsidR="002E581D" w:rsidRPr="002E581D" w14:paraId="2B52207D" w14:textId="77777777" w:rsidTr="008E5D8D">
        <w:tc>
          <w:tcPr>
            <w:tcW w:w="5381" w:type="dxa"/>
          </w:tcPr>
          <w:p w14:paraId="3C44C365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Project Specific Skills</w:t>
            </w:r>
          </w:p>
        </w:tc>
        <w:tc>
          <w:tcPr>
            <w:tcW w:w="5381" w:type="dxa"/>
          </w:tcPr>
          <w:p w14:paraId="3508BD47" w14:textId="7DD6E46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 xml:space="preserve">Genesys </w:t>
            </w: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Engage</w:t>
            </w: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, Cyara Automation, IVR Testing, Agent Routing, Rally</w:t>
            </w:r>
          </w:p>
        </w:tc>
      </w:tr>
      <w:tr w:rsidR="002E581D" w:rsidRPr="002E581D" w14:paraId="3E0ADC23" w14:textId="77777777" w:rsidTr="008E5D8D">
        <w:tc>
          <w:tcPr>
            <w:tcW w:w="5381" w:type="dxa"/>
          </w:tcPr>
          <w:p w14:paraId="08B53122" w14:textId="77777777" w:rsidR="002E581D" w:rsidRPr="002E581D" w:rsidRDefault="002E581D" w:rsidP="008E5D8D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Role</w:t>
            </w:r>
          </w:p>
        </w:tc>
        <w:tc>
          <w:tcPr>
            <w:tcW w:w="5381" w:type="dxa"/>
          </w:tcPr>
          <w:p w14:paraId="2A2A9109" w14:textId="7777777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Tester</w:t>
            </w:r>
          </w:p>
        </w:tc>
      </w:tr>
    </w:tbl>
    <w:p w14:paraId="511A9E13" w14:textId="77777777" w:rsidR="002E581D" w:rsidRPr="00D926E4" w:rsidRDefault="002E581D" w:rsidP="002E581D">
      <w:pPr>
        <w:spacing w:line="259" w:lineRule="auto"/>
        <w:rPr>
          <w:rFonts w:asciiTheme="minorHAnsi" w:hAnsiTheme="minorHAnsi" w:cstheme="minorHAnsi"/>
        </w:rPr>
      </w:pPr>
    </w:p>
    <w:p w14:paraId="4A893AC8" w14:textId="18A6B466" w:rsidR="002E581D" w:rsidRPr="00655CF5" w:rsidRDefault="002E581D" w:rsidP="002E581D">
      <w:pPr>
        <w:rPr>
          <w:rFonts w:asciiTheme="minorHAnsi" w:hAnsiTheme="minorHAnsi" w:cstheme="minorHAnsi"/>
        </w:rPr>
      </w:pPr>
      <w:r w:rsidRPr="002E581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 xml:space="preserve">Project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>3</w:t>
      </w:r>
      <w:r w:rsidR="00655CF5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GB"/>
        </w:rPr>
        <w:t xml:space="preserve">: </w:t>
      </w:r>
      <w:r w:rsidR="00655CF5" w:rsidRPr="00655CF5">
        <w:rPr>
          <w:rFonts w:ascii="Times New Roman" w:eastAsia="Times New Roman" w:hAnsi="Times New Roman"/>
          <w:color w:val="000000" w:themeColor="text1"/>
          <w:sz w:val="24"/>
          <w:szCs w:val="24"/>
          <w:lang w:val="en-GB"/>
        </w:rPr>
        <w:t>Cognizant Technology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4498"/>
      </w:tblGrid>
      <w:tr w:rsidR="002E581D" w:rsidRPr="002E581D" w14:paraId="2BA3FE85" w14:textId="77777777" w:rsidTr="008E5D8D">
        <w:tc>
          <w:tcPr>
            <w:tcW w:w="5381" w:type="dxa"/>
          </w:tcPr>
          <w:p w14:paraId="0DA0F44F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Client</w:t>
            </w:r>
          </w:p>
        </w:tc>
        <w:tc>
          <w:tcPr>
            <w:tcW w:w="5381" w:type="dxa"/>
          </w:tcPr>
          <w:p w14:paraId="72C93285" w14:textId="262A26F0" w:rsidR="002E581D" w:rsidRPr="002E581D" w:rsidRDefault="00655CF5" w:rsidP="008E5D8D">
            <w:pPr>
              <w:tabs>
                <w:tab w:val="left" w:pos="950"/>
              </w:tabs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U</w:t>
            </w:r>
            <w:r w:rsidR="002E581D"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nited Health Care Group</w:t>
            </w:r>
          </w:p>
        </w:tc>
      </w:tr>
      <w:tr w:rsidR="002E581D" w:rsidRPr="002E581D" w14:paraId="5CB7E7D6" w14:textId="77777777" w:rsidTr="008E5D8D">
        <w:tc>
          <w:tcPr>
            <w:tcW w:w="5381" w:type="dxa"/>
          </w:tcPr>
          <w:p w14:paraId="4D6804DD" w14:textId="77777777" w:rsidR="002E581D" w:rsidRPr="002E581D" w:rsidRDefault="002E581D" w:rsidP="008E5D8D">
            <w:pPr>
              <w:tabs>
                <w:tab w:val="left" w:pos="18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Industry</w:t>
            </w:r>
          </w:p>
        </w:tc>
        <w:tc>
          <w:tcPr>
            <w:tcW w:w="5381" w:type="dxa"/>
          </w:tcPr>
          <w:p w14:paraId="2A8F763E" w14:textId="7777777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Health Care</w:t>
            </w:r>
          </w:p>
        </w:tc>
      </w:tr>
      <w:tr w:rsidR="002E581D" w:rsidRPr="002E581D" w14:paraId="26BE07A4" w14:textId="77777777" w:rsidTr="008E5D8D">
        <w:tc>
          <w:tcPr>
            <w:tcW w:w="5381" w:type="dxa"/>
          </w:tcPr>
          <w:p w14:paraId="1645E93E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Technologies Used</w:t>
            </w:r>
          </w:p>
        </w:tc>
        <w:tc>
          <w:tcPr>
            <w:tcW w:w="5381" w:type="dxa"/>
          </w:tcPr>
          <w:p w14:paraId="1311A39A" w14:textId="7777777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Amazon Connect, Genesys Engage, Cyara, WWE, Pulse, EEMAN Provisioning Tool, Genesys Administrator Extension, Splunk</w:t>
            </w:r>
          </w:p>
        </w:tc>
      </w:tr>
      <w:tr w:rsidR="002E581D" w:rsidRPr="002E581D" w14:paraId="5F561CA6" w14:textId="77777777" w:rsidTr="008E5D8D">
        <w:tc>
          <w:tcPr>
            <w:tcW w:w="5381" w:type="dxa"/>
          </w:tcPr>
          <w:p w14:paraId="6337D6FF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Duration</w:t>
            </w:r>
          </w:p>
        </w:tc>
        <w:tc>
          <w:tcPr>
            <w:tcW w:w="5381" w:type="dxa"/>
          </w:tcPr>
          <w:p w14:paraId="703FEC38" w14:textId="270BEC5D" w:rsidR="002E581D" w:rsidRPr="002E581D" w:rsidRDefault="00AC280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</w:rPr>
              <w:t>4</w:t>
            </w:r>
            <w:r w:rsidRPr="00F01AC0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July </w:t>
            </w:r>
            <w:r>
              <w:rPr>
                <w:sz w:val="22"/>
                <w:szCs w:val="22"/>
              </w:rPr>
              <w:t xml:space="preserve">2023 to </w:t>
            </w:r>
            <w:proofErr w:type="gram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ill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</w:tc>
      </w:tr>
      <w:tr w:rsidR="002E581D" w:rsidRPr="002E581D" w14:paraId="22735DAF" w14:textId="77777777" w:rsidTr="008E5D8D">
        <w:tc>
          <w:tcPr>
            <w:tcW w:w="5381" w:type="dxa"/>
          </w:tcPr>
          <w:p w14:paraId="0595F356" w14:textId="77777777" w:rsidR="002E581D" w:rsidRPr="002E581D" w:rsidRDefault="002E581D" w:rsidP="008E5D8D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lastRenderedPageBreak/>
              <w:t>Project Specific Skills</w:t>
            </w:r>
          </w:p>
        </w:tc>
        <w:tc>
          <w:tcPr>
            <w:tcW w:w="5381" w:type="dxa"/>
          </w:tcPr>
          <w:p w14:paraId="64A4D45A" w14:textId="7777777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 xml:space="preserve">Genesys </w:t>
            </w: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Engage</w:t>
            </w: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, Cyara Automation, IVR Testing, Agent Routing, Rally</w:t>
            </w:r>
            <w:r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</w:rPr>
              <w:t>, AWS, Elastic Admin</w:t>
            </w:r>
          </w:p>
        </w:tc>
      </w:tr>
      <w:tr w:rsidR="002E581D" w:rsidRPr="002E581D" w14:paraId="369930CB" w14:textId="77777777" w:rsidTr="008E5D8D">
        <w:tc>
          <w:tcPr>
            <w:tcW w:w="5381" w:type="dxa"/>
          </w:tcPr>
          <w:p w14:paraId="3EDDC603" w14:textId="77777777" w:rsidR="002E581D" w:rsidRPr="002E581D" w:rsidRDefault="002E581D" w:rsidP="008E5D8D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</w:pPr>
            <w:r w:rsidRPr="002E58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Role</w:t>
            </w:r>
          </w:p>
        </w:tc>
        <w:tc>
          <w:tcPr>
            <w:tcW w:w="5381" w:type="dxa"/>
          </w:tcPr>
          <w:p w14:paraId="5D0226D9" w14:textId="77777777" w:rsidR="002E581D" w:rsidRPr="002E581D" w:rsidRDefault="002E581D" w:rsidP="008E5D8D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002E581D">
              <w:rPr>
                <w:rFonts w:asciiTheme="minorHAnsi" w:eastAsia="Arial" w:hAnsiTheme="minorHAnsi" w:cstheme="minorHAnsi"/>
                <w:bCs/>
                <w:color w:val="000000" w:themeColor="text1"/>
                <w:sz w:val="22"/>
                <w:szCs w:val="22"/>
                <w:highlight w:val="white"/>
              </w:rPr>
              <w:t>Tester</w:t>
            </w:r>
          </w:p>
        </w:tc>
      </w:tr>
    </w:tbl>
    <w:p w14:paraId="251A5637" w14:textId="77777777" w:rsidR="00D926E4" w:rsidRPr="00D926E4" w:rsidRDefault="00D926E4" w:rsidP="00A23E66">
      <w:pPr>
        <w:tabs>
          <w:tab w:val="left" w:pos="3150"/>
        </w:tabs>
        <w:spacing w:after="160" w:line="276" w:lineRule="auto"/>
        <w:contextualSpacing/>
        <w:rPr>
          <w:rFonts w:asciiTheme="minorHAnsi" w:eastAsia="Arial" w:hAnsiTheme="minorHAnsi" w:cstheme="minorHAnsi"/>
          <w:b/>
          <w:sz w:val="22"/>
          <w:szCs w:val="22"/>
        </w:rPr>
      </w:pPr>
    </w:p>
    <w:p w14:paraId="4250496B" w14:textId="77777777" w:rsidR="00D926E4" w:rsidRDefault="00D926E4" w:rsidP="00A23E66">
      <w:pPr>
        <w:tabs>
          <w:tab w:val="left" w:pos="3150"/>
        </w:tabs>
        <w:spacing w:after="160" w:line="276" w:lineRule="auto"/>
        <w:contextualSpacing/>
        <w:rPr>
          <w:rFonts w:ascii="Palatino Linotype" w:eastAsia="Arial" w:hAnsi="Arial"/>
          <w:b/>
          <w:sz w:val="22"/>
          <w:szCs w:val="22"/>
        </w:rPr>
      </w:pPr>
    </w:p>
    <w:p w14:paraId="2474D579" w14:textId="77777777" w:rsidR="004722C1" w:rsidRPr="004722C1" w:rsidRDefault="004722C1" w:rsidP="004722C1">
      <w:pPr>
        <w:pStyle w:val="ListParagraph"/>
        <w:spacing w:after="160"/>
        <w:ind w:left="900"/>
        <w:contextualSpacing/>
        <w:rPr>
          <w:rFonts w:ascii="Arial" w:hAnsi="Arial" w:cs="Arial"/>
          <w:b/>
          <w:bCs/>
        </w:rPr>
      </w:pPr>
    </w:p>
    <w:p w14:paraId="1CE19B97" w14:textId="77777777" w:rsidR="00AC280D" w:rsidRDefault="00AC280D" w:rsidP="00AC280D">
      <w:pPr>
        <w:jc w:val="both"/>
        <w:rPr>
          <w:rFonts w:ascii="Times New Roman" w:hAnsi="Times New Roman"/>
          <w:sz w:val="24"/>
          <w:szCs w:val="24"/>
        </w:rPr>
      </w:pPr>
      <w:r w:rsidRPr="003677A6">
        <w:rPr>
          <w:rFonts w:ascii="Times New Roman" w:hAnsi="Times New Roman"/>
          <w:b/>
          <w:bCs/>
          <w:sz w:val="24"/>
          <w:szCs w:val="24"/>
        </w:rPr>
        <w:t>Roles &amp; Responsibilities:</w:t>
      </w:r>
      <w:r w:rsidRPr="003677A6">
        <w:rPr>
          <w:rFonts w:ascii="Times New Roman" w:hAnsi="Times New Roman"/>
          <w:sz w:val="24"/>
          <w:szCs w:val="24"/>
        </w:rPr>
        <w:t xml:space="preserve"> </w:t>
      </w:r>
    </w:p>
    <w:p w14:paraId="161AA32F" w14:textId="77777777" w:rsidR="00AC280D" w:rsidRPr="00AC280D" w:rsidRDefault="00AC280D" w:rsidP="00AC280D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280D">
        <w:rPr>
          <w:rFonts w:asciiTheme="minorHAnsi" w:hAnsiTheme="minorHAnsi" w:cstheme="minorHAnsi"/>
          <w:sz w:val="22"/>
          <w:szCs w:val="22"/>
        </w:rPr>
        <w:t>Automated and executed comprehensive IVR test scripts using Cyara, covering various flows like product inquiries, payments, and auto-pay setups, improving test efficiency and reducing manual effort.</w:t>
      </w:r>
    </w:p>
    <w:p w14:paraId="16F305D0" w14:textId="77777777" w:rsidR="00AC280D" w:rsidRPr="00AC280D" w:rsidRDefault="00AC280D" w:rsidP="00AC280D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280D">
        <w:rPr>
          <w:rFonts w:asciiTheme="minorHAnsi" w:hAnsiTheme="minorHAnsi" w:cstheme="minorHAnsi"/>
          <w:sz w:val="22"/>
          <w:szCs w:val="22"/>
        </w:rPr>
        <w:t>Validated text-to-speech (TTS) responses and prompt accuracy using Cyara Prompt Analyzer, ensuring clarity and accuracy in customer voice interactions.</w:t>
      </w:r>
    </w:p>
    <w:p w14:paraId="0432B7D6" w14:textId="1F145340" w:rsidR="00AC280D" w:rsidRPr="00AC280D" w:rsidRDefault="00AC280D" w:rsidP="00AC280D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280D">
        <w:rPr>
          <w:rFonts w:asciiTheme="minorHAnsi" w:hAnsiTheme="minorHAnsi" w:cstheme="minorHAnsi"/>
          <w:sz w:val="22"/>
          <w:szCs w:val="22"/>
        </w:rPr>
        <w:t xml:space="preserve">Performed end-to-end IVR testing in Genesys </w:t>
      </w:r>
      <w:r>
        <w:rPr>
          <w:rFonts w:asciiTheme="minorHAnsi" w:hAnsiTheme="minorHAnsi" w:cstheme="minorHAnsi"/>
          <w:sz w:val="22"/>
          <w:szCs w:val="22"/>
        </w:rPr>
        <w:t>Engage</w:t>
      </w:r>
      <w:r w:rsidRPr="00AC280D">
        <w:rPr>
          <w:rFonts w:asciiTheme="minorHAnsi" w:hAnsiTheme="minorHAnsi" w:cstheme="minorHAnsi"/>
          <w:sz w:val="22"/>
          <w:szCs w:val="22"/>
        </w:rPr>
        <w:t>, including call queuing, skill-based routing, and call transfers, ensuring smooth customer call journeys.</w:t>
      </w:r>
    </w:p>
    <w:p w14:paraId="63A92B5A" w14:textId="77777777" w:rsidR="00AC280D" w:rsidRPr="00AC280D" w:rsidRDefault="00AC280D" w:rsidP="00AC280D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280D">
        <w:rPr>
          <w:rFonts w:asciiTheme="minorHAnsi" w:hAnsiTheme="minorHAnsi" w:cstheme="minorHAnsi"/>
          <w:sz w:val="22"/>
          <w:szCs w:val="22"/>
        </w:rPr>
        <w:t>Developed and managed functional and regression testing campaigns in Cyara, reviewed campaign reports to identify defects, and collaborated with developers to resolve issues promptly.</w:t>
      </w:r>
    </w:p>
    <w:p w14:paraId="1A218B3D" w14:textId="11B45EDD" w:rsidR="00AC280D" w:rsidRDefault="00AC280D" w:rsidP="00AC280D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C280D">
        <w:rPr>
          <w:rFonts w:asciiTheme="minorHAnsi" w:hAnsiTheme="minorHAnsi" w:cstheme="minorHAnsi"/>
          <w:sz w:val="22"/>
          <w:szCs w:val="22"/>
        </w:rPr>
        <w:t xml:space="preserve">Logged and managed test cases and defects in </w:t>
      </w:r>
      <w:r>
        <w:rPr>
          <w:rFonts w:asciiTheme="minorHAnsi" w:hAnsiTheme="minorHAnsi" w:cstheme="minorHAnsi"/>
          <w:sz w:val="22"/>
          <w:szCs w:val="22"/>
        </w:rPr>
        <w:t>Rally</w:t>
      </w:r>
      <w:r w:rsidRPr="00AC280D">
        <w:rPr>
          <w:rFonts w:asciiTheme="minorHAnsi" w:hAnsiTheme="minorHAnsi" w:cstheme="minorHAnsi"/>
          <w:sz w:val="22"/>
          <w:szCs w:val="22"/>
        </w:rPr>
        <w:t>, contributed to Agile ceremonies, and provided inputs for improving product quality and test strategy.</w:t>
      </w:r>
    </w:p>
    <w:p w14:paraId="582A142B" w14:textId="77777777" w:rsidR="00655CF5" w:rsidRDefault="00655CF5" w:rsidP="00655CF5">
      <w:pPr>
        <w:pStyle w:val="ListParagraph"/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5DF3EB9" w14:textId="77777777" w:rsidR="00655CF5" w:rsidRPr="00AC280D" w:rsidRDefault="00655CF5" w:rsidP="00655CF5">
      <w:pPr>
        <w:pStyle w:val="ListParagraph"/>
        <w:spacing w:after="160"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69F7A66" w14:textId="77777777" w:rsidR="00B5166F" w:rsidRPr="0080377F" w:rsidRDefault="00B5166F" w:rsidP="00B5166F">
      <w:pPr>
        <w:pStyle w:val="ListParagraph"/>
        <w:spacing w:after="160"/>
        <w:ind w:left="1620"/>
        <w:contextualSpacing/>
        <w:rPr>
          <w:sz w:val="22"/>
          <w:szCs w:val="22"/>
        </w:rPr>
      </w:pPr>
    </w:p>
    <w:p w14:paraId="780B29BD" w14:textId="77777777" w:rsidR="00EA7B48" w:rsidRDefault="00717E68">
      <w:pP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t>I hereby declare that all the above details are true to the best of my knowledge.</w:t>
      </w:r>
    </w:p>
    <w:p w14:paraId="5F4D41AD" w14:textId="77777777" w:rsidR="00EA7B48" w:rsidRPr="00655CF5" w:rsidRDefault="00717E68">
      <w:pPr>
        <w:spacing w:after="160" w:line="276" w:lineRule="auto"/>
        <w:rPr>
          <w:b/>
          <w:bCs/>
          <w:sz w:val="22"/>
          <w:szCs w:val="22"/>
        </w:rPr>
      </w:pPr>
      <w:r w:rsidRPr="00655CF5">
        <w:rPr>
          <w:b/>
          <w:bCs/>
          <w:sz w:val="22"/>
          <w:szCs w:val="22"/>
        </w:rPr>
        <w:t xml:space="preserve">Signature: </w:t>
      </w:r>
      <w:r w:rsidR="00FB0163" w:rsidRPr="00655CF5">
        <w:rPr>
          <w:b/>
          <w:bCs/>
          <w:sz w:val="22"/>
          <w:szCs w:val="22"/>
        </w:rPr>
        <w:t xml:space="preserve">Mallikarjuna Reddy </w:t>
      </w:r>
      <w:r w:rsidRPr="00655CF5">
        <w:rPr>
          <w:b/>
          <w:bCs/>
          <w:sz w:val="22"/>
          <w:szCs w:val="22"/>
        </w:rPr>
        <w:t>Gajulapalli</w:t>
      </w:r>
    </w:p>
    <w:p w14:paraId="31DD7A2B" w14:textId="77777777" w:rsidR="00EA7B48" w:rsidRDefault="00717E68" w:rsidP="00717E68">
      <w:pPr>
        <w:spacing w:after="160" w:line="276" w:lineRule="auto"/>
        <w:rPr>
          <w:b/>
          <w:sz w:val="24"/>
          <w:szCs w:val="24"/>
        </w:rPr>
      </w:pPr>
      <w:r w:rsidRPr="00655CF5">
        <w:rPr>
          <w:b/>
          <w:bCs/>
          <w:sz w:val="22"/>
          <w:szCs w:val="22"/>
        </w:rPr>
        <w:t>Date</w:t>
      </w:r>
      <w:r>
        <w:rPr>
          <w:sz w:val="22"/>
          <w:szCs w:val="22"/>
        </w:rPr>
        <w:t>:</w:t>
      </w:r>
    </w:p>
    <w:sectPr w:rsidR="00EA7B48" w:rsidSect="00B06D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8B685EB"/>
    <w:lvl w:ilvl="0" w:tplc="05D2C808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852A07B4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97632D2">
      <w:start w:val="1"/>
      <w:numFmt w:val="bullet"/>
      <w:lvlText w:val="§"/>
      <w:lvlJc w:val="left"/>
      <w:pPr>
        <w:ind w:left="23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02D27A16">
      <w:start w:val="1"/>
      <w:numFmt w:val="bullet"/>
      <w:lvlText w:val="·"/>
      <w:lvlJc w:val="left"/>
      <w:pPr>
        <w:ind w:left="30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00EA4ECC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40B26C3C">
      <w:start w:val="1"/>
      <w:numFmt w:val="bullet"/>
      <w:lvlText w:val="§"/>
      <w:lvlJc w:val="left"/>
      <w:pPr>
        <w:ind w:left="45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9CE8EBA4">
      <w:start w:val="1"/>
      <w:numFmt w:val="bullet"/>
      <w:lvlText w:val="·"/>
      <w:lvlJc w:val="left"/>
      <w:pPr>
        <w:ind w:left="52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E4A1DE6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62BA1932">
      <w:start w:val="1"/>
      <w:numFmt w:val="bullet"/>
      <w:lvlText w:val="§"/>
      <w:lvlJc w:val="left"/>
      <w:pPr>
        <w:ind w:left="66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" w15:restartNumberingAfterBreak="0">
    <w:nsid w:val="00000002"/>
    <w:multiLevelType w:val="hybridMultilevel"/>
    <w:tmpl w:val="C93EDD1E"/>
    <w:lvl w:ilvl="0" w:tplc="0270F13C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3C0C26CA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7438E884">
      <w:start w:val="1"/>
      <w:numFmt w:val="bullet"/>
      <w:lvlText w:val="§"/>
      <w:lvlJc w:val="left"/>
      <w:pPr>
        <w:ind w:left="23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9A368B46">
      <w:start w:val="1"/>
      <w:numFmt w:val="bullet"/>
      <w:lvlText w:val="·"/>
      <w:lvlJc w:val="left"/>
      <w:pPr>
        <w:ind w:left="30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504782E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E2DA70F8">
      <w:start w:val="1"/>
      <w:numFmt w:val="bullet"/>
      <w:lvlText w:val="§"/>
      <w:lvlJc w:val="left"/>
      <w:pPr>
        <w:ind w:left="45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458EB2D8">
      <w:start w:val="1"/>
      <w:numFmt w:val="bullet"/>
      <w:lvlText w:val="·"/>
      <w:lvlJc w:val="left"/>
      <w:pPr>
        <w:ind w:left="52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8385B76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32EE384A">
      <w:start w:val="1"/>
      <w:numFmt w:val="bullet"/>
      <w:lvlText w:val="§"/>
      <w:lvlJc w:val="left"/>
      <w:pPr>
        <w:ind w:left="66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" w15:restartNumberingAfterBreak="0">
    <w:nsid w:val="00000003"/>
    <w:multiLevelType w:val="hybridMultilevel"/>
    <w:tmpl w:val="24682941"/>
    <w:lvl w:ilvl="0" w:tplc="D77C304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2A36AA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D0AB8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633A37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035071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A34E613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C8275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52AAD9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3AB6DC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" w15:restartNumberingAfterBreak="0">
    <w:nsid w:val="00000004"/>
    <w:multiLevelType w:val="hybridMultilevel"/>
    <w:tmpl w:val="04F0E4F9"/>
    <w:lvl w:ilvl="0" w:tplc="3AF06AD8">
      <w:start w:val="1"/>
      <w:numFmt w:val="bullet"/>
      <w:lvlText w:val="·"/>
      <w:lvlJc w:val="left"/>
      <w:pPr>
        <w:ind w:left="7803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3A2C3764">
      <w:start w:val="1"/>
      <w:numFmt w:val="bullet"/>
      <w:lvlText w:val="o"/>
      <w:lvlJc w:val="left"/>
      <w:pPr>
        <w:ind w:left="8523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604E10E8">
      <w:start w:val="1"/>
      <w:numFmt w:val="bullet"/>
      <w:lvlText w:val="§"/>
      <w:lvlJc w:val="left"/>
      <w:pPr>
        <w:ind w:left="9243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79E1C94">
      <w:start w:val="1"/>
      <w:numFmt w:val="bullet"/>
      <w:lvlText w:val="·"/>
      <w:lvlJc w:val="left"/>
      <w:pPr>
        <w:ind w:left="9963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E0F23576">
      <w:start w:val="1"/>
      <w:numFmt w:val="bullet"/>
      <w:lvlText w:val="o"/>
      <w:lvlJc w:val="left"/>
      <w:pPr>
        <w:ind w:left="10683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59DA735E">
      <w:start w:val="1"/>
      <w:numFmt w:val="bullet"/>
      <w:lvlText w:val="§"/>
      <w:lvlJc w:val="left"/>
      <w:pPr>
        <w:ind w:left="11403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89CBAAA">
      <w:start w:val="1"/>
      <w:numFmt w:val="bullet"/>
      <w:lvlText w:val="·"/>
      <w:lvlJc w:val="left"/>
      <w:pPr>
        <w:ind w:left="12123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DBCCC70">
      <w:start w:val="1"/>
      <w:numFmt w:val="bullet"/>
      <w:lvlText w:val="o"/>
      <w:lvlJc w:val="left"/>
      <w:pPr>
        <w:ind w:left="12843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27C6A44">
      <w:start w:val="1"/>
      <w:numFmt w:val="bullet"/>
      <w:lvlText w:val="§"/>
      <w:lvlJc w:val="left"/>
      <w:pPr>
        <w:ind w:left="13563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" w15:restartNumberingAfterBreak="0">
    <w:nsid w:val="00000005"/>
    <w:multiLevelType w:val="hybridMultilevel"/>
    <w:tmpl w:val="1FC25888"/>
    <w:lvl w:ilvl="0" w:tplc="CF7AF87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7B32C7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352C62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282C2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A68CBF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F66AEC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26C5B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45A65F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DC8EE31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5" w15:restartNumberingAfterBreak="0">
    <w:nsid w:val="00000006"/>
    <w:multiLevelType w:val="hybridMultilevel"/>
    <w:tmpl w:val="130393FA"/>
    <w:lvl w:ilvl="0" w:tplc="053E7244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3058E9A4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F060385E">
      <w:start w:val="1"/>
      <w:numFmt w:val="bullet"/>
      <w:lvlText w:val="§"/>
      <w:lvlJc w:val="left"/>
      <w:pPr>
        <w:ind w:left="23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FCC64EA">
      <w:start w:val="1"/>
      <w:numFmt w:val="bullet"/>
      <w:lvlText w:val="·"/>
      <w:lvlJc w:val="left"/>
      <w:pPr>
        <w:ind w:left="30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E4624A8C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38E4ED32">
      <w:start w:val="1"/>
      <w:numFmt w:val="bullet"/>
      <w:lvlText w:val="§"/>
      <w:lvlJc w:val="left"/>
      <w:pPr>
        <w:ind w:left="45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1F8E794">
      <w:start w:val="1"/>
      <w:numFmt w:val="bullet"/>
      <w:lvlText w:val="·"/>
      <w:lvlJc w:val="left"/>
      <w:pPr>
        <w:ind w:left="52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C96CA2A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26294EA">
      <w:start w:val="1"/>
      <w:numFmt w:val="bullet"/>
      <w:lvlText w:val="§"/>
      <w:lvlJc w:val="left"/>
      <w:pPr>
        <w:ind w:left="66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6" w15:restartNumberingAfterBreak="0">
    <w:nsid w:val="00000007"/>
    <w:multiLevelType w:val="hybridMultilevel"/>
    <w:tmpl w:val="54BC9328"/>
    <w:lvl w:ilvl="0" w:tplc="F312B922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D9144F0E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34BEC502">
      <w:start w:val="1"/>
      <w:numFmt w:val="bullet"/>
      <w:lvlText w:val="§"/>
      <w:lvlJc w:val="left"/>
      <w:pPr>
        <w:ind w:left="23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CA6422C">
      <w:start w:val="1"/>
      <w:numFmt w:val="bullet"/>
      <w:lvlText w:val="·"/>
      <w:lvlJc w:val="left"/>
      <w:pPr>
        <w:ind w:left="30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8B421F6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3CA7BB0">
      <w:start w:val="1"/>
      <w:numFmt w:val="bullet"/>
      <w:lvlText w:val="§"/>
      <w:lvlJc w:val="left"/>
      <w:pPr>
        <w:ind w:left="45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84AEAEDA">
      <w:start w:val="1"/>
      <w:numFmt w:val="bullet"/>
      <w:lvlText w:val="·"/>
      <w:lvlJc w:val="left"/>
      <w:pPr>
        <w:ind w:left="52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6BC0FD38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FCAC03E6">
      <w:start w:val="1"/>
      <w:numFmt w:val="bullet"/>
      <w:lvlText w:val="§"/>
      <w:lvlJc w:val="left"/>
      <w:pPr>
        <w:ind w:left="66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7" w15:restartNumberingAfterBreak="0">
    <w:nsid w:val="00000008"/>
    <w:multiLevelType w:val="hybridMultilevel"/>
    <w:tmpl w:val="36A1649F"/>
    <w:lvl w:ilvl="0" w:tplc="23E092C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E107F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ECA05E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344FE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EAD461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D5ED7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3C4C83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36887C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E2CE75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8" w15:restartNumberingAfterBreak="0">
    <w:nsid w:val="00000009"/>
    <w:multiLevelType w:val="hybridMultilevel"/>
    <w:tmpl w:val="301220B9"/>
    <w:lvl w:ilvl="0" w:tplc="C0B8C54E">
      <w:start w:val="1"/>
      <w:numFmt w:val="bullet"/>
      <w:lvlText w:val="·"/>
      <w:lvlJc w:val="left"/>
      <w:pPr>
        <w:ind w:left="425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C3A2B29C">
      <w:start w:val="1"/>
      <w:numFmt w:val="bullet"/>
      <w:lvlText w:val="o"/>
      <w:lvlJc w:val="left"/>
      <w:pPr>
        <w:ind w:left="497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A86CCCFE">
      <w:start w:val="1"/>
      <w:numFmt w:val="bullet"/>
      <w:lvlText w:val="§"/>
      <w:lvlJc w:val="left"/>
      <w:pPr>
        <w:ind w:left="569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A9CEB6DE">
      <w:start w:val="1"/>
      <w:numFmt w:val="bullet"/>
      <w:lvlText w:val="·"/>
      <w:lvlJc w:val="left"/>
      <w:pPr>
        <w:ind w:left="641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094AC548">
      <w:start w:val="1"/>
      <w:numFmt w:val="bullet"/>
      <w:lvlText w:val="o"/>
      <w:lvlJc w:val="left"/>
      <w:pPr>
        <w:ind w:left="713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F0DEF3C2">
      <w:start w:val="1"/>
      <w:numFmt w:val="bullet"/>
      <w:lvlText w:val="§"/>
      <w:lvlJc w:val="left"/>
      <w:pPr>
        <w:ind w:left="785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50CBB38">
      <w:start w:val="1"/>
      <w:numFmt w:val="bullet"/>
      <w:lvlText w:val="·"/>
      <w:lvlJc w:val="left"/>
      <w:pPr>
        <w:ind w:left="857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E38E5B06">
      <w:start w:val="1"/>
      <w:numFmt w:val="bullet"/>
      <w:lvlText w:val="o"/>
      <w:lvlJc w:val="left"/>
      <w:pPr>
        <w:ind w:left="929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69182672">
      <w:start w:val="1"/>
      <w:numFmt w:val="bullet"/>
      <w:lvlText w:val="§"/>
      <w:lvlJc w:val="left"/>
      <w:pPr>
        <w:ind w:left="1001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9" w15:restartNumberingAfterBreak="0">
    <w:nsid w:val="0000000A"/>
    <w:multiLevelType w:val="hybridMultilevel"/>
    <w:tmpl w:val="73E928F3"/>
    <w:lvl w:ilvl="0" w:tplc="BCBC138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43214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46EC2A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5DE2A9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B12DC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E364E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9A7AA0A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200CF2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6A9671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0" w15:restartNumberingAfterBreak="0">
    <w:nsid w:val="0000000B"/>
    <w:multiLevelType w:val="hybridMultilevel"/>
    <w:tmpl w:val="437A0349"/>
    <w:lvl w:ilvl="0" w:tplc="F994245A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2C64260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F230B042">
      <w:start w:val="1"/>
      <w:numFmt w:val="bullet"/>
      <w:lvlText w:val="§"/>
      <w:lvlJc w:val="left"/>
      <w:pPr>
        <w:ind w:left="23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6C0EB6B2">
      <w:start w:val="1"/>
      <w:numFmt w:val="bullet"/>
      <w:lvlText w:val="·"/>
      <w:lvlJc w:val="left"/>
      <w:pPr>
        <w:ind w:left="30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47DE7182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256E094">
      <w:start w:val="1"/>
      <w:numFmt w:val="bullet"/>
      <w:lvlText w:val="§"/>
      <w:lvlJc w:val="left"/>
      <w:pPr>
        <w:ind w:left="45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8D87100">
      <w:start w:val="1"/>
      <w:numFmt w:val="bullet"/>
      <w:lvlText w:val="·"/>
      <w:lvlJc w:val="left"/>
      <w:pPr>
        <w:ind w:left="52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DECEAEC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11ECE5E4">
      <w:start w:val="1"/>
      <w:numFmt w:val="bullet"/>
      <w:lvlText w:val="§"/>
      <w:lvlJc w:val="left"/>
      <w:pPr>
        <w:ind w:left="66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1" w15:restartNumberingAfterBreak="0">
    <w:nsid w:val="0000000C"/>
    <w:multiLevelType w:val="hybridMultilevel"/>
    <w:tmpl w:val="6463B9E0"/>
    <w:lvl w:ilvl="0" w:tplc="A8E867E8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AD5AE6A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16901042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FA760306">
      <w:start w:val="1"/>
      <w:numFmt w:val="bullet"/>
      <w:lvlText w:val="·"/>
      <w:lvlJc w:val="left"/>
      <w:pPr>
        <w:tabs>
          <w:tab w:val="left" w:pos="2880"/>
        </w:tabs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C167C2C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0A62B00C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38A4778A">
      <w:start w:val="1"/>
      <w:numFmt w:val="bullet"/>
      <w:lvlText w:val="·"/>
      <w:lvlJc w:val="left"/>
      <w:pPr>
        <w:tabs>
          <w:tab w:val="left" w:pos="5040"/>
        </w:tabs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4260482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6B65A42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2" w15:restartNumberingAfterBreak="0">
    <w:nsid w:val="0000000D"/>
    <w:multiLevelType w:val="hybridMultilevel"/>
    <w:tmpl w:val="773E24F5"/>
    <w:lvl w:ilvl="0" w:tplc="5420A9B6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1980B5FE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8907686">
      <w:start w:val="1"/>
      <w:numFmt w:val="bullet"/>
      <w:lvlText w:val="§"/>
      <w:lvlJc w:val="left"/>
      <w:pPr>
        <w:ind w:left="23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A5EBFFA">
      <w:start w:val="1"/>
      <w:numFmt w:val="bullet"/>
      <w:lvlText w:val="·"/>
      <w:lvlJc w:val="left"/>
      <w:pPr>
        <w:ind w:left="30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8C6D950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5B02E04">
      <w:start w:val="1"/>
      <w:numFmt w:val="bullet"/>
      <w:lvlText w:val="§"/>
      <w:lvlJc w:val="left"/>
      <w:pPr>
        <w:ind w:left="45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CE68061E">
      <w:start w:val="1"/>
      <w:numFmt w:val="bullet"/>
      <w:lvlText w:val="·"/>
      <w:lvlJc w:val="left"/>
      <w:pPr>
        <w:ind w:left="52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E8E092B6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D99E099C">
      <w:start w:val="1"/>
      <w:numFmt w:val="bullet"/>
      <w:lvlText w:val="§"/>
      <w:lvlJc w:val="left"/>
      <w:pPr>
        <w:ind w:left="66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3" w15:restartNumberingAfterBreak="0">
    <w:nsid w:val="0000000E"/>
    <w:multiLevelType w:val="hybridMultilevel"/>
    <w:tmpl w:val="596F5F3C"/>
    <w:lvl w:ilvl="0" w:tplc="64D0042A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085C2B6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654ECA58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23460DE">
      <w:start w:val="1"/>
      <w:numFmt w:val="bullet"/>
      <w:lvlText w:val="·"/>
      <w:lvlJc w:val="left"/>
      <w:pPr>
        <w:tabs>
          <w:tab w:val="left" w:pos="2880"/>
        </w:tabs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B62E8306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E2DC8FFA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0DD60864">
      <w:start w:val="1"/>
      <w:numFmt w:val="bullet"/>
      <w:lvlText w:val="·"/>
      <w:lvlJc w:val="left"/>
      <w:pPr>
        <w:tabs>
          <w:tab w:val="left" w:pos="5040"/>
        </w:tabs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609E048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688A7AE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4" w15:restartNumberingAfterBreak="0">
    <w:nsid w:val="0000000F"/>
    <w:multiLevelType w:val="hybridMultilevel"/>
    <w:tmpl w:val="28E2D4D8"/>
    <w:lvl w:ilvl="0" w:tplc="39F039EE">
      <w:start w:val="1"/>
      <w:numFmt w:val="bullet"/>
      <w:lvlText w:val="·"/>
      <w:lvlJc w:val="left"/>
      <w:pPr>
        <w:ind w:left="2484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ADAC2A5A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4DBED34A">
      <w:start w:val="1"/>
      <w:numFmt w:val="bullet"/>
      <w:lvlText w:val="§"/>
      <w:lvlJc w:val="left"/>
      <w:pPr>
        <w:ind w:left="3924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ED8B01A">
      <w:start w:val="1"/>
      <w:numFmt w:val="bullet"/>
      <w:lvlText w:val="·"/>
      <w:lvlJc w:val="left"/>
      <w:pPr>
        <w:ind w:left="4644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695EAF0C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D83064EE">
      <w:start w:val="1"/>
      <w:numFmt w:val="bullet"/>
      <w:lvlText w:val="§"/>
      <w:lvlJc w:val="left"/>
      <w:pPr>
        <w:ind w:left="6084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6EF4EF06">
      <w:start w:val="1"/>
      <w:numFmt w:val="bullet"/>
      <w:lvlText w:val="·"/>
      <w:lvlJc w:val="left"/>
      <w:pPr>
        <w:ind w:left="6804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07A4882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0554D7E0">
      <w:start w:val="1"/>
      <w:numFmt w:val="bullet"/>
      <w:lvlText w:val="§"/>
      <w:lvlJc w:val="left"/>
      <w:pPr>
        <w:ind w:left="8244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5" w15:restartNumberingAfterBreak="0">
    <w:nsid w:val="00000010"/>
    <w:multiLevelType w:val="hybridMultilevel"/>
    <w:tmpl w:val="71E3B6E0"/>
    <w:lvl w:ilvl="0" w:tplc="C0564C46">
      <w:start w:val="1"/>
      <w:numFmt w:val="bullet"/>
      <w:lvlText w:val="·"/>
      <w:lvlJc w:val="left"/>
      <w:pPr>
        <w:ind w:left="2135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7FD463DE">
      <w:start w:val="1"/>
      <w:numFmt w:val="bullet"/>
      <w:lvlText w:val="o"/>
      <w:lvlJc w:val="left"/>
      <w:pPr>
        <w:ind w:left="2855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C380A236">
      <w:start w:val="1"/>
      <w:numFmt w:val="bullet"/>
      <w:lvlText w:val="§"/>
      <w:lvlJc w:val="left"/>
      <w:pPr>
        <w:ind w:left="3575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90661E98">
      <w:start w:val="1"/>
      <w:numFmt w:val="bullet"/>
      <w:lvlText w:val="·"/>
      <w:lvlJc w:val="left"/>
      <w:pPr>
        <w:ind w:left="4295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23BA18E6">
      <w:start w:val="1"/>
      <w:numFmt w:val="bullet"/>
      <w:lvlText w:val="o"/>
      <w:lvlJc w:val="left"/>
      <w:pPr>
        <w:ind w:left="5015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7284CACC">
      <w:start w:val="1"/>
      <w:numFmt w:val="bullet"/>
      <w:lvlText w:val="§"/>
      <w:lvlJc w:val="left"/>
      <w:pPr>
        <w:ind w:left="5735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9F7277AC">
      <w:start w:val="1"/>
      <w:numFmt w:val="bullet"/>
      <w:lvlText w:val="·"/>
      <w:lvlJc w:val="left"/>
      <w:pPr>
        <w:ind w:left="6455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7C2E52C">
      <w:start w:val="1"/>
      <w:numFmt w:val="bullet"/>
      <w:lvlText w:val="o"/>
      <w:lvlJc w:val="left"/>
      <w:pPr>
        <w:ind w:left="7175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82CA16A6">
      <w:start w:val="1"/>
      <w:numFmt w:val="bullet"/>
      <w:lvlText w:val="§"/>
      <w:lvlJc w:val="left"/>
      <w:pPr>
        <w:ind w:left="7895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6" w15:restartNumberingAfterBreak="0">
    <w:nsid w:val="00000011"/>
    <w:multiLevelType w:val="hybridMultilevel"/>
    <w:tmpl w:val="46C89799"/>
    <w:lvl w:ilvl="0" w:tplc="485E9A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1F3EFB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F620D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65258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98294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E4A11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D4C91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1C454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321A993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7" w15:restartNumberingAfterBreak="0">
    <w:nsid w:val="00000012"/>
    <w:multiLevelType w:val="hybridMultilevel"/>
    <w:tmpl w:val="21489D04"/>
    <w:lvl w:ilvl="0" w:tplc="3CF25CA4">
      <w:start w:val="1"/>
      <w:numFmt w:val="bullet"/>
      <w:lvlText w:val="·"/>
      <w:lvlJc w:val="left"/>
      <w:pPr>
        <w:ind w:left="355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9D00735A">
      <w:start w:val="1"/>
      <w:numFmt w:val="bullet"/>
      <w:lvlText w:val="o"/>
      <w:lvlJc w:val="left"/>
      <w:pPr>
        <w:ind w:left="427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D1F68A62">
      <w:start w:val="1"/>
      <w:numFmt w:val="bullet"/>
      <w:lvlText w:val="§"/>
      <w:lvlJc w:val="left"/>
      <w:pPr>
        <w:ind w:left="499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35AA596">
      <w:start w:val="1"/>
      <w:numFmt w:val="bullet"/>
      <w:lvlText w:val="·"/>
      <w:lvlJc w:val="left"/>
      <w:pPr>
        <w:ind w:left="571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F462CC2">
      <w:start w:val="1"/>
      <w:numFmt w:val="bullet"/>
      <w:lvlText w:val="o"/>
      <w:lvlJc w:val="left"/>
      <w:pPr>
        <w:ind w:left="643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6F408B52">
      <w:start w:val="1"/>
      <w:numFmt w:val="bullet"/>
      <w:lvlText w:val="§"/>
      <w:lvlJc w:val="left"/>
      <w:pPr>
        <w:ind w:left="715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3DCE63E2">
      <w:start w:val="1"/>
      <w:numFmt w:val="bullet"/>
      <w:lvlText w:val="·"/>
      <w:lvlJc w:val="left"/>
      <w:pPr>
        <w:ind w:left="787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5D34157A">
      <w:start w:val="1"/>
      <w:numFmt w:val="bullet"/>
      <w:lvlText w:val="o"/>
      <w:lvlJc w:val="left"/>
      <w:pPr>
        <w:ind w:left="859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3BA6AE88">
      <w:start w:val="1"/>
      <w:numFmt w:val="bullet"/>
      <w:lvlText w:val="§"/>
      <w:lvlJc w:val="left"/>
      <w:pPr>
        <w:ind w:left="931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8" w15:restartNumberingAfterBreak="0">
    <w:nsid w:val="02EB1C53"/>
    <w:multiLevelType w:val="hybridMultilevel"/>
    <w:tmpl w:val="9ECEE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643CE4"/>
    <w:multiLevelType w:val="hybridMultilevel"/>
    <w:tmpl w:val="58B7C829"/>
    <w:lvl w:ilvl="0" w:tplc="03949CDA">
      <w:start w:val="1"/>
      <w:numFmt w:val="bullet"/>
      <w:lvlText w:val="·"/>
      <w:lvlJc w:val="left"/>
      <w:pPr>
        <w:ind w:left="2843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5243A0A">
      <w:start w:val="1"/>
      <w:numFmt w:val="bullet"/>
      <w:lvlText w:val="o"/>
      <w:lvlJc w:val="left"/>
      <w:pPr>
        <w:ind w:left="3563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1F30F362">
      <w:start w:val="1"/>
      <w:numFmt w:val="bullet"/>
      <w:lvlText w:val="§"/>
      <w:lvlJc w:val="left"/>
      <w:pPr>
        <w:ind w:left="4283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C0F4F7B4">
      <w:start w:val="1"/>
      <w:numFmt w:val="bullet"/>
      <w:lvlText w:val="·"/>
      <w:lvlJc w:val="left"/>
      <w:pPr>
        <w:ind w:left="5003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DB81E02">
      <w:start w:val="1"/>
      <w:numFmt w:val="bullet"/>
      <w:lvlText w:val="o"/>
      <w:lvlJc w:val="left"/>
      <w:pPr>
        <w:ind w:left="5723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79A2C7F6">
      <w:start w:val="1"/>
      <w:numFmt w:val="bullet"/>
      <w:lvlText w:val="§"/>
      <w:lvlJc w:val="left"/>
      <w:pPr>
        <w:ind w:left="6443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98832AE">
      <w:start w:val="1"/>
      <w:numFmt w:val="bullet"/>
      <w:lvlText w:val="·"/>
      <w:lvlJc w:val="left"/>
      <w:pPr>
        <w:ind w:left="7163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BF1AE56E">
      <w:start w:val="1"/>
      <w:numFmt w:val="bullet"/>
      <w:lvlText w:val="o"/>
      <w:lvlJc w:val="left"/>
      <w:pPr>
        <w:ind w:left="7883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33106A52">
      <w:start w:val="1"/>
      <w:numFmt w:val="bullet"/>
      <w:lvlText w:val="§"/>
      <w:lvlJc w:val="left"/>
      <w:pPr>
        <w:ind w:left="8603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0" w15:restartNumberingAfterBreak="0">
    <w:nsid w:val="05606379"/>
    <w:multiLevelType w:val="hybridMultilevel"/>
    <w:tmpl w:val="D494E9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1DE2580"/>
    <w:multiLevelType w:val="hybridMultilevel"/>
    <w:tmpl w:val="B9C431C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1E816C09"/>
    <w:multiLevelType w:val="hybridMultilevel"/>
    <w:tmpl w:val="EC1C7D90"/>
    <w:lvl w:ilvl="0" w:tplc="EE4C63FA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E84CA6"/>
    <w:multiLevelType w:val="hybridMultilevel"/>
    <w:tmpl w:val="78944E5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C9B13A9"/>
    <w:multiLevelType w:val="hybridMultilevel"/>
    <w:tmpl w:val="B6C2E3B0"/>
    <w:lvl w:ilvl="0" w:tplc="0270F13C">
      <w:start w:val="1"/>
      <w:numFmt w:val="bullet"/>
      <w:lvlText w:val="·"/>
      <w:lvlJc w:val="left"/>
      <w:pPr>
        <w:ind w:left="160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2E156BD"/>
    <w:multiLevelType w:val="hybridMultilevel"/>
    <w:tmpl w:val="C0365014"/>
    <w:lvl w:ilvl="0" w:tplc="0270F13C">
      <w:start w:val="1"/>
      <w:numFmt w:val="bullet"/>
      <w:lvlText w:val="·"/>
      <w:lvlJc w:val="left"/>
      <w:pPr>
        <w:ind w:left="9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0122D"/>
    <w:multiLevelType w:val="hybridMultilevel"/>
    <w:tmpl w:val="E26620B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7E6416CB"/>
    <w:multiLevelType w:val="hybridMultilevel"/>
    <w:tmpl w:val="3F46F49C"/>
    <w:lvl w:ilvl="0" w:tplc="0409000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num w:numId="1" w16cid:durableId="829902207">
    <w:abstractNumId w:val="9"/>
  </w:num>
  <w:num w:numId="2" w16cid:durableId="324939010">
    <w:abstractNumId w:val="6"/>
  </w:num>
  <w:num w:numId="3" w16cid:durableId="643773072">
    <w:abstractNumId w:val="7"/>
  </w:num>
  <w:num w:numId="4" w16cid:durableId="110172953">
    <w:abstractNumId w:val="0"/>
  </w:num>
  <w:num w:numId="5" w16cid:durableId="1683045187">
    <w:abstractNumId w:val="2"/>
  </w:num>
  <w:num w:numId="6" w16cid:durableId="944263516">
    <w:abstractNumId w:val="8"/>
  </w:num>
  <w:num w:numId="7" w16cid:durableId="1057240995">
    <w:abstractNumId w:val="4"/>
  </w:num>
  <w:num w:numId="8" w16cid:durableId="1595632463">
    <w:abstractNumId w:val="16"/>
  </w:num>
  <w:num w:numId="9" w16cid:durableId="1565142378">
    <w:abstractNumId w:val="15"/>
  </w:num>
  <w:num w:numId="10" w16cid:durableId="2061896877">
    <w:abstractNumId w:val="17"/>
  </w:num>
  <w:num w:numId="11" w16cid:durableId="2145661446">
    <w:abstractNumId w:val="3"/>
  </w:num>
  <w:num w:numId="12" w16cid:durableId="1940602563">
    <w:abstractNumId w:val="14"/>
  </w:num>
  <w:num w:numId="13" w16cid:durableId="1873492496">
    <w:abstractNumId w:val="5"/>
  </w:num>
  <w:num w:numId="14" w16cid:durableId="2077777064">
    <w:abstractNumId w:val="13"/>
  </w:num>
  <w:num w:numId="15" w16cid:durableId="832642263">
    <w:abstractNumId w:val="1"/>
  </w:num>
  <w:num w:numId="16" w16cid:durableId="1250893719">
    <w:abstractNumId w:val="12"/>
  </w:num>
  <w:num w:numId="17" w16cid:durableId="1603488797">
    <w:abstractNumId w:val="11"/>
  </w:num>
  <w:num w:numId="18" w16cid:durableId="1242180284">
    <w:abstractNumId w:val="10"/>
  </w:num>
  <w:num w:numId="19" w16cid:durableId="1211574843">
    <w:abstractNumId w:val="19"/>
  </w:num>
  <w:num w:numId="20" w16cid:durableId="2094205304">
    <w:abstractNumId w:val="20"/>
  </w:num>
  <w:num w:numId="21" w16cid:durableId="8146918">
    <w:abstractNumId w:val="21"/>
  </w:num>
  <w:num w:numId="22" w16cid:durableId="1127628241">
    <w:abstractNumId w:val="27"/>
  </w:num>
  <w:num w:numId="23" w16cid:durableId="151800478">
    <w:abstractNumId w:val="23"/>
  </w:num>
  <w:num w:numId="24" w16cid:durableId="638144295">
    <w:abstractNumId w:val="24"/>
  </w:num>
  <w:num w:numId="25" w16cid:durableId="517084846">
    <w:abstractNumId w:val="25"/>
  </w:num>
  <w:num w:numId="26" w16cid:durableId="245111962">
    <w:abstractNumId w:val="26"/>
  </w:num>
  <w:num w:numId="27" w16cid:durableId="1178081308">
    <w:abstractNumId w:val="18"/>
  </w:num>
  <w:num w:numId="28" w16cid:durableId="11482841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displayHorizontalDrawingGridEvery w:val="0"/>
  <w:displayVerticalDrawingGridEvery w:val="2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B48"/>
    <w:rsid w:val="000030EB"/>
    <w:rsid w:val="000345F2"/>
    <w:rsid w:val="00034D69"/>
    <w:rsid w:val="00041EF6"/>
    <w:rsid w:val="00046EF9"/>
    <w:rsid w:val="00056C6B"/>
    <w:rsid w:val="00096C05"/>
    <w:rsid w:val="000A04BA"/>
    <w:rsid w:val="000D6D1A"/>
    <w:rsid w:val="000F3602"/>
    <w:rsid w:val="001C7BD4"/>
    <w:rsid w:val="00221B9D"/>
    <w:rsid w:val="00290963"/>
    <w:rsid w:val="00290C6A"/>
    <w:rsid w:val="0029116B"/>
    <w:rsid w:val="002B0ECA"/>
    <w:rsid w:val="002C76CF"/>
    <w:rsid w:val="002D71B3"/>
    <w:rsid w:val="002E3417"/>
    <w:rsid w:val="002E46EF"/>
    <w:rsid w:val="002E581D"/>
    <w:rsid w:val="00302481"/>
    <w:rsid w:val="00307A86"/>
    <w:rsid w:val="00332C05"/>
    <w:rsid w:val="0033452A"/>
    <w:rsid w:val="003409D0"/>
    <w:rsid w:val="00342CCD"/>
    <w:rsid w:val="00387E81"/>
    <w:rsid w:val="003E18E1"/>
    <w:rsid w:val="003F0547"/>
    <w:rsid w:val="003F41F7"/>
    <w:rsid w:val="00464140"/>
    <w:rsid w:val="004722C1"/>
    <w:rsid w:val="00481090"/>
    <w:rsid w:val="00535CFC"/>
    <w:rsid w:val="00550B96"/>
    <w:rsid w:val="00571DBE"/>
    <w:rsid w:val="0059585E"/>
    <w:rsid w:val="005B47FE"/>
    <w:rsid w:val="005F5C68"/>
    <w:rsid w:val="00655CF5"/>
    <w:rsid w:val="00656D37"/>
    <w:rsid w:val="006629D4"/>
    <w:rsid w:val="006A1206"/>
    <w:rsid w:val="006C6C9A"/>
    <w:rsid w:val="00717E68"/>
    <w:rsid w:val="00725AD7"/>
    <w:rsid w:val="00727CF2"/>
    <w:rsid w:val="007311F4"/>
    <w:rsid w:val="00786E9F"/>
    <w:rsid w:val="007A557C"/>
    <w:rsid w:val="007C4CF0"/>
    <w:rsid w:val="0080377F"/>
    <w:rsid w:val="00811813"/>
    <w:rsid w:val="008461F5"/>
    <w:rsid w:val="00873CBA"/>
    <w:rsid w:val="00881872"/>
    <w:rsid w:val="008B2321"/>
    <w:rsid w:val="008D4F06"/>
    <w:rsid w:val="008E1C49"/>
    <w:rsid w:val="008F1380"/>
    <w:rsid w:val="00900A90"/>
    <w:rsid w:val="009438D6"/>
    <w:rsid w:val="00970A6C"/>
    <w:rsid w:val="00981408"/>
    <w:rsid w:val="00993B56"/>
    <w:rsid w:val="009B1984"/>
    <w:rsid w:val="009F0DF3"/>
    <w:rsid w:val="00A047D5"/>
    <w:rsid w:val="00A22184"/>
    <w:rsid w:val="00A23E66"/>
    <w:rsid w:val="00A31773"/>
    <w:rsid w:val="00AA76BB"/>
    <w:rsid w:val="00AB3CE9"/>
    <w:rsid w:val="00AB5FBD"/>
    <w:rsid w:val="00AC280D"/>
    <w:rsid w:val="00AF2E18"/>
    <w:rsid w:val="00B06D54"/>
    <w:rsid w:val="00B435F2"/>
    <w:rsid w:val="00B5166F"/>
    <w:rsid w:val="00B8584A"/>
    <w:rsid w:val="00BB43FC"/>
    <w:rsid w:val="00BC42FA"/>
    <w:rsid w:val="00BE3963"/>
    <w:rsid w:val="00C56E9B"/>
    <w:rsid w:val="00C909BB"/>
    <w:rsid w:val="00CB14B7"/>
    <w:rsid w:val="00CB2092"/>
    <w:rsid w:val="00CF34B3"/>
    <w:rsid w:val="00D338C6"/>
    <w:rsid w:val="00D457B5"/>
    <w:rsid w:val="00D61A2A"/>
    <w:rsid w:val="00D91DDE"/>
    <w:rsid w:val="00D926E4"/>
    <w:rsid w:val="00DC0B1C"/>
    <w:rsid w:val="00DD1839"/>
    <w:rsid w:val="00DE66C5"/>
    <w:rsid w:val="00E80890"/>
    <w:rsid w:val="00E86013"/>
    <w:rsid w:val="00E86C0B"/>
    <w:rsid w:val="00EA7B48"/>
    <w:rsid w:val="00EC2AAF"/>
    <w:rsid w:val="00EE613D"/>
    <w:rsid w:val="00F01AC0"/>
    <w:rsid w:val="00F17C1D"/>
    <w:rsid w:val="00F629CC"/>
    <w:rsid w:val="00F84F57"/>
    <w:rsid w:val="00FA1A4A"/>
    <w:rsid w:val="00FA36FF"/>
    <w:rsid w:val="00FB0163"/>
    <w:rsid w:val="00FC596E"/>
    <w:rsid w:val="00FC6A1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D942"/>
  <w15:docId w15:val="{D5B4798B-8C3A-4101-9ECA-FB9906BA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E581D"/>
    <w:rPr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655CF5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EA7B48"/>
    <w:rPr>
      <w:rFonts w:ascii="Calibri Light" w:eastAsia="Calibri Light" w:hAnsi="Calibri Light"/>
      <w:color w:val="323E4F" w:themeColor="text2" w:themeShade="BF"/>
      <w:spacing w:val="5"/>
      <w:sz w:val="52"/>
      <w:szCs w:val="52"/>
    </w:rPr>
  </w:style>
  <w:style w:type="paragraph" w:styleId="ListParagraph">
    <w:name w:val="List Paragraph"/>
    <w:basedOn w:val="Normal"/>
    <w:uiPriority w:val="34"/>
    <w:qFormat/>
    <w:rsid w:val="00EA7B48"/>
    <w:pPr>
      <w:ind w:left="720"/>
    </w:pPr>
  </w:style>
  <w:style w:type="character" w:customStyle="1" w:styleId="TitleChar">
    <w:name w:val="Title Char"/>
    <w:basedOn w:val="DefaultParagraphFont"/>
    <w:link w:val="Title"/>
    <w:rsid w:val="00EA7B48"/>
    <w:rPr>
      <w:rFonts w:ascii="Calibri Light" w:eastAsia="Calibri Light" w:hAnsi="Calibri Light"/>
      <w:color w:val="323E4F" w:themeColor="text2" w:themeShade="BF"/>
      <w:spacing w:val="5"/>
      <w:w w:val="100"/>
      <w:sz w:val="52"/>
      <w:szCs w:val="52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AB3CE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581D"/>
    <w:rPr>
      <w:rFonts w:eastAsia="Calibri" w:cs="Calibri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CF5"/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5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666</Words>
  <Characters>4919</Characters>
  <Application>Microsoft Office Word</Application>
  <DocSecurity>0</DocSecurity>
  <Lines>40</Lines>
  <Paragraphs>11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>UnitedHealth Group</Company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pavankumar kanupuru</dc:creator>
  <cp:lastModifiedBy>Mallikarjuna Reddy, Gajulapalli (Cognizant)</cp:lastModifiedBy>
  <cp:revision>2</cp:revision>
  <dcterms:created xsi:type="dcterms:W3CDTF">2025-11-03T11:36:00Z</dcterms:created>
  <dcterms:modified xsi:type="dcterms:W3CDTF">2025-11-03T11:36:00Z</dcterms:modified>
</cp:coreProperties>
</file>