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5D6C" w14:textId="671734E4" w:rsidR="00650465" w:rsidRPr="00650465" w:rsidRDefault="00650465" w:rsidP="0065046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650465">
        <w:rPr>
          <w:rFonts w:ascii="Times New Roman" w:eastAsia="Times New Roman" w:hAnsi="Times New Roman" w:cs="Times New Roman"/>
          <w:b/>
          <w:bCs/>
          <w:kern w:val="36"/>
          <w:sz w:val="48"/>
          <w:szCs w:val="48"/>
          <w:u w:val="single"/>
          <w:lang w:eastAsia="en-IN"/>
          <w14:ligatures w14:val="none"/>
        </w:rPr>
        <w:t>Multi-Agent Project Management System</w:t>
      </w:r>
    </w:p>
    <w:p w14:paraId="06BCC756" w14:textId="39583A9C" w:rsidR="00185CC7" w:rsidRDefault="00650465">
      <w:pPr>
        <w:rPr>
          <w:b/>
          <w:bCs/>
          <w:sz w:val="32"/>
          <w:szCs w:val="32"/>
          <w:u w:val="single"/>
        </w:rPr>
      </w:pPr>
      <w:r w:rsidRPr="00650465">
        <w:rPr>
          <w:b/>
          <w:bCs/>
          <w:sz w:val="32"/>
          <w:szCs w:val="32"/>
          <w:u w:val="single"/>
        </w:rPr>
        <w:t>Objective</w:t>
      </w:r>
    </w:p>
    <w:p w14:paraId="4E1E76A8" w14:textId="76B9B784" w:rsidR="00055E73" w:rsidRDefault="00055E73" w:rsidP="00650465">
      <w:pPr>
        <w:rPr>
          <w:sz w:val="32"/>
          <w:szCs w:val="32"/>
        </w:rPr>
      </w:pPr>
      <w:r w:rsidRPr="00055E73">
        <w:rPr>
          <w:sz w:val="32"/>
          <w:szCs w:val="32"/>
        </w:rPr>
        <w:t>The system extends the existing single-agent Project Management system into a multi-agent system where specialized agents handle different domains.</w:t>
      </w:r>
    </w:p>
    <w:p w14:paraId="74C3025F" w14:textId="2EE624CC" w:rsidR="00650465" w:rsidRPr="00650465" w:rsidRDefault="00650465" w:rsidP="00650465">
      <w:pPr>
        <w:rPr>
          <w:sz w:val="32"/>
          <w:szCs w:val="32"/>
        </w:rPr>
      </w:pPr>
      <w:r w:rsidRPr="00650465">
        <w:rPr>
          <w:sz w:val="32"/>
          <w:szCs w:val="32"/>
        </w:rPr>
        <w:t>The system consists of:</w:t>
      </w:r>
    </w:p>
    <w:p w14:paraId="783EE840" w14:textId="77777777" w:rsidR="00650465" w:rsidRPr="00650465" w:rsidRDefault="00650465" w:rsidP="00650465">
      <w:pPr>
        <w:pStyle w:val="ListParagraph"/>
        <w:numPr>
          <w:ilvl w:val="0"/>
          <w:numId w:val="1"/>
        </w:numPr>
        <w:rPr>
          <w:sz w:val="32"/>
          <w:szCs w:val="32"/>
        </w:rPr>
      </w:pPr>
      <w:r w:rsidRPr="00650465">
        <w:rPr>
          <w:sz w:val="32"/>
          <w:szCs w:val="32"/>
        </w:rPr>
        <w:t>Coordinator Agent – receives the user query and decides which specialist agent(s) are required.</w:t>
      </w:r>
    </w:p>
    <w:p w14:paraId="2060D544" w14:textId="77777777" w:rsidR="00650465" w:rsidRPr="00650465" w:rsidRDefault="00650465" w:rsidP="00650465">
      <w:pPr>
        <w:pStyle w:val="ListParagraph"/>
        <w:numPr>
          <w:ilvl w:val="0"/>
          <w:numId w:val="1"/>
        </w:numPr>
        <w:rPr>
          <w:sz w:val="32"/>
          <w:szCs w:val="32"/>
        </w:rPr>
      </w:pPr>
      <w:r w:rsidRPr="00650465">
        <w:rPr>
          <w:sz w:val="32"/>
          <w:szCs w:val="32"/>
        </w:rPr>
        <w:t>Project Agent – handles project-related information.</w:t>
      </w:r>
    </w:p>
    <w:p w14:paraId="3DE2487A" w14:textId="77777777" w:rsidR="00650465" w:rsidRPr="00650465" w:rsidRDefault="00650465" w:rsidP="00650465">
      <w:pPr>
        <w:pStyle w:val="ListParagraph"/>
        <w:numPr>
          <w:ilvl w:val="0"/>
          <w:numId w:val="1"/>
        </w:numPr>
        <w:rPr>
          <w:sz w:val="32"/>
          <w:szCs w:val="32"/>
        </w:rPr>
      </w:pPr>
      <w:r w:rsidRPr="00650465">
        <w:rPr>
          <w:sz w:val="32"/>
          <w:szCs w:val="32"/>
        </w:rPr>
        <w:t>Task Agent – handles task-related information.</w:t>
      </w:r>
    </w:p>
    <w:p w14:paraId="2D0341B2" w14:textId="77777777" w:rsidR="00650465" w:rsidRPr="00650465" w:rsidRDefault="00650465" w:rsidP="00650465">
      <w:pPr>
        <w:pStyle w:val="ListParagraph"/>
        <w:numPr>
          <w:ilvl w:val="0"/>
          <w:numId w:val="1"/>
        </w:numPr>
        <w:rPr>
          <w:sz w:val="32"/>
          <w:szCs w:val="32"/>
        </w:rPr>
      </w:pPr>
      <w:r w:rsidRPr="00650465">
        <w:rPr>
          <w:sz w:val="32"/>
          <w:szCs w:val="32"/>
        </w:rPr>
        <w:t>Employee Agent – handles employee-related information.</w:t>
      </w:r>
    </w:p>
    <w:p w14:paraId="0FAC4E6C" w14:textId="68778465" w:rsidR="00650465" w:rsidRPr="00262390" w:rsidRDefault="00650465" w:rsidP="00650465">
      <w:pPr>
        <w:pStyle w:val="ListParagraph"/>
        <w:numPr>
          <w:ilvl w:val="0"/>
          <w:numId w:val="1"/>
        </w:numPr>
        <w:rPr>
          <w:sz w:val="32"/>
          <w:szCs w:val="32"/>
        </w:rPr>
      </w:pPr>
      <w:r w:rsidRPr="00650465">
        <w:rPr>
          <w:sz w:val="32"/>
          <w:szCs w:val="32"/>
        </w:rPr>
        <w:t>Memory Layer – manages user-specific memories, preferences, and conversation context.</w:t>
      </w:r>
    </w:p>
    <w:p w14:paraId="03B1E454" w14:textId="60494F7D" w:rsidR="00650465" w:rsidRDefault="00650465" w:rsidP="00650465">
      <w:pPr>
        <w:rPr>
          <w:sz w:val="32"/>
          <w:szCs w:val="32"/>
        </w:rPr>
      </w:pPr>
      <w:r w:rsidRPr="00650465">
        <w:rPr>
          <w:sz w:val="32"/>
          <w:szCs w:val="32"/>
        </w:rPr>
        <w:t>The main objective is to allow multiple specialized agents to collaborate on complex queries instead of using one agent for everything.</w:t>
      </w:r>
    </w:p>
    <w:p w14:paraId="03B0E931" w14:textId="3E31FCE8" w:rsidR="00650465" w:rsidRDefault="00650465" w:rsidP="00650465">
      <w:pPr>
        <w:rPr>
          <w:sz w:val="32"/>
          <w:szCs w:val="32"/>
        </w:rPr>
      </w:pPr>
    </w:p>
    <w:p w14:paraId="779C37E4" w14:textId="4D5DAB14" w:rsidR="004F0C7C" w:rsidRDefault="004F0C7C" w:rsidP="00650465">
      <w:pPr>
        <w:rPr>
          <w:b/>
          <w:bCs/>
          <w:sz w:val="32"/>
          <w:szCs w:val="32"/>
          <w:u w:val="single"/>
        </w:rPr>
      </w:pPr>
      <w:r w:rsidRPr="004F0C7C">
        <w:rPr>
          <w:b/>
          <w:bCs/>
          <w:sz w:val="32"/>
          <w:szCs w:val="32"/>
          <w:u w:val="single"/>
        </w:rPr>
        <w:t>Architecture</w:t>
      </w:r>
      <w:r w:rsidR="00262390">
        <w:rPr>
          <w:b/>
          <w:bCs/>
          <w:sz w:val="32"/>
          <w:szCs w:val="32"/>
          <w:u w:val="single"/>
        </w:rPr>
        <w:t xml:space="preserve"> and Flow</w:t>
      </w:r>
    </w:p>
    <w:p w14:paraId="2D16F2CE" w14:textId="786DD981" w:rsidR="004F0C7C" w:rsidRDefault="004F0C7C" w:rsidP="00650465">
      <w:pPr>
        <w:rPr>
          <w:sz w:val="32"/>
          <w:szCs w:val="32"/>
        </w:rPr>
      </w:pPr>
      <w:r w:rsidRPr="004F0C7C">
        <w:rPr>
          <w:sz w:val="32"/>
          <w:szCs w:val="32"/>
        </w:rPr>
        <w:t>The system extends the existing single-agent Project Management system into a multi-agent architecture. A Coordinator Agent acts as the central component and delegates user requests to specialized agents based on the type of information required.</w:t>
      </w:r>
    </w:p>
    <w:p w14:paraId="4DCD035B" w14:textId="4E2C7623" w:rsidR="004F0C7C" w:rsidRDefault="004F0C7C" w:rsidP="00650465">
      <w:pPr>
        <w:rPr>
          <w:sz w:val="32"/>
          <w:szCs w:val="32"/>
        </w:rPr>
      </w:pPr>
    </w:p>
    <w:p w14:paraId="6F0FACBF" w14:textId="491FA122" w:rsidR="004F0C7C" w:rsidRDefault="00E0305E" w:rsidP="004F0C7C">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77D4EAE1" wp14:editId="01C44283">
                <wp:simplePos x="0" y="0"/>
                <wp:positionH relativeFrom="column">
                  <wp:posOffset>1809487</wp:posOffset>
                </wp:positionH>
                <wp:positionV relativeFrom="paragraph">
                  <wp:posOffset>187792</wp:posOffset>
                </wp:positionV>
                <wp:extent cx="457200" cy="0"/>
                <wp:effectExtent l="0" t="76200" r="19050" b="95250"/>
                <wp:wrapNone/>
                <wp:docPr id="511351527" name="Straight Arrow Connector 1"/>
                <wp:cNvGraphicFramePr/>
                <a:graphic xmlns:a="http://schemas.openxmlformats.org/drawingml/2006/main">
                  <a:graphicData uri="http://schemas.microsoft.com/office/word/2010/wordprocessingShape">
                    <wps:wsp>
                      <wps:cNvCnPr/>
                      <wps:spPr>
                        <a:xfrm flipV="1">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546215" id="_x0000_t32" coordsize="21600,21600" o:spt="32" o:oned="t" path="m,l21600,21600e" filled="f">
                <v:path arrowok="t" fillok="f" o:connecttype="none"/>
                <o:lock v:ext="edit" shapetype="t"/>
              </v:shapetype>
              <v:shape id="Straight Arrow Connector 1" o:spid="_x0000_s1026" type="#_x0000_t32" style="position:absolute;margin-left:142.5pt;margin-top:14.8pt;width:36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61312" behindDoc="0" locked="0" layoutInCell="1" allowOverlap="1" wp14:anchorId="40645B19" wp14:editId="061F54C5">
                <wp:simplePos x="0" y="0"/>
                <wp:positionH relativeFrom="column">
                  <wp:posOffset>983411</wp:posOffset>
                </wp:positionH>
                <wp:positionV relativeFrom="paragraph">
                  <wp:posOffset>10004</wp:posOffset>
                </wp:positionV>
                <wp:extent cx="862330" cy="396815"/>
                <wp:effectExtent l="0" t="0" r="13970" b="22860"/>
                <wp:wrapNone/>
                <wp:docPr id="596412694" name="Rectangle 3"/>
                <wp:cNvGraphicFramePr/>
                <a:graphic xmlns:a="http://schemas.openxmlformats.org/drawingml/2006/main">
                  <a:graphicData uri="http://schemas.microsoft.com/office/word/2010/wordprocessingShape">
                    <wps:wsp>
                      <wps:cNvSpPr/>
                      <wps:spPr>
                        <a:xfrm>
                          <a:off x="0" y="0"/>
                          <a:ext cx="862330" cy="396815"/>
                        </a:xfrm>
                        <a:prstGeom prst="rect">
                          <a:avLst/>
                        </a:prstGeom>
                      </wps:spPr>
                      <wps:style>
                        <a:lnRef idx="2">
                          <a:schemeClr val="dk1"/>
                        </a:lnRef>
                        <a:fillRef idx="1">
                          <a:schemeClr val="lt1"/>
                        </a:fillRef>
                        <a:effectRef idx="0">
                          <a:schemeClr val="dk1"/>
                        </a:effectRef>
                        <a:fontRef idx="minor">
                          <a:schemeClr val="dk1"/>
                        </a:fontRef>
                      </wps:style>
                      <wps:txbx>
                        <w:txbxContent>
                          <w:p w14:paraId="15A695AF" w14:textId="633ED7BA" w:rsidR="004F0C7C" w:rsidRPr="004F0C7C" w:rsidRDefault="004F0C7C" w:rsidP="004F0C7C">
                            <w:pPr>
                              <w:jc w:val="center"/>
                              <w:rPr>
                                <w:sz w:val="36"/>
                                <w:szCs w:val="36"/>
                                <w:lang w:val="en-US"/>
                              </w:rPr>
                            </w:pPr>
                            <w:r w:rsidRPr="004F0C7C">
                              <w:rPr>
                                <w:sz w:val="36"/>
                                <w:szCs w:val="3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45B19" id="Rectangle 3" o:spid="_x0000_s1026" style="position:absolute;margin-left:77.45pt;margin-top:.8pt;width:67.9pt;height:3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" fillcolor="white [3201]" strokecolor="black [3200]" strokeweight="1pt">
                <v:textbox>
                  <w:txbxContent>
                    <w:p w14:paraId="15A695AF" w14:textId="633ED7BA" w:rsidR="004F0C7C" w:rsidRPr="004F0C7C" w:rsidRDefault="004F0C7C" w:rsidP="004F0C7C">
                      <w:pPr>
                        <w:jc w:val="center"/>
                        <w:rPr>
                          <w:sz w:val="36"/>
                          <w:szCs w:val="36"/>
                          <w:lang w:val="en-US"/>
                        </w:rPr>
                      </w:pPr>
                      <w:r w:rsidRPr="004F0C7C">
                        <w:rPr>
                          <w:sz w:val="36"/>
                          <w:szCs w:val="36"/>
                          <w:lang w:val="en-US"/>
                        </w:rPr>
                        <w:t>User</w:t>
                      </w:r>
                    </w:p>
                  </w:txbxContent>
                </v:textbox>
              </v:rect>
            </w:pict>
          </mc:Fallback>
        </mc:AlternateContent>
      </w:r>
      <w:r>
        <w:rPr>
          <w:noProof/>
          <w:sz w:val="32"/>
          <w:szCs w:val="32"/>
        </w:rPr>
        <mc:AlternateContent>
          <mc:Choice Requires="wps">
            <w:drawing>
              <wp:anchor distT="0" distB="0" distL="114300" distR="114300" simplePos="0" relativeHeight="251664384" behindDoc="0" locked="0" layoutInCell="1" allowOverlap="1" wp14:anchorId="4B4AF771" wp14:editId="5C6831B3">
                <wp:simplePos x="0" y="0"/>
                <wp:positionH relativeFrom="column">
                  <wp:posOffset>2242868</wp:posOffset>
                </wp:positionH>
                <wp:positionV relativeFrom="paragraph">
                  <wp:posOffset>10004</wp:posOffset>
                </wp:positionV>
                <wp:extent cx="2673985" cy="439947"/>
                <wp:effectExtent l="0" t="0" r="12065" b="17780"/>
                <wp:wrapNone/>
                <wp:docPr id="1655530128" name="Rectangle 3"/>
                <wp:cNvGraphicFramePr/>
                <a:graphic xmlns:a="http://schemas.openxmlformats.org/drawingml/2006/main">
                  <a:graphicData uri="http://schemas.microsoft.com/office/word/2010/wordprocessingShape">
                    <wps:wsp>
                      <wps:cNvSpPr/>
                      <wps:spPr>
                        <a:xfrm>
                          <a:off x="0" y="0"/>
                          <a:ext cx="2673985" cy="439947"/>
                        </a:xfrm>
                        <a:prstGeom prst="rect">
                          <a:avLst/>
                        </a:prstGeom>
                      </wps:spPr>
                      <wps:style>
                        <a:lnRef idx="2">
                          <a:schemeClr val="dk1"/>
                        </a:lnRef>
                        <a:fillRef idx="1">
                          <a:schemeClr val="lt1"/>
                        </a:fillRef>
                        <a:effectRef idx="0">
                          <a:schemeClr val="dk1"/>
                        </a:effectRef>
                        <a:fontRef idx="minor">
                          <a:schemeClr val="dk1"/>
                        </a:fontRef>
                      </wps:style>
                      <wps:txbx>
                        <w:txbxContent>
                          <w:p w14:paraId="2185ED89" w14:textId="0E3FFE7C" w:rsidR="004F0C7C" w:rsidRPr="004F0C7C" w:rsidRDefault="004F0C7C" w:rsidP="004F0C7C">
                            <w:pPr>
                              <w:jc w:val="center"/>
                              <w:rPr>
                                <w:sz w:val="36"/>
                                <w:szCs w:val="36"/>
                                <w:lang w:val="en-US"/>
                              </w:rPr>
                            </w:pPr>
                            <w:r>
                              <w:rPr>
                                <w:sz w:val="36"/>
                                <w:szCs w:val="36"/>
                                <w:lang w:val="en-US"/>
                              </w:rPr>
                              <w:t>COORDINATOR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AF771" id="_x0000_s1027" style="position:absolute;margin-left:176.6pt;margin-top:.8pt;width:210.55pt;height:3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" fillcolor="white [3201]" strokecolor="black [3200]" strokeweight="1pt">
                <v:textbox>
                  <w:txbxContent>
                    <w:p w14:paraId="2185ED89" w14:textId="0E3FFE7C" w:rsidR="004F0C7C" w:rsidRPr="004F0C7C" w:rsidRDefault="004F0C7C" w:rsidP="004F0C7C">
                      <w:pPr>
                        <w:jc w:val="center"/>
                        <w:rPr>
                          <w:sz w:val="36"/>
                          <w:szCs w:val="36"/>
                          <w:lang w:val="en-US"/>
                        </w:rPr>
                      </w:pPr>
                      <w:r>
                        <w:rPr>
                          <w:sz w:val="36"/>
                          <w:szCs w:val="36"/>
                          <w:lang w:val="en-US"/>
                        </w:rPr>
                        <w:t>COORDINATOR AGENT</w:t>
                      </w:r>
                    </w:p>
                  </w:txbxContent>
                </v:textbox>
              </v:rect>
            </w:pict>
          </mc:Fallback>
        </mc:AlternateContent>
      </w:r>
      <w:r w:rsidR="004F0C7C">
        <w:rPr>
          <w:sz w:val="32"/>
          <w:szCs w:val="32"/>
        </w:rPr>
        <w:t xml:space="preserve"> </w:t>
      </w:r>
    </w:p>
    <w:p w14:paraId="47631A77" w14:textId="5C18B90D" w:rsidR="004F0C7C" w:rsidRPr="004F0C7C" w:rsidRDefault="0072350A" w:rsidP="004F0C7C">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40A8C2F3" wp14:editId="3FCE694A">
                <wp:simplePos x="0" y="0"/>
                <wp:positionH relativeFrom="column">
                  <wp:posOffset>3475931</wp:posOffset>
                </wp:positionH>
                <wp:positionV relativeFrom="paragraph">
                  <wp:posOffset>115403</wp:posOffset>
                </wp:positionV>
                <wp:extent cx="0" cy="548640"/>
                <wp:effectExtent l="76200" t="0" r="57150" b="60960"/>
                <wp:wrapNone/>
                <wp:docPr id="1210239078"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A3DD03E" id="Straight Arrow Connector 6" o:spid="_x0000_s1026" type="#_x0000_t32" style="position:absolute;margin-left:273.7pt;margin-top:9.1pt;width:0;height:43.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" strokecolor="black [3200]" strokeweight=".5pt">
                <v:stroke endarrow="block" joinstyle="miter"/>
              </v:shape>
            </w:pict>
          </mc:Fallback>
        </mc:AlternateContent>
      </w:r>
      <w:r w:rsidR="004F0C7C">
        <w:rPr>
          <w:sz w:val="32"/>
          <w:szCs w:val="32"/>
        </w:rPr>
        <w:t xml:space="preserve"> </w:t>
      </w:r>
      <w:r>
        <w:rPr>
          <w:sz w:val="32"/>
          <w:szCs w:val="32"/>
        </w:rPr>
        <w:tab/>
      </w:r>
    </w:p>
    <w:p w14:paraId="60CD3B16" w14:textId="0F82E9CE" w:rsidR="004F0C7C" w:rsidRDefault="00E0305E" w:rsidP="004F0C7C">
      <w:pPr>
        <w:rPr>
          <w:sz w:val="32"/>
          <w:szCs w:val="32"/>
        </w:rPr>
      </w:pPr>
      <w:r>
        <w:rPr>
          <w:noProof/>
          <w:sz w:val="32"/>
          <w:szCs w:val="32"/>
        </w:rPr>
        <mc:AlternateContent>
          <mc:Choice Requires="wps">
            <w:drawing>
              <wp:anchor distT="0" distB="0" distL="114300" distR="114300" simplePos="0" relativeHeight="251667456" behindDoc="0" locked="0" layoutInCell="1" allowOverlap="1" wp14:anchorId="57CBA68B" wp14:editId="065EABE6">
                <wp:simplePos x="0" y="0"/>
                <wp:positionH relativeFrom="column">
                  <wp:posOffset>2440724</wp:posOffset>
                </wp:positionH>
                <wp:positionV relativeFrom="paragraph">
                  <wp:posOffset>314901</wp:posOffset>
                </wp:positionV>
                <wp:extent cx="2129790" cy="396815"/>
                <wp:effectExtent l="0" t="0" r="22860" b="22860"/>
                <wp:wrapNone/>
                <wp:docPr id="851289419" name="Rectangle 3"/>
                <wp:cNvGraphicFramePr/>
                <a:graphic xmlns:a="http://schemas.openxmlformats.org/drawingml/2006/main">
                  <a:graphicData uri="http://schemas.microsoft.com/office/word/2010/wordprocessingShape">
                    <wps:wsp>
                      <wps:cNvSpPr/>
                      <wps:spPr>
                        <a:xfrm>
                          <a:off x="0" y="0"/>
                          <a:ext cx="2129790" cy="396815"/>
                        </a:xfrm>
                        <a:prstGeom prst="rect">
                          <a:avLst/>
                        </a:prstGeom>
                      </wps:spPr>
                      <wps:style>
                        <a:lnRef idx="2">
                          <a:schemeClr val="dk1"/>
                        </a:lnRef>
                        <a:fillRef idx="1">
                          <a:schemeClr val="lt1"/>
                        </a:fillRef>
                        <a:effectRef idx="0">
                          <a:schemeClr val="dk1"/>
                        </a:effectRef>
                        <a:fontRef idx="minor">
                          <a:schemeClr val="dk1"/>
                        </a:fontRef>
                      </wps:style>
                      <wps:txbx>
                        <w:txbxContent>
                          <w:p w14:paraId="79F45E8F" w14:textId="75E7EEF7" w:rsidR="004F0C7C" w:rsidRPr="004F0C7C" w:rsidRDefault="004F0C7C" w:rsidP="004F0C7C">
                            <w:pPr>
                              <w:jc w:val="center"/>
                              <w:rPr>
                                <w:sz w:val="36"/>
                                <w:szCs w:val="36"/>
                                <w:lang w:val="en-US"/>
                              </w:rPr>
                            </w:pPr>
                            <w:r>
                              <w:rPr>
                                <w:sz w:val="36"/>
                                <w:szCs w:val="36"/>
                                <w:lang w:val="en-US"/>
                              </w:rPr>
                              <w:t>Memory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BA68B" id="_x0000_s1028" style="position:absolute;margin-left:192.2pt;margin-top:24.8pt;width:167.7pt;height:3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" fillcolor="white [3201]" strokecolor="black [3200]" strokeweight="1pt">
                <v:textbox>
                  <w:txbxContent>
                    <w:p w14:paraId="79F45E8F" w14:textId="75E7EEF7" w:rsidR="004F0C7C" w:rsidRPr="004F0C7C" w:rsidRDefault="004F0C7C" w:rsidP="004F0C7C">
                      <w:pPr>
                        <w:jc w:val="center"/>
                        <w:rPr>
                          <w:sz w:val="36"/>
                          <w:szCs w:val="36"/>
                          <w:lang w:val="en-US"/>
                        </w:rPr>
                      </w:pPr>
                      <w:r>
                        <w:rPr>
                          <w:sz w:val="36"/>
                          <w:szCs w:val="36"/>
                          <w:lang w:val="en-US"/>
                        </w:rPr>
                        <w:t>Memory Layer</w:t>
                      </w:r>
                    </w:p>
                  </w:txbxContent>
                </v:textbox>
              </v:rect>
            </w:pict>
          </mc:Fallback>
        </mc:AlternateContent>
      </w:r>
    </w:p>
    <w:p w14:paraId="3C60A4A4" w14:textId="169B1411" w:rsidR="004F0C7C" w:rsidRPr="004F0C7C" w:rsidRDefault="00E0305E" w:rsidP="004F0C7C">
      <w:pPr>
        <w:rPr>
          <w:sz w:val="32"/>
          <w:szCs w:val="32"/>
        </w:rPr>
      </w:pPr>
      <w:r>
        <w:rPr>
          <w:noProof/>
          <w:sz w:val="32"/>
          <w:szCs w:val="32"/>
        </w:rPr>
        <mc:AlternateContent>
          <mc:Choice Requires="wps">
            <w:drawing>
              <wp:anchor distT="0" distB="0" distL="114300" distR="114300" simplePos="0" relativeHeight="251688960" behindDoc="0" locked="0" layoutInCell="1" allowOverlap="1" wp14:anchorId="2A1F8018" wp14:editId="0760D53E">
                <wp:simplePos x="0" y="0"/>
                <wp:positionH relativeFrom="column">
                  <wp:posOffset>3482916</wp:posOffset>
                </wp:positionH>
                <wp:positionV relativeFrom="paragraph">
                  <wp:posOffset>348771</wp:posOffset>
                </wp:positionV>
                <wp:extent cx="0" cy="548640"/>
                <wp:effectExtent l="76200" t="0" r="57150" b="60960"/>
                <wp:wrapNone/>
                <wp:docPr id="428210883"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ACF0694" id="Straight Arrow Connector 6" o:spid="_x0000_s1026" type="#_x0000_t32" style="position:absolute;margin-left:274.25pt;margin-top:27.45pt;width:0;height:43.2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" strokecolor="black [3200]" strokeweight=".5pt">
                <v:stroke endarrow="block" joinstyle="miter"/>
              </v:shape>
            </w:pict>
          </mc:Fallback>
        </mc:AlternateContent>
      </w:r>
      <w:r w:rsidR="004F0C7C">
        <w:rPr>
          <w:sz w:val="32"/>
          <w:szCs w:val="32"/>
        </w:rPr>
        <w:t xml:space="preserve"> </w:t>
      </w:r>
    </w:p>
    <w:p w14:paraId="7BB1F4C4" w14:textId="1ECF91B0" w:rsidR="0072350A" w:rsidRDefault="00E0305E" w:rsidP="0072350A">
      <w:pPr>
        <w:rPr>
          <w:sz w:val="32"/>
          <w:szCs w:val="32"/>
        </w:rPr>
      </w:pPr>
      <w:r>
        <w:rPr>
          <w:noProof/>
          <w:sz w:val="32"/>
          <w:szCs w:val="32"/>
        </w:rPr>
        <mc:AlternateContent>
          <mc:Choice Requires="wps">
            <w:drawing>
              <wp:anchor distT="0" distB="0" distL="114300" distR="114300" simplePos="0" relativeHeight="251678720" behindDoc="0" locked="0" layoutInCell="1" allowOverlap="1" wp14:anchorId="60C85082" wp14:editId="4C0AF93B">
                <wp:simplePos x="0" y="0"/>
                <wp:positionH relativeFrom="column">
                  <wp:posOffset>3795599</wp:posOffset>
                </wp:positionH>
                <wp:positionV relativeFrom="paragraph">
                  <wp:posOffset>102451</wp:posOffset>
                </wp:positionV>
                <wp:extent cx="1699404" cy="353683"/>
                <wp:effectExtent l="0" t="0" r="15240" b="27940"/>
                <wp:wrapNone/>
                <wp:docPr id="1402358146" name="Rectangle 3"/>
                <wp:cNvGraphicFramePr/>
                <a:graphic xmlns:a="http://schemas.openxmlformats.org/drawingml/2006/main">
                  <a:graphicData uri="http://schemas.microsoft.com/office/word/2010/wordprocessingShape">
                    <wps:wsp>
                      <wps:cNvSpPr/>
                      <wps:spPr>
                        <a:xfrm>
                          <a:off x="0" y="0"/>
                          <a:ext cx="1699404" cy="353683"/>
                        </a:xfrm>
                        <a:prstGeom prst="rect">
                          <a:avLst/>
                        </a:prstGeom>
                        <a:ln>
                          <a:solidFill>
                            <a:schemeClr val="dk1">
                              <a:alpha val="0"/>
                            </a:schemeClr>
                          </a:solidFill>
                        </a:ln>
                      </wps:spPr>
                      <wps:style>
                        <a:lnRef idx="2">
                          <a:schemeClr val="dk1"/>
                        </a:lnRef>
                        <a:fillRef idx="1">
                          <a:schemeClr val="lt1"/>
                        </a:fillRef>
                        <a:effectRef idx="0">
                          <a:schemeClr val="dk1"/>
                        </a:effectRef>
                        <a:fontRef idx="minor">
                          <a:schemeClr val="dk1"/>
                        </a:fontRef>
                      </wps:style>
                      <wps:txbx>
                        <w:txbxContent>
                          <w:p w14:paraId="5D1BD45C" w14:textId="60561A4D" w:rsidR="0072350A" w:rsidRPr="00E0305E" w:rsidRDefault="00E0305E" w:rsidP="0072350A">
                            <w:pPr>
                              <w:jc w:val="center"/>
                              <w:rPr>
                                <w:sz w:val="28"/>
                                <w:szCs w:val="28"/>
                                <w:lang w:val="en-US"/>
                              </w:rPr>
                            </w:pPr>
                            <w:r w:rsidRPr="00E0305E">
                              <w:rPr>
                                <w:sz w:val="28"/>
                                <w:szCs w:val="28"/>
                                <w:lang w:val="en-US"/>
                              </w:rPr>
                              <w:t>Relevant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85082" id="_x0000_s1029" style="position:absolute;margin-left:298.85pt;margin-top:8.05pt;width:133.8pt;height:27.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" fillcolor="white [3201]" strokecolor="black [3200]" strokeweight="1pt">
                <v:stroke opacity="0"/>
                <v:textbox>
                  <w:txbxContent>
                    <w:p w14:paraId="5D1BD45C" w14:textId="60561A4D" w:rsidR="0072350A" w:rsidRPr="00E0305E" w:rsidRDefault="00E0305E" w:rsidP="0072350A">
                      <w:pPr>
                        <w:jc w:val="center"/>
                        <w:rPr>
                          <w:sz w:val="28"/>
                          <w:szCs w:val="28"/>
                          <w:lang w:val="en-US"/>
                        </w:rPr>
                      </w:pPr>
                      <w:r w:rsidRPr="00E0305E">
                        <w:rPr>
                          <w:sz w:val="28"/>
                          <w:szCs w:val="28"/>
                          <w:lang w:val="en-US"/>
                        </w:rPr>
                        <w:t>Relevant memory</w:t>
                      </w:r>
                    </w:p>
                  </w:txbxContent>
                </v:textbox>
              </v:rect>
            </w:pict>
          </mc:Fallback>
        </mc:AlternateContent>
      </w:r>
    </w:p>
    <w:p w14:paraId="7507FEE8" w14:textId="71E487C6" w:rsidR="0072350A" w:rsidRPr="004F0C7C" w:rsidRDefault="0072350A" w:rsidP="0072350A">
      <w:pPr>
        <w:rPr>
          <w:sz w:val="32"/>
          <w:szCs w:val="32"/>
        </w:rPr>
      </w:pPr>
      <w:r>
        <w:rPr>
          <w:noProof/>
          <w:sz w:val="32"/>
          <w:szCs w:val="32"/>
        </w:rPr>
        <mc:AlternateContent>
          <mc:Choice Requires="wps">
            <w:drawing>
              <wp:anchor distT="0" distB="0" distL="114300" distR="114300" simplePos="0" relativeHeight="251670528" behindDoc="0" locked="0" layoutInCell="1" allowOverlap="1" wp14:anchorId="4ECB0649" wp14:editId="7004528B">
                <wp:simplePos x="0" y="0"/>
                <wp:positionH relativeFrom="column">
                  <wp:posOffset>2475781</wp:posOffset>
                </wp:positionH>
                <wp:positionV relativeFrom="paragraph">
                  <wp:posOffset>164753</wp:posOffset>
                </wp:positionV>
                <wp:extent cx="2129790" cy="439947"/>
                <wp:effectExtent l="0" t="0" r="22860" b="17780"/>
                <wp:wrapNone/>
                <wp:docPr id="1185478933" name="Rectangle 3"/>
                <wp:cNvGraphicFramePr/>
                <a:graphic xmlns:a="http://schemas.openxmlformats.org/drawingml/2006/main">
                  <a:graphicData uri="http://schemas.microsoft.com/office/word/2010/wordprocessingShape">
                    <wps:wsp>
                      <wps:cNvSpPr/>
                      <wps:spPr>
                        <a:xfrm>
                          <a:off x="0" y="0"/>
                          <a:ext cx="2129790" cy="439947"/>
                        </a:xfrm>
                        <a:prstGeom prst="rect">
                          <a:avLst/>
                        </a:prstGeom>
                      </wps:spPr>
                      <wps:style>
                        <a:lnRef idx="2">
                          <a:schemeClr val="dk1"/>
                        </a:lnRef>
                        <a:fillRef idx="1">
                          <a:schemeClr val="lt1"/>
                        </a:fillRef>
                        <a:effectRef idx="0">
                          <a:schemeClr val="dk1"/>
                        </a:effectRef>
                        <a:fontRef idx="minor">
                          <a:schemeClr val="dk1"/>
                        </a:fontRef>
                      </wps:style>
                      <wps:txbx>
                        <w:txbxContent>
                          <w:p w14:paraId="1EA0B61E" w14:textId="1B076948" w:rsidR="0072350A" w:rsidRPr="004F0C7C" w:rsidRDefault="0072350A" w:rsidP="0072350A">
                            <w:pPr>
                              <w:jc w:val="center"/>
                              <w:rPr>
                                <w:sz w:val="36"/>
                                <w:szCs w:val="36"/>
                                <w:lang w:val="en-US"/>
                              </w:rPr>
                            </w:pPr>
                            <w:r>
                              <w:rPr>
                                <w:sz w:val="36"/>
                                <w:szCs w:val="36"/>
                                <w:lang w:val="en-US"/>
                              </w:rPr>
                              <w:t>Agent Routing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B0649" id="_x0000_s1030" style="position:absolute;margin-left:194.95pt;margin-top:12.95pt;width:167.7pt;height:3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" fillcolor="white [3201]" strokecolor="black [3200]" strokeweight="1pt">
                <v:textbox>
                  <w:txbxContent>
                    <w:p w14:paraId="1EA0B61E" w14:textId="1B076948" w:rsidR="0072350A" w:rsidRPr="004F0C7C" w:rsidRDefault="0072350A" w:rsidP="0072350A">
                      <w:pPr>
                        <w:jc w:val="center"/>
                        <w:rPr>
                          <w:sz w:val="36"/>
                          <w:szCs w:val="36"/>
                          <w:lang w:val="en-US"/>
                        </w:rPr>
                      </w:pPr>
                      <w:r>
                        <w:rPr>
                          <w:sz w:val="36"/>
                          <w:szCs w:val="36"/>
                          <w:lang w:val="en-US"/>
                        </w:rPr>
                        <w:t>Agent Routing</w:t>
                      </w:r>
                    </w:p>
                  </w:txbxContent>
                </v:textbox>
              </v:rect>
            </w:pict>
          </mc:Fallback>
        </mc:AlternateContent>
      </w:r>
      <w:r>
        <w:rPr>
          <w:sz w:val="32"/>
          <w:szCs w:val="32"/>
        </w:rPr>
        <w:t xml:space="preserve"> </w:t>
      </w:r>
    </w:p>
    <w:p w14:paraId="13DCE845" w14:textId="04D66B8B" w:rsidR="004F0C7C" w:rsidRDefault="00262390" w:rsidP="00650465">
      <w:pPr>
        <w:rPr>
          <w:sz w:val="32"/>
          <w:szCs w:val="32"/>
        </w:rPr>
      </w:pPr>
      <w:r>
        <w:rPr>
          <w:noProof/>
          <w:sz w:val="32"/>
          <w:szCs w:val="32"/>
        </w:rPr>
        <mc:AlternateContent>
          <mc:Choice Requires="wps">
            <w:drawing>
              <wp:anchor distT="0" distB="0" distL="114300" distR="114300" simplePos="0" relativeHeight="251693056" behindDoc="0" locked="0" layoutInCell="1" allowOverlap="1" wp14:anchorId="62BBD720" wp14:editId="7593428C">
                <wp:simplePos x="0" y="0"/>
                <wp:positionH relativeFrom="column">
                  <wp:posOffset>5951220</wp:posOffset>
                </wp:positionH>
                <wp:positionV relativeFrom="paragraph">
                  <wp:posOffset>795655</wp:posOffset>
                </wp:positionV>
                <wp:extent cx="0" cy="548640"/>
                <wp:effectExtent l="76200" t="0" r="57150" b="60960"/>
                <wp:wrapNone/>
                <wp:docPr id="1062872439"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5CD453B" id="Straight Arrow Connector 6" o:spid="_x0000_s1026" type="#_x0000_t32" style="position:absolute;margin-left:468.6pt;margin-top:62.65pt;width:0;height:43.2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99200" behindDoc="0" locked="0" layoutInCell="1" allowOverlap="1" wp14:anchorId="3AE17301" wp14:editId="5CC20A56">
                <wp:simplePos x="0" y="0"/>
                <wp:positionH relativeFrom="column">
                  <wp:posOffset>5929630</wp:posOffset>
                </wp:positionH>
                <wp:positionV relativeFrom="paragraph">
                  <wp:posOffset>1891030</wp:posOffset>
                </wp:positionV>
                <wp:extent cx="0" cy="548640"/>
                <wp:effectExtent l="76200" t="0" r="57150" b="60960"/>
                <wp:wrapNone/>
                <wp:docPr id="1973688752"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31FB8C0" id="Straight Arrow Connector 6" o:spid="_x0000_s1026" type="#_x0000_t32" style="position:absolute;margin-left:466.9pt;margin-top:148.9pt;width:0;height:43.2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91008" behindDoc="0" locked="0" layoutInCell="1" allowOverlap="1" wp14:anchorId="5F5A37E0" wp14:editId="2F59A3C7">
                <wp:simplePos x="0" y="0"/>
                <wp:positionH relativeFrom="column">
                  <wp:posOffset>4942205</wp:posOffset>
                </wp:positionH>
                <wp:positionV relativeFrom="paragraph">
                  <wp:posOffset>1332230</wp:posOffset>
                </wp:positionV>
                <wp:extent cx="2129790" cy="542925"/>
                <wp:effectExtent l="0" t="0" r="22860" b="28575"/>
                <wp:wrapNone/>
                <wp:docPr id="269090085" name="Rectangle 3"/>
                <wp:cNvGraphicFramePr/>
                <a:graphic xmlns:a="http://schemas.openxmlformats.org/drawingml/2006/main">
                  <a:graphicData uri="http://schemas.microsoft.com/office/word/2010/wordprocessingShape">
                    <wps:wsp>
                      <wps:cNvSpPr/>
                      <wps:spPr>
                        <a:xfrm>
                          <a:off x="0" y="0"/>
                          <a:ext cx="212979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2E0758A1" w14:textId="2546E176" w:rsidR="00E0305E" w:rsidRPr="004F0C7C" w:rsidRDefault="00E0305E" w:rsidP="00E0305E">
                            <w:pPr>
                              <w:jc w:val="center"/>
                              <w:rPr>
                                <w:sz w:val="36"/>
                                <w:szCs w:val="36"/>
                                <w:lang w:val="en-US"/>
                              </w:rPr>
                            </w:pPr>
                            <w:r>
                              <w:rPr>
                                <w:sz w:val="36"/>
                                <w:szCs w:val="36"/>
                                <w:lang w:val="en-US"/>
                              </w:rPr>
                              <w:t>Employee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A37E0" id="_x0000_s1031" style="position:absolute;margin-left:389.15pt;margin-top:104.9pt;width:167.7pt;height:4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" fillcolor="white [3201]" strokecolor="black [3200]" strokeweight="1pt">
                <v:textbox>
                  <w:txbxContent>
                    <w:p w14:paraId="2E0758A1" w14:textId="2546E176" w:rsidR="00E0305E" w:rsidRPr="004F0C7C" w:rsidRDefault="00E0305E" w:rsidP="00E0305E">
                      <w:pPr>
                        <w:jc w:val="center"/>
                        <w:rPr>
                          <w:sz w:val="36"/>
                          <w:szCs w:val="36"/>
                          <w:lang w:val="en-US"/>
                        </w:rPr>
                      </w:pPr>
                      <w:r>
                        <w:rPr>
                          <w:sz w:val="36"/>
                          <w:szCs w:val="36"/>
                          <w:lang w:val="en-US"/>
                        </w:rPr>
                        <w:t>Employee Agent</w:t>
                      </w:r>
                    </w:p>
                  </w:txbxContent>
                </v:textbox>
              </v:rect>
            </w:pict>
          </mc:Fallback>
        </mc:AlternateContent>
      </w:r>
      <w:r>
        <w:rPr>
          <w:noProof/>
          <w:sz w:val="32"/>
          <w:szCs w:val="32"/>
        </w:rPr>
        <mc:AlternateContent>
          <mc:Choice Requires="wps">
            <w:drawing>
              <wp:anchor distT="0" distB="0" distL="114300" distR="114300" simplePos="0" relativeHeight="251707392" behindDoc="0" locked="0" layoutInCell="1" allowOverlap="1" wp14:anchorId="4BD2242B" wp14:editId="077E6164">
                <wp:simplePos x="0" y="0"/>
                <wp:positionH relativeFrom="column">
                  <wp:posOffset>2581910</wp:posOffset>
                </wp:positionH>
                <wp:positionV relativeFrom="paragraph">
                  <wp:posOffset>3747770</wp:posOffset>
                </wp:positionV>
                <wp:extent cx="1699404" cy="353683"/>
                <wp:effectExtent l="0" t="0" r="15240" b="27940"/>
                <wp:wrapNone/>
                <wp:docPr id="229669170" name="Rectangle 3"/>
                <wp:cNvGraphicFramePr/>
                <a:graphic xmlns:a="http://schemas.openxmlformats.org/drawingml/2006/main">
                  <a:graphicData uri="http://schemas.microsoft.com/office/word/2010/wordprocessingShape">
                    <wps:wsp>
                      <wps:cNvSpPr/>
                      <wps:spPr>
                        <a:xfrm>
                          <a:off x="0" y="0"/>
                          <a:ext cx="1699404" cy="353683"/>
                        </a:xfrm>
                        <a:prstGeom prst="rect">
                          <a:avLst/>
                        </a:prstGeom>
                        <a:ln>
                          <a:solidFill>
                            <a:schemeClr val="dk1">
                              <a:alpha val="0"/>
                            </a:schemeClr>
                          </a:solidFill>
                        </a:ln>
                      </wps:spPr>
                      <wps:style>
                        <a:lnRef idx="2">
                          <a:schemeClr val="dk1"/>
                        </a:lnRef>
                        <a:fillRef idx="1">
                          <a:schemeClr val="lt1"/>
                        </a:fillRef>
                        <a:effectRef idx="0">
                          <a:schemeClr val="dk1"/>
                        </a:effectRef>
                        <a:fontRef idx="minor">
                          <a:schemeClr val="dk1"/>
                        </a:fontRef>
                      </wps:style>
                      <wps:txbx>
                        <w:txbxContent>
                          <w:p w14:paraId="2C9201AB" w14:textId="7DF384FA" w:rsidR="00E0305E" w:rsidRPr="00E0305E" w:rsidRDefault="00E0305E" w:rsidP="00E0305E">
                            <w:pPr>
                              <w:jc w:val="center"/>
                              <w:rPr>
                                <w:sz w:val="36"/>
                                <w:szCs w:val="36"/>
                                <w:lang w:val="en-US"/>
                              </w:rPr>
                            </w:pPr>
                            <w:r w:rsidRPr="00E0305E">
                              <w:rPr>
                                <w:sz w:val="36"/>
                                <w:szCs w:val="36"/>
                                <w:lang w:val="en-US"/>
                              </w:rPr>
                              <w:t>Final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2242B" id="_x0000_s1032" style="position:absolute;margin-left:203.3pt;margin-top:295.1pt;width:133.8pt;height:27.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" fillcolor="white [3201]" strokecolor="black [3200]" strokeweight="1pt">
                <v:stroke opacity="0"/>
                <v:textbox>
                  <w:txbxContent>
                    <w:p w14:paraId="2C9201AB" w14:textId="7DF384FA" w:rsidR="00E0305E" w:rsidRPr="00E0305E" w:rsidRDefault="00E0305E" w:rsidP="00E0305E">
                      <w:pPr>
                        <w:jc w:val="center"/>
                        <w:rPr>
                          <w:sz w:val="36"/>
                          <w:szCs w:val="36"/>
                          <w:lang w:val="en-US"/>
                        </w:rPr>
                      </w:pPr>
                      <w:r w:rsidRPr="00E0305E">
                        <w:rPr>
                          <w:sz w:val="36"/>
                          <w:szCs w:val="36"/>
                          <w:lang w:val="en-US"/>
                        </w:rPr>
                        <w:t>Final Answer</w:t>
                      </w:r>
                    </w:p>
                  </w:txbxContent>
                </v:textbox>
              </v:rect>
            </w:pict>
          </mc:Fallback>
        </mc:AlternateContent>
      </w:r>
      <w:r>
        <w:rPr>
          <w:noProof/>
          <w:sz w:val="32"/>
          <w:szCs w:val="32"/>
        </w:rPr>
        <mc:AlternateContent>
          <mc:Choice Requires="wps">
            <w:drawing>
              <wp:anchor distT="0" distB="0" distL="114300" distR="114300" simplePos="0" relativeHeight="251705344" behindDoc="0" locked="0" layoutInCell="1" allowOverlap="1" wp14:anchorId="0B4C9883" wp14:editId="2831A945">
                <wp:simplePos x="0" y="0"/>
                <wp:positionH relativeFrom="column">
                  <wp:posOffset>3402330</wp:posOffset>
                </wp:positionH>
                <wp:positionV relativeFrom="paragraph">
                  <wp:posOffset>3293110</wp:posOffset>
                </wp:positionV>
                <wp:extent cx="0" cy="457200"/>
                <wp:effectExtent l="76200" t="0" r="57150" b="57150"/>
                <wp:wrapNone/>
                <wp:docPr id="472747542" name="Straight Arrow Connector 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08D5909" id="Straight Arrow Connector 6" o:spid="_x0000_s1026" type="#_x0000_t32" style="position:absolute;margin-left:267.9pt;margin-top:259.3pt;width:0;height:36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01248" behindDoc="0" locked="0" layoutInCell="1" allowOverlap="1" wp14:anchorId="7B6A612C" wp14:editId="71F0FD0F">
                <wp:simplePos x="0" y="0"/>
                <wp:positionH relativeFrom="column">
                  <wp:posOffset>2369820</wp:posOffset>
                </wp:positionH>
                <wp:positionV relativeFrom="paragraph">
                  <wp:posOffset>2889885</wp:posOffset>
                </wp:positionV>
                <wp:extent cx="2129790" cy="439947"/>
                <wp:effectExtent l="0" t="0" r="22860" b="17780"/>
                <wp:wrapNone/>
                <wp:docPr id="945680919" name="Rectangle 3"/>
                <wp:cNvGraphicFramePr/>
                <a:graphic xmlns:a="http://schemas.openxmlformats.org/drawingml/2006/main">
                  <a:graphicData uri="http://schemas.microsoft.com/office/word/2010/wordprocessingShape">
                    <wps:wsp>
                      <wps:cNvSpPr/>
                      <wps:spPr>
                        <a:xfrm>
                          <a:off x="0" y="0"/>
                          <a:ext cx="2129790" cy="439947"/>
                        </a:xfrm>
                        <a:prstGeom prst="rect">
                          <a:avLst/>
                        </a:prstGeom>
                      </wps:spPr>
                      <wps:style>
                        <a:lnRef idx="2">
                          <a:schemeClr val="dk1"/>
                        </a:lnRef>
                        <a:fillRef idx="1">
                          <a:schemeClr val="lt1"/>
                        </a:fillRef>
                        <a:effectRef idx="0">
                          <a:schemeClr val="dk1"/>
                        </a:effectRef>
                        <a:fontRef idx="minor">
                          <a:schemeClr val="dk1"/>
                        </a:fontRef>
                      </wps:style>
                      <wps:txbx>
                        <w:txbxContent>
                          <w:p w14:paraId="6A9E159C" w14:textId="4DC3DD34" w:rsidR="00E0305E" w:rsidRPr="004F0C7C" w:rsidRDefault="00262390" w:rsidP="00E0305E">
                            <w:pPr>
                              <w:jc w:val="center"/>
                              <w:rPr>
                                <w:sz w:val="36"/>
                                <w:szCs w:val="36"/>
                                <w:lang w:val="en-US"/>
                              </w:rPr>
                            </w:pPr>
                            <w:r>
                              <w:rPr>
                                <w:sz w:val="36"/>
                                <w:szCs w:val="36"/>
                                <w:lang w:val="en-US"/>
                              </w:rPr>
                              <w:t>Result Aggregation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A612C" id="_x0000_s1033" style="position:absolute;margin-left:186.6pt;margin-top:227.55pt;width:167.7pt;height:3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" fillcolor="white [3201]" strokecolor="black [3200]" strokeweight="1pt">
                <v:textbox>
                  <w:txbxContent>
                    <w:p w14:paraId="6A9E159C" w14:textId="4DC3DD34" w:rsidR="00E0305E" w:rsidRPr="004F0C7C" w:rsidRDefault="00262390" w:rsidP="00E0305E">
                      <w:pPr>
                        <w:jc w:val="center"/>
                        <w:rPr>
                          <w:sz w:val="36"/>
                          <w:szCs w:val="36"/>
                          <w:lang w:val="en-US"/>
                        </w:rPr>
                      </w:pPr>
                      <w:r>
                        <w:rPr>
                          <w:sz w:val="36"/>
                          <w:szCs w:val="36"/>
                          <w:lang w:val="en-US"/>
                        </w:rPr>
                        <w:t>Result Aggregation</w:t>
                      </w:r>
                    </w:p>
                  </w:txbxContent>
                </v:textbox>
              </v:rect>
            </w:pict>
          </mc:Fallback>
        </mc:AlternateContent>
      </w:r>
      <w:r>
        <w:rPr>
          <w:noProof/>
          <w:sz w:val="32"/>
          <w:szCs w:val="32"/>
        </w:rPr>
        <mc:AlternateContent>
          <mc:Choice Requires="wps">
            <w:drawing>
              <wp:anchor distT="0" distB="0" distL="114300" distR="114300" simplePos="0" relativeHeight="251703296" behindDoc="0" locked="0" layoutInCell="1" allowOverlap="1" wp14:anchorId="6D1B0BA5" wp14:editId="30FE24A4">
                <wp:simplePos x="0" y="0"/>
                <wp:positionH relativeFrom="column">
                  <wp:posOffset>3420110</wp:posOffset>
                </wp:positionH>
                <wp:positionV relativeFrom="paragraph">
                  <wp:posOffset>2435860</wp:posOffset>
                </wp:positionV>
                <wp:extent cx="0" cy="457200"/>
                <wp:effectExtent l="76200" t="0" r="57150" b="57150"/>
                <wp:wrapNone/>
                <wp:docPr id="263683397" name="Straight Arrow Connector 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F5AE8BA" id="Straight Arrow Connector 6" o:spid="_x0000_s1026" type="#_x0000_t32" style="position:absolute;margin-left:269.3pt;margin-top:191.8pt;width:0;height:3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97152" behindDoc="0" locked="0" layoutInCell="1" allowOverlap="1" wp14:anchorId="5BF69431" wp14:editId="641F3405">
                <wp:simplePos x="0" y="0"/>
                <wp:positionH relativeFrom="column">
                  <wp:posOffset>3439160</wp:posOffset>
                </wp:positionH>
                <wp:positionV relativeFrom="paragraph">
                  <wp:posOffset>1915795</wp:posOffset>
                </wp:positionV>
                <wp:extent cx="0" cy="548640"/>
                <wp:effectExtent l="76200" t="0" r="57150" b="60960"/>
                <wp:wrapNone/>
                <wp:docPr id="1786623683"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290DA4" id="Straight Arrow Connector 6" o:spid="_x0000_s1026" type="#_x0000_t32" style="position:absolute;margin-left:270.8pt;margin-top:150.85pt;width:0;height:43.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76672" behindDoc="0" locked="0" layoutInCell="1" allowOverlap="1" wp14:anchorId="5C5F3583" wp14:editId="1137EE93">
                <wp:simplePos x="0" y="0"/>
                <wp:positionH relativeFrom="column">
                  <wp:posOffset>2454275</wp:posOffset>
                </wp:positionH>
                <wp:positionV relativeFrom="paragraph">
                  <wp:posOffset>1377950</wp:posOffset>
                </wp:positionV>
                <wp:extent cx="2129790" cy="542925"/>
                <wp:effectExtent l="0" t="0" r="22860" b="28575"/>
                <wp:wrapNone/>
                <wp:docPr id="698758082" name="Rectangle 3"/>
                <wp:cNvGraphicFramePr/>
                <a:graphic xmlns:a="http://schemas.openxmlformats.org/drawingml/2006/main">
                  <a:graphicData uri="http://schemas.microsoft.com/office/word/2010/wordprocessingShape">
                    <wps:wsp>
                      <wps:cNvSpPr/>
                      <wps:spPr>
                        <a:xfrm>
                          <a:off x="0" y="0"/>
                          <a:ext cx="212979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2E3FF7AC" w14:textId="264A95A6" w:rsidR="0072350A" w:rsidRPr="004F0C7C" w:rsidRDefault="00E0305E" w:rsidP="0072350A">
                            <w:pPr>
                              <w:jc w:val="center"/>
                              <w:rPr>
                                <w:sz w:val="36"/>
                                <w:szCs w:val="36"/>
                                <w:lang w:val="en-US"/>
                              </w:rPr>
                            </w:pPr>
                            <w:r>
                              <w:rPr>
                                <w:sz w:val="36"/>
                                <w:szCs w:val="36"/>
                                <w:lang w:val="en-US"/>
                              </w:rPr>
                              <w:t>Task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F3583" id="_x0000_s1034" style="position:absolute;margin-left:193.25pt;margin-top:108.5pt;width:167.7pt;height:4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" fillcolor="white [3201]" strokecolor="black [3200]" strokeweight="1pt">
                <v:textbox>
                  <w:txbxContent>
                    <w:p w14:paraId="2E3FF7AC" w14:textId="264A95A6" w:rsidR="0072350A" w:rsidRPr="004F0C7C" w:rsidRDefault="00E0305E" w:rsidP="0072350A">
                      <w:pPr>
                        <w:jc w:val="center"/>
                        <w:rPr>
                          <w:sz w:val="36"/>
                          <w:szCs w:val="36"/>
                          <w:lang w:val="en-US"/>
                        </w:rPr>
                      </w:pPr>
                      <w:r>
                        <w:rPr>
                          <w:sz w:val="36"/>
                          <w:szCs w:val="36"/>
                          <w:lang w:val="en-US"/>
                        </w:rPr>
                        <w:t>Task Agent</w:t>
                      </w:r>
                    </w:p>
                  </w:txbxContent>
                </v:textbox>
              </v:rect>
            </w:pict>
          </mc:Fallback>
        </mc:AlternateContent>
      </w:r>
      <w:r>
        <w:rPr>
          <w:noProof/>
          <w:sz w:val="32"/>
          <w:szCs w:val="32"/>
        </w:rPr>
        <mc:AlternateContent>
          <mc:Choice Requires="wps">
            <w:drawing>
              <wp:anchor distT="0" distB="0" distL="114300" distR="114300" simplePos="0" relativeHeight="251686912" behindDoc="0" locked="0" layoutInCell="1" allowOverlap="1" wp14:anchorId="459CF7A5" wp14:editId="1B977F0A">
                <wp:simplePos x="0" y="0"/>
                <wp:positionH relativeFrom="column">
                  <wp:posOffset>3454400</wp:posOffset>
                </wp:positionH>
                <wp:positionV relativeFrom="paragraph">
                  <wp:posOffset>823595</wp:posOffset>
                </wp:positionV>
                <wp:extent cx="0" cy="548640"/>
                <wp:effectExtent l="76200" t="0" r="57150" b="60960"/>
                <wp:wrapNone/>
                <wp:docPr id="2030127923"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C58E6F2" id="Straight Arrow Connector 6" o:spid="_x0000_s1026" type="#_x0000_t32" style="position:absolute;margin-left:272pt;margin-top:64.85pt;width:0;height:43.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674624" behindDoc="0" locked="0" layoutInCell="1" allowOverlap="1" wp14:anchorId="6B7ED772" wp14:editId="6D1C287B">
                <wp:simplePos x="0" y="0"/>
                <wp:positionH relativeFrom="margin">
                  <wp:posOffset>-706</wp:posOffset>
                </wp:positionH>
                <wp:positionV relativeFrom="paragraph">
                  <wp:posOffset>1370330</wp:posOffset>
                </wp:positionV>
                <wp:extent cx="2129790" cy="542925"/>
                <wp:effectExtent l="0" t="0" r="22860" b="28575"/>
                <wp:wrapNone/>
                <wp:docPr id="1324134344" name="Rectangle 3"/>
                <wp:cNvGraphicFramePr/>
                <a:graphic xmlns:a="http://schemas.openxmlformats.org/drawingml/2006/main">
                  <a:graphicData uri="http://schemas.microsoft.com/office/word/2010/wordprocessingShape">
                    <wps:wsp>
                      <wps:cNvSpPr/>
                      <wps:spPr>
                        <a:xfrm>
                          <a:off x="0" y="0"/>
                          <a:ext cx="2129790" cy="542925"/>
                        </a:xfrm>
                        <a:prstGeom prst="rect">
                          <a:avLst/>
                        </a:prstGeom>
                      </wps:spPr>
                      <wps:style>
                        <a:lnRef idx="2">
                          <a:schemeClr val="dk1"/>
                        </a:lnRef>
                        <a:fillRef idx="1">
                          <a:schemeClr val="lt1"/>
                        </a:fillRef>
                        <a:effectRef idx="0">
                          <a:schemeClr val="dk1"/>
                        </a:effectRef>
                        <a:fontRef idx="minor">
                          <a:schemeClr val="dk1"/>
                        </a:fontRef>
                      </wps:style>
                      <wps:txbx>
                        <w:txbxContent>
                          <w:p w14:paraId="70A78C8A" w14:textId="49F2AD64" w:rsidR="0072350A" w:rsidRPr="004F0C7C" w:rsidRDefault="00E0305E" w:rsidP="00262390">
                            <w:pPr>
                              <w:jc w:val="center"/>
                              <w:rPr>
                                <w:sz w:val="36"/>
                                <w:szCs w:val="36"/>
                                <w:lang w:val="en-US"/>
                              </w:rPr>
                            </w:pPr>
                            <w:r>
                              <w:rPr>
                                <w:sz w:val="36"/>
                                <w:szCs w:val="36"/>
                                <w:lang w:val="en-US"/>
                              </w:rPr>
                              <w:t>Project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ED772" id="_x0000_s1035" style="position:absolute;margin-left:-.05pt;margin-top:107.9pt;width:167.7pt;height:42.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" fillcolor="white [3201]" strokecolor="black [3200]" strokeweight="1pt">
                <v:textbox>
                  <w:txbxContent>
                    <w:p w14:paraId="70A78C8A" w14:textId="49F2AD64" w:rsidR="0072350A" w:rsidRPr="004F0C7C" w:rsidRDefault="00E0305E" w:rsidP="00262390">
                      <w:pPr>
                        <w:jc w:val="center"/>
                        <w:rPr>
                          <w:sz w:val="36"/>
                          <w:szCs w:val="36"/>
                          <w:lang w:val="en-US"/>
                        </w:rPr>
                      </w:pPr>
                      <w:r>
                        <w:rPr>
                          <w:sz w:val="36"/>
                          <w:szCs w:val="36"/>
                          <w:lang w:val="en-US"/>
                        </w:rPr>
                        <w:t>Project Agent</w:t>
                      </w:r>
                    </w:p>
                  </w:txbxContent>
                </v:textbox>
                <w10:wrap anchorx="margin"/>
              </v:rect>
            </w:pict>
          </mc:Fallback>
        </mc:AlternateContent>
      </w:r>
      <w:r w:rsidR="00E0305E">
        <w:rPr>
          <w:noProof/>
          <w:sz w:val="32"/>
          <w:szCs w:val="32"/>
        </w:rPr>
        <mc:AlternateContent>
          <mc:Choice Requires="wps">
            <w:drawing>
              <wp:anchor distT="0" distB="0" distL="114300" distR="114300" simplePos="0" relativeHeight="251679744" behindDoc="0" locked="0" layoutInCell="1" allowOverlap="1" wp14:anchorId="3C7C2756" wp14:editId="584D153E">
                <wp:simplePos x="0" y="0"/>
                <wp:positionH relativeFrom="column">
                  <wp:posOffset>715645</wp:posOffset>
                </wp:positionH>
                <wp:positionV relativeFrom="paragraph">
                  <wp:posOffset>2461260</wp:posOffset>
                </wp:positionV>
                <wp:extent cx="5212080" cy="0"/>
                <wp:effectExtent l="0" t="0" r="0" b="0"/>
                <wp:wrapNone/>
                <wp:docPr id="1135229869" name="Straight Connector 7"/>
                <wp:cNvGraphicFramePr/>
                <a:graphic xmlns:a="http://schemas.openxmlformats.org/drawingml/2006/main">
                  <a:graphicData uri="http://schemas.microsoft.com/office/word/2010/wordprocessingShape">
                    <wps:wsp>
                      <wps:cNvCnPr/>
                      <wps:spPr>
                        <a:xfrm>
                          <a:off x="0" y="0"/>
                          <a:ext cx="521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BDACC" id="Straight Connector 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5pt,193.8pt" to="466.75pt,1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" strokecolor="black [3200]" strokeweight=".5pt">
                <v:stroke joinstyle="miter"/>
              </v:line>
            </w:pict>
          </mc:Fallback>
        </mc:AlternateContent>
      </w:r>
      <w:r w:rsidR="00E0305E">
        <w:rPr>
          <w:noProof/>
          <w:sz w:val="32"/>
          <w:szCs w:val="32"/>
        </w:rPr>
        <mc:AlternateContent>
          <mc:Choice Requires="wps">
            <w:drawing>
              <wp:anchor distT="0" distB="0" distL="114300" distR="114300" simplePos="0" relativeHeight="251682816" behindDoc="0" locked="0" layoutInCell="1" allowOverlap="1" wp14:anchorId="66DE3260" wp14:editId="202698FE">
                <wp:simplePos x="0" y="0"/>
                <wp:positionH relativeFrom="column">
                  <wp:posOffset>742950</wp:posOffset>
                </wp:positionH>
                <wp:positionV relativeFrom="paragraph">
                  <wp:posOffset>806773</wp:posOffset>
                </wp:positionV>
                <wp:extent cx="0" cy="548640"/>
                <wp:effectExtent l="76200" t="0" r="57150" b="60960"/>
                <wp:wrapNone/>
                <wp:docPr id="1080169290"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F3073F8" id="Straight Arrow Connector 6" o:spid="_x0000_s1026" type="#_x0000_t32" style="position:absolute;margin-left:58.5pt;margin-top:63.55pt;width:0;height:43.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" strokecolor="black [3200]" strokeweight=".5pt">
                <v:stroke endarrow="block" joinstyle="miter"/>
              </v:shape>
            </w:pict>
          </mc:Fallback>
        </mc:AlternateContent>
      </w:r>
      <w:r w:rsidR="00E0305E">
        <w:rPr>
          <w:noProof/>
          <w:sz w:val="32"/>
          <w:szCs w:val="32"/>
        </w:rPr>
        <mc:AlternateContent>
          <mc:Choice Requires="wps">
            <w:drawing>
              <wp:anchor distT="0" distB="0" distL="114300" distR="114300" simplePos="0" relativeHeight="251695104" behindDoc="0" locked="0" layoutInCell="1" allowOverlap="1" wp14:anchorId="2DD8C6E4" wp14:editId="3D5C3264">
                <wp:simplePos x="0" y="0"/>
                <wp:positionH relativeFrom="column">
                  <wp:posOffset>742784</wp:posOffset>
                </wp:positionH>
                <wp:positionV relativeFrom="paragraph">
                  <wp:posOffset>1900362</wp:posOffset>
                </wp:positionV>
                <wp:extent cx="0" cy="548640"/>
                <wp:effectExtent l="76200" t="0" r="57150" b="60960"/>
                <wp:wrapNone/>
                <wp:docPr id="802785848"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4118C8F" id="Straight Arrow Connector 6" o:spid="_x0000_s1026" type="#_x0000_t32" style="position:absolute;margin-left:58.5pt;margin-top:149.65pt;width:0;height:43.2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" strokecolor="black [3200]" strokeweight=".5pt">
                <v:stroke endarrow="block" joinstyle="miter"/>
              </v:shape>
            </w:pict>
          </mc:Fallback>
        </mc:AlternateContent>
      </w:r>
      <w:r w:rsidR="00E0305E">
        <w:rPr>
          <w:noProof/>
          <w:sz w:val="32"/>
          <w:szCs w:val="32"/>
        </w:rPr>
        <mc:AlternateContent>
          <mc:Choice Requires="wps">
            <w:drawing>
              <wp:anchor distT="0" distB="0" distL="114300" distR="114300" simplePos="0" relativeHeight="251680768" behindDoc="0" locked="0" layoutInCell="1" allowOverlap="1" wp14:anchorId="2CFFE5A6" wp14:editId="0189B6CF">
                <wp:simplePos x="0" y="0"/>
                <wp:positionH relativeFrom="column">
                  <wp:posOffset>741045</wp:posOffset>
                </wp:positionH>
                <wp:positionV relativeFrom="paragraph">
                  <wp:posOffset>805180</wp:posOffset>
                </wp:positionV>
                <wp:extent cx="5212080" cy="0"/>
                <wp:effectExtent l="0" t="0" r="0" b="0"/>
                <wp:wrapNone/>
                <wp:docPr id="2025296344" name="Straight Connector 8"/>
                <wp:cNvGraphicFramePr/>
                <a:graphic xmlns:a="http://schemas.openxmlformats.org/drawingml/2006/main">
                  <a:graphicData uri="http://schemas.microsoft.com/office/word/2010/wordprocessingShape">
                    <wps:wsp>
                      <wps:cNvCnPr/>
                      <wps:spPr>
                        <a:xfrm flipV="1">
                          <a:off x="0" y="0"/>
                          <a:ext cx="521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0B563" id="Straight Connector 8"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5pt,63.4pt" to="468.75pt,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" strokecolor="black [3200]" strokeweight=".5pt">
                <v:stroke joinstyle="miter"/>
              </v:line>
            </w:pict>
          </mc:Fallback>
        </mc:AlternateContent>
      </w:r>
      <w:r w:rsidR="00E0305E">
        <w:rPr>
          <w:noProof/>
          <w:sz w:val="32"/>
          <w:szCs w:val="32"/>
        </w:rPr>
        <mc:AlternateContent>
          <mc:Choice Requires="wps">
            <w:drawing>
              <wp:anchor distT="0" distB="0" distL="114300" distR="114300" simplePos="0" relativeHeight="251684864" behindDoc="0" locked="0" layoutInCell="1" allowOverlap="1" wp14:anchorId="3CEF3279" wp14:editId="7C7D8EB1">
                <wp:simplePos x="0" y="0"/>
                <wp:positionH relativeFrom="column">
                  <wp:posOffset>3449752</wp:posOffset>
                </wp:positionH>
                <wp:positionV relativeFrom="paragraph">
                  <wp:posOffset>240953</wp:posOffset>
                </wp:positionV>
                <wp:extent cx="0" cy="548640"/>
                <wp:effectExtent l="76200" t="0" r="57150" b="60960"/>
                <wp:wrapNone/>
                <wp:docPr id="1990752002" name="Straight Arrow Connector 6"/>
                <wp:cNvGraphicFramePr/>
                <a:graphic xmlns:a="http://schemas.openxmlformats.org/drawingml/2006/main">
                  <a:graphicData uri="http://schemas.microsoft.com/office/word/2010/wordprocessingShape">
                    <wps:wsp>
                      <wps:cNvCnPr/>
                      <wps:spPr>
                        <a:xfrm>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9DC99DD" id="Straight Arrow Connector 6" o:spid="_x0000_s1026" type="#_x0000_t32" style="position:absolute;margin-left:271.65pt;margin-top:18.95pt;width:0;height:43.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" strokecolor="black [3200]" strokeweight=".5pt">
                <v:stroke endarrow="block" joinstyle="miter"/>
              </v:shape>
            </w:pict>
          </mc:Fallback>
        </mc:AlternateContent>
      </w:r>
    </w:p>
    <w:p w14:paraId="225F1FA6" w14:textId="77777777" w:rsidR="00262390" w:rsidRPr="00262390" w:rsidRDefault="00262390" w:rsidP="00262390">
      <w:pPr>
        <w:rPr>
          <w:sz w:val="32"/>
          <w:szCs w:val="32"/>
        </w:rPr>
      </w:pPr>
    </w:p>
    <w:p w14:paraId="3564EE3A" w14:textId="77777777" w:rsidR="00262390" w:rsidRPr="00262390" w:rsidRDefault="00262390" w:rsidP="00262390">
      <w:pPr>
        <w:rPr>
          <w:sz w:val="32"/>
          <w:szCs w:val="32"/>
        </w:rPr>
      </w:pPr>
    </w:p>
    <w:p w14:paraId="2490D20C" w14:textId="77777777" w:rsidR="00262390" w:rsidRPr="00262390" w:rsidRDefault="00262390" w:rsidP="00262390">
      <w:pPr>
        <w:rPr>
          <w:sz w:val="32"/>
          <w:szCs w:val="32"/>
        </w:rPr>
      </w:pPr>
    </w:p>
    <w:p w14:paraId="654365D3" w14:textId="77777777" w:rsidR="00262390" w:rsidRPr="00262390" w:rsidRDefault="00262390" w:rsidP="00262390">
      <w:pPr>
        <w:rPr>
          <w:sz w:val="32"/>
          <w:szCs w:val="32"/>
        </w:rPr>
      </w:pPr>
    </w:p>
    <w:p w14:paraId="3766A0D6" w14:textId="77777777" w:rsidR="00262390" w:rsidRPr="00262390" w:rsidRDefault="00262390" w:rsidP="00262390">
      <w:pPr>
        <w:rPr>
          <w:sz w:val="32"/>
          <w:szCs w:val="32"/>
        </w:rPr>
      </w:pPr>
    </w:p>
    <w:p w14:paraId="47DF3240" w14:textId="77777777" w:rsidR="00262390" w:rsidRPr="00262390" w:rsidRDefault="00262390" w:rsidP="00262390">
      <w:pPr>
        <w:rPr>
          <w:sz w:val="32"/>
          <w:szCs w:val="32"/>
        </w:rPr>
      </w:pPr>
    </w:p>
    <w:p w14:paraId="4C17082A" w14:textId="77777777" w:rsidR="00262390" w:rsidRPr="00262390" w:rsidRDefault="00262390" w:rsidP="00262390">
      <w:pPr>
        <w:rPr>
          <w:sz w:val="32"/>
          <w:szCs w:val="32"/>
        </w:rPr>
      </w:pPr>
    </w:p>
    <w:p w14:paraId="7F4C8C14" w14:textId="77777777" w:rsidR="00262390" w:rsidRPr="00262390" w:rsidRDefault="00262390" w:rsidP="00262390">
      <w:pPr>
        <w:rPr>
          <w:sz w:val="32"/>
          <w:szCs w:val="32"/>
        </w:rPr>
      </w:pPr>
    </w:p>
    <w:p w14:paraId="39CB6184" w14:textId="77777777" w:rsidR="00262390" w:rsidRPr="00262390" w:rsidRDefault="00262390" w:rsidP="00262390">
      <w:pPr>
        <w:rPr>
          <w:sz w:val="32"/>
          <w:szCs w:val="32"/>
        </w:rPr>
      </w:pPr>
    </w:p>
    <w:p w14:paraId="312726BA" w14:textId="77777777" w:rsidR="00262390" w:rsidRPr="00262390" w:rsidRDefault="00262390" w:rsidP="00262390">
      <w:pPr>
        <w:rPr>
          <w:sz w:val="32"/>
          <w:szCs w:val="32"/>
        </w:rPr>
      </w:pPr>
    </w:p>
    <w:p w14:paraId="5937A635" w14:textId="30844F30" w:rsidR="00262390" w:rsidRPr="00262390" w:rsidRDefault="00262390" w:rsidP="00262390">
      <w:pPr>
        <w:rPr>
          <w:b/>
          <w:bCs/>
          <w:sz w:val="36"/>
          <w:szCs w:val="36"/>
          <w:u w:val="single"/>
        </w:rPr>
      </w:pPr>
      <w:r w:rsidRPr="00262390">
        <w:rPr>
          <w:b/>
          <w:bCs/>
          <w:sz w:val="36"/>
          <w:szCs w:val="36"/>
          <w:u w:val="single"/>
        </w:rPr>
        <w:t>Agent Planning and Execution</w:t>
      </w:r>
    </w:p>
    <w:p w14:paraId="014B5BC8" w14:textId="00796BE4" w:rsidR="00262390" w:rsidRPr="00262390" w:rsidRDefault="00262390" w:rsidP="00262390">
      <w:pPr>
        <w:rPr>
          <w:sz w:val="32"/>
          <w:szCs w:val="32"/>
        </w:rPr>
      </w:pPr>
      <w:r w:rsidRPr="00262390">
        <w:rPr>
          <w:sz w:val="32"/>
          <w:szCs w:val="32"/>
        </w:rPr>
        <w:t>Each specialized agent follows a Plan → Execute → Observe → Continue/Replan → Finish cycle.</w:t>
      </w:r>
    </w:p>
    <w:p w14:paraId="430CBD3B" w14:textId="77777777" w:rsidR="00262390" w:rsidRPr="00262390" w:rsidRDefault="00262390" w:rsidP="00262390">
      <w:pPr>
        <w:pStyle w:val="ListParagraph"/>
        <w:numPr>
          <w:ilvl w:val="0"/>
          <w:numId w:val="2"/>
        </w:numPr>
        <w:rPr>
          <w:sz w:val="32"/>
          <w:szCs w:val="32"/>
        </w:rPr>
      </w:pPr>
      <w:r w:rsidRPr="00262390">
        <w:rPr>
          <w:b/>
          <w:bCs/>
          <w:sz w:val="32"/>
          <w:szCs w:val="32"/>
        </w:rPr>
        <w:t>Plan:</w:t>
      </w:r>
      <w:r w:rsidRPr="00262390">
        <w:rPr>
          <w:sz w:val="32"/>
          <w:szCs w:val="32"/>
        </w:rPr>
        <w:t xml:space="preserve"> The agent determines what information is required and which available tool should be used.</w:t>
      </w:r>
    </w:p>
    <w:p w14:paraId="5AC45567" w14:textId="77777777" w:rsidR="00262390" w:rsidRPr="00262390" w:rsidRDefault="00262390" w:rsidP="00262390">
      <w:pPr>
        <w:pStyle w:val="ListParagraph"/>
        <w:numPr>
          <w:ilvl w:val="0"/>
          <w:numId w:val="2"/>
        </w:numPr>
        <w:rPr>
          <w:sz w:val="32"/>
          <w:szCs w:val="32"/>
        </w:rPr>
      </w:pPr>
      <w:r w:rsidRPr="00262390">
        <w:rPr>
          <w:b/>
          <w:bCs/>
          <w:sz w:val="32"/>
          <w:szCs w:val="32"/>
        </w:rPr>
        <w:t>Execute:</w:t>
      </w:r>
      <w:r w:rsidRPr="00262390">
        <w:rPr>
          <w:sz w:val="32"/>
          <w:szCs w:val="32"/>
        </w:rPr>
        <w:t xml:space="preserve"> The agent calls the selected tool.</w:t>
      </w:r>
    </w:p>
    <w:p w14:paraId="390D34F9" w14:textId="77777777" w:rsidR="00262390" w:rsidRPr="00262390" w:rsidRDefault="00262390" w:rsidP="00262390">
      <w:pPr>
        <w:pStyle w:val="ListParagraph"/>
        <w:numPr>
          <w:ilvl w:val="0"/>
          <w:numId w:val="2"/>
        </w:numPr>
        <w:rPr>
          <w:sz w:val="32"/>
          <w:szCs w:val="32"/>
        </w:rPr>
      </w:pPr>
      <w:r w:rsidRPr="00262390">
        <w:rPr>
          <w:b/>
          <w:bCs/>
          <w:sz w:val="32"/>
          <w:szCs w:val="32"/>
        </w:rPr>
        <w:t>Observe:</w:t>
      </w:r>
      <w:r w:rsidRPr="00262390">
        <w:rPr>
          <w:sz w:val="32"/>
          <w:szCs w:val="32"/>
        </w:rPr>
        <w:t xml:space="preserve"> The agent examines the tool result to determine whether the user's request has been answered.</w:t>
      </w:r>
    </w:p>
    <w:p w14:paraId="4AB60528" w14:textId="77777777" w:rsidR="00262390" w:rsidRPr="00262390" w:rsidRDefault="00262390" w:rsidP="00262390">
      <w:pPr>
        <w:pStyle w:val="ListParagraph"/>
        <w:numPr>
          <w:ilvl w:val="0"/>
          <w:numId w:val="2"/>
        </w:numPr>
        <w:rPr>
          <w:sz w:val="32"/>
          <w:szCs w:val="32"/>
        </w:rPr>
      </w:pPr>
      <w:r w:rsidRPr="00262390">
        <w:rPr>
          <w:b/>
          <w:bCs/>
          <w:sz w:val="32"/>
          <w:szCs w:val="32"/>
        </w:rPr>
        <w:lastRenderedPageBreak/>
        <w:t>Continue/Replan:</w:t>
      </w:r>
      <w:r w:rsidRPr="00262390">
        <w:rPr>
          <w:sz w:val="32"/>
          <w:szCs w:val="32"/>
        </w:rPr>
        <w:t xml:space="preserve"> If required information is still missing, the agent either continues with another tool call or revises its plan.</w:t>
      </w:r>
    </w:p>
    <w:p w14:paraId="325824CF" w14:textId="7B2C5542" w:rsidR="00262390" w:rsidRDefault="00262390" w:rsidP="00262390">
      <w:pPr>
        <w:pStyle w:val="ListParagraph"/>
        <w:numPr>
          <w:ilvl w:val="0"/>
          <w:numId w:val="2"/>
        </w:numPr>
        <w:rPr>
          <w:sz w:val="32"/>
          <w:szCs w:val="32"/>
        </w:rPr>
      </w:pPr>
      <w:r w:rsidRPr="00262390">
        <w:rPr>
          <w:b/>
          <w:bCs/>
          <w:sz w:val="32"/>
          <w:szCs w:val="32"/>
        </w:rPr>
        <w:t xml:space="preserve">Finish: </w:t>
      </w:r>
      <w:r w:rsidRPr="00262390">
        <w:rPr>
          <w:sz w:val="32"/>
          <w:szCs w:val="32"/>
        </w:rPr>
        <w:t xml:space="preserve">Once the required information is available, the agent produces its result and sends it back to the </w:t>
      </w:r>
      <w:r w:rsidRPr="00262390">
        <w:rPr>
          <w:sz w:val="32"/>
          <w:szCs w:val="32"/>
        </w:rPr>
        <w:t>coordinator</w:t>
      </w:r>
      <w:r w:rsidRPr="00262390">
        <w:rPr>
          <w:sz w:val="32"/>
          <w:szCs w:val="32"/>
        </w:rPr>
        <w:t xml:space="preserve"> for aggregation.</w:t>
      </w:r>
    </w:p>
    <w:p w14:paraId="5B0ECD3B" w14:textId="77777777" w:rsidR="00262390" w:rsidRDefault="00262390" w:rsidP="00262390">
      <w:pPr>
        <w:rPr>
          <w:sz w:val="32"/>
          <w:szCs w:val="32"/>
        </w:rPr>
      </w:pPr>
    </w:p>
    <w:p w14:paraId="32ECD616" w14:textId="2ADED13F" w:rsidR="00262390" w:rsidRDefault="00262390" w:rsidP="00262390">
      <w:pPr>
        <w:rPr>
          <w:b/>
          <w:bCs/>
          <w:sz w:val="36"/>
          <w:szCs w:val="36"/>
          <w:u w:val="single"/>
        </w:rPr>
      </w:pPr>
      <w:r w:rsidRPr="00262390">
        <w:rPr>
          <w:b/>
          <w:bCs/>
          <w:sz w:val="36"/>
          <w:szCs w:val="36"/>
          <w:u w:val="single"/>
        </w:rPr>
        <w:t>Flow</w:t>
      </w:r>
    </w:p>
    <w:p w14:paraId="0CAA7759" w14:textId="0B71D59C" w:rsidR="008815FC" w:rsidRDefault="00262390" w:rsidP="00262390">
      <w:pPr>
        <w:rPr>
          <w:sz w:val="32"/>
          <w:szCs w:val="32"/>
        </w:rPr>
      </w:pPr>
      <w:r w:rsidRPr="00262390">
        <w:rPr>
          <w:sz w:val="32"/>
          <w:szCs w:val="32"/>
        </w:rPr>
        <w:t xml:space="preserve">When a user submits a query, the </w:t>
      </w:r>
      <w:r w:rsidRPr="00262390">
        <w:rPr>
          <w:sz w:val="32"/>
          <w:szCs w:val="32"/>
        </w:rPr>
        <w:t>coordinator</w:t>
      </w:r>
      <w:r w:rsidRPr="00262390">
        <w:rPr>
          <w:sz w:val="32"/>
          <w:szCs w:val="32"/>
        </w:rPr>
        <w:t xml:space="preserve"> first retrieves relevant memory from the Memory Layer. The retrieved context is then considered during agent routing to determine which specialized agent(s) should handle the request. The selected Project, Task, or Employee Agent processes the request and returns its result. When multiple agents are involved, their results are combined through Result Aggregation before generating the final answer.</w:t>
      </w:r>
    </w:p>
    <w:p w14:paraId="6492B76A" w14:textId="77777777" w:rsidR="008815FC" w:rsidRDefault="008815FC" w:rsidP="00262390">
      <w:pPr>
        <w:rPr>
          <w:sz w:val="32"/>
          <w:szCs w:val="32"/>
        </w:rPr>
      </w:pPr>
    </w:p>
    <w:p w14:paraId="0D8975D6" w14:textId="6D7A550D" w:rsidR="008815FC" w:rsidRPr="008C6C2B" w:rsidRDefault="00ED6BB4" w:rsidP="008815FC">
      <w:pPr>
        <w:rPr>
          <w:b/>
          <w:bCs/>
          <w:sz w:val="36"/>
          <w:szCs w:val="36"/>
          <w:u w:val="single"/>
        </w:rPr>
      </w:pPr>
      <w:r w:rsidRPr="008C6C2B">
        <w:rPr>
          <w:b/>
          <w:bCs/>
          <w:sz w:val="36"/>
          <w:szCs w:val="36"/>
          <w:u w:val="single"/>
        </w:rPr>
        <w:t>Test Cases</w:t>
      </w:r>
      <w:r w:rsidR="008815FC" w:rsidRPr="008C6C2B">
        <w:rPr>
          <w:b/>
          <w:bCs/>
          <w:sz w:val="36"/>
          <w:szCs w:val="36"/>
          <w:u w:val="single"/>
        </w:rPr>
        <w:t>:</w:t>
      </w:r>
    </w:p>
    <w:p w14:paraId="56EAED31" w14:textId="77777777" w:rsidR="008815FC" w:rsidRDefault="008815FC" w:rsidP="008815FC">
      <w:pPr>
        <w:rPr>
          <w:b/>
          <w:bCs/>
          <w:sz w:val="32"/>
          <w:szCs w:val="32"/>
          <w:u w:val="single"/>
        </w:rPr>
      </w:pPr>
    </w:p>
    <w:p w14:paraId="72EA79F5" w14:textId="61980A16" w:rsidR="008815FC" w:rsidRPr="008C6C2B" w:rsidRDefault="008815FC" w:rsidP="00262390">
      <w:pPr>
        <w:rPr>
          <w:b/>
          <w:bCs/>
          <w:sz w:val="36"/>
          <w:szCs w:val="36"/>
          <w:u w:val="single"/>
        </w:rPr>
      </w:pPr>
      <w:r w:rsidRPr="008C6C2B">
        <w:rPr>
          <w:b/>
          <w:bCs/>
          <w:sz w:val="36"/>
          <w:szCs w:val="36"/>
          <w:u w:val="single"/>
        </w:rPr>
        <w:t>Single Specialized Agent:</w:t>
      </w:r>
    </w:p>
    <w:p w14:paraId="2CEDB52C" w14:textId="50B70FE0" w:rsidR="008815FC" w:rsidRPr="008815FC" w:rsidRDefault="008815FC" w:rsidP="00262390">
      <w:pPr>
        <w:rPr>
          <w:b/>
          <w:bCs/>
          <w:sz w:val="32"/>
          <w:szCs w:val="32"/>
        </w:rPr>
      </w:pPr>
      <w:r w:rsidRPr="008815FC">
        <w:rPr>
          <w:b/>
          <w:bCs/>
          <w:sz w:val="32"/>
          <w:szCs w:val="32"/>
        </w:rPr>
        <w:t xml:space="preserve">User ID:  </w:t>
      </w:r>
      <w:r w:rsidRPr="008815FC">
        <w:rPr>
          <w:sz w:val="32"/>
          <w:szCs w:val="32"/>
        </w:rPr>
        <w:t>U001</w:t>
      </w:r>
    </w:p>
    <w:p w14:paraId="7B87DD79" w14:textId="313C4A02" w:rsidR="008815FC" w:rsidRDefault="008815FC" w:rsidP="00262390">
      <w:pPr>
        <w:rPr>
          <w:b/>
          <w:bCs/>
          <w:sz w:val="32"/>
          <w:szCs w:val="32"/>
          <w:u w:val="single"/>
        </w:rPr>
      </w:pPr>
      <w:r w:rsidRPr="008815FC">
        <w:rPr>
          <w:b/>
          <w:bCs/>
          <w:sz w:val="32"/>
          <w:szCs w:val="32"/>
        </w:rPr>
        <w:t xml:space="preserve">Query: </w:t>
      </w:r>
      <w:r w:rsidRPr="008815FC">
        <w:rPr>
          <w:sz w:val="32"/>
          <w:szCs w:val="32"/>
        </w:rPr>
        <w:t>What is the budget of Project Alpha?</w:t>
      </w:r>
      <w:r>
        <w:rPr>
          <w:b/>
          <w:bCs/>
          <w:sz w:val="32"/>
          <w:szCs w:val="32"/>
          <w:u w:val="single"/>
        </w:rPr>
        <w:t xml:space="preserve"> </w:t>
      </w:r>
    </w:p>
    <w:p w14:paraId="6C1516AC" w14:textId="77777777" w:rsidR="008815FC" w:rsidRPr="008815FC" w:rsidRDefault="008815FC" w:rsidP="008815FC">
      <w:pPr>
        <w:rPr>
          <w:b/>
          <w:bCs/>
          <w:sz w:val="32"/>
          <w:szCs w:val="32"/>
          <w:u w:val="single"/>
        </w:rPr>
      </w:pPr>
      <w:r w:rsidRPr="008815FC">
        <w:rPr>
          <w:b/>
          <w:bCs/>
          <w:sz w:val="32"/>
          <w:szCs w:val="32"/>
          <w:u w:val="single"/>
        </w:rPr>
        <w:t>Expected Behavior:</w:t>
      </w:r>
    </w:p>
    <w:p w14:paraId="58C0EE73" w14:textId="67AFEABC" w:rsidR="00F74FA1" w:rsidRDefault="00F74FA1" w:rsidP="008815FC">
      <w:pPr>
        <w:rPr>
          <w:sz w:val="32"/>
          <w:szCs w:val="32"/>
        </w:rPr>
      </w:pPr>
      <w:r w:rsidRPr="00F74FA1">
        <w:rPr>
          <w:sz w:val="32"/>
          <w:szCs w:val="32"/>
        </w:rPr>
        <w:t>The Coordinator should determine that the query is project-related and route it to the Project Agent. The Project Agent should retrieve the required project information and return the result.</w:t>
      </w:r>
    </w:p>
    <w:p w14:paraId="219B6F88" w14:textId="2014CB1E" w:rsidR="008815FC" w:rsidRPr="008815FC" w:rsidRDefault="008815FC" w:rsidP="008815FC">
      <w:pPr>
        <w:rPr>
          <w:b/>
          <w:bCs/>
          <w:sz w:val="32"/>
          <w:szCs w:val="32"/>
          <w:u w:val="single"/>
        </w:rPr>
      </w:pPr>
      <w:r w:rsidRPr="008815FC">
        <w:rPr>
          <w:b/>
          <w:bCs/>
          <w:sz w:val="32"/>
          <w:szCs w:val="32"/>
          <w:u w:val="single"/>
        </w:rPr>
        <w:t>Result:</w:t>
      </w:r>
    </w:p>
    <w:p w14:paraId="3BBB843A" w14:textId="7EADF21B" w:rsidR="00F74FA1" w:rsidRDefault="00F74FA1" w:rsidP="008815FC">
      <w:pPr>
        <w:rPr>
          <w:sz w:val="32"/>
          <w:szCs w:val="32"/>
        </w:rPr>
      </w:pPr>
      <w:r w:rsidRPr="00F74FA1">
        <w:rPr>
          <w:sz w:val="32"/>
          <w:szCs w:val="32"/>
        </w:rPr>
        <w:t>The Coordinator routed the request to the Project Agent. The Project Agent retrieved Project Alpha's details and identified the budget as $180,000. The Coordinator received the result and generated the final answer.</w:t>
      </w:r>
    </w:p>
    <w:p w14:paraId="0C2D0DD8" w14:textId="64C02E42" w:rsidR="008815FC" w:rsidRDefault="008815FC" w:rsidP="008815FC">
      <w:pPr>
        <w:rPr>
          <w:sz w:val="32"/>
          <w:szCs w:val="32"/>
        </w:rPr>
      </w:pPr>
      <w:r w:rsidRPr="008815FC">
        <w:rPr>
          <w:b/>
          <w:bCs/>
          <w:sz w:val="32"/>
          <w:szCs w:val="32"/>
        </w:rPr>
        <w:t>Status:</w:t>
      </w:r>
      <w:r w:rsidRPr="008815FC">
        <w:rPr>
          <w:sz w:val="32"/>
          <w:szCs w:val="32"/>
        </w:rPr>
        <w:t xml:space="preserve"> Passed</w:t>
      </w:r>
    </w:p>
    <w:p w14:paraId="5DC11488" w14:textId="77D34FFB" w:rsidR="008815FC" w:rsidRDefault="008815FC" w:rsidP="008815FC">
      <w:pPr>
        <w:rPr>
          <w:sz w:val="32"/>
          <w:szCs w:val="32"/>
        </w:rPr>
      </w:pPr>
      <w:r>
        <w:rPr>
          <w:sz w:val="32"/>
          <w:szCs w:val="32"/>
        </w:rPr>
        <w:t>--------------------------------------------------------------------------------------------------------------------------------------------------</w:t>
      </w:r>
    </w:p>
    <w:p w14:paraId="7B1350DD" w14:textId="3BD326B4" w:rsidR="008815FC" w:rsidRPr="008C6C2B" w:rsidRDefault="008815FC" w:rsidP="008815FC">
      <w:pPr>
        <w:rPr>
          <w:b/>
          <w:bCs/>
          <w:sz w:val="36"/>
          <w:szCs w:val="36"/>
          <w:u w:val="single"/>
        </w:rPr>
      </w:pPr>
      <w:r w:rsidRPr="008C6C2B">
        <w:rPr>
          <w:b/>
          <w:bCs/>
          <w:sz w:val="36"/>
          <w:szCs w:val="36"/>
          <w:u w:val="single"/>
        </w:rPr>
        <w:t>Multiple Specialized Agents:</w:t>
      </w:r>
    </w:p>
    <w:p w14:paraId="3EC0EE75" w14:textId="77777777" w:rsidR="008815FC" w:rsidRPr="008815FC" w:rsidRDefault="008815FC" w:rsidP="008815FC">
      <w:pPr>
        <w:rPr>
          <w:sz w:val="32"/>
          <w:szCs w:val="32"/>
        </w:rPr>
      </w:pPr>
      <w:r w:rsidRPr="008815FC">
        <w:rPr>
          <w:b/>
          <w:bCs/>
          <w:sz w:val="32"/>
          <w:szCs w:val="32"/>
        </w:rPr>
        <w:t>User ID</w:t>
      </w:r>
      <w:r w:rsidRPr="008815FC">
        <w:rPr>
          <w:sz w:val="32"/>
          <w:szCs w:val="32"/>
        </w:rPr>
        <w:t>: U001</w:t>
      </w:r>
    </w:p>
    <w:p w14:paraId="48230BF9" w14:textId="45721CFC" w:rsidR="008815FC" w:rsidRPr="008815FC" w:rsidRDefault="008815FC" w:rsidP="008815FC">
      <w:pPr>
        <w:rPr>
          <w:b/>
          <w:bCs/>
          <w:sz w:val="32"/>
          <w:szCs w:val="32"/>
        </w:rPr>
      </w:pPr>
      <w:r w:rsidRPr="008815FC">
        <w:rPr>
          <w:b/>
          <w:bCs/>
          <w:sz w:val="32"/>
          <w:szCs w:val="32"/>
        </w:rPr>
        <w:t>Query:</w:t>
      </w:r>
      <w:r>
        <w:rPr>
          <w:b/>
          <w:bCs/>
          <w:sz w:val="32"/>
          <w:szCs w:val="32"/>
        </w:rPr>
        <w:t xml:space="preserve"> </w:t>
      </w:r>
      <w:r w:rsidRPr="008815FC">
        <w:rPr>
          <w:sz w:val="32"/>
          <w:szCs w:val="32"/>
        </w:rPr>
        <w:t>Who manages Project Alpha and what is their role?</w:t>
      </w:r>
    </w:p>
    <w:p w14:paraId="038F2D7F" w14:textId="77777777" w:rsidR="008815FC" w:rsidRPr="008C6C2B" w:rsidRDefault="008815FC" w:rsidP="008815FC">
      <w:pPr>
        <w:rPr>
          <w:b/>
          <w:bCs/>
          <w:sz w:val="32"/>
          <w:szCs w:val="32"/>
          <w:u w:val="single"/>
        </w:rPr>
      </w:pPr>
      <w:r w:rsidRPr="008C6C2B">
        <w:rPr>
          <w:b/>
          <w:bCs/>
          <w:sz w:val="32"/>
          <w:szCs w:val="32"/>
          <w:u w:val="single"/>
        </w:rPr>
        <w:t>Expected Behavior:</w:t>
      </w:r>
    </w:p>
    <w:p w14:paraId="3DD43F6C" w14:textId="569F9B7F" w:rsidR="008815FC" w:rsidRPr="008C6C2B" w:rsidRDefault="008815FC" w:rsidP="008815FC">
      <w:pPr>
        <w:rPr>
          <w:sz w:val="32"/>
          <w:szCs w:val="32"/>
        </w:rPr>
      </w:pPr>
      <w:r w:rsidRPr="008C6C2B">
        <w:rPr>
          <w:sz w:val="32"/>
          <w:szCs w:val="32"/>
        </w:rPr>
        <w:t xml:space="preserve">The </w:t>
      </w:r>
      <w:r w:rsidRPr="008C6C2B">
        <w:rPr>
          <w:sz w:val="32"/>
          <w:szCs w:val="32"/>
        </w:rPr>
        <w:t>coordinator</w:t>
      </w:r>
      <w:r w:rsidRPr="008C6C2B">
        <w:rPr>
          <w:sz w:val="32"/>
          <w:szCs w:val="32"/>
        </w:rPr>
        <w:t xml:space="preserve"> should first route the request to the Project Agent to identify the manager ID and then hand the result to the Employee Agent to retrieve the manager's details.</w:t>
      </w:r>
    </w:p>
    <w:p w14:paraId="1291F571" w14:textId="77777777" w:rsidR="008815FC" w:rsidRDefault="008815FC" w:rsidP="008815FC">
      <w:pPr>
        <w:rPr>
          <w:b/>
          <w:bCs/>
          <w:sz w:val="36"/>
          <w:szCs w:val="36"/>
          <w:u w:val="single"/>
        </w:rPr>
      </w:pPr>
      <w:r w:rsidRPr="008815FC">
        <w:rPr>
          <w:b/>
          <w:bCs/>
          <w:sz w:val="36"/>
          <w:szCs w:val="36"/>
          <w:u w:val="single"/>
        </w:rPr>
        <w:t>Result:</w:t>
      </w:r>
    </w:p>
    <w:p w14:paraId="50F23B59" w14:textId="0973826D" w:rsidR="006A6ECF" w:rsidRPr="006A6ECF" w:rsidRDefault="006A6ECF" w:rsidP="008815FC">
      <w:pPr>
        <w:rPr>
          <w:sz w:val="32"/>
          <w:szCs w:val="32"/>
        </w:rPr>
      </w:pPr>
      <w:r w:rsidRPr="006A6ECF">
        <w:rPr>
          <w:sz w:val="32"/>
          <w:szCs w:val="32"/>
        </w:rPr>
        <w:t xml:space="preserve">The Project Agent identified manager ID E005, and the </w:t>
      </w:r>
      <w:r w:rsidRPr="006A6ECF">
        <w:rPr>
          <w:sz w:val="32"/>
          <w:szCs w:val="32"/>
        </w:rPr>
        <w:t>coordinator</w:t>
      </w:r>
      <w:r w:rsidRPr="006A6ECF">
        <w:rPr>
          <w:sz w:val="32"/>
          <w:szCs w:val="32"/>
        </w:rPr>
        <w:t xml:space="preserve"> successfully handed the request to the Employee Agent. The Employee Agent retrieved Emily Johnson, whose role is Project Manager.</w:t>
      </w:r>
    </w:p>
    <w:p w14:paraId="17712936" w14:textId="76F08A7A" w:rsidR="008815FC" w:rsidRDefault="008815FC" w:rsidP="008815FC">
      <w:pPr>
        <w:rPr>
          <w:sz w:val="36"/>
          <w:szCs w:val="36"/>
        </w:rPr>
      </w:pPr>
      <w:r w:rsidRPr="006A6ECF">
        <w:rPr>
          <w:b/>
          <w:bCs/>
          <w:sz w:val="32"/>
          <w:szCs w:val="32"/>
        </w:rPr>
        <w:t>Status:</w:t>
      </w:r>
      <w:r w:rsidRPr="008815FC">
        <w:rPr>
          <w:sz w:val="36"/>
          <w:szCs w:val="36"/>
        </w:rPr>
        <w:t xml:space="preserve"> </w:t>
      </w:r>
      <w:r w:rsidR="006A6ECF" w:rsidRPr="006A6ECF">
        <w:rPr>
          <w:sz w:val="32"/>
          <w:szCs w:val="32"/>
        </w:rPr>
        <w:t>Working – Coordinator tuning in progress</w:t>
      </w:r>
    </w:p>
    <w:p w14:paraId="05200DB3" w14:textId="69A21D04" w:rsidR="008815FC" w:rsidRDefault="008815FC" w:rsidP="008815FC">
      <w:pPr>
        <w:rPr>
          <w:sz w:val="36"/>
          <w:szCs w:val="36"/>
        </w:rPr>
      </w:pPr>
      <w:r>
        <w:rPr>
          <w:sz w:val="36"/>
          <w:szCs w:val="36"/>
        </w:rPr>
        <w:t>----------------------------------------------------------------------------------------------------------------------------------</w:t>
      </w:r>
    </w:p>
    <w:p w14:paraId="3DE1FC29" w14:textId="77777777" w:rsidR="006A6ECF" w:rsidRPr="006A6ECF" w:rsidRDefault="006A6ECF" w:rsidP="006A6ECF">
      <w:pPr>
        <w:rPr>
          <w:b/>
          <w:bCs/>
          <w:sz w:val="36"/>
          <w:szCs w:val="36"/>
          <w:u w:val="single"/>
        </w:rPr>
      </w:pPr>
      <w:r w:rsidRPr="006A6ECF">
        <w:rPr>
          <w:b/>
          <w:bCs/>
          <w:sz w:val="36"/>
          <w:szCs w:val="36"/>
          <w:u w:val="single"/>
        </w:rPr>
        <w:t>Testing Status:</w:t>
      </w:r>
    </w:p>
    <w:p w14:paraId="32276992" w14:textId="21938724" w:rsidR="008C6C2B" w:rsidRPr="008815FC" w:rsidRDefault="006A6ECF" w:rsidP="006A6ECF">
      <w:pPr>
        <w:rPr>
          <w:sz w:val="36"/>
          <w:szCs w:val="36"/>
        </w:rPr>
      </w:pPr>
      <w:r w:rsidRPr="006A6ECF">
        <w:rPr>
          <w:sz w:val="36"/>
          <w:szCs w:val="36"/>
        </w:rPr>
        <w:t>Initial testing confirms that single-agent routing and multi-agent handoff are working. Further testing and tuning are in progress to improve Coordinator decision-making and prevent unnecessary duplicate agent calls.</w:t>
      </w:r>
    </w:p>
    <w:sectPr w:rsidR="008C6C2B" w:rsidRPr="008815FC" w:rsidSect="00650465">
      <w:pgSz w:w="15840" w:h="24480"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D4F"/>
    <w:multiLevelType w:val="hybridMultilevel"/>
    <w:tmpl w:val="39AE3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0831D2"/>
    <w:multiLevelType w:val="hybridMultilevel"/>
    <w:tmpl w:val="EC089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606131">
    <w:abstractNumId w:val="1"/>
  </w:num>
  <w:num w:numId="2" w16cid:durableId="169260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65"/>
    <w:rsid w:val="00055E73"/>
    <w:rsid w:val="00185CC7"/>
    <w:rsid w:val="001E6233"/>
    <w:rsid w:val="00262390"/>
    <w:rsid w:val="004414AD"/>
    <w:rsid w:val="004F0C7C"/>
    <w:rsid w:val="00575A30"/>
    <w:rsid w:val="00586AD7"/>
    <w:rsid w:val="00650465"/>
    <w:rsid w:val="006A6ECF"/>
    <w:rsid w:val="0072350A"/>
    <w:rsid w:val="008815FC"/>
    <w:rsid w:val="00894F8C"/>
    <w:rsid w:val="008C6C2B"/>
    <w:rsid w:val="00A9790F"/>
    <w:rsid w:val="00BA0E19"/>
    <w:rsid w:val="00C35139"/>
    <w:rsid w:val="00E0305E"/>
    <w:rsid w:val="00ED6BB4"/>
    <w:rsid w:val="00F74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A840"/>
  <w15:chartTrackingRefBased/>
  <w15:docId w15:val="{A84684A5-DB71-4934-8CB1-111A1185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465"/>
    <w:rPr>
      <w:rFonts w:eastAsiaTheme="majorEastAsia" w:cstheme="majorBidi"/>
      <w:color w:val="272727" w:themeColor="text1" w:themeTint="D8"/>
    </w:rPr>
  </w:style>
  <w:style w:type="paragraph" w:styleId="Title">
    <w:name w:val="Title"/>
    <w:basedOn w:val="Normal"/>
    <w:next w:val="Normal"/>
    <w:link w:val="TitleChar"/>
    <w:uiPriority w:val="10"/>
    <w:qFormat/>
    <w:rsid w:val="0065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465"/>
    <w:pPr>
      <w:spacing w:before="160"/>
      <w:jc w:val="center"/>
    </w:pPr>
    <w:rPr>
      <w:i/>
      <w:iCs/>
      <w:color w:val="404040" w:themeColor="text1" w:themeTint="BF"/>
    </w:rPr>
  </w:style>
  <w:style w:type="character" w:customStyle="1" w:styleId="QuoteChar">
    <w:name w:val="Quote Char"/>
    <w:basedOn w:val="DefaultParagraphFont"/>
    <w:link w:val="Quote"/>
    <w:uiPriority w:val="29"/>
    <w:rsid w:val="00650465"/>
    <w:rPr>
      <w:i/>
      <w:iCs/>
      <w:color w:val="404040" w:themeColor="text1" w:themeTint="BF"/>
    </w:rPr>
  </w:style>
  <w:style w:type="paragraph" w:styleId="ListParagraph">
    <w:name w:val="List Paragraph"/>
    <w:basedOn w:val="Normal"/>
    <w:uiPriority w:val="34"/>
    <w:qFormat/>
    <w:rsid w:val="00650465"/>
    <w:pPr>
      <w:ind w:left="720"/>
      <w:contextualSpacing/>
    </w:pPr>
  </w:style>
  <w:style w:type="character" w:styleId="IntenseEmphasis">
    <w:name w:val="Intense Emphasis"/>
    <w:basedOn w:val="DefaultParagraphFont"/>
    <w:uiPriority w:val="21"/>
    <w:qFormat/>
    <w:rsid w:val="00650465"/>
    <w:rPr>
      <w:i/>
      <w:iCs/>
      <w:color w:val="2F5496" w:themeColor="accent1" w:themeShade="BF"/>
    </w:rPr>
  </w:style>
  <w:style w:type="paragraph" w:styleId="IntenseQuote">
    <w:name w:val="Intense Quote"/>
    <w:basedOn w:val="Normal"/>
    <w:next w:val="Normal"/>
    <w:link w:val="IntenseQuoteChar"/>
    <w:uiPriority w:val="30"/>
    <w:qFormat/>
    <w:rsid w:val="00650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465"/>
    <w:rPr>
      <w:i/>
      <w:iCs/>
      <w:color w:val="2F5496" w:themeColor="accent1" w:themeShade="BF"/>
    </w:rPr>
  </w:style>
  <w:style w:type="character" w:styleId="IntenseReference">
    <w:name w:val="Intense Reference"/>
    <w:basedOn w:val="DefaultParagraphFont"/>
    <w:uiPriority w:val="32"/>
    <w:qFormat/>
    <w:rsid w:val="00650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67055-B483-4F62-845D-9978D5DB9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202266 _Harshavardhan</dc:creator>
  <cp:keywords/>
  <dc:description/>
  <cp:lastModifiedBy>202266 _Harshavardhan</cp:lastModifiedBy>
  <cp:revision>12</cp:revision>
  <dcterms:created xsi:type="dcterms:W3CDTF">2026-09-22T13:05:00Z</dcterms:created>
  <dcterms:modified xsi:type="dcterms:W3CDTF">2026-09-22T14:48:00Z</dcterms:modified>
</cp:coreProperties>
</file>