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98A4" w14:textId="77777777" w:rsidR="001612CA" w:rsidRDefault="00970812">
      <w:pPr>
        <w:pStyle w:val="TableCaption"/>
      </w:pPr>
      <w:bookmarkStart w:id="0" w:name="_Hlk98771084"/>
      <w:r>
        <w:t>Table 7: Descriptive statistics of Republican party %votes by year</w:t>
      </w:r>
    </w:p>
    <w:tbl>
      <w:tblPr>
        <w:tblW w:w="10360" w:type="dxa"/>
        <w:jc w:val="center"/>
        <w:tblLayout w:type="fixed"/>
        <w:tblLook w:val="0420" w:firstRow="1" w:lastRow="0" w:firstColumn="0" w:lastColumn="0" w:noHBand="0" w:noVBand="1"/>
      </w:tblPr>
      <w:tblGrid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  <w:gridCol w:w="1036"/>
      </w:tblGrid>
      <w:tr w:rsidR="008172C8" w14:paraId="34171AB4" w14:textId="77777777" w:rsidTr="008172C8">
        <w:trPr>
          <w:cantSplit/>
          <w:trHeight w:val="435"/>
          <w:tblHeader/>
          <w:jc w:val="center"/>
        </w:trPr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D8D24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year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26850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n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88D13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8B45F" w14:textId="37F33B4E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SD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6945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88122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E980B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26BF8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skew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6DADE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Q0.25</w:t>
            </w:r>
          </w:p>
        </w:tc>
        <w:tc>
          <w:tcPr>
            <w:tcW w:w="1036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7647E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Q0.75</w:t>
            </w:r>
          </w:p>
        </w:tc>
      </w:tr>
      <w:tr w:rsidR="008172C8" w14:paraId="21A5AE62" w14:textId="77777777" w:rsidTr="008172C8">
        <w:trPr>
          <w:cantSplit/>
          <w:trHeight w:val="665"/>
          <w:jc w:val="center"/>
        </w:trPr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83890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2,008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588FC1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F9B5B" w14:textId="22BFBA46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0.56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7CD66" w14:textId="38DD0DD3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0.16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F911A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0.57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11E0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0.09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9286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5.37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03B5E" w14:textId="015A65F6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7.97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A89E2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0.48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84CC4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0.67</w:t>
            </w:r>
          </w:p>
        </w:tc>
      </w:tr>
      <w:tr w:rsidR="008172C8" w14:paraId="31BA8D87" w14:textId="77777777" w:rsidTr="008172C8">
        <w:trPr>
          <w:cantSplit/>
          <w:trHeight w:val="907"/>
          <w:jc w:val="center"/>
        </w:trPr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F9B66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2,012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A5444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F6F26" w14:textId="3059DB09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0.59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D25B" w14:textId="13682B6D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0.14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DDDD4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FAC24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0.06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BA963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0.96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203F8" w14:textId="04063F13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-0.46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950E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0.51</w:t>
            </w:r>
          </w:p>
        </w:tc>
        <w:tc>
          <w:tcPr>
            <w:tcW w:w="10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D0F7AC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0.70</w:t>
            </w:r>
          </w:p>
        </w:tc>
      </w:tr>
      <w:tr w:rsidR="008172C8" w14:paraId="12FFB1B3" w14:textId="77777777" w:rsidTr="008172C8">
        <w:trPr>
          <w:cantSplit/>
          <w:trHeight w:val="895"/>
          <w:jc w:val="center"/>
        </w:trPr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43A40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2,016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2DF8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3,112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73BE3" w14:textId="0234A650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0.63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6787" w14:textId="1E56C1ED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0.15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D8DD1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190BA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1ED6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CA1FE" w14:textId="4E36941A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-0.82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25A26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0.55</w:t>
            </w:r>
          </w:p>
        </w:tc>
        <w:tc>
          <w:tcPr>
            <w:tcW w:w="1036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6476" w14:textId="77777777" w:rsidR="008172C8" w:rsidRPr="008172C8" w:rsidRDefault="008172C8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8172C8">
              <w:rPr>
                <w:rFonts w:ascii="Arial" w:eastAsia="Arial" w:hAnsi="Arial" w:cs="Arial"/>
                <w:color w:val="000000"/>
                <w:sz w:val="20"/>
                <w:szCs w:val="20"/>
              </w:rPr>
              <w:t>0.75</w:t>
            </w:r>
          </w:p>
        </w:tc>
      </w:tr>
      <w:bookmarkEnd w:id="0"/>
    </w:tbl>
    <w:p w14:paraId="19AD1ED3" w14:textId="77777777" w:rsidR="00970812" w:rsidRDefault="00970812"/>
    <w:sectPr w:rsidR="00970812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612CA"/>
    <w:rsid w:val="001C0A13"/>
    <w:rsid w:val="001D75AB"/>
    <w:rsid w:val="0035500D"/>
    <w:rsid w:val="00362E65"/>
    <w:rsid w:val="004158F9"/>
    <w:rsid w:val="00457CF1"/>
    <w:rsid w:val="00747CCE"/>
    <w:rsid w:val="007B3E96"/>
    <w:rsid w:val="008172C8"/>
    <w:rsid w:val="008F1F48"/>
    <w:rsid w:val="00901463"/>
    <w:rsid w:val="00946CB3"/>
    <w:rsid w:val="00970812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29A2A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2022-03-21T20:05:00Z</dcterms:modified>
  <cp:category/>
</cp:coreProperties>
</file>