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9AED" w14:textId="3CE4B4A7" w:rsidR="00F15F77" w:rsidRPr="00A70421" w:rsidRDefault="00A428EF" w:rsidP="002B552D">
      <w:pPr>
        <w:pStyle w:val="KonuBal"/>
      </w:pPr>
      <w:r>
        <w:t>Başlık-14 Punto-Times New Roman</w:t>
      </w:r>
    </w:p>
    <w:p w14:paraId="4FFC624B" w14:textId="2BE81846" w:rsidR="00F15F77" w:rsidRPr="00A428EF" w:rsidRDefault="00A428EF" w:rsidP="00F15F77">
      <w:pPr>
        <w:ind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428EF">
        <w:rPr>
          <w:rStyle w:val="Balk4Char"/>
          <w:b w:val="0"/>
          <w:bCs/>
        </w:rPr>
        <w:t xml:space="preserve">Yazar1 Ad </w:t>
      </w:r>
      <w:proofErr w:type="spellStart"/>
      <w:r w:rsidRPr="00A428EF">
        <w:rPr>
          <w:rStyle w:val="Balk4Char"/>
          <w:b w:val="0"/>
          <w:bCs/>
        </w:rPr>
        <w:t>Soyad</w:t>
      </w:r>
      <w:proofErr w:type="spellEnd"/>
      <w:r w:rsidR="00F15F77" w:rsidRPr="00A428EF">
        <w:rPr>
          <w:rStyle w:val="DipnotBavurusu"/>
          <w:rFonts w:ascii="Times New Roman" w:hAnsi="Times New Roman" w:cs="Times New Roman"/>
          <w:b/>
          <w:bCs/>
          <w:sz w:val="24"/>
          <w:szCs w:val="24"/>
        </w:rPr>
        <w:footnoteReference w:id="1"/>
      </w:r>
      <w:r w:rsidR="00F15F77" w:rsidRPr="00A428EF">
        <w:rPr>
          <w:rStyle w:val="DipnotBavurusu"/>
          <w:rFonts w:ascii="Times New Roman" w:hAnsi="Times New Roman" w:cs="Times New Roman"/>
          <w:b/>
          <w:bCs/>
          <w:sz w:val="24"/>
          <w:szCs w:val="24"/>
        </w:rPr>
        <w:sym w:font="Symbol" w:char="F02A"/>
      </w:r>
    </w:p>
    <w:p w14:paraId="01F80562" w14:textId="2AD540AB" w:rsidR="00A428EF" w:rsidRPr="00A428EF" w:rsidRDefault="00A428EF" w:rsidP="00A428EF">
      <w:pPr>
        <w:ind w:firstLine="708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428EF">
        <w:rPr>
          <w:rStyle w:val="Balk4Char"/>
          <w:b w:val="0"/>
          <w:bCs/>
        </w:rPr>
        <w:t xml:space="preserve">Yazar2 Ad </w:t>
      </w:r>
      <w:proofErr w:type="spellStart"/>
      <w:r w:rsidRPr="00A428EF">
        <w:rPr>
          <w:rStyle w:val="Balk4Char"/>
          <w:b w:val="0"/>
          <w:bCs/>
        </w:rPr>
        <w:t>Soyad</w:t>
      </w:r>
      <w:proofErr w:type="spellEnd"/>
      <w:r w:rsidRPr="00A428EF">
        <w:rPr>
          <w:rStyle w:val="DipnotBavurusu"/>
          <w:rFonts w:ascii="Times New Roman" w:hAnsi="Times New Roman" w:cs="Times New Roman"/>
          <w:b/>
          <w:bCs/>
          <w:sz w:val="24"/>
          <w:szCs w:val="24"/>
        </w:rPr>
        <w:footnoteReference w:id="2"/>
      </w:r>
      <w:r w:rsidRPr="00A428EF">
        <w:rPr>
          <w:rStyle w:val="DipnotBavurusu"/>
          <w:rFonts w:ascii="Times New Roman" w:hAnsi="Times New Roman" w:cs="Times New Roman"/>
          <w:b/>
          <w:bCs/>
          <w:sz w:val="24"/>
          <w:szCs w:val="24"/>
        </w:rPr>
        <w:sym w:font="Symbol" w:char="F02A"/>
      </w:r>
    </w:p>
    <w:p w14:paraId="4766D786" w14:textId="26AF4B1E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>Giriş</w:t>
      </w:r>
      <w:r w:rsidR="00331353">
        <w:rPr>
          <w:rFonts w:ascii="Times New Roman" w:hAnsi="Times New Roman" w:cs="Times New Roman"/>
          <w:b/>
          <w:bCs/>
          <w:sz w:val="24"/>
          <w:szCs w:val="24"/>
        </w:rPr>
        <w:t xml:space="preserve"> 12 Punto Times New Roman</w:t>
      </w:r>
    </w:p>
    <w:p w14:paraId="0EE81490" w14:textId="4753A172" w:rsidR="00A428EF" w:rsidRPr="00A428EF" w:rsidRDefault="00A428EF" w:rsidP="00A428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>.</w:t>
      </w:r>
    </w:p>
    <w:p w14:paraId="034A1FE3" w14:textId="58CE5882" w:rsidR="00A428EF" w:rsidRPr="00A428EF" w:rsidRDefault="00A428EF" w:rsidP="00A428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28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potenti.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bibendum mi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enim,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erat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B56684D" w14:textId="77777777" w:rsidR="00A428EF" w:rsidRDefault="00A428EF" w:rsidP="00A428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5BC87" w14:textId="6FEC7DF3" w:rsidR="00F15F77" w:rsidRPr="00A70421" w:rsidRDefault="00F15F77" w:rsidP="00A428E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A428EF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064B3012" w14:textId="77777777" w:rsidR="00A428EF" w:rsidRPr="00A70421" w:rsidRDefault="00F15F77" w:rsidP="00A428E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="00A428EF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0017E09A" w14:textId="54893056" w:rsidR="00A428EF" w:rsidRDefault="00A428EF" w:rsidP="00A428E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428E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aptent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taciti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sociosqu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litora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torquent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conubia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nostra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inceptos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himenaeos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efficitur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Cras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pellentesque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egestas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sollicitudin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purus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rhoncus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Proin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potenti.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bibendum mi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accumsan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Curabitur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varius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enim,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erat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est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dui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dictum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molestie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Nam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commodo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non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ornare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32909B23" w14:textId="6828486E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lastRenderedPageBreak/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0A39A1A4" w14:textId="77777777" w:rsidR="00331353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1.2. </w:t>
      </w:r>
      <w:r w:rsidR="00A428EF" w:rsidRPr="00A428EF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0D496A8C" w14:textId="2C5757A4" w:rsidR="00331353" w:rsidRDefault="00331353" w:rsidP="00F15F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3B445BF3" w14:textId="3284158F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18CE43C6" w14:textId="4EA125E1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3C0AB07D" w14:textId="39AD4827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>Başlık-12 Punto Times New Roman</w:t>
      </w:r>
    </w:p>
    <w:p w14:paraId="25BB98F0" w14:textId="4F34BAE5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F72312">
        <w:rPr>
          <w:rStyle w:val="DipnotBavurusu"/>
          <w:rFonts w:ascii="Times New Roman" w:hAnsi="Times New Roman" w:cs="Times New Roman"/>
          <w:sz w:val="24"/>
          <w:szCs w:val="24"/>
        </w:rPr>
        <w:footnoteReference w:id="3"/>
      </w:r>
    </w:p>
    <w:p w14:paraId="1A755976" w14:textId="77777777" w:rsidR="00331353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331353" w:rsidRPr="00331353">
        <w:rPr>
          <w:rFonts w:ascii="Times New Roman" w:hAnsi="Times New Roman" w:cs="Times New Roman"/>
          <w:b/>
          <w:bCs/>
          <w:sz w:val="24"/>
          <w:szCs w:val="24"/>
        </w:rPr>
        <w:t xml:space="preserve">Başlık-12 Punto Times New Roman </w:t>
      </w:r>
    </w:p>
    <w:p w14:paraId="5922D134" w14:textId="77777777" w:rsid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27C09B9F" w14:textId="6958BA39" w:rsidR="00331353" w:rsidRPr="00A428EF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lastRenderedPageBreak/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="00F72312">
        <w:rPr>
          <w:rStyle w:val="DipnotBavurusu"/>
          <w:rFonts w:ascii="Times New Roman" w:hAnsi="Times New Roman" w:cs="Times New Roman"/>
          <w:sz w:val="24"/>
          <w:szCs w:val="24"/>
        </w:rPr>
        <w:footnoteReference w:id="4"/>
      </w:r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14:paraId="5B0405D1" w14:textId="3C7EE3B1" w:rsidR="00F15F77" w:rsidRPr="00A70421" w:rsidRDefault="00F15F77" w:rsidP="00F15F7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t>Sonuç</w:t>
      </w:r>
      <w:r w:rsidR="00331353">
        <w:rPr>
          <w:rFonts w:ascii="Times New Roman" w:hAnsi="Times New Roman" w:cs="Times New Roman"/>
          <w:b/>
          <w:bCs/>
          <w:sz w:val="24"/>
          <w:szCs w:val="24"/>
        </w:rPr>
        <w:t xml:space="preserve"> 12 Punto Times New Roman</w:t>
      </w:r>
    </w:p>
    <w:p w14:paraId="7ED18618" w14:textId="77777777" w:rsidR="00331353" w:rsidRP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2F9694EC" w14:textId="36BC49FF" w:rsid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DBFD26" w14:textId="77777777" w:rsidR="00331353" w:rsidRDefault="00331353" w:rsidP="003313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31353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 w:rsidRPr="00331353">
        <w:rPr>
          <w:rFonts w:ascii="Times New Roman" w:hAnsi="Times New Roman" w:cs="Times New Roman"/>
          <w:sz w:val="24"/>
          <w:szCs w:val="24"/>
        </w:rPr>
        <w:t>.</w:t>
      </w:r>
    </w:p>
    <w:p w14:paraId="04ECA0A0" w14:textId="1DE7F622" w:rsidR="001C3C67" w:rsidRDefault="00331353" w:rsidP="001C3C6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dolor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metus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bibendum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vulputate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Donec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tempor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turpis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Etiam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magna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semper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Aliquam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mauris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justo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convallis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at,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pretium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congue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tellus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malesuada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fames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leo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Maecenas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neque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scelerisque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aliquet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vel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Ut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sagittis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elit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fringilla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Fusce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fermentum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facilisis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tortor,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gravida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nisi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auctor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sit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ante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primis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cubilia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curae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Vestibulum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cursus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blandit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arcu</w:t>
      </w:r>
      <w:proofErr w:type="spellEnd"/>
      <w:r w:rsidRPr="00A42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28EF">
        <w:rPr>
          <w:rFonts w:ascii="Times New Roman" w:hAnsi="Times New Roman" w:cs="Times New Roman"/>
          <w:sz w:val="24"/>
          <w:szCs w:val="24"/>
        </w:rPr>
        <w:t>dignissim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1C3C67">
        <w:rPr>
          <w:rFonts w:ascii="Times New Roman" w:hAnsi="Times New Roman" w:cs="Times New Roman"/>
          <w:sz w:val="24"/>
          <w:szCs w:val="24"/>
        </w:rPr>
        <w:br w:type="page"/>
      </w:r>
    </w:p>
    <w:p w14:paraId="04DAD3F9" w14:textId="532AB6C4" w:rsidR="00F15F77" w:rsidRPr="00A70421" w:rsidRDefault="00331353" w:rsidP="00F15F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0421">
        <w:rPr>
          <w:rFonts w:ascii="Times New Roman" w:hAnsi="Times New Roman" w:cs="Times New Roman"/>
          <w:b/>
          <w:bCs/>
          <w:sz w:val="24"/>
          <w:szCs w:val="24"/>
        </w:rPr>
        <w:lastRenderedPageBreak/>
        <w:t>KAYNAKÇA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12 PUNTO TİMES NEW ROMAN</w:t>
      </w:r>
    </w:p>
    <w:p w14:paraId="5A02B3A0" w14:textId="5BAD6126" w:rsidR="00F15F77" w:rsidRPr="00A70421" w:rsidRDefault="00331353" w:rsidP="00F15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SOYAD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15F77" w:rsidRPr="00A70421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YIL</w:t>
      </w:r>
      <w:r w:rsidR="00F15F77" w:rsidRPr="00A70421">
        <w:rPr>
          <w:rFonts w:ascii="Times New Roman" w:hAnsi="Times New Roman" w:cs="Times New Roman"/>
          <w:sz w:val="24"/>
          <w:szCs w:val="24"/>
        </w:rPr>
        <w:t>). ‘‘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Makele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veya Kitap Başlığı”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, </w:t>
      </w:r>
      <w:r w:rsidR="001C3C67">
        <w:rPr>
          <w:rFonts w:ascii="Times New Roman" w:hAnsi="Times New Roman" w:cs="Times New Roman"/>
          <w:sz w:val="24"/>
          <w:szCs w:val="24"/>
        </w:rPr>
        <w:t>Derginin Sayısı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, </w:t>
      </w:r>
      <w:r w:rsidR="001C3C67">
        <w:rPr>
          <w:rFonts w:ascii="Times New Roman" w:hAnsi="Times New Roman" w:cs="Times New Roman"/>
          <w:sz w:val="24"/>
          <w:szCs w:val="24"/>
        </w:rPr>
        <w:t>Sayfa Aralığı</w:t>
      </w:r>
      <w:r w:rsidR="00F15F77" w:rsidRPr="00A70421">
        <w:rPr>
          <w:rFonts w:ascii="Times New Roman" w:hAnsi="Times New Roman" w:cs="Times New Roman"/>
          <w:sz w:val="24"/>
          <w:szCs w:val="24"/>
        </w:rPr>
        <w:t>.</w:t>
      </w:r>
    </w:p>
    <w:p w14:paraId="34B1D57F" w14:textId="63A6DCCA" w:rsidR="00F15F77" w:rsidRPr="00A70421" w:rsidRDefault="001C3C67" w:rsidP="00F15F77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7">
        <w:rPr>
          <w:rFonts w:ascii="Times New Roman" w:hAnsi="Times New Roman" w:cs="Times New Roman"/>
          <w:b/>
          <w:bCs/>
          <w:sz w:val="24"/>
          <w:szCs w:val="24"/>
        </w:rPr>
        <w:t>ÖRNEK-1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DEMİR, E., &amp; Eren, A. (2023). ‘‘İnternet Kumar Bağımlılığının Psikolojik Boyutları: Türkiye Örneği’’. </w:t>
      </w:r>
      <w:r w:rsidR="00F15F77" w:rsidRPr="00A70421">
        <w:rPr>
          <w:rFonts w:ascii="Times New Roman" w:hAnsi="Times New Roman" w:cs="Times New Roman"/>
          <w:i/>
          <w:iCs/>
          <w:sz w:val="24"/>
          <w:szCs w:val="24"/>
        </w:rPr>
        <w:t xml:space="preserve">Klinik Psikoloji Dergisi, </w:t>
      </w:r>
      <w:r w:rsidR="00F15F77" w:rsidRPr="00A70421">
        <w:rPr>
          <w:rFonts w:ascii="Times New Roman" w:hAnsi="Times New Roman" w:cs="Times New Roman"/>
          <w:sz w:val="24"/>
          <w:szCs w:val="24"/>
        </w:rPr>
        <w:t>19(1), 56-70.</w:t>
      </w:r>
    </w:p>
    <w:p w14:paraId="255830D8" w14:textId="1C9F636D" w:rsidR="00F15F77" w:rsidRPr="00A70421" w:rsidRDefault="001C3C67" w:rsidP="00F15F77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7">
        <w:rPr>
          <w:rFonts w:ascii="Times New Roman" w:hAnsi="Times New Roman" w:cs="Times New Roman"/>
          <w:b/>
          <w:bCs/>
          <w:sz w:val="24"/>
          <w:szCs w:val="24"/>
        </w:rPr>
        <w:t>ÖRNEK-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DAVENPORT, T. H., WATTS, J., &amp; GRİFFİTHS, M. D. (2019). ‘‘Kripto Para ve Kumar Bağımlılığı: Riskler ve Fırsatlar’’. </w:t>
      </w:r>
      <w:r w:rsidR="00F15F77" w:rsidRPr="00A70421">
        <w:rPr>
          <w:rFonts w:ascii="Times New Roman" w:hAnsi="Times New Roman" w:cs="Times New Roman"/>
          <w:i/>
          <w:iCs/>
          <w:sz w:val="24"/>
          <w:szCs w:val="24"/>
        </w:rPr>
        <w:t>Finansal Davranış ve Bağımlılık Çalışmaları</w:t>
      </w:r>
      <w:r w:rsidR="00F15F77" w:rsidRPr="00A70421">
        <w:rPr>
          <w:rFonts w:ascii="Times New Roman" w:hAnsi="Times New Roman" w:cs="Times New Roman"/>
          <w:sz w:val="24"/>
          <w:szCs w:val="24"/>
        </w:rPr>
        <w:t>, 12(3), 314-329.</w:t>
      </w:r>
    </w:p>
    <w:p w14:paraId="60124B81" w14:textId="0444625C" w:rsidR="00151C65" w:rsidRPr="004977EE" w:rsidRDefault="001C3C67" w:rsidP="001C3C67">
      <w:pPr>
        <w:jc w:val="both"/>
        <w:rPr>
          <w:rFonts w:ascii="Times New Roman" w:hAnsi="Times New Roman" w:cs="Times New Roman"/>
          <w:sz w:val="24"/>
          <w:szCs w:val="24"/>
        </w:rPr>
      </w:pPr>
      <w:r w:rsidRPr="001C3C67">
        <w:rPr>
          <w:rFonts w:ascii="Times New Roman" w:hAnsi="Times New Roman" w:cs="Times New Roman"/>
          <w:b/>
          <w:bCs/>
          <w:sz w:val="24"/>
          <w:szCs w:val="24"/>
        </w:rPr>
        <w:t>ÖRNEK-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F15F77" w:rsidRPr="00A70421">
        <w:rPr>
          <w:rFonts w:ascii="Times New Roman" w:hAnsi="Times New Roman" w:cs="Times New Roman"/>
          <w:sz w:val="24"/>
          <w:szCs w:val="24"/>
        </w:rPr>
        <w:t xml:space="preserve">YILDIRIM, F. (2022). ‘‘İnternet Kumar Bağımlılığının Toplumsal Etkileri’’. </w:t>
      </w:r>
      <w:r w:rsidR="00F15F77" w:rsidRPr="00A70421">
        <w:rPr>
          <w:rFonts w:ascii="Times New Roman" w:hAnsi="Times New Roman" w:cs="Times New Roman"/>
          <w:i/>
          <w:iCs/>
          <w:sz w:val="24"/>
          <w:szCs w:val="24"/>
        </w:rPr>
        <w:t>Toplumsal Sorunlar Dergisi</w:t>
      </w:r>
      <w:r w:rsidR="00F15F77" w:rsidRPr="00A70421">
        <w:rPr>
          <w:rFonts w:ascii="Times New Roman" w:hAnsi="Times New Roman" w:cs="Times New Roman"/>
          <w:sz w:val="24"/>
          <w:szCs w:val="24"/>
        </w:rPr>
        <w:t>, 33(1), 112-13</w:t>
      </w:r>
      <w:r>
        <w:rPr>
          <w:rFonts w:ascii="Times New Roman" w:hAnsi="Times New Roman" w:cs="Times New Roman"/>
          <w:sz w:val="24"/>
          <w:szCs w:val="24"/>
        </w:rPr>
        <w:t>2.</w:t>
      </w:r>
    </w:p>
    <w:sectPr w:rsidR="00151C65" w:rsidRPr="004977EE" w:rsidSect="006B532D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781C55" w14:textId="77777777" w:rsidR="00550E71" w:rsidRDefault="00550E71" w:rsidP="00922B25">
      <w:pPr>
        <w:spacing w:after="0" w:line="240" w:lineRule="auto"/>
      </w:pPr>
      <w:r>
        <w:separator/>
      </w:r>
    </w:p>
  </w:endnote>
  <w:endnote w:type="continuationSeparator" w:id="0">
    <w:p w14:paraId="00FC9B28" w14:textId="77777777" w:rsidR="00550E71" w:rsidRDefault="00550E71" w:rsidP="0092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8E1AF" w14:textId="3A31FCD7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 w:rsidR="001E2CD6">
      <w:rPr>
        <w:rFonts w:ascii="Times New Roman" w:eastAsia="Times New Roman" w:hAnsi="Times New Roman" w:cs="Times New Roman"/>
        <w:noProof/>
        <w:color w:val="000000"/>
        <w:sz w:val="24"/>
        <w:szCs w:val="24"/>
      </w:rPr>
      <w:t>57</w:t>
    </w:r>
    <w:r>
      <w:rPr>
        <w:color w:val="000000"/>
      </w:rPr>
      <w:fldChar w:fldCharType="end"/>
    </w:r>
  </w:p>
  <w:p w14:paraId="4F96DFFF" w14:textId="77777777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7B5B" w14:textId="04EB17B9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color w:val="000000"/>
      </w:rPr>
      <w:t xml:space="preserve">Sayfa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end"/>
    </w:r>
    <w:r>
      <w:rPr>
        <w:color w:val="000000"/>
      </w:rPr>
      <w:t xml:space="preserve"> /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1E2CD6">
      <w:rPr>
        <w:b/>
        <w:noProof/>
        <w:color w:val="000000"/>
      </w:rPr>
      <w:t>59</w:t>
    </w:r>
    <w:r>
      <w:rPr>
        <w:b/>
        <w:color w:val="000000"/>
      </w:rPr>
      <w:fldChar w:fldCharType="end"/>
    </w:r>
  </w:p>
  <w:p w14:paraId="245147D9" w14:textId="77777777" w:rsidR="002B552D" w:rsidRDefault="002B55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7EE81" w14:textId="77777777" w:rsidR="00550E71" w:rsidRDefault="00550E71" w:rsidP="00922B25">
      <w:pPr>
        <w:spacing w:after="0" w:line="240" w:lineRule="auto"/>
      </w:pPr>
      <w:r>
        <w:separator/>
      </w:r>
    </w:p>
  </w:footnote>
  <w:footnote w:type="continuationSeparator" w:id="0">
    <w:p w14:paraId="64D3AEE5" w14:textId="77777777" w:rsidR="00550E71" w:rsidRDefault="00550E71" w:rsidP="00922B25">
      <w:pPr>
        <w:spacing w:after="0" w:line="240" w:lineRule="auto"/>
      </w:pPr>
      <w:r>
        <w:continuationSeparator/>
      </w:r>
    </w:p>
  </w:footnote>
  <w:footnote w:id="1">
    <w:p w14:paraId="2889FBA7" w14:textId="08898C8A" w:rsidR="002B552D" w:rsidRPr="00FC0913" w:rsidRDefault="00F72312" w:rsidP="00F15F77">
      <w:pPr>
        <w:pStyle w:val="DipnotMetni"/>
        <w:jc w:val="both"/>
        <w:rPr>
          <w:rFonts w:ascii="Times New Roman" w:hAnsi="Times New Roman" w:cs="Times New Roman"/>
        </w:rPr>
      </w:pPr>
      <w:r>
        <w:rPr>
          <w:rStyle w:val="DipnotBavurusu"/>
        </w:rPr>
        <w:footnoteRef/>
      </w:r>
      <w:r w:rsidR="00331353">
        <w:rPr>
          <w:rFonts w:ascii="Times New Roman" w:hAnsi="Times New Roman" w:cs="Times New Roman"/>
        </w:rPr>
        <w:t>Dipnot</w:t>
      </w:r>
    </w:p>
  </w:footnote>
  <w:footnote w:id="2">
    <w:p w14:paraId="660AE17B" w14:textId="7767522B" w:rsidR="00A428EF" w:rsidRPr="00FC0913" w:rsidRDefault="00F72312" w:rsidP="00A428EF">
      <w:pPr>
        <w:pStyle w:val="DipnotMetni"/>
        <w:jc w:val="both"/>
        <w:rPr>
          <w:rFonts w:ascii="Times New Roman" w:hAnsi="Times New Roman" w:cs="Times New Roman"/>
        </w:rPr>
      </w:pPr>
      <w:r>
        <w:rPr>
          <w:rStyle w:val="DipnotBavurusu"/>
        </w:rPr>
        <w:footnoteRef/>
      </w:r>
      <w:r w:rsidR="00331353">
        <w:rPr>
          <w:rFonts w:ascii="Times New Roman" w:hAnsi="Times New Roman" w:cs="Times New Roman"/>
        </w:rPr>
        <w:t>Dipnot</w:t>
      </w:r>
    </w:p>
  </w:footnote>
  <w:footnote w:id="3">
    <w:p w14:paraId="34F2D336" w14:textId="2D4289BB" w:rsidR="00F72312" w:rsidRDefault="00F72312">
      <w:pPr>
        <w:pStyle w:val="DipnotMetni"/>
      </w:pPr>
      <w:r>
        <w:rPr>
          <w:rStyle w:val="DipnotBavurusu"/>
        </w:rPr>
        <w:footnoteRef/>
      </w:r>
      <w:r>
        <w:t xml:space="preserve"> Dipno</w:t>
      </w:r>
      <w:r w:rsidR="0045604D">
        <w:t>t</w:t>
      </w:r>
    </w:p>
  </w:footnote>
  <w:footnote w:id="4">
    <w:p w14:paraId="0BED1891" w14:textId="6CAA8EBE" w:rsidR="00F72312" w:rsidRDefault="00F72312">
      <w:pPr>
        <w:pStyle w:val="DipnotMetni"/>
      </w:pPr>
      <w:r>
        <w:rPr>
          <w:rStyle w:val="DipnotBavurusu"/>
        </w:rPr>
        <w:footnoteRef/>
      </w:r>
      <w:r>
        <w:t xml:space="preserve"> Dipnot</w:t>
      </w:r>
    </w:p>
    <w:p w14:paraId="47080D6D" w14:textId="77777777" w:rsidR="00F72312" w:rsidRDefault="00F72312">
      <w:pPr>
        <w:pStyle w:val="DipnotMetni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39619" w14:textId="70528241" w:rsidR="002B552D" w:rsidRPr="0078635E" w:rsidRDefault="002B552D" w:rsidP="008A61DB">
    <w:pPr>
      <w:spacing w:line="240" w:lineRule="auto"/>
      <w:rPr>
        <w:color w:val="FFFFFF" w:themeColor="background1"/>
      </w:rPr>
    </w:pPr>
    <w:r w:rsidRPr="006B532D">
      <w:rPr>
        <w:rFonts w:ascii="Times New Roman" w:eastAsia="Times New Roman" w:hAnsi="Times New Roman" w:cs="Times New Roman"/>
        <w:b/>
        <w:noProof/>
        <w:color w:val="FFFFFF" w:themeColor="background1"/>
        <w:sz w:val="24"/>
        <w:szCs w:val="24"/>
        <w:lang w:eastAsia="tr-TR"/>
      </w:rPr>
      <w:t>RFID – Radyo Frekanslı Tanımlama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0DD9" w14:textId="67659035" w:rsidR="002B552D" w:rsidRPr="00A70421" w:rsidRDefault="002B552D" w:rsidP="00CA03CD">
    <w:pPr>
      <w:pStyle w:val="stBilgi"/>
    </w:pPr>
    <w:r>
      <w:rPr>
        <w:color w:val="FFFFFF" w:themeColor="background1"/>
      </w:rPr>
      <w:t>Seda KARACA</w:t>
    </w:r>
    <w:r w:rsidRPr="00A70421">
      <w:rPr>
        <w:color w:val="FFFFFF" w:themeColor="background1"/>
      </w:rPr>
      <w:ptab w:relativeTo="margin" w:alignment="center" w:leader="none"/>
    </w:r>
    <w:r w:rsidRPr="00A70421">
      <w:rPr>
        <w:color w:val="FFFFFF" w:themeColor="background1"/>
      </w:rPr>
      <w:ptab w:relativeTo="margin" w:alignment="right" w:leader="none"/>
    </w:r>
    <w:r w:rsidRPr="00A70421">
      <w:rPr>
        <w:b/>
        <w:color w:val="FFFFFF" w:themeColor="background1"/>
        <w:sz w:val="32"/>
      </w:rPr>
      <w:fldChar w:fldCharType="begin"/>
    </w:r>
    <w:r w:rsidRPr="00A70421">
      <w:rPr>
        <w:b/>
        <w:color w:val="FFFFFF" w:themeColor="background1"/>
        <w:sz w:val="32"/>
      </w:rPr>
      <w:instrText>PAGE   \* MERGEFORMAT</w:instrText>
    </w:r>
    <w:r w:rsidRPr="00A70421">
      <w:rPr>
        <w:b/>
        <w:color w:val="FFFFFF" w:themeColor="background1"/>
        <w:sz w:val="32"/>
      </w:rPr>
      <w:fldChar w:fldCharType="separate"/>
    </w:r>
    <w:r w:rsidR="001E2CD6">
      <w:rPr>
        <w:b/>
        <w:noProof/>
        <w:color w:val="FFFFFF" w:themeColor="background1"/>
        <w:sz w:val="32"/>
      </w:rPr>
      <w:t>57</w:t>
    </w:r>
    <w:r w:rsidRPr="00A70421">
      <w:rPr>
        <w:b/>
        <w:color w:val="FFFFFF" w:themeColor="background1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5A2C"/>
    <w:multiLevelType w:val="hybridMultilevel"/>
    <w:tmpl w:val="E642F4EC"/>
    <w:lvl w:ilvl="0" w:tplc="25DCC0DA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EC95FF7"/>
    <w:multiLevelType w:val="multilevel"/>
    <w:tmpl w:val="896454CC"/>
    <w:lvl w:ilvl="0">
      <w:start w:val="1"/>
      <w:numFmt w:val="bullet"/>
      <w:lvlText w:val="−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376019"/>
    <w:multiLevelType w:val="multilevel"/>
    <w:tmpl w:val="EBF49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F6201F"/>
    <w:multiLevelType w:val="multilevel"/>
    <w:tmpl w:val="17DE1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F624FF"/>
    <w:multiLevelType w:val="hybridMultilevel"/>
    <w:tmpl w:val="BB58D8F8"/>
    <w:lvl w:ilvl="0" w:tplc="35EAD012">
      <w:start w:val="2016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5E25FF"/>
    <w:multiLevelType w:val="hybridMultilevel"/>
    <w:tmpl w:val="E4681E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B75A9"/>
    <w:multiLevelType w:val="multilevel"/>
    <w:tmpl w:val="40C08F8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962414"/>
    <w:multiLevelType w:val="multilevel"/>
    <w:tmpl w:val="7F8A5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F37A47"/>
    <w:multiLevelType w:val="multilevel"/>
    <w:tmpl w:val="80608A68"/>
    <w:lvl w:ilvl="0">
      <w:start w:val="1"/>
      <w:numFmt w:val="bullet"/>
      <w:lvlText w:val="-"/>
      <w:lvlJc w:val="left"/>
      <w:pPr>
        <w:ind w:left="360" w:hanging="360"/>
      </w:pPr>
      <w:rPr>
        <w:rFonts w:ascii="Times" w:eastAsia="Times" w:hAnsi="Times" w:cs="Time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F00B70"/>
    <w:multiLevelType w:val="hybridMultilevel"/>
    <w:tmpl w:val="17624D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31B74"/>
    <w:multiLevelType w:val="multilevel"/>
    <w:tmpl w:val="E7F431EC"/>
    <w:lvl w:ilvl="0">
      <w:start w:val="1"/>
      <w:numFmt w:val="bullet"/>
      <w:lvlText w:val="−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0C71F3"/>
    <w:multiLevelType w:val="multilevel"/>
    <w:tmpl w:val="7F7E737E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CD2274B"/>
    <w:multiLevelType w:val="multilevel"/>
    <w:tmpl w:val="5628D010"/>
    <w:lvl w:ilvl="0">
      <w:start w:val="1"/>
      <w:numFmt w:val="bullet"/>
      <w:lvlText w:val="-"/>
      <w:lvlJc w:val="left"/>
      <w:pPr>
        <w:ind w:left="720" w:hanging="360"/>
      </w:pPr>
      <w:rPr>
        <w:rFonts w:ascii="Times" w:eastAsia="Times" w:hAnsi="Times" w:cs="Time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397732"/>
    <w:multiLevelType w:val="multilevel"/>
    <w:tmpl w:val="0242F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8E2DE3"/>
    <w:multiLevelType w:val="multilevel"/>
    <w:tmpl w:val="1FF44550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1155295874">
    <w:abstractNumId w:val="2"/>
  </w:num>
  <w:num w:numId="2" w16cid:durableId="1276712893">
    <w:abstractNumId w:val="7"/>
  </w:num>
  <w:num w:numId="3" w16cid:durableId="1798912913">
    <w:abstractNumId w:val="14"/>
  </w:num>
  <w:num w:numId="4" w16cid:durableId="1818566965">
    <w:abstractNumId w:val="10"/>
  </w:num>
  <w:num w:numId="5" w16cid:durableId="1043166003">
    <w:abstractNumId w:val="6"/>
  </w:num>
  <w:num w:numId="6" w16cid:durableId="1048601582">
    <w:abstractNumId w:val="8"/>
  </w:num>
  <w:num w:numId="7" w16cid:durableId="662272281">
    <w:abstractNumId w:val="5"/>
  </w:num>
  <w:num w:numId="8" w16cid:durableId="385183583">
    <w:abstractNumId w:val="9"/>
  </w:num>
  <w:num w:numId="9" w16cid:durableId="1727992782">
    <w:abstractNumId w:val="12"/>
  </w:num>
  <w:num w:numId="10" w16cid:durableId="1531410537">
    <w:abstractNumId w:val="0"/>
  </w:num>
  <w:num w:numId="11" w16cid:durableId="368725485">
    <w:abstractNumId w:val="4"/>
  </w:num>
  <w:num w:numId="12" w16cid:durableId="522980488">
    <w:abstractNumId w:val="3"/>
  </w:num>
  <w:num w:numId="13" w16cid:durableId="1230919211">
    <w:abstractNumId w:val="13"/>
  </w:num>
  <w:num w:numId="14" w16cid:durableId="2120102480">
    <w:abstractNumId w:val="11"/>
  </w:num>
  <w:num w:numId="15" w16cid:durableId="138833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B25"/>
    <w:rsid w:val="00052A27"/>
    <w:rsid w:val="000562D8"/>
    <w:rsid w:val="00057B30"/>
    <w:rsid w:val="00070A5E"/>
    <w:rsid w:val="000E4770"/>
    <w:rsid w:val="00100C28"/>
    <w:rsid w:val="00105680"/>
    <w:rsid w:val="00151C65"/>
    <w:rsid w:val="00161292"/>
    <w:rsid w:val="0016154F"/>
    <w:rsid w:val="00166A51"/>
    <w:rsid w:val="00171889"/>
    <w:rsid w:val="0017196C"/>
    <w:rsid w:val="001735C4"/>
    <w:rsid w:val="001B1A34"/>
    <w:rsid w:val="001B6572"/>
    <w:rsid w:val="001C3C67"/>
    <w:rsid w:val="001D067E"/>
    <w:rsid w:val="001E2CD6"/>
    <w:rsid w:val="001E2F4B"/>
    <w:rsid w:val="001E3F1B"/>
    <w:rsid w:val="00213AB9"/>
    <w:rsid w:val="0023147C"/>
    <w:rsid w:val="002317FD"/>
    <w:rsid w:val="00231C1D"/>
    <w:rsid w:val="00290A8E"/>
    <w:rsid w:val="002B552D"/>
    <w:rsid w:val="002D2C8C"/>
    <w:rsid w:val="002E6A66"/>
    <w:rsid w:val="002F795F"/>
    <w:rsid w:val="00303AAB"/>
    <w:rsid w:val="00304F90"/>
    <w:rsid w:val="00331353"/>
    <w:rsid w:val="00351E0F"/>
    <w:rsid w:val="0039655B"/>
    <w:rsid w:val="003A5D96"/>
    <w:rsid w:val="003C2CC3"/>
    <w:rsid w:val="003F075C"/>
    <w:rsid w:val="00437216"/>
    <w:rsid w:val="00447FE4"/>
    <w:rsid w:val="0045604D"/>
    <w:rsid w:val="004817B9"/>
    <w:rsid w:val="004977EE"/>
    <w:rsid w:val="004A76BF"/>
    <w:rsid w:val="004A778F"/>
    <w:rsid w:val="004C4281"/>
    <w:rsid w:val="004D30A8"/>
    <w:rsid w:val="00510517"/>
    <w:rsid w:val="0051065B"/>
    <w:rsid w:val="00543655"/>
    <w:rsid w:val="00550E71"/>
    <w:rsid w:val="005779E5"/>
    <w:rsid w:val="005B0BFF"/>
    <w:rsid w:val="005B1CBE"/>
    <w:rsid w:val="005B21AE"/>
    <w:rsid w:val="005B2628"/>
    <w:rsid w:val="005B611A"/>
    <w:rsid w:val="005D7E91"/>
    <w:rsid w:val="00621F2A"/>
    <w:rsid w:val="00635634"/>
    <w:rsid w:val="00640CDC"/>
    <w:rsid w:val="006451DE"/>
    <w:rsid w:val="0065001C"/>
    <w:rsid w:val="0069027C"/>
    <w:rsid w:val="006A2276"/>
    <w:rsid w:val="006A3482"/>
    <w:rsid w:val="006B532D"/>
    <w:rsid w:val="006D3207"/>
    <w:rsid w:val="00701D69"/>
    <w:rsid w:val="00704893"/>
    <w:rsid w:val="00722219"/>
    <w:rsid w:val="00777780"/>
    <w:rsid w:val="0078635E"/>
    <w:rsid w:val="0078697C"/>
    <w:rsid w:val="0079745A"/>
    <w:rsid w:val="007A1545"/>
    <w:rsid w:val="007D4552"/>
    <w:rsid w:val="007D7F47"/>
    <w:rsid w:val="007E4AFA"/>
    <w:rsid w:val="007F1CE0"/>
    <w:rsid w:val="007F73E9"/>
    <w:rsid w:val="00803122"/>
    <w:rsid w:val="0080662B"/>
    <w:rsid w:val="00811687"/>
    <w:rsid w:val="008142A7"/>
    <w:rsid w:val="00843F23"/>
    <w:rsid w:val="008700B6"/>
    <w:rsid w:val="008804EE"/>
    <w:rsid w:val="008A61DB"/>
    <w:rsid w:val="008F284C"/>
    <w:rsid w:val="00922B25"/>
    <w:rsid w:val="0092388A"/>
    <w:rsid w:val="00933E90"/>
    <w:rsid w:val="00952E29"/>
    <w:rsid w:val="009579A7"/>
    <w:rsid w:val="00966F4D"/>
    <w:rsid w:val="009945BB"/>
    <w:rsid w:val="009C66CC"/>
    <w:rsid w:val="009D44AE"/>
    <w:rsid w:val="009D47BD"/>
    <w:rsid w:val="009E2844"/>
    <w:rsid w:val="009E551A"/>
    <w:rsid w:val="00A41771"/>
    <w:rsid w:val="00A428EF"/>
    <w:rsid w:val="00A70421"/>
    <w:rsid w:val="00AB6FF3"/>
    <w:rsid w:val="00AE41D0"/>
    <w:rsid w:val="00AF13B0"/>
    <w:rsid w:val="00B05292"/>
    <w:rsid w:val="00B3528E"/>
    <w:rsid w:val="00B77F70"/>
    <w:rsid w:val="00B80DC3"/>
    <w:rsid w:val="00B914E2"/>
    <w:rsid w:val="00BB2AFA"/>
    <w:rsid w:val="00BC5CA5"/>
    <w:rsid w:val="00C17B62"/>
    <w:rsid w:val="00C57C76"/>
    <w:rsid w:val="00C83071"/>
    <w:rsid w:val="00CA03CD"/>
    <w:rsid w:val="00CA2F98"/>
    <w:rsid w:val="00CD3CD3"/>
    <w:rsid w:val="00CE4A62"/>
    <w:rsid w:val="00CE766B"/>
    <w:rsid w:val="00CE7EE9"/>
    <w:rsid w:val="00CF148A"/>
    <w:rsid w:val="00D1048D"/>
    <w:rsid w:val="00D138EB"/>
    <w:rsid w:val="00D23D2E"/>
    <w:rsid w:val="00D349E4"/>
    <w:rsid w:val="00D63352"/>
    <w:rsid w:val="00D72364"/>
    <w:rsid w:val="00D868B4"/>
    <w:rsid w:val="00D97886"/>
    <w:rsid w:val="00DC5363"/>
    <w:rsid w:val="00E02094"/>
    <w:rsid w:val="00E244E6"/>
    <w:rsid w:val="00E31504"/>
    <w:rsid w:val="00E61E10"/>
    <w:rsid w:val="00E80ACD"/>
    <w:rsid w:val="00F15F77"/>
    <w:rsid w:val="00F72312"/>
    <w:rsid w:val="00F823CC"/>
    <w:rsid w:val="00F92064"/>
    <w:rsid w:val="00FC0913"/>
    <w:rsid w:val="00FE1854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5861C"/>
  <w15:chartTrackingRefBased/>
  <w15:docId w15:val="{7E2AFCD8-068A-4B0D-9720-BB9A197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353"/>
  </w:style>
  <w:style w:type="paragraph" w:styleId="Balk1">
    <w:name w:val="heading 1"/>
    <w:basedOn w:val="Normal"/>
    <w:next w:val="Normal"/>
    <w:link w:val="Balk1Char"/>
    <w:rsid w:val="00FE1854"/>
    <w:pPr>
      <w:keepNext/>
      <w:keepLine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eastAsia="tr-TR"/>
      <w14:ligatures w14:val="none"/>
    </w:rPr>
  </w:style>
  <w:style w:type="paragraph" w:styleId="Balk2">
    <w:name w:val="heading 2"/>
    <w:basedOn w:val="Normal"/>
    <w:next w:val="Normal"/>
    <w:link w:val="Balk2Char"/>
    <w:rsid w:val="00FE1854"/>
    <w:pPr>
      <w:keepNext/>
      <w:keepLine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tr-TR"/>
      <w14:ligatures w14:val="none"/>
    </w:rPr>
  </w:style>
  <w:style w:type="paragraph" w:styleId="Balk3">
    <w:name w:val="heading 3"/>
    <w:basedOn w:val="Normal"/>
    <w:next w:val="Normal"/>
    <w:link w:val="Balk3Char"/>
    <w:rsid w:val="00FE1854"/>
    <w:pPr>
      <w:keepNext/>
      <w:keepLines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tr-TR"/>
      <w14:ligatures w14:val="none"/>
    </w:rPr>
  </w:style>
  <w:style w:type="paragraph" w:styleId="Balk4">
    <w:name w:val="heading 4"/>
    <w:aliases w:val="İsim Başlığı"/>
    <w:basedOn w:val="Balk2"/>
    <w:next w:val="Balk2"/>
    <w:link w:val="Balk4Char"/>
    <w:autoRedefine/>
    <w:uiPriority w:val="9"/>
    <w:unhideWhenUsed/>
    <w:qFormat/>
    <w:rsid w:val="009579A7"/>
    <w:pPr>
      <w:spacing w:before="40"/>
      <w:outlineLvl w:val="3"/>
    </w:pPr>
    <w:rPr>
      <w:rFonts w:eastAsiaTheme="majorEastAsia" w:cstheme="majorBidi"/>
      <w:i/>
      <w:iCs/>
      <w:color w:val="auto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unhideWhenUsed/>
    <w:rsid w:val="00922B25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922B25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922B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3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AralkYok">
    <w:name w:val="No Spacing"/>
    <w:uiPriority w:val="1"/>
    <w:qFormat/>
    <w:rsid w:val="00303AAB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F92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92064"/>
  </w:style>
  <w:style w:type="paragraph" w:styleId="AltBilgi">
    <w:name w:val="footer"/>
    <w:basedOn w:val="Normal"/>
    <w:link w:val="AltBilgiChar"/>
    <w:uiPriority w:val="99"/>
    <w:unhideWhenUsed/>
    <w:rsid w:val="00F92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92064"/>
  </w:style>
  <w:style w:type="character" w:customStyle="1" w:styleId="Balk1Char">
    <w:name w:val="Başlık 1 Char"/>
    <w:basedOn w:val="VarsaylanParagrafYazTipi"/>
    <w:link w:val="Balk1"/>
    <w:rsid w:val="00FE1854"/>
    <w:rPr>
      <w:rFonts w:ascii="Times New Roman" w:eastAsia="Times New Roman" w:hAnsi="Times New Roman" w:cs="Times New Roman"/>
      <w:b/>
      <w:smallCaps/>
      <w:color w:val="000000"/>
      <w:kern w:val="0"/>
      <w:sz w:val="32"/>
      <w:szCs w:val="32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rsid w:val="00FE1854"/>
    <w:rPr>
      <w:rFonts w:ascii="Times New Roman" w:eastAsia="Times New Roman" w:hAnsi="Times New Roman" w:cs="Times New Roman"/>
      <w:b/>
      <w:color w:val="000000"/>
      <w:kern w:val="0"/>
      <w:sz w:val="28"/>
      <w:szCs w:val="28"/>
      <w:lang w:eastAsia="tr-TR"/>
      <w14:ligatures w14:val="none"/>
    </w:rPr>
  </w:style>
  <w:style w:type="character" w:customStyle="1" w:styleId="Balk3Char">
    <w:name w:val="Başlık 3 Char"/>
    <w:basedOn w:val="VarsaylanParagrafYazTipi"/>
    <w:link w:val="Balk3"/>
    <w:rsid w:val="00FE1854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tr-TR"/>
      <w14:ligatures w14:val="none"/>
    </w:rPr>
  </w:style>
  <w:style w:type="paragraph" w:styleId="ListeParagraf">
    <w:name w:val="List Paragraph"/>
    <w:basedOn w:val="Normal"/>
    <w:uiPriority w:val="34"/>
    <w:qFormat/>
    <w:rsid w:val="009C66CC"/>
    <w:pPr>
      <w:ind w:left="720"/>
      <w:contextualSpacing/>
    </w:pPr>
  </w:style>
  <w:style w:type="table" w:styleId="TabloKlavuzu">
    <w:name w:val="Table Grid"/>
    <w:basedOn w:val="NormalTablo"/>
    <w:uiPriority w:val="39"/>
    <w:rsid w:val="001056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15F77"/>
    <w:rPr>
      <w:color w:val="0563C1" w:themeColor="hyperlink"/>
      <w:u w:val="single"/>
    </w:rPr>
  </w:style>
  <w:style w:type="paragraph" w:customStyle="1" w:styleId="ekiller">
    <w:name w:val="Şekiller"/>
    <w:basedOn w:val="Dizin1"/>
    <w:link w:val="ekillerChar"/>
    <w:autoRedefine/>
    <w:qFormat/>
    <w:rsid w:val="00E61E10"/>
    <w:pPr>
      <w:widowControl w:val="0"/>
      <w:spacing w:line="480" w:lineRule="auto"/>
      <w:ind w:left="240" w:firstLine="709"/>
    </w:pPr>
    <w:rPr>
      <w:rFonts w:ascii="Times New Roman" w:hAnsi="Times New Roman" w:cs="Times New Roman"/>
      <w:b/>
      <w:kern w:val="0"/>
      <w:sz w:val="24"/>
      <w:szCs w:val="24"/>
      <w14:ligatures w14:val="none"/>
    </w:rPr>
  </w:style>
  <w:style w:type="character" w:customStyle="1" w:styleId="ekillerChar">
    <w:name w:val="Şekiller Char"/>
    <w:basedOn w:val="VarsaylanParagrafYazTipi"/>
    <w:link w:val="ekiller"/>
    <w:rsid w:val="00E61E10"/>
    <w:rPr>
      <w:rFonts w:ascii="Times New Roman" w:hAnsi="Times New Roman" w:cs="Times New Roman"/>
      <w:b/>
      <w:kern w:val="0"/>
      <w:sz w:val="24"/>
      <w:szCs w:val="24"/>
      <w14:ligatures w14:val="non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E61E10"/>
    <w:pPr>
      <w:spacing w:after="0" w:line="240" w:lineRule="auto"/>
      <w:ind w:left="220" w:hanging="220"/>
    </w:pPr>
  </w:style>
  <w:style w:type="paragraph" w:styleId="TBal">
    <w:name w:val="TOC Heading"/>
    <w:basedOn w:val="Balk1"/>
    <w:next w:val="Normal"/>
    <w:uiPriority w:val="39"/>
    <w:unhideWhenUsed/>
    <w:qFormat/>
    <w:rsid w:val="002B552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</w:rPr>
  </w:style>
  <w:style w:type="paragraph" w:styleId="T2">
    <w:name w:val="toc 2"/>
    <w:basedOn w:val="Normal"/>
    <w:next w:val="Normal"/>
    <w:autoRedefine/>
    <w:uiPriority w:val="39"/>
    <w:unhideWhenUsed/>
    <w:rsid w:val="002B552D"/>
    <w:pPr>
      <w:spacing w:after="100"/>
      <w:ind w:left="220"/>
    </w:pPr>
    <w:rPr>
      <w:rFonts w:eastAsiaTheme="minorEastAsia" w:cs="Times New Roman"/>
      <w:kern w:val="0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2B552D"/>
    <w:pPr>
      <w:spacing w:after="100"/>
    </w:pPr>
    <w:rPr>
      <w:rFonts w:eastAsiaTheme="minorEastAsia" w:cs="Times New Roman"/>
      <w:kern w:val="0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2B552D"/>
    <w:pPr>
      <w:spacing w:after="100"/>
      <w:ind w:left="440"/>
    </w:pPr>
    <w:rPr>
      <w:rFonts w:eastAsiaTheme="minorEastAsia" w:cs="Times New Roman"/>
      <w:kern w:val="0"/>
      <w:lang w:eastAsia="tr-TR"/>
      <w14:ligatures w14:val="none"/>
    </w:rPr>
  </w:style>
  <w:style w:type="paragraph" w:styleId="KonuBal">
    <w:name w:val="Title"/>
    <w:basedOn w:val="Balk1"/>
    <w:next w:val="Balk1"/>
    <w:link w:val="KonuBalChar"/>
    <w:uiPriority w:val="10"/>
    <w:qFormat/>
    <w:rsid w:val="002B552D"/>
    <w:pPr>
      <w:contextualSpacing/>
      <w:jc w:val="center"/>
    </w:pPr>
    <w:rPr>
      <w:rFonts w:eastAsiaTheme="majorEastAsia" w:cstheme="majorBidi"/>
      <w:smallCaps w:val="0"/>
      <w:spacing w:val="-10"/>
      <w:kern w:val="28"/>
      <w:sz w:val="28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552D"/>
    <w:rPr>
      <w:rFonts w:ascii="Times New Roman" w:eastAsiaTheme="majorEastAsia" w:hAnsi="Times New Roman" w:cstheme="majorBidi"/>
      <w:b/>
      <w:color w:val="000000"/>
      <w:spacing w:val="-10"/>
      <w:kern w:val="28"/>
      <w:sz w:val="28"/>
      <w:szCs w:val="56"/>
      <w:lang w:eastAsia="tr-TR"/>
      <w14:ligatures w14:val="none"/>
    </w:rPr>
  </w:style>
  <w:style w:type="character" w:customStyle="1" w:styleId="Balk4Char">
    <w:name w:val="Başlık 4 Char"/>
    <w:aliases w:val="İsim Başlığı Char"/>
    <w:basedOn w:val="VarsaylanParagrafYazTipi"/>
    <w:link w:val="Balk4"/>
    <w:uiPriority w:val="9"/>
    <w:rsid w:val="009579A7"/>
    <w:rPr>
      <w:rFonts w:ascii="Times New Roman" w:eastAsiaTheme="majorEastAsia" w:hAnsi="Times New Roman" w:cstheme="majorBidi"/>
      <w:b/>
      <w:i/>
      <w:iCs/>
      <w:kern w:val="0"/>
      <w:sz w:val="24"/>
      <w:szCs w:val="28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39FE-20E8-493B-9007-53D1B32D5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T</dc:creator>
  <cp:keywords/>
  <dc:description/>
  <cp:lastModifiedBy>Harun Şahin</cp:lastModifiedBy>
  <cp:revision>4</cp:revision>
  <cp:lastPrinted>2024-11-20T17:27:00Z</cp:lastPrinted>
  <dcterms:created xsi:type="dcterms:W3CDTF">2024-11-20T11:48:00Z</dcterms:created>
  <dcterms:modified xsi:type="dcterms:W3CDTF">2024-11-20T17:27:00Z</dcterms:modified>
</cp:coreProperties>
</file>