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Grandma Loving Memory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Ebay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Grandma Loving Memory Spike (33cm) Memorial Graveside Vase Holder Butterfly x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Grandma Loving Memory Spike Memorial Graveside Flower Vase Holder Butterfly x 1 5055361711053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Grave Ornaments Graveside Memorial Plaque, Wind Chime, Vase Grave Remembrance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Memorials Heart Butterfly Wind Chime Grave Plaque Grandma Memorial Book Vase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spike size 33cm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Grandma Loving Memory Spike Memorial Graveside Flower Vase Holder Butterfly x 1 5055361711053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https://drive.google.com/file/d/1TjbKj6X4qRS6Z9vQI_zG7n4rOZHKekkw/view?usp=sharing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Memorials Heart Butterfly Wind Chime Grave Plaque Grandma Memorial Book Vase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variation image remove all background all products are in white back ground </w:t>
        <w:br w:type="textWrapping"/>
        <w:t xml:space="preserve">And products are focused and clear </w:t>
        <w:br w:type="textWrapping"/>
        <w:t xml:space="preserve">I attach reference link (but all products have white background)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Memorials Heart Butterfly Wind Chime Grave Plaque Grandma Memorial Book Vase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https://drive.google.com/file/d/1gfaAdr78CPypXuvO2817ls-c84j8KpV3/view?usp=sharing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bay.co.uk/itm/283348961769" TargetMode="External"/><Relationship Id="rId10" Type="http://schemas.openxmlformats.org/officeDocument/2006/relationships/hyperlink" Target="https://www.ebay.co.uk/itm/283348961769" TargetMode="External"/><Relationship Id="rId12" Type="http://schemas.openxmlformats.org/officeDocument/2006/relationships/hyperlink" Target="https://drive.google.com/file/d/1gfaAdr78CPypXuvO2817ls-c84j8KpV3/view?usp=sharing" TargetMode="External"/><Relationship Id="rId9" Type="http://schemas.openxmlformats.org/officeDocument/2006/relationships/hyperlink" Target="https://drive.google.com/file/d/1TjbKj6X4qRS6Z9vQI_zG7n4rOZHKekk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3109338816" TargetMode="External"/><Relationship Id="rId7" Type="http://schemas.openxmlformats.org/officeDocument/2006/relationships/hyperlink" Target="https://www.ebay.co.uk/itm/283348961769" TargetMode="External"/><Relationship Id="rId8" Type="http://schemas.openxmlformats.org/officeDocument/2006/relationships/hyperlink" Target="https://www.ebay.co.uk/itm/283109338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