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Newline-Flower-Plam Tree</w:t>
      </w:r>
    </w:p>
    <w:p w:rsidR="00000000" w:rsidDel="00000000" w:rsidP="00000000" w:rsidRDefault="00000000" w:rsidRPr="00000000" w14:paraId="00000002">
      <w:pPr>
        <w:rPr>
          <w:b w:val="1"/>
          <w:color w:val="ff9900"/>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plant pot, fake plants, home decor, aesthetic room decor, plant stand, decorative home accessories, artificial plants outdoor, room decor aesthetic bedroom, office accessories, decorations for bedroom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artificial plant, indoor plant, decorative artificial flora, aesthetic room decorations, aesthetic stuff, plants indoor, fake plants for bedroom, bedroom decorations, home decor accessories, kitchen decor, large plant pots indoor, faux plants, plants for bedroom, large indoor plant pot, table decoration, desk decor, home office accessories, desk plant,  leaves decoration, eucalyptus plant, artificial plants indoor, home decor accessories living room, plant pot indoor, house plants indoor, front door plants, pink room decor, plant pot large, home decoration living room,  trailing artificial plants, house decor, large artificial plants indoors, pink ornaments</w:t>
      </w:r>
    </w:p>
    <w:p w:rsidR="00000000" w:rsidDel="00000000" w:rsidP="00000000" w:rsidRDefault="00000000" w:rsidRPr="00000000" w14:paraId="0000000A">
      <w:pPr>
        <w:spacing w:line="331.2" w:lineRule="auto"/>
        <w:rPr>
          <w:b w:val="1"/>
        </w:rPr>
      </w:pPr>
      <w:r w:rsidDel="00000000" w:rsidR="00000000" w:rsidRPr="00000000">
        <w:rPr>
          <w:rtl w:val="0"/>
        </w:rPr>
      </w:r>
    </w:p>
    <w:p w:rsidR="00000000" w:rsidDel="00000000" w:rsidP="00000000" w:rsidRDefault="00000000" w:rsidRPr="00000000" w14:paraId="0000000B">
      <w:pPr>
        <w:spacing w:line="331.2" w:lineRule="auto"/>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line="331.2" w:lineRule="auto"/>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0F">
      <w:pPr>
        <w:spacing w:line="331.2" w:lineRule="auto"/>
        <w:rPr>
          <w:b w:val="1"/>
        </w:rPr>
      </w:pPr>
      <w:r w:rsidDel="00000000" w:rsidR="00000000" w:rsidRPr="00000000">
        <w:rPr>
          <w:b w:val="1"/>
          <w:rtl w:val="0"/>
        </w:rPr>
        <w:t xml:space="preserve">1:</w:t>
      </w:r>
    </w:p>
    <w:p w:rsidR="00000000" w:rsidDel="00000000" w:rsidP="00000000" w:rsidRDefault="00000000" w:rsidRPr="00000000" w14:paraId="00000010">
      <w:pPr>
        <w:spacing w:line="331.2" w:lineRule="auto"/>
        <w:rPr>
          <w:b w:val="1"/>
        </w:rPr>
      </w:pPr>
      <w:r w:rsidDel="00000000" w:rsidR="00000000" w:rsidRPr="00000000">
        <w:rPr>
          <w:b w:val="1"/>
          <w:rtl w:val="0"/>
        </w:rPr>
        <w:t xml:space="preserve">2:</w:t>
      </w:r>
    </w:p>
    <w:p w:rsidR="00000000" w:rsidDel="00000000" w:rsidP="00000000" w:rsidRDefault="00000000" w:rsidRPr="00000000" w14:paraId="00000011">
      <w:pPr>
        <w:spacing w:line="331.2" w:lineRule="auto"/>
        <w:rPr>
          <w:b w:val="1"/>
        </w:rPr>
      </w:pPr>
      <w:r w:rsidDel="00000000" w:rsidR="00000000" w:rsidRPr="00000000">
        <w:rPr>
          <w:b w:val="1"/>
          <w:rtl w:val="0"/>
        </w:rPr>
        <w:t xml:space="preserve">3:</w:t>
      </w:r>
    </w:p>
    <w:p w:rsidR="00000000" w:rsidDel="00000000" w:rsidP="00000000" w:rsidRDefault="00000000" w:rsidRPr="00000000" w14:paraId="00000012">
      <w:pPr>
        <w:spacing w:line="331.2" w:lineRule="auto"/>
        <w:rPr>
          <w:b w:val="1"/>
        </w:rPr>
      </w:pPr>
      <w:r w:rsidDel="00000000" w:rsidR="00000000" w:rsidRPr="00000000">
        <w:rPr>
          <w:b w:val="1"/>
          <w:rtl w:val="0"/>
        </w:rPr>
        <w:t xml:space="preserve">4:</w:t>
      </w:r>
    </w:p>
    <w:p w:rsidR="00000000" w:rsidDel="00000000" w:rsidP="00000000" w:rsidRDefault="00000000" w:rsidRPr="00000000" w14:paraId="00000013">
      <w:pPr>
        <w:spacing w:line="331.2" w:lineRule="auto"/>
        <w:rPr>
          <w:b w:val="1"/>
        </w:rPr>
      </w:pPr>
      <w:r w:rsidDel="00000000" w:rsidR="00000000" w:rsidRPr="00000000">
        <w:rPr>
          <w:b w:val="1"/>
          <w:rtl w:val="0"/>
        </w:rPr>
        <w:t xml:space="preserve">5:</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Images (Dimension 1000x1000, resolution 72dpi, format jpg):</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spacing w:line="331.2" w:lineRule="auto"/>
        <w:rPr>
          <w:b w:val="1"/>
        </w:rPr>
      </w:pPr>
      <w:r w:rsidDel="00000000" w:rsidR="00000000" w:rsidRPr="00000000">
        <w:rPr>
          <w:b w:val="1"/>
          <w:rtl w:val="0"/>
        </w:rPr>
        <w:t xml:space="preserve">Backend Keywords:</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spacing w:line="331.2" w:lineRule="auto"/>
        <w:rPr>
          <w:b w:val="1"/>
        </w:rPr>
      </w:pPr>
      <w:r w:rsidDel="00000000" w:rsidR="00000000" w:rsidRPr="00000000">
        <w:rPr>
          <w:b w:val="1"/>
          <w:rtl w:val="0"/>
        </w:rPr>
        <w:t xml:space="preserve">Reference (ASINs):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spacing w:line="331.2"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Focus Keywords:</w:t>
      </w:r>
    </w:p>
    <w:p w:rsidR="00000000" w:rsidDel="00000000" w:rsidP="00000000" w:rsidRDefault="00000000" w:rsidRPr="00000000" w14:paraId="00000028">
      <w:pPr>
        <w:rPr/>
      </w:pPr>
      <w:r w:rsidDel="00000000" w:rsidR="00000000" w:rsidRPr="00000000">
        <w:rPr>
          <w:rtl w:val="0"/>
        </w:rPr>
        <w:t xml:space="preserve">plant realistic fake, realistic fake tree, fake tree potted, tree potted indoor, potted indoor outdoor, faux phoenix palm, phoenix palm tree, palm tree potted</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Related Keywords:</w:t>
      </w:r>
    </w:p>
    <w:p w:rsidR="00000000" w:rsidDel="00000000" w:rsidP="00000000" w:rsidRDefault="00000000" w:rsidRPr="00000000" w14:paraId="0000002B">
      <w:pPr>
        <w:rPr/>
      </w:pPr>
      <w:r w:rsidDel="00000000" w:rsidR="00000000" w:rsidRPr="00000000">
        <w:rPr>
          <w:rtl w:val="0"/>
        </w:rPr>
        <w:t xml:space="preserve">tree potted plant, potted plant realistic, plant realistic home, realistic home decoration, home decoration indoor, decoration indoor ornamental, indoor ornamental</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spacing w:line="331.2" w:lineRule="auto"/>
        <w:rPr>
          <w:b w:val="1"/>
        </w:rPr>
      </w:pPr>
      <w:r w:rsidDel="00000000" w:rsidR="00000000" w:rsidRPr="00000000">
        <w:rPr>
          <w:b w:val="1"/>
          <w:rtl w:val="0"/>
        </w:rPr>
        <w:t xml:space="preserve">Title (80 chars):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spacing w:line="331.2" w:lineRule="auto"/>
        <w:rPr>
          <w:b w:val="1"/>
        </w:rPr>
      </w:pPr>
      <w:r w:rsidDel="00000000" w:rsidR="00000000" w:rsidRPr="00000000">
        <w:rPr>
          <w:b w:val="1"/>
          <w:rtl w:val="0"/>
        </w:rPr>
        <w:t xml:space="preserve">Images (Dimension 1000x1000, resolution 72dpi, format jpeg):</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spacing w:line="331.2" w:lineRule="auto"/>
        <w:rPr>
          <w:b w:val="1"/>
        </w:rPr>
      </w:pPr>
      <w:r w:rsidDel="00000000" w:rsidR="00000000" w:rsidRPr="00000000">
        <w:rPr>
          <w:b w:val="1"/>
          <w:rtl w:val="0"/>
        </w:rPr>
        <w:t xml:space="preserve">Reference: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spacing w:line="331.2" w:lineRule="auto"/>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Focus Keywords:</w:t>
      </w:r>
    </w:p>
    <w:p w:rsidR="00000000" w:rsidDel="00000000" w:rsidP="00000000" w:rsidRDefault="00000000" w:rsidRPr="00000000" w14:paraId="0000003F">
      <w:pPr>
        <w:rPr/>
      </w:pPr>
      <w:r w:rsidDel="00000000" w:rsidR="00000000" w:rsidRPr="00000000">
        <w:rPr>
          <w:rtl w:val="0"/>
        </w:rPr>
        <w:t xml:space="preserve">plant pot, fake plants, home decor, aesthetic room decor, plant stand, decorative home accessories, artificial plants outdoor, room decor aesthetic bedroom, office accessories, decorations for bedroom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Related keywords:</w:t>
      </w:r>
    </w:p>
    <w:p w:rsidR="00000000" w:rsidDel="00000000" w:rsidP="00000000" w:rsidRDefault="00000000" w:rsidRPr="00000000" w14:paraId="00000042">
      <w:pPr>
        <w:rPr>
          <w:b w:val="1"/>
        </w:rPr>
      </w:pPr>
      <w:r w:rsidDel="00000000" w:rsidR="00000000" w:rsidRPr="00000000">
        <w:rPr>
          <w:rtl w:val="0"/>
        </w:rPr>
        <w:t xml:space="preserve">artificial plant, indoor plant, decorative artificial flora, aesthetic room decorations, aesthetic stuff, plants indoor, fake plants for bedroom, bedroom decorations, home decor accessories, kitchen decor, large plant pots indoor, faux plants, plants for bedroom, large indoor plant pot, table decoration, desk decor, home office accessories, desk plant,  leaves decoration, eucalyptus plant, artificial plants indoor, home decor accessories living room, plant pot indoor, house plants indoor, front door plants, pink room decor, plant pot large, home decoration living room,  trailing artificial plants, house decor, large artificial plants indoors, pink ornaments</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spacing w:line="331.2" w:lineRule="auto"/>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spacing w:line="331.2" w:lineRule="auto"/>
        <w:rPr>
          <w:b w:val="1"/>
        </w:rPr>
      </w:pPr>
      <w:r w:rsidDel="00000000" w:rsidR="00000000" w:rsidRPr="00000000">
        <w:rPr>
          <w:b w:val="1"/>
          <w:rtl w:val="0"/>
        </w:rPr>
        <w:t xml:space="preserve">Title (60 chars):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spacing w:line="331.2" w:lineRule="auto"/>
        <w:rPr>
          <w:b w:val="1"/>
        </w:rPr>
      </w:pPr>
      <w:r w:rsidDel="00000000" w:rsidR="00000000" w:rsidRPr="00000000">
        <w:rPr>
          <w:b w:val="1"/>
          <w:rtl w:val="0"/>
        </w:rPr>
        <w:t xml:space="preserve">Long Description  (Upto 1000 Words):</w:t>
      </w:r>
    </w:p>
    <w:p w:rsidR="00000000" w:rsidDel="00000000" w:rsidP="00000000" w:rsidRDefault="00000000" w:rsidRPr="00000000" w14:paraId="0000004B">
      <w:pPr>
        <w:spacing w:line="331.2" w:lineRule="auto"/>
        <w:rPr/>
      </w:pPr>
      <w:r w:rsidDel="00000000" w:rsidR="00000000" w:rsidRPr="00000000">
        <w:rPr>
          <w:b w:val="1"/>
          <w:rtl w:val="0"/>
        </w:rPr>
        <w:t xml:space="preserve">Note: </w:t>
      </w:r>
      <w:r w:rsidDel="00000000" w:rsidR="00000000" w:rsidRPr="00000000">
        <w:rPr>
          <w:rtl w:val="0"/>
        </w:rPr>
        <w:t xml:space="preserve">Break content into smaller blocks with a heading. Heading will have targeted or related keywords.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line="331.2" w:lineRule="auto"/>
        <w:rPr>
          <w:b w:val="1"/>
        </w:rPr>
      </w:pPr>
      <w:r w:rsidDel="00000000" w:rsidR="00000000" w:rsidRPr="00000000">
        <w:rPr>
          <w:b w:val="1"/>
          <w:rtl w:val="0"/>
        </w:rPr>
        <w:t xml:space="preserve">Short Description (150 to 160 Chars for Google SERPs):</w:t>
      </w:r>
    </w:p>
    <w:p w:rsidR="00000000" w:rsidDel="00000000" w:rsidP="00000000" w:rsidRDefault="00000000" w:rsidRPr="00000000" w14:paraId="0000004F">
      <w:pPr>
        <w:spacing w:line="331.2" w:lineRule="auto"/>
        <w:rPr>
          <w:b w:val="1"/>
        </w:rPr>
      </w:pPr>
      <w:r w:rsidDel="00000000" w:rsidR="00000000" w:rsidRPr="00000000">
        <w:rPr>
          <w:b w:val="1"/>
          <w:rtl w:val="0"/>
        </w:rPr>
        <w:t xml:space="preserve">Notes:</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Short description for Google Search results and should be catchy with call to action type of content.</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spacing w:line="331.2" w:lineRule="auto"/>
        <w:rPr>
          <w:b w:val="1"/>
        </w:rPr>
      </w:pPr>
      <w:r w:rsidDel="00000000" w:rsidR="00000000" w:rsidRPr="00000000">
        <w:rPr>
          <w:b w:val="1"/>
          <w:rtl w:val="0"/>
        </w:rPr>
        <w:t xml:space="preserve">Images :</w:t>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spacing w:line="331.2" w:lineRule="auto"/>
        <w:rPr>
          <w:b w:val="1"/>
        </w:rPr>
      </w:pPr>
      <w:r w:rsidDel="00000000" w:rsidR="00000000" w:rsidRPr="00000000">
        <w:rPr>
          <w:b w:val="1"/>
          <w:rtl w:val="0"/>
        </w:rPr>
        <w:t xml:space="preserve">Reference (webpages):</w:t>
      </w:r>
    </w:p>
    <w:p w:rsidR="00000000" w:rsidDel="00000000" w:rsidP="00000000" w:rsidRDefault="00000000" w:rsidRPr="00000000" w14:paraId="0000005A">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