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20B5D">
      <w:pPr>
        <w:jc w:val="center"/>
        <w:rPr>
          <w:rFonts w:hint="default"/>
          <w:b/>
          <w:bCs/>
          <w:sz w:val="40"/>
          <w:szCs w:val="48"/>
          <w:lang w:val="fr-FR"/>
        </w:rPr>
      </w:pPr>
    </w:p>
    <w:p w14:paraId="13719212">
      <w:pPr>
        <w:jc w:val="center"/>
        <w:rPr>
          <w:rFonts w:hint="default"/>
          <w:b/>
          <w:bCs/>
          <w:sz w:val="40"/>
          <w:szCs w:val="48"/>
          <w:lang w:val="fr-FR"/>
        </w:rPr>
      </w:pPr>
      <w:r>
        <w:rPr>
          <w:rFonts w:hint="default"/>
          <w:b/>
          <w:bCs/>
          <w:sz w:val="40"/>
          <w:szCs w:val="48"/>
          <w:lang w:val="fr-FR"/>
        </w:rPr>
        <w:t>COMPTE RENDU TP2 IOT</w:t>
      </w:r>
    </w:p>
    <w:p w14:paraId="5729D54F">
      <w:pPr>
        <w:jc w:val="both"/>
        <w:rPr>
          <w:rFonts w:hint="default"/>
          <w:b/>
          <w:bCs/>
          <w:sz w:val="40"/>
          <w:szCs w:val="48"/>
          <w:lang w:val="fr-FR"/>
        </w:rPr>
      </w:pPr>
      <w:r>
        <w:rPr>
          <w:rFonts w:hint="default"/>
          <w:b/>
          <w:bCs/>
          <w:sz w:val="40"/>
          <w:szCs w:val="48"/>
          <w:lang w:val="fr-FR"/>
        </w:rPr>
        <w:t>ETUDIANT: HASSEN CHLADY ET MAZEN ELHENI</w:t>
      </w:r>
    </w:p>
    <w:p w14:paraId="5222632D">
      <w:pPr>
        <w:jc w:val="both"/>
        <w:rPr>
          <w:rFonts w:hint="default"/>
          <w:b/>
          <w:bCs/>
          <w:sz w:val="40"/>
          <w:szCs w:val="48"/>
          <w:lang w:val="fr-FR"/>
        </w:rPr>
      </w:pPr>
      <w:r>
        <w:rPr>
          <w:rFonts w:hint="default"/>
          <w:b/>
          <w:bCs/>
          <w:sz w:val="40"/>
          <w:szCs w:val="48"/>
          <w:lang w:val="fr-FR"/>
        </w:rPr>
        <w:t>CLASSE: LSI-A2-02-02</w:t>
      </w:r>
    </w:p>
    <w:p w14:paraId="0C1C580C">
      <w:pPr>
        <w:jc w:val="both"/>
        <w:rPr>
          <w:rFonts w:hint="default"/>
          <w:b/>
          <w:bCs/>
          <w:sz w:val="40"/>
          <w:szCs w:val="48"/>
          <w:lang w:val="fr-FR"/>
        </w:rPr>
      </w:pPr>
    </w:p>
    <w:p w14:paraId="06916FD6">
      <w:pPr>
        <w:jc w:val="both"/>
        <w:rPr>
          <w:rFonts w:hint="default"/>
          <w:b/>
          <w:bCs/>
          <w:sz w:val="40"/>
          <w:szCs w:val="48"/>
          <w:lang w:val="fr-FR"/>
        </w:rPr>
      </w:pPr>
    </w:p>
    <w:p w14:paraId="1EAC936C">
      <w:pPr>
        <w:pStyle w:val="2"/>
        <w:rPr>
          <w:lang w:val="fr-FR"/>
        </w:rPr>
      </w:pPr>
      <w:bookmarkStart w:id="0" w:name="_Toc223339933"/>
      <w:bookmarkStart w:id="1" w:name="_Toc223294752"/>
      <w:r>
        <w:rPr>
          <w:lang w:val="fr-FR"/>
        </w:rPr>
        <w:t>PHASE 1 : Configuration et architecture</w:t>
      </w:r>
      <w:bookmarkEnd w:id="0"/>
      <w:r>
        <w:rPr>
          <w:lang w:val="fr-FR"/>
        </w:rPr>
        <w:t xml:space="preserve"> </w:t>
      </w:r>
      <w:bookmarkEnd w:id="1"/>
    </w:p>
    <w:p w14:paraId="5DA04C7B">
      <w:pPr>
        <w:pStyle w:val="3"/>
        <w:rPr>
          <w:lang w:val="fr-FR"/>
        </w:rPr>
      </w:pPr>
      <w:bookmarkStart w:id="2" w:name="_Toc223339934"/>
      <w:bookmarkStart w:id="3" w:name="_Toc223294753"/>
      <w:r>
        <w:rPr>
          <w:lang w:val="fr-FR"/>
        </w:rPr>
        <w:t>Question 1 : Création de la structure projet</w:t>
      </w:r>
      <w:bookmarkEnd w:id="2"/>
      <w:bookmarkEnd w:id="3"/>
    </w:p>
    <w:p w14:paraId="69A305A4">
      <w:pPr>
        <w:spacing w:after="80"/>
        <w:rPr>
          <w:lang w:val="fr-FR"/>
        </w:rPr>
      </w:pPr>
      <w:r>
        <w:rPr>
          <w:lang w:val="fr-FR"/>
        </w:rPr>
        <w:t>Objectif : Mettre en place l'arborescence du projet et comprendre son organisation.</w:t>
      </w:r>
    </w:p>
    <w:p w14:paraId="73411DDA">
      <w:pPr>
        <w:spacing w:after="80"/>
        <w:rPr>
          <w:lang w:val="fr-FR"/>
        </w:rPr>
      </w:pPr>
      <w:r>
        <w:rPr>
          <w:lang w:val="fr-FR"/>
        </w:rPr>
        <w:t>Structure attendue :</w:t>
      </w:r>
    </w:p>
    <w:p w14:paraId="24231EF8">
      <w:pPr>
        <w:pStyle w:val="7"/>
        <w:rPr>
          <w:lang w:val="fr-FR"/>
        </w:rPr>
      </w:pPr>
      <w:r>
        <w:rPr>
          <w:lang w:val="fr-FR"/>
        </w:rPr>
        <w:t>greenhouse/</w:t>
      </w:r>
    </w:p>
    <w:p w14:paraId="7267E3C9">
      <w:pPr>
        <w:pStyle w:val="7"/>
        <w:rPr>
          <w:lang w:val="fr-FR"/>
        </w:rPr>
      </w:pPr>
      <w:r>
        <w:rPr>
          <w:lang w:val="fr-FR"/>
        </w:rPr>
        <w:t>├── config.py</w:t>
      </w:r>
    </w:p>
    <w:p w14:paraId="169A921B">
      <w:pPr>
        <w:pStyle w:val="7"/>
        <w:rPr>
          <w:lang w:val="fr-FR"/>
        </w:rPr>
      </w:pPr>
      <w:r>
        <w:rPr>
          <w:lang w:val="fr-FR"/>
        </w:rPr>
        <w:t>├── sensors/</w:t>
      </w:r>
    </w:p>
    <w:p w14:paraId="42E3C17E">
      <w:pPr>
        <w:pStyle w:val="7"/>
        <w:rPr>
          <w:lang w:val="fr-FR"/>
        </w:rPr>
      </w:pPr>
      <w:r>
        <w:rPr>
          <w:lang w:val="fr-FR"/>
        </w:rPr>
        <w:t>│   └── __init__.py</w:t>
      </w:r>
    </w:p>
    <w:p w14:paraId="3682D4A4">
      <w:pPr>
        <w:pStyle w:val="7"/>
        <w:rPr>
          <w:lang w:val="fr-FR"/>
        </w:rPr>
      </w:pPr>
      <w:r>
        <w:rPr>
          <w:lang w:val="fr-FR"/>
        </w:rPr>
        <w:t>├── actuators/</w:t>
      </w:r>
    </w:p>
    <w:p w14:paraId="5424778F">
      <w:pPr>
        <w:pStyle w:val="7"/>
        <w:rPr>
          <w:lang w:val="fr-FR"/>
        </w:rPr>
      </w:pPr>
      <w:r>
        <w:rPr>
          <w:lang w:val="fr-FR"/>
        </w:rPr>
        <w:t>│   └── __init__.py</w:t>
      </w:r>
    </w:p>
    <w:p w14:paraId="160B9CF1">
      <w:pPr>
        <w:pStyle w:val="7"/>
        <w:rPr>
          <w:lang w:val="fr-FR"/>
        </w:rPr>
      </w:pPr>
      <w:r>
        <w:rPr>
          <w:lang w:val="fr-FR"/>
        </w:rPr>
        <w:t>└── logs/</w:t>
      </w:r>
    </w:p>
    <w:p w14:paraId="4C40F699">
      <w:pPr>
        <w:spacing w:after="80"/>
        <w:rPr>
          <w:lang w:val="fr-FR"/>
        </w:rPr>
      </w:pPr>
    </w:p>
    <w:p w14:paraId="5696DEBA">
      <w:pPr>
        <w:spacing w:after="80"/>
        <w:rPr>
          <w:lang w:val="fr-FR"/>
        </w:rPr>
      </w:pPr>
    </w:p>
    <w:p w14:paraId="2E1C4131">
      <w:pPr>
        <w:spacing w:after="80"/>
        <w:rPr>
          <w:lang w:val="fr-FR"/>
        </w:rPr>
      </w:pPr>
      <w:r>
        <w:rPr>
          <w:lang w:val="fr-FR"/>
        </w:rPr>
        <w:t>Consigne :</w:t>
      </w:r>
    </w:p>
    <w:p w14:paraId="5DD08E55">
      <w:pPr>
        <w:numPr>
          <w:ilvl w:val="0"/>
          <w:numId w:val="1"/>
        </w:numPr>
        <w:spacing w:before="120" w:after="120"/>
        <w:rPr>
          <w:lang w:val="fr-FR"/>
        </w:rPr>
      </w:pPr>
      <w:r>
        <w:rPr>
          <w:lang w:val="fr-FR"/>
        </w:rPr>
        <w:t>Créez l'arborescence complète du projet greenhouse/</w:t>
      </w:r>
    </w:p>
    <w:p w14:paraId="7D18DBD6">
      <w:pPr>
        <w:numPr>
          <w:ilvl w:val="0"/>
          <w:numId w:val="1"/>
        </w:numPr>
        <w:spacing w:before="120" w:after="120"/>
        <w:ind w:left="0" w:leftChars="0" w:firstLine="0" w:firstLineChars="0"/>
        <w:rPr>
          <w:lang w:val="fr-FR"/>
        </w:rPr>
      </w:pPr>
      <w:r>
        <w:rPr>
          <w:lang w:val="fr-FR"/>
        </w:rPr>
        <w:t>Créez les fichiers __init__.py dans sensors/ et actuators/</w:t>
      </w:r>
    </w:p>
    <w:p w14:paraId="5CECC78A">
      <w:pPr>
        <w:numPr>
          <w:numId w:val="0"/>
        </w:numPr>
        <w:spacing w:before="120" w:after="120"/>
        <w:ind w:leftChars="0"/>
        <w:rPr>
          <w:lang w:val="fr-FR"/>
        </w:rPr>
      </w:pPr>
      <w:r>
        <w:drawing>
          <wp:inline distT="0" distB="0" distL="114300" distR="114300">
            <wp:extent cx="1615440" cy="164592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F71C8">
      <w:pPr>
        <w:numPr>
          <w:ilvl w:val="0"/>
          <w:numId w:val="1"/>
        </w:numPr>
        <w:spacing w:before="120" w:after="120"/>
        <w:ind w:left="0" w:leftChars="0" w:firstLine="0" w:firstLineChars="0"/>
        <w:rPr>
          <w:lang w:val="fr-FR"/>
        </w:rPr>
      </w:pPr>
      <w:r>
        <w:rPr>
          <w:lang w:val="fr-FR"/>
        </w:rPr>
        <w:t>Pourquoi séparer les capteurs et actionneurs dans des dossiers distincts ?</w:t>
      </w:r>
    </w:p>
    <w:p w14:paraId="09CA47B6">
      <w:pPr>
        <w:numPr>
          <w:numId w:val="0"/>
        </w:numPr>
        <w:spacing w:before="120" w:after="120"/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- Séparation des responsabilités/Maintenance/Réutilisabilité et tests...</w:t>
      </w:r>
    </w:p>
    <w:p w14:paraId="59DCDD79">
      <w:pPr>
        <w:pStyle w:val="3"/>
        <w:rPr>
          <w:lang w:val="fr-FR"/>
        </w:rPr>
      </w:pPr>
      <w:bookmarkStart w:id="4" w:name="_Toc223339935"/>
      <w:bookmarkStart w:id="5" w:name="_Toc223294754"/>
      <w:r>
        <w:rPr>
          <w:lang w:val="fr-FR"/>
        </w:rPr>
        <w:t>Question 2 : Fichier config.py centralisé</w:t>
      </w:r>
      <w:bookmarkEnd w:id="4"/>
      <w:bookmarkEnd w:id="5"/>
    </w:p>
    <w:p w14:paraId="0929404E">
      <w:pPr>
        <w:spacing w:after="80"/>
        <w:rPr>
          <w:lang w:val="fr-FR"/>
        </w:rPr>
      </w:pPr>
      <w:r>
        <w:rPr>
          <w:lang w:val="fr-FR"/>
        </w:rPr>
        <w:t>Objectif : Centraliser toutes les configurations du système pour faciliter la maintenance.</w:t>
      </w:r>
    </w:p>
    <w:p w14:paraId="0E949F8B">
      <w:pPr>
        <w:spacing w:after="80"/>
        <w:rPr>
          <w:lang w:val="fr-FR"/>
        </w:rPr>
      </w:pPr>
      <w:r>
        <w:rPr>
          <w:lang w:val="fr-FR"/>
        </w:rPr>
        <w:t>Consigne :</w:t>
      </w:r>
    </w:p>
    <w:p w14:paraId="713E8A84">
      <w:pPr>
        <w:numPr>
          <w:ilvl w:val="0"/>
          <w:numId w:val="2"/>
        </w:numPr>
        <w:spacing w:after="80"/>
        <w:rPr>
          <w:lang w:val="fr-FR"/>
        </w:rPr>
      </w:pPr>
      <w:r>
        <w:rPr>
          <w:lang w:val="fr-FR"/>
        </w:rPr>
        <w:t>Installez Mosquitto sur Windows (</w:t>
      </w:r>
      <w:r>
        <w:fldChar w:fldCharType="begin"/>
      </w:r>
      <w:r>
        <w:instrText xml:space="preserve"> HYPERLINK "https://mosquitto.org/download/" </w:instrText>
      </w:r>
      <w:r>
        <w:fldChar w:fldCharType="separate"/>
      </w:r>
      <w:r>
        <w:rPr>
          <w:rStyle w:val="5"/>
          <w:lang w:val="fr-FR"/>
        </w:rPr>
        <w:t>https://mosquitto.org/download/</w:t>
      </w:r>
      <w:r>
        <w:rPr>
          <w:rStyle w:val="5"/>
          <w:lang w:val="fr-FR"/>
        </w:rPr>
        <w:fldChar w:fldCharType="end"/>
      </w:r>
      <w:r>
        <w:rPr>
          <w:lang w:val="fr-FR"/>
        </w:rPr>
        <w:t xml:space="preserve"> ) </w:t>
      </w:r>
    </w:p>
    <w:p w14:paraId="51E0D608">
      <w:pPr>
        <w:numPr>
          <w:numId w:val="0"/>
        </w:numPr>
        <w:spacing w:after="80"/>
        <w:rPr>
          <w:lang w:val="fr-FR"/>
        </w:rPr>
      </w:pPr>
      <w:r>
        <w:drawing>
          <wp:inline distT="0" distB="0" distL="114300" distR="114300">
            <wp:extent cx="5272405" cy="4154170"/>
            <wp:effectExtent l="0" t="0" r="635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5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DC903">
      <w:pPr>
        <w:numPr>
          <w:ilvl w:val="0"/>
          <w:numId w:val="2"/>
        </w:numPr>
        <w:spacing w:after="80"/>
        <w:ind w:left="0" w:leftChars="0" w:firstLine="0" w:firstLineChars="0"/>
        <w:rPr>
          <w:rFonts w:ascii="Courier New" w:hAnsi="Courier New" w:eastAsia="Courier New" w:cs="Courier New"/>
          <w:sz w:val="18"/>
          <w:szCs w:val="18"/>
          <w:lang w:val="fr-FR"/>
        </w:rPr>
      </w:pPr>
      <w:r>
        <w:rPr>
          <w:lang w:val="fr-FR"/>
        </w:rPr>
        <w:t xml:space="preserve">Démarrez Mosquitto dans PowerShell en exécutant : </w:t>
      </w:r>
      <w:r>
        <w:rPr>
          <w:rFonts w:ascii="Courier New" w:hAnsi="Courier New" w:eastAsia="Courier New" w:cs="Courier New"/>
          <w:sz w:val="18"/>
          <w:szCs w:val="18"/>
          <w:lang w:val="fr-FR"/>
        </w:rPr>
        <w:t>&amp; "C:\Program Files\Mosquitto\mosquitto.exe" -v</w:t>
      </w:r>
    </w:p>
    <w:p w14:paraId="42776A38">
      <w:pPr>
        <w:numPr>
          <w:numId w:val="0"/>
        </w:numPr>
        <w:spacing w:after="80"/>
        <w:ind w:leftChars="0"/>
        <w:rPr>
          <w:rFonts w:ascii="Courier New" w:hAnsi="Courier New" w:eastAsia="Courier New" w:cs="Courier New"/>
          <w:sz w:val="18"/>
          <w:szCs w:val="18"/>
          <w:lang w:val="fr-FR"/>
        </w:rPr>
      </w:pPr>
      <w:r>
        <w:drawing>
          <wp:inline distT="0" distB="0" distL="114300" distR="114300">
            <wp:extent cx="5271770" cy="1831340"/>
            <wp:effectExtent l="0" t="0" r="1270" b="1270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95B9A">
      <w:pPr>
        <w:spacing w:after="120"/>
        <w:rPr>
          <w:lang w:val="fr-FR"/>
        </w:rPr>
      </w:pPr>
      <w:r>
        <w:rPr>
          <w:b/>
          <w:bCs/>
          <w:lang w:val="fr-FR"/>
        </w:rPr>
        <w:t>c)</w:t>
      </w:r>
      <w:r>
        <w:rPr>
          <w:lang w:val="fr-FR"/>
        </w:rPr>
        <w:t xml:space="preserve"> Ajoutez le code suivant au fichier greenhouse/config.py :</w:t>
      </w:r>
    </w:p>
    <w:p w14:paraId="24A85495">
      <w:pPr>
        <w:rPr>
          <w:rFonts w:ascii="Courier New" w:hAnsi="Courier New" w:eastAsia="Courier New" w:cs="Courier New"/>
          <w:sz w:val="18"/>
          <w:szCs w:val="18"/>
          <w:lang w:val="fr-FR"/>
        </w:rPr>
      </w:pPr>
      <w:r>
        <w:rPr>
          <w:rFonts w:ascii="Courier New" w:hAnsi="Courier New" w:eastAsia="Courier New" w:cs="Courier New"/>
          <w:sz w:val="18"/>
          <w:szCs w:val="18"/>
          <w:lang w:val="fr-FR"/>
        </w:rPr>
        <w:t># greenhouse/config.py</w:t>
      </w:r>
    </w:p>
    <w:p w14:paraId="68C1986A">
      <w:pPr>
        <w:rPr>
          <w:rFonts w:ascii="Courier New" w:hAnsi="Courier New" w:eastAsia="Courier New" w:cs="Courier New"/>
          <w:sz w:val="18"/>
          <w:szCs w:val="18"/>
          <w:lang w:val="fr-FR"/>
        </w:rPr>
      </w:pPr>
    </w:p>
    <w:p w14:paraId="660114DD">
      <w:pPr>
        <w:rPr>
          <w:rFonts w:ascii="Courier New" w:hAnsi="Courier New" w:eastAsia="Courier New" w:cs="Courier New"/>
          <w:sz w:val="18"/>
          <w:szCs w:val="18"/>
          <w:lang w:val="fr-FR"/>
        </w:rPr>
      </w:pPr>
      <w:r>
        <w:rPr>
          <w:rFonts w:ascii="Courier New" w:hAnsi="Courier New" w:eastAsia="Courier New" w:cs="Courier New"/>
          <w:sz w:val="18"/>
          <w:szCs w:val="18"/>
          <w:lang w:val="fr-FR"/>
        </w:rPr>
        <w:t>"""</w:t>
      </w:r>
    </w:p>
    <w:p w14:paraId="528A53E0">
      <w:pPr>
        <w:rPr>
          <w:rFonts w:ascii="Courier New" w:hAnsi="Courier New" w:eastAsia="Courier New" w:cs="Courier New"/>
          <w:sz w:val="18"/>
          <w:szCs w:val="18"/>
          <w:lang w:val="fr-FR"/>
        </w:rPr>
      </w:pPr>
      <w:r>
        <w:rPr>
          <w:rFonts w:ascii="Courier New" w:hAnsi="Courier New" w:eastAsia="Courier New" w:cs="Courier New"/>
          <w:sz w:val="18"/>
          <w:szCs w:val="18"/>
          <w:lang w:val="fr-FR"/>
        </w:rPr>
        <w:t>Configuration centrale du système IoT Serre Intelligente</w:t>
      </w:r>
    </w:p>
    <w:p w14:paraId="1FC0A04E">
      <w:pPr>
        <w:rPr>
          <w:rFonts w:ascii="Courier New" w:hAnsi="Courier New" w:eastAsia="Courier New" w:cs="Courier New"/>
          <w:sz w:val="18"/>
          <w:szCs w:val="18"/>
          <w:lang w:val="fr-FR"/>
        </w:rPr>
      </w:pPr>
      <w:r>
        <w:rPr>
          <w:rFonts w:ascii="Courier New" w:hAnsi="Courier New" w:eastAsia="Courier New" w:cs="Courier New"/>
          <w:sz w:val="18"/>
          <w:szCs w:val="18"/>
          <w:lang w:val="fr-FR"/>
        </w:rPr>
        <w:t>Toutes les constantes du projet doivent être définies ici.</w:t>
      </w:r>
    </w:p>
    <w:p w14:paraId="3BD28157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"""</w:t>
      </w:r>
    </w:p>
    <w:p w14:paraId="15B8B881">
      <w:pPr>
        <w:rPr>
          <w:rFonts w:ascii="Courier New" w:hAnsi="Courier New" w:eastAsia="Courier New" w:cs="Courier New"/>
          <w:sz w:val="18"/>
          <w:szCs w:val="18"/>
        </w:rPr>
      </w:pPr>
    </w:p>
    <w:p w14:paraId="6A8AF4CB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# ==========================================================</w:t>
      </w:r>
    </w:p>
    <w:p w14:paraId="6FDDF7F8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# MQTT BROKER</w:t>
      </w:r>
    </w:p>
    <w:p w14:paraId="317ED856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# ==========================================================</w:t>
      </w:r>
    </w:p>
    <w:p w14:paraId="6A3E1CCD">
      <w:pPr>
        <w:rPr>
          <w:rFonts w:ascii="Courier New" w:hAnsi="Courier New" w:eastAsia="Courier New" w:cs="Courier New"/>
          <w:sz w:val="18"/>
          <w:szCs w:val="18"/>
        </w:rPr>
      </w:pPr>
    </w:p>
    <w:p w14:paraId="6BE3E233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BROKER_HOST = "localhost" # au lieu de "test.mosquitto.org"</w:t>
      </w:r>
    </w:p>
    <w:p w14:paraId="2069B6CA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BROKER_PORT = 1883</w:t>
      </w:r>
    </w:p>
    <w:p w14:paraId="12962B64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BROKER_KEEPALIVE = 60</w:t>
      </w:r>
    </w:p>
    <w:p w14:paraId="260B6429">
      <w:pPr>
        <w:rPr>
          <w:rFonts w:ascii="Courier New" w:hAnsi="Courier New" w:eastAsia="Courier New" w:cs="Courier New"/>
          <w:sz w:val="18"/>
          <w:szCs w:val="18"/>
        </w:rPr>
      </w:pPr>
    </w:p>
    <w:p w14:paraId="1E0E41A7">
      <w:pPr>
        <w:rPr>
          <w:rFonts w:ascii="Courier New" w:hAnsi="Courier New" w:eastAsia="Courier New" w:cs="Courier New"/>
          <w:sz w:val="18"/>
          <w:szCs w:val="18"/>
          <w:lang w:val="fr-FR"/>
        </w:rPr>
      </w:pPr>
      <w:r>
        <w:rPr>
          <w:rFonts w:ascii="Courier New" w:hAnsi="Courier New" w:eastAsia="Courier New" w:cs="Courier New"/>
          <w:sz w:val="18"/>
          <w:szCs w:val="18"/>
          <w:lang w:val="fr-FR"/>
        </w:rPr>
        <w:t># QoS</w:t>
      </w:r>
    </w:p>
    <w:p w14:paraId="23F96575">
      <w:pPr>
        <w:rPr>
          <w:rFonts w:ascii="Courier New" w:hAnsi="Courier New" w:eastAsia="Courier New" w:cs="Courier New"/>
          <w:sz w:val="18"/>
          <w:szCs w:val="18"/>
          <w:lang w:val="fr-FR"/>
        </w:rPr>
      </w:pPr>
      <w:r>
        <w:rPr>
          <w:rFonts w:ascii="Courier New" w:hAnsi="Courier New" w:eastAsia="Courier New" w:cs="Courier New"/>
          <w:sz w:val="18"/>
          <w:szCs w:val="18"/>
          <w:lang w:val="fr-FR"/>
        </w:rPr>
        <w:t>QOS_DEFAULT = 0</w:t>
      </w:r>
    </w:p>
    <w:p w14:paraId="31B5FF6A">
      <w:pPr>
        <w:rPr>
          <w:rFonts w:ascii="Courier New" w:hAnsi="Courier New" w:eastAsia="Courier New" w:cs="Courier New"/>
          <w:sz w:val="18"/>
          <w:szCs w:val="18"/>
          <w:lang w:val="fr-FR"/>
        </w:rPr>
      </w:pPr>
      <w:r>
        <w:rPr>
          <w:rFonts w:ascii="Courier New" w:hAnsi="Courier New" w:eastAsia="Courier New" w:cs="Courier New"/>
          <w:sz w:val="18"/>
          <w:szCs w:val="18"/>
          <w:lang w:val="fr-FR"/>
        </w:rPr>
        <w:t>QOS_CRITICAL = 1   # commandes importantes</w:t>
      </w:r>
    </w:p>
    <w:p w14:paraId="2E144B0B">
      <w:pPr>
        <w:rPr>
          <w:rFonts w:ascii="Courier New" w:hAnsi="Courier New" w:eastAsia="Courier New" w:cs="Courier New"/>
          <w:sz w:val="18"/>
          <w:szCs w:val="18"/>
          <w:lang w:val="fr-FR"/>
        </w:rPr>
      </w:pPr>
    </w:p>
    <w:p w14:paraId="5B8FAE0D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# Retained messages</w:t>
      </w:r>
    </w:p>
    <w:p w14:paraId="32150662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RETAIN_STATE = True</w:t>
      </w:r>
    </w:p>
    <w:p w14:paraId="6BA2B963">
      <w:pPr>
        <w:rPr>
          <w:rFonts w:ascii="Courier New" w:hAnsi="Courier New" w:eastAsia="Courier New" w:cs="Courier New"/>
          <w:sz w:val="18"/>
          <w:szCs w:val="18"/>
        </w:rPr>
      </w:pPr>
    </w:p>
    <w:p w14:paraId="5CAEF85C">
      <w:pPr>
        <w:rPr>
          <w:rFonts w:ascii="Courier New" w:hAnsi="Courier New" w:eastAsia="Courier New" w:cs="Courier New"/>
          <w:sz w:val="18"/>
          <w:szCs w:val="18"/>
        </w:rPr>
      </w:pPr>
    </w:p>
    <w:p w14:paraId="3F7AC2C1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# ==========================================================</w:t>
      </w:r>
    </w:p>
    <w:p w14:paraId="638E3E14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# TOPICS MQTT</w:t>
      </w:r>
    </w:p>
    <w:p w14:paraId="62F0688B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# ==========================================================</w:t>
      </w:r>
    </w:p>
    <w:p w14:paraId="3BE79030">
      <w:pPr>
        <w:rPr>
          <w:rFonts w:ascii="Courier New" w:hAnsi="Courier New" w:eastAsia="Courier New" w:cs="Courier New"/>
          <w:sz w:val="18"/>
          <w:szCs w:val="18"/>
        </w:rPr>
      </w:pPr>
    </w:p>
    <w:p w14:paraId="3D93464C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TOPICS = {</w:t>
      </w:r>
    </w:p>
    <w:p w14:paraId="55FCA8AD">
      <w:pPr>
        <w:rPr>
          <w:rFonts w:ascii="Courier New" w:hAnsi="Courier New" w:eastAsia="Courier New" w:cs="Courier New"/>
          <w:sz w:val="18"/>
          <w:szCs w:val="18"/>
        </w:rPr>
      </w:pPr>
    </w:p>
    <w:p w14:paraId="58DFD13C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# ---- Capteurs ----</w:t>
      </w:r>
    </w:p>
    <w:p w14:paraId="1D6AC337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"sensors": {</w:t>
      </w:r>
    </w:p>
    <w:p w14:paraId="23CFD559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"temp_soil": "greenhouse/sensors/temp_soil",</w:t>
      </w:r>
    </w:p>
    <w:p w14:paraId="77386BEE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"humidity": "greenhouse/sensors/humidity",</w:t>
      </w:r>
    </w:p>
    <w:p w14:paraId="4A9176EE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"light": "greenhouse/sensors/light",</w:t>
      </w:r>
    </w:p>
    <w:p w14:paraId="498C70D6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"water": "greenhouse/sensors/water_level"</w:t>
      </w:r>
    </w:p>
    <w:p w14:paraId="2BD19C8F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},</w:t>
      </w:r>
    </w:p>
    <w:p w14:paraId="236FD31F">
      <w:pPr>
        <w:rPr>
          <w:rFonts w:ascii="Courier New" w:hAnsi="Courier New" w:eastAsia="Courier New" w:cs="Courier New"/>
          <w:sz w:val="18"/>
          <w:szCs w:val="18"/>
        </w:rPr>
      </w:pPr>
    </w:p>
    <w:p w14:paraId="14031672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# ---- Actionneurs ----</w:t>
      </w:r>
    </w:p>
    <w:p w14:paraId="5580C025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"actuators": {</w:t>
      </w:r>
    </w:p>
    <w:p w14:paraId="47583624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"irrigation": {</w:t>
      </w:r>
    </w:p>
    <w:p w14:paraId="1E21CFBB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"cmd": "greenhouse/actuators/irrigation/cmd",</w:t>
      </w:r>
    </w:p>
    <w:p w14:paraId="122B0BCF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"state": "greenhouse/actuators/irrigation/state"</w:t>
      </w:r>
    </w:p>
    <w:p w14:paraId="1870B3A2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},</w:t>
      </w:r>
    </w:p>
    <w:p w14:paraId="36A80081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"lighting": {</w:t>
      </w:r>
    </w:p>
    <w:p w14:paraId="6628269C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"cmd": "greenhouse/actuators/lighting/cmd",</w:t>
      </w:r>
    </w:p>
    <w:p w14:paraId="2D5E0F08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"state": "greenhouse/actuators/lighting/state"</w:t>
      </w:r>
    </w:p>
    <w:p w14:paraId="0C737004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</w:p>
    <w:p w14:paraId="439CEF38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},</w:t>
      </w:r>
    </w:p>
    <w:p w14:paraId="7691FFCC">
      <w:pPr>
        <w:rPr>
          <w:rFonts w:ascii="Courier New" w:hAnsi="Courier New" w:eastAsia="Courier New" w:cs="Courier New"/>
          <w:sz w:val="18"/>
          <w:szCs w:val="18"/>
        </w:rPr>
      </w:pPr>
    </w:p>
    <w:p w14:paraId="5A0F27C0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# ---- Alertes ----</w:t>
      </w:r>
    </w:p>
    <w:p w14:paraId="1274C74C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"alerts": "greenhouse/alerts"</w:t>
      </w:r>
    </w:p>
    <w:p w14:paraId="250E5A38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2A7E53F">
      <w:pPr>
        <w:rPr>
          <w:rFonts w:ascii="Courier New" w:hAnsi="Courier New" w:eastAsia="Courier New" w:cs="Courier New"/>
          <w:sz w:val="18"/>
          <w:szCs w:val="18"/>
        </w:rPr>
      </w:pPr>
    </w:p>
    <w:p w14:paraId="6E125FA0">
      <w:pPr>
        <w:rPr>
          <w:rFonts w:ascii="Courier New" w:hAnsi="Courier New" w:eastAsia="Courier New" w:cs="Courier New"/>
          <w:sz w:val="18"/>
          <w:szCs w:val="18"/>
        </w:rPr>
      </w:pPr>
    </w:p>
    <w:p w14:paraId="51EB70BD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# ==========================================================</w:t>
      </w:r>
    </w:p>
    <w:p w14:paraId="5050E6FD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# SEUILS MÉTIER (Business Rules)</w:t>
      </w:r>
    </w:p>
    <w:p w14:paraId="4ABA5A11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# ==========================================================</w:t>
      </w:r>
    </w:p>
    <w:p w14:paraId="6A1E1610">
      <w:pPr>
        <w:rPr>
          <w:rFonts w:ascii="Courier New" w:hAnsi="Courier New" w:eastAsia="Courier New" w:cs="Courier New"/>
          <w:sz w:val="18"/>
          <w:szCs w:val="18"/>
        </w:rPr>
      </w:pPr>
    </w:p>
    <w:p w14:paraId="1F41667D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THRESHOLDS = {</w:t>
      </w:r>
    </w:p>
    <w:p w14:paraId="2B059ADC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"humidity_low": 40,     # %</w:t>
      </w:r>
    </w:p>
    <w:p w14:paraId="1112AE69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"water_min": 20,        # %</w:t>
      </w:r>
    </w:p>
    <w:p w14:paraId="14B9A65F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"light_low": 300,       # lux</w:t>
      </w:r>
    </w:p>
    <w:p w14:paraId="31305524">
      <w:pPr>
        <w:rPr>
          <w:rFonts w:ascii="Courier New" w:hAnsi="Courier New" w:eastAsia="Courier New" w:cs="Courier New"/>
          <w:sz w:val="18"/>
          <w:szCs w:val="18"/>
          <w:lang w:val="fr-FR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</w:t>
      </w:r>
      <w:r>
        <w:rPr>
          <w:rFonts w:ascii="Courier New" w:hAnsi="Courier New" w:eastAsia="Courier New" w:cs="Courier New"/>
          <w:sz w:val="18"/>
          <w:szCs w:val="18"/>
          <w:lang w:val="fr-FR"/>
        </w:rPr>
        <w:t>"temp_critical": 32     # °C</w:t>
      </w:r>
    </w:p>
    <w:p w14:paraId="263F1C9F">
      <w:pPr>
        <w:rPr>
          <w:rFonts w:ascii="Courier New" w:hAnsi="Courier New" w:eastAsia="Courier New" w:cs="Courier New"/>
          <w:sz w:val="18"/>
          <w:szCs w:val="18"/>
          <w:lang w:val="fr-FR"/>
        </w:rPr>
      </w:pPr>
      <w:r>
        <w:rPr>
          <w:rFonts w:ascii="Courier New" w:hAnsi="Courier New" w:eastAsia="Courier New" w:cs="Courier New"/>
          <w:sz w:val="18"/>
          <w:szCs w:val="18"/>
          <w:lang w:val="fr-FR"/>
        </w:rPr>
        <w:t>}</w:t>
      </w:r>
    </w:p>
    <w:p w14:paraId="5E39D1BB">
      <w:pPr>
        <w:rPr>
          <w:rFonts w:ascii="Courier New" w:hAnsi="Courier New" w:eastAsia="Courier New" w:cs="Courier New"/>
          <w:sz w:val="18"/>
          <w:szCs w:val="18"/>
          <w:lang w:val="fr-FR"/>
        </w:rPr>
      </w:pPr>
    </w:p>
    <w:p w14:paraId="6B2FE832">
      <w:pPr>
        <w:rPr>
          <w:rFonts w:ascii="Courier New" w:hAnsi="Courier New" w:eastAsia="Courier New" w:cs="Courier New"/>
          <w:sz w:val="18"/>
          <w:szCs w:val="18"/>
          <w:lang w:val="fr-FR"/>
        </w:rPr>
      </w:pPr>
    </w:p>
    <w:p w14:paraId="27EBAA45">
      <w:pPr>
        <w:rPr>
          <w:rFonts w:ascii="Courier New" w:hAnsi="Courier New" w:eastAsia="Courier New" w:cs="Courier New"/>
          <w:sz w:val="18"/>
          <w:szCs w:val="18"/>
          <w:lang w:val="fr-FR"/>
        </w:rPr>
      </w:pPr>
      <w:r>
        <w:rPr>
          <w:rFonts w:ascii="Courier New" w:hAnsi="Courier New" w:eastAsia="Courier New" w:cs="Courier New"/>
          <w:sz w:val="18"/>
          <w:szCs w:val="18"/>
          <w:lang w:val="fr-FR"/>
        </w:rPr>
        <w:t># ==========================================================</w:t>
      </w:r>
    </w:p>
    <w:p w14:paraId="16EFE652">
      <w:pPr>
        <w:rPr>
          <w:rFonts w:ascii="Courier New" w:hAnsi="Courier New" w:eastAsia="Courier New" w:cs="Courier New"/>
          <w:sz w:val="18"/>
          <w:szCs w:val="18"/>
          <w:lang w:val="fr-FR"/>
        </w:rPr>
      </w:pPr>
      <w:r>
        <w:rPr>
          <w:rFonts w:ascii="Courier New" w:hAnsi="Courier New" w:eastAsia="Courier New" w:cs="Courier New"/>
          <w:sz w:val="18"/>
          <w:szCs w:val="18"/>
          <w:lang w:val="fr-FR"/>
        </w:rPr>
        <w:t># INTERVALLES DE PUBLICATION (secondes)</w:t>
      </w:r>
    </w:p>
    <w:p w14:paraId="0C6395AF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# ==========================================================</w:t>
      </w:r>
    </w:p>
    <w:p w14:paraId="63720F66">
      <w:pPr>
        <w:rPr>
          <w:rFonts w:ascii="Courier New" w:hAnsi="Courier New" w:eastAsia="Courier New" w:cs="Courier New"/>
          <w:sz w:val="18"/>
          <w:szCs w:val="18"/>
        </w:rPr>
      </w:pPr>
    </w:p>
    <w:p w14:paraId="29C59811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SENSOR_INTERVALS = {</w:t>
      </w:r>
    </w:p>
    <w:p w14:paraId="1C67A01E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"temp_soil": 5,</w:t>
      </w:r>
    </w:p>
    <w:p w14:paraId="4E764D81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"humidity": 7,</w:t>
      </w:r>
    </w:p>
    <w:p w14:paraId="2B8826F4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"light": 6,</w:t>
      </w:r>
    </w:p>
    <w:p w14:paraId="214B375C">
      <w:pPr>
        <w:rPr>
          <w:rFonts w:ascii="Courier New" w:hAnsi="Courier New" w:eastAsia="Courier New" w:cs="Courier New"/>
          <w:sz w:val="18"/>
          <w:szCs w:val="18"/>
          <w:lang w:val="fr-FR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</w:t>
      </w:r>
      <w:r>
        <w:rPr>
          <w:rFonts w:ascii="Courier New" w:hAnsi="Courier New" w:eastAsia="Courier New" w:cs="Courier New"/>
          <w:sz w:val="18"/>
          <w:szCs w:val="18"/>
          <w:lang w:val="fr-FR"/>
        </w:rPr>
        <w:t>"water": 10</w:t>
      </w:r>
    </w:p>
    <w:p w14:paraId="5D977A4B">
      <w:pPr>
        <w:rPr>
          <w:rFonts w:ascii="Courier New" w:hAnsi="Courier New" w:eastAsia="Courier New" w:cs="Courier New"/>
          <w:sz w:val="18"/>
          <w:szCs w:val="18"/>
          <w:lang w:val="fr-FR"/>
        </w:rPr>
      </w:pPr>
      <w:r>
        <w:rPr>
          <w:rFonts w:ascii="Courier New" w:hAnsi="Courier New" w:eastAsia="Courier New" w:cs="Courier New"/>
          <w:sz w:val="18"/>
          <w:szCs w:val="18"/>
          <w:lang w:val="fr-FR"/>
        </w:rPr>
        <w:t>}</w:t>
      </w:r>
    </w:p>
    <w:p w14:paraId="173B8017">
      <w:pPr>
        <w:rPr>
          <w:rFonts w:ascii="Courier New" w:hAnsi="Courier New" w:eastAsia="Courier New" w:cs="Courier New"/>
          <w:sz w:val="18"/>
          <w:szCs w:val="18"/>
          <w:lang w:val="fr-FR"/>
        </w:rPr>
      </w:pPr>
    </w:p>
    <w:p w14:paraId="60ADBAF6">
      <w:pPr>
        <w:rPr>
          <w:rFonts w:ascii="Courier New" w:hAnsi="Courier New" w:eastAsia="Courier New" w:cs="Courier New"/>
          <w:sz w:val="18"/>
          <w:szCs w:val="18"/>
          <w:lang w:val="fr-FR"/>
        </w:rPr>
      </w:pPr>
    </w:p>
    <w:p w14:paraId="03EA4996">
      <w:pPr>
        <w:rPr>
          <w:rFonts w:ascii="Courier New" w:hAnsi="Courier New" w:eastAsia="Courier New" w:cs="Courier New"/>
          <w:sz w:val="18"/>
          <w:szCs w:val="18"/>
          <w:lang w:val="fr-FR"/>
        </w:rPr>
      </w:pPr>
      <w:r>
        <w:rPr>
          <w:rFonts w:ascii="Courier New" w:hAnsi="Courier New" w:eastAsia="Courier New" w:cs="Courier New"/>
          <w:sz w:val="18"/>
          <w:szCs w:val="18"/>
          <w:lang w:val="fr-FR"/>
        </w:rPr>
        <w:t># ==========================================================</w:t>
      </w:r>
    </w:p>
    <w:p w14:paraId="4E15A747">
      <w:pPr>
        <w:rPr>
          <w:rFonts w:ascii="Courier New" w:hAnsi="Courier New" w:eastAsia="Courier New" w:cs="Courier New"/>
          <w:sz w:val="18"/>
          <w:szCs w:val="18"/>
          <w:lang w:val="fr-FR"/>
        </w:rPr>
      </w:pPr>
      <w:r>
        <w:rPr>
          <w:rFonts w:ascii="Courier New" w:hAnsi="Courier New" w:eastAsia="Courier New" w:cs="Courier New"/>
          <w:sz w:val="18"/>
          <w:szCs w:val="18"/>
          <w:lang w:val="fr-FR"/>
        </w:rPr>
        <w:t># PLAGES DE SIMULATION</w:t>
      </w:r>
    </w:p>
    <w:p w14:paraId="2FBF39F1">
      <w:pPr>
        <w:rPr>
          <w:rFonts w:ascii="Courier New" w:hAnsi="Courier New" w:eastAsia="Courier New" w:cs="Courier New"/>
          <w:sz w:val="18"/>
          <w:szCs w:val="18"/>
          <w:lang w:val="fr-FR"/>
        </w:rPr>
      </w:pPr>
      <w:r>
        <w:rPr>
          <w:rFonts w:ascii="Courier New" w:hAnsi="Courier New" w:eastAsia="Courier New" w:cs="Courier New"/>
          <w:sz w:val="18"/>
          <w:szCs w:val="18"/>
          <w:lang w:val="fr-FR"/>
        </w:rPr>
        <w:t># ==========================================================</w:t>
      </w:r>
    </w:p>
    <w:p w14:paraId="561EA2A6">
      <w:pPr>
        <w:rPr>
          <w:rFonts w:ascii="Courier New" w:hAnsi="Courier New" w:eastAsia="Courier New" w:cs="Courier New"/>
          <w:sz w:val="18"/>
          <w:szCs w:val="18"/>
          <w:lang w:val="fr-FR"/>
        </w:rPr>
      </w:pPr>
    </w:p>
    <w:p w14:paraId="70529ACF">
      <w:pPr>
        <w:rPr>
          <w:rFonts w:ascii="Courier New" w:hAnsi="Courier New" w:eastAsia="Courier New" w:cs="Courier New"/>
          <w:sz w:val="18"/>
          <w:szCs w:val="18"/>
          <w:lang w:val="fr-FR"/>
        </w:rPr>
      </w:pPr>
      <w:r>
        <w:rPr>
          <w:rFonts w:ascii="Courier New" w:hAnsi="Courier New" w:eastAsia="Courier New" w:cs="Courier New"/>
          <w:sz w:val="18"/>
          <w:szCs w:val="18"/>
          <w:lang w:val="fr-FR"/>
        </w:rPr>
        <w:t>SENSOR_RANGES = {</w:t>
      </w:r>
    </w:p>
    <w:p w14:paraId="2C09F59B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lang w:val="fr-FR"/>
        </w:rPr>
        <w:t xml:space="preserve">    </w:t>
      </w:r>
      <w:r>
        <w:rPr>
          <w:rFonts w:ascii="Courier New" w:hAnsi="Courier New" w:eastAsia="Courier New" w:cs="Courier New"/>
          <w:sz w:val="18"/>
          <w:szCs w:val="18"/>
        </w:rPr>
        <w:t>"temp_soil": (15.0, 35.0),</w:t>
      </w:r>
    </w:p>
    <w:p w14:paraId="151FFF46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"humidity": (20.0, 90.0),</w:t>
      </w:r>
    </w:p>
    <w:p w14:paraId="0790CA3E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"light": (0, 1000),</w:t>
      </w:r>
    </w:p>
    <w:p w14:paraId="58AB6DA3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"water": (0.0, 100.0)</w:t>
      </w:r>
    </w:p>
    <w:p w14:paraId="4399DA22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E36CBDC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# ==========================================================</w:t>
      </w:r>
    </w:p>
    <w:p w14:paraId="07377471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# CONFIGURATION TEMPORELLE (Règle éclairage)</w:t>
      </w:r>
    </w:p>
    <w:p w14:paraId="757ACB65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# ==========================================================</w:t>
      </w:r>
    </w:p>
    <w:p w14:paraId="7965FAD6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DAY_START_HOUR = 8</w:t>
      </w:r>
    </w:p>
    <w:p w14:paraId="49138E28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DAY_END_HOUR = 18</w:t>
      </w:r>
    </w:p>
    <w:p w14:paraId="782A7E45">
      <w:pPr>
        <w:rPr>
          <w:rFonts w:ascii="Courier New" w:hAnsi="Courier New" w:eastAsia="Courier New" w:cs="Courier New"/>
          <w:sz w:val="18"/>
          <w:szCs w:val="18"/>
        </w:rPr>
      </w:pPr>
      <w:r>
        <w:drawing>
          <wp:inline distT="0" distB="0" distL="114300" distR="114300">
            <wp:extent cx="4410075" cy="485775"/>
            <wp:effectExtent l="0" t="0" r="9525" b="190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9116E">
      <w:pPr>
        <w:spacing w:before="360" w:after="120"/>
        <w:rPr>
          <w:lang w:val="fr-FR"/>
        </w:rPr>
      </w:pPr>
      <w:r>
        <w:rPr>
          <w:b/>
          <w:bCs/>
          <w:lang w:val="fr-FR"/>
        </w:rPr>
        <w:t xml:space="preserve">d) </w:t>
      </w:r>
      <w:r>
        <w:rPr>
          <w:lang w:val="fr-FR"/>
        </w:rPr>
        <w:t>Quels sont les avantages d'avoir un fichier config.py centralisé plutôt que des constantes dispersées dans chaque fichier ?</w:t>
      </w:r>
    </w:p>
    <w:p w14:paraId="761D8F5F">
      <w:pPr>
        <w:spacing w:before="360" w:after="120"/>
        <w:rPr>
          <w:rFonts w:hint="default"/>
          <w:lang w:val="fr-FR"/>
        </w:rPr>
      </w:pPr>
      <w:r>
        <w:rPr>
          <w:rFonts w:hint="default"/>
          <w:lang w:val="fr-FR"/>
        </w:rPr>
        <w:t>- Point unique de configuration/Facilité de modification/Cohérence et maintenance...</w:t>
      </w:r>
    </w:p>
    <w:p w14:paraId="7ECBBC6E">
      <w:pPr>
        <w:spacing w:before="360" w:after="120"/>
        <w:rPr>
          <w:rFonts w:hint="default"/>
          <w:lang w:val="fr-FR"/>
        </w:rPr>
      </w:pPr>
      <w:bookmarkStart w:id="6" w:name="_GoBack"/>
      <w:bookmarkEnd w:id="6"/>
    </w:p>
    <w:p w14:paraId="7F8CBE89">
      <w:pPr>
        <w:numPr>
          <w:numId w:val="0"/>
        </w:numPr>
        <w:spacing w:before="120" w:after="120"/>
        <w:ind w:leftChars="0"/>
        <w:rPr>
          <w:rFonts w:hint="default"/>
          <w:lang w:val="fr-FR"/>
        </w:rPr>
      </w:pPr>
    </w:p>
    <w:p w14:paraId="5DBEAC76">
      <w:pPr>
        <w:jc w:val="both"/>
        <w:rPr>
          <w:rFonts w:hint="default"/>
          <w:b/>
          <w:bCs/>
          <w:sz w:val="40"/>
          <w:szCs w:val="48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F7397B"/>
    <w:multiLevelType w:val="singleLevel"/>
    <w:tmpl w:val="E5F7397B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70C01686"/>
    <w:multiLevelType w:val="singleLevel"/>
    <w:tmpl w:val="70C01686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1B0FF4"/>
    <w:rsid w:val="351B0FF4"/>
    <w:rsid w:val="7558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unhideWhenUsed/>
    <w:qFormat/>
    <w:uiPriority w:val="9"/>
    <w:pPr>
      <w:spacing w:before="360" w:after="180"/>
      <w:outlineLvl w:val="1"/>
    </w:pPr>
    <w:rPr>
      <w:rFonts w:ascii="Arial" w:hAnsi="Arial" w:eastAsia="Arial" w:cs="Arial"/>
      <w:b/>
      <w:bCs/>
      <w:color w:val="4472C4"/>
      <w:sz w:val="28"/>
      <w:szCs w:val="28"/>
      <w:lang w:val="en-US" w:eastAsia="en-US" w:bidi="ar-SA"/>
    </w:rPr>
  </w:style>
  <w:style w:type="paragraph" w:styleId="3">
    <w:name w:val="heading 3"/>
    <w:unhideWhenUsed/>
    <w:qFormat/>
    <w:uiPriority w:val="9"/>
    <w:pPr>
      <w:spacing w:before="240" w:after="120"/>
      <w:outlineLvl w:val="2"/>
    </w:pPr>
    <w:rPr>
      <w:rFonts w:ascii="Arial" w:hAnsi="Arial" w:eastAsia="Arial" w:cs="Arial"/>
      <w:b/>
      <w:bCs/>
      <w:color w:val="5B9BD5"/>
      <w:sz w:val="24"/>
      <w:szCs w:val="24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unhideWhenUsed/>
    <w:qFormat/>
    <w:uiPriority w:val="99"/>
    <w:rPr>
      <w:color w:val="0563C1"/>
      <w:u w:val="single"/>
    </w:rPr>
  </w:style>
  <w:style w:type="paragraph" w:customStyle="1" w:styleId="7">
    <w:name w:val="Code"/>
    <w:qFormat/>
    <w:uiPriority w:val="0"/>
    <w:pPr>
      <w:spacing w:before="80" w:after="80"/>
    </w:pPr>
    <w:rPr>
      <w:rFonts w:ascii="Courier New" w:hAnsi="Courier New" w:eastAsia="Courier New" w:cs="Courier New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2026-03-02T10:49:00Z</dcterms:created>
  <dc:creator>LENOVO</dc:creator>
  <cp:lastModifiedBy>LENOVO</cp:lastModifiedBy>
  <dcterms:modified xsi:type="dcterms:W3CDTF">2026-03-02T11:12:42Z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E438FA1BB44344BABAA3554E3870D8A1_11</vt:lpwstr>
  </property>
</Properties>
</file>