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Olist Ecommerce Analytics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- column names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customers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color w:val="0000ff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', 'customer_unique_id', '</w:t>
      </w:r>
      <w:r w:rsidDel="00000000" w:rsidR="00000000" w:rsidRPr="00000000">
        <w:rPr>
          <w:color w:val="ff9900"/>
          <w:rtl w:val="0"/>
        </w:rPr>
        <w:t xml:space="preserve">customer_zip_code_prefix</w:t>
      </w:r>
      <w:r w:rsidDel="00000000" w:rsidR="00000000" w:rsidRPr="00000000">
        <w:rPr>
          <w:rtl w:val="0"/>
        </w:rPr>
        <w:t xml:space="preserve">', 'customer_city', 'customer_state'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geolocation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color w:val="ff9900"/>
          <w:rtl w:val="0"/>
        </w:rPr>
        <w:t xml:space="preserve">geolocation_zip_code_prefix</w:t>
      </w:r>
      <w:r w:rsidDel="00000000" w:rsidR="00000000" w:rsidRPr="00000000">
        <w:rPr>
          <w:rtl w:val="0"/>
        </w:rPr>
        <w:t xml:space="preserve">', 'geolocation_lat', 'geolocation_lng', 'geolocation_city', 'geolocation_state'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orders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color w:val="ff00ff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color w:val="0000ff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', 'order_status', 'order_purchase_timestamp', 'order_approved_at', 'order_delivered_carrier_date', 'order_delivered_customer_date', 'order_estimated_delivery_date'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order_items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color w:val="ff00ff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', 'order_item_id', '</w:t>
      </w:r>
      <w:r w:rsidDel="00000000" w:rsidR="00000000" w:rsidRPr="00000000">
        <w:rPr>
          <w:color w:val="93c47d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color w:val="9900ff"/>
          <w:rtl w:val="0"/>
        </w:rPr>
        <w:t xml:space="preserve">seller_id</w:t>
      </w:r>
      <w:r w:rsidDel="00000000" w:rsidR="00000000" w:rsidRPr="00000000">
        <w:rPr>
          <w:rtl w:val="0"/>
        </w:rPr>
        <w:t xml:space="preserve">', 'shipping_limit_date', 'price', 'freight_value'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order_payments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color w:val="ff00ff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', 'payment_sequential', 'payment_type', 'payment_installments', 'payment_value'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order_reviews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'review_id', '</w:t>
      </w:r>
      <w:r w:rsidDel="00000000" w:rsidR="00000000" w:rsidRPr="00000000">
        <w:rPr>
          <w:color w:val="ff00ff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', 'review_score', 'review_comment_title', 'review_comment_message', 'review_creation_date', 'review_answer_timestamp'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products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color w:val="93c47d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color w:val="cc0000"/>
          <w:rtl w:val="0"/>
        </w:rPr>
        <w:t xml:space="preserve">product_category_name</w:t>
      </w:r>
      <w:r w:rsidDel="00000000" w:rsidR="00000000" w:rsidRPr="00000000">
        <w:rPr>
          <w:rtl w:val="0"/>
        </w:rPr>
        <w:t xml:space="preserve">', 'product_name_lenght', 'product_description_lenght', 'product_photos_qty', 'product_weight_g', 'product_length_cm', 'product_height_cm', 'product_width_cm'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sellers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color w:val="9900ff"/>
          <w:rtl w:val="0"/>
        </w:rPr>
        <w:t xml:space="preserve">seller_id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color w:val="ff9900"/>
          <w:rtl w:val="0"/>
        </w:rPr>
        <w:t xml:space="preserve">seller_zip_code_prefix</w:t>
      </w:r>
      <w:r w:rsidDel="00000000" w:rsidR="00000000" w:rsidRPr="00000000">
        <w:rPr>
          <w:rtl w:val="0"/>
        </w:rPr>
        <w:t xml:space="preserve">', 'seller_city', 'seller_state'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category_translation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color w:val="cc0000"/>
          <w:rtl w:val="0"/>
        </w:rPr>
        <w:t xml:space="preserve">product_category_name</w:t>
      </w:r>
      <w:r w:rsidDel="00000000" w:rsidR="00000000" w:rsidRPr="00000000">
        <w:rPr>
          <w:rtl w:val="0"/>
        </w:rPr>
        <w:t xml:space="preserve">', 'product_category_name_english'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Important Keys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3120"/>
        <w:gridCol w:w="4950"/>
        <w:tblGridChange w:id="0">
          <w:tblGrid>
            <w:gridCol w:w="2475"/>
            <w:gridCol w:w="312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Primary/Useful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Connects 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customer_zip_code_prefix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geolocation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geolocation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geolocation_zip_code_prefix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customers, sellers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customers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orders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order_items, order_payments, order_reviews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order_items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orders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order_items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order_items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order_payments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orders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order_reviews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orders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order_items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products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product_category_name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category_translation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sellers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order_items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seller_zip_code_prefix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geolocation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category_translation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product_category_name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products 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Relationship Structure</w:t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customers 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  <w:t xml:space="preserve">│ </w:t>
      </w:r>
    </w:p>
    <w:p w:rsidR="00000000" w:rsidDel="00000000" w:rsidP="00000000" w:rsidRDefault="00000000" w:rsidRPr="00000000" w14:paraId="00000053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customer_id 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  <w:t xml:space="preserve"> orders 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  ┌────────┼─────────┐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  <w:t xml:space="preserve">  │                     │                       │</w:t>
      </w:r>
    </w:p>
    <w:p w:rsidR="00000000" w:rsidDel="00000000" w:rsidP="00000000" w:rsidRDefault="00000000" w:rsidRPr="00000000" w14:paraId="00000059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order_id                   order_id                       order_id 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│                     │                       │ 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 xml:space="preserve">   ▼                   ▼                      ▼ 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  order_payments      order_items     order_reviews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 xml:space="preserve"> │         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  <w:t xml:space="preserve"> ┌─────┴─────┐ 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  <w:t xml:space="preserve">  │                             │ </w:t>
      </w:r>
    </w:p>
    <w:p w:rsidR="00000000" w:rsidDel="00000000" w:rsidP="00000000" w:rsidRDefault="00000000" w:rsidRPr="00000000" w14:paraId="00000060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seller_id                           product_id </w:t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   ▼                            ▼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     sellers                    products 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65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product_category_name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▼ 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category_translation 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customers 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│ </w:t>
      </w:r>
    </w:p>
    <w:p w:rsidR="00000000" w:rsidDel="00000000" w:rsidP="00000000" w:rsidRDefault="00000000" w:rsidRPr="00000000" w14:paraId="0000006D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customer_zip_code_prefix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  <w:t xml:space="preserve"> ▼ </w:t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geolocation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  <w:t xml:space="preserve">sellers 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│ </w:t>
      </w:r>
    </w:p>
    <w:p w:rsidR="00000000" w:rsidDel="00000000" w:rsidP="00000000" w:rsidRDefault="00000000" w:rsidRPr="00000000" w14:paraId="00000075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seller_zip_code_prefix 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│ 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  <w:t xml:space="preserve">▼ 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geolocation 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be followed:</w:t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dataset i.e. all csv files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PC, create project folder which contains folders - data, notebook and sql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data folder, paste all the downloaded csv files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notebook,’data_inspection’ and in that import pandas and csv files and find out: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.head()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.shape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.columns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.info()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.isna().sum()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.columns, create this sheet which tells which table is connected to other using what key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pgAdmin: </w:t>
        <w:br w:type="textWrapping"/>
        <w:t xml:space="preserve">          Data Cleaning &amp; Validation (checking for NULL values, removing duplicate values      &amp; standardizing/correcting incorrect values)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    SQL Analysis (includes KPI analysis, Sales, Customers, Products, Sellers, Delivery, Reviews, Advanced Business analysis)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notebook in same folder as ‘data_inspection’ 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engine = create_engine(  "postgresql+psycopg2://postgres:YOUR_PASSWORD@localhost:5434/DATABASE_NAME")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        print("Connected successfully!")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query=’’’ ‘’’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           df = pd.read_sql_query(query, engine)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Visualize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